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15/08/2024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Tiempos de desarrollo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Ventajas y desventajas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 del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discutieron los tiempos estimados para las tareas iniciales del Sprint, especialmente para la implementación del sistema de login.</w:t>
            </w:r>
          </w:p>
          <w:p w:rsidR="00000000" w:rsidDel="00000000" w:rsidP="00000000" w:rsidRDefault="00000000" w:rsidRPr="00000000" w14:paraId="00000036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equipo presentó las ventajas de utilizar Firebase, como su fácil integración y escalabilidad. También se mencionaron las desventajas, como la dependencia de una plataforma externa.</w:t>
            </w:r>
          </w:p>
          <w:p w:rsidR="00000000" w:rsidDel="00000000" w:rsidP="00000000" w:rsidRDefault="00000000" w:rsidRPr="00000000" w14:paraId="00000037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asignaron tareas iniciales relacionadas con el desarrollo básico del login, priorizando la integración con Firebase.</w:t>
            </w:r>
          </w:p>
          <w:p w:rsidR="00000000" w:rsidDel="00000000" w:rsidP="00000000" w:rsidRDefault="00000000" w:rsidRPr="00000000" w14:paraId="00000038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comenzó a planificar la documentación técnica que debe ser elaborada a lo largo del Sprint.</w:t>
            </w:r>
          </w:p>
        </w:tc>
      </w:tr>
    </w:tbl>
    <w:p w:rsidR="00000000" w:rsidDel="00000000" w:rsidP="00000000" w:rsidRDefault="00000000" w:rsidRPr="00000000" w14:paraId="00000039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aYutAKb0kySahzvEvvBFjGBx0A==">CgMxLjA4AHIhMXgwQmFnMXhNS3g1a3IzTVU0TWM3RzNYck10Zmt5d2FZ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