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AE8" w:rsidRDefault="00342AE8" w:rsidP="00342AE8">
      <w:pPr>
        <w:spacing w:after="0" w:line="240" w:lineRule="auto"/>
        <w:rPr>
          <w:rFonts w:ascii="Arial" w:eastAsia="Times New Roman" w:hAnsi="Arial" w:cs="Arial"/>
          <w:color w:val="000000"/>
        </w:rPr>
      </w:pPr>
      <w:r>
        <w:rPr>
          <w:rFonts w:ascii="Arial" w:eastAsia="Times New Roman" w:hAnsi="Arial" w:cs="Arial"/>
          <w:color w:val="000000"/>
        </w:rPr>
        <w:t>PSAR - 1</w:t>
      </w:r>
      <w:bookmarkStart w:id="0" w:name="_GoBack"/>
      <w:bookmarkEnd w:id="0"/>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Patent Search Database Used -</w:t>
      </w:r>
      <w:proofErr w:type="spellStart"/>
      <w:r w:rsidRPr="00342AE8">
        <w:rPr>
          <w:rFonts w:ascii="Arial" w:eastAsia="Times New Roman" w:hAnsi="Arial" w:cs="Arial"/>
          <w:color w:val="000000"/>
        </w:rPr>
        <w:t>Espacenet</w:t>
      </w:r>
      <w:proofErr w:type="spellEnd"/>
      <w:r w:rsidRPr="00342AE8">
        <w:rPr>
          <w:rFonts w:ascii="Arial" w:eastAsia="Times New Roman" w:hAnsi="Arial" w:cs="Arial"/>
          <w:color w:val="000000"/>
        </w:rPr>
        <w:t xml:space="preserve"> (EPO Patent database)</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 xml:space="preserve">Website link - </w:t>
      </w:r>
      <w:hyperlink r:id="rId4" w:history="1">
        <w:r w:rsidRPr="00342AE8">
          <w:rPr>
            <w:rFonts w:ascii="Arial" w:eastAsia="Times New Roman" w:hAnsi="Arial" w:cs="Arial"/>
            <w:color w:val="1155CC"/>
            <w:u w:val="single"/>
          </w:rPr>
          <w:t>http://worldwide.espacenet.com/advancedSearch</w:t>
        </w:r>
      </w:hyperlink>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Keywords Used for Search - Stock</w:t>
      </w: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                                               Market</w:t>
      </w: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                                               Predictor</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Search String Used - Stock Market Predictor</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 xml:space="preserve">Number of Results/Hits </w:t>
      </w:r>
      <w:proofErr w:type="gramStart"/>
      <w:r w:rsidRPr="00342AE8">
        <w:rPr>
          <w:rFonts w:ascii="Arial" w:eastAsia="Times New Roman" w:hAnsi="Arial" w:cs="Arial"/>
          <w:color w:val="000000"/>
        </w:rPr>
        <w:t>getting :10</w:t>
      </w:r>
      <w:proofErr w:type="gramEnd"/>
    </w:p>
    <w:p w:rsidR="00342AE8" w:rsidRPr="00342AE8" w:rsidRDefault="00342AE8" w:rsidP="00342AE8">
      <w:pPr>
        <w:spacing w:after="24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Part - 2:</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Category/Field of Invention - Computer/IT Engineering</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Invention is Related to/Class of Invention - Stock Market Analysis</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hyperlink r:id="rId5" w:history="1">
        <w:r w:rsidRPr="00342AE8">
          <w:rPr>
            <w:rFonts w:ascii="Arial" w:eastAsia="Times New Roman" w:hAnsi="Arial" w:cs="Arial"/>
            <w:color w:val="1155CC"/>
            <w:u w:val="single"/>
          </w:rPr>
          <w:t>IPC class of the studied patent</w:t>
        </w:r>
      </w:hyperlink>
      <w:r w:rsidRPr="00342AE8">
        <w:rPr>
          <w:rFonts w:ascii="Arial" w:eastAsia="Times New Roman" w:hAnsi="Arial" w:cs="Arial"/>
          <w:color w:val="000000"/>
        </w:rPr>
        <w:t xml:space="preserve"> - G06Q40/04;</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Title of Invention -Stock Market Prediction</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Application No</w:t>
      </w:r>
      <w:proofErr w:type="gramStart"/>
      <w:r w:rsidRPr="00342AE8">
        <w:rPr>
          <w:rFonts w:ascii="Arial" w:eastAsia="Times New Roman" w:hAnsi="Arial" w:cs="Arial"/>
          <w:color w:val="000000"/>
        </w:rPr>
        <w:t>.-</w:t>
      </w:r>
      <w:proofErr w:type="gramEnd"/>
      <w:r w:rsidRPr="00342AE8">
        <w:rPr>
          <w:rFonts w:ascii="Arial" w:eastAsia="Times New Roman" w:hAnsi="Arial" w:cs="Arial"/>
          <w:color w:val="000000"/>
        </w:rPr>
        <w:t xml:space="preserve"> CN201810463171A</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Web link of the studied patent - https://worldwide.espacenet.com/patent/search/family/064007781/publication/CN108763351A?q=Stock%20Market%20Predictor</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.Date of Filing/Application - 06/11/2018</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First Filled Country - china</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before="360" w:after="80" w:line="240" w:lineRule="auto"/>
        <w:outlineLvl w:val="1"/>
        <w:rPr>
          <w:rFonts w:ascii="Times New Roman" w:eastAsia="Times New Roman" w:hAnsi="Times New Roman" w:cs="Times New Roman"/>
          <w:b/>
          <w:bCs/>
          <w:sz w:val="36"/>
          <w:szCs w:val="36"/>
        </w:rPr>
      </w:pPr>
      <w:r w:rsidRPr="00342AE8">
        <w:rPr>
          <w:rFonts w:ascii="Arial" w:eastAsia="Times New Roman" w:hAnsi="Arial" w:cs="Arial"/>
          <w:b/>
          <w:bCs/>
          <w:color w:val="000000"/>
          <w:sz w:val="34"/>
          <w:szCs w:val="34"/>
        </w:rPr>
        <w:t>Also Published as</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342AE8" w:rsidRPr="00342AE8" w:rsidTr="00342AE8">
        <w:trPr>
          <w:trHeight w:val="500"/>
        </w:trPr>
        <w:tc>
          <w:tcPr>
            <w:tcW w:w="0" w:type="auto"/>
            <w:tcMar>
              <w:top w:w="100" w:type="dxa"/>
              <w:left w:w="100" w:type="dxa"/>
              <w:bottom w:w="100" w:type="dxa"/>
              <w:right w:w="100" w:type="dxa"/>
            </w:tcMar>
            <w:hideMark/>
          </w:tcPr>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Country Where Filled - china</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Application No</w:t>
            </w:r>
            <w:proofErr w:type="gramStart"/>
            <w:r w:rsidRPr="00342AE8">
              <w:rPr>
                <w:rFonts w:ascii="Arial" w:eastAsia="Times New Roman" w:hAnsi="Arial" w:cs="Arial"/>
                <w:color w:val="000000"/>
              </w:rPr>
              <w:t>./</w:t>
            </w:r>
            <w:proofErr w:type="gramEnd"/>
            <w:r w:rsidRPr="00342AE8">
              <w:rPr>
                <w:rFonts w:ascii="Arial" w:eastAsia="Times New Roman" w:hAnsi="Arial" w:cs="Arial"/>
                <w:color w:val="000000"/>
              </w:rPr>
              <w:t>Patent No. - CN201810463171A</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before="360" w:after="80" w:line="240" w:lineRule="auto"/>
              <w:outlineLvl w:val="1"/>
              <w:rPr>
                <w:rFonts w:ascii="Times New Roman" w:eastAsia="Times New Roman" w:hAnsi="Times New Roman" w:cs="Times New Roman"/>
                <w:b/>
                <w:bCs/>
                <w:sz w:val="36"/>
                <w:szCs w:val="36"/>
              </w:rPr>
            </w:pPr>
            <w:r w:rsidRPr="00342AE8">
              <w:rPr>
                <w:rFonts w:ascii="Arial" w:eastAsia="Times New Roman" w:hAnsi="Arial" w:cs="Arial"/>
                <w:b/>
                <w:bCs/>
                <w:color w:val="000000"/>
                <w:sz w:val="34"/>
                <w:szCs w:val="34"/>
              </w:rPr>
              <w:t>Inventor</w:t>
            </w:r>
          </w:p>
          <w:tbl>
            <w:tblPr>
              <w:tblW w:w="0" w:type="auto"/>
              <w:tblCellMar>
                <w:top w:w="15" w:type="dxa"/>
                <w:left w:w="15" w:type="dxa"/>
                <w:bottom w:w="15" w:type="dxa"/>
                <w:right w:w="15" w:type="dxa"/>
              </w:tblCellMar>
              <w:tblLook w:val="04A0" w:firstRow="1" w:lastRow="0" w:firstColumn="1" w:lastColumn="0" w:noHBand="0" w:noVBand="1"/>
            </w:tblPr>
            <w:tblGrid>
              <w:gridCol w:w="5389"/>
            </w:tblGrid>
            <w:tr w:rsidR="00342AE8" w:rsidRPr="00342AE8">
              <w:trPr>
                <w:trHeight w:val="500"/>
              </w:trPr>
              <w:tc>
                <w:tcPr>
                  <w:tcW w:w="0" w:type="auto"/>
                  <w:tcMar>
                    <w:top w:w="100" w:type="dxa"/>
                    <w:left w:w="100" w:type="dxa"/>
                    <w:bottom w:w="100" w:type="dxa"/>
                    <w:right w:w="100" w:type="dxa"/>
                  </w:tcMar>
                  <w:hideMark/>
                </w:tcPr>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 Name of Inventor - WU TONGWEI</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Address/City/Country of Inventor - china</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before="360" w:after="80" w:line="240" w:lineRule="auto"/>
                    <w:outlineLvl w:val="1"/>
                    <w:rPr>
                      <w:rFonts w:ascii="Times New Roman" w:eastAsia="Times New Roman" w:hAnsi="Times New Roman" w:cs="Times New Roman"/>
                      <w:b/>
                      <w:bCs/>
                      <w:sz w:val="36"/>
                      <w:szCs w:val="36"/>
                    </w:rPr>
                  </w:pPr>
                  <w:r w:rsidRPr="00342AE8">
                    <w:rPr>
                      <w:rFonts w:ascii="Arial" w:eastAsia="Times New Roman" w:hAnsi="Arial" w:cs="Arial"/>
                      <w:b/>
                      <w:bCs/>
                      <w:color w:val="000000"/>
                      <w:sz w:val="34"/>
                      <w:szCs w:val="34"/>
                    </w:rPr>
                    <w:t>Applicant</w:t>
                  </w:r>
                </w:p>
                <w:tbl>
                  <w:tblPr>
                    <w:tblW w:w="0" w:type="auto"/>
                    <w:tblCellMar>
                      <w:top w:w="15" w:type="dxa"/>
                      <w:left w:w="15" w:type="dxa"/>
                      <w:bottom w:w="15" w:type="dxa"/>
                      <w:right w:w="15" w:type="dxa"/>
                    </w:tblCellMar>
                    <w:tblLook w:val="04A0" w:firstRow="1" w:lastRow="0" w:firstColumn="1" w:lastColumn="0" w:noHBand="0" w:noVBand="1"/>
                  </w:tblPr>
                  <w:tblGrid>
                    <w:gridCol w:w="5189"/>
                  </w:tblGrid>
                  <w:tr w:rsidR="00342AE8" w:rsidRPr="00342AE8">
                    <w:trPr>
                      <w:trHeight w:val="500"/>
                    </w:trPr>
                    <w:tc>
                      <w:tcPr>
                        <w:tcW w:w="0" w:type="auto"/>
                        <w:tcMar>
                          <w:top w:w="100" w:type="dxa"/>
                          <w:left w:w="100" w:type="dxa"/>
                          <w:bottom w:w="100" w:type="dxa"/>
                          <w:right w:w="100" w:type="dxa"/>
                        </w:tcMar>
                        <w:hideMark/>
                      </w:tcPr>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 Name of Applicant/Assignee - SUZHOU company</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Address/City/Country of Applicant - China</w:t>
                        </w: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b/>
                            <w:bCs/>
                            <w:color w:val="000000"/>
                            <w:sz w:val="18"/>
                            <w:szCs w:val="18"/>
                            <w:shd w:val="clear" w:color="auto" w:fill="FFFFFF"/>
                          </w:rPr>
                          <w:t xml:space="preserve"> Applicant for Patent </w:t>
                        </w:r>
                        <w:proofErr w:type="spellStart"/>
                        <w:r w:rsidRPr="00342AE8">
                          <w:rPr>
                            <w:rFonts w:ascii="Arial" w:eastAsia="Times New Roman" w:hAnsi="Arial" w:cs="Arial"/>
                            <w:b/>
                            <w:bCs/>
                            <w:color w:val="000000"/>
                            <w:sz w:val="18"/>
                            <w:szCs w:val="18"/>
                            <w:shd w:val="clear" w:color="auto" w:fill="FFFFFF"/>
                          </w:rPr>
                          <w:t>is:Individual</w:t>
                        </w:r>
                        <w:proofErr w:type="spellEnd"/>
                      </w:p>
                    </w:tc>
                  </w:tr>
                </w:tbl>
                <w:p w:rsidR="00342AE8" w:rsidRPr="00342AE8" w:rsidRDefault="00342AE8" w:rsidP="00342AE8">
                  <w:pPr>
                    <w:spacing w:after="0" w:line="240" w:lineRule="auto"/>
                    <w:rPr>
                      <w:rFonts w:ascii="Times New Roman" w:eastAsia="Times New Roman" w:hAnsi="Times New Roman" w:cs="Times New Roman"/>
                      <w:sz w:val="24"/>
                      <w:szCs w:val="24"/>
                    </w:rPr>
                  </w:pPr>
                </w:p>
              </w:tc>
            </w:tr>
          </w:tbl>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lastRenderedPageBreak/>
              <w:t>Part-3:</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Limitation of Prior Technology/Art : </w:t>
            </w: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We use computer programming technology to normalize the P/E ratio (PE), P/B ratio and turnover rate of all A-share listed companies in the past 1 year, 2 years, 3 years, 5 years and 10 years. Processing, and using the principle of mean regression, invented a set of quantitative technical indicators: greedy dream indicators, used to assist and guide long-term investors, scientific and objective judgment of stock ups and downs and trading hours, rather than human greed and panic Drive, blindly chasing up and killing.</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Specific Problem Solved/Objective of Invention : </w:t>
            </w: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 The present invention aims to solve the problem of short-term predictability of stock returns. In general, short-term stock prices and yields are unpredictable, but there are still certain rules to follow. Based on the market long-term theory of effectiveness, the long-term trend of stock prices depends on the company's fundamentals, such as company quality, financial quality, profitability and growth. Our invention believes that short-term fluctuations in stocks follow the natural laws of mean regression and normal distribution.</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Brief about Invention : </w:t>
            </w: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The invention organically combines the mean regression principle and the normal distribution statistical method, uses the computer to automatically collect the historical data of the stock, and then outputs the operation result through the algorithm software developed by us, that is, one set can guide the medium and long-term stock investment. The quantitative technical indicators for whether the stock is overbought or oversold in a short period of time are: price-earnings ratio (PE) greedy dream index, price-to-book ratio (PB) greedy dream indicator and turnover rate trigger signal.</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Key Learning Points : </w:t>
            </w: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 A method of analyzing stock overbought and oversold, including:</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1. Establish a financial and volume price database for A-share listed companies;</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2. an algorithm program for calculating a static P/E ratio and a static P/B ratio of the stock;</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 xml:space="preserve">3, set the starting time point, backwards </w:t>
            </w:r>
            <w:proofErr w:type="spellStart"/>
            <w:r w:rsidRPr="00342AE8">
              <w:rPr>
                <w:rFonts w:ascii="Arial" w:eastAsia="Times New Roman" w:hAnsi="Arial" w:cs="Arial"/>
                <w:color w:val="000000"/>
              </w:rPr>
              <w:t>backwards</w:t>
            </w:r>
            <w:proofErr w:type="spellEnd"/>
            <w:r w:rsidRPr="00342AE8">
              <w:rPr>
                <w:rFonts w:ascii="Arial" w:eastAsia="Times New Roman" w:hAnsi="Arial" w:cs="Arial"/>
                <w:color w:val="000000"/>
              </w:rPr>
              <w:t xml:space="preserve"> for 1 year, 2 years, 3 years, 5 years or longer;</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 xml:space="preserve">4. Using the programmed algorithm program to calculate the dynamic daily P/E ratio (PE), dynamic P/B ratio (PB), and turnover rate of the daily average of the past one, two, three, five, </w:t>
            </w:r>
            <w:r w:rsidRPr="00342AE8">
              <w:rPr>
                <w:rFonts w:ascii="Arial" w:eastAsia="Times New Roman" w:hAnsi="Arial" w:cs="Arial"/>
                <w:color w:val="000000"/>
              </w:rPr>
              <w:lastRenderedPageBreak/>
              <w:t>or longer periods, Positive and negative one standard variance value and positive and negative two standard variance values.</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Summary of Invention : </w:t>
            </w: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Based on this, it is necessary to provide a method for analyzing the over-buy and over-selling of stocks in order to better predict the price and time of the stock in the short-term.</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Number of Claims - 15</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Patent Status - Applied Patent</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How much this invention is related with your IDP/UDP?  71 to 90%</w:t>
            </w:r>
          </w:p>
          <w:p w:rsidR="00342AE8" w:rsidRPr="00342AE8" w:rsidRDefault="00342AE8" w:rsidP="00342AE8">
            <w:pPr>
              <w:spacing w:after="0" w:line="240" w:lineRule="auto"/>
              <w:rPr>
                <w:rFonts w:ascii="Times New Roman" w:eastAsia="Times New Roman" w:hAnsi="Times New Roman" w:cs="Times New Roman"/>
                <w:sz w:val="24"/>
                <w:szCs w:val="24"/>
              </w:rPr>
            </w:pPr>
          </w:p>
          <w:p w:rsidR="00342AE8" w:rsidRPr="00342AE8" w:rsidRDefault="00342AE8" w:rsidP="00342AE8">
            <w:pPr>
              <w:spacing w:before="360" w:after="80" w:line="240" w:lineRule="auto"/>
              <w:outlineLvl w:val="1"/>
              <w:rPr>
                <w:rFonts w:ascii="Times New Roman" w:eastAsia="Times New Roman" w:hAnsi="Times New Roman" w:cs="Times New Roman"/>
                <w:b/>
                <w:bCs/>
                <w:sz w:val="36"/>
                <w:szCs w:val="36"/>
              </w:rPr>
            </w:pPr>
            <w:r w:rsidRPr="00342AE8">
              <w:rPr>
                <w:rFonts w:ascii="Arial" w:eastAsia="Times New Roman" w:hAnsi="Arial" w:cs="Arial"/>
                <w:b/>
                <w:bCs/>
                <w:color w:val="000000"/>
                <w:sz w:val="34"/>
                <w:szCs w:val="34"/>
              </w:rPr>
              <w:t>Idea to Improve this Patent</w:t>
            </w: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 27. Do you have any idea to do anything around the said invention to improve it? : </w:t>
            </w: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 The right approach to improve this are:</w:t>
            </w:r>
          </w:p>
          <w:p w:rsidR="00342AE8" w:rsidRPr="00342AE8" w:rsidRDefault="00342AE8" w:rsidP="00342AE8">
            <w:pPr>
              <w:spacing w:after="0" w:line="240" w:lineRule="auto"/>
              <w:rPr>
                <w:rFonts w:ascii="Times New Roman" w:eastAsia="Times New Roman" w:hAnsi="Times New Roman" w:cs="Times New Roman"/>
                <w:sz w:val="24"/>
                <w:szCs w:val="24"/>
              </w:rPr>
            </w:pPr>
            <w:proofErr w:type="gramStart"/>
            <w:r w:rsidRPr="00342AE8">
              <w:rPr>
                <w:rFonts w:ascii="Arial" w:eastAsia="Times New Roman" w:hAnsi="Arial" w:cs="Arial"/>
                <w:color w:val="000000"/>
              </w:rPr>
              <w:t>1.pick</w:t>
            </w:r>
            <w:proofErr w:type="gramEnd"/>
            <w:r w:rsidRPr="00342AE8">
              <w:rPr>
                <w:rFonts w:ascii="Arial" w:eastAsia="Times New Roman" w:hAnsi="Arial" w:cs="Arial"/>
                <w:color w:val="000000"/>
              </w:rPr>
              <w:t xml:space="preserve"> a strategy.</w:t>
            </w:r>
          </w:p>
          <w:p w:rsidR="00342AE8" w:rsidRPr="00342AE8" w:rsidRDefault="00342AE8" w:rsidP="00342AE8">
            <w:pPr>
              <w:spacing w:after="0" w:line="240" w:lineRule="auto"/>
              <w:rPr>
                <w:rFonts w:ascii="Times New Roman" w:eastAsia="Times New Roman" w:hAnsi="Times New Roman" w:cs="Times New Roman"/>
                <w:sz w:val="24"/>
                <w:szCs w:val="24"/>
              </w:rPr>
            </w:pPr>
            <w:proofErr w:type="gramStart"/>
            <w:r w:rsidRPr="00342AE8">
              <w:rPr>
                <w:rFonts w:ascii="Arial" w:eastAsia="Times New Roman" w:hAnsi="Arial" w:cs="Arial"/>
                <w:color w:val="000000"/>
              </w:rPr>
              <w:t>2.Identify</w:t>
            </w:r>
            <w:proofErr w:type="gramEnd"/>
            <w:r w:rsidRPr="00342AE8">
              <w:rPr>
                <w:rFonts w:ascii="Arial" w:eastAsia="Times New Roman" w:hAnsi="Arial" w:cs="Arial"/>
                <w:color w:val="000000"/>
              </w:rPr>
              <w:t xml:space="preserve"> strategy.</w:t>
            </w:r>
          </w:p>
          <w:p w:rsidR="00342AE8" w:rsidRPr="00342AE8" w:rsidRDefault="00342AE8" w:rsidP="00342AE8">
            <w:pPr>
              <w:spacing w:after="0" w:line="240" w:lineRule="auto"/>
              <w:rPr>
                <w:rFonts w:ascii="Times New Roman" w:eastAsia="Times New Roman" w:hAnsi="Times New Roman" w:cs="Times New Roman"/>
                <w:sz w:val="24"/>
                <w:szCs w:val="24"/>
              </w:rPr>
            </w:pPr>
            <w:proofErr w:type="gramStart"/>
            <w:r w:rsidRPr="00342AE8">
              <w:rPr>
                <w:rFonts w:ascii="Arial" w:eastAsia="Times New Roman" w:hAnsi="Arial" w:cs="Arial"/>
                <w:color w:val="000000"/>
              </w:rPr>
              <w:t>3.Find</w:t>
            </w:r>
            <w:proofErr w:type="gramEnd"/>
            <w:r w:rsidRPr="00342AE8">
              <w:rPr>
                <w:rFonts w:ascii="Arial" w:eastAsia="Times New Roman" w:hAnsi="Arial" w:cs="Arial"/>
                <w:color w:val="000000"/>
              </w:rPr>
              <w:t xml:space="preserve"> the right Brokerage.</w:t>
            </w:r>
          </w:p>
          <w:p w:rsidR="00342AE8" w:rsidRPr="00342AE8" w:rsidRDefault="00342AE8" w:rsidP="00342AE8">
            <w:pPr>
              <w:spacing w:after="0" w:line="240" w:lineRule="auto"/>
              <w:rPr>
                <w:rFonts w:ascii="Times New Roman" w:eastAsia="Times New Roman" w:hAnsi="Times New Roman" w:cs="Times New Roman"/>
                <w:sz w:val="24"/>
                <w:szCs w:val="24"/>
              </w:rPr>
            </w:pPr>
            <w:proofErr w:type="gramStart"/>
            <w:r w:rsidRPr="00342AE8">
              <w:rPr>
                <w:rFonts w:ascii="Arial" w:eastAsia="Times New Roman" w:hAnsi="Arial" w:cs="Arial"/>
                <w:color w:val="000000"/>
              </w:rPr>
              <w:t>4.Track</w:t>
            </w:r>
            <w:proofErr w:type="gramEnd"/>
            <w:r w:rsidRPr="00342AE8">
              <w:rPr>
                <w:rFonts w:ascii="Arial" w:eastAsia="Times New Roman" w:hAnsi="Arial" w:cs="Arial"/>
                <w:color w:val="000000"/>
              </w:rPr>
              <w:t xml:space="preserve"> and monitor trades.</w:t>
            </w:r>
          </w:p>
          <w:p w:rsidR="00342AE8" w:rsidRPr="00342AE8" w:rsidRDefault="00342AE8" w:rsidP="00342AE8">
            <w:pPr>
              <w:spacing w:after="0" w:line="240" w:lineRule="auto"/>
              <w:rPr>
                <w:rFonts w:ascii="Times New Roman" w:eastAsia="Times New Roman" w:hAnsi="Times New Roman" w:cs="Times New Roman"/>
                <w:sz w:val="24"/>
                <w:szCs w:val="24"/>
              </w:rPr>
            </w:pPr>
            <w:r w:rsidRPr="00342AE8">
              <w:rPr>
                <w:rFonts w:ascii="Arial" w:eastAsia="Times New Roman" w:hAnsi="Arial" w:cs="Arial"/>
                <w:color w:val="000000"/>
              </w:rPr>
              <w:t>5.Additional software or tools</w:t>
            </w:r>
          </w:p>
          <w:p w:rsidR="00342AE8" w:rsidRPr="00342AE8" w:rsidRDefault="00342AE8" w:rsidP="00342AE8">
            <w:pPr>
              <w:spacing w:after="240" w:line="240" w:lineRule="auto"/>
              <w:rPr>
                <w:rFonts w:ascii="Times New Roman" w:eastAsia="Times New Roman" w:hAnsi="Times New Roman" w:cs="Times New Roman"/>
                <w:sz w:val="24"/>
                <w:szCs w:val="24"/>
              </w:rPr>
            </w:pPr>
            <w:r w:rsidRPr="00342AE8">
              <w:rPr>
                <w:rFonts w:ascii="Times New Roman" w:eastAsia="Times New Roman" w:hAnsi="Times New Roman" w:cs="Times New Roman"/>
                <w:sz w:val="24"/>
                <w:szCs w:val="24"/>
              </w:rPr>
              <w:br/>
            </w:r>
            <w:r w:rsidRPr="00342AE8">
              <w:rPr>
                <w:rFonts w:ascii="Times New Roman" w:eastAsia="Times New Roman" w:hAnsi="Times New Roman" w:cs="Times New Roman"/>
                <w:sz w:val="24"/>
                <w:szCs w:val="24"/>
              </w:rPr>
              <w:br/>
            </w:r>
          </w:p>
        </w:tc>
      </w:tr>
    </w:tbl>
    <w:p w:rsidR="00F6701B" w:rsidRDefault="00342AE8">
      <w:r w:rsidRPr="00342AE8">
        <w:rPr>
          <w:rFonts w:ascii="Times New Roman" w:eastAsia="Times New Roman" w:hAnsi="Times New Roman" w:cs="Times New Roman"/>
          <w:sz w:val="24"/>
          <w:szCs w:val="24"/>
        </w:rPr>
        <w:lastRenderedPageBreak/>
        <w:br/>
      </w:r>
      <w:r w:rsidRPr="00342AE8">
        <w:rPr>
          <w:rFonts w:ascii="Times New Roman" w:eastAsia="Times New Roman" w:hAnsi="Times New Roman" w:cs="Times New Roman"/>
          <w:sz w:val="24"/>
          <w:szCs w:val="24"/>
        </w:rPr>
        <w:br/>
      </w:r>
    </w:p>
    <w:sectPr w:rsidR="00F67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8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AE8"/>
    <w:rsid w:val="00342AE8"/>
    <w:rsid w:val="00F6701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8B3C7-0CFC-4AAC-A4B5-3A71A0E9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2A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A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2A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2A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36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ipo.int/classifications/ipc/en/" TargetMode="External"/><Relationship Id="rId4" Type="http://schemas.openxmlformats.org/officeDocument/2006/relationships/hyperlink" Target="http://worldwide.espacenet.com/advanced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2020-09-22T19:07:00Z</dcterms:created>
  <dcterms:modified xsi:type="dcterms:W3CDTF">2020-09-22T19:08:00Z</dcterms:modified>
</cp:coreProperties>
</file>