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8A5" w:rsidRPr="000E18A5" w:rsidRDefault="000E18A5" w:rsidP="000E18A5">
      <w:pPr>
        <w:spacing w:after="173" w:line="240" w:lineRule="auto"/>
        <w:jc w:val="center"/>
        <w:outlineLvl w:val="1"/>
        <w:rPr>
          <w:rFonts w:ascii="Arial" w:eastAsia="Times New Roman" w:hAnsi="Arial" w:cs="Arial"/>
          <w:color w:val="000000" w:themeColor="text1"/>
          <w:sz w:val="47"/>
          <w:szCs w:val="47"/>
        </w:rPr>
      </w:pPr>
      <w:r w:rsidRPr="000E18A5">
        <w:rPr>
          <w:rFonts w:ascii="Arial" w:eastAsia="Times New Roman" w:hAnsi="Arial" w:cs="Arial"/>
          <w:color w:val="000000" w:themeColor="text1"/>
          <w:sz w:val="47"/>
          <w:szCs w:val="47"/>
        </w:rPr>
        <w:t>Certified Selenium Professional</w:t>
      </w:r>
    </w:p>
    <w:p w:rsidR="000E18A5" w:rsidRPr="000E18A5" w:rsidRDefault="000E18A5" w:rsidP="000E18A5">
      <w:pPr>
        <w:spacing w:after="0" w:line="347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E18A5">
        <w:rPr>
          <w:rFonts w:ascii="inherit" w:eastAsia="Times New Roman" w:hAnsi="inherit" w:cs="Arial"/>
          <w:color w:val="000000" w:themeColor="text1"/>
          <w:sz w:val="36"/>
          <w:szCs w:val="36"/>
        </w:rPr>
        <w:t>How It Works</w:t>
      </w:r>
      <w:r>
        <w:rPr>
          <w:rFonts w:ascii="inherit" w:eastAsia="Times New Roman" w:hAnsi="inherit" w:cs="Arial"/>
          <w:color w:val="000000" w:themeColor="text1"/>
          <w:sz w:val="36"/>
          <w:szCs w:val="36"/>
        </w:rPr>
        <w:t>-</w:t>
      </w:r>
      <w:r w:rsidRPr="000E18A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Rs.4,000 /- </w:t>
      </w:r>
    </w:p>
    <w:p w:rsidR="000E18A5" w:rsidRPr="000E18A5" w:rsidRDefault="000E18A5" w:rsidP="000E18A5">
      <w:pPr>
        <w:spacing w:before="347" w:after="173" w:line="240" w:lineRule="auto"/>
        <w:outlineLvl w:val="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E18A5">
        <w:rPr>
          <w:rFonts w:ascii="Arial" w:eastAsia="Times New Roman" w:hAnsi="Arial" w:cs="Arial"/>
          <w:color w:val="000000" w:themeColor="text1"/>
          <w:sz w:val="24"/>
          <w:szCs w:val="24"/>
        </w:rPr>
        <w:t>Step 1</w:t>
      </w:r>
      <w:r w:rsidRPr="000E18A5">
        <w:rPr>
          <w:rFonts w:ascii="Arial" w:eastAsia="Times New Roman" w:hAnsi="Arial" w:cs="Arial"/>
          <w:color w:val="000000" w:themeColor="text1"/>
          <w:sz w:val="24"/>
          <w:szCs w:val="24"/>
        </w:rPr>
        <w:br/>
        <w:t>Select Certification &amp;</w:t>
      </w:r>
      <w:r w:rsidRPr="000E18A5">
        <w:rPr>
          <w:rFonts w:ascii="Arial" w:eastAsia="Times New Roman" w:hAnsi="Arial" w:cs="Arial"/>
          <w:color w:val="000000" w:themeColor="text1"/>
          <w:sz w:val="24"/>
          <w:szCs w:val="24"/>
        </w:rPr>
        <w:br/>
        <w:t>Register</w:t>
      </w:r>
    </w:p>
    <w:p w:rsidR="000E18A5" w:rsidRPr="000E18A5" w:rsidRDefault="000E18A5" w:rsidP="000E18A5">
      <w:pPr>
        <w:spacing w:after="0" w:line="347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E18A5">
        <w:rPr>
          <w:rFonts w:ascii="Arial" w:eastAsia="Times New Roman" w:hAnsi="Arial" w:cs="Arial"/>
          <w:color w:val="000000" w:themeColor="text1"/>
          <w:sz w:val="24"/>
          <w:szCs w:val="24"/>
        </w:rPr>
        <w:t>Step 2</w:t>
      </w:r>
      <w:r w:rsidRPr="000E18A5">
        <w:rPr>
          <w:rFonts w:ascii="Arial" w:eastAsia="Times New Roman" w:hAnsi="Arial" w:cs="Arial"/>
          <w:color w:val="000000" w:themeColor="text1"/>
          <w:sz w:val="24"/>
          <w:szCs w:val="24"/>
        </w:rPr>
        <w:br/>
        <w:t>Receive Study Material and</w:t>
      </w:r>
      <w:r w:rsidRPr="000E18A5">
        <w:rPr>
          <w:rFonts w:ascii="Arial" w:eastAsia="Times New Roman" w:hAnsi="Arial" w:cs="Arial"/>
          <w:color w:val="000000" w:themeColor="text1"/>
          <w:sz w:val="24"/>
          <w:szCs w:val="24"/>
        </w:rPr>
        <w:br/>
        <w:t>prepare</w:t>
      </w:r>
    </w:p>
    <w:p w:rsidR="000E18A5" w:rsidRPr="000E18A5" w:rsidRDefault="000E18A5" w:rsidP="000E18A5">
      <w:pPr>
        <w:spacing w:after="0" w:line="347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E18A5">
        <w:rPr>
          <w:rFonts w:ascii="Arial" w:eastAsia="Times New Roman" w:hAnsi="Arial" w:cs="Arial"/>
          <w:color w:val="000000" w:themeColor="text1"/>
          <w:sz w:val="24"/>
          <w:szCs w:val="24"/>
        </w:rPr>
        <w:t>Step 3</w:t>
      </w:r>
      <w:r w:rsidRPr="000E18A5">
        <w:rPr>
          <w:rFonts w:ascii="Arial" w:eastAsia="Times New Roman" w:hAnsi="Arial" w:cs="Arial"/>
          <w:color w:val="000000" w:themeColor="text1"/>
          <w:sz w:val="24"/>
          <w:szCs w:val="24"/>
        </w:rPr>
        <w:br/>
        <w:t>Take exam at chosen Date</w:t>
      </w:r>
      <w:r w:rsidRPr="000E18A5">
        <w:rPr>
          <w:rFonts w:ascii="Arial" w:eastAsia="Times New Roman" w:hAnsi="Arial" w:cs="Arial"/>
          <w:color w:val="000000" w:themeColor="text1"/>
          <w:sz w:val="24"/>
          <w:szCs w:val="24"/>
        </w:rPr>
        <w:br/>
        <w:t>and Venue</w:t>
      </w:r>
    </w:p>
    <w:p w:rsidR="000E18A5" w:rsidRDefault="000E18A5" w:rsidP="000E18A5">
      <w:pPr>
        <w:spacing w:after="0" w:line="347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E18A5">
        <w:rPr>
          <w:rFonts w:ascii="Arial" w:eastAsia="Times New Roman" w:hAnsi="Arial" w:cs="Arial"/>
          <w:color w:val="000000" w:themeColor="text1"/>
          <w:sz w:val="24"/>
          <w:szCs w:val="24"/>
        </w:rPr>
        <w:t>Step 4</w:t>
      </w:r>
      <w:r w:rsidRPr="000E18A5">
        <w:rPr>
          <w:rFonts w:ascii="Arial" w:eastAsia="Times New Roman" w:hAnsi="Arial" w:cs="Arial"/>
          <w:color w:val="000000" w:themeColor="text1"/>
          <w:sz w:val="24"/>
          <w:szCs w:val="24"/>
        </w:rPr>
        <w:br/>
        <w:t>Get certified &amp; Increase</w:t>
      </w:r>
      <w:r w:rsidRPr="000E18A5">
        <w:rPr>
          <w:rFonts w:ascii="Arial" w:eastAsia="Times New Roman" w:hAnsi="Arial" w:cs="Arial"/>
          <w:color w:val="000000" w:themeColor="text1"/>
          <w:sz w:val="24"/>
          <w:szCs w:val="24"/>
        </w:rPr>
        <w:br/>
        <w:t>Employability</w:t>
      </w:r>
    </w:p>
    <w:p w:rsidR="000E18A5" w:rsidRPr="000E18A5" w:rsidRDefault="000E18A5" w:rsidP="000E18A5">
      <w:pPr>
        <w:spacing w:after="0" w:line="347" w:lineRule="atLeast"/>
        <w:rPr>
          <w:rFonts w:ascii="inherit" w:eastAsia="Times New Roman" w:hAnsi="inherit" w:cs="Arial"/>
          <w:color w:val="000000" w:themeColor="text1"/>
          <w:sz w:val="36"/>
          <w:szCs w:val="36"/>
        </w:rPr>
      </w:pPr>
      <w:r w:rsidRPr="000E18A5">
        <w:rPr>
          <w:rFonts w:ascii="inherit" w:eastAsia="Times New Roman" w:hAnsi="inherit" w:cs="Arial"/>
          <w:color w:val="000000" w:themeColor="text1"/>
          <w:sz w:val="36"/>
          <w:szCs w:val="36"/>
        </w:rPr>
        <w:t>Test Details</w:t>
      </w:r>
    </w:p>
    <w:p w:rsidR="000E18A5" w:rsidRPr="000E18A5" w:rsidRDefault="000E18A5" w:rsidP="000E18A5">
      <w:pPr>
        <w:numPr>
          <w:ilvl w:val="0"/>
          <w:numId w:val="2"/>
        </w:numPr>
        <w:spacing w:before="100" w:beforeAutospacing="1" w:after="100" w:afterAutospacing="1" w:line="347" w:lineRule="atLeast"/>
        <w:ind w:left="46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E18A5">
        <w:rPr>
          <w:rFonts w:ascii="Arial" w:eastAsia="Times New Roman" w:hAnsi="Arial" w:cs="Arial"/>
          <w:color w:val="000000" w:themeColor="text1"/>
          <w:sz w:val="24"/>
          <w:szCs w:val="24"/>
        </w:rPr>
        <w:t>Duration: 60 minutes</w:t>
      </w:r>
    </w:p>
    <w:p w:rsidR="000E18A5" w:rsidRPr="000E18A5" w:rsidRDefault="000E18A5" w:rsidP="000E18A5">
      <w:pPr>
        <w:numPr>
          <w:ilvl w:val="0"/>
          <w:numId w:val="2"/>
        </w:numPr>
        <w:spacing w:before="100" w:beforeAutospacing="1" w:after="100" w:afterAutospacing="1" w:line="347" w:lineRule="atLeast"/>
        <w:ind w:left="46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E18A5">
        <w:rPr>
          <w:rFonts w:ascii="Arial" w:eastAsia="Times New Roman" w:hAnsi="Arial" w:cs="Arial"/>
          <w:color w:val="000000" w:themeColor="text1"/>
          <w:sz w:val="24"/>
          <w:szCs w:val="24"/>
        </w:rPr>
        <w:t>No. of questions: 50</w:t>
      </w:r>
    </w:p>
    <w:p w:rsidR="000E18A5" w:rsidRPr="000E18A5" w:rsidRDefault="000E18A5" w:rsidP="000E18A5">
      <w:pPr>
        <w:numPr>
          <w:ilvl w:val="0"/>
          <w:numId w:val="2"/>
        </w:numPr>
        <w:spacing w:before="100" w:beforeAutospacing="1" w:after="100" w:afterAutospacing="1" w:line="347" w:lineRule="atLeast"/>
        <w:ind w:left="46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E18A5">
        <w:rPr>
          <w:rFonts w:ascii="Arial" w:eastAsia="Times New Roman" w:hAnsi="Arial" w:cs="Arial"/>
          <w:color w:val="000000" w:themeColor="text1"/>
          <w:sz w:val="24"/>
          <w:szCs w:val="24"/>
        </w:rPr>
        <w:t>Maximum marks: 50, Passing marks: 25 (50%).</w:t>
      </w:r>
    </w:p>
    <w:p w:rsidR="000E18A5" w:rsidRPr="000E18A5" w:rsidRDefault="000E18A5" w:rsidP="000E18A5">
      <w:pPr>
        <w:numPr>
          <w:ilvl w:val="0"/>
          <w:numId w:val="2"/>
        </w:numPr>
        <w:spacing w:before="100" w:beforeAutospacing="1" w:after="100" w:afterAutospacing="1" w:line="347" w:lineRule="atLeast"/>
        <w:ind w:left="46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E18A5">
        <w:rPr>
          <w:rFonts w:ascii="Arial" w:eastAsia="Times New Roman" w:hAnsi="Arial" w:cs="Arial"/>
          <w:color w:val="000000" w:themeColor="text1"/>
          <w:sz w:val="24"/>
          <w:szCs w:val="24"/>
        </w:rPr>
        <w:t>There is NO negative marking in this module.</w:t>
      </w:r>
    </w:p>
    <w:p w:rsidR="000E18A5" w:rsidRPr="000E18A5" w:rsidRDefault="000E18A5" w:rsidP="000E18A5">
      <w:pPr>
        <w:numPr>
          <w:ilvl w:val="0"/>
          <w:numId w:val="2"/>
        </w:numPr>
        <w:spacing w:before="100" w:beforeAutospacing="1" w:after="100" w:afterAutospacing="1" w:line="347" w:lineRule="atLeast"/>
        <w:ind w:left="46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E18A5">
        <w:rPr>
          <w:rFonts w:ascii="Arial" w:eastAsia="Times New Roman" w:hAnsi="Arial" w:cs="Arial"/>
          <w:color w:val="000000" w:themeColor="text1"/>
          <w:sz w:val="24"/>
          <w:szCs w:val="24"/>
        </w:rPr>
        <w:t>70 exam centres in India.</w:t>
      </w:r>
    </w:p>
    <w:p w:rsidR="000E18A5" w:rsidRPr="000E18A5" w:rsidRDefault="000E18A5" w:rsidP="000E18A5">
      <w:pPr>
        <w:spacing w:before="347" w:after="173" w:line="240" w:lineRule="auto"/>
        <w:outlineLvl w:val="2"/>
        <w:rPr>
          <w:rFonts w:ascii="inherit" w:eastAsia="Times New Roman" w:hAnsi="inherit" w:cs="Arial"/>
          <w:color w:val="000000" w:themeColor="text1"/>
          <w:sz w:val="36"/>
          <w:szCs w:val="36"/>
        </w:rPr>
      </w:pPr>
      <w:r w:rsidRPr="000E18A5">
        <w:rPr>
          <w:rFonts w:ascii="inherit" w:eastAsia="Times New Roman" w:hAnsi="inherit" w:cs="Arial"/>
          <w:color w:val="000000" w:themeColor="text1"/>
          <w:sz w:val="36"/>
          <w:szCs w:val="36"/>
        </w:rPr>
        <w:t>Benefits of Certification</w:t>
      </w:r>
    </w:p>
    <w:p w:rsidR="000E18A5" w:rsidRPr="000E18A5" w:rsidRDefault="000E18A5" w:rsidP="000E18A5">
      <w:pPr>
        <w:numPr>
          <w:ilvl w:val="0"/>
          <w:numId w:val="3"/>
        </w:numPr>
        <w:spacing w:before="100" w:beforeAutospacing="1" w:after="100" w:afterAutospacing="1" w:line="347" w:lineRule="atLeast"/>
        <w:ind w:left="46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E18A5">
        <w:rPr>
          <w:rFonts w:ascii="Arial" w:eastAsia="Times New Roman" w:hAnsi="Arial" w:cs="Arial"/>
          <w:color w:val="000000" w:themeColor="text1"/>
          <w:sz w:val="24"/>
          <w:szCs w:val="24"/>
        </w:rPr>
        <w:t>Government Certification</w:t>
      </w:r>
    </w:p>
    <w:p w:rsidR="000E18A5" w:rsidRPr="000E18A5" w:rsidRDefault="000E18A5" w:rsidP="000E18A5">
      <w:pPr>
        <w:numPr>
          <w:ilvl w:val="0"/>
          <w:numId w:val="3"/>
        </w:numPr>
        <w:spacing w:before="100" w:beforeAutospacing="1" w:after="100" w:afterAutospacing="1" w:line="347" w:lineRule="atLeast"/>
        <w:ind w:left="46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E18A5">
        <w:rPr>
          <w:rFonts w:ascii="Arial" w:eastAsia="Times New Roman" w:hAnsi="Arial" w:cs="Arial"/>
          <w:color w:val="000000" w:themeColor="text1"/>
          <w:sz w:val="24"/>
          <w:szCs w:val="24"/>
        </w:rPr>
        <w:t>No Minimum educational qualification</w:t>
      </w:r>
    </w:p>
    <w:p w:rsidR="000E18A5" w:rsidRPr="000E18A5" w:rsidRDefault="000E18A5" w:rsidP="000E18A5">
      <w:pPr>
        <w:numPr>
          <w:ilvl w:val="0"/>
          <w:numId w:val="3"/>
        </w:numPr>
        <w:spacing w:before="100" w:beforeAutospacing="1" w:after="100" w:afterAutospacing="1" w:line="347" w:lineRule="atLeast"/>
        <w:ind w:left="46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E18A5">
        <w:rPr>
          <w:rFonts w:ascii="Arial" w:eastAsia="Times New Roman" w:hAnsi="Arial" w:cs="Arial"/>
          <w:color w:val="000000" w:themeColor="text1"/>
          <w:sz w:val="24"/>
          <w:szCs w:val="24"/>
        </w:rPr>
        <w:t>No time commitment</w:t>
      </w:r>
    </w:p>
    <w:p w:rsidR="000E18A5" w:rsidRPr="000E18A5" w:rsidRDefault="000E18A5" w:rsidP="000E18A5">
      <w:pPr>
        <w:numPr>
          <w:ilvl w:val="0"/>
          <w:numId w:val="3"/>
        </w:numPr>
        <w:spacing w:before="100" w:beforeAutospacing="1" w:after="100" w:afterAutospacing="1" w:line="347" w:lineRule="atLeast"/>
        <w:ind w:left="46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E18A5">
        <w:rPr>
          <w:rFonts w:ascii="Arial" w:eastAsia="Times New Roman" w:hAnsi="Arial" w:cs="Arial"/>
          <w:color w:val="000000" w:themeColor="text1"/>
          <w:sz w:val="24"/>
          <w:szCs w:val="24"/>
        </w:rPr>
        <w:t>Improve employability</w:t>
      </w:r>
    </w:p>
    <w:p w:rsidR="000E18A5" w:rsidRPr="000E18A5" w:rsidRDefault="000E18A5" w:rsidP="000E18A5">
      <w:pPr>
        <w:numPr>
          <w:ilvl w:val="0"/>
          <w:numId w:val="3"/>
        </w:numPr>
        <w:spacing w:before="100" w:beforeAutospacing="1" w:after="100" w:afterAutospacing="1" w:line="347" w:lineRule="atLeast"/>
        <w:ind w:left="46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E18A5">
        <w:rPr>
          <w:rFonts w:ascii="Arial" w:eastAsia="Times New Roman" w:hAnsi="Arial" w:cs="Arial"/>
          <w:color w:val="000000" w:themeColor="text1"/>
          <w:sz w:val="24"/>
          <w:szCs w:val="24"/>
        </w:rPr>
        <w:t>Certification valued and approved by Industry</w:t>
      </w:r>
    </w:p>
    <w:p w:rsidR="000E18A5" w:rsidRPr="000E18A5" w:rsidRDefault="000E18A5" w:rsidP="000E18A5">
      <w:pPr>
        <w:numPr>
          <w:ilvl w:val="0"/>
          <w:numId w:val="3"/>
        </w:numPr>
        <w:spacing w:before="100" w:beforeAutospacing="1" w:after="100" w:afterAutospacing="1" w:line="347" w:lineRule="atLeast"/>
        <w:ind w:left="460"/>
        <w:rPr>
          <w:rFonts w:ascii="Arial" w:eastAsia="Times New Roman" w:hAnsi="Arial" w:cs="Arial"/>
          <w:color w:val="000000" w:themeColor="text1"/>
          <w:sz w:val="24"/>
          <w:szCs w:val="24"/>
        </w:rPr>
      </w:pPr>
      <w:hyperlink r:id="rId5" w:history="1">
        <w:r w:rsidRPr="000E18A5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Get tagged as 'Vskills Certified' On Monsterindia.com</w:t>
        </w:r>
      </w:hyperlink>
    </w:p>
    <w:p w:rsidR="000E18A5" w:rsidRPr="000E18A5" w:rsidRDefault="000E18A5" w:rsidP="000E18A5">
      <w:pPr>
        <w:numPr>
          <w:ilvl w:val="0"/>
          <w:numId w:val="3"/>
        </w:numPr>
        <w:spacing w:before="100" w:beforeAutospacing="1" w:after="100" w:afterAutospacing="1" w:line="347" w:lineRule="atLeast"/>
        <w:ind w:left="460"/>
        <w:rPr>
          <w:rFonts w:ascii="Arial" w:eastAsia="Times New Roman" w:hAnsi="Arial" w:cs="Arial"/>
          <w:color w:val="000000" w:themeColor="text1"/>
          <w:sz w:val="24"/>
          <w:szCs w:val="24"/>
        </w:rPr>
      </w:pPr>
      <w:hyperlink r:id="rId6" w:history="1">
        <w:r w:rsidRPr="000E18A5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Get tagged as 'Vskills Certified' On</w:t>
        </w:r>
        <w:r w:rsidRPr="000E18A5">
          <w:rPr>
            <w:rFonts w:ascii="Arial" w:eastAsia="Times New Roman" w:hAnsi="Arial" w:cs="Arial"/>
            <w:color w:val="000000" w:themeColor="text1"/>
            <w:sz w:val="24"/>
            <w:szCs w:val="24"/>
          </w:rPr>
          <w:t> </w:t>
        </w:r>
        <w:r w:rsidRPr="000E18A5">
          <w:rPr>
            <w:rFonts w:ascii="Arial" w:eastAsia="Times New Roman" w:hAnsi="Arial" w:cs="Arial"/>
            <w:noProof/>
            <w:color w:val="000000" w:themeColor="text1"/>
            <w:sz w:val="24"/>
            <w:szCs w:val="24"/>
          </w:rPr>
          <w:drawing>
            <wp:inline distT="0" distB="0" distL="0" distR="0">
              <wp:extent cx="341630" cy="264160"/>
              <wp:effectExtent l="19050" t="0" r="1270" b="0"/>
              <wp:docPr id="1" name="Picture 1" descr="http://www.vskills.in/certification/images/shine_logo_for_Vskills.png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www.vskills.in/certification/images/shine_logo_for_Vskills.png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1630" cy="2641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0E18A5">
          <w:rPr>
            <w:rFonts w:ascii="Arial" w:eastAsia="Times New Roman" w:hAnsi="Arial" w:cs="Arial"/>
            <w:color w:val="000000" w:themeColor="text1"/>
            <w:sz w:val="24"/>
            <w:szCs w:val="24"/>
          </w:rPr>
          <w:t> </w:t>
        </w:r>
        <w:r w:rsidRPr="000E18A5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Shine.com</w:t>
        </w:r>
      </w:hyperlink>
    </w:p>
    <w:p w:rsidR="000E18A5" w:rsidRPr="000E18A5" w:rsidRDefault="000E18A5" w:rsidP="000E18A5">
      <w:pPr>
        <w:numPr>
          <w:ilvl w:val="0"/>
          <w:numId w:val="3"/>
        </w:numPr>
        <w:spacing w:before="100" w:beforeAutospacing="1" w:after="100" w:afterAutospacing="1" w:line="347" w:lineRule="atLeast"/>
        <w:ind w:left="460"/>
        <w:rPr>
          <w:rFonts w:ascii="Arial" w:eastAsia="Times New Roman" w:hAnsi="Arial" w:cs="Arial"/>
          <w:color w:val="000000" w:themeColor="text1"/>
          <w:sz w:val="24"/>
          <w:szCs w:val="24"/>
        </w:rPr>
      </w:pPr>
      <w:hyperlink r:id="rId8" w:history="1">
        <w:r w:rsidRPr="000E18A5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Become a part of Vskills Job centre for life</w:t>
        </w:r>
      </w:hyperlink>
    </w:p>
    <w:p w:rsidR="000E18A5" w:rsidRPr="000E18A5" w:rsidRDefault="000E18A5" w:rsidP="000E18A5">
      <w:pPr>
        <w:numPr>
          <w:ilvl w:val="0"/>
          <w:numId w:val="3"/>
        </w:numPr>
        <w:spacing w:before="100" w:beforeAutospacing="1" w:after="100" w:afterAutospacing="1" w:line="347" w:lineRule="atLeast"/>
        <w:ind w:left="46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E18A5">
        <w:rPr>
          <w:rFonts w:ascii="Arial" w:eastAsia="Times New Roman" w:hAnsi="Arial" w:cs="Arial"/>
          <w:color w:val="000000" w:themeColor="text1"/>
          <w:sz w:val="24"/>
          <w:szCs w:val="24"/>
        </w:rPr>
        <w:t>Enriched professional experience by being a Vskills Alumni</w:t>
      </w:r>
    </w:p>
    <w:p w:rsidR="006F7C97" w:rsidRPr="000E18A5" w:rsidRDefault="000E18A5">
      <w:pPr>
        <w:rPr>
          <w:color w:val="000000" w:themeColor="text1"/>
        </w:rPr>
      </w:pPr>
    </w:p>
    <w:sectPr w:rsidR="006F7C97" w:rsidRPr="000E18A5" w:rsidSect="00AE6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B1A80"/>
    <w:multiLevelType w:val="multilevel"/>
    <w:tmpl w:val="CAD0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0D62C8"/>
    <w:multiLevelType w:val="multilevel"/>
    <w:tmpl w:val="ABFE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7D3359"/>
    <w:multiLevelType w:val="multilevel"/>
    <w:tmpl w:val="52D2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0E18A5"/>
    <w:rsid w:val="000E18A5"/>
    <w:rsid w:val="00945D87"/>
    <w:rsid w:val="00AE67EF"/>
    <w:rsid w:val="00F22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7EF"/>
  </w:style>
  <w:style w:type="paragraph" w:styleId="Heading2">
    <w:name w:val="heading 2"/>
    <w:basedOn w:val="Normal"/>
    <w:link w:val="Heading2Char"/>
    <w:uiPriority w:val="9"/>
    <w:qFormat/>
    <w:rsid w:val="000E18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E18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18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18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18A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E18A5"/>
  </w:style>
  <w:style w:type="character" w:customStyle="1" w:styleId="white-text">
    <w:name w:val="white-text"/>
    <w:basedOn w:val="DefaultParagraphFont"/>
    <w:rsid w:val="000E18A5"/>
  </w:style>
  <w:style w:type="paragraph" w:styleId="NormalWeb">
    <w:name w:val="Normal (Web)"/>
    <w:basedOn w:val="Normal"/>
    <w:uiPriority w:val="99"/>
    <w:semiHidden/>
    <w:unhideWhenUsed/>
    <w:rsid w:val="000E1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8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5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1636">
          <w:marLeft w:val="-260"/>
          <w:marRight w:val="-2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5571">
              <w:marLeft w:val="-260"/>
              <w:marRight w:val="-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0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92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02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9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skills.in/certification/job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skills.in/certification/Tagging-at-Shine" TargetMode="External"/><Relationship Id="rId5" Type="http://schemas.openxmlformats.org/officeDocument/2006/relationships/hyperlink" Target="http://www.vskills.in/certification/tagging-at-Monster-Indi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Smita B Kumar</dc:creator>
  <cp:lastModifiedBy>Smita B Kumar</cp:lastModifiedBy>
  <cp:revision>1</cp:revision>
  <dcterms:created xsi:type="dcterms:W3CDTF">2016-06-03T06:45:00Z</dcterms:created>
  <dcterms:modified xsi:type="dcterms:W3CDTF">2016-06-03T06:46:00Z</dcterms:modified>
</cp:coreProperties>
</file>