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3397198"/>
        <w:docPartObj>
          <w:docPartGallery w:val="Cover Pages"/>
          <w:docPartUnique/>
        </w:docPartObj>
      </w:sdtPr>
      <w:sdtContent>
        <w:p w:rsidR="00845900" w:rsidRDefault="00845900"/>
        <w:p w:rsidR="00845900" w:rsidRDefault="00D16CD5">
          <w:r w:rsidRPr="00D16CD5">
            <w:rPr>
              <w:noProof/>
              <w:lang w:val="en-US"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4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845900" w:rsidRDefault="00845900">
                        <w:pPr>
                          <w:spacing w:after="0"/>
                          <w:rPr>
                            <w:b/>
                            <w:bCs/>
                            <w:color w:val="808080" w:themeColor="text1" w:themeTint="7F"/>
                            <w:sz w:val="32"/>
                            <w:szCs w:val="32"/>
                          </w:rPr>
                        </w:pPr>
                      </w:p>
                      <w:p w:rsidR="00845900" w:rsidRDefault="00845900">
                        <w:pPr>
                          <w:spacing w:after="0"/>
                          <w:rPr>
                            <w:b/>
                            <w:bCs/>
                            <w:color w:val="808080" w:themeColor="text1" w:themeTint="7F"/>
                            <w:sz w:val="32"/>
                            <w:szCs w:val="32"/>
                          </w:rPr>
                        </w:pPr>
                      </w:p>
                    </w:txbxContent>
                  </v:textbox>
                </v:rect>
                <v:rect id="_x0000_s1039" style="position:absolute;left:6494;top:11160;width:4998;height:1535;mso-position-horizontal-relative:margin;mso-position-vertical-relative:margin" filled="f" stroked="f">
                  <v:textbox style="mso-next-textbox:#_x0000_s1039;mso-fit-shape-to-text:t">
                    <w:txbxContent>
                      <w:p w:rsidR="00845900" w:rsidRDefault="00845900">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56"/>
                            <w:szCs w:val="72"/>
                            <w:lang w:val="en-US"/>
                          </w:rPr>
                          <w:alias w:val="Title"/>
                          <w:id w:val="103397218"/>
                          <w:dataBinding w:prefixMappings="xmlns:ns0='http://schemas.openxmlformats.org/package/2006/metadata/core-properties' xmlns:ns1='http://purl.org/dc/elements/1.1/'" w:xpath="/ns0:coreProperties[1]/ns1:title[1]" w:storeItemID="{6C3C8BC8-F283-45AE-878A-BAB7291924A1}"/>
                          <w:text/>
                        </w:sdtPr>
                        <w:sdtContent>
                          <w:p w:rsidR="00845900" w:rsidRPr="00845900" w:rsidRDefault="00845900">
                            <w:pPr>
                              <w:spacing w:after="0"/>
                              <w:rPr>
                                <w:b/>
                                <w:bCs/>
                                <w:color w:val="1F497D" w:themeColor="text2"/>
                                <w:sz w:val="72"/>
                                <w:szCs w:val="72"/>
                                <w:lang w:val="en-US"/>
                              </w:rPr>
                            </w:pPr>
                            <w:r w:rsidRPr="00845900">
                              <w:rPr>
                                <w:b/>
                                <w:bCs/>
                                <w:color w:val="1F497D" w:themeColor="text2"/>
                                <w:sz w:val="56"/>
                                <w:szCs w:val="72"/>
                                <w:lang w:val="en-US"/>
                              </w:rPr>
                              <w:t>VIC – Video from Image Creator</w:t>
                            </w:r>
                          </w:p>
                        </w:sdtContent>
                      </w:sdt>
                      <w:sdt>
                        <w:sdtPr>
                          <w:rPr>
                            <w:b/>
                            <w:bCs/>
                            <w:color w:val="4F81BD" w:themeColor="accent1"/>
                            <w:sz w:val="40"/>
                            <w:szCs w:val="40"/>
                          </w:rPr>
                          <w:alias w:val="Subtitle"/>
                          <w:id w:val="103397219"/>
                          <w:dataBinding w:prefixMappings="xmlns:ns0='http://schemas.openxmlformats.org/package/2006/metadata/core-properties' xmlns:ns1='http://purl.org/dc/elements/1.1/'" w:xpath="/ns0:coreProperties[1]/ns1:subject[1]" w:storeItemID="{6C3C8BC8-F283-45AE-878A-BAB7291924A1}"/>
                          <w:text/>
                        </w:sdtPr>
                        <w:sdtContent>
                          <w:p w:rsidR="00845900" w:rsidRPr="00845900" w:rsidRDefault="00845900">
                            <w:pPr>
                              <w:rPr>
                                <w:b/>
                                <w:bCs/>
                                <w:color w:val="4F81BD" w:themeColor="accent1"/>
                                <w:sz w:val="40"/>
                                <w:szCs w:val="40"/>
                                <w:lang w:val="en-US"/>
                              </w:rPr>
                            </w:pPr>
                            <w:r>
                              <w:rPr>
                                <w:b/>
                                <w:bCs/>
                                <w:color w:val="4F81BD" w:themeColor="accent1"/>
                                <w:sz w:val="40"/>
                                <w:szCs w:val="40"/>
                              </w:rPr>
                              <w:t>Projektendbericht</w:t>
                            </w:r>
                          </w:p>
                        </w:sdtContent>
                      </w:sdt>
                      <w:p w:rsidR="00845900" w:rsidRDefault="00845900">
                        <w:pPr>
                          <w:rPr>
                            <w:b/>
                            <w:bCs/>
                            <w:color w:val="808080" w:themeColor="text1" w:themeTint="7F"/>
                            <w:sz w:val="32"/>
                            <w:szCs w:val="32"/>
                          </w:rPr>
                        </w:pPr>
                      </w:p>
                      <w:p w:rsidR="00845900" w:rsidRDefault="00845900">
                        <w:pPr>
                          <w:rPr>
                            <w:b/>
                            <w:bCs/>
                            <w:color w:val="808080" w:themeColor="text1" w:themeTint="7F"/>
                            <w:sz w:val="32"/>
                            <w:szCs w:val="32"/>
                          </w:rPr>
                        </w:pPr>
                      </w:p>
                    </w:txbxContent>
                  </v:textbox>
                </v:rect>
                <w10:wrap anchorx="page" anchory="margin"/>
              </v:group>
            </w:pict>
          </w:r>
        </w:p>
        <w:p w:rsidR="004C231D" w:rsidRDefault="00845900" w:rsidP="00845900">
          <w:r>
            <w:br w:type="page"/>
          </w:r>
        </w:p>
        <w:p w:rsidR="00ED1F40" w:rsidRDefault="00460FA0" w:rsidP="00ED1F40">
          <w:pPr>
            <w:pStyle w:val="Title"/>
          </w:pPr>
          <w:r>
            <w:lastRenderedPageBreak/>
            <w:t>Inhaltsverzeichnis</w:t>
          </w:r>
        </w:p>
        <w:sdt>
          <w:sdtPr>
            <w:id w:val="103397222"/>
            <w:docPartObj>
              <w:docPartGallery w:val="Table of Contents"/>
              <w:docPartUnique/>
            </w:docPartObj>
          </w:sdtPr>
          <w:sdtContent>
            <w:p w:rsidR="00470E31" w:rsidRDefault="00D16CD5">
              <w:pPr>
                <w:pStyle w:val="TOC1"/>
                <w:tabs>
                  <w:tab w:val="left" w:pos="440"/>
                  <w:tab w:val="right" w:leader="dot" w:pos="9062"/>
                </w:tabs>
                <w:rPr>
                  <w:rFonts w:eastAsiaTheme="minorEastAsia"/>
                  <w:noProof/>
                  <w:lang w:eastAsia="de-DE"/>
                </w:rPr>
              </w:pPr>
              <w:r>
                <w:fldChar w:fldCharType="begin"/>
              </w:r>
              <w:r w:rsidR="004C231D" w:rsidRPr="004C231D">
                <w:rPr>
                  <w:lang w:val="en-US"/>
                </w:rPr>
                <w:instrText xml:space="preserve"> TOC \o "1-3" \h \z \u </w:instrText>
              </w:r>
              <w:r>
                <w:fldChar w:fldCharType="separate"/>
              </w:r>
              <w:hyperlink w:anchor="_Toc390267789" w:history="1">
                <w:r w:rsidR="00470E31" w:rsidRPr="00CB67FE">
                  <w:rPr>
                    <w:rStyle w:val="Hyperlink"/>
                    <w:noProof/>
                  </w:rPr>
                  <w:t>1)</w:t>
                </w:r>
                <w:r w:rsidR="00470E31">
                  <w:rPr>
                    <w:rFonts w:eastAsiaTheme="minorEastAsia"/>
                    <w:noProof/>
                    <w:lang w:eastAsia="de-DE"/>
                  </w:rPr>
                  <w:tab/>
                </w:r>
                <w:r w:rsidR="00470E31" w:rsidRPr="00CB67FE">
                  <w:rPr>
                    <w:rStyle w:val="Hyperlink"/>
                    <w:noProof/>
                  </w:rPr>
                  <w:t>Thema</w:t>
                </w:r>
                <w:r w:rsidR="00470E31">
                  <w:rPr>
                    <w:noProof/>
                    <w:webHidden/>
                  </w:rPr>
                  <w:tab/>
                </w:r>
                <w:r>
                  <w:rPr>
                    <w:noProof/>
                    <w:webHidden/>
                  </w:rPr>
                  <w:fldChar w:fldCharType="begin"/>
                </w:r>
                <w:r w:rsidR="00470E31">
                  <w:rPr>
                    <w:noProof/>
                    <w:webHidden/>
                  </w:rPr>
                  <w:instrText xml:space="preserve"> PAGEREF _Toc390267789 \h </w:instrText>
                </w:r>
                <w:r>
                  <w:rPr>
                    <w:noProof/>
                    <w:webHidden/>
                  </w:rPr>
                </w:r>
                <w:r>
                  <w:rPr>
                    <w:noProof/>
                    <w:webHidden/>
                  </w:rPr>
                  <w:fldChar w:fldCharType="separate"/>
                </w:r>
                <w:r w:rsidR="00470E31">
                  <w:rPr>
                    <w:noProof/>
                    <w:webHidden/>
                  </w:rPr>
                  <w:t>2</w:t>
                </w:r>
                <w:r>
                  <w:rPr>
                    <w:noProof/>
                    <w:webHidden/>
                  </w:rPr>
                  <w:fldChar w:fldCharType="end"/>
                </w:r>
              </w:hyperlink>
            </w:p>
            <w:p w:rsidR="00470E31" w:rsidRDefault="00D16CD5">
              <w:pPr>
                <w:pStyle w:val="TOC1"/>
                <w:tabs>
                  <w:tab w:val="left" w:pos="440"/>
                  <w:tab w:val="right" w:leader="dot" w:pos="9062"/>
                </w:tabs>
                <w:rPr>
                  <w:rFonts w:eastAsiaTheme="minorEastAsia"/>
                  <w:noProof/>
                  <w:lang w:eastAsia="de-DE"/>
                </w:rPr>
              </w:pPr>
              <w:hyperlink w:anchor="_Toc390267790" w:history="1">
                <w:r w:rsidR="00470E31" w:rsidRPr="00CB67FE">
                  <w:rPr>
                    <w:rStyle w:val="Hyperlink"/>
                    <w:noProof/>
                  </w:rPr>
                  <w:t>2)</w:t>
                </w:r>
                <w:r w:rsidR="00470E31">
                  <w:rPr>
                    <w:rFonts w:eastAsiaTheme="minorEastAsia"/>
                    <w:noProof/>
                    <w:lang w:eastAsia="de-DE"/>
                  </w:rPr>
                  <w:tab/>
                </w:r>
                <w:r w:rsidR="00470E31" w:rsidRPr="00CB67FE">
                  <w:rPr>
                    <w:rStyle w:val="Hyperlink"/>
                    <w:noProof/>
                  </w:rPr>
                  <w:t>Projektmitglieder</w:t>
                </w:r>
                <w:r w:rsidR="00470E31">
                  <w:rPr>
                    <w:noProof/>
                    <w:webHidden/>
                  </w:rPr>
                  <w:tab/>
                </w:r>
                <w:r>
                  <w:rPr>
                    <w:noProof/>
                    <w:webHidden/>
                  </w:rPr>
                  <w:fldChar w:fldCharType="begin"/>
                </w:r>
                <w:r w:rsidR="00470E31">
                  <w:rPr>
                    <w:noProof/>
                    <w:webHidden/>
                  </w:rPr>
                  <w:instrText xml:space="preserve"> PAGEREF _Toc390267790 \h </w:instrText>
                </w:r>
                <w:r>
                  <w:rPr>
                    <w:noProof/>
                    <w:webHidden/>
                  </w:rPr>
                </w:r>
                <w:r>
                  <w:rPr>
                    <w:noProof/>
                    <w:webHidden/>
                  </w:rPr>
                  <w:fldChar w:fldCharType="separate"/>
                </w:r>
                <w:r w:rsidR="00470E31">
                  <w:rPr>
                    <w:noProof/>
                    <w:webHidden/>
                  </w:rPr>
                  <w:t>2</w:t>
                </w:r>
                <w:r>
                  <w:rPr>
                    <w:noProof/>
                    <w:webHidden/>
                  </w:rPr>
                  <w:fldChar w:fldCharType="end"/>
                </w:r>
              </w:hyperlink>
            </w:p>
            <w:p w:rsidR="00470E31" w:rsidRDefault="00D16CD5">
              <w:pPr>
                <w:pStyle w:val="TOC1"/>
                <w:tabs>
                  <w:tab w:val="left" w:pos="440"/>
                  <w:tab w:val="right" w:leader="dot" w:pos="9062"/>
                </w:tabs>
                <w:rPr>
                  <w:rFonts w:eastAsiaTheme="minorEastAsia"/>
                  <w:noProof/>
                  <w:lang w:eastAsia="de-DE"/>
                </w:rPr>
              </w:pPr>
              <w:hyperlink w:anchor="_Toc390267791" w:history="1">
                <w:r w:rsidR="00470E31" w:rsidRPr="00CB67FE">
                  <w:rPr>
                    <w:rStyle w:val="Hyperlink"/>
                    <w:noProof/>
                  </w:rPr>
                  <w:t>3)</w:t>
                </w:r>
                <w:r w:rsidR="00470E31">
                  <w:rPr>
                    <w:rFonts w:eastAsiaTheme="minorEastAsia"/>
                    <w:noProof/>
                    <w:lang w:eastAsia="de-DE"/>
                  </w:rPr>
                  <w:tab/>
                </w:r>
                <w:r w:rsidR="00470E31" w:rsidRPr="00CB67FE">
                  <w:rPr>
                    <w:rStyle w:val="Hyperlink"/>
                    <w:noProof/>
                  </w:rPr>
                  <w:t>Projektbeschreibung</w:t>
                </w:r>
                <w:r w:rsidR="00470E31">
                  <w:rPr>
                    <w:noProof/>
                    <w:webHidden/>
                  </w:rPr>
                  <w:tab/>
                </w:r>
                <w:r>
                  <w:rPr>
                    <w:noProof/>
                    <w:webHidden/>
                  </w:rPr>
                  <w:fldChar w:fldCharType="begin"/>
                </w:r>
                <w:r w:rsidR="00470E31">
                  <w:rPr>
                    <w:noProof/>
                    <w:webHidden/>
                  </w:rPr>
                  <w:instrText xml:space="preserve"> PAGEREF _Toc390267791 \h </w:instrText>
                </w:r>
                <w:r>
                  <w:rPr>
                    <w:noProof/>
                    <w:webHidden/>
                  </w:rPr>
                </w:r>
                <w:r>
                  <w:rPr>
                    <w:noProof/>
                    <w:webHidden/>
                  </w:rPr>
                  <w:fldChar w:fldCharType="separate"/>
                </w:r>
                <w:r w:rsidR="00470E31">
                  <w:rPr>
                    <w:noProof/>
                    <w:webHidden/>
                  </w:rPr>
                  <w:t>3</w:t>
                </w:r>
                <w:r>
                  <w:rPr>
                    <w:noProof/>
                    <w:webHidden/>
                  </w:rPr>
                  <w:fldChar w:fldCharType="end"/>
                </w:r>
              </w:hyperlink>
            </w:p>
            <w:p w:rsidR="00470E31" w:rsidRDefault="00D16CD5">
              <w:pPr>
                <w:pStyle w:val="TOC1"/>
                <w:tabs>
                  <w:tab w:val="left" w:pos="440"/>
                  <w:tab w:val="right" w:leader="dot" w:pos="9062"/>
                </w:tabs>
                <w:rPr>
                  <w:rFonts w:eastAsiaTheme="minorEastAsia"/>
                  <w:noProof/>
                  <w:lang w:eastAsia="de-DE"/>
                </w:rPr>
              </w:pPr>
              <w:hyperlink w:anchor="_Toc390267792" w:history="1">
                <w:r w:rsidR="00470E31" w:rsidRPr="00CB67FE">
                  <w:rPr>
                    <w:rStyle w:val="Hyperlink"/>
                    <w:noProof/>
                  </w:rPr>
                  <w:t>4)</w:t>
                </w:r>
                <w:r w:rsidR="00470E31">
                  <w:rPr>
                    <w:rFonts w:eastAsiaTheme="minorEastAsia"/>
                    <w:noProof/>
                    <w:lang w:eastAsia="de-DE"/>
                  </w:rPr>
                  <w:tab/>
                </w:r>
                <w:r w:rsidR="00470E31" w:rsidRPr="00CB67FE">
                  <w:rPr>
                    <w:rStyle w:val="Hyperlink"/>
                    <w:noProof/>
                  </w:rPr>
                  <w:t>Funktionalität</w:t>
                </w:r>
                <w:r w:rsidR="00470E31">
                  <w:rPr>
                    <w:noProof/>
                    <w:webHidden/>
                  </w:rPr>
                  <w:tab/>
                </w:r>
                <w:r>
                  <w:rPr>
                    <w:noProof/>
                    <w:webHidden/>
                  </w:rPr>
                  <w:fldChar w:fldCharType="begin"/>
                </w:r>
                <w:r w:rsidR="00470E31">
                  <w:rPr>
                    <w:noProof/>
                    <w:webHidden/>
                  </w:rPr>
                  <w:instrText xml:space="preserve"> PAGEREF _Toc390267792 \h </w:instrText>
                </w:r>
                <w:r>
                  <w:rPr>
                    <w:noProof/>
                    <w:webHidden/>
                  </w:rPr>
                </w:r>
                <w:r>
                  <w:rPr>
                    <w:noProof/>
                    <w:webHidden/>
                  </w:rPr>
                  <w:fldChar w:fldCharType="separate"/>
                </w:r>
                <w:r w:rsidR="00470E31">
                  <w:rPr>
                    <w:noProof/>
                    <w:webHidden/>
                  </w:rPr>
                  <w:t>3</w:t>
                </w:r>
                <w:r>
                  <w:rPr>
                    <w:noProof/>
                    <w:webHidden/>
                  </w:rPr>
                  <w:fldChar w:fldCharType="end"/>
                </w:r>
              </w:hyperlink>
            </w:p>
            <w:p w:rsidR="00470E31" w:rsidRDefault="00D16CD5">
              <w:pPr>
                <w:pStyle w:val="TOC1"/>
                <w:tabs>
                  <w:tab w:val="left" w:pos="440"/>
                  <w:tab w:val="right" w:leader="dot" w:pos="9062"/>
                </w:tabs>
                <w:rPr>
                  <w:rFonts w:eastAsiaTheme="minorEastAsia"/>
                  <w:noProof/>
                  <w:lang w:eastAsia="de-DE"/>
                </w:rPr>
              </w:pPr>
              <w:hyperlink w:anchor="_Toc390267793" w:history="1">
                <w:r w:rsidR="00470E31" w:rsidRPr="00CB67FE">
                  <w:rPr>
                    <w:rStyle w:val="Hyperlink"/>
                    <w:noProof/>
                  </w:rPr>
                  <w:t>5)</w:t>
                </w:r>
                <w:r w:rsidR="00470E31">
                  <w:rPr>
                    <w:rFonts w:eastAsiaTheme="minorEastAsia"/>
                    <w:noProof/>
                    <w:lang w:eastAsia="de-DE"/>
                  </w:rPr>
                  <w:tab/>
                </w:r>
                <w:r w:rsidR="00470E31" w:rsidRPr="00CB67FE">
                  <w:rPr>
                    <w:rStyle w:val="Hyperlink"/>
                    <w:noProof/>
                  </w:rPr>
                  <w:t>Eingesetzte Technologien</w:t>
                </w:r>
                <w:r w:rsidR="00470E31">
                  <w:rPr>
                    <w:noProof/>
                    <w:webHidden/>
                  </w:rPr>
                  <w:tab/>
                </w:r>
                <w:r>
                  <w:rPr>
                    <w:noProof/>
                    <w:webHidden/>
                  </w:rPr>
                  <w:fldChar w:fldCharType="begin"/>
                </w:r>
                <w:r w:rsidR="00470E31">
                  <w:rPr>
                    <w:noProof/>
                    <w:webHidden/>
                  </w:rPr>
                  <w:instrText xml:space="preserve"> PAGEREF _Toc390267793 \h </w:instrText>
                </w:r>
                <w:r>
                  <w:rPr>
                    <w:noProof/>
                    <w:webHidden/>
                  </w:rPr>
                </w:r>
                <w:r>
                  <w:rPr>
                    <w:noProof/>
                    <w:webHidden/>
                  </w:rPr>
                  <w:fldChar w:fldCharType="separate"/>
                </w:r>
                <w:r w:rsidR="00470E31">
                  <w:rPr>
                    <w:noProof/>
                    <w:webHidden/>
                  </w:rPr>
                  <w:t>3</w:t>
                </w:r>
                <w:r>
                  <w:rPr>
                    <w:noProof/>
                    <w:webHidden/>
                  </w:rPr>
                  <w:fldChar w:fldCharType="end"/>
                </w:r>
              </w:hyperlink>
            </w:p>
            <w:p w:rsidR="00470E31" w:rsidRDefault="00D16CD5">
              <w:pPr>
                <w:pStyle w:val="TOC1"/>
                <w:tabs>
                  <w:tab w:val="left" w:pos="440"/>
                  <w:tab w:val="right" w:leader="dot" w:pos="9062"/>
                </w:tabs>
                <w:rPr>
                  <w:rFonts w:eastAsiaTheme="minorEastAsia"/>
                  <w:noProof/>
                  <w:lang w:eastAsia="de-DE"/>
                </w:rPr>
              </w:pPr>
              <w:hyperlink w:anchor="_Toc390267794" w:history="1">
                <w:r w:rsidR="00470E31" w:rsidRPr="00CB67FE">
                  <w:rPr>
                    <w:rStyle w:val="Hyperlink"/>
                    <w:noProof/>
                  </w:rPr>
                  <w:t>6)</w:t>
                </w:r>
                <w:r w:rsidR="00470E31">
                  <w:rPr>
                    <w:rFonts w:eastAsiaTheme="minorEastAsia"/>
                    <w:noProof/>
                    <w:lang w:eastAsia="de-DE"/>
                  </w:rPr>
                  <w:tab/>
                </w:r>
                <w:r w:rsidR="00470E31" w:rsidRPr="00CB67FE">
                  <w:rPr>
                    <w:rStyle w:val="Hyperlink"/>
                    <w:noProof/>
                  </w:rPr>
                  <w:t>Entwicklung</w:t>
                </w:r>
                <w:r w:rsidR="00470E31">
                  <w:rPr>
                    <w:noProof/>
                    <w:webHidden/>
                  </w:rPr>
                  <w:tab/>
                </w:r>
                <w:r>
                  <w:rPr>
                    <w:noProof/>
                    <w:webHidden/>
                  </w:rPr>
                  <w:fldChar w:fldCharType="begin"/>
                </w:r>
                <w:r w:rsidR="00470E31">
                  <w:rPr>
                    <w:noProof/>
                    <w:webHidden/>
                  </w:rPr>
                  <w:instrText xml:space="preserve"> PAGEREF _Toc390267794 \h </w:instrText>
                </w:r>
                <w:r>
                  <w:rPr>
                    <w:noProof/>
                    <w:webHidden/>
                  </w:rPr>
                </w:r>
                <w:r>
                  <w:rPr>
                    <w:noProof/>
                    <w:webHidden/>
                  </w:rPr>
                  <w:fldChar w:fldCharType="separate"/>
                </w:r>
                <w:r w:rsidR="00470E31">
                  <w:rPr>
                    <w:noProof/>
                    <w:webHidden/>
                  </w:rPr>
                  <w:t>4</w:t>
                </w:r>
                <w:r>
                  <w:rPr>
                    <w:noProof/>
                    <w:webHidden/>
                  </w:rPr>
                  <w:fldChar w:fldCharType="end"/>
                </w:r>
              </w:hyperlink>
            </w:p>
            <w:p w:rsidR="00470E31" w:rsidRDefault="00D16CD5">
              <w:pPr>
                <w:pStyle w:val="TOC1"/>
                <w:tabs>
                  <w:tab w:val="left" w:pos="440"/>
                  <w:tab w:val="right" w:leader="dot" w:pos="9062"/>
                </w:tabs>
                <w:rPr>
                  <w:rFonts w:eastAsiaTheme="minorEastAsia"/>
                  <w:noProof/>
                  <w:lang w:eastAsia="de-DE"/>
                </w:rPr>
              </w:pPr>
              <w:hyperlink w:anchor="_Toc390267795" w:history="1">
                <w:r w:rsidR="00470E31" w:rsidRPr="00CB67FE">
                  <w:rPr>
                    <w:rStyle w:val="Hyperlink"/>
                    <w:noProof/>
                  </w:rPr>
                  <w:t>7)</w:t>
                </w:r>
                <w:r w:rsidR="00470E31">
                  <w:rPr>
                    <w:rFonts w:eastAsiaTheme="minorEastAsia"/>
                    <w:noProof/>
                    <w:lang w:eastAsia="de-DE"/>
                  </w:rPr>
                  <w:tab/>
                </w:r>
                <w:r w:rsidR="00470E31" w:rsidRPr="00CB67FE">
                  <w:rPr>
                    <w:rStyle w:val="Hyperlink"/>
                    <w:noProof/>
                  </w:rPr>
                  <w:t>Use-Cases-Diagramm</w:t>
                </w:r>
                <w:r w:rsidR="00470E31">
                  <w:rPr>
                    <w:noProof/>
                    <w:webHidden/>
                  </w:rPr>
                  <w:tab/>
                </w:r>
                <w:r>
                  <w:rPr>
                    <w:noProof/>
                    <w:webHidden/>
                  </w:rPr>
                  <w:fldChar w:fldCharType="begin"/>
                </w:r>
                <w:r w:rsidR="00470E31">
                  <w:rPr>
                    <w:noProof/>
                    <w:webHidden/>
                  </w:rPr>
                  <w:instrText xml:space="preserve"> PAGEREF _Toc390267795 \h </w:instrText>
                </w:r>
                <w:r>
                  <w:rPr>
                    <w:noProof/>
                    <w:webHidden/>
                  </w:rPr>
                </w:r>
                <w:r>
                  <w:rPr>
                    <w:noProof/>
                    <w:webHidden/>
                  </w:rPr>
                  <w:fldChar w:fldCharType="separate"/>
                </w:r>
                <w:r w:rsidR="00470E31">
                  <w:rPr>
                    <w:noProof/>
                    <w:webHidden/>
                  </w:rPr>
                  <w:t>5</w:t>
                </w:r>
                <w:r>
                  <w:rPr>
                    <w:noProof/>
                    <w:webHidden/>
                  </w:rPr>
                  <w:fldChar w:fldCharType="end"/>
                </w:r>
              </w:hyperlink>
            </w:p>
            <w:p w:rsidR="00470E31" w:rsidRDefault="00D16CD5">
              <w:pPr>
                <w:pStyle w:val="TOC1"/>
                <w:tabs>
                  <w:tab w:val="left" w:pos="440"/>
                  <w:tab w:val="right" w:leader="dot" w:pos="9062"/>
                </w:tabs>
                <w:rPr>
                  <w:rFonts w:eastAsiaTheme="minorEastAsia"/>
                  <w:noProof/>
                  <w:lang w:eastAsia="de-DE"/>
                </w:rPr>
              </w:pPr>
              <w:hyperlink w:anchor="_Toc390267796" w:history="1">
                <w:r w:rsidR="00470E31" w:rsidRPr="00CB67FE">
                  <w:rPr>
                    <w:rStyle w:val="Hyperlink"/>
                    <w:noProof/>
                  </w:rPr>
                  <w:t>8)</w:t>
                </w:r>
                <w:r w:rsidR="00470E31">
                  <w:rPr>
                    <w:rFonts w:eastAsiaTheme="minorEastAsia"/>
                    <w:noProof/>
                    <w:lang w:eastAsia="de-DE"/>
                  </w:rPr>
                  <w:tab/>
                </w:r>
                <w:r w:rsidR="00470E31" w:rsidRPr="00CB67FE">
                  <w:rPr>
                    <w:rStyle w:val="Hyperlink"/>
                    <w:noProof/>
                  </w:rPr>
                  <w:t>Use-Case-Beschreibungen</w:t>
                </w:r>
                <w:r w:rsidR="00470E31">
                  <w:rPr>
                    <w:noProof/>
                    <w:webHidden/>
                  </w:rPr>
                  <w:tab/>
                </w:r>
                <w:r>
                  <w:rPr>
                    <w:noProof/>
                    <w:webHidden/>
                  </w:rPr>
                  <w:fldChar w:fldCharType="begin"/>
                </w:r>
                <w:r w:rsidR="00470E31">
                  <w:rPr>
                    <w:noProof/>
                    <w:webHidden/>
                  </w:rPr>
                  <w:instrText xml:space="preserve"> PAGEREF _Toc390267796 \h </w:instrText>
                </w:r>
                <w:r>
                  <w:rPr>
                    <w:noProof/>
                    <w:webHidden/>
                  </w:rPr>
                </w:r>
                <w:r>
                  <w:rPr>
                    <w:noProof/>
                    <w:webHidden/>
                  </w:rPr>
                  <w:fldChar w:fldCharType="separate"/>
                </w:r>
                <w:r w:rsidR="00470E31">
                  <w:rPr>
                    <w:noProof/>
                    <w:webHidden/>
                  </w:rPr>
                  <w:t>5</w:t>
                </w:r>
                <w:r>
                  <w:rPr>
                    <w:noProof/>
                    <w:webHidden/>
                  </w:rPr>
                  <w:fldChar w:fldCharType="end"/>
                </w:r>
              </w:hyperlink>
            </w:p>
            <w:p w:rsidR="00470E31" w:rsidRDefault="00D16CD5">
              <w:pPr>
                <w:pStyle w:val="TOC2"/>
                <w:tabs>
                  <w:tab w:val="left" w:pos="660"/>
                  <w:tab w:val="right" w:leader="dot" w:pos="9062"/>
                </w:tabs>
                <w:rPr>
                  <w:rFonts w:eastAsiaTheme="minorEastAsia"/>
                  <w:noProof/>
                  <w:lang w:eastAsia="de-DE"/>
                </w:rPr>
              </w:pPr>
              <w:hyperlink w:anchor="_Toc390267797" w:history="1">
                <w:r w:rsidR="00470E31" w:rsidRPr="00CB67FE">
                  <w:rPr>
                    <w:rStyle w:val="Hyperlink"/>
                    <w:noProof/>
                  </w:rPr>
                  <w:t>a.</w:t>
                </w:r>
                <w:r w:rsidR="00470E31">
                  <w:rPr>
                    <w:rFonts w:eastAsiaTheme="minorEastAsia"/>
                    <w:noProof/>
                    <w:lang w:eastAsia="de-DE"/>
                  </w:rPr>
                  <w:tab/>
                </w:r>
                <w:r w:rsidR="00470E31" w:rsidRPr="00CB67FE">
                  <w:rPr>
                    <w:rStyle w:val="Hyperlink"/>
                    <w:noProof/>
                  </w:rPr>
                  <w:t>Hinzufügen von Bildern</w:t>
                </w:r>
                <w:r w:rsidR="00470E31">
                  <w:rPr>
                    <w:noProof/>
                    <w:webHidden/>
                  </w:rPr>
                  <w:tab/>
                </w:r>
                <w:r>
                  <w:rPr>
                    <w:noProof/>
                    <w:webHidden/>
                  </w:rPr>
                  <w:fldChar w:fldCharType="begin"/>
                </w:r>
                <w:r w:rsidR="00470E31">
                  <w:rPr>
                    <w:noProof/>
                    <w:webHidden/>
                  </w:rPr>
                  <w:instrText xml:space="preserve"> PAGEREF _Toc390267797 \h </w:instrText>
                </w:r>
                <w:r>
                  <w:rPr>
                    <w:noProof/>
                    <w:webHidden/>
                  </w:rPr>
                </w:r>
                <w:r>
                  <w:rPr>
                    <w:noProof/>
                    <w:webHidden/>
                  </w:rPr>
                  <w:fldChar w:fldCharType="separate"/>
                </w:r>
                <w:r w:rsidR="00470E31">
                  <w:rPr>
                    <w:noProof/>
                    <w:webHidden/>
                  </w:rPr>
                  <w:t>5</w:t>
                </w:r>
                <w:r>
                  <w:rPr>
                    <w:noProof/>
                    <w:webHidden/>
                  </w:rPr>
                  <w:fldChar w:fldCharType="end"/>
                </w:r>
              </w:hyperlink>
            </w:p>
            <w:p w:rsidR="00470E31" w:rsidRDefault="00D16CD5">
              <w:pPr>
                <w:pStyle w:val="TOC2"/>
                <w:tabs>
                  <w:tab w:val="left" w:pos="660"/>
                  <w:tab w:val="right" w:leader="dot" w:pos="9062"/>
                </w:tabs>
                <w:rPr>
                  <w:rFonts w:eastAsiaTheme="minorEastAsia"/>
                  <w:noProof/>
                  <w:lang w:eastAsia="de-DE"/>
                </w:rPr>
              </w:pPr>
              <w:hyperlink w:anchor="_Toc390267798" w:history="1">
                <w:r w:rsidR="00470E31" w:rsidRPr="00CB67FE">
                  <w:rPr>
                    <w:rStyle w:val="Hyperlink"/>
                    <w:noProof/>
                  </w:rPr>
                  <w:t>b.</w:t>
                </w:r>
                <w:r w:rsidR="00470E31">
                  <w:rPr>
                    <w:rFonts w:eastAsiaTheme="minorEastAsia"/>
                    <w:noProof/>
                    <w:lang w:eastAsia="de-DE"/>
                  </w:rPr>
                  <w:tab/>
                </w:r>
                <w:r w:rsidR="00470E31" w:rsidRPr="00CB67FE">
                  <w:rPr>
                    <w:rStyle w:val="Hyperlink"/>
                    <w:noProof/>
                  </w:rPr>
                  <w:t>Hinzufügen von Audiodateien</w:t>
                </w:r>
                <w:r w:rsidR="00470E31">
                  <w:rPr>
                    <w:noProof/>
                    <w:webHidden/>
                  </w:rPr>
                  <w:tab/>
                </w:r>
                <w:r>
                  <w:rPr>
                    <w:noProof/>
                    <w:webHidden/>
                  </w:rPr>
                  <w:fldChar w:fldCharType="begin"/>
                </w:r>
                <w:r w:rsidR="00470E31">
                  <w:rPr>
                    <w:noProof/>
                    <w:webHidden/>
                  </w:rPr>
                  <w:instrText xml:space="preserve"> PAGEREF _Toc390267798 \h </w:instrText>
                </w:r>
                <w:r>
                  <w:rPr>
                    <w:noProof/>
                    <w:webHidden/>
                  </w:rPr>
                </w:r>
                <w:r>
                  <w:rPr>
                    <w:noProof/>
                    <w:webHidden/>
                  </w:rPr>
                  <w:fldChar w:fldCharType="separate"/>
                </w:r>
                <w:r w:rsidR="00470E31">
                  <w:rPr>
                    <w:noProof/>
                    <w:webHidden/>
                  </w:rPr>
                  <w:t>7</w:t>
                </w:r>
                <w:r>
                  <w:rPr>
                    <w:noProof/>
                    <w:webHidden/>
                  </w:rPr>
                  <w:fldChar w:fldCharType="end"/>
                </w:r>
              </w:hyperlink>
            </w:p>
            <w:p w:rsidR="00470E31" w:rsidRDefault="00D16CD5">
              <w:pPr>
                <w:pStyle w:val="TOC2"/>
                <w:tabs>
                  <w:tab w:val="left" w:pos="660"/>
                  <w:tab w:val="right" w:leader="dot" w:pos="9062"/>
                </w:tabs>
                <w:rPr>
                  <w:rFonts w:eastAsiaTheme="minorEastAsia"/>
                  <w:noProof/>
                  <w:lang w:eastAsia="de-DE"/>
                </w:rPr>
              </w:pPr>
              <w:hyperlink w:anchor="_Toc390267799" w:history="1">
                <w:r w:rsidR="00470E31" w:rsidRPr="00CB67FE">
                  <w:rPr>
                    <w:rStyle w:val="Hyperlink"/>
                    <w:noProof/>
                  </w:rPr>
                  <w:t>c.</w:t>
                </w:r>
                <w:r w:rsidR="00470E31">
                  <w:rPr>
                    <w:rFonts w:eastAsiaTheme="minorEastAsia"/>
                    <w:noProof/>
                    <w:lang w:eastAsia="de-DE"/>
                  </w:rPr>
                  <w:tab/>
                </w:r>
                <w:r w:rsidR="00470E31" w:rsidRPr="00CB67FE">
                  <w:rPr>
                    <w:rStyle w:val="Hyperlink"/>
                    <w:noProof/>
                  </w:rPr>
                  <w:t>Bestimmung der Reihenfolge der Bilder</w:t>
                </w:r>
                <w:r w:rsidR="00470E31">
                  <w:rPr>
                    <w:noProof/>
                    <w:webHidden/>
                  </w:rPr>
                  <w:tab/>
                </w:r>
                <w:r>
                  <w:rPr>
                    <w:noProof/>
                    <w:webHidden/>
                  </w:rPr>
                  <w:fldChar w:fldCharType="begin"/>
                </w:r>
                <w:r w:rsidR="00470E31">
                  <w:rPr>
                    <w:noProof/>
                    <w:webHidden/>
                  </w:rPr>
                  <w:instrText xml:space="preserve"> PAGEREF _Toc390267799 \h </w:instrText>
                </w:r>
                <w:r>
                  <w:rPr>
                    <w:noProof/>
                    <w:webHidden/>
                  </w:rPr>
                </w:r>
                <w:r>
                  <w:rPr>
                    <w:noProof/>
                    <w:webHidden/>
                  </w:rPr>
                  <w:fldChar w:fldCharType="separate"/>
                </w:r>
                <w:r w:rsidR="00470E31">
                  <w:rPr>
                    <w:noProof/>
                    <w:webHidden/>
                  </w:rPr>
                  <w:t>7</w:t>
                </w:r>
                <w:r>
                  <w:rPr>
                    <w:noProof/>
                    <w:webHidden/>
                  </w:rPr>
                  <w:fldChar w:fldCharType="end"/>
                </w:r>
              </w:hyperlink>
            </w:p>
            <w:p w:rsidR="00470E31" w:rsidRDefault="00D16CD5">
              <w:pPr>
                <w:pStyle w:val="TOC2"/>
                <w:tabs>
                  <w:tab w:val="left" w:pos="660"/>
                  <w:tab w:val="right" w:leader="dot" w:pos="9062"/>
                </w:tabs>
                <w:rPr>
                  <w:rFonts w:eastAsiaTheme="minorEastAsia"/>
                  <w:noProof/>
                  <w:lang w:eastAsia="de-DE"/>
                </w:rPr>
              </w:pPr>
              <w:hyperlink w:anchor="_Toc390267800" w:history="1">
                <w:r w:rsidR="00470E31" w:rsidRPr="00CB67FE">
                  <w:rPr>
                    <w:rStyle w:val="Hyperlink"/>
                    <w:noProof/>
                  </w:rPr>
                  <w:t>d.</w:t>
                </w:r>
                <w:r w:rsidR="00470E31">
                  <w:rPr>
                    <w:rFonts w:eastAsiaTheme="minorEastAsia"/>
                    <w:noProof/>
                    <w:lang w:eastAsia="de-DE"/>
                  </w:rPr>
                  <w:tab/>
                </w:r>
                <w:r w:rsidR="00470E31" w:rsidRPr="00CB67FE">
                  <w:rPr>
                    <w:rStyle w:val="Hyperlink"/>
                    <w:noProof/>
                  </w:rPr>
                  <w:t>Setzen der Anzeigedauer</w:t>
                </w:r>
                <w:r w:rsidR="00470E31">
                  <w:rPr>
                    <w:noProof/>
                    <w:webHidden/>
                  </w:rPr>
                  <w:tab/>
                </w:r>
                <w:r>
                  <w:rPr>
                    <w:noProof/>
                    <w:webHidden/>
                  </w:rPr>
                  <w:fldChar w:fldCharType="begin"/>
                </w:r>
                <w:r w:rsidR="00470E31">
                  <w:rPr>
                    <w:noProof/>
                    <w:webHidden/>
                  </w:rPr>
                  <w:instrText xml:space="preserve"> PAGEREF _Toc390267800 \h </w:instrText>
                </w:r>
                <w:r>
                  <w:rPr>
                    <w:noProof/>
                    <w:webHidden/>
                  </w:rPr>
                </w:r>
                <w:r>
                  <w:rPr>
                    <w:noProof/>
                    <w:webHidden/>
                  </w:rPr>
                  <w:fldChar w:fldCharType="separate"/>
                </w:r>
                <w:r w:rsidR="00470E31">
                  <w:rPr>
                    <w:noProof/>
                    <w:webHidden/>
                  </w:rPr>
                  <w:t>8</w:t>
                </w:r>
                <w:r>
                  <w:rPr>
                    <w:noProof/>
                    <w:webHidden/>
                  </w:rPr>
                  <w:fldChar w:fldCharType="end"/>
                </w:r>
              </w:hyperlink>
            </w:p>
            <w:p w:rsidR="00470E31" w:rsidRDefault="00D16CD5">
              <w:pPr>
                <w:pStyle w:val="TOC2"/>
                <w:tabs>
                  <w:tab w:val="left" w:pos="660"/>
                  <w:tab w:val="right" w:leader="dot" w:pos="9062"/>
                </w:tabs>
                <w:rPr>
                  <w:rFonts w:eastAsiaTheme="minorEastAsia"/>
                  <w:noProof/>
                  <w:lang w:eastAsia="de-DE"/>
                </w:rPr>
              </w:pPr>
              <w:hyperlink w:anchor="_Toc390267801" w:history="1">
                <w:r w:rsidR="00470E31" w:rsidRPr="00CB67FE">
                  <w:rPr>
                    <w:rStyle w:val="Hyperlink"/>
                    <w:noProof/>
                  </w:rPr>
                  <w:t>e.</w:t>
                </w:r>
                <w:r w:rsidR="00470E31">
                  <w:rPr>
                    <w:rFonts w:eastAsiaTheme="minorEastAsia"/>
                    <w:noProof/>
                    <w:lang w:eastAsia="de-DE"/>
                  </w:rPr>
                  <w:tab/>
                </w:r>
                <w:r w:rsidR="00470E31" w:rsidRPr="00CB67FE">
                  <w:rPr>
                    <w:rStyle w:val="Hyperlink"/>
                    <w:noProof/>
                  </w:rPr>
                  <w:t>Einfügen von Bildeffekten</w:t>
                </w:r>
                <w:r w:rsidR="00470E31">
                  <w:rPr>
                    <w:noProof/>
                    <w:webHidden/>
                  </w:rPr>
                  <w:tab/>
                </w:r>
                <w:r>
                  <w:rPr>
                    <w:noProof/>
                    <w:webHidden/>
                  </w:rPr>
                  <w:fldChar w:fldCharType="begin"/>
                </w:r>
                <w:r w:rsidR="00470E31">
                  <w:rPr>
                    <w:noProof/>
                    <w:webHidden/>
                  </w:rPr>
                  <w:instrText xml:space="preserve"> PAGEREF _Toc390267801 \h </w:instrText>
                </w:r>
                <w:r>
                  <w:rPr>
                    <w:noProof/>
                    <w:webHidden/>
                  </w:rPr>
                </w:r>
                <w:r>
                  <w:rPr>
                    <w:noProof/>
                    <w:webHidden/>
                  </w:rPr>
                  <w:fldChar w:fldCharType="separate"/>
                </w:r>
                <w:r w:rsidR="00470E31">
                  <w:rPr>
                    <w:noProof/>
                    <w:webHidden/>
                  </w:rPr>
                  <w:t>8</w:t>
                </w:r>
                <w:r>
                  <w:rPr>
                    <w:noProof/>
                    <w:webHidden/>
                  </w:rPr>
                  <w:fldChar w:fldCharType="end"/>
                </w:r>
              </w:hyperlink>
            </w:p>
            <w:p w:rsidR="00470E31" w:rsidRDefault="00D16CD5">
              <w:pPr>
                <w:pStyle w:val="TOC2"/>
                <w:tabs>
                  <w:tab w:val="left" w:pos="660"/>
                  <w:tab w:val="right" w:leader="dot" w:pos="9062"/>
                </w:tabs>
                <w:rPr>
                  <w:rFonts w:eastAsiaTheme="minorEastAsia"/>
                  <w:noProof/>
                  <w:lang w:eastAsia="de-DE"/>
                </w:rPr>
              </w:pPr>
              <w:hyperlink w:anchor="_Toc390267802" w:history="1">
                <w:r w:rsidR="00470E31" w:rsidRPr="00CB67FE">
                  <w:rPr>
                    <w:rStyle w:val="Hyperlink"/>
                    <w:noProof/>
                  </w:rPr>
                  <w:t>f.</w:t>
                </w:r>
                <w:r w:rsidR="00470E31">
                  <w:rPr>
                    <w:rFonts w:eastAsiaTheme="minorEastAsia"/>
                    <w:noProof/>
                    <w:lang w:eastAsia="de-DE"/>
                  </w:rPr>
                  <w:tab/>
                </w:r>
                <w:r w:rsidR="00470E31" w:rsidRPr="00CB67FE">
                  <w:rPr>
                    <w:rStyle w:val="Hyperlink"/>
                    <w:noProof/>
                  </w:rPr>
                  <w:t>Einfügen von Übergangseffekten</w:t>
                </w:r>
                <w:r w:rsidR="00470E31">
                  <w:rPr>
                    <w:noProof/>
                    <w:webHidden/>
                  </w:rPr>
                  <w:tab/>
                </w:r>
                <w:r>
                  <w:rPr>
                    <w:noProof/>
                    <w:webHidden/>
                  </w:rPr>
                  <w:fldChar w:fldCharType="begin"/>
                </w:r>
                <w:r w:rsidR="00470E31">
                  <w:rPr>
                    <w:noProof/>
                    <w:webHidden/>
                  </w:rPr>
                  <w:instrText xml:space="preserve"> PAGEREF _Toc390267802 \h </w:instrText>
                </w:r>
                <w:r>
                  <w:rPr>
                    <w:noProof/>
                    <w:webHidden/>
                  </w:rPr>
                </w:r>
                <w:r>
                  <w:rPr>
                    <w:noProof/>
                    <w:webHidden/>
                  </w:rPr>
                  <w:fldChar w:fldCharType="separate"/>
                </w:r>
                <w:r w:rsidR="00470E31">
                  <w:rPr>
                    <w:noProof/>
                    <w:webHidden/>
                  </w:rPr>
                  <w:t>9</w:t>
                </w:r>
                <w:r>
                  <w:rPr>
                    <w:noProof/>
                    <w:webHidden/>
                  </w:rPr>
                  <w:fldChar w:fldCharType="end"/>
                </w:r>
              </w:hyperlink>
            </w:p>
            <w:p w:rsidR="00470E31" w:rsidRDefault="00D16CD5">
              <w:pPr>
                <w:pStyle w:val="TOC2"/>
                <w:tabs>
                  <w:tab w:val="left" w:pos="660"/>
                  <w:tab w:val="right" w:leader="dot" w:pos="9062"/>
                </w:tabs>
                <w:rPr>
                  <w:rFonts w:eastAsiaTheme="minorEastAsia"/>
                  <w:noProof/>
                  <w:lang w:eastAsia="de-DE"/>
                </w:rPr>
              </w:pPr>
              <w:hyperlink w:anchor="_Toc390267803" w:history="1">
                <w:r w:rsidR="00470E31" w:rsidRPr="00CB67FE">
                  <w:rPr>
                    <w:rStyle w:val="Hyperlink"/>
                    <w:noProof/>
                  </w:rPr>
                  <w:t>g.</w:t>
                </w:r>
                <w:r w:rsidR="00470E31">
                  <w:rPr>
                    <w:rFonts w:eastAsiaTheme="minorEastAsia"/>
                    <w:noProof/>
                    <w:lang w:eastAsia="de-DE"/>
                  </w:rPr>
                  <w:tab/>
                </w:r>
                <w:r w:rsidR="00470E31" w:rsidRPr="00CB67FE">
                  <w:rPr>
                    <w:rStyle w:val="Hyperlink"/>
                    <w:noProof/>
                  </w:rPr>
                  <w:t>Erzeugung der Präsentation</w:t>
                </w:r>
                <w:r w:rsidR="00470E31">
                  <w:rPr>
                    <w:noProof/>
                    <w:webHidden/>
                  </w:rPr>
                  <w:tab/>
                </w:r>
                <w:r>
                  <w:rPr>
                    <w:noProof/>
                    <w:webHidden/>
                  </w:rPr>
                  <w:fldChar w:fldCharType="begin"/>
                </w:r>
                <w:r w:rsidR="00470E31">
                  <w:rPr>
                    <w:noProof/>
                    <w:webHidden/>
                  </w:rPr>
                  <w:instrText xml:space="preserve"> PAGEREF _Toc390267803 \h </w:instrText>
                </w:r>
                <w:r>
                  <w:rPr>
                    <w:noProof/>
                    <w:webHidden/>
                  </w:rPr>
                </w:r>
                <w:r>
                  <w:rPr>
                    <w:noProof/>
                    <w:webHidden/>
                  </w:rPr>
                  <w:fldChar w:fldCharType="separate"/>
                </w:r>
                <w:r w:rsidR="00470E31">
                  <w:rPr>
                    <w:noProof/>
                    <w:webHidden/>
                  </w:rPr>
                  <w:t>9</w:t>
                </w:r>
                <w:r>
                  <w:rPr>
                    <w:noProof/>
                    <w:webHidden/>
                  </w:rPr>
                  <w:fldChar w:fldCharType="end"/>
                </w:r>
              </w:hyperlink>
            </w:p>
            <w:p w:rsidR="00470E31" w:rsidRDefault="00D16CD5">
              <w:pPr>
                <w:pStyle w:val="TOC1"/>
                <w:tabs>
                  <w:tab w:val="left" w:pos="440"/>
                  <w:tab w:val="right" w:leader="dot" w:pos="9062"/>
                </w:tabs>
                <w:rPr>
                  <w:rFonts w:eastAsiaTheme="minorEastAsia"/>
                  <w:noProof/>
                  <w:lang w:eastAsia="de-DE"/>
                </w:rPr>
              </w:pPr>
              <w:hyperlink w:anchor="_Toc390267804" w:history="1">
                <w:r w:rsidR="00470E31" w:rsidRPr="00CB67FE">
                  <w:rPr>
                    <w:rStyle w:val="Hyperlink"/>
                    <w:noProof/>
                  </w:rPr>
                  <w:t>9)</w:t>
                </w:r>
                <w:r w:rsidR="00470E31">
                  <w:rPr>
                    <w:rFonts w:eastAsiaTheme="minorEastAsia"/>
                    <w:noProof/>
                    <w:lang w:eastAsia="de-DE"/>
                  </w:rPr>
                  <w:tab/>
                </w:r>
                <w:r w:rsidR="00470E31" w:rsidRPr="00CB67FE">
                  <w:rPr>
                    <w:rStyle w:val="Hyperlink"/>
                    <w:noProof/>
                  </w:rPr>
                  <w:t>Quellen</w:t>
                </w:r>
                <w:r w:rsidR="00470E31">
                  <w:rPr>
                    <w:noProof/>
                    <w:webHidden/>
                  </w:rPr>
                  <w:tab/>
                </w:r>
                <w:r>
                  <w:rPr>
                    <w:noProof/>
                    <w:webHidden/>
                  </w:rPr>
                  <w:fldChar w:fldCharType="begin"/>
                </w:r>
                <w:r w:rsidR="00470E31">
                  <w:rPr>
                    <w:noProof/>
                    <w:webHidden/>
                  </w:rPr>
                  <w:instrText xml:space="preserve"> PAGEREF _Toc390267804 \h </w:instrText>
                </w:r>
                <w:r>
                  <w:rPr>
                    <w:noProof/>
                    <w:webHidden/>
                  </w:rPr>
                </w:r>
                <w:r>
                  <w:rPr>
                    <w:noProof/>
                    <w:webHidden/>
                  </w:rPr>
                  <w:fldChar w:fldCharType="separate"/>
                </w:r>
                <w:r w:rsidR="00470E31">
                  <w:rPr>
                    <w:noProof/>
                    <w:webHidden/>
                  </w:rPr>
                  <w:t>10</w:t>
                </w:r>
                <w:r>
                  <w:rPr>
                    <w:noProof/>
                    <w:webHidden/>
                  </w:rPr>
                  <w:fldChar w:fldCharType="end"/>
                </w:r>
              </w:hyperlink>
            </w:p>
            <w:p w:rsidR="00845900" w:rsidRPr="005B7C71" w:rsidRDefault="00D16CD5" w:rsidP="00845900">
              <w:pPr>
                <w:rPr>
                  <w:lang w:val="en-US"/>
                </w:rPr>
              </w:pPr>
              <w:r>
                <w:fldChar w:fldCharType="end"/>
              </w:r>
            </w:p>
          </w:sdtContent>
        </w:sdt>
      </w:sdtContent>
    </w:sdt>
    <w:p w:rsidR="00845900" w:rsidRDefault="005B7C71" w:rsidP="008407C9">
      <w:pPr>
        <w:pStyle w:val="Heading1"/>
        <w:numPr>
          <w:ilvl w:val="0"/>
          <w:numId w:val="7"/>
        </w:numPr>
      </w:pPr>
      <w:bookmarkStart w:id="0" w:name="_Toc390267789"/>
      <w:r>
        <w:t>Thema</w:t>
      </w:r>
      <w:bookmarkEnd w:id="0"/>
    </w:p>
    <w:p w:rsidR="00764B7C" w:rsidRPr="00764B7C" w:rsidRDefault="00762CD2" w:rsidP="00952303">
      <w:pPr>
        <w:jc w:val="both"/>
        <w:rPr>
          <w:sz w:val="24"/>
          <w:szCs w:val="24"/>
        </w:rPr>
      </w:pPr>
      <w:r w:rsidRPr="00764B7C">
        <w:rPr>
          <w:sz w:val="24"/>
          <w:szCs w:val="24"/>
        </w:rPr>
        <w:t xml:space="preserve">Das Projekt, welches während der Lehrveranstaltung Multimediasysteme von unserem Team ausgearbeitet wird, behandelt die Erstellung einer </w:t>
      </w:r>
      <w:r w:rsidR="00764B7C">
        <w:rPr>
          <w:sz w:val="24"/>
          <w:szCs w:val="24"/>
        </w:rPr>
        <w:t>Videopräsentation</w:t>
      </w:r>
      <w:r w:rsidR="00E807F7">
        <w:rPr>
          <w:sz w:val="24"/>
          <w:szCs w:val="24"/>
        </w:rPr>
        <w:t>. Diese Applikation hat einen weiten Einsatzbereich, da hiermit Urlaubs</w:t>
      </w:r>
      <w:r w:rsidR="00340663">
        <w:rPr>
          <w:sz w:val="24"/>
          <w:szCs w:val="24"/>
        </w:rPr>
        <w:t xml:space="preserve">-, oder auch Vortragspräsentationen </w:t>
      </w:r>
      <w:r w:rsidR="00E807F7">
        <w:rPr>
          <w:sz w:val="24"/>
          <w:szCs w:val="24"/>
        </w:rPr>
        <w:t xml:space="preserve">erstellt werden können. </w:t>
      </w:r>
      <w:r w:rsidR="00340663">
        <w:rPr>
          <w:sz w:val="24"/>
          <w:szCs w:val="24"/>
        </w:rPr>
        <w:t xml:space="preserve">Beispielsweise </w:t>
      </w:r>
      <w:r w:rsidR="00E807F7">
        <w:rPr>
          <w:sz w:val="24"/>
          <w:szCs w:val="24"/>
        </w:rPr>
        <w:t>kann es für Vorträge nützlich sein</w:t>
      </w:r>
      <w:r w:rsidR="00340663">
        <w:rPr>
          <w:sz w:val="24"/>
          <w:szCs w:val="24"/>
        </w:rPr>
        <w:t xml:space="preserve">, </w:t>
      </w:r>
      <w:r w:rsidR="00E807F7">
        <w:rPr>
          <w:sz w:val="24"/>
          <w:szCs w:val="24"/>
        </w:rPr>
        <w:t>wenn als Mittel Powerpoint o.ä. nicht mehr ausreichend ist.</w:t>
      </w:r>
      <w:r w:rsidR="001E533E">
        <w:rPr>
          <w:sz w:val="24"/>
          <w:szCs w:val="24"/>
        </w:rPr>
        <w:t xml:space="preserve"> </w:t>
      </w:r>
      <w:r w:rsidR="005C34FA">
        <w:rPr>
          <w:sz w:val="24"/>
          <w:szCs w:val="24"/>
        </w:rPr>
        <w:t xml:space="preserve">Besonders Präsentationen, die </w:t>
      </w:r>
      <w:r w:rsidR="000C4208">
        <w:rPr>
          <w:sz w:val="24"/>
          <w:szCs w:val="24"/>
        </w:rPr>
        <w:t>eine</w:t>
      </w:r>
      <w:r w:rsidR="005C34FA">
        <w:rPr>
          <w:sz w:val="24"/>
          <w:szCs w:val="24"/>
        </w:rPr>
        <w:t xml:space="preserve"> Funktionalität einer Applikation näher bringen sollen, könnte damit gut umgesetzt werden.</w:t>
      </w:r>
    </w:p>
    <w:p w:rsidR="005B7C71" w:rsidRDefault="00EC5CFE" w:rsidP="00EA1D62">
      <w:pPr>
        <w:pStyle w:val="Heading1"/>
        <w:numPr>
          <w:ilvl w:val="0"/>
          <w:numId w:val="7"/>
        </w:numPr>
      </w:pPr>
      <w:bookmarkStart w:id="1" w:name="_Toc390267790"/>
      <w:r>
        <w:t>Projektmitglieder</w:t>
      </w:r>
      <w:bookmarkEnd w:id="1"/>
    </w:p>
    <w:p w:rsidR="00EC0F36" w:rsidRDefault="00EC0F36" w:rsidP="00EC0F36">
      <w:pPr>
        <w:pStyle w:val="ListParagraph"/>
        <w:numPr>
          <w:ilvl w:val="0"/>
          <w:numId w:val="6"/>
        </w:numPr>
      </w:pPr>
      <w:r>
        <w:t>Goerue Mehmet</w:t>
      </w:r>
    </w:p>
    <w:p w:rsidR="00EC0F36" w:rsidRDefault="00EC0F36" w:rsidP="00EC0F36">
      <w:pPr>
        <w:pStyle w:val="ListParagraph"/>
        <w:numPr>
          <w:ilvl w:val="0"/>
          <w:numId w:val="6"/>
        </w:numPr>
      </w:pPr>
      <w:r>
        <w:t>Huber Christian</w:t>
      </w:r>
    </w:p>
    <w:p w:rsidR="00EC0F36" w:rsidRDefault="00EC0F36" w:rsidP="00EC0F36">
      <w:pPr>
        <w:pStyle w:val="ListParagraph"/>
        <w:numPr>
          <w:ilvl w:val="0"/>
          <w:numId w:val="6"/>
        </w:numPr>
      </w:pPr>
      <w:r>
        <w:t>Roiser Berthold</w:t>
      </w:r>
    </w:p>
    <w:p w:rsidR="00EC0F36" w:rsidRDefault="00EC0F36" w:rsidP="00EC0F36">
      <w:pPr>
        <w:pStyle w:val="ListParagraph"/>
        <w:numPr>
          <w:ilvl w:val="0"/>
          <w:numId w:val="6"/>
        </w:numPr>
      </w:pPr>
      <w:r>
        <w:t>Weißenbek Markus</w:t>
      </w:r>
    </w:p>
    <w:p w:rsidR="002C18CC" w:rsidRDefault="003D59AB" w:rsidP="000C6D52">
      <w:pPr>
        <w:pStyle w:val="Heading1"/>
        <w:numPr>
          <w:ilvl w:val="0"/>
          <w:numId w:val="7"/>
        </w:numPr>
      </w:pPr>
      <w:bookmarkStart w:id="2" w:name="_Toc390267791"/>
      <w:r>
        <w:lastRenderedPageBreak/>
        <w:t>Projektbeschreibung</w:t>
      </w:r>
      <w:bookmarkEnd w:id="2"/>
    </w:p>
    <w:p w:rsidR="00F67CDD" w:rsidRDefault="00B90B25" w:rsidP="00BB0B21">
      <w:pPr>
        <w:jc w:val="both"/>
        <w:rPr>
          <w:sz w:val="24"/>
          <w:szCs w:val="24"/>
        </w:rPr>
      </w:pPr>
      <w:r>
        <w:rPr>
          <w:sz w:val="24"/>
          <w:szCs w:val="24"/>
        </w:rPr>
        <w:t xml:space="preserve">Die aus dem Projekt heraus entstandene Applikation ermöglicht es eine Videopräsentation zu erstellen. </w:t>
      </w:r>
      <w:r w:rsidR="00E54E3F">
        <w:rPr>
          <w:sz w:val="24"/>
          <w:szCs w:val="24"/>
        </w:rPr>
        <w:t>Wir haben die oben erwähnte Idee mittels Technologien aus der Familie des .Net-Frameworks realisiert. Speziell die Verwendung der Windows Presentation Foundation zur Trennung von grafischer Oberfläche und Logik entpuppte sich als mächtiges Mittel zur Erzeugung unserer Applikation.</w:t>
      </w:r>
      <w:r w:rsidR="00E83C58">
        <w:rPr>
          <w:sz w:val="24"/>
          <w:szCs w:val="24"/>
        </w:rPr>
        <w:t xml:space="preserve"> Als Versionierungssoftware haben wir ein eigenes Git-Repository verwendet. Dies dient dazu, die gemeinsamen Änderungen an der Applikation schnell und einfach an alle anderen Teammitglieder weiterzureichen.</w:t>
      </w:r>
      <w:r w:rsidR="00DF23C9">
        <w:rPr>
          <w:sz w:val="24"/>
          <w:szCs w:val="24"/>
        </w:rPr>
        <w:t xml:space="preserve"> </w:t>
      </w:r>
    </w:p>
    <w:p w:rsidR="00DF23C9" w:rsidRDefault="00DF23C9" w:rsidP="00DF23C9">
      <w:pPr>
        <w:pStyle w:val="Heading1"/>
        <w:numPr>
          <w:ilvl w:val="0"/>
          <w:numId w:val="7"/>
        </w:numPr>
      </w:pPr>
      <w:bookmarkStart w:id="3" w:name="_Toc390267792"/>
      <w:r>
        <w:t>Funktionalität</w:t>
      </w:r>
      <w:bookmarkEnd w:id="3"/>
    </w:p>
    <w:p w:rsidR="00F215D5" w:rsidRDefault="00B90B25" w:rsidP="00BB0B21">
      <w:pPr>
        <w:jc w:val="both"/>
        <w:rPr>
          <w:sz w:val="24"/>
          <w:szCs w:val="24"/>
        </w:rPr>
      </w:pPr>
      <w:r w:rsidRPr="00764B7C">
        <w:rPr>
          <w:sz w:val="24"/>
          <w:szCs w:val="24"/>
        </w:rPr>
        <w:t>Der Benu</w:t>
      </w:r>
      <w:r>
        <w:rPr>
          <w:sz w:val="24"/>
          <w:szCs w:val="24"/>
        </w:rPr>
        <w:t>tzer kann hierbei über die Oberfl</w:t>
      </w:r>
      <w:r w:rsidRPr="00764B7C">
        <w:rPr>
          <w:sz w:val="24"/>
          <w:szCs w:val="24"/>
        </w:rPr>
        <w:t>äche Bild</w:t>
      </w:r>
      <w:r>
        <w:rPr>
          <w:sz w:val="24"/>
          <w:szCs w:val="24"/>
        </w:rPr>
        <w:t xml:space="preserve"> </w:t>
      </w:r>
      <w:r w:rsidRPr="00764B7C">
        <w:rPr>
          <w:sz w:val="24"/>
          <w:szCs w:val="24"/>
        </w:rPr>
        <w:t>und</w:t>
      </w:r>
      <w:r>
        <w:rPr>
          <w:sz w:val="24"/>
          <w:szCs w:val="24"/>
        </w:rPr>
        <w:t xml:space="preserve"> </w:t>
      </w:r>
      <w:r w:rsidRPr="00764B7C">
        <w:rPr>
          <w:sz w:val="24"/>
          <w:szCs w:val="24"/>
        </w:rPr>
        <w:t>Audiodateien auswählen. Zusätzlich ist es ihm möglich die Reihenfolge der Bilder, sowie die</w:t>
      </w:r>
      <w:r>
        <w:rPr>
          <w:sz w:val="24"/>
          <w:szCs w:val="24"/>
        </w:rPr>
        <w:t xml:space="preserve"> </w:t>
      </w:r>
      <w:r w:rsidRPr="00764B7C">
        <w:rPr>
          <w:sz w:val="24"/>
          <w:szCs w:val="24"/>
        </w:rPr>
        <w:t>Anzeigedauer der Bilder zu bestimmen. Die ausg</w:t>
      </w:r>
      <w:r>
        <w:rPr>
          <w:sz w:val="24"/>
          <w:szCs w:val="24"/>
        </w:rPr>
        <w:t>e</w:t>
      </w:r>
      <w:r w:rsidRPr="00764B7C">
        <w:rPr>
          <w:sz w:val="24"/>
          <w:szCs w:val="24"/>
        </w:rPr>
        <w:t>wählten Audiodateien werden im Hintergrund in</w:t>
      </w:r>
      <w:r>
        <w:rPr>
          <w:sz w:val="24"/>
          <w:szCs w:val="24"/>
        </w:rPr>
        <w:t xml:space="preserve"> </w:t>
      </w:r>
      <w:r w:rsidRPr="00764B7C">
        <w:rPr>
          <w:sz w:val="24"/>
          <w:szCs w:val="24"/>
        </w:rPr>
        <w:t>der dafür vorgesehenen Reihenfolge abgespielt. Weite</w:t>
      </w:r>
      <w:r>
        <w:rPr>
          <w:sz w:val="24"/>
          <w:szCs w:val="24"/>
        </w:rPr>
        <w:t>rs ist es ihm möglich diverse Eff</w:t>
      </w:r>
      <w:r w:rsidRPr="00764B7C">
        <w:rPr>
          <w:sz w:val="24"/>
          <w:szCs w:val="24"/>
        </w:rPr>
        <w:t>ekte zum Bild</w:t>
      </w:r>
      <w:r>
        <w:rPr>
          <w:sz w:val="24"/>
          <w:szCs w:val="24"/>
        </w:rPr>
        <w:t xml:space="preserve"> hinzuzufügen (z.B.: Übergangseff</w:t>
      </w:r>
      <w:r w:rsidRPr="00764B7C">
        <w:rPr>
          <w:sz w:val="24"/>
          <w:szCs w:val="24"/>
        </w:rPr>
        <w:t xml:space="preserve">ekte). </w:t>
      </w:r>
    </w:p>
    <w:p w:rsidR="00D65EA1" w:rsidRPr="00D65EA1" w:rsidRDefault="00BB0B21" w:rsidP="00AD2D59">
      <w:pPr>
        <w:pStyle w:val="Heading1"/>
        <w:numPr>
          <w:ilvl w:val="0"/>
          <w:numId w:val="7"/>
        </w:numPr>
      </w:pPr>
      <w:bookmarkStart w:id="4" w:name="_Toc390267793"/>
      <w:r>
        <w:t>Eingesetzte Technologien</w:t>
      </w:r>
      <w:bookmarkEnd w:id="4"/>
    </w:p>
    <w:p w:rsidR="00BB0B21" w:rsidRDefault="00AD2D59" w:rsidP="00BB0B21">
      <w:pPr>
        <w:pStyle w:val="ListParagraph"/>
        <w:numPr>
          <w:ilvl w:val="0"/>
          <w:numId w:val="6"/>
        </w:numPr>
      </w:pPr>
      <w:r>
        <w:rPr>
          <w:noProof/>
          <w:lang w:eastAsia="de-DE"/>
        </w:rPr>
        <w:drawing>
          <wp:anchor distT="0" distB="0" distL="114300" distR="114300" simplePos="0" relativeHeight="251662336" behindDoc="0" locked="0" layoutInCell="1" allowOverlap="1">
            <wp:simplePos x="0" y="0"/>
            <wp:positionH relativeFrom="column">
              <wp:posOffset>4530725</wp:posOffset>
            </wp:positionH>
            <wp:positionV relativeFrom="paragraph">
              <wp:posOffset>20955</wp:posOffset>
            </wp:positionV>
            <wp:extent cx="2021840" cy="329565"/>
            <wp:effectExtent l="19050" t="0" r="0" b="0"/>
            <wp:wrapThrough wrapText="bothSides">
              <wp:wrapPolygon edited="0">
                <wp:start x="407" y="0"/>
                <wp:lineTo x="-204" y="18728"/>
                <wp:lineTo x="1425" y="19977"/>
                <wp:lineTo x="1425" y="19977"/>
                <wp:lineTo x="19741" y="19977"/>
                <wp:lineTo x="21573" y="19977"/>
                <wp:lineTo x="21369" y="6243"/>
                <wp:lineTo x="2646" y="0"/>
                <wp:lineTo x="407" y="0"/>
              </wp:wrapPolygon>
            </wp:wrapThrough>
            <wp:docPr id="4" name="irc_mi" descr="http://upload.wikimedia.org/wikipedia/commons/8/8e/WPF_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8/8e/WPF_Logo_2.png"/>
                    <pic:cNvPicPr>
                      <a:picLocks noChangeAspect="1" noChangeArrowheads="1"/>
                    </pic:cNvPicPr>
                  </pic:nvPicPr>
                  <pic:blipFill>
                    <a:blip r:embed="rId9" cstate="print"/>
                    <a:srcRect/>
                    <a:stretch>
                      <a:fillRect/>
                    </a:stretch>
                  </pic:blipFill>
                  <pic:spPr bwMode="auto">
                    <a:xfrm>
                      <a:off x="0" y="0"/>
                      <a:ext cx="2021840" cy="329565"/>
                    </a:xfrm>
                    <a:prstGeom prst="rect">
                      <a:avLst/>
                    </a:prstGeom>
                    <a:noFill/>
                    <a:ln w="9525">
                      <a:noFill/>
                      <a:miter lim="800000"/>
                      <a:headEnd/>
                      <a:tailEnd/>
                    </a:ln>
                  </pic:spPr>
                </pic:pic>
              </a:graphicData>
            </a:graphic>
          </wp:anchor>
        </w:drawing>
      </w:r>
      <w:r>
        <w:rPr>
          <w:noProof/>
          <w:lang w:eastAsia="de-DE"/>
        </w:rPr>
        <w:drawing>
          <wp:anchor distT="0" distB="0" distL="114300" distR="114300" simplePos="0" relativeHeight="251661312" behindDoc="0" locked="0" layoutInCell="1" allowOverlap="1">
            <wp:simplePos x="0" y="0"/>
            <wp:positionH relativeFrom="column">
              <wp:posOffset>3531235</wp:posOffset>
            </wp:positionH>
            <wp:positionV relativeFrom="paragraph">
              <wp:posOffset>10160</wp:posOffset>
            </wp:positionV>
            <wp:extent cx="862965" cy="829310"/>
            <wp:effectExtent l="19050" t="0" r="0" b="0"/>
            <wp:wrapThrough wrapText="bothSides">
              <wp:wrapPolygon edited="0">
                <wp:start x="-477" y="0"/>
                <wp:lineTo x="-477" y="21335"/>
                <wp:lineTo x="21457" y="21335"/>
                <wp:lineTo x="21457" y="0"/>
                <wp:lineTo x="-477" y="0"/>
              </wp:wrapPolygon>
            </wp:wrapThrough>
            <wp:docPr id="1" name="irc_mi" descr="http://www.freewaresquad.com/wp-content/uploads/2012/10/Microsoft-.NET-Framework-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reewaresquad.com/wp-content/uploads/2012/10/Microsoft-.NET-Framework-4.5.jpg"/>
                    <pic:cNvPicPr>
                      <a:picLocks noChangeAspect="1" noChangeArrowheads="1"/>
                    </pic:cNvPicPr>
                  </pic:nvPicPr>
                  <pic:blipFill>
                    <a:blip r:embed="rId10" cstate="print"/>
                    <a:srcRect/>
                    <a:stretch>
                      <a:fillRect/>
                    </a:stretch>
                  </pic:blipFill>
                  <pic:spPr bwMode="auto">
                    <a:xfrm>
                      <a:off x="0" y="0"/>
                      <a:ext cx="862965" cy="829310"/>
                    </a:xfrm>
                    <a:prstGeom prst="rect">
                      <a:avLst/>
                    </a:prstGeom>
                    <a:noFill/>
                    <a:ln w="9525">
                      <a:noFill/>
                      <a:miter lim="800000"/>
                      <a:headEnd/>
                      <a:tailEnd/>
                    </a:ln>
                  </pic:spPr>
                </pic:pic>
              </a:graphicData>
            </a:graphic>
          </wp:anchor>
        </w:drawing>
      </w:r>
      <w:r>
        <w:rPr>
          <w:noProof/>
          <w:lang w:eastAsia="de-DE"/>
        </w:rPr>
        <w:drawing>
          <wp:anchor distT="0" distB="0" distL="114300" distR="114300" simplePos="0" relativeHeight="251663360" behindDoc="1" locked="0" layoutInCell="1" allowOverlap="1">
            <wp:simplePos x="0" y="0"/>
            <wp:positionH relativeFrom="column">
              <wp:posOffset>4977765</wp:posOffset>
            </wp:positionH>
            <wp:positionV relativeFrom="paragraph">
              <wp:posOffset>594995</wp:posOffset>
            </wp:positionV>
            <wp:extent cx="1320165" cy="924560"/>
            <wp:effectExtent l="19050" t="0" r="0" b="0"/>
            <wp:wrapTight wrapText="bothSides">
              <wp:wrapPolygon edited="0">
                <wp:start x="-312" y="0"/>
                <wp:lineTo x="-312" y="21363"/>
                <wp:lineTo x="21506" y="21363"/>
                <wp:lineTo x="21506" y="0"/>
                <wp:lineTo x="-312" y="0"/>
              </wp:wrapPolygon>
            </wp:wrapTight>
            <wp:docPr id="2" name="Picture 7" descr="http://t3.gstatic.com/images?q=tbn:ANd9GcReGmqa969QTiIFJnnHF7gc5pvlT80GtnqILAU6FRt1ite2cx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3.gstatic.com/images?q=tbn:ANd9GcReGmqa969QTiIFJnnHF7gc5pvlT80GtnqILAU6FRt1ite2cx_L"/>
                    <pic:cNvPicPr>
                      <a:picLocks noChangeAspect="1" noChangeArrowheads="1"/>
                    </pic:cNvPicPr>
                  </pic:nvPicPr>
                  <pic:blipFill>
                    <a:blip r:embed="rId11" cstate="print"/>
                    <a:srcRect/>
                    <a:stretch>
                      <a:fillRect/>
                    </a:stretch>
                  </pic:blipFill>
                  <pic:spPr bwMode="auto">
                    <a:xfrm>
                      <a:off x="0" y="0"/>
                      <a:ext cx="1320165" cy="924560"/>
                    </a:xfrm>
                    <a:prstGeom prst="rect">
                      <a:avLst/>
                    </a:prstGeom>
                    <a:noFill/>
                    <a:ln w="9525">
                      <a:noFill/>
                      <a:miter lim="800000"/>
                      <a:headEnd/>
                      <a:tailEnd/>
                    </a:ln>
                  </pic:spPr>
                </pic:pic>
              </a:graphicData>
            </a:graphic>
          </wp:anchor>
        </w:drawing>
      </w:r>
      <w:r>
        <w:rPr>
          <w:noProof/>
          <w:lang w:eastAsia="de-DE"/>
        </w:rPr>
        <w:drawing>
          <wp:anchor distT="0" distB="0" distL="114300" distR="114300" simplePos="0" relativeHeight="251665408" behindDoc="0" locked="0" layoutInCell="1" allowOverlap="1">
            <wp:simplePos x="0" y="0"/>
            <wp:positionH relativeFrom="column">
              <wp:posOffset>3127375</wp:posOffset>
            </wp:positionH>
            <wp:positionV relativeFrom="paragraph">
              <wp:posOffset>913765</wp:posOffset>
            </wp:positionV>
            <wp:extent cx="1777365" cy="701675"/>
            <wp:effectExtent l="19050" t="0" r="0" b="0"/>
            <wp:wrapThrough wrapText="bothSides">
              <wp:wrapPolygon edited="0">
                <wp:start x="-232" y="0"/>
                <wp:lineTo x="-232" y="21111"/>
                <wp:lineTo x="21531" y="21111"/>
                <wp:lineTo x="21531" y="0"/>
                <wp:lineTo x="-232" y="0"/>
              </wp:wrapPolygon>
            </wp:wrapThrough>
            <wp:docPr id="13" name="irc_mi" descr="http://www.inqbation.com/wp-content/uploads/2014/02/github-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qbation.com/wp-content/uploads/2014/02/github-logo1.png"/>
                    <pic:cNvPicPr>
                      <a:picLocks noChangeAspect="1" noChangeArrowheads="1"/>
                    </pic:cNvPicPr>
                  </pic:nvPicPr>
                  <pic:blipFill>
                    <a:blip r:embed="rId12" cstate="print"/>
                    <a:srcRect/>
                    <a:stretch>
                      <a:fillRect/>
                    </a:stretch>
                  </pic:blipFill>
                  <pic:spPr bwMode="auto">
                    <a:xfrm>
                      <a:off x="0" y="0"/>
                      <a:ext cx="1777365" cy="701675"/>
                    </a:xfrm>
                    <a:prstGeom prst="rect">
                      <a:avLst/>
                    </a:prstGeom>
                    <a:noFill/>
                    <a:ln w="9525">
                      <a:noFill/>
                      <a:miter lim="800000"/>
                      <a:headEnd/>
                      <a:tailEnd/>
                    </a:ln>
                  </pic:spPr>
                </pic:pic>
              </a:graphicData>
            </a:graphic>
          </wp:anchor>
        </w:drawing>
      </w:r>
      <w:r w:rsidR="00BB0B21">
        <w:t>.Net</w:t>
      </w:r>
      <w:r w:rsidR="00E807F7">
        <w:t xml:space="preserve"> 4.5 (C#)</w:t>
      </w:r>
    </w:p>
    <w:p w:rsidR="00E807F7" w:rsidRDefault="00E807F7" w:rsidP="00BB0B21">
      <w:pPr>
        <w:pStyle w:val="ListParagraph"/>
        <w:numPr>
          <w:ilvl w:val="0"/>
          <w:numId w:val="6"/>
        </w:numPr>
      </w:pPr>
      <w:r>
        <w:t>Windows Presentations Foundation (WPF)</w:t>
      </w:r>
    </w:p>
    <w:p w:rsidR="00E807F7" w:rsidRDefault="00E807F7" w:rsidP="00BB0B21">
      <w:pPr>
        <w:pStyle w:val="ListParagraph"/>
        <w:numPr>
          <w:ilvl w:val="0"/>
          <w:numId w:val="6"/>
        </w:numPr>
      </w:pPr>
      <w:r>
        <w:t>Visual Studio 2013</w:t>
      </w:r>
    </w:p>
    <w:p w:rsidR="00E807F7" w:rsidRDefault="00BB0B21" w:rsidP="00E807F7">
      <w:pPr>
        <w:pStyle w:val="ListParagraph"/>
        <w:numPr>
          <w:ilvl w:val="0"/>
          <w:numId w:val="6"/>
        </w:numPr>
      </w:pPr>
      <w:r>
        <w:t>GitHub</w:t>
      </w:r>
    </w:p>
    <w:p w:rsidR="00B81128" w:rsidRDefault="00B81128" w:rsidP="00E807F7">
      <w:pPr>
        <w:pStyle w:val="ListParagraph"/>
        <w:numPr>
          <w:ilvl w:val="0"/>
          <w:numId w:val="6"/>
        </w:numPr>
      </w:pPr>
      <w:r>
        <w:t>Bytescout ImageToVideo SDK</w:t>
      </w:r>
      <w:r w:rsidR="00D65EA1" w:rsidRPr="00D65EA1">
        <w:t xml:space="preserve"> </w:t>
      </w:r>
    </w:p>
    <w:p w:rsidR="002D49FB" w:rsidRDefault="002D49FB" w:rsidP="00AD2D59"/>
    <w:p w:rsidR="003D59AB" w:rsidRDefault="003D59AB" w:rsidP="00563EB1">
      <w:pPr>
        <w:pStyle w:val="Heading1"/>
        <w:numPr>
          <w:ilvl w:val="0"/>
          <w:numId w:val="7"/>
        </w:numPr>
      </w:pPr>
      <w:bookmarkStart w:id="5" w:name="_Toc390267794"/>
      <w:r>
        <w:t>Entwicklung</w:t>
      </w:r>
      <w:bookmarkEnd w:id="5"/>
    </w:p>
    <w:p w:rsidR="00CA592A" w:rsidRPr="00BB0B21" w:rsidRDefault="00806DC2" w:rsidP="00BB0B21">
      <w:r w:rsidRPr="00806DC2">
        <w:drawing>
          <wp:inline distT="0" distB="0" distL="0" distR="0">
            <wp:extent cx="5638416" cy="3232297"/>
            <wp:effectExtent l="19050" t="0" r="19434" b="6203"/>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D5656" w:rsidRDefault="003D59AB" w:rsidP="00BD5656">
      <w:pPr>
        <w:pStyle w:val="Heading1"/>
        <w:numPr>
          <w:ilvl w:val="0"/>
          <w:numId w:val="7"/>
        </w:numPr>
      </w:pPr>
      <w:bookmarkStart w:id="6" w:name="_Toc390267795"/>
      <w:r>
        <w:lastRenderedPageBreak/>
        <w:t>Use-Cases</w:t>
      </w:r>
      <w:r w:rsidR="000810DA">
        <w:t>-Diagramm</w:t>
      </w:r>
      <w:bookmarkEnd w:id="6"/>
    </w:p>
    <w:p w:rsidR="00EF651C" w:rsidRPr="00EF651C" w:rsidRDefault="008E6299" w:rsidP="00EF651C">
      <w:r>
        <w:rPr>
          <w:noProof/>
          <w:lang w:eastAsia="de-DE"/>
        </w:rPr>
        <w:drawing>
          <wp:inline distT="0" distB="0" distL="0" distR="0">
            <wp:extent cx="4359275" cy="4210685"/>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359275" cy="4210685"/>
                    </a:xfrm>
                    <a:prstGeom prst="rect">
                      <a:avLst/>
                    </a:prstGeom>
                    <a:noFill/>
                    <a:ln w="9525">
                      <a:noFill/>
                      <a:miter lim="800000"/>
                      <a:headEnd/>
                      <a:tailEnd/>
                    </a:ln>
                  </pic:spPr>
                </pic:pic>
              </a:graphicData>
            </a:graphic>
          </wp:inline>
        </w:drawing>
      </w:r>
    </w:p>
    <w:p w:rsidR="000810DA" w:rsidRPr="000810DA" w:rsidRDefault="000810DA" w:rsidP="00A042CE">
      <w:pPr>
        <w:pStyle w:val="Heading1"/>
        <w:numPr>
          <w:ilvl w:val="0"/>
          <w:numId w:val="7"/>
        </w:numPr>
      </w:pPr>
      <w:bookmarkStart w:id="7" w:name="_Toc390267796"/>
      <w:r>
        <w:t>Use-Case-Beschreibu</w:t>
      </w:r>
      <w:r w:rsidR="00C43AE5">
        <w:t>n</w:t>
      </w:r>
      <w:r w:rsidR="0061645D">
        <w:t>g</w:t>
      </w:r>
      <w:r>
        <w:t>en</w:t>
      </w:r>
      <w:bookmarkEnd w:id="7"/>
    </w:p>
    <w:p w:rsidR="004A7040" w:rsidRDefault="002D71E2" w:rsidP="002D71E2">
      <w:pPr>
        <w:pStyle w:val="Heading2"/>
        <w:numPr>
          <w:ilvl w:val="1"/>
          <w:numId w:val="7"/>
        </w:numPr>
      </w:pPr>
      <w:bookmarkStart w:id="8" w:name="_Toc390267797"/>
      <w:r>
        <w:t>Hinzufügen</w:t>
      </w:r>
      <w:r w:rsidR="004A7040">
        <w:t xml:space="preserve"> von </w:t>
      </w:r>
      <w:r w:rsidR="007F25F2">
        <w:t>Bildern</w:t>
      </w:r>
      <w:bookmarkEnd w:id="8"/>
    </w:p>
    <w:tbl>
      <w:tblPr>
        <w:tblStyle w:val="TableGrid"/>
        <w:tblpPr w:leftFromText="141" w:rightFromText="141" w:vertAnchor="text" w:horzAnchor="margin" w:tblpY="180"/>
        <w:tblW w:w="0" w:type="auto"/>
        <w:tblLook w:val="04A0"/>
      </w:tblPr>
      <w:tblGrid>
        <w:gridCol w:w="9212"/>
      </w:tblGrid>
      <w:tr w:rsidR="00313177" w:rsidTr="00F60439">
        <w:tc>
          <w:tcPr>
            <w:tcW w:w="9212" w:type="dxa"/>
          </w:tcPr>
          <w:p w:rsidR="00313177" w:rsidRDefault="00313177" w:rsidP="00313177">
            <w:pPr>
              <w:spacing w:after="200"/>
            </w:pPr>
            <w:r w:rsidRPr="00C21089">
              <w:rPr>
                <w:i/>
              </w:rPr>
              <w:t>Kurzbeschreibung:</w:t>
            </w:r>
            <w:r>
              <w:br/>
            </w:r>
            <w:r w:rsidR="00D67305">
              <w:t>Der Benutzer kann ein Bild zu seinem Video hinzufügen</w:t>
            </w:r>
          </w:p>
        </w:tc>
      </w:tr>
      <w:tr w:rsidR="00313177" w:rsidTr="00F60439">
        <w:tc>
          <w:tcPr>
            <w:tcW w:w="9212" w:type="dxa"/>
          </w:tcPr>
          <w:p w:rsidR="00313177" w:rsidRDefault="00313177" w:rsidP="00F60439">
            <w:pPr>
              <w:spacing w:after="200"/>
            </w:pPr>
            <w:r w:rsidRPr="00C21089">
              <w:rPr>
                <w:i/>
              </w:rPr>
              <w:t>Vorbedingungen:</w:t>
            </w:r>
            <w:r w:rsidRPr="00C21089">
              <w:rPr>
                <w:i/>
              </w:rPr>
              <w:br/>
            </w:r>
            <w:r>
              <w:t>keine</w:t>
            </w:r>
          </w:p>
        </w:tc>
      </w:tr>
      <w:tr w:rsidR="00313177" w:rsidTr="00F60439">
        <w:tc>
          <w:tcPr>
            <w:tcW w:w="9212" w:type="dxa"/>
          </w:tcPr>
          <w:p w:rsidR="00313177" w:rsidRDefault="00313177" w:rsidP="003D3636">
            <w:pPr>
              <w:spacing w:after="200"/>
            </w:pPr>
            <w:r w:rsidRPr="00C21089">
              <w:rPr>
                <w:i/>
              </w:rPr>
              <w:t>Ergebnisse:</w:t>
            </w:r>
            <w:r>
              <w:br/>
            </w:r>
            <w:r w:rsidR="003D3636">
              <w:t>Das Bild wurde zu der Liste der Bilder Hinzugefügt.</w:t>
            </w:r>
          </w:p>
        </w:tc>
      </w:tr>
      <w:tr w:rsidR="00313177" w:rsidTr="00F60439">
        <w:tc>
          <w:tcPr>
            <w:tcW w:w="9212" w:type="dxa"/>
          </w:tcPr>
          <w:p w:rsidR="00313177" w:rsidRDefault="00313177" w:rsidP="00C16AD9">
            <w:pPr>
              <w:spacing w:after="200"/>
            </w:pPr>
            <w:r w:rsidRPr="00C21089">
              <w:rPr>
                <w:i/>
              </w:rPr>
              <w:t>Ablauf:</w:t>
            </w:r>
            <w:r>
              <w:br/>
            </w:r>
            <w:r w:rsidR="002C693C">
              <w:t>Der Benutzer klickt auf den Button Add File</w:t>
            </w:r>
            <w:r w:rsidR="008978B7">
              <w:t xml:space="preserve"> oder Add Folder</w:t>
            </w:r>
            <w:r w:rsidR="002C693C">
              <w:t>.</w:t>
            </w:r>
            <w:r w:rsidR="009954E8">
              <w:t xml:space="preserve"> </w:t>
            </w:r>
            <w:r w:rsidR="004000E6">
              <w:t>Wenn er auf Add File</w:t>
            </w:r>
            <w:r w:rsidR="00C16AD9">
              <w:t xml:space="preserve"> klickt,</w:t>
            </w:r>
            <w:r w:rsidR="009954E8">
              <w:t xml:space="preserve"> wählt er den Pfad zum Bild</w:t>
            </w:r>
            <w:r w:rsidR="004000E6">
              <w:t xml:space="preserve"> oder den Ordner</w:t>
            </w:r>
            <w:r w:rsidR="009954E8">
              <w:t>, eine Dauer und Übergangseffekte aus. Die Dauer und die Effekte sind optional.</w:t>
            </w:r>
            <w:r w:rsidR="00795092">
              <w:t xml:space="preserve"> Die Eingaben werden mit einen Klick auf den Button Add bestätigt.</w:t>
            </w:r>
            <w:r w:rsidR="00C16AD9">
              <w:t xml:space="preserve"> Wenn er auf Add Folder klickt kann der Benutzer nur den Ordner auswählen und bestätigt schließlich die Eingabe</w:t>
            </w:r>
            <w:r w:rsidR="00B331C4">
              <w:t>.</w:t>
            </w:r>
          </w:p>
        </w:tc>
      </w:tr>
      <w:tr w:rsidR="00313177" w:rsidTr="00F60439">
        <w:tc>
          <w:tcPr>
            <w:tcW w:w="9212" w:type="dxa"/>
          </w:tcPr>
          <w:p w:rsidR="00313177" w:rsidRDefault="00313177" w:rsidP="009954E8">
            <w:pPr>
              <w:spacing w:after="200"/>
            </w:pPr>
            <w:r w:rsidRPr="00C21089">
              <w:rPr>
                <w:i/>
              </w:rPr>
              <w:t>Alternative 1:</w:t>
            </w:r>
            <w:r>
              <w:br/>
              <w:t>Der Benutzer gibt eine</w:t>
            </w:r>
            <w:r w:rsidR="00DD4A2E">
              <w:t>n</w:t>
            </w:r>
            <w:r>
              <w:t xml:space="preserve"> </w:t>
            </w:r>
            <w:r w:rsidR="00DD4A2E">
              <w:t>falschen Dateityp an</w:t>
            </w:r>
            <w:r w:rsidR="009954E8">
              <w:t>. Das Hinzufügen ist nicht möglich.</w:t>
            </w:r>
          </w:p>
        </w:tc>
      </w:tr>
    </w:tbl>
    <w:p w:rsidR="006007D1" w:rsidRDefault="002C693C" w:rsidP="00313177">
      <w:r>
        <w:rPr>
          <w:noProof/>
          <w:lang w:eastAsia="de-DE"/>
        </w:rPr>
        <w:lastRenderedPageBreak/>
        <w:drawing>
          <wp:inline distT="0" distB="0" distL="0" distR="0">
            <wp:extent cx="6174748" cy="350874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77136" cy="3510102"/>
                    </a:xfrm>
                    <a:prstGeom prst="rect">
                      <a:avLst/>
                    </a:prstGeom>
                    <a:noFill/>
                    <a:ln w="9525">
                      <a:noFill/>
                      <a:miter lim="800000"/>
                      <a:headEnd/>
                      <a:tailEnd/>
                    </a:ln>
                  </pic:spPr>
                </pic:pic>
              </a:graphicData>
            </a:graphic>
          </wp:inline>
        </w:drawing>
      </w:r>
    </w:p>
    <w:p w:rsidR="00007D66" w:rsidRDefault="006007D1" w:rsidP="00313177">
      <w:r>
        <w:rPr>
          <w:noProof/>
          <w:lang w:eastAsia="de-DE"/>
        </w:rPr>
        <w:drawing>
          <wp:inline distT="0" distB="0" distL="0" distR="0">
            <wp:extent cx="6164688" cy="3498112"/>
            <wp:effectExtent l="19050" t="0" r="751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173542" cy="3503136"/>
                    </a:xfrm>
                    <a:prstGeom prst="rect">
                      <a:avLst/>
                    </a:prstGeom>
                    <a:noFill/>
                    <a:ln w="9525">
                      <a:noFill/>
                      <a:miter lim="800000"/>
                      <a:headEnd/>
                      <a:tailEnd/>
                    </a:ln>
                  </pic:spPr>
                </pic:pic>
              </a:graphicData>
            </a:graphic>
          </wp:inline>
        </w:drawing>
      </w:r>
    </w:p>
    <w:p w:rsidR="00E17795" w:rsidRPr="00313177" w:rsidRDefault="00007D66" w:rsidP="00313177">
      <w:r>
        <w:br w:type="page"/>
      </w:r>
    </w:p>
    <w:p w:rsidR="00A33DE3" w:rsidRPr="00A33DE3" w:rsidRDefault="002D71E2" w:rsidP="00A33DE3">
      <w:pPr>
        <w:pStyle w:val="Heading2"/>
        <w:numPr>
          <w:ilvl w:val="1"/>
          <w:numId w:val="7"/>
        </w:numPr>
      </w:pPr>
      <w:bookmarkStart w:id="9" w:name="_Toc390267798"/>
      <w:r>
        <w:lastRenderedPageBreak/>
        <w:t>Hinzufügen</w:t>
      </w:r>
      <w:r w:rsidR="004A7040">
        <w:t xml:space="preserve"> von Audiodateien</w:t>
      </w:r>
      <w:bookmarkEnd w:id="9"/>
    </w:p>
    <w:tbl>
      <w:tblPr>
        <w:tblStyle w:val="TableGrid"/>
        <w:tblpPr w:leftFromText="141" w:rightFromText="141" w:vertAnchor="text" w:horzAnchor="margin" w:tblpY="180"/>
        <w:tblW w:w="0" w:type="auto"/>
        <w:tblLook w:val="04A0"/>
      </w:tblPr>
      <w:tblGrid>
        <w:gridCol w:w="9212"/>
      </w:tblGrid>
      <w:tr w:rsidR="00313177" w:rsidTr="00F60439">
        <w:tc>
          <w:tcPr>
            <w:tcW w:w="9212" w:type="dxa"/>
          </w:tcPr>
          <w:p w:rsidR="00313177" w:rsidRDefault="00313177" w:rsidP="00F508AD">
            <w:pPr>
              <w:spacing w:after="200"/>
            </w:pPr>
            <w:r w:rsidRPr="00C21089">
              <w:rPr>
                <w:i/>
              </w:rPr>
              <w:t>Kurzbeschreibung:</w:t>
            </w:r>
            <w:r>
              <w:br/>
            </w:r>
            <w:r w:rsidR="008978B7">
              <w:t xml:space="preserve">Der Benutzer </w:t>
            </w:r>
            <w:r w:rsidR="00F508AD">
              <w:t>fügt eine Audiodatei zu der Präsentation hinzu.</w:t>
            </w:r>
          </w:p>
        </w:tc>
      </w:tr>
      <w:tr w:rsidR="00313177" w:rsidTr="00F60439">
        <w:tc>
          <w:tcPr>
            <w:tcW w:w="9212" w:type="dxa"/>
          </w:tcPr>
          <w:p w:rsidR="00313177" w:rsidRDefault="00313177" w:rsidP="00F60439">
            <w:pPr>
              <w:spacing w:after="200"/>
            </w:pPr>
            <w:r w:rsidRPr="00C21089">
              <w:rPr>
                <w:i/>
              </w:rPr>
              <w:t>Vorbedingungen:</w:t>
            </w:r>
            <w:r w:rsidRPr="00C21089">
              <w:rPr>
                <w:i/>
              </w:rPr>
              <w:br/>
            </w:r>
            <w:r>
              <w:t>keine</w:t>
            </w:r>
          </w:p>
        </w:tc>
      </w:tr>
      <w:tr w:rsidR="00313177" w:rsidTr="00F60439">
        <w:tc>
          <w:tcPr>
            <w:tcW w:w="9212" w:type="dxa"/>
          </w:tcPr>
          <w:p w:rsidR="00E17795" w:rsidRDefault="00313177" w:rsidP="00E17795">
            <w:pPr>
              <w:spacing w:after="200"/>
            </w:pPr>
            <w:r w:rsidRPr="00C21089">
              <w:rPr>
                <w:i/>
              </w:rPr>
              <w:t>Ergebnisse:</w:t>
            </w:r>
            <w:r>
              <w:br/>
            </w:r>
            <w:r w:rsidR="00E17795">
              <w:t>Die Audiodatei wurde zu der Präsentation hinzugefügt.</w:t>
            </w:r>
          </w:p>
        </w:tc>
      </w:tr>
      <w:tr w:rsidR="00313177" w:rsidTr="00F60439">
        <w:tc>
          <w:tcPr>
            <w:tcW w:w="9212" w:type="dxa"/>
          </w:tcPr>
          <w:p w:rsidR="00313177" w:rsidRDefault="00313177" w:rsidP="009D58BF">
            <w:pPr>
              <w:spacing w:after="200"/>
            </w:pPr>
            <w:r w:rsidRPr="00C21089">
              <w:rPr>
                <w:i/>
              </w:rPr>
              <w:t>Ablauf:</w:t>
            </w:r>
            <w:r>
              <w:br/>
              <w:t xml:space="preserve">Der Akteur </w:t>
            </w:r>
            <w:r w:rsidR="003C2215">
              <w:t>klickt</w:t>
            </w:r>
            <w:r w:rsidR="008451EA">
              <w:t xml:space="preserve"> auf den Button Add Music. </w:t>
            </w:r>
            <w:r w:rsidR="00B84A78">
              <w:t>Im darauf folgenden Dialog wählt er den Pfad zu der Datei aus und bestätigt diese.</w:t>
            </w:r>
            <w:r w:rsidR="009D58BF">
              <w:t xml:space="preserve"> Es können nur MP3-Dateien ausgewählt werden</w:t>
            </w:r>
          </w:p>
        </w:tc>
      </w:tr>
    </w:tbl>
    <w:p w:rsidR="00313177" w:rsidRDefault="00313177" w:rsidP="00313177"/>
    <w:p w:rsidR="00A33DE3" w:rsidRPr="00313177" w:rsidRDefault="00A33DE3" w:rsidP="00313177">
      <w:r>
        <w:rPr>
          <w:noProof/>
          <w:lang w:eastAsia="de-DE"/>
        </w:rPr>
        <w:drawing>
          <wp:inline distT="0" distB="0" distL="0" distR="0">
            <wp:extent cx="5760720" cy="4169971"/>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760720" cy="4169971"/>
                    </a:xfrm>
                    <a:prstGeom prst="rect">
                      <a:avLst/>
                    </a:prstGeom>
                    <a:noFill/>
                    <a:ln w="9525">
                      <a:noFill/>
                      <a:miter lim="800000"/>
                      <a:headEnd/>
                      <a:tailEnd/>
                    </a:ln>
                  </pic:spPr>
                </pic:pic>
              </a:graphicData>
            </a:graphic>
          </wp:inline>
        </w:drawing>
      </w:r>
    </w:p>
    <w:p w:rsidR="004A7040" w:rsidRDefault="00E26BEE" w:rsidP="00932A8E">
      <w:pPr>
        <w:pStyle w:val="Heading2"/>
        <w:numPr>
          <w:ilvl w:val="1"/>
          <w:numId w:val="7"/>
        </w:numPr>
      </w:pPr>
      <w:bookmarkStart w:id="10" w:name="_Toc390267799"/>
      <w:r>
        <w:t>Bestimmung der Reihenfolge der Bilder</w:t>
      </w:r>
      <w:bookmarkEnd w:id="10"/>
    </w:p>
    <w:tbl>
      <w:tblPr>
        <w:tblStyle w:val="TableGrid"/>
        <w:tblpPr w:leftFromText="141" w:rightFromText="141" w:vertAnchor="text" w:horzAnchor="margin" w:tblpY="180"/>
        <w:tblW w:w="0" w:type="auto"/>
        <w:tblLook w:val="04A0"/>
      </w:tblPr>
      <w:tblGrid>
        <w:gridCol w:w="9212"/>
      </w:tblGrid>
      <w:tr w:rsidR="00313177" w:rsidTr="00F60439">
        <w:tc>
          <w:tcPr>
            <w:tcW w:w="9212" w:type="dxa"/>
          </w:tcPr>
          <w:p w:rsidR="00313177" w:rsidRDefault="00313177" w:rsidP="00F60439">
            <w:pPr>
              <w:spacing w:after="200"/>
            </w:pPr>
            <w:r w:rsidRPr="00C21089">
              <w:rPr>
                <w:i/>
              </w:rPr>
              <w:t>Kurzbeschreibung:</w:t>
            </w:r>
            <w:r>
              <w:br/>
            </w:r>
            <w:r w:rsidR="00DF4068">
              <w:t>Der Benutzer kann die Reihenfolge der Bilder, wie sie in der Präsentation vorkommen sollen bestimmen.</w:t>
            </w:r>
          </w:p>
        </w:tc>
      </w:tr>
      <w:tr w:rsidR="00313177" w:rsidTr="00F60439">
        <w:tc>
          <w:tcPr>
            <w:tcW w:w="9212" w:type="dxa"/>
          </w:tcPr>
          <w:p w:rsidR="00313177" w:rsidRDefault="00313177" w:rsidP="00F60439">
            <w:pPr>
              <w:spacing w:after="200"/>
            </w:pPr>
            <w:r w:rsidRPr="00C21089">
              <w:rPr>
                <w:i/>
              </w:rPr>
              <w:t>Vorbedingungen:</w:t>
            </w:r>
            <w:r w:rsidRPr="00C21089">
              <w:rPr>
                <w:i/>
              </w:rPr>
              <w:br/>
            </w:r>
            <w:r w:rsidR="00C6739F">
              <w:t>Bilder müssen bereits vorhanden sein.</w:t>
            </w:r>
          </w:p>
        </w:tc>
      </w:tr>
      <w:tr w:rsidR="00313177" w:rsidTr="00F60439">
        <w:tc>
          <w:tcPr>
            <w:tcW w:w="9212" w:type="dxa"/>
          </w:tcPr>
          <w:p w:rsidR="00313177" w:rsidRDefault="00313177" w:rsidP="00F60439">
            <w:pPr>
              <w:spacing w:after="200"/>
            </w:pPr>
            <w:r w:rsidRPr="00C21089">
              <w:rPr>
                <w:i/>
              </w:rPr>
              <w:t>Ergebnisse:</w:t>
            </w:r>
            <w:r>
              <w:br/>
            </w:r>
            <w:r w:rsidR="00B702C0">
              <w:t>Die Reihenfolge der Bilder wurde geändert.</w:t>
            </w:r>
          </w:p>
        </w:tc>
      </w:tr>
      <w:tr w:rsidR="00313177" w:rsidTr="00F60439">
        <w:tc>
          <w:tcPr>
            <w:tcW w:w="9212" w:type="dxa"/>
          </w:tcPr>
          <w:p w:rsidR="00313177" w:rsidRDefault="00313177" w:rsidP="00F60439">
            <w:pPr>
              <w:spacing w:after="200"/>
            </w:pPr>
            <w:r w:rsidRPr="00C21089">
              <w:rPr>
                <w:i/>
              </w:rPr>
              <w:lastRenderedPageBreak/>
              <w:t>Ablauf:</w:t>
            </w:r>
            <w:r>
              <w:br/>
              <w:t xml:space="preserve">Der Akteur </w:t>
            </w:r>
            <w:r w:rsidR="003E61AB">
              <w:t>markiert zunächst ein Bild. Dieses kann dann mittels Drag &amp; Drop oder auch mit den Buttons Move Up bzw. Move Down in der Reihenfolge verschoben werden.</w:t>
            </w:r>
          </w:p>
        </w:tc>
      </w:tr>
    </w:tbl>
    <w:p w:rsidR="00313177" w:rsidRDefault="007D5CAD" w:rsidP="00313177">
      <w:r>
        <w:t>/////////*</w:t>
      </w:r>
    </w:p>
    <w:p w:rsidR="007D5CAD" w:rsidRDefault="007D5CAD" w:rsidP="007D5CAD">
      <w:pPr>
        <w:pStyle w:val="ListParagraph"/>
        <w:numPr>
          <w:ilvl w:val="0"/>
          <w:numId w:val="6"/>
        </w:numPr>
      </w:pPr>
      <w:r>
        <w:t>Bild fehlt!</w:t>
      </w:r>
    </w:p>
    <w:p w:rsidR="007D5CAD" w:rsidRPr="00313177" w:rsidRDefault="007D5CAD" w:rsidP="007D5CAD">
      <w:r>
        <w:t>*///////////</w:t>
      </w:r>
    </w:p>
    <w:p w:rsidR="007D5661" w:rsidRDefault="007D5661" w:rsidP="00932A8E">
      <w:pPr>
        <w:pStyle w:val="Heading2"/>
        <w:numPr>
          <w:ilvl w:val="1"/>
          <w:numId w:val="7"/>
        </w:numPr>
      </w:pPr>
      <w:bookmarkStart w:id="11" w:name="_Toc390267800"/>
      <w:r>
        <w:t>Setzen der Anzeigedauer</w:t>
      </w:r>
      <w:bookmarkEnd w:id="11"/>
    </w:p>
    <w:tbl>
      <w:tblPr>
        <w:tblStyle w:val="TableGrid"/>
        <w:tblpPr w:leftFromText="141" w:rightFromText="141" w:vertAnchor="text" w:horzAnchor="margin" w:tblpY="180"/>
        <w:tblW w:w="0" w:type="auto"/>
        <w:tblLook w:val="04A0"/>
      </w:tblPr>
      <w:tblGrid>
        <w:gridCol w:w="9212"/>
      </w:tblGrid>
      <w:tr w:rsidR="00313177" w:rsidTr="00F60439">
        <w:tc>
          <w:tcPr>
            <w:tcW w:w="9212" w:type="dxa"/>
          </w:tcPr>
          <w:p w:rsidR="00313177" w:rsidRDefault="00313177" w:rsidP="00F60439">
            <w:pPr>
              <w:spacing w:after="200"/>
            </w:pPr>
            <w:r w:rsidRPr="00C21089">
              <w:rPr>
                <w:i/>
              </w:rPr>
              <w:t>Kurzbeschreibung:</w:t>
            </w:r>
            <w:r>
              <w:br/>
            </w:r>
            <w:r w:rsidR="00103F9C">
              <w:t>Der Benutzer kann die Anzeigedauer für ein Bild oder für alle Bilder setzen.</w:t>
            </w:r>
          </w:p>
        </w:tc>
      </w:tr>
      <w:tr w:rsidR="00313177" w:rsidTr="00F60439">
        <w:tc>
          <w:tcPr>
            <w:tcW w:w="9212" w:type="dxa"/>
          </w:tcPr>
          <w:p w:rsidR="00313177" w:rsidRDefault="00313177" w:rsidP="00F60439">
            <w:pPr>
              <w:spacing w:after="200"/>
            </w:pPr>
            <w:r w:rsidRPr="00C21089">
              <w:rPr>
                <w:i/>
              </w:rPr>
              <w:t>Vorbedingungen:</w:t>
            </w:r>
            <w:r w:rsidRPr="00C21089">
              <w:rPr>
                <w:i/>
              </w:rPr>
              <w:br/>
            </w:r>
            <w:r w:rsidR="00103F9C">
              <w:t>Bilder müssen bereits in der Liste vorhanden sein.</w:t>
            </w:r>
          </w:p>
        </w:tc>
      </w:tr>
      <w:tr w:rsidR="00313177" w:rsidTr="00F60439">
        <w:tc>
          <w:tcPr>
            <w:tcW w:w="9212" w:type="dxa"/>
          </w:tcPr>
          <w:p w:rsidR="00313177" w:rsidRDefault="00313177" w:rsidP="00F60439">
            <w:pPr>
              <w:spacing w:after="200"/>
            </w:pPr>
            <w:r w:rsidRPr="00C21089">
              <w:rPr>
                <w:i/>
              </w:rPr>
              <w:t>Ergebnisse:</w:t>
            </w:r>
            <w:r>
              <w:br/>
            </w:r>
            <w:r w:rsidR="00103F9C">
              <w:t>Die Anzeigedauer eines Bildes oder aller Bilder wurde geändert.</w:t>
            </w:r>
          </w:p>
        </w:tc>
      </w:tr>
      <w:tr w:rsidR="00313177" w:rsidTr="00F60439">
        <w:tc>
          <w:tcPr>
            <w:tcW w:w="9212" w:type="dxa"/>
          </w:tcPr>
          <w:p w:rsidR="00313177" w:rsidRDefault="00313177" w:rsidP="00F60439">
            <w:pPr>
              <w:spacing w:after="200"/>
            </w:pPr>
            <w:r w:rsidRPr="00C21089">
              <w:rPr>
                <w:i/>
              </w:rPr>
              <w:t>Ablauf:</w:t>
            </w:r>
            <w:r>
              <w:br/>
              <w:t xml:space="preserve">Der Akteur </w:t>
            </w:r>
            <w:r w:rsidR="00FF7419">
              <w:t>wählt ein Bild aus. Dann klickt er auf den Button Set Duration</w:t>
            </w:r>
            <w:r w:rsidR="00527AB2">
              <w:t>. Im folgenden Dialog wählt er dann die Anzeigedauer des ausgewählten Bildes in Millisekunden aus und bestätigt seine Eingabe.</w:t>
            </w:r>
          </w:p>
        </w:tc>
      </w:tr>
      <w:tr w:rsidR="00313177" w:rsidTr="00F60439">
        <w:tc>
          <w:tcPr>
            <w:tcW w:w="9212" w:type="dxa"/>
          </w:tcPr>
          <w:p w:rsidR="00313177" w:rsidRDefault="00313177" w:rsidP="00F60439">
            <w:pPr>
              <w:spacing w:after="200"/>
            </w:pPr>
            <w:r w:rsidRPr="00C21089">
              <w:rPr>
                <w:i/>
              </w:rPr>
              <w:t>Alternative 1:</w:t>
            </w:r>
            <w:r>
              <w:br/>
              <w:t>Der Ben</w:t>
            </w:r>
            <w:r w:rsidR="00527AB2">
              <w:t xml:space="preserve">utzer wählt kein Bild aus. Des weiteren klickt er dann auf den Button Set Duration. Im folgenden Dialog gibt er dann die Anzeigedauer für alle Bilder in der Liste in Millisektunden an. </w:t>
            </w:r>
            <w:r w:rsidR="00C029F8">
              <w:t>Danach bestätigt er seine Eingabe</w:t>
            </w:r>
            <w:r w:rsidR="007423D5">
              <w:t>.</w:t>
            </w:r>
          </w:p>
        </w:tc>
      </w:tr>
    </w:tbl>
    <w:p w:rsidR="00FF7419" w:rsidRDefault="00FF7419" w:rsidP="00FF7419">
      <w:r>
        <w:t>/////////*</w:t>
      </w:r>
    </w:p>
    <w:p w:rsidR="00FF7419" w:rsidRDefault="00FF7419" w:rsidP="00FF7419">
      <w:pPr>
        <w:pStyle w:val="ListParagraph"/>
        <w:numPr>
          <w:ilvl w:val="0"/>
          <w:numId w:val="6"/>
        </w:numPr>
      </w:pPr>
      <w:r>
        <w:t>Bild fehlt!</w:t>
      </w:r>
    </w:p>
    <w:p w:rsidR="00FF7419" w:rsidRPr="00313177" w:rsidRDefault="00FF7419" w:rsidP="00FF7419">
      <w:r>
        <w:t>*///////////</w:t>
      </w:r>
    </w:p>
    <w:p w:rsidR="00313177" w:rsidRPr="00313177" w:rsidRDefault="00B35BB5" w:rsidP="00B35BB5">
      <w:pPr>
        <w:tabs>
          <w:tab w:val="left" w:pos="3031"/>
        </w:tabs>
      </w:pPr>
      <w:r>
        <w:tab/>
      </w:r>
    </w:p>
    <w:p w:rsidR="007D5661" w:rsidRDefault="007D5661" w:rsidP="00932A8E">
      <w:pPr>
        <w:pStyle w:val="Heading2"/>
        <w:numPr>
          <w:ilvl w:val="1"/>
          <w:numId w:val="7"/>
        </w:numPr>
      </w:pPr>
      <w:bookmarkStart w:id="12" w:name="_Toc390267801"/>
      <w:r>
        <w:t>E</w:t>
      </w:r>
      <w:r w:rsidR="00B35BB5">
        <w:t>infügen von Bild</w:t>
      </w:r>
      <w:r>
        <w:t>effekten</w:t>
      </w:r>
      <w:bookmarkEnd w:id="12"/>
    </w:p>
    <w:tbl>
      <w:tblPr>
        <w:tblStyle w:val="TableGrid"/>
        <w:tblpPr w:leftFromText="141" w:rightFromText="141" w:vertAnchor="text" w:horzAnchor="margin" w:tblpY="180"/>
        <w:tblW w:w="0" w:type="auto"/>
        <w:tblLook w:val="04A0"/>
      </w:tblPr>
      <w:tblGrid>
        <w:gridCol w:w="9212"/>
      </w:tblGrid>
      <w:tr w:rsidR="00313177" w:rsidTr="00F60439">
        <w:tc>
          <w:tcPr>
            <w:tcW w:w="9212" w:type="dxa"/>
          </w:tcPr>
          <w:p w:rsidR="00313177" w:rsidRDefault="00313177" w:rsidP="00F60439">
            <w:pPr>
              <w:spacing w:after="200"/>
            </w:pPr>
            <w:r w:rsidRPr="00C21089">
              <w:rPr>
                <w:i/>
              </w:rPr>
              <w:t>Kurzbeschreibung:</w:t>
            </w:r>
            <w:r>
              <w:br/>
            </w:r>
            <w:r w:rsidR="002B1B89">
              <w:t>Der Benutzer kann zu einem Bild einen Effekt (Rotieren, Greyscale,...)</w:t>
            </w:r>
          </w:p>
        </w:tc>
      </w:tr>
      <w:tr w:rsidR="00313177" w:rsidTr="00F60439">
        <w:tc>
          <w:tcPr>
            <w:tcW w:w="9212" w:type="dxa"/>
          </w:tcPr>
          <w:p w:rsidR="00313177" w:rsidRDefault="00313177" w:rsidP="00F60439">
            <w:pPr>
              <w:spacing w:after="200"/>
            </w:pPr>
            <w:r w:rsidRPr="00C21089">
              <w:rPr>
                <w:i/>
              </w:rPr>
              <w:t>Vorbedingungen:</w:t>
            </w:r>
            <w:r w:rsidRPr="00C21089">
              <w:rPr>
                <w:i/>
              </w:rPr>
              <w:br/>
            </w:r>
            <w:r w:rsidR="002B1B89">
              <w:t>Es befindet sich ein Bild in der Liste.</w:t>
            </w:r>
          </w:p>
        </w:tc>
      </w:tr>
      <w:tr w:rsidR="00313177" w:rsidTr="00F60439">
        <w:tc>
          <w:tcPr>
            <w:tcW w:w="9212" w:type="dxa"/>
          </w:tcPr>
          <w:p w:rsidR="00313177" w:rsidRDefault="00313177" w:rsidP="00F60439">
            <w:pPr>
              <w:spacing w:after="200"/>
            </w:pPr>
            <w:r w:rsidRPr="00C21089">
              <w:rPr>
                <w:i/>
              </w:rPr>
              <w:t>Ergebnisse:</w:t>
            </w:r>
            <w:r>
              <w:br/>
            </w:r>
            <w:r w:rsidR="00A0632D">
              <w:t>Ein Bildeffekt wurde zu einem Bild hinzugefügt.</w:t>
            </w:r>
          </w:p>
        </w:tc>
      </w:tr>
      <w:tr w:rsidR="00313177" w:rsidTr="00F60439">
        <w:tc>
          <w:tcPr>
            <w:tcW w:w="9212" w:type="dxa"/>
          </w:tcPr>
          <w:p w:rsidR="00313177" w:rsidRDefault="00313177" w:rsidP="00F60439">
            <w:pPr>
              <w:spacing w:after="200"/>
            </w:pPr>
            <w:r w:rsidRPr="00C21089">
              <w:rPr>
                <w:i/>
              </w:rPr>
              <w:t>Ablauf:</w:t>
            </w:r>
            <w:r>
              <w:br/>
            </w:r>
            <w:r w:rsidR="000A35EC">
              <w:t xml:space="preserve">Der Benutzer klickt auf den Button Add VisualEffect. Im daraufhin erscheinenden Dialog wählt er den gewünschten Effekt an und bestätigt seine Eingabe. </w:t>
            </w:r>
          </w:p>
        </w:tc>
      </w:tr>
      <w:tr w:rsidR="00313177" w:rsidTr="00F60439">
        <w:tc>
          <w:tcPr>
            <w:tcW w:w="9212" w:type="dxa"/>
          </w:tcPr>
          <w:p w:rsidR="00313177" w:rsidRDefault="00313177" w:rsidP="00F60439">
            <w:pPr>
              <w:spacing w:after="200"/>
            </w:pPr>
            <w:r w:rsidRPr="00C21089">
              <w:rPr>
                <w:i/>
              </w:rPr>
              <w:t>Alternative 1:</w:t>
            </w:r>
            <w:r>
              <w:br/>
              <w:t xml:space="preserve">Der Benutzer </w:t>
            </w:r>
            <w:r w:rsidR="001F5C84">
              <w:t>hat kein Bild markiert. Es passiert nichts.</w:t>
            </w:r>
          </w:p>
        </w:tc>
      </w:tr>
    </w:tbl>
    <w:p w:rsidR="00F428D2" w:rsidRDefault="00F428D2" w:rsidP="00F428D2">
      <w:r>
        <w:lastRenderedPageBreak/>
        <w:t>/////////*</w:t>
      </w:r>
    </w:p>
    <w:p w:rsidR="00F428D2" w:rsidRDefault="00F428D2" w:rsidP="00F428D2">
      <w:pPr>
        <w:pStyle w:val="ListParagraph"/>
        <w:numPr>
          <w:ilvl w:val="0"/>
          <w:numId w:val="6"/>
        </w:numPr>
      </w:pPr>
      <w:r>
        <w:t>Bild fehlt!</w:t>
      </w:r>
    </w:p>
    <w:p w:rsidR="00F428D2" w:rsidRPr="00313177" w:rsidRDefault="00F428D2" w:rsidP="00F428D2">
      <w:r>
        <w:t>*///////////</w:t>
      </w:r>
    </w:p>
    <w:p w:rsidR="00B35BB5" w:rsidRDefault="00B35BB5" w:rsidP="00B35BB5">
      <w:pPr>
        <w:pStyle w:val="Heading2"/>
        <w:numPr>
          <w:ilvl w:val="1"/>
          <w:numId w:val="7"/>
        </w:numPr>
      </w:pPr>
      <w:bookmarkStart w:id="13" w:name="_Toc390267802"/>
      <w:r>
        <w:t>Einfügen von Übergangseffekten</w:t>
      </w:r>
      <w:bookmarkEnd w:id="13"/>
    </w:p>
    <w:tbl>
      <w:tblPr>
        <w:tblStyle w:val="TableGrid"/>
        <w:tblpPr w:leftFromText="141" w:rightFromText="141" w:vertAnchor="text" w:horzAnchor="margin" w:tblpY="180"/>
        <w:tblW w:w="0" w:type="auto"/>
        <w:tblLook w:val="04A0"/>
      </w:tblPr>
      <w:tblGrid>
        <w:gridCol w:w="9212"/>
      </w:tblGrid>
      <w:tr w:rsidR="00B35BB5" w:rsidTr="00F60439">
        <w:tc>
          <w:tcPr>
            <w:tcW w:w="9212" w:type="dxa"/>
          </w:tcPr>
          <w:p w:rsidR="00B35BB5" w:rsidRDefault="00B35BB5" w:rsidP="00F60439">
            <w:pPr>
              <w:spacing w:after="200"/>
            </w:pPr>
            <w:r w:rsidRPr="00C21089">
              <w:rPr>
                <w:i/>
              </w:rPr>
              <w:t>Kurzbeschreibung:</w:t>
            </w:r>
            <w:r>
              <w:br/>
            </w:r>
            <w:r w:rsidR="00C100FB">
              <w:t>D</w:t>
            </w:r>
            <w:r w:rsidR="00876A87">
              <w:t>er Benuzter kann einen Eingangs</w:t>
            </w:r>
            <w:r w:rsidR="00C100FB">
              <w:t>effekt</w:t>
            </w:r>
            <w:r w:rsidR="00876A87">
              <w:t xml:space="preserve"> oder einen Ausgangseffekt</w:t>
            </w:r>
            <w:r w:rsidR="00C100FB">
              <w:t xml:space="preserve"> zu einem Bild hinzufügen.</w:t>
            </w:r>
          </w:p>
        </w:tc>
      </w:tr>
      <w:tr w:rsidR="00B35BB5" w:rsidTr="00F60439">
        <w:tc>
          <w:tcPr>
            <w:tcW w:w="9212" w:type="dxa"/>
          </w:tcPr>
          <w:p w:rsidR="00B35BB5" w:rsidRDefault="00B35BB5" w:rsidP="00F60439">
            <w:pPr>
              <w:spacing w:after="200"/>
            </w:pPr>
            <w:r w:rsidRPr="00C21089">
              <w:rPr>
                <w:i/>
              </w:rPr>
              <w:t>Vorbedingungen:</w:t>
            </w:r>
            <w:r w:rsidRPr="00C21089">
              <w:rPr>
                <w:i/>
              </w:rPr>
              <w:br/>
            </w:r>
            <w:r w:rsidR="00A07A4F">
              <w:t>Es befindet sich ein Bild in der Liste.</w:t>
            </w:r>
          </w:p>
        </w:tc>
      </w:tr>
      <w:tr w:rsidR="00B35BB5" w:rsidTr="00F60439">
        <w:tc>
          <w:tcPr>
            <w:tcW w:w="9212" w:type="dxa"/>
          </w:tcPr>
          <w:p w:rsidR="00B35BB5" w:rsidRDefault="00B35BB5" w:rsidP="004A4878">
            <w:pPr>
              <w:spacing w:after="200"/>
            </w:pPr>
            <w:r w:rsidRPr="00C21089">
              <w:rPr>
                <w:i/>
              </w:rPr>
              <w:t>Ergebnisse:</w:t>
            </w:r>
            <w:r>
              <w:br/>
            </w:r>
            <w:r w:rsidR="004A4878">
              <w:t>Ein Eingangs und/oder ein Ausgangseffekt wurden zu einem Bild hinzugefügt.</w:t>
            </w:r>
          </w:p>
        </w:tc>
      </w:tr>
      <w:tr w:rsidR="00B35BB5" w:rsidTr="00F60439">
        <w:tc>
          <w:tcPr>
            <w:tcW w:w="9212" w:type="dxa"/>
          </w:tcPr>
          <w:p w:rsidR="00B35BB5" w:rsidRDefault="00B35BB5" w:rsidP="00F60439">
            <w:pPr>
              <w:spacing w:after="200"/>
            </w:pPr>
            <w:r w:rsidRPr="00C21089">
              <w:rPr>
                <w:i/>
              </w:rPr>
              <w:t>Ablauf:</w:t>
            </w:r>
            <w:r>
              <w:br/>
              <w:t xml:space="preserve">Der Akteur </w:t>
            </w:r>
            <w:r w:rsidR="00D21758">
              <w:t>markiert ein Bild un klickt auf den Button Add TransitionEffect. Im folgenden Dialog wählt er dann einen Eingangs und/oder Ausgangseffekt aus und bestätigt dann seine Auswahl.</w:t>
            </w:r>
          </w:p>
        </w:tc>
      </w:tr>
      <w:tr w:rsidR="00B35BB5" w:rsidTr="00F60439">
        <w:tc>
          <w:tcPr>
            <w:tcW w:w="9212" w:type="dxa"/>
          </w:tcPr>
          <w:p w:rsidR="00B35BB5" w:rsidRDefault="00B35BB5" w:rsidP="002D3342">
            <w:pPr>
              <w:spacing w:after="200"/>
            </w:pPr>
            <w:r w:rsidRPr="00C21089">
              <w:rPr>
                <w:i/>
              </w:rPr>
              <w:t>Alternative 1:</w:t>
            </w:r>
            <w:r>
              <w:br/>
            </w:r>
            <w:r w:rsidR="002D3342">
              <w:t>Der Benutzer hat kein Bild markiert. Es passiert nichts</w:t>
            </w:r>
            <w:r w:rsidR="008B4A14">
              <w:t>.</w:t>
            </w:r>
          </w:p>
        </w:tc>
      </w:tr>
    </w:tbl>
    <w:p w:rsidR="00B35BB5" w:rsidRDefault="00B35BB5" w:rsidP="00B35BB5">
      <w:r>
        <w:t>/////////*</w:t>
      </w:r>
    </w:p>
    <w:p w:rsidR="00B35BB5" w:rsidRDefault="00B35BB5" w:rsidP="00B35BB5">
      <w:pPr>
        <w:pStyle w:val="ListParagraph"/>
        <w:numPr>
          <w:ilvl w:val="0"/>
          <w:numId w:val="6"/>
        </w:numPr>
      </w:pPr>
      <w:r>
        <w:t>Bild fehlt!</w:t>
      </w:r>
    </w:p>
    <w:p w:rsidR="00313177" w:rsidRPr="00313177" w:rsidRDefault="00B35BB5" w:rsidP="00313177">
      <w:r>
        <w:t>*///////////</w:t>
      </w:r>
    </w:p>
    <w:p w:rsidR="007D5661" w:rsidRDefault="007D5661" w:rsidP="00932A8E">
      <w:pPr>
        <w:pStyle w:val="Heading2"/>
        <w:numPr>
          <w:ilvl w:val="1"/>
          <w:numId w:val="7"/>
        </w:numPr>
      </w:pPr>
      <w:bookmarkStart w:id="14" w:name="_Toc390267803"/>
      <w:r>
        <w:t>Erzeugung der Präsentation</w:t>
      </w:r>
      <w:bookmarkEnd w:id="14"/>
    </w:p>
    <w:tbl>
      <w:tblPr>
        <w:tblStyle w:val="TableGrid"/>
        <w:tblpPr w:leftFromText="141" w:rightFromText="141" w:vertAnchor="text" w:horzAnchor="margin" w:tblpY="180"/>
        <w:tblW w:w="0" w:type="auto"/>
        <w:tblLook w:val="04A0"/>
      </w:tblPr>
      <w:tblGrid>
        <w:gridCol w:w="9212"/>
      </w:tblGrid>
      <w:tr w:rsidR="00313177" w:rsidTr="00F60439">
        <w:tc>
          <w:tcPr>
            <w:tcW w:w="9212" w:type="dxa"/>
          </w:tcPr>
          <w:p w:rsidR="00313177" w:rsidRDefault="00313177" w:rsidP="00F60439">
            <w:pPr>
              <w:spacing w:after="200"/>
            </w:pPr>
            <w:r w:rsidRPr="00C21089">
              <w:rPr>
                <w:i/>
              </w:rPr>
              <w:t>Kurzbeschreibung:</w:t>
            </w:r>
            <w:r>
              <w:br/>
            </w:r>
            <w:r w:rsidR="00844BD6">
              <w:t>Die Videopräsentation wird in einen vom Benutzer ausgewählten Ordner erstellt.</w:t>
            </w:r>
          </w:p>
        </w:tc>
      </w:tr>
      <w:tr w:rsidR="00313177" w:rsidTr="00F60439">
        <w:tc>
          <w:tcPr>
            <w:tcW w:w="9212" w:type="dxa"/>
          </w:tcPr>
          <w:p w:rsidR="00313177" w:rsidRDefault="00313177" w:rsidP="00F60439">
            <w:pPr>
              <w:spacing w:after="200"/>
            </w:pPr>
            <w:r w:rsidRPr="00C21089">
              <w:rPr>
                <w:i/>
              </w:rPr>
              <w:t>Vorbedingungen:</w:t>
            </w:r>
            <w:r w:rsidRPr="00C21089">
              <w:rPr>
                <w:i/>
              </w:rPr>
              <w:br/>
            </w:r>
            <w:r w:rsidR="002A1778">
              <w:t>Es befindet sich ein Bild in der Liste.</w:t>
            </w:r>
          </w:p>
        </w:tc>
      </w:tr>
      <w:tr w:rsidR="00313177" w:rsidTr="00F60439">
        <w:tc>
          <w:tcPr>
            <w:tcW w:w="9212" w:type="dxa"/>
          </w:tcPr>
          <w:p w:rsidR="00313177" w:rsidRDefault="00313177" w:rsidP="00F60439">
            <w:pPr>
              <w:spacing w:after="200"/>
            </w:pPr>
            <w:r w:rsidRPr="00C21089">
              <w:rPr>
                <w:i/>
              </w:rPr>
              <w:t>Ergebnisse:</w:t>
            </w:r>
            <w:r>
              <w:br/>
            </w:r>
            <w:r w:rsidR="00271D76">
              <w:t xml:space="preserve">Das erstellte Video steht in dem </w:t>
            </w:r>
            <w:r w:rsidR="00BD32B9">
              <w:t>ausgewählten Ordner bereit.</w:t>
            </w:r>
          </w:p>
        </w:tc>
      </w:tr>
      <w:tr w:rsidR="00313177" w:rsidTr="00F60439">
        <w:tc>
          <w:tcPr>
            <w:tcW w:w="9212" w:type="dxa"/>
          </w:tcPr>
          <w:p w:rsidR="00313177" w:rsidRDefault="00313177" w:rsidP="00F60439">
            <w:pPr>
              <w:spacing w:after="200"/>
            </w:pPr>
            <w:r w:rsidRPr="00C21089">
              <w:rPr>
                <w:i/>
              </w:rPr>
              <w:t>Ablauf:</w:t>
            </w:r>
            <w:r>
              <w:br/>
              <w:t xml:space="preserve">Der Akteur </w:t>
            </w:r>
            <w:r w:rsidR="00CB371A">
              <w:t>klickt auf den Button Generieren. Daraufhin gibt er im folgenden Dialog den Namen des Videos, dessen Pfad und den Dateityp (AVI oder WMV) an.</w:t>
            </w:r>
            <w:r w:rsidR="007F5FBB">
              <w:t xml:space="preserve"> Danach bestätigt er die Eingabe und das Programm beginnt mit der Erzeugung des Videos.</w:t>
            </w:r>
          </w:p>
        </w:tc>
      </w:tr>
      <w:tr w:rsidR="00313177" w:rsidTr="00F60439">
        <w:tc>
          <w:tcPr>
            <w:tcW w:w="9212" w:type="dxa"/>
          </w:tcPr>
          <w:p w:rsidR="00313177" w:rsidRDefault="00313177" w:rsidP="00F60439">
            <w:pPr>
              <w:spacing w:after="200"/>
            </w:pPr>
            <w:r w:rsidRPr="00C21089">
              <w:rPr>
                <w:i/>
              </w:rPr>
              <w:t>Alternative 1:</w:t>
            </w:r>
            <w:r>
              <w:br/>
            </w:r>
            <w:r w:rsidR="00481B9D">
              <w:t>Es befindet sich kein Bild in der Liste. Es passiert nichts.</w:t>
            </w:r>
          </w:p>
        </w:tc>
      </w:tr>
      <w:tr w:rsidR="00313177" w:rsidRPr="00AF46F7" w:rsidTr="00F60439">
        <w:tc>
          <w:tcPr>
            <w:tcW w:w="9212" w:type="dxa"/>
          </w:tcPr>
          <w:p w:rsidR="00313177" w:rsidRPr="00E43F44" w:rsidRDefault="00313177" w:rsidP="00F60439">
            <w:pPr>
              <w:spacing w:after="200"/>
            </w:pPr>
            <w:r w:rsidRPr="00C21089">
              <w:rPr>
                <w:i/>
              </w:rPr>
              <w:t>Alternative 2:</w:t>
            </w:r>
            <w:r>
              <w:br/>
            </w:r>
            <w:r w:rsidRPr="00F334C2">
              <w:t xml:space="preserve">Der </w:t>
            </w:r>
            <w:r w:rsidR="00B21DD6">
              <w:t>Benutzer gibt einen Namen an, der bereits in dem Kontext existiert. Dann wird die Datei überschrieben.</w:t>
            </w:r>
          </w:p>
        </w:tc>
      </w:tr>
    </w:tbl>
    <w:p w:rsidR="00211ECC" w:rsidRDefault="00211ECC" w:rsidP="00211ECC">
      <w:r>
        <w:t>/////////*</w:t>
      </w:r>
    </w:p>
    <w:p w:rsidR="00211ECC" w:rsidRDefault="00211ECC" w:rsidP="00211ECC">
      <w:pPr>
        <w:pStyle w:val="ListParagraph"/>
        <w:numPr>
          <w:ilvl w:val="0"/>
          <w:numId w:val="6"/>
        </w:numPr>
      </w:pPr>
      <w:r>
        <w:t>Bild fehlt!</w:t>
      </w:r>
    </w:p>
    <w:p w:rsidR="00211ECC" w:rsidRPr="00313177" w:rsidRDefault="00211ECC" w:rsidP="00211ECC">
      <w:r>
        <w:lastRenderedPageBreak/>
        <w:t>*///////////</w:t>
      </w:r>
    </w:p>
    <w:p w:rsidR="00313177" w:rsidRPr="00313177" w:rsidRDefault="00313177" w:rsidP="00313177"/>
    <w:p w:rsidR="003D59AB" w:rsidRDefault="003D59AB" w:rsidP="00BD5656">
      <w:pPr>
        <w:pStyle w:val="Heading1"/>
        <w:numPr>
          <w:ilvl w:val="0"/>
          <w:numId w:val="7"/>
        </w:numPr>
      </w:pPr>
      <w:bookmarkStart w:id="15" w:name="_Toc390267804"/>
      <w:r>
        <w:t>Quellen</w:t>
      </w:r>
      <w:bookmarkEnd w:id="15"/>
    </w:p>
    <w:p w:rsidR="008F3C06" w:rsidRPr="008F3C06" w:rsidRDefault="001342F4" w:rsidP="008F3C06">
      <w:pPr>
        <w:rPr>
          <w:b/>
        </w:rPr>
      </w:pPr>
      <w:r w:rsidRPr="008F3C06">
        <w:rPr>
          <w:rStyle w:val="SubtitleChar"/>
          <w:b/>
        </w:rPr>
        <w:t>Bibliothek für das Erstellen der Videopräsentation:</w:t>
      </w:r>
      <w:r w:rsidRPr="008F3C06">
        <w:rPr>
          <w:b/>
        </w:rPr>
        <w:t xml:space="preserve"> </w:t>
      </w:r>
    </w:p>
    <w:p w:rsidR="00EC0F36" w:rsidRDefault="00D16CD5" w:rsidP="008F3C06">
      <w:pPr>
        <w:ind w:firstLine="708"/>
      </w:pPr>
      <w:hyperlink r:id="rId18" w:history="1">
        <w:r w:rsidR="001342F4" w:rsidRPr="00BE2305">
          <w:rPr>
            <w:rStyle w:val="Hyperlink"/>
          </w:rPr>
          <w:t>http://bytescout.com/products/developer/imagetovideosdk/imagetovideosdk.html</w:t>
        </w:r>
      </w:hyperlink>
    </w:p>
    <w:p w:rsidR="001342F4" w:rsidRPr="008F3C06" w:rsidRDefault="001342F4" w:rsidP="008F3C06">
      <w:pPr>
        <w:pStyle w:val="Subtitle"/>
        <w:rPr>
          <w:rStyle w:val="SubtitleChar"/>
          <w:b/>
        </w:rPr>
      </w:pPr>
      <w:r w:rsidRPr="008F3C06">
        <w:rPr>
          <w:rStyle w:val="SubtitleChar"/>
          <w:b/>
        </w:rPr>
        <w:t>WPF-Tutorial</w:t>
      </w:r>
    </w:p>
    <w:p w:rsidR="001342F4" w:rsidRDefault="00D16CD5" w:rsidP="001342F4">
      <w:pPr>
        <w:pStyle w:val="ListParagraph"/>
      </w:pPr>
      <w:hyperlink r:id="rId19" w:history="1">
        <w:r w:rsidR="001342F4" w:rsidRPr="00BE2305">
          <w:rPr>
            <w:rStyle w:val="Hyperlink"/>
          </w:rPr>
          <w:t>http://www.codeproject.com/Articles/140611/WPF-Tutorial-Beginning</w:t>
        </w:r>
      </w:hyperlink>
    </w:p>
    <w:p w:rsidR="001D08FE" w:rsidRPr="008F3C06" w:rsidRDefault="001D08FE" w:rsidP="008F3C06">
      <w:pPr>
        <w:pStyle w:val="Subtitle"/>
        <w:rPr>
          <w:rStyle w:val="SubtitleChar"/>
          <w:b/>
          <w:bCs/>
        </w:rPr>
      </w:pPr>
      <w:r w:rsidRPr="008F3C06">
        <w:rPr>
          <w:rStyle w:val="SubtitleChar"/>
          <w:b/>
          <w:bCs/>
        </w:rPr>
        <w:t>C# Tutorial</w:t>
      </w:r>
    </w:p>
    <w:p w:rsidR="004C231D" w:rsidRPr="004C231D" w:rsidRDefault="00D16CD5" w:rsidP="003D525D">
      <w:pPr>
        <w:pStyle w:val="ListParagraph"/>
      </w:pPr>
      <w:hyperlink r:id="rId20" w:history="1">
        <w:r w:rsidR="00D01AF1" w:rsidRPr="00BE2305">
          <w:rPr>
            <w:rStyle w:val="Hyperlink"/>
          </w:rPr>
          <w:t>http://openbook.galileocomputing.de/visual_csharp_2010/visual_csharp_2010_17_001.htm</w:t>
        </w:r>
      </w:hyperlink>
    </w:p>
    <w:sectPr w:rsidR="004C231D" w:rsidRPr="004C231D" w:rsidSect="0084590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29B" w:rsidRDefault="0069729B" w:rsidP="00ED1F40">
      <w:pPr>
        <w:spacing w:after="0" w:line="240" w:lineRule="auto"/>
      </w:pPr>
      <w:r>
        <w:separator/>
      </w:r>
    </w:p>
  </w:endnote>
  <w:endnote w:type="continuationSeparator" w:id="0">
    <w:p w:rsidR="0069729B" w:rsidRDefault="0069729B" w:rsidP="00ED1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29B" w:rsidRDefault="0069729B" w:rsidP="00ED1F40">
      <w:pPr>
        <w:spacing w:after="0" w:line="240" w:lineRule="auto"/>
      </w:pPr>
      <w:r>
        <w:separator/>
      </w:r>
    </w:p>
  </w:footnote>
  <w:footnote w:type="continuationSeparator" w:id="0">
    <w:p w:rsidR="0069729B" w:rsidRDefault="0069729B" w:rsidP="00ED1F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972CB"/>
    <w:multiLevelType w:val="hybridMultilevel"/>
    <w:tmpl w:val="81586B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2470F12"/>
    <w:multiLevelType w:val="hybridMultilevel"/>
    <w:tmpl w:val="7CB8455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4317DB1"/>
    <w:multiLevelType w:val="hybridMultilevel"/>
    <w:tmpl w:val="47529B28"/>
    <w:lvl w:ilvl="0" w:tplc="DD7EC3C0">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7B22956"/>
    <w:multiLevelType w:val="hybridMultilevel"/>
    <w:tmpl w:val="FA90F93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C6C0A5F"/>
    <w:multiLevelType w:val="hybridMultilevel"/>
    <w:tmpl w:val="356E225A"/>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D1324D8"/>
    <w:multiLevelType w:val="hybridMultilevel"/>
    <w:tmpl w:val="AF04A1D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8B7D08"/>
    <w:multiLevelType w:val="hybridMultilevel"/>
    <w:tmpl w:val="54E06FFA"/>
    <w:lvl w:ilvl="0" w:tplc="25CC4C88">
      <w:start w:val="1"/>
      <w:numFmt w:val="decimal"/>
      <w:lvlText w:val="%1)"/>
      <w:lvlJc w:val="left"/>
      <w:pPr>
        <w:ind w:left="72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CE16EB5"/>
    <w:multiLevelType w:val="hybridMultilevel"/>
    <w:tmpl w:val="13146B1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2255232"/>
    <w:multiLevelType w:val="hybridMultilevel"/>
    <w:tmpl w:val="F67216BE"/>
    <w:lvl w:ilvl="0" w:tplc="7C9AA2C6">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5"/>
  </w:num>
  <w:num w:numId="2">
    <w:abstractNumId w:val="7"/>
  </w:num>
  <w:num w:numId="3">
    <w:abstractNumId w:val="8"/>
  </w:num>
  <w:num w:numId="4">
    <w:abstractNumId w:val="3"/>
  </w:num>
  <w:num w:numId="5">
    <w:abstractNumId w:val="0"/>
  </w:num>
  <w:num w:numId="6">
    <w:abstractNumId w:val="2"/>
  </w:num>
  <w:num w:numId="7">
    <w:abstractNumId w:val="4"/>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45900"/>
    <w:rsid w:val="00007D66"/>
    <w:rsid w:val="000754B4"/>
    <w:rsid w:val="000810DA"/>
    <w:rsid w:val="00091880"/>
    <w:rsid w:val="0009692A"/>
    <w:rsid w:val="000A35EC"/>
    <w:rsid w:val="000A633B"/>
    <w:rsid w:val="000C4208"/>
    <w:rsid w:val="000C6D52"/>
    <w:rsid w:val="000D3437"/>
    <w:rsid w:val="000D64F9"/>
    <w:rsid w:val="00103F9C"/>
    <w:rsid w:val="001342F4"/>
    <w:rsid w:val="00186292"/>
    <w:rsid w:val="001D08FE"/>
    <w:rsid w:val="001D2A3A"/>
    <w:rsid w:val="001E533E"/>
    <w:rsid w:val="001F5C84"/>
    <w:rsid w:val="00211ECC"/>
    <w:rsid w:val="0024080D"/>
    <w:rsid w:val="00254AC2"/>
    <w:rsid w:val="00271D76"/>
    <w:rsid w:val="00275EDF"/>
    <w:rsid w:val="002A0980"/>
    <w:rsid w:val="002A1778"/>
    <w:rsid w:val="002B1B89"/>
    <w:rsid w:val="002C18CC"/>
    <w:rsid w:val="002C693C"/>
    <w:rsid w:val="002D3342"/>
    <w:rsid w:val="002D49FB"/>
    <w:rsid w:val="002D71E2"/>
    <w:rsid w:val="002E6C98"/>
    <w:rsid w:val="003021CF"/>
    <w:rsid w:val="00313177"/>
    <w:rsid w:val="0031796F"/>
    <w:rsid w:val="00340663"/>
    <w:rsid w:val="00363F0E"/>
    <w:rsid w:val="00366693"/>
    <w:rsid w:val="003C2215"/>
    <w:rsid w:val="003C7E19"/>
    <w:rsid w:val="003D3636"/>
    <w:rsid w:val="003D525D"/>
    <w:rsid w:val="003D59AB"/>
    <w:rsid w:val="003E61AB"/>
    <w:rsid w:val="003F389D"/>
    <w:rsid w:val="004000E6"/>
    <w:rsid w:val="004039FA"/>
    <w:rsid w:val="004148BE"/>
    <w:rsid w:val="00460FA0"/>
    <w:rsid w:val="00465451"/>
    <w:rsid w:val="00470E31"/>
    <w:rsid w:val="00481B9D"/>
    <w:rsid w:val="0048749D"/>
    <w:rsid w:val="00492111"/>
    <w:rsid w:val="004A4878"/>
    <w:rsid w:val="004A7040"/>
    <w:rsid w:val="004C231D"/>
    <w:rsid w:val="004E6FB2"/>
    <w:rsid w:val="00527AB2"/>
    <w:rsid w:val="00563EB1"/>
    <w:rsid w:val="00576E39"/>
    <w:rsid w:val="005815C6"/>
    <w:rsid w:val="005B713F"/>
    <w:rsid w:val="005B7C71"/>
    <w:rsid w:val="005C34FA"/>
    <w:rsid w:val="005D66E4"/>
    <w:rsid w:val="006007D1"/>
    <w:rsid w:val="0061645D"/>
    <w:rsid w:val="00623791"/>
    <w:rsid w:val="00636AA5"/>
    <w:rsid w:val="00674766"/>
    <w:rsid w:val="00682CF4"/>
    <w:rsid w:val="00696A5E"/>
    <w:rsid w:val="0069729B"/>
    <w:rsid w:val="00705CEE"/>
    <w:rsid w:val="00712813"/>
    <w:rsid w:val="007423D5"/>
    <w:rsid w:val="007446FD"/>
    <w:rsid w:val="00745402"/>
    <w:rsid w:val="00750BFF"/>
    <w:rsid w:val="00762CD2"/>
    <w:rsid w:val="00764B7C"/>
    <w:rsid w:val="00795092"/>
    <w:rsid w:val="007D5661"/>
    <w:rsid w:val="007D5CAD"/>
    <w:rsid w:val="007F25F2"/>
    <w:rsid w:val="007F3201"/>
    <w:rsid w:val="007F5FBB"/>
    <w:rsid w:val="00806DC2"/>
    <w:rsid w:val="00826A07"/>
    <w:rsid w:val="008407C9"/>
    <w:rsid w:val="00844BD6"/>
    <w:rsid w:val="008451EA"/>
    <w:rsid w:val="00845900"/>
    <w:rsid w:val="0085151B"/>
    <w:rsid w:val="008723B6"/>
    <w:rsid w:val="00874315"/>
    <w:rsid w:val="00876A87"/>
    <w:rsid w:val="008978B7"/>
    <w:rsid w:val="008B4A14"/>
    <w:rsid w:val="008E6299"/>
    <w:rsid w:val="008F3C06"/>
    <w:rsid w:val="00907530"/>
    <w:rsid w:val="00932A8E"/>
    <w:rsid w:val="00936BB3"/>
    <w:rsid w:val="00952303"/>
    <w:rsid w:val="00957F11"/>
    <w:rsid w:val="009954E8"/>
    <w:rsid w:val="009D58BF"/>
    <w:rsid w:val="009E6281"/>
    <w:rsid w:val="009F3BF9"/>
    <w:rsid w:val="009F7A81"/>
    <w:rsid w:val="00A042CE"/>
    <w:rsid w:val="00A0632D"/>
    <w:rsid w:val="00A07A4F"/>
    <w:rsid w:val="00A33DE3"/>
    <w:rsid w:val="00AA086E"/>
    <w:rsid w:val="00AD2D59"/>
    <w:rsid w:val="00B21DD6"/>
    <w:rsid w:val="00B226FF"/>
    <w:rsid w:val="00B331C4"/>
    <w:rsid w:val="00B35BB5"/>
    <w:rsid w:val="00B40188"/>
    <w:rsid w:val="00B702C0"/>
    <w:rsid w:val="00B81128"/>
    <w:rsid w:val="00B84A78"/>
    <w:rsid w:val="00B90B25"/>
    <w:rsid w:val="00B93D55"/>
    <w:rsid w:val="00B96F3C"/>
    <w:rsid w:val="00BB0B21"/>
    <w:rsid w:val="00BD32B9"/>
    <w:rsid w:val="00BD5656"/>
    <w:rsid w:val="00C029F8"/>
    <w:rsid w:val="00C06A9C"/>
    <w:rsid w:val="00C100FB"/>
    <w:rsid w:val="00C13174"/>
    <w:rsid w:val="00C16AD9"/>
    <w:rsid w:val="00C43AE5"/>
    <w:rsid w:val="00C6739F"/>
    <w:rsid w:val="00C8473E"/>
    <w:rsid w:val="00C862F2"/>
    <w:rsid w:val="00CA592A"/>
    <w:rsid w:val="00CB371A"/>
    <w:rsid w:val="00CE4C40"/>
    <w:rsid w:val="00D01AF1"/>
    <w:rsid w:val="00D060A4"/>
    <w:rsid w:val="00D16CD5"/>
    <w:rsid w:val="00D21758"/>
    <w:rsid w:val="00D31A79"/>
    <w:rsid w:val="00D65EA1"/>
    <w:rsid w:val="00D67305"/>
    <w:rsid w:val="00DB57FB"/>
    <w:rsid w:val="00DD4A2E"/>
    <w:rsid w:val="00DF23C9"/>
    <w:rsid w:val="00DF4068"/>
    <w:rsid w:val="00E17795"/>
    <w:rsid w:val="00E26BEE"/>
    <w:rsid w:val="00E54E3F"/>
    <w:rsid w:val="00E730C6"/>
    <w:rsid w:val="00E807F7"/>
    <w:rsid w:val="00E83C58"/>
    <w:rsid w:val="00E974CD"/>
    <w:rsid w:val="00EA0373"/>
    <w:rsid w:val="00EA1D62"/>
    <w:rsid w:val="00EC0F36"/>
    <w:rsid w:val="00EC5CFE"/>
    <w:rsid w:val="00ED1F40"/>
    <w:rsid w:val="00EF651C"/>
    <w:rsid w:val="00F2019C"/>
    <w:rsid w:val="00F215D5"/>
    <w:rsid w:val="00F246AC"/>
    <w:rsid w:val="00F428D2"/>
    <w:rsid w:val="00F508AD"/>
    <w:rsid w:val="00F67CDD"/>
    <w:rsid w:val="00FD70FF"/>
    <w:rsid w:val="00FF741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AA5"/>
  </w:style>
  <w:style w:type="paragraph" w:styleId="Heading1">
    <w:name w:val="heading 1"/>
    <w:basedOn w:val="Normal"/>
    <w:next w:val="Normal"/>
    <w:link w:val="Heading1Char"/>
    <w:uiPriority w:val="9"/>
    <w:qFormat/>
    <w:rsid w:val="00845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A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C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900"/>
    <w:rPr>
      <w:rFonts w:ascii="Tahoma" w:hAnsi="Tahoma" w:cs="Tahoma"/>
      <w:sz w:val="16"/>
      <w:szCs w:val="16"/>
    </w:rPr>
  </w:style>
  <w:style w:type="paragraph" w:styleId="ListParagraph">
    <w:name w:val="List Paragraph"/>
    <w:basedOn w:val="Normal"/>
    <w:uiPriority w:val="34"/>
    <w:qFormat/>
    <w:rsid w:val="00845900"/>
    <w:pPr>
      <w:ind w:left="720"/>
      <w:contextualSpacing/>
    </w:pPr>
  </w:style>
  <w:style w:type="character" w:customStyle="1" w:styleId="Heading1Char">
    <w:name w:val="Heading 1 Char"/>
    <w:basedOn w:val="DefaultParagraphFont"/>
    <w:link w:val="Heading1"/>
    <w:uiPriority w:val="9"/>
    <w:rsid w:val="008459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C231D"/>
    <w:pPr>
      <w:outlineLvl w:val="9"/>
    </w:pPr>
    <w:rPr>
      <w:lang w:val="en-US"/>
    </w:rPr>
  </w:style>
  <w:style w:type="paragraph" w:styleId="TOC1">
    <w:name w:val="toc 1"/>
    <w:basedOn w:val="Normal"/>
    <w:next w:val="Normal"/>
    <w:autoRedefine/>
    <w:uiPriority w:val="39"/>
    <w:unhideWhenUsed/>
    <w:rsid w:val="00ED1F40"/>
    <w:pPr>
      <w:spacing w:after="100"/>
    </w:pPr>
  </w:style>
  <w:style w:type="character" w:styleId="Hyperlink">
    <w:name w:val="Hyperlink"/>
    <w:basedOn w:val="DefaultParagraphFont"/>
    <w:uiPriority w:val="99"/>
    <w:unhideWhenUsed/>
    <w:rsid w:val="00ED1F40"/>
    <w:rPr>
      <w:color w:val="0000FF" w:themeColor="hyperlink"/>
      <w:u w:val="single"/>
    </w:rPr>
  </w:style>
  <w:style w:type="paragraph" w:styleId="Header">
    <w:name w:val="header"/>
    <w:basedOn w:val="Normal"/>
    <w:link w:val="HeaderChar"/>
    <w:uiPriority w:val="99"/>
    <w:semiHidden/>
    <w:unhideWhenUsed/>
    <w:rsid w:val="00ED1F4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D1F40"/>
  </w:style>
  <w:style w:type="paragraph" w:styleId="Footer">
    <w:name w:val="footer"/>
    <w:basedOn w:val="Normal"/>
    <w:link w:val="FooterChar"/>
    <w:uiPriority w:val="99"/>
    <w:semiHidden/>
    <w:unhideWhenUsed/>
    <w:rsid w:val="00ED1F4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D1F40"/>
  </w:style>
  <w:style w:type="paragraph" w:styleId="Title">
    <w:name w:val="Title"/>
    <w:basedOn w:val="Normal"/>
    <w:next w:val="Normal"/>
    <w:link w:val="TitleChar"/>
    <w:uiPriority w:val="10"/>
    <w:qFormat/>
    <w:rsid w:val="00ED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1F4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32A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74315"/>
    <w:pPr>
      <w:spacing w:after="100"/>
      <w:ind w:left="220"/>
    </w:pPr>
  </w:style>
  <w:style w:type="table" w:styleId="TableGrid">
    <w:name w:val="Table Grid"/>
    <w:basedOn w:val="TableNormal"/>
    <w:uiPriority w:val="59"/>
    <w:rsid w:val="00313177"/>
    <w:pPr>
      <w:spacing w:after="0" w:line="240" w:lineRule="auto"/>
    </w:pPr>
    <w:rPr>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3C0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F3C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3C0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yperlink" Target="http://bytescout.com/products/developer/imagetovideosdk/imagetovideosdk.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openbook.galileocomputing.de/visual_csharp_2010/visual_csharp_2010_17_00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yperlink" Target="http://www.codeproject.com/Articles/140611/WPF-Tutorial-Beginn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Study\521%20-%20Informatik\2.%20Semester\Multimediasysteme\UE\Projekt\Entwicklungsdiagram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plotArea>
      <c:layout/>
      <c:lineChart>
        <c:grouping val="standard"/>
        <c:ser>
          <c:idx val="0"/>
          <c:order val="0"/>
          <c:tx>
            <c:strRef>
              <c:f>Sheet1!$N$7</c:f>
              <c:strCache>
                <c:ptCount val="1"/>
                <c:pt idx="0">
                  <c:v>Stunden</c:v>
                </c:pt>
              </c:strCache>
            </c:strRef>
          </c:tx>
          <c:cat>
            <c:strRef>
              <c:f>Sheet1!$M$8:$M$23</c:f>
              <c:strCache>
                <c:ptCount val="16"/>
                <c:pt idx="0">
                  <c:v>Vorbereitung</c:v>
                </c:pt>
                <c:pt idx="1">
                  <c:v>Projektdefinition</c:v>
                </c:pt>
                <c:pt idx="2">
                  <c:v>Grundgerüst</c:v>
                </c:pt>
                <c:pt idx="3">
                  <c:v>Bilder hizufügen</c:v>
                </c:pt>
                <c:pt idx="4">
                  <c:v>Reihenfolge ändern</c:v>
                </c:pt>
                <c:pt idx="5">
                  <c:v>Anzeigedauer ändern</c:v>
                </c:pt>
                <c:pt idx="6">
                  <c:v>Musik hinzufügen</c:v>
                </c:pt>
                <c:pt idx="7">
                  <c:v>Video erzeugen</c:v>
                </c:pt>
                <c:pt idx="8">
                  <c:v>Bildeffekte</c:v>
                </c:pt>
                <c:pt idx="9">
                  <c:v>Überganseffekte</c:v>
                </c:pt>
                <c:pt idx="10">
                  <c:v>Design</c:v>
                </c:pt>
                <c:pt idx="11">
                  <c:v>Drag&amp;Drop für die Bilder</c:v>
                </c:pt>
                <c:pt idx="12">
                  <c:v>Logo</c:v>
                </c:pt>
                <c:pt idx="13">
                  <c:v>Dokumentation</c:v>
                </c:pt>
                <c:pt idx="14">
                  <c:v>Präsentation</c:v>
                </c:pt>
                <c:pt idx="15">
                  <c:v>Sonstiges</c:v>
                </c:pt>
              </c:strCache>
            </c:strRef>
          </c:cat>
          <c:val>
            <c:numRef>
              <c:f>Sheet1!$N$8:$N$23</c:f>
              <c:numCache>
                <c:formatCode>General</c:formatCode>
                <c:ptCount val="16"/>
                <c:pt idx="0" formatCode="0">
                  <c:v>5</c:v>
                </c:pt>
                <c:pt idx="1">
                  <c:v>8</c:v>
                </c:pt>
                <c:pt idx="2" formatCode="0">
                  <c:v>10</c:v>
                </c:pt>
                <c:pt idx="3" formatCode="0">
                  <c:v>3</c:v>
                </c:pt>
                <c:pt idx="4" formatCode="0">
                  <c:v>5</c:v>
                </c:pt>
                <c:pt idx="5" formatCode="0">
                  <c:v>1</c:v>
                </c:pt>
                <c:pt idx="6" formatCode="0">
                  <c:v>3</c:v>
                </c:pt>
                <c:pt idx="7" formatCode="0">
                  <c:v>3</c:v>
                </c:pt>
                <c:pt idx="8" formatCode="0">
                  <c:v>3</c:v>
                </c:pt>
                <c:pt idx="9" formatCode="0">
                  <c:v>3</c:v>
                </c:pt>
                <c:pt idx="10" formatCode="0">
                  <c:v>6</c:v>
                </c:pt>
                <c:pt idx="11" formatCode="0">
                  <c:v>3</c:v>
                </c:pt>
                <c:pt idx="12" formatCode="0">
                  <c:v>4</c:v>
                </c:pt>
                <c:pt idx="13" formatCode="0">
                  <c:v>15</c:v>
                </c:pt>
                <c:pt idx="14" formatCode="0">
                  <c:v>4</c:v>
                </c:pt>
                <c:pt idx="15" formatCode="0">
                  <c:v>8</c:v>
                </c:pt>
              </c:numCache>
            </c:numRef>
          </c:val>
        </c:ser>
        <c:marker val="1"/>
        <c:axId val="79382784"/>
        <c:axId val="79622528"/>
      </c:lineChart>
      <c:catAx>
        <c:axId val="79382784"/>
        <c:scaling>
          <c:orientation val="minMax"/>
        </c:scaling>
        <c:axPos val="b"/>
        <c:title>
          <c:tx>
            <c:rich>
              <a:bodyPr/>
              <a:lstStyle/>
              <a:p>
                <a:pPr>
                  <a:defRPr/>
                </a:pPr>
                <a:r>
                  <a:rPr lang="de-DE"/>
                  <a:t>Aufgaben</a:t>
                </a:r>
              </a:p>
            </c:rich>
          </c:tx>
        </c:title>
        <c:numFmt formatCode="General" sourceLinked="1"/>
        <c:majorTickMark val="none"/>
        <c:tickLblPos val="nextTo"/>
        <c:crossAx val="79622528"/>
        <c:crosses val="autoZero"/>
        <c:auto val="1"/>
        <c:lblAlgn val="ctr"/>
        <c:lblOffset val="100"/>
      </c:catAx>
      <c:valAx>
        <c:axId val="79622528"/>
        <c:scaling>
          <c:orientation val="minMax"/>
        </c:scaling>
        <c:axPos val="l"/>
        <c:title>
          <c:tx>
            <c:rich>
              <a:bodyPr/>
              <a:lstStyle/>
              <a:p>
                <a:pPr>
                  <a:defRPr/>
                </a:pPr>
                <a:r>
                  <a:rPr lang="de-DE"/>
                  <a:t>Mannstunden</a:t>
                </a:r>
              </a:p>
            </c:rich>
          </c:tx>
        </c:title>
        <c:numFmt formatCode="0" sourceLinked="1"/>
        <c:tickLblPos val="nextTo"/>
        <c:crossAx val="7938278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15184F-BEAC-4C9A-92AD-A81B9923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1093</Words>
  <Characters>6892</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VIC – Video from Image Creator</vt:lpstr>
    </vt:vector>
  </TitlesOfParts>
  <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 – Video from Image Creator</dc:title>
  <dc:subject>Projektendbericht</dc:subject>
  <dc:creator>Mrkus</dc:creator>
  <cp:lastModifiedBy>Markus</cp:lastModifiedBy>
  <cp:revision>186</cp:revision>
  <dcterms:created xsi:type="dcterms:W3CDTF">2014-06-01T20:47:00Z</dcterms:created>
  <dcterms:modified xsi:type="dcterms:W3CDTF">2014-06-12T10:38:00Z</dcterms:modified>
</cp:coreProperties>
</file>