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8A67B42" w:rsidR="00A735A5" w:rsidRPr="00C03F98" w:rsidRDefault="00825F00" w:rsidP="00516F2F">
      <w:pPr>
        <w:pStyle w:val="TituloDocumento"/>
        <w:jc w:val="center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8838E8">
        <w:rPr>
          <w:sz w:val="52"/>
          <w:szCs w:val="52"/>
        </w:rPr>
        <w:t>Acompanhar</w:t>
      </w:r>
      <w:r w:rsidR="00B41C91">
        <w:rPr>
          <w:sz w:val="52"/>
          <w:szCs w:val="52"/>
        </w:rPr>
        <w:t xml:space="preserve"> </w:t>
      </w:r>
      <w:r w:rsidR="003D12FE">
        <w:rPr>
          <w:sz w:val="52"/>
          <w:szCs w:val="52"/>
        </w:rPr>
        <w:t>Denúncia</w:t>
      </w:r>
      <w:r w:rsidR="00B348C0">
        <w:rPr>
          <w:sz w:val="52"/>
          <w:szCs w:val="52"/>
        </w:rPr>
        <w:t>s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69A46526" w:rsidR="00A735A5" w:rsidRPr="00BA5059" w:rsidRDefault="001510DA" w:rsidP="003D12FE">
            <w:pPr>
              <w:jc w:val="center"/>
            </w:pPr>
            <w:r>
              <w:t>1</w:t>
            </w:r>
            <w:r w:rsidR="008838E8">
              <w:t>7</w:t>
            </w:r>
            <w:r w:rsidR="00B41C91">
              <w:t>/</w:t>
            </w:r>
            <w:r w:rsidR="003D12FE">
              <w:t>01</w:t>
            </w:r>
            <w:r w:rsidR="00B41C91">
              <w:t>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 w:rsidP="00CE4377">
            <w:pPr>
              <w:ind w:left="169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2FD35FD" w:rsidR="006E6BBD" w:rsidRDefault="00516F2F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670CE1FB" w:rsidR="006E6BBD" w:rsidRDefault="00516F2F" w:rsidP="006E6BBD">
            <w:pPr>
              <w:jc w:val="center"/>
            </w:pPr>
            <w:r>
              <w:t>14/02/2020</w:t>
            </w:r>
          </w:p>
        </w:tc>
        <w:tc>
          <w:tcPr>
            <w:tcW w:w="2405" w:type="dxa"/>
            <w:vAlign w:val="center"/>
          </w:tcPr>
          <w:p w14:paraId="117788AA" w14:textId="118CAB77" w:rsidR="006E6BBD" w:rsidRDefault="00516F2F" w:rsidP="00CE4377">
            <w:pPr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327AD99A" w:rsidR="006E6BBD" w:rsidRDefault="00516F2F" w:rsidP="006E6BBD">
            <w:pPr>
              <w:jc w:val="center"/>
            </w:pPr>
            <w:r>
              <w:t>Retirada do tipo de denúncia “Outros”.</w:t>
            </w:r>
          </w:p>
        </w:tc>
      </w:tr>
      <w:tr w:rsidR="00F07E64" w14:paraId="1B60512E" w14:textId="77777777" w:rsidTr="00C03F98">
        <w:trPr>
          <w:cantSplit/>
          <w:jc w:val="center"/>
        </w:trPr>
        <w:tc>
          <w:tcPr>
            <w:tcW w:w="1589" w:type="dxa"/>
          </w:tcPr>
          <w:p w14:paraId="11760BDA" w14:textId="59170855" w:rsidR="00F07E64" w:rsidRDefault="00F07E64" w:rsidP="006E6BBD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78B15E1E" w14:textId="63A78EAD" w:rsidR="00F07E64" w:rsidRDefault="00F07E64" w:rsidP="006E6BBD">
            <w:pPr>
              <w:jc w:val="center"/>
            </w:pPr>
            <w:r>
              <w:t>04/03/2020</w:t>
            </w:r>
          </w:p>
        </w:tc>
        <w:tc>
          <w:tcPr>
            <w:tcW w:w="2405" w:type="dxa"/>
            <w:vAlign w:val="center"/>
          </w:tcPr>
          <w:p w14:paraId="4774A061" w14:textId="56E1FC83" w:rsidR="00F07E64" w:rsidRDefault="00F07E64" w:rsidP="00CE4377">
            <w:pPr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60399043" w14:textId="3846F67F" w:rsidR="00F07E64" w:rsidRDefault="00F07E64" w:rsidP="006E6BBD">
            <w:pPr>
              <w:jc w:val="center"/>
            </w:pPr>
            <w:r>
              <w:t xml:space="preserve">Retirada </w:t>
            </w:r>
            <w:proofErr w:type="gramStart"/>
            <w:r>
              <w:t>da</w:t>
            </w:r>
            <w:proofErr w:type="gramEnd"/>
            <w:r>
              <w:t xml:space="preserve"> aba “Cadastrar Denúncia”.</w:t>
            </w:r>
          </w:p>
        </w:tc>
      </w:tr>
      <w:tr w:rsidR="00490E23" w14:paraId="518F1713" w14:textId="77777777" w:rsidTr="00C03F98">
        <w:trPr>
          <w:cantSplit/>
          <w:jc w:val="center"/>
        </w:trPr>
        <w:tc>
          <w:tcPr>
            <w:tcW w:w="1589" w:type="dxa"/>
          </w:tcPr>
          <w:p w14:paraId="12870D04" w14:textId="79750964" w:rsidR="00490E23" w:rsidRDefault="00490E23" w:rsidP="006E6BBD">
            <w:pPr>
              <w:jc w:val="center"/>
            </w:pPr>
            <w:r>
              <w:t>1.3</w:t>
            </w:r>
          </w:p>
        </w:tc>
        <w:tc>
          <w:tcPr>
            <w:tcW w:w="1425" w:type="dxa"/>
            <w:vAlign w:val="bottom"/>
          </w:tcPr>
          <w:p w14:paraId="620B16DC" w14:textId="19F64B33" w:rsidR="00490E23" w:rsidRDefault="00490E23" w:rsidP="006E6BBD">
            <w:pPr>
              <w:jc w:val="center"/>
            </w:pPr>
            <w:r>
              <w:t>17/03/2020</w:t>
            </w:r>
          </w:p>
        </w:tc>
        <w:tc>
          <w:tcPr>
            <w:tcW w:w="2405" w:type="dxa"/>
            <w:vAlign w:val="center"/>
          </w:tcPr>
          <w:p w14:paraId="5E78EFE7" w14:textId="72CA0D54" w:rsidR="00490E23" w:rsidRDefault="00490E23" w:rsidP="00CE4377">
            <w:pPr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60986607" w14:textId="7E8FB560" w:rsidR="00490E23" w:rsidRDefault="00490E23" w:rsidP="006E6BBD">
            <w:pPr>
              <w:jc w:val="center"/>
            </w:pPr>
            <w:r>
              <w:t>Inclusão de regra para a seção “Documentos”.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53170C1" w14:textId="77777777" w:rsidR="004D1D9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0411820" w:history="1">
        <w:r w:rsidR="004D1D95" w:rsidRPr="00B717BC">
          <w:rPr>
            <w:rStyle w:val="Hyperlink"/>
            <w:noProof/>
          </w:rPr>
          <w:t>HST-062 – Acompanhar Denúncias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_Toc30411820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4</w:t>
        </w:r>
        <w:r w:rsidR="004D1D95">
          <w:rPr>
            <w:noProof/>
            <w:webHidden/>
          </w:rPr>
          <w:fldChar w:fldCharType="end"/>
        </w:r>
      </w:hyperlink>
    </w:p>
    <w:p w14:paraId="64BF83AA" w14:textId="77777777" w:rsidR="004D1D95" w:rsidRDefault="00EF2D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1" w:history="1">
        <w:r w:rsidR="004D1D95" w:rsidRPr="00B717BC">
          <w:rPr>
            <w:rStyle w:val="Hyperlink"/>
            <w:noProof/>
          </w:rPr>
          <w:t>COMO Arquiteto(a) e Urbanista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_Toc30411821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4</w:t>
        </w:r>
        <w:r w:rsidR="004D1D95">
          <w:rPr>
            <w:noProof/>
            <w:webHidden/>
          </w:rPr>
          <w:fldChar w:fldCharType="end"/>
        </w:r>
      </w:hyperlink>
    </w:p>
    <w:p w14:paraId="222AEBA6" w14:textId="77777777" w:rsidR="004D1D95" w:rsidRDefault="00EF2D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2" w:history="1">
        <w:r w:rsidR="004D1D95" w:rsidRPr="00B717BC">
          <w:rPr>
            <w:rStyle w:val="Hyperlink"/>
            <w:noProof/>
          </w:rPr>
          <w:t>QUERO acompanhar as minhas denúncias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_Toc30411822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4</w:t>
        </w:r>
        <w:r w:rsidR="004D1D95">
          <w:rPr>
            <w:noProof/>
            <w:webHidden/>
          </w:rPr>
          <w:fldChar w:fldCharType="end"/>
        </w:r>
      </w:hyperlink>
    </w:p>
    <w:p w14:paraId="639EFF71" w14:textId="77777777" w:rsidR="004D1D95" w:rsidRDefault="00EF2D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3" w:history="1">
        <w:r w:rsidR="004D1D95" w:rsidRPr="00B717BC">
          <w:rPr>
            <w:rStyle w:val="Hyperlink"/>
            <w:noProof/>
          </w:rPr>
          <w:t>PARA me manter atualizado das fases da denúncia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_Toc30411823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4</w:t>
        </w:r>
        <w:r w:rsidR="004D1D95">
          <w:rPr>
            <w:noProof/>
            <w:webHidden/>
          </w:rPr>
          <w:fldChar w:fldCharType="end"/>
        </w:r>
      </w:hyperlink>
    </w:p>
    <w:p w14:paraId="65BA7E78" w14:textId="77777777" w:rsidR="004D1D95" w:rsidRDefault="00EF2D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4" w:history="1">
        <w:r w:rsidR="004D1D95" w:rsidRPr="00B717BC">
          <w:rPr>
            <w:rStyle w:val="Hyperlink"/>
            <w:noProof/>
          </w:rPr>
          <w:t>PROTÓTIPO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_Toc30411824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4</w:t>
        </w:r>
        <w:r w:rsidR="004D1D95">
          <w:rPr>
            <w:noProof/>
            <w:webHidden/>
          </w:rPr>
          <w:fldChar w:fldCharType="end"/>
        </w:r>
      </w:hyperlink>
    </w:p>
    <w:p w14:paraId="3E92BB6D" w14:textId="77777777" w:rsidR="004D1D95" w:rsidRDefault="00EF2D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5" w:history="1">
        <w:r w:rsidR="004D1D95" w:rsidRPr="00B717BC">
          <w:rPr>
            <w:rStyle w:val="Hyperlink"/>
            <w:noProof/>
          </w:rPr>
          <w:t>CRITÉRIOS DE ACEITE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_Toc30411825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9</w:t>
        </w:r>
        <w:r w:rsidR="004D1D95">
          <w:rPr>
            <w:noProof/>
            <w:webHidden/>
          </w:rPr>
          <w:fldChar w:fldCharType="end"/>
        </w:r>
      </w:hyperlink>
    </w:p>
    <w:p w14:paraId="1E2D2BC7" w14:textId="77777777" w:rsidR="004D1D95" w:rsidRDefault="00EF2D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6" w:history="1">
        <w:r w:rsidR="004D1D95" w:rsidRPr="00B717BC">
          <w:rPr>
            <w:rStyle w:val="Hyperlink"/>
            <w:noProof/>
          </w:rPr>
          <w:t>MENSAGENS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_Toc30411826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10</w:t>
        </w:r>
        <w:r w:rsidR="004D1D95">
          <w:rPr>
            <w:noProof/>
            <w:webHidden/>
          </w:rPr>
          <w:fldChar w:fldCharType="end"/>
        </w:r>
      </w:hyperlink>
    </w:p>
    <w:p w14:paraId="45F52957" w14:textId="77777777" w:rsidR="004D1D95" w:rsidRDefault="00EF2D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11827" w:history="1">
        <w:r w:rsidR="004D1D95" w:rsidRPr="00B717BC">
          <w:rPr>
            <w:rStyle w:val="Hyperlink"/>
            <w:noProof/>
          </w:rPr>
          <w:t>INFORMAÇÕES COMPLEMENTARES</w:t>
        </w:r>
        <w:r w:rsidR="004D1D95">
          <w:rPr>
            <w:noProof/>
            <w:webHidden/>
          </w:rPr>
          <w:tab/>
        </w:r>
        <w:r w:rsidR="004D1D95">
          <w:rPr>
            <w:noProof/>
            <w:webHidden/>
          </w:rPr>
          <w:fldChar w:fldCharType="begin"/>
        </w:r>
        <w:r w:rsidR="004D1D95">
          <w:rPr>
            <w:noProof/>
            <w:webHidden/>
          </w:rPr>
          <w:instrText xml:space="preserve"> PAGEREF _Toc30411827 \h </w:instrText>
        </w:r>
        <w:r w:rsidR="004D1D95">
          <w:rPr>
            <w:noProof/>
            <w:webHidden/>
          </w:rPr>
        </w:r>
        <w:r w:rsidR="004D1D95">
          <w:rPr>
            <w:noProof/>
            <w:webHidden/>
          </w:rPr>
          <w:fldChar w:fldCharType="separate"/>
        </w:r>
        <w:r w:rsidR="004D1D95">
          <w:rPr>
            <w:noProof/>
            <w:webHidden/>
          </w:rPr>
          <w:t>10</w:t>
        </w:r>
        <w:r w:rsidR="004D1D95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892F3F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0411820"/>
      <w:r w:rsidR="008838E8">
        <w:lastRenderedPageBreak/>
        <w:t>HST-0</w:t>
      </w:r>
      <w:r w:rsidR="003D12FE">
        <w:t>62</w:t>
      </w:r>
      <w:r w:rsidR="00D175C7">
        <w:t xml:space="preserve"> –</w:t>
      </w:r>
      <w:r w:rsidR="008838E8">
        <w:t xml:space="preserve"> Acompanhar</w:t>
      </w:r>
      <w:r w:rsidR="00DE50A5">
        <w:t xml:space="preserve"> </w:t>
      </w:r>
      <w:r w:rsidR="003D12FE">
        <w:t>Denúncia</w:t>
      </w:r>
      <w:r w:rsidR="00B348C0">
        <w:t>s</w:t>
      </w:r>
      <w:bookmarkEnd w:id="4"/>
    </w:p>
    <w:p w14:paraId="37D34CD1" w14:textId="5D322B7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0411821"/>
      <w:r w:rsidRPr="000628DE">
        <w:t>COMO</w:t>
      </w:r>
      <w:r w:rsidR="00C64B05" w:rsidRPr="000628DE">
        <w:t xml:space="preserve"> </w:t>
      </w:r>
      <w:r w:rsidR="003D12FE">
        <w:rPr>
          <w:b w:val="0"/>
        </w:rPr>
        <w:t>Arquiteto(a) e Urbanista</w:t>
      </w:r>
      <w:bookmarkEnd w:id="5"/>
    </w:p>
    <w:p w14:paraId="4036BB8D" w14:textId="04C818A9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0411822"/>
      <w:r w:rsidRPr="000628DE">
        <w:t>QUERO</w:t>
      </w:r>
      <w:r w:rsidR="005A4527" w:rsidRPr="000628DE">
        <w:t xml:space="preserve"> </w:t>
      </w:r>
      <w:r w:rsidR="008838E8">
        <w:rPr>
          <w:b w:val="0"/>
        </w:rPr>
        <w:t xml:space="preserve">acompanhar </w:t>
      </w:r>
      <w:r w:rsidR="003D12FE">
        <w:rPr>
          <w:b w:val="0"/>
        </w:rPr>
        <w:t>as minhas denúncias</w:t>
      </w:r>
      <w:bookmarkEnd w:id="6"/>
    </w:p>
    <w:p w14:paraId="38E7497A" w14:textId="22B1C485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0411823"/>
      <w:r w:rsidRPr="000628DE">
        <w:t>PARA</w:t>
      </w:r>
      <w:r w:rsidR="005A4527" w:rsidRPr="000628DE">
        <w:t xml:space="preserve"> </w:t>
      </w:r>
      <w:r w:rsidR="008838E8">
        <w:rPr>
          <w:b w:val="0"/>
        </w:rPr>
        <w:t>me manter atualizado d</w:t>
      </w:r>
      <w:r w:rsidR="003D12FE">
        <w:rPr>
          <w:b w:val="0"/>
        </w:rPr>
        <w:t>as fases</w:t>
      </w:r>
      <w:r w:rsidR="00BE3F2E">
        <w:rPr>
          <w:b w:val="0"/>
        </w:rPr>
        <w:t xml:space="preserve"> </w:t>
      </w:r>
      <w:r w:rsidR="003D12FE">
        <w:rPr>
          <w:b w:val="0"/>
        </w:rPr>
        <w:t>da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0411824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A02E9C5" w14:textId="6C99DE24" w:rsidR="009B5756" w:rsidRDefault="00790949" w:rsidP="003F08D5">
      <w:pPr>
        <w:pStyle w:val="EstiloPrototipo3"/>
        <w:numPr>
          <w:ilvl w:val="0"/>
          <w:numId w:val="3"/>
        </w:numPr>
      </w:pPr>
      <w:bookmarkStart w:id="10" w:name="_Ref26368229"/>
      <w:r>
        <w:t>Denúncias</w:t>
      </w:r>
      <w:r w:rsidR="00B769D4">
        <w:t xml:space="preserve"> por estado</w:t>
      </w:r>
      <w:r w:rsidR="009B5756">
        <w:t>:</w:t>
      </w:r>
      <w:bookmarkEnd w:id="10"/>
    </w:p>
    <w:p w14:paraId="05EE9FDB" w14:textId="15A6A86C" w:rsidR="00981360" w:rsidRDefault="003574AD" w:rsidP="00D1699F">
      <w:pPr>
        <w:pStyle w:val="EstiloPrototipo3"/>
      </w:pPr>
      <w:r>
        <w:rPr>
          <w:noProof/>
        </w:rPr>
        <w:drawing>
          <wp:inline distT="0" distB="0" distL="0" distR="0" wp14:anchorId="3597F13B" wp14:editId="48C4BF45">
            <wp:extent cx="5207268" cy="5442230"/>
            <wp:effectExtent l="19050" t="19050" r="12700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5442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739CD" w14:textId="77777777" w:rsidR="00981360" w:rsidRDefault="00981360" w:rsidP="00981360">
      <w:pPr>
        <w:pStyle w:val="EstiloPrototipo3"/>
      </w:pPr>
    </w:p>
    <w:p w14:paraId="32D563FC" w14:textId="62B3CA71" w:rsidR="009B5756" w:rsidRDefault="00B769D4" w:rsidP="003F08D5">
      <w:pPr>
        <w:pStyle w:val="EstiloPrototipo3"/>
        <w:numPr>
          <w:ilvl w:val="0"/>
          <w:numId w:val="3"/>
        </w:numPr>
      </w:pPr>
      <w:bookmarkStart w:id="11" w:name="_Ref26369985"/>
      <w:r>
        <w:t xml:space="preserve">Grid </w:t>
      </w:r>
      <w:r w:rsidR="00790949">
        <w:t>das Denúncias</w:t>
      </w:r>
      <w:r w:rsidR="009B5756">
        <w:t>:</w:t>
      </w:r>
      <w:bookmarkEnd w:id="11"/>
    </w:p>
    <w:p w14:paraId="5F96AF71" w14:textId="788D81F1" w:rsidR="009B5756" w:rsidRDefault="00730695" w:rsidP="00142DD4">
      <w:pPr>
        <w:pStyle w:val="EstiloPrototipo3"/>
      </w:pPr>
      <w:r>
        <w:rPr>
          <w:noProof/>
        </w:rPr>
        <w:lastRenderedPageBreak/>
        <w:drawing>
          <wp:inline distT="0" distB="0" distL="0" distR="0" wp14:anchorId="67BF023E" wp14:editId="1A095081">
            <wp:extent cx="5760085" cy="5095240"/>
            <wp:effectExtent l="19050" t="19050" r="12065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om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9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45DFD" w14:textId="3C73C62F" w:rsidR="00BB7917" w:rsidRDefault="00BB7917" w:rsidP="00F06A3D">
      <w:pPr>
        <w:pStyle w:val="EstiloPrototipo3"/>
      </w:pPr>
    </w:p>
    <w:p w14:paraId="2544EB3B" w14:textId="57B5591C" w:rsidR="00F06A3D" w:rsidRDefault="00B769D4" w:rsidP="003F08D5">
      <w:pPr>
        <w:pStyle w:val="EstiloPrototipo3"/>
        <w:numPr>
          <w:ilvl w:val="0"/>
          <w:numId w:val="3"/>
        </w:numPr>
      </w:pPr>
      <w:bookmarkStart w:id="12" w:name="_Ref26369986"/>
      <w:r>
        <w:t>Visualizar</w:t>
      </w:r>
      <w:r w:rsidR="00492E0E">
        <w:t xml:space="preserve"> </w:t>
      </w:r>
      <w:r w:rsidR="00790949">
        <w:t>Denúncia</w:t>
      </w:r>
      <w:r w:rsidR="00492E0E">
        <w:t>:</w:t>
      </w:r>
      <w:bookmarkEnd w:id="12"/>
    </w:p>
    <w:p w14:paraId="31202B79" w14:textId="4298AFFB" w:rsidR="00A66BD6" w:rsidRDefault="008A3F09" w:rsidP="00A66BD6">
      <w:pPr>
        <w:pStyle w:val="EstiloPrototipo3"/>
        <w:ind w:left="360"/>
      </w:pPr>
      <w:r>
        <w:rPr>
          <w:noProof/>
        </w:rPr>
        <w:lastRenderedPageBreak/>
        <w:drawing>
          <wp:inline distT="0" distB="0" distL="0" distR="0" wp14:anchorId="76A403E0" wp14:editId="4BB66D17">
            <wp:extent cx="4318222" cy="5308873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5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B21" w14:textId="63285F23" w:rsidR="00274559" w:rsidRDefault="00274559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4055DBA0" w:rsidR="00BA4DD5" w:rsidRPr="00E976B5" w:rsidRDefault="005834A3" w:rsidP="00516F2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– </w:t>
            </w:r>
            <w:r w:rsidR="00B348C0">
              <w:rPr>
                <w:sz w:val="24"/>
                <w:szCs w:val="24"/>
              </w:rPr>
              <w:t>Denúncia</w:t>
            </w:r>
            <w:r>
              <w:rPr>
                <w:sz w:val="24"/>
                <w:szCs w:val="24"/>
              </w:rPr>
              <w:t xml:space="preserve"> por estado</w:t>
            </w:r>
            <w:r w:rsidR="00080B9D">
              <w:rPr>
                <w:sz w:val="24"/>
                <w:szCs w:val="24"/>
              </w:rPr>
              <w:t xml:space="preserve">/IES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44A84CDC" w:rsidR="00BA4DD5" w:rsidRDefault="005834A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Estado</w:t>
            </w:r>
          </w:p>
        </w:tc>
        <w:tc>
          <w:tcPr>
            <w:tcW w:w="1276" w:type="dxa"/>
          </w:tcPr>
          <w:p w14:paraId="3CBEBEA4" w14:textId="6CB71EAF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Estado do pedido de impugnação</w:t>
            </w:r>
          </w:p>
        </w:tc>
        <w:tc>
          <w:tcPr>
            <w:tcW w:w="708" w:type="dxa"/>
          </w:tcPr>
          <w:p w14:paraId="7EEFA2A5" w14:textId="35747904" w:rsidR="00BA4DD5" w:rsidRPr="00410002" w:rsidRDefault="005B325E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B68677E" w14:textId="4743C87D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0E6F44D2" w:rsidR="00BA4DD5" w:rsidRPr="00F23DF4" w:rsidRDefault="005B325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A64A69" w14:textId="38D76909" w:rsidR="009261BC" w:rsidRDefault="005B325E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valor “CE/UF”. O sistema deve exibir a UF do quantitativo de </w:t>
            </w:r>
            <w:r w:rsidR="00B348C0">
              <w:rPr>
                <w:sz w:val="18"/>
                <w:szCs w:val="18"/>
              </w:rPr>
              <w:t xml:space="preserve">denúncias, </w:t>
            </w:r>
            <w:r>
              <w:rPr>
                <w:sz w:val="18"/>
                <w:szCs w:val="18"/>
              </w:rPr>
              <w:t>o valor “IES”</w:t>
            </w:r>
            <w:r w:rsidR="002F4F0D">
              <w:rPr>
                <w:sz w:val="18"/>
                <w:szCs w:val="18"/>
              </w:rPr>
              <w:t>, “CEN”</w:t>
            </w:r>
            <w:r w:rsidR="00B348C0">
              <w:rPr>
                <w:sz w:val="18"/>
                <w:szCs w:val="18"/>
              </w:rPr>
              <w:t xml:space="preserve"> </w:t>
            </w:r>
            <w:r w:rsidR="002F4F0D">
              <w:rPr>
                <w:sz w:val="18"/>
                <w:szCs w:val="18"/>
              </w:rPr>
              <w:t>de acordo com o tipo de denúncia</w:t>
            </w:r>
            <w:r>
              <w:rPr>
                <w:sz w:val="18"/>
                <w:szCs w:val="18"/>
              </w:rPr>
              <w:t>;</w:t>
            </w:r>
          </w:p>
          <w:p w14:paraId="4D09AB5D" w14:textId="4C41A03D" w:rsidR="002A4B20" w:rsidRPr="009261BC" w:rsidRDefault="002A4B20" w:rsidP="00516F2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exibir o </w:t>
            </w:r>
            <w:r>
              <w:rPr>
                <w:sz w:val="18"/>
                <w:szCs w:val="18"/>
              </w:rPr>
              <w:lastRenderedPageBreak/>
              <w:t xml:space="preserve">quantitativo total de </w:t>
            </w:r>
            <w:r w:rsidR="00B348C0">
              <w:rPr>
                <w:sz w:val="18"/>
                <w:szCs w:val="18"/>
              </w:rPr>
              <w:t>denúncias</w:t>
            </w:r>
            <w:r w:rsidR="0050739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por estado,</w:t>
            </w:r>
            <w:r w:rsidR="00516F2F">
              <w:rPr>
                <w:sz w:val="18"/>
                <w:szCs w:val="18"/>
              </w:rPr>
              <w:t xml:space="preserve"> IES ou </w:t>
            </w:r>
            <w:r w:rsidR="002F4F0D">
              <w:rPr>
                <w:sz w:val="18"/>
                <w:szCs w:val="18"/>
              </w:rPr>
              <w:t xml:space="preserve">CEN </w:t>
            </w:r>
            <w:r>
              <w:rPr>
                <w:sz w:val="18"/>
                <w:szCs w:val="18"/>
              </w:rPr>
              <w:t>do processo eleitoral vigente</w:t>
            </w:r>
            <w:r w:rsidR="00397C99">
              <w:rPr>
                <w:sz w:val="18"/>
                <w:szCs w:val="18"/>
              </w:rPr>
              <w:t>.</w:t>
            </w:r>
          </w:p>
        </w:tc>
      </w:tr>
      <w:tr w:rsidR="00410002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074BEA8" w:rsidR="00410002" w:rsidRPr="009B42E9" w:rsidRDefault="00410002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6BCCD149" w:rsidR="00410002" w:rsidRDefault="005834A3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Quantidade de Pedidos de </w:t>
            </w:r>
            <w:r w:rsidR="000D28C2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1276" w:type="dxa"/>
          </w:tcPr>
          <w:p w14:paraId="1046F81C" w14:textId="7C5926EA" w:rsidR="00410002" w:rsidRDefault="00397C99" w:rsidP="00516F2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Total de pedidos de </w:t>
            </w:r>
            <w:r w:rsidR="000D28C2">
              <w:rPr>
                <w:rFonts w:cs="Arial"/>
                <w:sz w:val="18"/>
                <w:szCs w:val="18"/>
              </w:rPr>
              <w:t>Denúncia</w:t>
            </w:r>
            <w:r>
              <w:rPr>
                <w:rFonts w:cs="Arial"/>
                <w:sz w:val="18"/>
                <w:szCs w:val="18"/>
              </w:rPr>
              <w:t xml:space="preserve"> para o estado</w:t>
            </w:r>
            <w:r w:rsidR="00516F2F">
              <w:rPr>
                <w:rFonts w:cs="Arial"/>
                <w:sz w:val="18"/>
                <w:szCs w:val="18"/>
              </w:rPr>
              <w:t xml:space="preserve"> ou</w:t>
            </w:r>
            <w:r w:rsidR="000D28C2">
              <w:rPr>
                <w:rFonts w:cs="Arial"/>
                <w:sz w:val="18"/>
                <w:szCs w:val="18"/>
              </w:rPr>
              <w:t xml:space="preserve"> IES </w:t>
            </w:r>
          </w:p>
        </w:tc>
        <w:tc>
          <w:tcPr>
            <w:tcW w:w="708" w:type="dxa"/>
          </w:tcPr>
          <w:p w14:paraId="0DA90BE3" w14:textId="26ABD2DA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562EE412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27E3D970" w14:textId="5FF06E50" w:rsidR="00410002" w:rsidRDefault="00397C9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459B3B70" w:rsidR="00410002" w:rsidRPr="002D561C" w:rsidRDefault="000D28C2" w:rsidP="00516F2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</w:t>
            </w:r>
            <w:r w:rsidR="002F629D">
              <w:rPr>
                <w:sz w:val="18"/>
                <w:szCs w:val="18"/>
              </w:rPr>
              <w:t xml:space="preserve">a quantidade de denúncias que o </w:t>
            </w:r>
            <w:r w:rsidR="00516F2F">
              <w:rPr>
                <w:sz w:val="18"/>
                <w:szCs w:val="18"/>
              </w:rPr>
              <w:t>usuário logado cadastrou por UF ou</w:t>
            </w:r>
            <w:r w:rsidR="002F629D">
              <w:rPr>
                <w:sz w:val="18"/>
                <w:szCs w:val="18"/>
              </w:rPr>
              <w:t xml:space="preserve"> IES no processo eleitoral vigente.</w:t>
            </w:r>
          </w:p>
        </w:tc>
      </w:tr>
      <w:tr w:rsidR="00016C1D" w:rsidRPr="00017568" w14:paraId="40EF61B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77777777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6F0478E" w14:textId="1F198A89" w:rsidR="00016C1D" w:rsidRDefault="00016C1D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Total de Pedidos de </w:t>
            </w:r>
            <w:r w:rsidR="002F629D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1276" w:type="dxa"/>
          </w:tcPr>
          <w:p w14:paraId="3AF5EEE6" w14:textId="24D1E2F9" w:rsidR="00016C1D" w:rsidRDefault="00016C1D" w:rsidP="00516F2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Exibe o total </w:t>
            </w:r>
            <w:r w:rsidR="00516F2F">
              <w:rPr>
                <w:rFonts w:cs="Arial"/>
                <w:sz w:val="18"/>
                <w:szCs w:val="18"/>
              </w:rPr>
              <w:t>de pedidos de todos os estados ou I</w:t>
            </w:r>
            <w:r>
              <w:rPr>
                <w:rFonts w:cs="Arial"/>
                <w:sz w:val="18"/>
                <w:szCs w:val="18"/>
              </w:rPr>
              <w:t>ES</w:t>
            </w:r>
            <w:r w:rsidR="00516F2F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14:paraId="07DABF01" w14:textId="1E874D79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DDE4DD8" w14:textId="00CC5173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045D586D" w14:textId="395D652C" w:rsidR="00016C1D" w:rsidRDefault="00016C1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15F1F1" w14:textId="0DC88171" w:rsidR="00016C1D" w:rsidRDefault="002F629D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soma </w:t>
            </w:r>
            <w:r w:rsidR="00016C1D">
              <w:rPr>
                <w:sz w:val="18"/>
                <w:szCs w:val="18"/>
              </w:rPr>
              <w:t xml:space="preserve">dos valores exibidos na coluna “Quantidade de Pedidos de </w:t>
            </w:r>
            <w:r>
              <w:rPr>
                <w:sz w:val="18"/>
                <w:szCs w:val="18"/>
              </w:rPr>
              <w:t>Denúncia</w:t>
            </w:r>
            <w:r w:rsidR="00016C1D">
              <w:rPr>
                <w:sz w:val="18"/>
                <w:szCs w:val="18"/>
              </w:rPr>
              <w:t>”.</w:t>
            </w:r>
          </w:p>
        </w:tc>
      </w:tr>
      <w:tr w:rsidR="00080B9D" w:rsidRPr="00E976B5" w14:paraId="1E50885F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519EAC7" w14:textId="237501CB" w:rsidR="00080B9D" w:rsidRPr="00E976B5" w:rsidRDefault="00080B9D" w:rsidP="00516F2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– </w:t>
            </w:r>
            <w:r w:rsidR="00103385">
              <w:rPr>
                <w:sz w:val="24"/>
                <w:szCs w:val="24"/>
              </w:rPr>
              <w:t>Denúncias por UF</w:t>
            </w:r>
            <w:r>
              <w:rPr>
                <w:sz w:val="24"/>
                <w:szCs w:val="24"/>
              </w:rPr>
              <w:t>/IES</w:t>
            </w:r>
            <w:r w:rsidR="00103385">
              <w:rPr>
                <w:sz w:val="24"/>
                <w:szCs w:val="24"/>
              </w:rPr>
              <w:t>/</w:t>
            </w:r>
            <w:r w:rsidR="00516F2F">
              <w:rPr>
                <w:sz w:val="24"/>
                <w:szCs w:val="24"/>
              </w:rPr>
              <w:t xml:space="preserve"> </w:t>
            </w:r>
            <w:r w:rsidR="002F4F0D">
              <w:rPr>
                <w:sz w:val="24"/>
                <w:szCs w:val="24"/>
              </w:rPr>
              <w:t>CEN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_Ref26369985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80B9D" w:rsidRPr="005D2A67" w14:paraId="42A28DB4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28C6135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79E6AD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5934C1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4EDA247B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1B669A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DFF5BB8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86E82F3" w14:textId="77777777" w:rsidR="00080B9D" w:rsidRPr="005D2A67" w:rsidRDefault="00080B9D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E10ED5" w:rsidRPr="00017568" w14:paraId="3ECFACD5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011BD8" w14:textId="77777777" w:rsidR="00E10ED5" w:rsidRPr="009B42E9" w:rsidRDefault="00E10E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C9631CC" w14:textId="14FD25E6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Buscar</w:t>
            </w:r>
          </w:p>
        </w:tc>
        <w:tc>
          <w:tcPr>
            <w:tcW w:w="1276" w:type="dxa"/>
          </w:tcPr>
          <w:p w14:paraId="79010A31" w14:textId="54D23009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filtro sobre o resultado do grid</w:t>
            </w:r>
          </w:p>
        </w:tc>
        <w:tc>
          <w:tcPr>
            <w:tcW w:w="708" w:type="dxa"/>
          </w:tcPr>
          <w:p w14:paraId="37F0E4A6" w14:textId="1FEA4A5D" w:rsidR="00E10ED5" w:rsidRDefault="00E10ED5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808F0B" w14:textId="2A99B2D1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1FC718F" w14:textId="656DC847" w:rsidR="00E10ED5" w:rsidRDefault="00E10ED5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C9D6F9C" w14:textId="03902663" w:rsidR="00E10ED5" w:rsidRDefault="00E10ED5" w:rsidP="0010338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informar letras ou números, o sistema filtra os registros do grid nas colunas: </w:t>
            </w:r>
            <w:r w:rsidR="00103385">
              <w:rPr>
                <w:sz w:val="18"/>
                <w:szCs w:val="18"/>
              </w:rPr>
              <w:t>Nº Denúncia, Data/Hora do Cadastro, Denunciante, Denunciado e Status</w:t>
            </w:r>
            <w:r>
              <w:rPr>
                <w:sz w:val="18"/>
                <w:szCs w:val="18"/>
              </w:rPr>
              <w:t>.</w:t>
            </w:r>
          </w:p>
        </w:tc>
      </w:tr>
      <w:tr w:rsidR="00080B9D" w:rsidRPr="00017568" w14:paraId="04D3DC49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22FBB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620A18E" w14:textId="7C4C0A0C" w:rsidR="00080B9D" w:rsidRDefault="00D601AA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Denúncia</w:t>
            </w:r>
          </w:p>
        </w:tc>
        <w:tc>
          <w:tcPr>
            <w:tcW w:w="1276" w:type="dxa"/>
          </w:tcPr>
          <w:p w14:paraId="0CE2B668" w14:textId="498BDECF" w:rsidR="00080B9D" w:rsidRPr="00F23DF4" w:rsidRDefault="00D6500F" w:rsidP="00D601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</w:t>
            </w:r>
            <w:r w:rsidR="00D601AA">
              <w:rPr>
                <w:rFonts w:cs="Arial"/>
                <w:sz w:val="18"/>
                <w:szCs w:val="18"/>
              </w:rPr>
              <w:t>e protocolo da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D601AA">
              <w:rPr>
                <w:rFonts w:cs="Arial"/>
                <w:sz w:val="18"/>
                <w:szCs w:val="18"/>
              </w:rPr>
              <w:t>denúncia</w:t>
            </w:r>
          </w:p>
        </w:tc>
        <w:tc>
          <w:tcPr>
            <w:tcW w:w="708" w:type="dxa"/>
          </w:tcPr>
          <w:p w14:paraId="707C63E2" w14:textId="28090626" w:rsidR="00080B9D" w:rsidRPr="00410002" w:rsidRDefault="00D6500F" w:rsidP="00080B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F10C677" w14:textId="7C8122C3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719ABCB0" w14:textId="011F9811" w:rsidR="00080B9D" w:rsidRPr="00F23DF4" w:rsidRDefault="00D6500F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0B397D1" w14:textId="4D46AA42" w:rsidR="00080B9D" w:rsidRPr="009261BC" w:rsidRDefault="00546631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495B65EE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EB68834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B941441" w14:textId="6C410DBE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Data/Hora do Cadastro</w:t>
            </w:r>
          </w:p>
        </w:tc>
        <w:tc>
          <w:tcPr>
            <w:tcW w:w="1276" w:type="dxa"/>
          </w:tcPr>
          <w:p w14:paraId="0AD9E8A5" w14:textId="0C4D5D80" w:rsidR="00080B9D" w:rsidRDefault="00546631" w:rsidP="00D601A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de cadastro </w:t>
            </w:r>
            <w:r w:rsidR="00D601AA">
              <w:rPr>
                <w:rFonts w:cs="Arial"/>
                <w:sz w:val="18"/>
                <w:szCs w:val="18"/>
              </w:rPr>
              <w:t>da denúncia</w:t>
            </w:r>
          </w:p>
        </w:tc>
        <w:tc>
          <w:tcPr>
            <w:tcW w:w="708" w:type="dxa"/>
          </w:tcPr>
          <w:p w14:paraId="64BEAC0D" w14:textId="5EF103E8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1DB4BB6" w14:textId="542D75FF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</w:t>
            </w:r>
          </w:p>
        </w:tc>
        <w:tc>
          <w:tcPr>
            <w:tcW w:w="926" w:type="dxa"/>
          </w:tcPr>
          <w:p w14:paraId="54F4488D" w14:textId="632BAA20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Dd/mm/aaaa às hh:mm</w:t>
            </w:r>
          </w:p>
        </w:tc>
        <w:tc>
          <w:tcPr>
            <w:tcW w:w="2855" w:type="dxa"/>
            <w:shd w:val="clear" w:color="auto" w:fill="FFFFFF" w:themeFill="background1"/>
          </w:tcPr>
          <w:p w14:paraId="3A903559" w14:textId="0D45A324" w:rsidR="00080B9D" w:rsidRPr="002D561C" w:rsidRDefault="00546631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080B9D" w:rsidRPr="00017568" w14:paraId="1DE76B6D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624A0E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BFD8D3" w14:textId="05D04B4F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Denunciante</w:t>
            </w:r>
          </w:p>
        </w:tc>
        <w:tc>
          <w:tcPr>
            <w:tcW w:w="1276" w:type="dxa"/>
          </w:tcPr>
          <w:p w14:paraId="1DEDD30C" w14:textId="06FDBF8D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usuário que cadastrou a denúncia</w:t>
            </w:r>
          </w:p>
        </w:tc>
        <w:tc>
          <w:tcPr>
            <w:tcW w:w="708" w:type="dxa"/>
          </w:tcPr>
          <w:p w14:paraId="47C63645" w14:textId="521049B7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A1CD6C7" w14:textId="5D3A6C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F683E5F" w14:textId="2563D191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2DB78D" w14:textId="5F027921" w:rsidR="00080B9D" w:rsidRPr="002D561C" w:rsidRDefault="001A101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 do denunciante.</w:t>
            </w:r>
          </w:p>
        </w:tc>
      </w:tr>
      <w:tr w:rsidR="00080B9D" w:rsidRPr="00017568" w14:paraId="10D00C24" w14:textId="77777777" w:rsidTr="0008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210E7D9" w14:textId="77777777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6D9B52F6" w14:textId="64E20F54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Denunciado</w:t>
            </w:r>
          </w:p>
        </w:tc>
        <w:tc>
          <w:tcPr>
            <w:tcW w:w="1276" w:type="dxa"/>
          </w:tcPr>
          <w:p w14:paraId="7ACA8D1E" w14:textId="2AB9C54E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Membro de chapa, membro de comissão ou chapa denunciada</w:t>
            </w:r>
          </w:p>
        </w:tc>
        <w:tc>
          <w:tcPr>
            <w:tcW w:w="708" w:type="dxa"/>
          </w:tcPr>
          <w:p w14:paraId="4794AB83" w14:textId="4142A780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D84A4EC" w14:textId="4050DC03" w:rsidR="00080B9D" w:rsidRDefault="001A1019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4B7AD87" w14:textId="791546F0" w:rsidR="00080B9D" w:rsidRDefault="001A1019" w:rsidP="0054663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D35DC34" w14:textId="77777777" w:rsidR="00080B9D" w:rsidRDefault="001A1019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“Chapa”, então exibe o número da chapa;</w:t>
            </w:r>
          </w:p>
          <w:p w14:paraId="2588EBF0" w14:textId="75D40B85" w:rsidR="001A1019" w:rsidRPr="00516F2F" w:rsidRDefault="001A1019" w:rsidP="00516F2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o Tipo de Denúncia seja “Membro de chapa” ou “Membro de comissão”, então exibe o nome completo do denunciado</w:t>
            </w:r>
            <w:r w:rsidR="00516F2F">
              <w:rPr>
                <w:sz w:val="18"/>
                <w:szCs w:val="18"/>
              </w:rPr>
              <w:t>.</w:t>
            </w:r>
          </w:p>
        </w:tc>
      </w:tr>
      <w:tr w:rsidR="00080B9D" w:rsidRPr="00017568" w14:paraId="6388FA85" w14:textId="77777777" w:rsidTr="00080B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14298F1" w14:textId="33FB9470" w:rsidR="00080B9D" w:rsidRPr="009B42E9" w:rsidRDefault="00080B9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2F218D7" w14:textId="20E0C12C" w:rsidR="00080B9D" w:rsidRDefault="00080B9D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276" w:type="dxa"/>
          </w:tcPr>
          <w:p w14:paraId="6CAFA7ED" w14:textId="7D1DB1B4" w:rsidR="00080B9D" w:rsidRDefault="00546631" w:rsidP="007516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</w:t>
            </w:r>
            <w:r w:rsidR="007516BE">
              <w:rPr>
                <w:rFonts w:cs="Arial"/>
                <w:sz w:val="18"/>
                <w:szCs w:val="18"/>
              </w:rPr>
              <w:t>a denúncia</w:t>
            </w:r>
          </w:p>
        </w:tc>
        <w:tc>
          <w:tcPr>
            <w:tcW w:w="708" w:type="dxa"/>
          </w:tcPr>
          <w:p w14:paraId="29CA154D" w14:textId="52DC5783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89FFB85" w14:textId="43D6ADB1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C810145" w14:textId="1DD239BE" w:rsidR="00080B9D" w:rsidRDefault="00546631" w:rsidP="00080B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1A99BF" w14:textId="65105EC3" w:rsidR="00080B9D" w:rsidRDefault="00546631" w:rsidP="007516BE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</w:t>
            </w:r>
            <w:r w:rsidR="007516BE">
              <w:rPr>
                <w:sz w:val="18"/>
                <w:szCs w:val="18"/>
              </w:rPr>
              <w:t>a denúncia</w:t>
            </w:r>
            <w:r>
              <w:rPr>
                <w:sz w:val="18"/>
                <w:szCs w:val="18"/>
              </w:rPr>
              <w:t>.</w:t>
            </w:r>
          </w:p>
        </w:tc>
      </w:tr>
      <w:tr w:rsidR="00583D0E" w:rsidRPr="00E976B5" w14:paraId="176F8128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5C7A771" w14:textId="028514EF" w:rsidR="00583D0E" w:rsidRPr="00E976B5" w:rsidRDefault="00583D0E" w:rsidP="002F4F0D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 xml:space="preserve">Visualizar Pedido de </w:t>
            </w:r>
            <w:r w:rsidR="002F4F0D">
              <w:rPr>
                <w:sz w:val="24"/>
                <w:szCs w:val="24"/>
              </w:rPr>
              <w:t>Denúncia</w:t>
            </w:r>
          </w:p>
        </w:tc>
      </w:tr>
      <w:tr w:rsidR="00583D0E" w:rsidRPr="005D2A67" w14:paraId="61B052EC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BBA8C9C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2EB1158A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5A9412F1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7DA79026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2051F186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02AB74EE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B17A5F" w14:textId="77777777" w:rsidR="00583D0E" w:rsidRPr="005D2A67" w:rsidRDefault="00583D0E" w:rsidP="00E939B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583D0E" w:rsidRPr="009261BC" w14:paraId="3391C665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13F3EE4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25C6619" w14:textId="38C3E17E" w:rsidR="00583D0E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</w:t>
            </w:r>
            <w:r w:rsidR="00A86917">
              <w:rPr>
                <w:rFonts w:cs="Arial"/>
                <w:sz w:val="18"/>
                <w:szCs w:val="18"/>
              </w:rPr>
              <w:t>Completo</w:t>
            </w:r>
          </w:p>
        </w:tc>
        <w:tc>
          <w:tcPr>
            <w:tcW w:w="1276" w:type="dxa"/>
          </w:tcPr>
          <w:p w14:paraId="5DC5D2E7" w14:textId="48FE26CA" w:rsidR="00583D0E" w:rsidRPr="00F23DF4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do </w:t>
            </w:r>
            <w:r w:rsidR="00A86917">
              <w:rPr>
                <w:rFonts w:cs="Arial"/>
                <w:sz w:val="18"/>
                <w:szCs w:val="18"/>
              </w:rPr>
              <w:t>usuário denunciante</w:t>
            </w:r>
          </w:p>
        </w:tc>
        <w:tc>
          <w:tcPr>
            <w:tcW w:w="708" w:type="dxa"/>
          </w:tcPr>
          <w:p w14:paraId="0938DD09" w14:textId="5EF7543B" w:rsidR="00583D0E" w:rsidRPr="00410002" w:rsidRDefault="00261F7D" w:rsidP="00E939B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5845212" w14:textId="046CF6D0" w:rsidR="00583D0E" w:rsidRPr="00F23DF4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04D7866" w14:textId="63454C66" w:rsidR="00583D0E" w:rsidRPr="00F23DF4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7109E32" w14:textId="6C7C6052" w:rsidR="00583D0E" w:rsidRPr="009261BC" w:rsidRDefault="00261F7D" w:rsidP="003F08D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:rsidRPr="002D561C" w14:paraId="7A08BED5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A74EF8C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316CC69" w14:textId="51DD0855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Registro</w:t>
            </w:r>
          </w:p>
        </w:tc>
        <w:tc>
          <w:tcPr>
            <w:tcW w:w="1276" w:type="dxa"/>
          </w:tcPr>
          <w:p w14:paraId="4CACD067" w14:textId="16A2D6DC" w:rsidR="00583D0E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Número de registro do </w:t>
            </w:r>
            <w:r w:rsidR="00A86917">
              <w:rPr>
                <w:rFonts w:cs="Arial"/>
                <w:sz w:val="18"/>
                <w:szCs w:val="18"/>
              </w:rPr>
              <w:t>denunciante</w:t>
            </w:r>
          </w:p>
        </w:tc>
        <w:tc>
          <w:tcPr>
            <w:tcW w:w="708" w:type="dxa"/>
          </w:tcPr>
          <w:p w14:paraId="1CC3EDCA" w14:textId="36CA3124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3862737" w14:textId="7CE42B37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C9B31BC" w14:textId="585AE520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8CFE173" w14:textId="38C64863" w:rsidR="00583D0E" w:rsidRPr="002D561C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:rsidRPr="002D561C" w14:paraId="5099EF58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8DEB36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B855DF2" w14:textId="064FCF1A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276" w:type="dxa"/>
          </w:tcPr>
          <w:p w14:paraId="3671D2E6" w14:textId="256821BA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 do denunciante</w:t>
            </w:r>
          </w:p>
        </w:tc>
        <w:tc>
          <w:tcPr>
            <w:tcW w:w="708" w:type="dxa"/>
          </w:tcPr>
          <w:p w14:paraId="47B48E0E" w14:textId="7EC9B487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74BA9A61" w14:textId="25109DF3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5C17FA3" w14:textId="098834C5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B4A688E" w14:textId="5830EB44" w:rsidR="00583D0E" w:rsidRPr="002D561C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583D0E" w14:paraId="19921CE4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7FE20E" w14:textId="77777777" w:rsidR="00583D0E" w:rsidRPr="009B42E9" w:rsidRDefault="00583D0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10FF9D2" w14:textId="4E50EC14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276" w:type="dxa"/>
          </w:tcPr>
          <w:p w14:paraId="2CEFB2C0" w14:textId="34FA95A1" w:rsidR="00583D0E" w:rsidRDefault="00A86917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 da chapa, membro de chapa ou membro de comissão</w:t>
            </w:r>
          </w:p>
        </w:tc>
        <w:tc>
          <w:tcPr>
            <w:tcW w:w="708" w:type="dxa"/>
          </w:tcPr>
          <w:p w14:paraId="02A931D7" w14:textId="1654FF20" w:rsidR="00583D0E" w:rsidRDefault="00261F7D" w:rsidP="00E939B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FE9C086" w14:textId="444DB915" w:rsidR="00583D0E" w:rsidRDefault="00261F7D" w:rsidP="00261F7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358BB018" w14:textId="74C2300B" w:rsidR="00583D0E" w:rsidRDefault="00261F7D" w:rsidP="00E939B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7FCBBD8" w14:textId="77777777" w:rsidR="00583D0E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A86917">
              <w:rPr>
                <w:sz w:val="18"/>
                <w:szCs w:val="18"/>
              </w:rPr>
              <w:t>;</w:t>
            </w:r>
          </w:p>
          <w:p w14:paraId="5DCCEC4D" w14:textId="62CADF48" w:rsidR="00A86917" w:rsidRDefault="00A86917" w:rsidP="00516F2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disponível somente para os tipos de denúncia “Chapa”, “Membro de chapa” ou “Membro de comissão”. </w:t>
            </w:r>
          </w:p>
        </w:tc>
      </w:tr>
      <w:tr w:rsidR="00261F7D" w14:paraId="791901E2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0D21692" w14:textId="75BF21C3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6B8A1CE" w14:textId="1E7C77AC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Chapa</w:t>
            </w:r>
          </w:p>
        </w:tc>
        <w:tc>
          <w:tcPr>
            <w:tcW w:w="1276" w:type="dxa"/>
          </w:tcPr>
          <w:p w14:paraId="4424093E" w14:textId="2807B6E9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chapa</w:t>
            </w:r>
          </w:p>
        </w:tc>
        <w:tc>
          <w:tcPr>
            <w:tcW w:w="708" w:type="dxa"/>
          </w:tcPr>
          <w:p w14:paraId="358377B6" w14:textId="4B00CFA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F945DBB" w14:textId="792C012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49DC95E4" w14:textId="1BA90AA5" w:rsidR="00261F7D" w:rsidRDefault="002628E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AAFEF4E" w14:textId="77777777" w:rsidR="00261F7D" w:rsidRDefault="002628E3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A86917">
              <w:rPr>
                <w:sz w:val="18"/>
                <w:szCs w:val="18"/>
              </w:rPr>
              <w:t>;</w:t>
            </w:r>
          </w:p>
          <w:p w14:paraId="2E6F2631" w14:textId="59C8B447" w:rsidR="00A86917" w:rsidRDefault="00A86917" w:rsidP="00516F2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disponível somente para o tipo de denúncia “Chapa”. Caso o tipo </w:t>
            </w:r>
            <w:r w:rsidR="00516F2F">
              <w:rPr>
                <w:sz w:val="18"/>
                <w:szCs w:val="18"/>
              </w:rPr>
              <w:t xml:space="preserve">seja “Membro de chapa” ou “Membro de comissão”, </w:t>
            </w:r>
            <w:r>
              <w:rPr>
                <w:sz w:val="18"/>
                <w:szCs w:val="18"/>
              </w:rPr>
              <w:t>o campo fica oculto.</w:t>
            </w:r>
          </w:p>
        </w:tc>
      </w:tr>
      <w:tr w:rsidR="00261F7D" w14:paraId="6C6914F4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872C6E" w14:textId="3A7C5801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6C051A6" w14:textId="6A3B4AF7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  <w:r w:rsidR="00A86917">
              <w:rPr>
                <w:rFonts w:cs="Arial"/>
                <w:sz w:val="18"/>
                <w:szCs w:val="18"/>
              </w:rPr>
              <w:t xml:space="preserve"> Completo</w:t>
            </w:r>
          </w:p>
        </w:tc>
        <w:tc>
          <w:tcPr>
            <w:tcW w:w="1276" w:type="dxa"/>
          </w:tcPr>
          <w:p w14:paraId="4B093767" w14:textId="224AA8D4" w:rsidR="00261F7D" w:rsidRDefault="00261F7D" w:rsidP="00A8691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do </w:t>
            </w:r>
            <w:r w:rsidR="00A86917">
              <w:rPr>
                <w:rFonts w:cs="Arial"/>
                <w:sz w:val="18"/>
                <w:szCs w:val="18"/>
              </w:rPr>
              <w:t>membro de chapa ou membro de comissão</w:t>
            </w:r>
          </w:p>
        </w:tc>
        <w:tc>
          <w:tcPr>
            <w:tcW w:w="708" w:type="dxa"/>
          </w:tcPr>
          <w:p w14:paraId="3B9F4C0D" w14:textId="729E50C5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9355C32" w14:textId="574D489B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F1EE353" w14:textId="4AE75732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17AD847" w14:textId="77777777" w:rsidR="00261F7D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  <w:r w:rsidR="00A86917">
              <w:rPr>
                <w:sz w:val="18"/>
                <w:szCs w:val="18"/>
              </w:rPr>
              <w:t>;</w:t>
            </w:r>
          </w:p>
          <w:p w14:paraId="1F03B5FB" w14:textId="03B8EFDF" w:rsidR="00A86917" w:rsidRDefault="00A86917" w:rsidP="00516F2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disponível somente para os tipos de denúncia “Membro de chapa” ou “Membro de comissão”. Caso o tipo seja “Chapa” o campo fica oculto.</w:t>
            </w:r>
          </w:p>
        </w:tc>
      </w:tr>
      <w:tr w:rsidR="00261F7D" w14:paraId="43919D00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2FDFAAB" w14:textId="60C7D7E2" w:rsidR="00261F7D" w:rsidRPr="009B42E9" w:rsidRDefault="00261F7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48650AE" w14:textId="58700957" w:rsidR="00261F7D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Narração dos Fatos</w:t>
            </w:r>
          </w:p>
        </w:tc>
        <w:tc>
          <w:tcPr>
            <w:tcW w:w="1276" w:type="dxa"/>
          </w:tcPr>
          <w:p w14:paraId="6FD205E4" w14:textId="21DEB55E" w:rsidR="00261F7D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dos fatos que deve justificar a denúncia</w:t>
            </w:r>
          </w:p>
        </w:tc>
        <w:tc>
          <w:tcPr>
            <w:tcW w:w="708" w:type="dxa"/>
          </w:tcPr>
          <w:p w14:paraId="6738DE22" w14:textId="45E5DAEB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BAEA42F" w14:textId="55D4B34D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45DD4CC8" w14:textId="5BEF6258" w:rsidR="00261F7D" w:rsidRDefault="00261F7D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5D766DA" w14:textId="40AF0F24" w:rsidR="00261F7D" w:rsidRDefault="00261F7D" w:rsidP="003F08D5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66BD6" w14:paraId="16C0A908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371336E" w14:textId="77777777" w:rsidR="00A66BD6" w:rsidRPr="009B42E9" w:rsidRDefault="00A66BD6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8CEFAC5" w14:textId="77E0A931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  <w:r w:rsidR="00A86917"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14:paraId="1777427E" w14:textId="54C6EF73" w:rsidR="00A66BD6" w:rsidRDefault="00057893" w:rsidP="0005789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Lista </w:t>
            </w:r>
            <w:r w:rsidR="00A66BD6">
              <w:rPr>
                <w:rFonts w:cs="Arial"/>
                <w:sz w:val="18"/>
                <w:szCs w:val="18"/>
              </w:rPr>
              <w:t>de arquivos</w:t>
            </w:r>
          </w:p>
        </w:tc>
        <w:tc>
          <w:tcPr>
            <w:tcW w:w="708" w:type="dxa"/>
          </w:tcPr>
          <w:p w14:paraId="553E96F7" w14:textId="2AFA50E7" w:rsidR="00A66BD6" w:rsidRDefault="0005789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751" w:type="dxa"/>
          </w:tcPr>
          <w:p w14:paraId="5D326E9A" w14:textId="3DD12705" w:rsidR="00A66BD6" w:rsidRDefault="00057893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2C9E0DC" w14:textId="59F35A99" w:rsidR="00A66BD6" w:rsidRDefault="00A66BD6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5C44CBC" w14:textId="4D0E8BD2" w:rsidR="00A66BD6" w:rsidRDefault="00A66BD6" w:rsidP="00057893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 de </w:t>
            </w:r>
            <w:r w:rsidR="00057893">
              <w:rPr>
                <w:sz w:val="18"/>
                <w:szCs w:val="18"/>
              </w:rPr>
              <w:t>arquivos</w:t>
            </w:r>
            <w:r>
              <w:rPr>
                <w:sz w:val="18"/>
                <w:szCs w:val="18"/>
              </w:rPr>
              <w:t>.</w:t>
            </w:r>
          </w:p>
        </w:tc>
      </w:tr>
      <w:tr w:rsidR="00A86917" w14:paraId="6ED9F070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55EB612" w14:textId="77777777" w:rsidR="00A86917" w:rsidRPr="009B42E9" w:rsidRDefault="00A8691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D7BAEF2" w14:textId="073F5DA0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276" w:type="dxa"/>
          </w:tcPr>
          <w:p w14:paraId="0CF37506" w14:textId="757D7377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da testemunha</w:t>
            </w:r>
          </w:p>
        </w:tc>
        <w:tc>
          <w:tcPr>
            <w:tcW w:w="708" w:type="dxa"/>
          </w:tcPr>
          <w:p w14:paraId="72DD2B70" w14:textId="319A73FD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D853BC" w14:textId="4912934E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B112A70" w14:textId="68A9F944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C95EE0C" w14:textId="67620C17" w:rsidR="00A86917" w:rsidRPr="00D65DB0" w:rsidRDefault="00D65DB0" w:rsidP="00D65D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86917" w14:paraId="37325378" w14:textId="77777777" w:rsidTr="00E93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46BD5BC" w14:textId="77777777" w:rsidR="00A86917" w:rsidRPr="009B42E9" w:rsidRDefault="00A8691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27F36B69" w14:textId="71FE53E9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Telefone</w:t>
            </w:r>
          </w:p>
        </w:tc>
        <w:tc>
          <w:tcPr>
            <w:tcW w:w="1276" w:type="dxa"/>
          </w:tcPr>
          <w:p w14:paraId="406C5404" w14:textId="33162B4A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Telefone da Testemunha</w:t>
            </w:r>
          </w:p>
        </w:tc>
        <w:tc>
          <w:tcPr>
            <w:tcW w:w="708" w:type="dxa"/>
          </w:tcPr>
          <w:p w14:paraId="16DFF220" w14:textId="08D1FE3E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85872D8" w14:textId="2DFD45E0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643A8B4E" w14:textId="686E704C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4FF0A13" w14:textId="092521FE" w:rsidR="00D65DB0" w:rsidRPr="00D65DB0" w:rsidRDefault="00D65DB0" w:rsidP="00D65D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A86917" w14:paraId="28611220" w14:textId="77777777" w:rsidTr="00E9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D808E18" w14:textId="78489D94" w:rsidR="00A86917" w:rsidRPr="009B42E9" w:rsidRDefault="00A86917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7D80A94" w14:textId="573CAB4E" w:rsidR="00A86917" w:rsidRDefault="00A86917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276" w:type="dxa"/>
          </w:tcPr>
          <w:p w14:paraId="161AC422" w14:textId="0D851632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 da testemunha</w:t>
            </w:r>
          </w:p>
        </w:tc>
        <w:tc>
          <w:tcPr>
            <w:tcW w:w="708" w:type="dxa"/>
          </w:tcPr>
          <w:p w14:paraId="1BE30334" w14:textId="3A916BD6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EFE93DE" w14:textId="50A55D45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77B8B68" w14:textId="72F7F302" w:rsidR="00A86917" w:rsidRDefault="00D65DB0" w:rsidP="00261F7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99FF405" w14:textId="1426D09A" w:rsidR="00A86917" w:rsidRPr="00D65DB0" w:rsidRDefault="00D65DB0" w:rsidP="00D65D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</w:tbl>
    <w:p w14:paraId="3EA9E99B" w14:textId="2879168E" w:rsidR="001A5E0F" w:rsidRPr="00182ECD" w:rsidRDefault="001A5E0F" w:rsidP="005834A3">
      <w:pPr>
        <w:pStyle w:val="EstiloPrototipo3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2187"/>
        <w:gridCol w:w="1928"/>
        <w:gridCol w:w="802"/>
        <w:gridCol w:w="414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0759A4F4" w:rsidR="00353CEF" w:rsidRPr="005D2A67" w:rsidRDefault="00353CEF" w:rsidP="00080B9D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D83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D83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928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802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148" w:type="dxa"/>
          </w:tcPr>
          <w:p w14:paraId="0F90A40A" w14:textId="6098C27C" w:rsidR="0075539B" w:rsidRPr="00961D2E" w:rsidRDefault="00587974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D83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928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802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</w:tcPr>
          <w:p w14:paraId="27157EA9" w14:textId="415A2B55" w:rsidR="00092606" w:rsidRPr="00961D2E" w:rsidRDefault="00F22377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434B58" w:rsidRPr="000126F0" w14:paraId="0F8AE308" w14:textId="77777777" w:rsidTr="00D83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39D5A670" w14:textId="2526FB78" w:rsidR="00434B58" w:rsidRDefault="005834A3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928" w:type="dxa"/>
          </w:tcPr>
          <w:p w14:paraId="545EFB2A" w14:textId="4F397834" w:rsidR="00434B58" w:rsidRDefault="00080656" w:rsidP="00516F2F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grid d</w:t>
            </w:r>
            <w:r w:rsidR="00881D86">
              <w:rPr>
                <w:sz w:val="18"/>
                <w:szCs w:val="18"/>
              </w:rPr>
              <w:t xml:space="preserve">as denúncias por UF, IES </w:t>
            </w:r>
            <w:r w:rsidR="00516F2F">
              <w:rPr>
                <w:sz w:val="18"/>
                <w:szCs w:val="18"/>
              </w:rPr>
              <w:t>ou</w:t>
            </w:r>
            <w:r w:rsidR="00057893">
              <w:rPr>
                <w:sz w:val="18"/>
                <w:szCs w:val="18"/>
              </w:rPr>
              <w:t xml:space="preserve"> CEN</w:t>
            </w:r>
            <w:r w:rsidR="00516F2F">
              <w:rPr>
                <w:sz w:val="18"/>
                <w:szCs w:val="18"/>
              </w:rPr>
              <w:t>.</w:t>
            </w:r>
          </w:p>
        </w:tc>
        <w:tc>
          <w:tcPr>
            <w:tcW w:w="802" w:type="dxa"/>
          </w:tcPr>
          <w:p w14:paraId="5AD66A59" w14:textId="01EB29D5" w:rsidR="00434B58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148" w:type="dxa"/>
          </w:tcPr>
          <w:p w14:paraId="6EBACE57" w14:textId="28AE976D" w:rsidR="002A7B4E" w:rsidRPr="00881D86" w:rsidRDefault="00080656" w:rsidP="00881D86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</w:t>
            </w:r>
            <w:r w:rsidRPr="00080656">
              <w:rPr>
                <w:b/>
                <w:sz w:val="18"/>
                <w:szCs w:val="18"/>
              </w:rPr>
              <w:t xml:space="preserve"> </w:t>
            </w:r>
            <w:r w:rsidRPr="00080656">
              <w:rPr>
                <w:b/>
                <w:sz w:val="18"/>
                <w:szCs w:val="18"/>
              </w:rPr>
              <w:fldChar w:fldCharType="begin"/>
            </w:r>
            <w:r w:rsidRPr="00080656">
              <w:rPr>
                <w:b/>
                <w:sz w:val="18"/>
                <w:szCs w:val="18"/>
              </w:rPr>
              <w:instrText xml:space="preserve"> REF _Ref26369985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080656">
              <w:rPr>
                <w:b/>
                <w:sz w:val="18"/>
                <w:szCs w:val="18"/>
              </w:rPr>
            </w:r>
            <w:r w:rsidRPr="00080656">
              <w:rPr>
                <w:b/>
                <w:sz w:val="18"/>
                <w:szCs w:val="18"/>
              </w:rPr>
              <w:fldChar w:fldCharType="separate"/>
            </w:r>
            <w:r w:rsidRPr="00080656">
              <w:rPr>
                <w:b/>
                <w:sz w:val="18"/>
                <w:szCs w:val="18"/>
              </w:rPr>
              <w:t>P02</w:t>
            </w:r>
            <w:r w:rsidRPr="00080656">
              <w:rPr>
                <w:b/>
                <w:sz w:val="18"/>
                <w:szCs w:val="18"/>
              </w:rPr>
              <w:fldChar w:fldCharType="end"/>
            </w:r>
            <w:r w:rsidR="00881D86">
              <w:rPr>
                <w:sz w:val="18"/>
                <w:szCs w:val="18"/>
              </w:rPr>
              <w:t>.</w:t>
            </w:r>
          </w:p>
        </w:tc>
      </w:tr>
      <w:tr w:rsidR="00C17ADA" w:rsidRPr="000126F0" w14:paraId="33C0A352" w14:textId="77777777" w:rsidTr="00D83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641CCA1E" w14:textId="7E36AEAE" w:rsidR="00C17ADA" w:rsidRDefault="00C17ADA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928" w:type="dxa"/>
          </w:tcPr>
          <w:p w14:paraId="3F82DC02" w14:textId="5DE804A6" w:rsidR="00C17ADA" w:rsidRDefault="00C17ADA" w:rsidP="00881D8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de visualização d</w:t>
            </w:r>
            <w:r w:rsidR="00881D86">
              <w:rPr>
                <w:sz w:val="18"/>
                <w:szCs w:val="18"/>
              </w:rPr>
              <w:t>a Denúncia</w:t>
            </w:r>
          </w:p>
        </w:tc>
        <w:tc>
          <w:tcPr>
            <w:tcW w:w="802" w:type="dxa"/>
          </w:tcPr>
          <w:p w14:paraId="1A3EFCEA" w14:textId="31D77E75" w:rsidR="00C17ADA" w:rsidRDefault="002A7B4E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148" w:type="dxa"/>
          </w:tcPr>
          <w:p w14:paraId="7D795BB8" w14:textId="16EECBAC" w:rsidR="002A7B4E" w:rsidRDefault="00C17ADA" w:rsidP="00881D86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</w:t>
            </w:r>
            <w:r w:rsidRPr="00C17ADA">
              <w:rPr>
                <w:b/>
                <w:sz w:val="18"/>
                <w:szCs w:val="18"/>
              </w:rPr>
              <w:fldChar w:fldCharType="begin"/>
            </w:r>
            <w:r w:rsidRPr="00C17ADA">
              <w:rPr>
                <w:b/>
                <w:sz w:val="18"/>
                <w:szCs w:val="18"/>
              </w:rPr>
              <w:instrText xml:space="preserve"> REF _Ref26369986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C17ADA">
              <w:rPr>
                <w:b/>
                <w:sz w:val="18"/>
                <w:szCs w:val="18"/>
              </w:rPr>
            </w:r>
            <w:r w:rsidRPr="00C17ADA">
              <w:rPr>
                <w:b/>
                <w:sz w:val="18"/>
                <w:szCs w:val="18"/>
              </w:rPr>
              <w:fldChar w:fldCharType="separate"/>
            </w:r>
            <w:r w:rsidRPr="00C17ADA">
              <w:rPr>
                <w:b/>
                <w:sz w:val="18"/>
                <w:szCs w:val="18"/>
              </w:rPr>
              <w:t>P03</w:t>
            </w:r>
            <w:r w:rsidRPr="00C17ADA">
              <w:rPr>
                <w:b/>
                <w:sz w:val="18"/>
                <w:szCs w:val="18"/>
              </w:rPr>
              <w:fldChar w:fldCharType="end"/>
            </w:r>
            <w:r w:rsidR="00881D86">
              <w:rPr>
                <w:sz w:val="18"/>
                <w:szCs w:val="18"/>
              </w:rPr>
              <w:t>.</w:t>
            </w:r>
          </w:p>
        </w:tc>
      </w:tr>
      <w:tr w:rsidR="00261F7D" w:rsidRPr="000126F0" w14:paraId="41BDD69E" w14:textId="77777777" w:rsidTr="00D83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33B6D88F" w14:textId="54A64D5B" w:rsidR="00261F7D" w:rsidRDefault="00261F7D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</w:tcPr>
          <w:p w14:paraId="089EA6B1" w14:textId="11A1F5BD" w:rsidR="00261F7D" w:rsidRDefault="00261F7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do arquivo</w:t>
            </w:r>
          </w:p>
        </w:tc>
        <w:tc>
          <w:tcPr>
            <w:tcW w:w="802" w:type="dxa"/>
          </w:tcPr>
          <w:p w14:paraId="496D8561" w14:textId="0D5D1C32" w:rsidR="00261F7D" w:rsidRDefault="00261F7D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148" w:type="dxa"/>
          </w:tcPr>
          <w:p w14:paraId="09A2B31B" w14:textId="7B929DF5" w:rsidR="00261F7D" w:rsidRDefault="00261F7D" w:rsidP="003F08D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documento comprobatório.</w:t>
            </w:r>
          </w:p>
        </w:tc>
      </w:tr>
    </w:tbl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30411825"/>
      <w:r>
        <w:t>CRITÉRIOS DE ACEITE</w:t>
      </w:r>
      <w:bookmarkEnd w:id="13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17D73D0F" w:rsidR="00CF3C4D" w:rsidRDefault="0064143D" w:rsidP="003C4B1C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4" w:name="_Ref13564883"/>
      <w:r>
        <w:t>O usu</w:t>
      </w:r>
      <w:r w:rsidR="0050739C">
        <w:t>ário</w:t>
      </w:r>
      <w:r>
        <w:t xml:space="preserve"> logado</w:t>
      </w:r>
      <w:r w:rsidR="0050739C">
        <w:t xml:space="preserve"> que tenha</w:t>
      </w:r>
      <w:r>
        <w:t xml:space="preserve"> cadastrado </w:t>
      </w:r>
      <w:r w:rsidR="003C4B1C">
        <w:t xml:space="preserve">denúncia, </w:t>
      </w:r>
      <w:r>
        <w:t>poder</w:t>
      </w:r>
      <w:r w:rsidR="0050739C">
        <w:t>á</w:t>
      </w:r>
      <w:r>
        <w:t xml:space="preserve"> acompanhar </w:t>
      </w:r>
      <w:r w:rsidR="003C4B1C">
        <w:t>as denúncias que cadastrou</w:t>
      </w:r>
      <w:r>
        <w:t>;</w:t>
      </w:r>
    </w:p>
    <w:p w14:paraId="4E517597" w14:textId="0E0210C5" w:rsidR="0041224B" w:rsidRDefault="0092457D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Quando o usuário acessa a funcionalidade de acompanhar </w:t>
      </w:r>
      <w:r w:rsidR="00057893">
        <w:t>denúncia</w:t>
      </w:r>
      <w:r>
        <w:t xml:space="preserve">, o sistema lista somente </w:t>
      </w:r>
      <w:r w:rsidR="003C4B1C">
        <w:t>as denúncias</w:t>
      </w:r>
      <w:r w:rsidR="005E6003">
        <w:t xml:space="preserve"> do processo eleitoral vigente</w:t>
      </w:r>
      <w:r w:rsidR="00820EAF">
        <w:t>.</w:t>
      </w:r>
    </w:p>
    <w:p w14:paraId="29443BF2" w14:textId="4FD0F16D" w:rsidR="005E6003" w:rsidRDefault="005E6003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 xml:space="preserve">É necessário criar o item “Acompanhar </w:t>
      </w:r>
      <w:r w:rsidR="003C4B1C">
        <w:t>Denúncias</w:t>
      </w:r>
      <w:r>
        <w:t xml:space="preserve">” </w:t>
      </w:r>
      <w:r w:rsidR="003C4B1C">
        <w:t>no submenu “Denúncia”;</w:t>
      </w:r>
    </w:p>
    <w:p w14:paraId="309BF8DA" w14:textId="296FF8F7" w:rsidR="00E52E3B" w:rsidRDefault="003C4B1C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r>
        <w:t>Esta funcionalidade deve estar somente no ambiente profissional do Sistema Processo Eleitoral.</w:t>
      </w:r>
    </w:p>
    <w:p w14:paraId="164DF3E2" w14:textId="77777777" w:rsidR="000514D4" w:rsidRPr="002712B3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4"/>
    </w:p>
    <w:p w14:paraId="18687D6A" w14:textId="1C003A80" w:rsidR="00FF2A06" w:rsidRDefault="00B516E1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5" w:name="_Ref29217688"/>
      <w:r w:rsidRPr="00E25043">
        <w:rPr>
          <w:position w:val="3"/>
        </w:rPr>
        <w:t>Ao</w:t>
      </w:r>
      <w:r w:rsidR="00FF2A06" w:rsidRPr="00E25043">
        <w:rPr>
          <w:position w:val="3"/>
        </w:rPr>
        <w:t xml:space="preserve"> acionar “</w:t>
      </w:r>
      <w:r w:rsidR="005E6003" w:rsidRPr="00E25043">
        <w:rPr>
          <w:b/>
          <w:position w:val="3"/>
        </w:rPr>
        <w:t xml:space="preserve">Acompanhar </w:t>
      </w:r>
      <w:r w:rsidR="003C4B1C">
        <w:rPr>
          <w:b/>
          <w:position w:val="3"/>
        </w:rPr>
        <w:t>Denúncias</w:t>
      </w:r>
      <w:r w:rsidR="00DD1404" w:rsidRPr="00E25043">
        <w:rPr>
          <w:position w:val="3"/>
        </w:rPr>
        <w:t>”</w:t>
      </w:r>
      <w:r w:rsidRPr="00E25043">
        <w:rPr>
          <w:position w:val="3"/>
        </w:rPr>
        <w:t>, no submenu “</w:t>
      </w:r>
      <w:r w:rsidR="003C4B1C">
        <w:rPr>
          <w:b/>
          <w:position w:val="3"/>
        </w:rPr>
        <w:t>Denúncia</w:t>
      </w:r>
      <w:r w:rsidRPr="00E25043">
        <w:rPr>
          <w:position w:val="3"/>
        </w:rPr>
        <w:t xml:space="preserve">”, </w:t>
      </w:r>
      <w:r w:rsidR="00FF2A06" w:rsidRPr="00E25043">
        <w:rPr>
          <w:position w:val="3"/>
        </w:rPr>
        <w:t xml:space="preserve">o formulário </w:t>
      </w:r>
      <w:r w:rsidR="003F7489" w:rsidRPr="003F7489">
        <w:rPr>
          <w:b/>
        </w:rPr>
        <w:fldChar w:fldCharType="begin"/>
      </w:r>
      <w:r w:rsidR="003F7489" w:rsidRPr="003F7489">
        <w:rPr>
          <w:b/>
          <w:position w:val="3"/>
        </w:rPr>
        <w:instrText xml:space="preserve"> REF _Ref26368229 \r \h </w:instrText>
      </w:r>
      <w:r w:rsidR="003F7489" w:rsidRPr="003F7489">
        <w:rPr>
          <w:b/>
        </w:rPr>
        <w:instrText xml:space="preserve"> \* MERGEFORMAT </w:instrText>
      </w:r>
      <w:r w:rsidR="003F7489" w:rsidRPr="003F7489">
        <w:rPr>
          <w:b/>
        </w:rPr>
      </w:r>
      <w:r w:rsidR="003F7489" w:rsidRPr="003F7489">
        <w:rPr>
          <w:b/>
        </w:rPr>
        <w:fldChar w:fldCharType="separate"/>
      </w:r>
      <w:r w:rsidR="003F7489" w:rsidRPr="003F7489">
        <w:rPr>
          <w:b/>
          <w:position w:val="3"/>
        </w:rPr>
        <w:t>P01</w:t>
      </w:r>
      <w:r w:rsidR="003F7489" w:rsidRPr="003F7489">
        <w:rPr>
          <w:b/>
        </w:rPr>
        <w:fldChar w:fldCharType="end"/>
      </w:r>
      <w:r w:rsidR="003F7489">
        <w:rPr>
          <w:b/>
        </w:rPr>
        <w:t xml:space="preserve"> </w:t>
      </w:r>
      <w:r w:rsidR="00FF2A06" w:rsidRPr="00E25043">
        <w:rPr>
          <w:position w:val="3"/>
        </w:rPr>
        <w:t>é exibido;</w:t>
      </w:r>
      <w:r w:rsidR="00602595">
        <w:rPr>
          <w:position w:val="3"/>
        </w:rPr>
        <w:t xml:space="preserve"> </w:t>
      </w:r>
      <w:r w:rsidR="00602595" w:rsidRPr="00602595">
        <w:rPr>
          <w:rStyle w:val="Refdenotaderodap"/>
          <w:color w:val="31849B" w:themeColor="accent5" w:themeShade="BF"/>
          <w:position w:val="3"/>
        </w:rPr>
        <w:footnoteReference w:id="1"/>
      </w:r>
      <w:bookmarkEnd w:id="15"/>
    </w:p>
    <w:p w14:paraId="45D862AE" w14:textId="29485A91" w:rsidR="00B516E1" w:rsidRPr="00E73C4D" w:rsidRDefault="003C4B1C" w:rsidP="00E73C4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6" w:name="_Ref29217697"/>
      <w:r>
        <w:rPr>
          <w:position w:val="3"/>
        </w:rPr>
        <w:t xml:space="preserve"> </w:t>
      </w:r>
      <w:bookmarkEnd w:id="16"/>
      <w:r>
        <w:rPr>
          <w:position w:val="3"/>
        </w:rPr>
        <w:t>O sistema deve exibir somente</w:t>
      </w:r>
      <w:r w:rsidR="002C715F">
        <w:rPr>
          <w:position w:val="3"/>
        </w:rPr>
        <w:t xml:space="preserve"> o quantitativo de denúncias que o usuário logado cadastrou.</w:t>
      </w:r>
    </w:p>
    <w:p w14:paraId="5804807C" w14:textId="77777777" w:rsidR="00B84B26" w:rsidRDefault="00B84B26" w:rsidP="00B84B2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B90382" w:rsidRPr="00E25043">
        <w:rPr>
          <w:position w:val="3"/>
        </w:rPr>
        <w:t>Caso o sistema não encont</w:t>
      </w:r>
      <w:r w:rsidR="000E6B5B" w:rsidRPr="00E25043">
        <w:rPr>
          <w:position w:val="3"/>
        </w:rPr>
        <w:t>re reg</w:t>
      </w:r>
      <w:r w:rsidR="00B90382" w:rsidRPr="00E25043">
        <w:rPr>
          <w:position w:val="3"/>
        </w:rPr>
        <w:t>i</w:t>
      </w:r>
      <w:r w:rsidR="000E6B5B" w:rsidRPr="00E25043">
        <w:rPr>
          <w:position w:val="3"/>
        </w:rPr>
        <w:t>s</w:t>
      </w:r>
      <w:r w:rsidR="00B90382" w:rsidRPr="00E25043">
        <w:rPr>
          <w:position w:val="3"/>
        </w:rPr>
        <w:t xml:space="preserve">tros de pedidos cadastrados para a eleição vigente, então exibe a mensagem </w:t>
      </w:r>
      <w:r w:rsidR="00476E07" w:rsidRPr="00476E07">
        <w:rPr>
          <w:b/>
          <w:position w:val="3"/>
        </w:rPr>
        <w:fldChar w:fldCharType="begin"/>
      </w:r>
      <w:r w:rsidR="00476E07" w:rsidRPr="00476E07">
        <w:rPr>
          <w:b/>
          <w:position w:val="3"/>
        </w:rPr>
        <w:instrText xml:space="preserve"> REF _Ref23434261 \r \h  \* MERGEFORMAT </w:instrText>
      </w:r>
      <w:r w:rsidR="00476E07" w:rsidRPr="00476E07">
        <w:rPr>
          <w:b/>
          <w:position w:val="3"/>
        </w:rPr>
      </w:r>
      <w:r w:rsidR="00476E07" w:rsidRPr="00476E07">
        <w:rPr>
          <w:b/>
          <w:position w:val="3"/>
        </w:rPr>
        <w:fldChar w:fldCharType="separate"/>
      </w:r>
      <w:r w:rsidR="00476E07" w:rsidRPr="00476E07">
        <w:rPr>
          <w:b/>
          <w:position w:val="3"/>
        </w:rPr>
        <w:t>ME01</w:t>
      </w:r>
      <w:r w:rsidR="00476E07" w:rsidRPr="00476E07"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1F1DEF01" w14:textId="1C7D7F3C" w:rsidR="00B84B26" w:rsidRPr="00B84B26" w:rsidRDefault="00B84B26" w:rsidP="00B84B2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B84B26">
        <w:rPr>
          <w:position w:val="3"/>
        </w:rPr>
        <w:t>Ao acionar “</w:t>
      </w:r>
      <w:r w:rsidRPr="00B84B26">
        <w:rPr>
          <w:b/>
          <w:position w:val="3"/>
        </w:rPr>
        <w:t>Visualizar</w:t>
      </w:r>
      <w:r w:rsidRPr="00B84B26">
        <w:rPr>
          <w:position w:val="3"/>
        </w:rPr>
        <w:t>” para o estado,</w:t>
      </w:r>
      <w:r w:rsidR="00516F2F">
        <w:rPr>
          <w:position w:val="3"/>
        </w:rPr>
        <w:t xml:space="preserve"> CEN ou IES, </w:t>
      </w:r>
      <w:r w:rsidRPr="00B84B26">
        <w:rPr>
          <w:position w:val="3"/>
        </w:rPr>
        <w:t xml:space="preserve">o sistema exibe o formulário </w:t>
      </w:r>
      <w:r w:rsidRPr="00B84B26">
        <w:rPr>
          <w:b/>
          <w:position w:val="3"/>
        </w:rPr>
        <w:fldChar w:fldCharType="begin"/>
      </w:r>
      <w:r w:rsidRPr="00B84B26">
        <w:rPr>
          <w:b/>
          <w:position w:val="3"/>
        </w:rPr>
        <w:instrText xml:space="preserve"> REF _Ref26369985 \r \h  \* MERGEFORMAT </w:instrText>
      </w:r>
      <w:r w:rsidRPr="00B84B26">
        <w:rPr>
          <w:b/>
          <w:position w:val="3"/>
        </w:rPr>
      </w:r>
      <w:r w:rsidRPr="00B84B26">
        <w:rPr>
          <w:b/>
          <w:position w:val="3"/>
        </w:rPr>
        <w:fldChar w:fldCharType="separate"/>
      </w:r>
      <w:r w:rsidRPr="00B84B26">
        <w:rPr>
          <w:b/>
          <w:position w:val="3"/>
        </w:rPr>
        <w:t>P02</w:t>
      </w:r>
      <w:r w:rsidRPr="00B84B26">
        <w:rPr>
          <w:b/>
          <w:position w:val="3"/>
        </w:rPr>
        <w:fldChar w:fldCharType="end"/>
      </w:r>
      <w:r w:rsidRPr="00B84B26">
        <w:rPr>
          <w:position w:val="3"/>
        </w:rPr>
        <w:t>.</w:t>
      </w:r>
    </w:p>
    <w:p w14:paraId="54248793" w14:textId="641F481A" w:rsidR="00B84B26" w:rsidRPr="00E25043" w:rsidRDefault="00B84B26" w:rsidP="00051354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5D74BE11" w14:textId="77777777" w:rsidR="00753257" w:rsidRPr="00E25043" w:rsidRDefault="00753257" w:rsidP="00753257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49E04C5" w14:textId="4C9FA3A0" w:rsidR="002838BF" w:rsidRDefault="00D11F09" w:rsidP="003F08D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Grid “</w:t>
      </w:r>
      <w:r w:rsidR="0003015F">
        <w:rPr>
          <w:b/>
          <w:position w:val="3"/>
        </w:rPr>
        <w:t>Denúncias</w:t>
      </w:r>
      <w:r>
        <w:rPr>
          <w:position w:val="3"/>
        </w:rPr>
        <w:t xml:space="preserve">” </w:t>
      </w:r>
      <w:r w:rsidRPr="003D09A1">
        <w:rPr>
          <w:b/>
          <w:position w:val="3"/>
        </w:rPr>
        <w:fldChar w:fldCharType="begin"/>
      </w:r>
      <w:r w:rsidRPr="003D09A1">
        <w:rPr>
          <w:b/>
          <w:position w:val="3"/>
        </w:rPr>
        <w:instrText xml:space="preserve"> REF _Ref26369985 \r \h </w:instrText>
      </w:r>
      <w:r w:rsidR="003D09A1">
        <w:rPr>
          <w:b/>
          <w:position w:val="3"/>
        </w:rPr>
        <w:instrText xml:space="preserve"> \* MERGEFORMAT </w:instrText>
      </w:r>
      <w:r w:rsidRPr="003D09A1">
        <w:rPr>
          <w:b/>
          <w:position w:val="3"/>
        </w:rPr>
      </w:r>
      <w:r w:rsidRPr="003D09A1">
        <w:rPr>
          <w:b/>
          <w:position w:val="3"/>
        </w:rPr>
        <w:fldChar w:fldCharType="separate"/>
      </w:r>
      <w:r w:rsidRPr="003D09A1">
        <w:rPr>
          <w:b/>
          <w:position w:val="3"/>
        </w:rPr>
        <w:t>P02</w:t>
      </w:r>
      <w:r w:rsidRPr="003D09A1">
        <w:rPr>
          <w:b/>
          <w:position w:val="3"/>
        </w:rPr>
        <w:fldChar w:fldCharType="end"/>
      </w:r>
      <w:r w:rsidR="00B52F2D">
        <w:rPr>
          <w:position w:val="3"/>
        </w:rPr>
        <w:t>:</w:t>
      </w:r>
    </w:p>
    <w:p w14:paraId="2A58F338" w14:textId="0D9BCD6A" w:rsidR="00FA7FC7" w:rsidRDefault="00FA7FC7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Ao acessar este grid o sistema exibe as de</w:t>
      </w:r>
      <w:r w:rsidR="00516F2F">
        <w:rPr>
          <w:position w:val="3"/>
        </w:rPr>
        <w:t>núncias da respectiva UF, IES ou</w:t>
      </w:r>
      <w:r w:rsidR="00051354">
        <w:rPr>
          <w:position w:val="3"/>
        </w:rPr>
        <w:t xml:space="preserve"> CEN</w:t>
      </w:r>
      <w:r>
        <w:rPr>
          <w:position w:val="3"/>
        </w:rPr>
        <w:t>;</w:t>
      </w:r>
      <w:r w:rsidR="00B52F2D">
        <w:rPr>
          <w:position w:val="3"/>
        </w:rPr>
        <w:t xml:space="preserve"> </w:t>
      </w:r>
    </w:p>
    <w:p w14:paraId="6348D86C" w14:textId="2BA36CCF" w:rsidR="00762A08" w:rsidRDefault="00784D4E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Exibe o valor “CE/UF”,</w:t>
      </w:r>
      <w:r w:rsidR="00762A08">
        <w:rPr>
          <w:position w:val="3"/>
        </w:rPr>
        <w:t xml:space="preserve"> o valor “IES”</w:t>
      </w:r>
      <w:r w:rsidR="00516F2F">
        <w:rPr>
          <w:position w:val="3"/>
        </w:rPr>
        <w:t xml:space="preserve"> ou</w:t>
      </w:r>
      <w:r w:rsidR="00051354">
        <w:rPr>
          <w:position w:val="3"/>
        </w:rPr>
        <w:t xml:space="preserve"> “CEN”</w:t>
      </w:r>
      <w:r w:rsidR="00516F2F">
        <w:rPr>
          <w:position w:val="3"/>
        </w:rPr>
        <w:t xml:space="preserve"> </w:t>
      </w:r>
      <w:r w:rsidR="00111139">
        <w:rPr>
          <w:position w:val="3"/>
        </w:rPr>
        <w:t xml:space="preserve">acima do grid para indicar </w:t>
      </w:r>
      <w:r w:rsidR="00103385">
        <w:rPr>
          <w:position w:val="3"/>
        </w:rPr>
        <w:t>a</w:t>
      </w:r>
      <w:r>
        <w:rPr>
          <w:position w:val="3"/>
        </w:rPr>
        <w:t xml:space="preserve"> procedência das respectiva</w:t>
      </w:r>
      <w:r w:rsidR="00111139">
        <w:rPr>
          <w:position w:val="3"/>
        </w:rPr>
        <w:t xml:space="preserve">s </w:t>
      </w:r>
      <w:r>
        <w:rPr>
          <w:position w:val="3"/>
        </w:rPr>
        <w:t>denúncias</w:t>
      </w:r>
      <w:r w:rsidR="00111139">
        <w:rPr>
          <w:position w:val="3"/>
        </w:rPr>
        <w:t>;</w:t>
      </w:r>
    </w:p>
    <w:p w14:paraId="28A177E7" w14:textId="66A3F496" w:rsidR="00B52F2D" w:rsidRDefault="00762A08" w:rsidP="003F08D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="00B52F2D">
        <w:rPr>
          <w:position w:val="3"/>
        </w:rPr>
        <w:t xml:space="preserve">O sistema </w:t>
      </w:r>
      <w:r w:rsidR="00784D4E">
        <w:rPr>
          <w:position w:val="3"/>
        </w:rPr>
        <w:t>possibilita</w:t>
      </w:r>
      <w:r w:rsidR="00B52F2D">
        <w:rPr>
          <w:position w:val="3"/>
        </w:rPr>
        <w:t xml:space="preserve"> paginar o grid a cada 10, 25, ou 50 registros. Por padrão o sistema realiza a paginação do grid</w:t>
      </w:r>
      <w:r>
        <w:rPr>
          <w:position w:val="3"/>
        </w:rPr>
        <w:t xml:space="preserve"> a cada 10 registros.</w:t>
      </w:r>
    </w:p>
    <w:p w14:paraId="524559BD" w14:textId="77777777" w:rsidR="00784D4E" w:rsidRDefault="00784D4E" w:rsidP="00784D4E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08934452" w14:textId="2B7263F0" w:rsidR="00BB783E" w:rsidRDefault="00BB783E" w:rsidP="00BB783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BB783E">
        <w:rPr>
          <w:b/>
          <w:position w:val="3"/>
        </w:rPr>
        <w:t xml:space="preserve">Visualizar </w:t>
      </w:r>
      <w:r w:rsidR="0003015F">
        <w:rPr>
          <w:b/>
          <w:position w:val="3"/>
        </w:rPr>
        <w:t>Denúncia</w:t>
      </w:r>
      <w:r>
        <w:rPr>
          <w:b/>
          <w:position w:val="3"/>
        </w:rPr>
        <w:t xml:space="preserve"> </w:t>
      </w:r>
      <w:r>
        <w:rPr>
          <w:b/>
          <w:position w:val="3"/>
        </w:rPr>
        <w:fldChar w:fldCharType="begin"/>
      </w:r>
      <w:r>
        <w:rPr>
          <w:b/>
          <w:position w:val="3"/>
        </w:rPr>
        <w:instrText xml:space="preserve"> REF _Ref26369986 \r \h </w:instrText>
      </w:r>
      <w:r>
        <w:rPr>
          <w:b/>
          <w:position w:val="3"/>
        </w:rPr>
      </w:r>
      <w:r>
        <w:rPr>
          <w:b/>
          <w:position w:val="3"/>
        </w:rPr>
        <w:fldChar w:fldCharType="separate"/>
      </w:r>
      <w:r>
        <w:rPr>
          <w:b/>
          <w:position w:val="3"/>
        </w:rPr>
        <w:t>P03</w:t>
      </w:r>
      <w:r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4A597A19" w14:textId="3A9F05D6" w:rsidR="00BB783E" w:rsidRDefault="00586BE7" w:rsidP="00BB783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Ao selecionar uma denúncia </w:t>
      </w:r>
      <w:r w:rsidR="00BB783E">
        <w:rPr>
          <w:position w:val="3"/>
        </w:rPr>
        <w:t xml:space="preserve">e acessar o formulário de visualização, o sistema exibe os dados </w:t>
      </w:r>
      <w:r>
        <w:rPr>
          <w:position w:val="3"/>
        </w:rPr>
        <w:t>da denúncia</w:t>
      </w:r>
      <w:r w:rsidR="00D65DB0">
        <w:rPr>
          <w:position w:val="3"/>
        </w:rPr>
        <w:t>;</w:t>
      </w:r>
    </w:p>
    <w:p w14:paraId="301D64E9" w14:textId="30BE572B" w:rsidR="00D65DB0" w:rsidRDefault="00D65DB0" w:rsidP="00BB783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 seção “Informações do denunciado” só deve estar disponível para os tipos de denúncia “Chapa”, “Membro de </w:t>
      </w:r>
      <w:r w:rsidR="00516F2F">
        <w:rPr>
          <w:position w:val="3"/>
        </w:rPr>
        <w:t>chapa” ou “Membro de comissão”;</w:t>
      </w:r>
    </w:p>
    <w:p w14:paraId="1B015630" w14:textId="23D412CE" w:rsidR="00D65DB0" w:rsidRDefault="00D65DB0" w:rsidP="00BB783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A seção “Testemunhas” só deve estar disponível caso existam testemunhas cadastradas, caso cont</w:t>
      </w:r>
      <w:r w:rsidR="00A3525A">
        <w:rPr>
          <w:position w:val="3"/>
        </w:rPr>
        <w:t>rário fica oculta no formulário;</w:t>
      </w:r>
    </w:p>
    <w:p w14:paraId="19E2235C" w14:textId="0FEABB41" w:rsidR="00A3525A" w:rsidRDefault="00A3525A" w:rsidP="00BB783E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7" w:name="_GoBack"/>
      <w:r>
        <w:rPr>
          <w:position w:val="3"/>
        </w:rPr>
        <w:t>A seção “Documentos” só deve estar disponível caso existam arquivos para a denúncia.</w:t>
      </w:r>
    </w:p>
    <w:bookmarkEnd w:id="17"/>
    <w:p w14:paraId="43B75C7A" w14:textId="446C15F8" w:rsidR="006D6EF8" w:rsidRDefault="006D6EF8" w:rsidP="00881D86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8" w:name="_Toc12290439"/>
      <w:bookmarkStart w:id="19" w:name="_Toc23266189"/>
      <w:bookmarkStart w:id="20" w:name="_Toc30411826"/>
      <w:r>
        <w:t>MENSAGENS</w:t>
      </w:r>
      <w:bookmarkEnd w:id="18"/>
      <w:bookmarkEnd w:id="19"/>
      <w:bookmarkEnd w:id="20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23434261"/>
          </w:p>
        </w:tc>
        <w:bookmarkEnd w:id="21"/>
        <w:tc>
          <w:tcPr>
            <w:tcW w:w="5293" w:type="dxa"/>
          </w:tcPr>
          <w:p w14:paraId="3AEEEF62" w14:textId="63A1B08C" w:rsidR="002927EC" w:rsidRDefault="003B39C8" w:rsidP="00476E0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Não há </w:t>
            </w:r>
            <w:r w:rsidR="00476E07">
              <w:rPr>
                <w:rFonts w:cs="Arial"/>
                <w:sz w:val="18"/>
                <w:szCs w:val="18"/>
              </w:rPr>
              <w:t>denúncias cadastrada</w:t>
            </w:r>
            <w:r>
              <w:rPr>
                <w:rFonts w:cs="Arial"/>
                <w:sz w:val="18"/>
                <w:szCs w:val="18"/>
              </w:rPr>
              <w:t>s</w:t>
            </w:r>
            <w:r w:rsidR="00212BB8">
              <w:rPr>
                <w:rFonts w:cs="Arial"/>
                <w:sz w:val="18"/>
                <w:szCs w:val="18"/>
              </w:rPr>
              <w:t xml:space="preserve"> para a eleição vigente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2" w:name="_Toc30411827"/>
      <w:r>
        <w:t>INFORMAÇÕES COMPLEMENTARES</w:t>
      </w:r>
      <w:bookmarkEnd w:id="22"/>
    </w:p>
    <w:p w14:paraId="0146461F" w14:textId="75387B7A" w:rsidR="002927EC" w:rsidRPr="00EC175D" w:rsidRDefault="00AD0188" w:rsidP="00927FDD">
      <w:r>
        <w:t>Comportamento padrão das</w:t>
      </w:r>
      <w:r w:rsidR="005B729F">
        <w:t xml:space="preserve"> mensagens:</w:t>
      </w:r>
    </w:p>
    <w:p w14:paraId="7FFCBC18" w14:textId="4D9B2D6C" w:rsidR="002927EC" w:rsidRPr="00EC175D" w:rsidRDefault="002927EC" w:rsidP="003F08D5">
      <w:pPr>
        <w:pStyle w:val="PargrafodaLista"/>
        <w:numPr>
          <w:ilvl w:val="0"/>
          <w:numId w:val="10"/>
        </w:numPr>
      </w:pPr>
      <w:r w:rsidRPr="00EC175D">
        <w:t>O sistema deve ter um temporizador de 5 segundos para cada mensagem exibida</w:t>
      </w:r>
      <w:r w:rsidR="00D46763">
        <w:t xml:space="preserve"> dos tipos “Sucesso”, “Alerta” e “Erro”</w:t>
      </w:r>
      <w:r w:rsidRPr="00EC175D">
        <w:t>.</w:t>
      </w:r>
    </w:p>
    <w:p w14:paraId="1DC8E4B3" w14:textId="77777777" w:rsidR="002927EC" w:rsidRPr="00EC175D" w:rsidRDefault="002927EC" w:rsidP="003F08D5">
      <w:pPr>
        <w:pStyle w:val="PargrafodaLista"/>
        <w:numPr>
          <w:ilvl w:val="0"/>
          <w:numId w:val="10"/>
        </w:numPr>
      </w:pPr>
      <w:r w:rsidRPr="00EC175D">
        <w:t>Ao final dos 5 segundos, o sistema deve fechar a caixa de mensagem e não exibi-la na tela.</w:t>
      </w:r>
    </w:p>
    <w:p w14:paraId="3EFA6F55" w14:textId="4B703EDB" w:rsidR="002927EC" w:rsidRDefault="002927EC" w:rsidP="003F08D5">
      <w:pPr>
        <w:pStyle w:val="PargrafodaLista"/>
        <w:numPr>
          <w:ilvl w:val="0"/>
          <w:numId w:val="10"/>
        </w:numPr>
      </w:pPr>
      <w:r w:rsidRPr="00EC175D">
        <w:t>Caso surja uma nova mensagem, o sistema deve exibi-la logo abaixo daquela que fo</w:t>
      </w:r>
      <w:r w:rsidR="00AC4B96">
        <w:t>i anteriormente criada;</w:t>
      </w:r>
    </w:p>
    <w:p w14:paraId="77CE967D" w14:textId="38B993A9" w:rsidR="00AC4B96" w:rsidRDefault="00AC4B96" w:rsidP="003F08D5">
      <w:pPr>
        <w:pStyle w:val="PargrafodaLista"/>
        <w:numPr>
          <w:ilvl w:val="0"/>
          <w:numId w:val="10"/>
        </w:numPr>
      </w:pPr>
      <w:r>
        <w:t>Mensagens</w:t>
      </w:r>
      <w:r w:rsidR="00927FDD">
        <w:t xml:space="preserve"> que não possuam tipo</w:t>
      </w:r>
      <w:r>
        <w:t xml:space="preserve"> não utilizam temporizador.</w:t>
      </w:r>
    </w:p>
    <w:p w14:paraId="4D857A2B" w14:textId="20F8F319" w:rsidR="006C118F" w:rsidRPr="006C118F" w:rsidRDefault="006C118F" w:rsidP="00354AB5">
      <w:pPr>
        <w:pStyle w:val="Dica"/>
        <w:rPr>
          <w:color w:val="auto"/>
          <w:sz w:val="20"/>
          <w:szCs w:val="20"/>
        </w:rPr>
      </w:pP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71D7F" w14:textId="77777777" w:rsidR="00EF2D02" w:rsidRDefault="00EF2D02">
      <w:r>
        <w:separator/>
      </w:r>
    </w:p>
    <w:p w14:paraId="33534CDB" w14:textId="77777777" w:rsidR="00EF2D02" w:rsidRDefault="00EF2D02"/>
  </w:endnote>
  <w:endnote w:type="continuationSeparator" w:id="0">
    <w:p w14:paraId="4041D51E" w14:textId="77777777" w:rsidR="00EF2D02" w:rsidRDefault="00EF2D02">
      <w:r>
        <w:continuationSeparator/>
      </w:r>
    </w:p>
    <w:p w14:paraId="3899B0F9" w14:textId="77777777" w:rsidR="00EF2D02" w:rsidRDefault="00EF2D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E939B6" w:rsidRDefault="00E939B6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E939B6" w:rsidRPr="003D59E6" w14:paraId="2B97DD6D" w14:textId="77777777">
      <w:tc>
        <w:tcPr>
          <w:tcW w:w="4605" w:type="dxa"/>
          <w:vAlign w:val="center"/>
        </w:tcPr>
        <w:p w14:paraId="0297AE86" w14:textId="77777777" w:rsidR="00E939B6" w:rsidRPr="003D59E6" w:rsidRDefault="00E939B6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E939B6" w:rsidRPr="0017543C" w:rsidRDefault="00E939B6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490E23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E939B6" w:rsidRPr="0057652B" w:rsidRDefault="00E939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FB72E" w14:textId="77777777" w:rsidR="00EF2D02" w:rsidRDefault="00EF2D02">
      <w:r>
        <w:separator/>
      </w:r>
    </w:p>
    <w:p w14:paraId="0FF345D7" w14:textId="77777777" w:rsidR="00EF2D02" w:rsidRDefault="00EF2D02"/>
  </w:footnote>
  <w:footnote w:type="continuationSeparator" w:id="0">
    <w:p w14:paraId="4398ABA6" w14:textId="77777777" w:rsidR="00EF2D02" w:rsidRDefault="00EF2D02">
      <w:r>
        <w:continuationSeparator/>
      </w:r>
    </w:p>
    <w:p w14:paraId="52FDE49C" w14:textId="77777777" w:rsidR="00EF2D02" w:rsidRDefault="00EF2D02"/>
  </w:footnote>
  <w:footnote w:id="1">
    <w:p w14:paraId="750A2805" w14:textId="104F53D4" w:rsidR="00E939B6" w:rsidRDefault="00E939B6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E939B6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E939B6" w:rsidRPr="0017543C" w:rsidRDefault="00E939B6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pt;height:41.2pt" o:ole="">
                <v:imagedata r:id="rId1" o:title=""/>
              </v:shape>
              <o:OLEObject Type="Embed" ProgID="PBrush" ShapeID="_x0000_i1025" DrawAspect="Content" ObjectID="_1645942196" r:id="rId2"/>
            </w:object>
          </w:r>
        </w:p>
      </w:tc>
      <w:tc>
        <w:tcPr>
          <w:tcW w:w="4111" w:type="dxa"/>
          <w:vAlign w:val="center"/>
        </w:tcPr>
        <w:p w14:paraId="2CC77D67" w14:textId="416E1E73" w:rsidR="00E939B6" w:rsidRPr="00C6532E" w:rsidRDefault="00E939B6" w:rsidP="00E73C4D">
          <w:pPr>
            <w:pStyle w:val="Cabealho"/>
            <w:jc w:val="center"/>
            <w:rPr>
              <w:rFonts w:ascii="Verdana" w:hAnsi="Verdana"/>
            </w:rPr>
          </w:pPr>
          <w:r>
            <w:t>HST- 062</w:t>
          </w:r>
          <w:r w:rsidR="00E73C4D">
            <w:t xml:space="preserve"> – Acompanhar</w:t>
          </w:r>
          <w:r w:rsidR="00B348C0">
            <w:t xml:space="preserve"> </w:t>
          </w:r>
          <w:r>
            <w:t>Denúncia</w:t>
          </w:r>
          <w:r w:rsidR="00B348C0">
            <w:t>s</w:t>
          </w:r>
        </w:p>
      </w:tc>
      <w:tc>
        <w:tcPr>
          <w:tcW w:w="3260" w:type="dxa"/>
          <w:vAlign w:val="center"/>
        </w:tcPr>
        <w:p w14:paraId="7C22B301" w14:textId="22E2F8E7" w:rsidR="00E939B6" w:rsidRPr="004A2AAB" w:rsidRDefault="00E939B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E939B6" w:rsidRPr="004A2AAB" w:rsidRDefault="00E939B6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E939B6" w:rsidRDefault="00E939B6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E939B6" w:rsidRDefault="00E939B6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E939B6" w:rsidRDefault="00E939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0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6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23"/>
  </w:num>
  <w:num w:numId="5">
    <w:abstractNumId w:val="7"/>
  </w:num>
  <w:num w:numId="6">
    <w:abstractNumId w:val="13"/>
  </w:num>
  <w:num w:numId="7">
    <w:abstractNumId w:val="17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18"/>
  </w:num>
  <w:num w:numId="1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86D"/>
    <w:rsid w:val="00064D3C"/>
    <w:rsid w:val="00064F78"/>
    <w:rsid w:val="000656C5"/>
    <w:rsid w:val="00065C98"/>
    <w:rsid w:val="00070317"/>
    <w:rsid w:val="00071D0D"/>
    <w:rsid w:val="00072376"/>
    <w:rsid w:val="00076318"/>
    <w:rsid w:val="000800F9"/>
    <w:rsid w:val="00080656"/>
    <w:rsid w:val="00080B9D"/>
    <w:rsid w:val="000825ED"/>
    <w:rsid w:val="000848A6"/>
    <w:rsid w:val="00090081"/>
    <w:rsid w:val="00090EFE"/>
    <w:rsid w:val="00092606"/>
    <w:rsid w:val="0009796C"/>
    <w:rsid w:val="000A01B5"/>
    <w:rsid w:val="000A12C2"/>
    <w:rsid w:val="000A2C6C"/>
    <w:rsid w:val="000A6FE9"/>
    <w:rsid w:val="000A7708"/>
    <w:rsid w:val="000B038B"/>
    <w:rsid w:val="000B0771"/>
    <w:rsid w:val="000B25AE"/>
    <w:rsid w:val="000B38E9"/>
    <w:rsid w:val="000B624B"/>
    <w:rsid w:val="000C03AE"/>
    <w:rsid w:val="000C0B01"/>
    <w:rsid w:val="000C20BD"/>
    <w:rsid w:val="000C4D66"/>
    <w:rsid w:val="000C733E"/>
    <w:rsid w:val="000C795C"/>
    <w:rsid w:val="000D28C2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FB8"/>
    <w:rsid w:val="00112035"/>
    <w:rsid w:val="001161D2"/>
    <w:rsid w:val="00116691"/>
    <w:rsid w:val="00120056"/>
    <w:rsid w:val="00121264"/>
    <w:rsid w:val="00125048"/>
    <w:rsid w:val="001262DC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9459B"/>
    <w:rsid w:val="00194A9F"/>
    <w:rsid w:val="001971B3"/>
    <w:rsid w:val="001975BE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318E"/>
    <w:rsid w:val="002350C0"/>
    <w:rsid w:val="002359C8"/>
    <w:rsid w:val="0023608F"/>
    <w:rsid w:val="0024203F"/>
    <w:rsid w:val="002437BE"/>
    <w:rsid w:val="00247683"/>
    <w:rsid w:val="00251B1C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7C8C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F0D4C"/>
    <w:rsid w:val="002F256A"/>
    <w:rsid w:val="002F30A1"/>
    <w:rsid w:val="002F4F0D"/>
    <w:rsid w:val="002F505A"/>
    <w:rsid w:val="002F629D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574AD"/>
    <w:rsid w:val="0036094F"/>
    <w:rsid w:val="00361A0B"/>
    <w:rsid w:val="00362959"/>
    <w:rsid w:val="003708BF"/>
    <w:rsid w:val="003716C2"/>
    <w:rsid w:val="003716D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D09A1"/>
    <w:rsid w:val="003D12FE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2380"/>
    <w:rsid w:val="003F45FF"/>
    <w:rsid w:val="003F629D"/>
    <w:rsid w:val="003F7489"/>
    <w:rsid w:val="003F78CD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FE"/>
    <w:rsid w:val="00431529"/>
    <w:rsid w:val="0043209D"/>
    <w:rsid w:val="00432970"/>
    <w:rsid w:val="00433E23"/>
    <w:rsid w:val="00434B58"/>
    <w:rsid w:val="00441F6B"/>
    <w:rsid w:val="004436FA"/>
    <w:rsid w:val="00445958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76E07"/>
    <w:rsid w:val="00481081"/>
    <w:rsid w:val="00482C73"/>
    <w:rsid w:val="00484544"/>
    <w:rsid w:val="00485B09"/>
    <w:rsid w:val="00487494"/>
    <w:rsid w:val="004905E2"/>
    <w:rsid w:val="00490E23"/>
    <w:rsid w:val="00491640"/>
    <w:rsid w:val="00492E0E"/>
    <w:rsid w:val="00496A36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5FBB"/>
    <w:rsid w:val="00516F2F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F0752"/>
    <w:rsid w:val="005F0D30"/>
    <w:rsid w:val="005F1915"/>
    <w:rsid w:val="005F2448"/>
    <w:rsid w:val="005F5CA8"/>
    <w:rsid w:val="005F65D6"/>
    <w:rsid w:val="005F6896"/>
    <w:rsid w:val="006002CB"/>
    <w:rsid w:val="00602595"/>
    <w:rsid w:val="006036B0"/>
    <w:rsid w:val="00606275"/>
    <w:rsid w:val="00606AF1"/>
    <w:rsid w:val="00606AF9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7B13"/>
    <w:rsid w:val="0064143D"/>
    <w:rsid w:val="00643A82"/>
    <w:rsid w:val="00643AF1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683D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CFB"/>
    <w:rsid w:val="00715BED"/>
    <w:rsid w:val="00716230"/>
    <w:rsid w:val="007262FA"/>
    <w:rsid w:val="00727873"/>
    <w:rsid w:val="00730695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71810"/>
    <w:rsid w:val="00773231"/>
    <w:rsid w:val="007749F3"/>
    <w:rsid w:val="007763FC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DF"/>
    <w:rsid w:val="008402A6"/>
    <w:rsid w:val="00840460"/>
    <w:rsid w:val="0084158C"/>
    <w:rsid w:val="00845AD5"/>
    <w:rsid w:val="008469B0"/>
    <w:rsid w:val="00847353"/>
    <w:rsid w:val="00850FF7"/>
    <w:rsid w:val="00851855"/>
    <w:rsid w:val="00852A0C"/>
    <w:rsid w:val="008545DB"/>
    <w:rsid w:val="008561B4"/>
    <w:rsid w:val="00856F79"/>
    <w:rsid w:val="00862F2D"/>
    <w:rsid w:val="00863636"/>
    <w:rsid w:val="008732A9"/>
    <w:rsid w:val="00874558"/>
    <w:rsid w:val="00874B98"/>
    <w:rsid w:val="00876787"/>
    <w:rsid w:val="008767B4"/>
    <w:rsid w:val="00876A33"/>
    <w:rsid w:val="008800A5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1B4B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919E0"/>
    <w:rsid w:val="00992005"/>
    <w:rsid w:val="0099498B"/>
    <w:rsid w:val="00995DB3"/>
    <w:rsid w:val="00997D16"/>
    <w:rsid w:val="009A3384"/>
    <w:rsid w:val="009B0E3A"/>
    <w:rsid w:val="009B111C"/>
    <w:rsid w:val="009B42E9"/>
    <w:rsid w:val="009B5314"/>
    <w:rsid w:val="009B5756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289C"/>
    <w:rsid w:val="009F2994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25A"/>
    <w:rsid w:val="00A35C33"/>
    <w:rsid w:val="00A42430"/>
    <w:rsid w:val="00A4247F"/>
    <w:rsid w:val="00A455EC"/>
    <w:rsid w:val="00A500D4"/>
    <w:rsid w:val="00A5243B"/>
    <w:rsid w:val="00A56F96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7942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6097"/>
    <w:rsid w:val="00B563D1"/>
    <w:rsid w:val="00B617FF"/>
    <w:rsid w:val="00B62F59"/>
    <w:rsid w:val="00B62FA2"/>
    <w:rsid w:val="00B63AFD"/>
    <w:rsid w:val="00B64E53"/>
    <w:rsid w:val="00B652B6"/>
    <w:rsid w:val="00B67C92"/>
    <w:rsid w:val="00B760F7"/>
    <w:rsid w:val="00B7668E"/>
    <w:rsid w:val="00B769D4"/>
    <w:rsid w:val="00B77D04"/>
    <w:rsid w:val="00B80987"/>
    <w:rsid w:val="00B820C4"/>
    <w:rsid w:val="00B84B26"/>
    <w:rsid w:val="00B87E1F"/>
    <w:rsid w:val="00B90382"/>
    <w:rsid w:val="00B9228A"/>
    <w:rsid w:val="00B92A37"/>
    <w:rsid w:val="00B9451E"/>
    <w:rsid w:val="00B946BE"/>
    <w:rsid w:val="00B956CA"/>
    <w:rsid w:val="00BA0CA6"/>
    <w:rsid w:val="00BA0DE1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41B5"/>
    <w:rsid w:val="00BD5E6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17ADA"/>
    <w:rsid w:val="00C21931"/>
    <w:rsid w:val="00C256AE"/>
    <w:rsid w:val="00C27407"/>
    <w:rsid w:val="00C27591"/>
    <w:rsid w:val="00C304F3"/>
    <w:rsid w:val="00C31CDC"/>
    <w:rsid w:val="00C33D6A"/>
    <w:rsid w:val="00C33EA1"/>
    <w:rsid w:val="00C378D9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B45A5"/>
    <w:rsid w:val="00CB5399"/>
    <w:rsid w:val="00CB596E"/>
    <w:rsid w:val="00CB71CE"/>
    <w:rsid w:val="00CC669B"/>
    <w:rsid w:val="00CC7748"/>
    <w:rsid w:val="00CD45DB"/>
    <w:rsid w:val="00CD5D96"/>
    <w:rsid w:val="00CE1061"/>
    <w:rsid w:val="00CE176F"/>
    <w:rsid w:val="00CE4377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CF76E8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61521"/>
    <w:rsid w:val="00E65D86"/>
    <w:rsid w:val="00E66CE0"/>
    <w:rsid w:val="00E71168"/>
    <w:rsid w:val="00E72D83"/>
    <w:rsid w:val="00E73C4D"/>
    <w:rsid w:val="00E759F5"/>
    <w:rsid w:val="00E76CD8"/>
    <w:rsid w:val="00E807A3"/>
    <w:rsid w:val="00E86610"/>
    <w:rsid w:val="00E90748"/>
    <w:rsid w:val="00E939B6"/>
    <w:rsid w:val="00E94B7E"/>
    <w:rsid w:val="00E9563E"/>
    <w:rsid w:val="00E976B5"/>
    <w:rsid w:val="00EA5CA1"/>
    <w:rsid w:val="00EA5EB0"/>
    <w:rsid w:val="00EB028A"/>
    <w:rsid w:val="00EB17A1"/>
    <w:rsid w:val="00EB18CB"/>
    <w:rsid w:val="00EB20B3"/>
    <w:rsid w:val="00EB3D08"/>
    <w:rsid w:val="00EC39EA"/>
    <w:rsid w:val="00EC39FE"/>
    <w:rsid w:val="00EC6623"/>
    <w:rsid w:val="00EC675E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D0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7E64"/>
    <w:rsid w:val="00F1354F"/>
    <w:rsid w:val="00F13B6F"/>
    <w:rsid w:val="00F15103"/>
    <w:rsid w:val="00F15158"/>
    <w:rsid w:val="00F1683E"/>
    <w:rsid w:val="00F179DE"/>
    <w:rsid w:val="00F2011A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66CC"/>
    <w:rsid w:val="00FD74B5"/>
    <w:rsid w:val="00FD76D3"/>
    <w:rsid w:val="00FE046D"/>
    <w:rsid w:val="00FE2E2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451D5-F8F0-46F2-AA04-C1FB48FC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8381</TotalTime>
  <Pages>10</Pages>
  <Words>1213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7750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368</cp:revision>
  <cp:lastPrinted>2006-08-08T20:14:00Z</cp:lastPrinted>
  <dcterms:created xsi:type="dcterms:W3CDTF">2019-10-17T13:46:00Z</dcterms:created>
  <dcterms:modified xsi:type="dcterms:W3CDTF">2020-03-17T12:23:00Z</dcterms:modified>
</cp:coreProperties>
</file>