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color w:val="296eaa"/>
          <w:sz w:val="39"/>
          <w:szCs w:val="39"/>
        </w:rPr>
      </w:pPr>
      <w:bookmarkStart w:colFirst="0" w:colLast="0" w:name="_dfa4tzvseex1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A/B-тест для интернет магазина</w:t>
      </w:r>
      <w:hyperlink r:id="rId6">
        <w:r w:rsidDel="00000000" w:rsidR="00000000" w:rsidRPr="00000000">
          <w:rPr>
            <w:b w:val="1"/>
            <w:color w:val="296eaa"/>
            <w:sz w:val="39"/>
            <w:szCs w:val="3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ВВОДНЫЕ ДАННЫЕ</w:t>
      </w:r>
      <w:r w:rsidDel="00000000" w:rsidR="00000000" w:rsidRPr="00000000">
        <w:rPr>
          <w:sz w:val="21"/>
          <w:szCs w:val="21"/>
          <w:rtl w:val="0"/>
        </w:rPr>
        <w:t xml:space="preserve">: Для крупного интернет-магазина для увеличения выручки отделом маркетинга подготовлен список гипотез. Нам предстоит провести приоритезацию гипотез, запустить A/B-тест и проанализировать результаты.</w:t>
      </w:r>
    </w:p>
    <w:p w:rsidR="00000000" w:rsidDel="00000000" w:rsidP="00000000" w:rsidRDefault="00000000" w:rsidRPr="00000000" w14:paraId="0000000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Цель</w:t>
      </w:r>
      <w:r w:rsidDel="00000000" w:rsidR="00000000" w:rsidRPr="00000000">
        <w:rPr>
          <w:sz w:val="21"/>
          <w:szCs w:val="21"/>
          <w:rtl w:val="0"/>
        </w:rPr>
        <w:t xml:space="preserve"> - анализ результатов проведения A/B-теста.</w:t>
      </w:r>
    </w:p>
    <w:p w:rsidR="00000000" w:rsidDel="00000000" w:rsidP="00000000" w:rsidRDefault="00000000" w:rsidRPr="00000000" w14:paraId="0000000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Задачи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приоритизация гипотез;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запуск A/B-тест;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анализ результатов А/В-тестов.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План работы: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данных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Приоритизация гипотез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данных и подготовка их к анализу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Фреймворк ICE для приоритизации гипотез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Фреймворк RICE для приоритизации гипотез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Изменения приоритизации гипотез при применении RICE вместо ICE. Причины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Итоги раздела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Анализ А/В теста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Предобработка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кумулятивной выручки по группам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кумулятивного среднего чека по группам.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относительного изменения кумулятивного среднего чека группы В к группе А.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кумулятивной конверсии по группам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относительного изменения кумулятивной конверсии группы В к группе А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Точечный график количества заказов по пользователям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Посчитаем выборочные 95-й и 99-й перцентили количества заказов на одного пользователя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Точечный график стоимости заказов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Посчитаем выборочные 95-й и 99-й перцентили стоимости заказов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Статистическая значимость различия в конверсии между группами по "сырым" данным.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Статистическая значимость различий в среднем чеке заказа между группами по «сырым» данным.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Статистическая значимость различий в конверсии между группами по «очищенным» данным.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Статистическая значимость различий в среднем чеке заказа между группами по «очищенным» данным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Вывод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3l9fcoyj0d2w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1  Описание данных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cdn1z8fq8els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1.1  Данные для первой части</w:t>
      </w:r>
    </w:p>
    <w:p w:rsidR="00000000" w:rsidDel="00000000" w:rsidP="00000000" w:rsidRDefault="00000000" w:rsidRPr="00000000" w14:paraId="0000002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Путь к файлу</w:t>
      </w:r>
      <w:r w:rsidDel="00000000" w:rsidR="00000000" w:rsidRPr="00000000">
        <w:rPr>
          <w:sz w:val="21"/>
          <w:szCs w:val="21"/>
          <w:rtl w:val="0"/>
        </w:rPr>
        <w:t xml:space="preserve"> - Файл /datasets/hypothesis.csv</w:t>
      </w:r>
    </w:p>
    <w:p w:rsidR="00000000" w:rsidDel="00000000" w:rsidP="00000000" w:rsidRDefault="00000000" w:rsidRPr="00000000" w14:paraId="0000002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Описание</w:t>
      </w:r>
      <w:r w:rsidDel="00000000" w:rsidR="00000000" w:rsidRPr="00000000">
        <w:rPr>
          <w:sz w:val="21"/>
          <w:szCs w:val="21"/>
          <w:rtl w:val="0"/>
        </w:rPr>
        <w:t xml:space="preserve"> - ГИПОТЕЗЫ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Hypothesis — краткое описание гипотезы;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Reach — охват пользователей по 10-балльной шкале;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Impact — влияние на пользователей по 10-балльной шкале;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Confidence — уверенность в гипотезе по 10-балльной шкале;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Efforts — затраты ресурсов на проверку гипотезы по 10-балльной шкале. Чем больше значение Efforts, тем дороже проверка гипотезы.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iphhvja1ebp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1.2  Данные для второй части</w:t>
      </w:r>
    </w:p>
    <w:p w:rsidR="00000000" w:rsidDel="00000000" w:rsidP="00000000" w:rsidRDefault="00000000" w:rsidRPr="00000000" w14:paraId="0000002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Путь к файлу</w:t>
      </w:r>
      <w:r w:rsidDel="00000000" w:rsidR="00000000" w:rsidRPr="00000000">
        <w:rPr>
          <w:sz w:val="21"/>
          <w:szCs w:val="21"/>
          <w:rtl w:val="0"/>
        </w:rPr>
        <w:t xml:space="preserve"> - Файл /datasets/orders.csv</w:t>
      </w:r>
    </w:p>
    <w:p w:rsidR="00000000" w:rsidDel="00000000" w:rsidP="00000000" w:rsidRDefault="00000000" w:rsidRPr="00000000" w14:paraId="0000002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Описание</w:t>
      </w:r>
      <w:r w:rsidDel="00000000" w:rsidR="00000000" w:rsidRPr="00000000">
        <w:rPr>
          <w:sz w:val="21"/>
          <w:szCs w:val="21"/>
          <w:rtl w:val="0"/>
        </w:rPr>
        <w:t xml:space="preserve"> ЗАКАЗЫ</w:t>
      </w:r>
    </w:p>
    <w:p w:rsidR="00000000" w:rsidDel="00000000" w:rsidP="00000000" w:rsidRDefault="00000000" w:rsidRPr="00000000" w14:paraId="0000002C">
      <w:pPr>
        <w:numPr>
          <w:ilvl w:val="0"/>
          <w:numId w:val="30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transactionId — идентификатор заказа;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visitorId — идентификатор пользователя, совершившего заказ;</w:t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date — дата, когда был совершён заказ;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revenue — выручка заказа;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group — группа A/B-теста, в которую попал заказ.</w:t>
      </w:r>
    </w:p>
    <w:p w:rsidR="00000000" w:rsidDel="00000000" w:rsidP="00000000" w:rsidRDefault="00000000" w:rsidRPr="00000000" w14:paraId="00000031">
      <w:pPr>
        <w:spacing w:before="220" w:lineRule="auto"/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Путь к файлу</w:t>
      </w:r>
      <w:r w:rsidDel="00000000" w:rsidR="00000000" w:rsidRPr="00000000">
        <w:rPr>
          <w:sz w:val="21"/>
          <w:szCs w:val="21"/>
          <w:rtl w:val="0"/>
        </w:rPr>
        <w:t xml:space="preserve"> - Файл /datasets/visitors.csv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Описание</w:t>
      </w:r>
      <w:r w:rsidDel="00000000" w:rsidR="00000000" w:rsidRPr="00000000">
        <w:rPr>
          <w:sz w:val="21"/>
          <w:szCs w:val="21"/>
          <w:rtl w:val="0"/>
        </w:rPr>
        <w:t xml:space="preserve"> ПОЛЬЗОВАТЕЛИ</w:t>
      </w:r>
    </w:p>
    <w:p w:rsidR="00000000" w:rsidDel="00000000" w:rsidP="00000000" w:rsidRDefault="00000000" w:rsidRPr="00000000" w14:paraId="00000033">
      <w:pPr>
        <w:numPr>
          <w:ilvl w:val="0"/>
          <w:numId w:val="3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date — дата;</w:t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group — группа A/B-теста;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 — количество пользователей в указанную дату в указанной группе A/B-теста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dht7l4wvb1y9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1.3  Библиотеки для работы</w:t>
      </w:r>
    </w:p>
    <w:p w:rsidR="00000000" w:rsidDel="00000000" w:rsidP="00000000" w:rsidRDefault="00000000" w:rsidRPr="00000000" w14:paraId="0000003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[1]:</w:t>
      </w:r>
    </w:p>
    <w:p w:rsidR="00000000" w:rsidDel="00000000" w:rsidP="00000000" w:rsidRDefault="00000000" w:rsidRPr="00000000" w14:paraId="000000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pd.set_option(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'max_colwidth'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увеличение ширины столбца</w:t>
      </w:r>
    </w:p>
    <w:p w:rsidR="00000000" w:rsidDel="00000000" w:rsidP="00000000" w:rsidRDefault="00000000" w:rsidRPr="00000000" w14:paraId="000000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dt</w:t>
      </w:r>
    </w:p>
    <w:p w:rsidR="00000000" w:rsidDel="00000000" w:rsidP="00000000" w:rsidRDefault="00000000" w:rsidRPr="00000000" w14:paraId="000000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datetime, timedelta</w:t>
      </w:r>
    </w:p>
    <w:p w:rsidR="00000000" w:rsidDel="00000000" w:rsidP="00000000" w:rsidRDefault="00000000" w:rsidRPr="00000000" w14:paraId="000000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</w:t>
      </w:r>
    </w:p>
    <w:p w:rsidR="00000000" w:rsidDel="00000000" w:rsidP="00000000" w:rsidRDefault="00000000" w:rsidRPr="00000000" w14:paraId="000000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0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plotly.express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px</w:t>
      </w:r>
    </w:p>
    <w:p w:rsidR="00000000" w:rsidDel="00000000" w:rsidP="00000000" w:rsidRDefault="00000000" w:rsidRPr="00000000" w14:paraId="000000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plotly.offline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iplot</w:t>
      </w:r>
    </w:p>
    <w:p w:rsidR="00000000" w:rsidDel="00000000" w:rsidP="00000000" w:rsidRDefault="00000000" w:rsidRPr="00000000" w14:paraId="000000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spatial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oj56agyp4t5g" w:id="5"/>
      <w:bookmarkEnd w:id="5"/>
      <w:r w:rsidDel="00000000" w:rsidR="00000000" w:rsidRPr="00000000">
        <w:rPr>
          <w:b w:val="1"/>
          <w:sz w:val="33"/>
          <w:szCs w:val="33"/>
          <w:rtl w:val="0"/>
        </w:rPr>
        <w:t xml:space="preserve">2  Приоритизация гипотез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1bjsqnyhrm8e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2.1  Загрузка данных и подготовка их к анализу</w:t>
      </w:r>
    </w:p>
    <w:p w:rsidR="00000000" w:rsidDel="00000000" w:rsidP="00000000" w:rsidRDefault="00000000" w:rsidRPr="00000000" w14:paraId="0000004F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гипотезы</w:t>
      </w:r>
    </w:p>
    <w:p w:rsidR="00000000" w:rsidDel="00000000" w:rsidP="00000000" w:rsidRDefault="00000000" w:rsidRPr="00000000" w14:paraId="000000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hypothesis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'https://вырезано'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hypothesis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'/datasets/hypothesis.csv'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hypothesis   </w:t>
      </w:r>
    </w:p>
    <w:p w:rsidR="00000000" w:rsidDel="00000000" w:rsidP="00000000" w:rsidRDefault="00000000" w:rsidRPr="00000000" w14:paraId="0000005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Out[2]:</w:t>
      </w:r>
    </w:p>
    <w:tbl>
      <w:tblPr>
        <w:tblStyle w:val="Table1"/>
        <w:tblW w:w="10771.653543307086" w:type="dxa"/>
        <w:jc w:val="left"/>
        <w:tblBorders>
          <w:top w:color="d0e0e3" w:space="0" w:sz="4" w:val="single"/>
          <w:left w:color="d0e0e3" w:space="0" w:sz="4" w:val="single"/>
          <w:bottom w:color="d0e0e3" w:space="0" w:sz="4" w:val="single"/>
          <w:right w:color="d0e0e3" w:space="0" w:sz="4" w:val="single"/>
          <w:insideH w:color="d0e0e3" w:space="0" w:sz="4" w:val="single"/>
          <w:insideV w:color="d0e0e3" w:space="0" w:sz="4" w:val="single"/>
        </w:tblBorders>
        <w:tblLayout w:type="fixed"/>
        <w:tblLook w:val="0600"/>
      </w:tblPr>
      <w:tblGrid>
        <w:gridCol w:w="224.40944881889763"/>
        <w:gridCol w:w="7866.141732283464"/>
        <w:gridCol w:w="566.9291338582677"/>
        <w:gridCol w:w="602.3622047244094"/>
        <w:gridCol w:w="909.4488188976378"/>
        <w:gridCol w:w="602.3622047244094"/>
        <w:tblGridChange w:id="0">
          <w:tblGrid>
            <w:gridCol w:w="224.40944881889763"/>
            <w:gridCol w:w="7866.141732283464"/>
            <w:gridCol w:w="566.9291338582677"/>
            <w:gridCol w:w="602.3622047244094"/>
            <w:gridCol w:w="909.4488188976378"/>
            <w:gridCol w:w="602.36220472440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Hypothesis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Efforts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два новых канала привлечения трафика, что позволит привлекать на 30% больше пользователей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Запустить собственную службу доставки, что сократит срок доставки заказов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блоки рекомендаций товаров на сайт интернет магазина, чтобы повысить конверсию и средний чек заказа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Изменить структура категорий, что увеличит конверсию, т.к. пользователи быстрее найдут нужный товар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Изменить цвет фона главной страницы, чтобы увеличить вовлеченность пользователей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страницу отзывов клиентов о магазине, что позволит увеличить количество заказов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Показать на главной странице баннеры с актуальными акциями и распродажами, чтобы увеличить конверсию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форму подписки на все основные страницы, чтобы собрать базу клиентов для email-рассылок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Запустить акцию, дающую скидку на товар в день рождения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p w:rsidR="00000000" w:rsidDel="00000000" w:rsidP="00000000" w:rsidRDefault="00000000" w:rsidRPr="00000000" w14:paraId="0000009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hypothesis.columns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hypothesis.columns.str.lower()</w:t>
      </w:r>
    </w:p>
    <w:p w:rsidR="00000000" w:rsidDel="00000000" w:rsidP="00000000" w:rsidRDefault="00000000" w:rsidRPr="00000000" w14:paraId="0000009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 Преобразовали наименование столбцов датафрейма hypothesis в нижний регистр:\n'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(hypothesis))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Преобразовали наименование столбцов датафрейма hypothesis в нижний регистр: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['hypothesis', 'reach', 'impact', 'confidence', 'efforts']</w:t>
      </w:r>
    </w:p>
    <w:p w:rsidR="00000000" w:rsidDel="00000000" w:rsidP="00000000" w:rsidRDefault="00000000" w:rsidRPr="00000000" w14:paraId="00000099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ewkjsopq8ujd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2.2  Фреймворк ICE для приоритизации гипотез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 помощью фреймворка ICE проведем приоритезацию гипотез из датафрейма hypothesis.</w:t>
      </w:r>
    </w:p>
    <w:p w:rsidR="00000000" w:rsidDel="00000000" w:rsidP="00000000" w:rsidRDefault="00000000" w:rsidRPr="00000000" w14:paraId="0000009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Формула: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impact * confidence / efforts</w:t>
      </w:r>
      <w:r w:rsidDel="00000000" w:rsidR="00000000" w:rsidRPr="00000000">
        <w:rPr>
          <w:sz w:val="21"/>
          <w:szCs w:val="21"/>
          <w:rtl w:val="0"/>
        </w:rPr>
        <w:t xml:space="preserve">, умножаем влияние на пользователей impact на уверенность в гипотезе confidence и делим на затраты ресурсов на проверку гипотезы efforts. Округлим значение до двух знаков после запятой.</w:t>
      </w:r>
    </w:p>
    <w:p w:rsidR="00000000" w:rsidDel="00000000" w:rsidP="00000000" w:rsidRDefault="00000000" w:rsidRPr="00000000" w14:paraId="0000009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09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'impact'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'efforts'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(hypothesis[[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'hypothesis'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hypothesis  \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                                                       Запустить акцию, дающую скидку на товар в день рождения   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    Добавить два новых канала привлечения трафика, что позволит привлекать на 30% больше пользователей   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              Добавить форму подписки на все основные страницы, чтобы собрать базу клиентов для email-рассылок   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          Показать на главной странице баннеры с актуальными акциями и распродажами, чтобы увеличить конверсию   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Добавить блоки рекомендаций товаров на сайт интернет магазина, чтобы повысить конверсию и средний чек заказа   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                             Запустить собственную службу доставки, что сократит срок доставки заказов   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                     Добавить страницу отзывов клиентов о магазине, что позволит увеличить количество заказов   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      Изменить структура категорий, что увеличит конверсию, т.к. пользователи быстрее найдут нужный товар   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                         Изменить цвет фона главной страницы, чтобы увеличить вовлеченность пользователей   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ice  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8  16.20  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0  13.33  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7  11.20  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6   8.00  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2   7.00  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1   2.00  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5   1.33  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3   1.12  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4   1.00  </w:t>
      </w:r>
    </w:p>
    <w:p w:rsidR="00000000" w:rsidDel="00000000" w:rsidP="00000000" w:rsidRDefault="00000000" w:rsidRPr="00000000" w14:paraId="000000B5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Выделяется три наиболее перспективные гипотезы по ICE: 8, 0, 7,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8 "Запустить акцию, дающую скидку на товар в день рождения"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0 "Добавить два новых канала привлечения трафика, что позволит привлекать на 30% больше пользователей "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7 "Добавить форму подписки на все основные страницы, чтобы собрать базу клиентов для email-рассылок"</w:t>
      </w:r>
    </w:p>
    <w:p w:rsidR="00000000" w:rsidDel="00000000" w:rsidP="00000000" w:rsidRDefault="00000000" w:rsidRPr="00000000" w14:paraId="000000B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еще две гипотезы № 6 и № 2 набрали меньше баллов чем лидеры, но сильно больше чем аутсайдеры:</w:t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6 "Показать на главной странице баннеры с актуальными акциями и распродажами, чтобы увеличить конверсию"</w:t>
      </w:r>
    </w:p>
    <w:p w:rsidR="00000000" w:rsidDel="00000000" w:rsidP="00000000" w:rsidRDefault="00000000" w:rsidRPr="00000000" w14:paraId="000000BC">
      <w:pPr>
        <w:numPr>
          <w:ilvl w:val="0"/>
          <w:numId w:val="27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2 "Добавить блоки рекомендаций товаров на сайт интернет магазина, чтобы повысить конверсию и средний чек заказа"</w:t>
      </w:r>
    </w:p>
    <w:p w:rsidR="00000000" w:rsidDel="00000000" w:rsidP="00000000" w:rsidRDefault="00000000" w:rsidRPr="00000000" w14:paraId="000000B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аутсайдеры - гипотезы набравшие наименьшее число баллов под номерами: 1, 5, 3, 4: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1 "Запустить собственную службу доставки, что сократит срок доставки заказов"</w:t>
      </w:r>
    </w:p>
    <w:p w:rsidR="00000000" w:rsidDel="00000000" w:rsidP="00000000" w:rsidRDefault="00000000" w:rsidRPr="00000000" w14:paraId="000000B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5 "Добавить страницу отзывов клиентов о магазине, что позволит увеличить количество заказов"</w:t>
      </w:r>
    </w:p>
    <w:p w:rsidR="00000000" w:rsidDel="00000000" w:rsidP="00000000" w:rsidRDefault="00000000" w:rsidRPr="00000000" w14:paraId="000000C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3 "Изменить структура категорий, что увеличит конверсию, т.к. пользователи быстрее найдут нужный товар"</w:t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4 "Изменить цвет фона главной страницы, чтобы увеличить вовлеченность пользователей"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s8v4vlb986ip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2.3  Фреймворк RICE для приоритизации гипотез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посмотрим как будет расставлен приоритет гипотез из датафрейма hypothesis с помощью фреймфорка RICE.</w:t>
      </w:r>
    </w:p>
    <w:p w:rsidR="00000000" w:rsidDel="00000000" w:rsidP="00000000" w:rsidRDefault="00000000" w:rsidRPr="00000000" w14:paraId="000000C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Формула оценки RICE = (Reach x Impact x Confidence)/Efforts. к Формуле добавляется охват пользователей -Reach.</w:t>
      </w:r>
    </w:p>
    <w:p w:rsidR="00000000" w:rsidDel="00000000" w:rsidP="00000000" w:rsidRDefault="00000000" w:rsidRPr="00000000" w14:paraId="000000C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C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'impact'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'efforts'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(hypothesis[[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'hypothesis'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hypothesis  \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              Добавить форму подписки на все основные страницы, чтобы собрать базу клиентов для email-рассылок   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Добавить блоки рекомендаций товаров на сайт интернет магазина, чтобы повысить конверсию и средний чек заказа   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    Добавить два новых канала привлечения трафика, что позволит привлекать на 30% больше пользователей   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          Показать на главной странице баннеры с актуальными акциями и распродажами, чтобы увеличить конверсию  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                                                       Запустить акцию, дающую скидку на товар в день рождения   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      Изменить структура категорий, что увеличит конверсию, т.к. пользователи быстрее найдут нужный товар   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                             Запустить собственную службу доставки, что сократит срок доставки заказов   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                     Добавить страницу отзывов клиентов о магазине, что позволит увеличить количество заказов   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                         Изменить цвет фона главной страницы, чтобы увеличить вовлеченность пользователей   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rice  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7  112.0  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2   56.0  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0   40.0  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6   40.0  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8   16.2  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3    9.0  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1    4.0  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5    4.0  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4    3.0  </w:t>
      </w:r>
    </w:p>
    <w:p w:rsidR="00000000" w:rsidDel="00000000" w:rsidP="00000000" w:rsidRDefault="00000000" w:rsidRPr="00000000" w14:paraId="000000DD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выделяется четыре наиболее перспективные гипотезы по RICE: 7, 2, 0, 6. Приоритет у гипотезы набравшей наибольшее количество баллов -аж 112, это гипотеза №7:</w:t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№7 "Добавить форму подписки на все основные страницы, чтобы собрать базу клиентов для email-рассылок",</w:t>
      </w:r>
    </w:p>
    <w:p w:rsidR="00000000" w:rsidDel="00000000" w:rsidP="00000000" w:rsidRDefault="00000000" w:rsidRPr="00000000" w14:paraId="000000E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 гипотеза № 2 и № 0 и № 6 набрали 56 и по 40 баллов:</w:t>
      </w:r>
    </w:p>
    <w:p w:rsidR="00000000" w:rsidDel="00000000" w:rsidP="00000000" w:rsidRDefault="00000000" w:rsidRPr="00000000" w14:paraId="000000E1">
      <w:pPr>
        <w:numPr>
          <w:ilvl w:val="0"/>
          <w:numId w:val="3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№2 - "Добавить блоки рекомендаций товаров на сайт интернет магазина, чтобы повысить конверсию и средний чек заказа"</w:t>
      </w:r>
    </w:p>
    <w:p w:rsidR="00000000" w:rsidDel="00000000" w:rsidP="00000000" w:rsidRDefault="00000000" w:rsidRPr="00000000" w14:paraId="000000E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№0 - "Добавить два новых канала привлечения трафика, что позволит привлекать на 30% больше пользователей"</w:t>
      </w:r>
    </w:p>
    <w:p w:rsidR="00000000" w:rsidDel="00000000" w:rsidP="00000000" w:rsidRDefault="00000000" w:rsidRPr="00000000" w14:paraId="000000E3">
      <w:pPr>
        <w:numPr>
          <w:ilvl w:val="0"/>
          <w:numId w:val="34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№6 - "Показать на главной странице баннеры с актуальными акциями и распродажами, чтобы увеличить конверсию"</w:t>
      </w:r>
    </w:p>
    <w:p w:rsidR="00000000" w:rsidDel="00000000" w:rsidP="00000000" w:rsidRDefault="00000000" w:rsidRPr="00000000" w14:paraId="000000E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аутсайдерах теперь гипотезы под номерами 8, 3, 1, 5, 4: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№8 "Запустить акцию, дающую скидку на товар в день рождения"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№3 "Изменить структура категорий, что увеличит конверсию, т.к. пользователи быстрее найдут нужный товар"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№1 "Запустить собственную службу доставки, что сократит срок доставки заказов"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№5 "Добавить страницу отзывов клиентов о магазине, что позволит увеличить количество заказов"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№4 "Изменить цвет фона главной страницы, чтобы увеличить вовлеченность пользователей"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yo6k8oihc43g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2.4  Выделим пять лидеров по оценке ICE и RICE</w:t>
      </w:r>
    </w:p>
    <w:p w:rsidR="00000000" w:rsidDel="00000000" w:rsidP="00000000" w:rsidRDefault="00000000" w:rsidRPr="00000000" w14:paraId="000000E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E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top_hypothesis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hypothesis[[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'hypothesis'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top_hypothesis</w:t>
      </w:r>
    </w:p>
    <w:p w:rsidR="00000000" w:rsidDel="00000000" w:rsidP="00000000" w:rsidRDefault="00000000" w:rsidRPr="00000000" w14:paraId="000000EE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Out[6]:</w:t>
      </w:r>
    </w:p>
    <w:tbl>
      <w:tblPr>
        <w:tblStyle w:val="Table2"/>
        <w:tblW w:w="10771.653543307086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266.48622047244095"/>
        <w:gridCol w:w="9341.043307086615"/>
        <w:gridCol w:w="589.0748031496063"/>
        <w:gridCol w:w="575.0492125984251"/>
        <w:tblGridChange w:id="0">
          <w:tblGrid>
            <w:gridCol w:w="266.48622047244095"/>
            <w:gridCol w:w="9341.043307086615"/>
            <w:gridCol w:w="589.0748031496063"/>
            <w:gridCol w:w="575.04921259842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hypothesis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Запустить акцию, дающую скидку на товар в день рождения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16.20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два новых канала привлечения трафика, что позволит привлекать на 30% больше пользователей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13.33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форму подписки на все основные страницы, чтобы собрать базу клиентов для email-рассылок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11.20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Показать на главной странице баннеры с актуальными акциями и распродажами, чтобы увеличить конверсию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8.00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блоки рекомендаций товаров на сайт интернет магазина, чтобы повысить конверсию и средний чек заказа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56.0</w:t>
            </w:r>
          </w:p>
        </w:tc>
      </w:tr>
    </w:tbl>
    <w:p w:rsidR="00000000" w:rsidDel="00000000" w:rsidP="00000000" w:rsidRDefault="00000000" w:rsidRPr="00000000" w14:paraId="0000010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o7k2c5zzgbk" w:id="10"/>
      <w:bookmarkEnd w:id="1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2.5  Итоги приоритизации гипотез</w:t>
      </w:r>
    </w:p>
    <w:p w:rsidR="00000000" w:rsidDel="00000000" w:rsidP="00000000" w:rsidRDefault="00000000" w:rsidRPr="00000000" w14:paraId="0000010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Гипотезы-лидеры по ICE: 8, 0, 7: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8 "Запустить акцию, дающую скидку на товар в день рождения"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0 "Добавить два новых канала привлечения трафика, что позволит привлекать на 30% больше пользователей "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7 "Добавить форму подписки на все основные страницы, чтобы собрать базу клиентов для email-рассылок"</w:t>
      </w:r>
    </w:p>
    <w:p w:rsidR="00000000" w:rsidDel="00000000" w:rsidP="00000000" w:rsidRDefault="00000000" w:rsidRPr="00000000" w14:paraId="0000010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Гипотезы-лидеры по RICE: 7, 2, 0, 6:</w:t>
      </w:r>
    </w:p>
    <w:p w:rsidR="00000000" w:rsidDel="00000000" w:rsidP="00000000" w:rsidRDefault="00000000" w:rsidRPr="00000000" w14:paraId="0000010D">
      <w:pPr>
        <w:numPr>
          <w:ilvl w:val="0"/>
          <w:numId w:val="3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№7 "Добавить форму подписки на все основные страницы, чтобы собрать базу клиентов для email-рассылок",</w:t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№2 - "Добавить блоки рекомендаций товаров на сайт интернет магазина, чтобы повысить конверсию и средний чек заказа"</w:t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№0 - "Добавить два новых канала привлечения трафика, что позволит привлекать на 30% больше пользователей"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№6 - "Показать на главной странице баннеры с актуальными акциями и распродажами, чтобы увеличить конверсию"</w:t>
      </w:r>
    </w:p>
    <w:p w:rsidR="00000000" w:rsidDel="00000000" w:rsidP="00000000" w:rsidRDefault="00000000" w:rsidRPr="00000000" w14:paraId="0000011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Так как лидеры у двух фреймворков отличаются, то выделили пять лидеров по общим оценкам ICE и RICE. Это следующие гипотезы (сортировка произведена по убыванию по фреймворку ICE): №№ 8, 0, 7, 6, 2: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8 "Запустить акцию, дающую скидку на товар в день рождения"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0 "Добавить два новых канала привлечения трафика, что позволит привлекать на 30% больше пользователей"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7 "Добавить форму подписки на все основные страницы, чтобы собрать базу клиентов для email-рассылок"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6 - "Показать на главной странице баннеры с актуальными акциями и распродажами, чтобы увеличить конверсию"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2 - "Добавить блоки рекомендаций товаров на сайт интернет магазина, чтобы повысить конверсию и средний чек заказа"</w:t>
      </w:r>
    </w:p>
    <w:p w:rsidR="00000000" w:rsidDel="00000000" w:rsidP="00000000" w:rsidRDefault="00000000" w:rsidRPr="00000000" w14:paraId="0000011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Несмотря на то, что их приоритет разнится при оценке разными фреймворками, в обоих случаях в топ 3 рейтинга по двум оценочным фреймворкам входят гипотезы: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7"Добавить форму подписки на все основные страницы, чтобы собрать базу клиентов для email-рассылок" и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0 "Добавить два новых канала привлечения трафика, что позволит привлекать на 30% больше пользователей",</w:t>
      </w:r>
    </w:p>
    <w:p w:rsidR="00000000" w:rsidDel="00000000" w:rsidP="00000000" w:rsidRDefault="00000000" w:rsidRPr="00000000" w14:paraId="0000011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 эти гипотезы имеют низкий приоритет: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1 "Запустить собственную службу доставки, что сократит срок доставки заказов"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5 "Добавить страницу отзывов клиентов о магазине, что позволит увеличить количество заказов"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3 "Изменить структура категорий, что увеличит конверсию, т.к. пользователи быстрее найдут нужный товар"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№ 4 "Изменить цвет фона главной страницы, чтобы увеличить вовлеченность пользователей"</w:t>
      </w:r>
    </w:p>
    <w:p w:rsidR="00000000" w:rsidDel="00000000" w:rsidP="00000000" w:rsidRDefault="00000000" w:rsidRPr="00000000" w14:paraId="0000011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Причины различия в оценке это показатель reach. Например параметр reach у гипотезы № 7 равен 10 - максимальная оценка среди всех гипотез, в то время как у других гипотез он меньше - вот эта гипотеза и стала лидером по оценке RICE с большим отрывом от всех остальных гипотез.</w:t>
      </w:r>
    </w:p>
    <w:p w:rsidR="00000000" w:rsidDel="00000000" w:rsidP="00000000" w:rsidRDefault="00000000" w:rsidRPr="00000000" w14:paraId="0000012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ICE же этот критерий reach не учитывается. В фреймворке RICE помимо силы гипотез, учитывается и то, как много пользователей она затронет.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k67w47khx7vt" w:id="11"/>
      <w:bookmarkEnd w:id="11"/>
      <w:r w:rsidDel="00000000" w:rsidR="00000000" w:rsidRPr="00000000">
        <w:rPr>
          <w:b w:val="1"/>
          <w:sz w:val="33"/>
          <w:szCs w:val="33"/>
          <w:rtl w:val="0"/>
        </w:rPr>
        <w:t xml:space="preserve">3  Анализ А/В теста: визуальная оценка и поиск выбросов</w:t>
      </w:r>
    </w:p>
    <w:p w:rsidR="00000000" w:rsidDel="00000000" w:rsidP="00000000" w:rsidRDefault="00000000" w:rsidRPr="00000000" w14:paraId="0000012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результатам проведенного теста, получены результаты, которые записаны в два файла orders.csv и visitors.csv. Проанализируем полученные результаты.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2iqiy4yknc3" w:id="12"/>
      <w:bookmarkEnd w:id="1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3.1  Загрузка данных и подготовка их к анализу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yh3jbkuo4vpj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3.1.1  Загрузка файлов</w:t>
      </w:r>
    </w:p>
    <w:p w:rsidR="00000000" w:rsidDel="00000000" w:rsidP="00000000" w:rsidRDefault="00000000" w:rsidRPr="00000000" w14:paraId="0000012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Загрузим датасеты с данными о заказах и пользователях. Даты, содержащиеся в файлах приведем к формату data с помощью аргумента</w:t>
      </w:r>
    </w:p>
    <w:p w:rsidR="00000000" w:rsidDel="00000000" w:rsidP="00000000" w:rsidRDefault="00000000" w:rsidRPr="00000000" w14:paraId="0000012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[7]:</w:t>
      </w:r>
    </w:p>
    <w:p w:rsidR="00000000" w:rsidDel="00000000" w:rsidP="00000000" w:rsidRDefault="00000000" w:rsidRPr="00000000" w14:paraId="000001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гипотезы</w:t>
      </w:r>
    </w:p>
    <w:p w:rsidR="00000000" w:rsidDel="00000000" w:rsidP="00000000" w:rsidRDefault="00000000" w:rsidRPr="00000000" w14:paraId="000001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orders, visitors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'https://вырезано'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'https://вырезано'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1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orders, visitors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'datasets/orders.csv'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'/datasets/visitors.csv'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display(orders.head(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tbl>
      <w:tblPr>
        <w:tblStyle w:val="Table3"/>
        <w:tblW w:w="874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465"/>
        <w:gridCol w:w="2100"/>
        <w:gridCol w:w="1905"/>
        <w:gridCol w:w="1770"/>
        <w:gridCol w:w="1395"/>
        <w:gridCol w:w="1110"/>
        <w:tblGridChange w:id="0">
          <w:tblGrid>
            <w:gridCol w:w="465"/>
            <w:gridCol w:w="2100"/>
            <w:gridCol w:w="1905"/>
            <w:gridCol w:w="1770"/>
            <w:gridCol w:w="1395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transactionId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3667963787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3312258926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2019-08-15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1650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2804400009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3642806036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2019-08-15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149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Out[7]:</w:t>
      </w:r>
    </w:p>
    <w:tbl>
      <w:tblPr>
        <w:tblStyle w:val="Table4"/>
        <w:tblW w:w="8760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870"/>
        <w:gridCol w:w="3315"/>
        <w:gridCol w:w="2085"/>
        <w:gridCol w:w="2490"/>
        <w:tblGridChange w:id="0">
          <w:tblGrid>
            <w:gridCol w:w="870"/>
            <w:gridCol w:w="3315"/>
            <w:gridCol w:w="2085"/>
            <w:gridCol w:w="2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619</w:t>
            </w:r>
          </w:p>
        </w:tc>
      </w:tr>
    </w:tbl>
    <w:p w:rsidR="00000000" w:rsidDel="00000000" w:rsidP="00000000" w:rsidRDefault="00000000" w:rsidRPr="00000000" w14:paraId="0000015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</w:p>
    <w:p w:rsidR="00000000" w:rsidDel="00000000" w:rsidP="00000000" w:rsidRDefault="00000000" w:rsidRPr="00000000" w14:paraId="000001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'orders(заказы)'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для вывода на экран</w:t>
      </w:r>
    </w:p>
    <w:p w:rsidR="00000000" w:rsidDel="00000000" w:rsidP="00000000" w:rsidRDefault="00000000" w:rsidRPr="00000000" w14:paraId="000001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для вывода на экран</w:t>
      </w:r>
    </w:p>
    <w:p w:rsidR="00000000" w:rsidDel="00000000" w:rsidP="00000000" w:rsidRDefault="00000000" w:rsidRPr="00000000" w14:paraId="000001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display(df.sample(n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f'Cводная информация о таблице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(df.info(),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f'Датафрейм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содержит строк: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;\n\</w:t>
      </w:r>
    </w:p>
    <w:p w:rsidR="00000000" w:rsidDel="00000000" w:rsidP="00000000" w:rsidRDefault="00000000" w:rsidRPr="00000000" w14:paraId="000001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количество явных дубликатов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{df.duplicated().sum()}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шт.;\n\</w:t>
      </w:r>
    </w:p>
    <w:p w:rsidR="00000000" w:rsidDel="00000000" w:rsidP="00000000" w:rsidRDefault="00000000" w:rsidRPr="00000000" w14:paraId="000001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количество пропусков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{df.isnull().values.sum()}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tbl>
      <w:tblPr>
        <w:tblStyle w:val="Table5"/>
        <w:tblW w:w="10290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885"/>
        <w:gridCol w:w="2385"/>
        <w:gridCol w:w="2160"/>
        <w:gridCol w:w="2010"/>
        <w:gridCol w:w="1590"/>
        <w:gridCol w:w="1260"/>
        <w:tblGridChange w:id="0">
          <w:tblGrid>
            <w:gridCol w:w="885"/>
            <w:gridCol w:w="2385"/>
            <w:gridCol w:w="2160"/>
            <w:gridCol w:w="2010"/>
            <w:gridCol w:w="15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transactionId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395889669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2873491771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2019-08-23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3627506669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3177606451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2840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orders(заказы):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1197 entries, 0 to 1196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5 columns):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Non-Null Count  Dtype 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--------------  ----- 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transactionId  1197 non-null   int64 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visitorId      1197 non-null   int64 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date           1197 non-null   object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revenue        1197 non-null   int64 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group          1197 non-null   object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int64(3), object(2)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46.9+ KB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 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orders(заказы) содержит строк: 1197;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orders(заказы): 0 шт.;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orders(заказы): 0.</w:t>
      </w:r>
    </w:p>
    <w:p w:rsidR="00000000" w:rsidDel="00000000" w:rsidP="00000000" w:rsidRDefault="00000000" w:rsidRPr="00000000" w14:paraId="00000185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ywsoma83jkd5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3.1.2  Получение информации о датасетах</w:t>
      </w:r>
    </w:p>
    <w:p w:rsidR="00000000" w:rsidDel="00000000" w:rsidP="00000000" w:rsidRDefault="00000000" w:rsidRPr="00000000" w14:paraId="0000018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[9]:</w:t>
      </w:r>
    </w:p>
    <w:p w:rsidR="00000000" w:rsidDel="00000000" w:rsidP="00000000" w:rsidRDefault="00000000" w:rsidRPr="00000000" w14:paraId="000001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'visitors(пользователи)'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для вывода на экран</w:t>
      </w:r>
    </w:p>
    <w:p w:rsidR="00000000" w:rsidDel="00000000" w:rsidP="00000000" w:rsidRDefault="00000000" w:rsidRPr="00000000" w14:paraId="0000018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visitors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для вывода на экран</w:t>
      </w:r>
    </w:p>
    <w:p w:rsidR="00000000" w:rsidDel="00000000" w:rsidP="00000000" w:rsidRDefault="00000000" w:rsidRPr="00000000" w14:paraId="0000018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8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display(df.sample(n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f'Cводная информация о таблице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(df.info(),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f'Датафрейм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содержит строк: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;\n\</w:t>
      </w:r>
    </w:p>
    <w:p w:rsidR="00000000" w:rsidDel="00000000" w:rsidP="00000000" w:rsidRDefault="00000000" w:rsidRPr="00000000" w14:paraId="0000018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количество явных дубликатов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{df.duplicated().sum()}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шт.;\n\</w:t>
      </w:r>
    </w:p>
    <w:p w:rsidR="00000000" w:rsidDel="00000000" w:rsidP="00000000" w:rsidRDefault="00000000" w:rsidRPr="00000000" w14:paraId="0000019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количество пропусков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{df.isnull().values.sum()}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tbl>
      <w:tblPr>
        <w:tblStyle w:val="Table6"/>
        <w:tblW w:w="10110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1275"/>
        <w:gridCol w:w="3705"/>
        <w:gridCol w:w="2340"/>
        <w:gridCol w:w="2790"/>
        <w:tblGridChange w:id="0">
          <w:tblGrid>
            <w:gridCol w:w="1275"/>
            <w:gridCol w:w="3705"/>
            <w:gridCol w:w="2340"/>
            <w:gridCol w:w="2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719</w:t>
            </w:r>
          </w:p>
        </w:tc>
      </w:tr>
    </w:tbl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visitors(пользователи):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62 entries, 0 to 61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3 columns):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Non-Null Count  Dtype 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--------------  ----- 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date      62 non-null     object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group     62 non-null     object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visitors  62 non-null     int64 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int64(1), object(2)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1.6+ KB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 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visitors(пользователи) содержит строк: 62;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visitors(пользователи): 0 шт.;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visitors(пользователи): 0.</w:t>
      </w:r>
    </w:p>
    <w:p w:rsidR="00000000" w:rsidDel="00000000" w:rsidP="00000000" w:rsidRDefault="00000000" w:rsidRPr="00000000" w14:paraId="000001A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qgokcje6uckx" w:id="15"/>
      <w:bookmarkEnd w:id="1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3.1.3  Изменение типа данных в столбцах</w:t>
      </w:r>
    </w:p>
    <w:p w:rsidR="00000000" w:rsidDel="00000000" w:rsidP="00000000" w:rsidRDefault="00000000" w:rsidRPr="00000000" w14:paraId="000001B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датафреймах столбцы date содержат дату, но тип данных не соответствует содержимому. Изменим тип данных в датафреймах orders и visitors к типу datetime.</w:t>
      </w:r>
    </w:p>
    <w:p w:rsidR="00000000" w:rsidDel="00000000" w:rsidP="00000000" w:rsidRDefault="00000000" w:rsidRPr="00000000" w14:paraId="000001B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[10]:</w:t>
      </w:r>
    </w:p>
    <w:p w:rsidR="00000000" w:rsidDel="00000000" w:rsidP="00000000" w:rsidRDefault="00000000" w:rsidRPr="00000000" w14:paraId="000001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изменим тип данных</w:t>
      </w:r>
    </w:p>
    <w:p w:rsidR="00000000" w:rsidDel="00000000" w:rsidP="00000000" w:rsidRDefault="00000000" w:rsidRPr="00000000" w14:paraId="000001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 для вывода на экран</w:t>
      </w:r>
    </w:p>
    <w:p w:rsidR="00000000" w:rsidDel="00000000" w:rsidP="00000000" w:rsidRDefault="00000000" w:rsidRPr="00000000" w14:paraId="000001B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</w:p>
    <w:p w:rsidR="00000000" w:rsidDel="00000000" w:rsidP="00000000" w:rsidRDefault="00000000" w:rsidRPr="00000000" w14:paraId="000001B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</w:p>
    <w:p w:rsidR="00000000" w:rsidDel="00000000" w:rsidP="00000000" w:rsidRDefault="00000000" w:rsidRPr="00000000" w14:paraId="000001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1B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1B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B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f"После преобразования тип данных:\nв колонке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{df.dtypes}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\n\</w:t>
      </w:r>
    </w:p>
    <w:p w:rsidR="00000000" w:rsidDel="00000000" w:rsidP="00000000" w:rsidRDefault="00000000" w:rsidRPr="00000000" w14:paraId="000001B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в колонке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{name1}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{df1.dtypes}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преобразования тип данных: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колонке date - datetime64[ns]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колонке date -datetime64[ns].</w:t>
      </w:r>
    </w:p>
    <w:p w:rsidR="00000000" w:rsidDel="00000000" w:rsidP="00000000" w:rsidRDefault="00000000" w:rsidRPr="00000000" w14:paraId="000001C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sj58ixxmmjzt" w:id="16"/>
      <w:bookmarkEnd w:id="1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3.1.4  Проверка на неявные дубликаты</w:t>
      </w:r>
    </w:p>
    <w:p w:rsidR="00000000" w:rsidDel="00000000" w:rsidP="00000000" w:rsidRDefault="00000000" w:rsidRPr="00000000" w14:paraId="000001C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Проверим, нет ли пользователей, которые попали в обе группы тестирования в А и В. Если такие пользователи есть, то их нужно удалить, так как данные по ним исказят результаты исследования.</w:t>
      </w:r>
    </w:p>
    <w:p w:rsidR="00000000" w:rsidDel="00000000" w:rsidP="00000000" w:rsidRDefault="00000000" w:rsidRPr="00000000" w14:paraId="000001C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Используем функцию Numpy - intersect1d(). Она возвратит пересечение двух массивов, т.е. уникальные элементы, которые встречаются в обоих массивах. Сперва выделим две группы пользователей в отлельные таблицы group_a и group_b, затем применим к ним функцию intersect1d(), что даст нам id пользователей, попавших в обе группы. Запишем этот список в переменную cross group.</w:t>
      </w:r>
    </w:p>
    <w:p w:rsidR="00000000" w:rsidDel="00000000" w:rsidP="00000000" w:rsidRDefault="00000000" w:rsidRPr="00000000" w14:paraId="000001C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[11]:</w:t>
      </w:r>
    </w:p>
    <w:p w:rsidR="00000000" w:rsidDel="00000000" w:rsidP="00000000" w:rsidRDefault="00000000" w:rsidRPr="00000000" w14:paraId="000001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 == "A"'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 == "B"'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cross_group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(np.intersect1d(group_a[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group_b[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C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C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пользователей, попавших в обе группы: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(cross_group),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пользователей, попавших в обе группы:  58 чел.</w:t>
      </w:r>
    </w:p>
    <w:p w:rsidR="00000000" w:rsidDel="00000000" w:rsidP="00000000" w:rsidRDefault="00000000" w:rsidRPr="00000000" w14:paraId="000001CB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Удалим пользователей, которые попали в обе группы. Для этого перезапишем датафрейм без этих пользователей и проверим результат.</w:t>
      </w:r>
    </w:p>
    <w:p w:rsidR="00000000" w:rsidDel="00000000" w:rsidP="00000000" w:rsidRDefault="00000000" w:rsidRPr="00000000" w14:paraId="000001C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[12]:</w:t>
      </w:r>
    </w:p>
    <w:p w:rsidR="00000000" w:rsidDel="00000000" w:rsidP="00000000" w:rsidRDefault="00000000" w:rsidRPr="00000000" w14:paraId="000001C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'visitorId not in @cross_group'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D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 == "A"'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 == "B"'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D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cross_group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(np.intersect1d(group_a[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group_b[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D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D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пользователей, попавших в обе группы: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(cross_group),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пользователей, попавших в обе группы:  0 чел.</w:t>
      </w:r>
    </w:p>
    <w:p w:rsidR="00000000" w:rsidDel="00000000" w:rsidP="00000000" w:rsidRDefault="00000000" w:rsidRPr="00000000" w14:paraId="000001D7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dz7ff4hifly" w:id="17"/>
      <w:bookmarkEnd w:id="1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3.1.5  Преобразуем название столбцов датафреймов в соответствии со стилем написания.</w:t>
      </w:r>
    </w:p>
    <w:p w:rsidR="00000000" w:rsidDel="00000000" w:rsidP="00000000" w:rsidRDefault="00000000" w:rsidRPr="00000000" w14:paraId="000001D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приведения написания заголовков колонок в змеином регистре и строчными буквами сделаем следующее:</w:t>
      </w:r>
    </w:p>
    <w:p w:rsidR="00000000" w:rsidDel="00000000" w:rsidP="00000000" w:rsidRDefault="00000000" w:rsidRPr="00000000" w14:paraId="000001DA">
      <w:pPr>
        <w:numPr>
          <w:ilvl w:val="0"/>
          <w:numId w:val="3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методом str.replace() добавим нижнее подчеркивание где это требуется в наименовании столбцов.</w:t>
      </w:r>
    </w:p>
    <w:p w:rsidR="00000000" w:rsidDel="00000000" w:rsidP="00000000" w:rsidRDefault="00000000" w:rsidRPr="00000000" w14:paraId="000001DB">
      <w:pPr>
        <w:numPr>
          <w:ilvl w:val="0"/>
          <w:numId w:val="3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методом str.lower() преобразуем в нижний регистр наименование столбцов; После выведем список с названием столбцов в датафрейме и убедимся, что они теперь соответствует стилю написания.</w:t>
      </w:r>
    </w:p>
    <w:p w:rsidR="00000000" w:rsidDel="00000000" w:rsidP="00000000" w:rsidRDefault="00000000" w:rsidRPr="00000000" w14:paraId="000001D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[13]:</w:t>
      </w:r>
    </w:p>
    <w:p w:rsidR="00000000" w:rsidDel="00000000" w:rsidP="00000000" w:rsidRDefault="00000000" w:rsidRPr="00000000" w14:paraId="000001D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'Наименования столбцов до переименования в таблице orders:\n'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(orders))</w:t>
      </w:r>
    </w:p>
    <w:p w:rsidR="00000000" w:rsidDel="00000000" w:rsidP="00000000" w:rsidRDefault="00000000" w:rsidRPr="00000000" w14:paraId="000001D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orders.columns.str.replace(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'_I'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).str.lower()</w:t>
      </w:r>
    </w:p>
    <w:p w:rsidR="00000000" w:rsidDel="00000000" w:rsidP="00000000" w:rsidRDefault="00000000" w:rsidRPr="00000000" w14:paraId="000001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orders после изменения:\n'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(orders.columns))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Наименования столбцов до переименования в таблице orders: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['transactionId', 'visitorId', 'date', 'revenue', 'group']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orders после изменения: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['transaction_id', 'visitor_id', 'date', 'revenue', 'group']</w:t>
      </w:r>
    </w:p>
    <w:p w:rsidR="00000000" w:rsidDel="00000000" w:rsidP="00000000" w:rsidRDefault="00000000" w:rsidRPr="00000000" w14:paraId="000001E4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8xcc4ph17zid" w:id="18"/>
      <w:bookmarkEnd w:id="1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3.1.6  Итоги раздела</w:t>
      </w:r>
    </w:p>
    <w:p w:rsidR="00000000" w:rsidDel="00000000" w:rsidP="00000000" w:rsidRDefault="00000000" w:rsidRPr="00000000" w14:paraId="000001E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Данные проверены, неявные дубликаты удалены, наименование столбцов соответствует стилю написания. На первый взгляд данных достаточно, можно приступать к анализу.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urbdbfrexv2k" w:id="19"/>
      <w:bookmarkEnd w:id="1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3.2  Сбор кумулятивных данных</w:t>
      </w:r>
    </w:p>
    <w:p w:rsidR="00000000" w:rsidDel="00000000" w:rsidP="00000000" w:rsidRDefault="00000000" w:rsidRPr="00000000" w14:paraId="000001E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начала соберем кумулятивные данные в датафрейм cumulative_data. Для этого нужно будет сделать несколько шагов.</w:t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khryt3d7gq9r" w:id="20"/>
      <w:bookmarkEnd w:id="2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3.2.1  Создадим массив уникальных пар значений: дат и групп теста</w:t>
      </w:r>
    </w:p>
    <w:p w:rsidR="00000000" w:rsidDel="00000000" w:rsidP="00000000" w:rsidRDefault="00000000" w:rsidRPr="00000000" w14:paraId="000001E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метод drop_duplicates()</w:t>
      </w:r>
    </w:p>
    <w:p w:rsidR="00000000" w:rsidDel="00000000" w:rsidP="00000000" w:rsidRDefault="00000000" w:rsidRPr="00000000" w14:paraId="000001E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1E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dates_groups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]].drop_duplicates()</w:t>
      </w:r>
    </w:p>
    <w:p w:rsidR="00000000" w:rsidDel="00000000" w:rsidP="00000000" w:rsidRDefault="00000000" w:rsidRPr="00000000" w14:paraId="000001E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dates_groups.head(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Out[14]:</w:t>
      </w:r>
    </w:p>
    <w:tbl>
      <w:tblPr>
        <w:tblStyle w:val="Table7"/>
        <w:tblW w:w="9690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1680"/>
        <w:gridCol w:w="4920"/>
        <w:gridCol w:w="3090"/>
        <w:tblGridChange w:id="0">
          <w:tblGrid>
            <w:gridCol w:w="1680"/>
            <w:gridCol w:w="4920"/>
            <w:gridCol w:w="3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2019-08-15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2019-08-15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2019-08-16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FB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t6nxn6wwdjf" w:id="21"/>
      <w:bookmarkEnd w:id="2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3.2.2  Агрегированные кумулятивные по дням данные о заказах</w:t>
      </w:r>
    </w:p>
    <w:p w:rsidR="00000000" w:rsidDel="00000000" w:rsidP="00000000" w:rsidRDefault="00000000" w:rsidRPr="00000000" w14:paraId="000001F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Соберем агрегированные кумулятивные по дням данные </w:t>
      </w:r>
      <w:r w:rsidDel="00000000" w:rsidR="00000000" w:rsidRPr="00000000">
        <w:rPr>
          <w:b w:val="1"/>
          <w:sz w:val="21"/>
          <w:szCs w:val="21"/>
          <w:rtl w:val="0"/>
        </w:rPr>
        <w:t xml:space="preserve">о заказах</w:t>
      </w:r>
      <w:r w:rsidDel="00000000" w:rsidR="00000000" w:rsidRPr="00000000">
        <w:rPr>
          <w:sz w:val="21"/>
          <w:szCs w:val="21"/>
          <w:rtl w:val="0"/>
        </w:rPr>
        <w:t xml:space="preserve"> в несколько действий. Получим строки из датафрейма </w:t>
      </w:r>
      <w:r w:rsidDel="00000000" w:rsidR="00000000" w:rsidRPr="00000000">
        <w:rPr>
          <w:b w:val="1"/>
          <w:sz w:val="21"/>
          <w:szCs w:val="21"/>
          <w:rtl w:val="0"/>
        </w:rPr>
        <w:t xml:space="preserve">orders</w:t>
      </w:r>
      <w:r w:rsidDel="00000000" w:rsidR="00000000" w:rsidRPr="00000000">
        <w:rPr>
          <w:sz w:val="21"/>
          <w:szCs w:val="21"/>
          <w:rtl w:val="0"/>
        </w:rPr>
        <w:t xml:space="preserve">, дата которых меньше или равна дате элемента из dates_groups, а группа теста равна группе из dates_groups.</w:t>
      </w:r>
    </w:p>
    <w:p w:rsidR="00000000" w:rsidDel="00000000" w:rsidP="00000000" w:rsidRDefault="00000000" w:rsidRPr="00000000" w14:paraId="000001F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Затем агрегируем значения, вычислим максимальную дату. Для группы тоже рассчитаем максимум, и хотя она будет определённой, сделаем это, чтобы столбец group не пропал из итогового вывода. Найдём число уникальных ID заказов и пользователей. Подсчитаем сумму средних чеков.</w:t>
      </w:r>
    </w:p>
    <w:p w:rsidR="00000000" w:rsidDel="00000000" w:rsidP="00000000" w:rsidRDefault="00000000" w:rsidRPr="00000000" w14:paraId="000001F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методы к каждой строке таблицы, отсортируем результаты по столбцам date и group.</w:t>
      </w:r>
    </w:p>
    <w:p w:rsidR="00000000" w:rsidDel="00000000" w:rsidP="00000000" w:rsidRDefault="00000000" w:rsidRPr="00000000" w14:paraId="000001F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 запишем в датафрейм orders_agr</w:t>
      </w:r>
    </w:p>
    <w:p w:rsidR="00000000" w:rsidDel="00000000" w:rsidP="00000000" w:rsidRDefault="00000000" w:rsidRPr="00000000" w14:paraId="0000020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[15]:</w:t>
      </w:r>
    </w:p>
    <w:p w:rsidR="00000000" w:rsidDel="00000000" w:rsidP="00000000" w:rsidRDefault="00000000" w:rsidRPr="00000000" w14:paraId="0000020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orders_agr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dates_groups.apply(</w:t>
      </w:r>
    </w:p>
    <w:p w:rsidR="00000000" w:rsidDel="00000000" w:rsidP="00000000" w:rsidRDefault="00000000" w:rsidRPr="00000000" w14:paraId="0000020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orders[np.logical_and(orders[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2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.agg(</w:t>
      </w:r>
    </w:p>
    <w:p w:rsidR="00000000" w:rsidDel="00000000" w:rsidP="00000000" w:rsidRDefault="00000000" w:rsidRPr="00000000" w14:paraId="000002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2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orders_agr.head(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Out[15]:</w:t>
      </w:r>
    </w:p>
    <w:tbl>
      <w:tblPr>
        <w:tblStyle w:val="Table8"/>
        <w:tblW w:w="1090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945"/>
        <w:gridCol w:w="2160"/>
        <w:gridCol w:w="1365"/>
        <w:gridCol w:w="2790"/>
        <w:gridCol w:w="1920"/>
        <w:gridCol w:w="1725"/>
        <w:tblGridChange w:id="0">
          <w:tblGrid>
            <w:gridCol w:w="945"/>
            <w:gridCol w:w="2160"/>
            <w:gridCol w:w="1365"/>
            <w:gridCol w:w="2790"/>
            <w:gridCol w:w="1920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142779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59758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234381</w:t>
            </w:r>
          </w:p>
        </w:tc>
      </w:tr>
    </w:tbl>
    <w:p w:rsidR="00000000" w:rsidDel="00000000" w:rsidP="00000000" w:rsidRDefault="00000000" w:rsidRPr="00000000" w14:paraId="00000223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a24hzyjrojqw" w:id="22"/>
      <w:bookmarkEnd w:id="2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3.2.3  Агрегированные кумулятивные по дням данные о посетителях</w:t>
      </w:r>
    </w:p>
    <w:p w:rsidR="00000000" w:rsidDel="00000000" w:rsidP="00000000" w:rsidRDefault="00000000" w:rsidRPr="00000000" w14:paraId="0000022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Соберем агрегированные кумулятивные по дням данные </w:t>
      </w:r>
      <w:r w:rsidDel="00000000" w:rsidR="00000000" w:rsidRPr="00000000">
        <w:rPr>
          <w:b w:val="1"/>
          <w:sz w:val="21"/>
          <w:szCs w:val="21"/>
          <w:rtl w:val="0"/>
        </w:rPr>
        <w:t xml:space="preserve">о посетителях</w:t>
      </w:r>
      <w:r w:rsidDel="00000000" w:rsidR="00000000" w:rsidRPr="00000000">
        <w:rPr>
          <w:sz w:val="21"/>
          <w:szCs w:val="21"/>
          <w:rtl w:val="0"/>
        </w:rPr>
        <w:t xml:space="preserve"> в несколько действий. Получим строки из датафрейма </w:t>
      </w:r>
      <w:r w:rsidDel="00000000" w:rsidR="00000000" w:rsidRPr="00000000">
        <w:rPr>
          <w:b w:val="1"/>
          <w:sz w:val="21"/>
          <w:szCs w:val="21"/>
          <w:rtl w:val="0"/>
        </w:rPr>
        <w:t xml:space="preserve">visitors</w:t>
      </w:r>
      <w:r w:rsidDel="00000000" w:rsidR="00000000" w:rsidRPr="00000000">
        <w:rPr>
          <w:sz w:val="21"/>
          <w:szCs w:val="21"/>
          <w:rtl w:val="0"/>
        </w:rPr>
        <w:t xml:space="preserve">, дата которых меньше или равна дате элемента из dates_groups, а группа теста равна группе из dates_groups.</w:t>
      </w:r>
    </w:p>
    <w:p w:rsidR="00000000" w:rsidDel="00000000" w:rsidP="00000000" w:rsidRDefault="00000000" w:rsidRPr="00000000" w14:paraId="0000022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Затем агрегируем значения, вычислим максимальную дату. Для группы тоже рассчитаем максимум, и хотя она будет определённой, сделаем это, чтобы столбец group не пропал из итогового вывода. Найдём число пользователей.Применим методы к каждой строке таблицы, отсортируем результаты по столбцам date и group.</w:t>
      </w:r>
    </w:p>
    <w:p w:rsidR="00000000" w:rsidDel="00000000" w:rsidP="00000000" w:rsidRDefault="00000000" w:rsidRPr="00000000" w14:paraId="0000022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 запишем в датафрейм visitors_agr</w:t>
      </w:r>
    </w:p>
    <w:p w:rsidR="00000000" w:rsidDel="00000000" w:rsidP="00000000" w:rsidRDefault="00000000" w:rsidRPr="00000000" w14:paraId="0000022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[16]:</w:t>
      </w:r>
    </w:p>
    <w:p w:rsidR="00000000" w:rsidDel="00000000" w:rsidP="00000000" w:rsidRDefault="00000000" w:rsidRPr="00000000" w14:paraId="000002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visitors_agr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dates_groups.apply(</w:t>
      </w:r>
    </w:p>
    <w:p w:rsidR="00000000" w:rsidDel="00000000" w:rsidP="00000000" w:rsidRDefault="00000000" w:rsidRPr="00000000" w14:paraId="000002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visitors[np.logical_and(visitors[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2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3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visitors_agr.head(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Out[16]:</w:t>
      </w:r>
    </w:p>
    <w:tbl>
      <w:tblPr>
        <w:tblStyle w:val="Table9"/>
        <w:tblW w:w="10590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1650"/>
        <w:gridCol w:w="3750"/>
        <w:gridCol w:w="2370"/>
        <w:gridCol w:w="2820"/>
        <w:tblGridChange w:id="0">
          <w:tblGrid>
            <w:gridCol w:w="1650"/>
            <w:gridCol w:w="3750"/>
            <w:gridCol w:w="2370"/>
            <w:gridCol w:w="2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1338</w:t>
            </w:r>
          </w:p>
        </w:tc>
      </w:tr>
    </w:tbl>
    <w:p w:rsidR="00000000" w:rsidDel="00000000" w:rsidP="00000000" w:rsidRDefault="00000000" w:rsidRPr="00000000" w14:paraId="00000242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vr1ftq7d20l7" w:id="23"/>
      <w:bookmarkEnd w:id="2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3.2.4  Датафрейм cumulative_data</w:t>
      </w:r>
    </w:p>
    <w:p w:rsidR="00000000" w:rsidDel="00000000" w:rsidP="00000000" w:rsidRDefault="00000000" w:rsidRPr="00000000" w14:paraId="0000024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Объединим полученные кумулятивные данные в одной таблице и переименуем столбцы на понятные названия:</w:t>
      </w:r>
    </w:p>
    <w:p w:rsidR="00000000" w:rsidDel="00000000" w:rsidP="00000000" w:rsidRDefault="00000000" w:rsidRPr="00000000" w14:paraId="00000244">
      <w:pPr>
        <w:numPr>
          <w:ilvl w:val="0"/>
          <w:numId w:val="10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date — дата;</w:t>
      </w:r>
    </w:p>
    <w:p w:rsidR="00000000" w:rsidDel="00000000" w:rsidP="00000000" w:rsidRDefault="00000000" w:rsidRPr="00000000" w14:paraId="000002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group — группа A/B-теста (A или B);</w:t>
      </w:r>
    </w:p>
    <w:p w:rsidR="00000000" w:rsidDel="00000000" w:rsidP="00000000" w:rsidRDefault="00000000" w:rsidRPr="00000000" w14:paraId="000002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 — кумулятивное количество заказов на указанную дату в указанной группе;</w:t>
      </w:r>
    </w:p>
    <w:p w:rsidR="00000000" w:rsidDel="00000000" w:rsidP="00000000" w:rsidRDefault="00000000" w:rsidRPr="00000000" w14:paraId="000002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buyers — кумулятивное количество пользователей, совершивших хотя бы один заказ, на указанную дату в указанной группе;</w:t>
      </w:r>
    </w:p>
    <w:p w:rsidR="00000000" w:rsidDel="00000000" w:rsidP="00000000" w:rsidRDefault="00000000" w:rsidRPr="00000000" w14:paraId="000002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revenue — кумулятивная выручка на указанную дату в указанной группе (средний чек);</w:t>
      </w:r>
    </w:p>
    <w:p w:rsidR="00000000" w:rsidDel="00000000" w:rsidP="00000000" w:rsidRDefault="00000000" w:rsidRPr="00000000" w14:paraId="00000249">
      <w:pPr>
        <w:numPr>
          <w:ilvl w:val="0"/>
          <w:numId w:val="10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 — кумулятивное количество посетителей интернет-магазина на указанную дату в определённой группе.</w:t>
      </w:r>
    </w:p>
    <w:p w:rsidR="00000000" w:rsidDel="00000000" w:rsidP="00000000" w:rsidRDefault="00000000" w:rsidRPr="00000000" w14:paraId="0000024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[17]:</w:t>
      </w:r>
    </w:p>
    <w:p w:rsidR="00000000" w:rsidDel="00000000" w:rsidP="00000000" w:rsidRDefault="00000000" w:rsidRPr="00000000" w14:paraId="000002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orders_agr.merge(visitors_agr,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'buyers'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(cumulative_data.head(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date group  orders  buyers  revenue  visitors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2019-08-01     A      23      19   142779       719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2019-08-01     B      17      17    59758       713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2019-08-02     A      42      36   234381      1338</w:t>
      </w:r>
    </w:p>
    <w:p w:rsidR="00000000" w:rsidDel="00000000" w:rsidP="00000000" w:rsidRDefault="00000000" w:rsidRPr="00000000" w14:paraId="00000253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8xo3vupqy7wu" w:id="24"/>
      <w:bookmarkEnd w:id="2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3.3  График кумулятивной выручки по дням и группам A/B-тестирования</w:t>
      </w:r>
    </w:p>
    <w:p w:rsidR="00000000" w:rsidDel="00000000" w:rsidP="00000000" w:rsidRDefault="00000000" w:rsidRPr="00000000" w14:paraId="00000255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mt1s81s7orui" w:id="25"/>
      <w:bookmarkEnd w:id="2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3.3.1  Создадим таблицы с кумулятивной выручкой по группам A/B-тестирования</w:t>
      </w:r>
    </w:p>
    <w:p w:rsidR="00000000" w:rsidDel="00000000" w:rsidP="00000000" w:rsidRDefault="00000000" w:rsidRPr="00000000" w14:paraId="0000025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этого создадим датафреймы с кумулятивным количеством заказов и кумулятивной выручкой по дням в группе А и группе В и присвоим им наименование cum_revenue_a и cum_revenue_b соответственно. После этого построим график.</w:t>
      </w:r>
    </w:p>
    <w:p w:rsidR="00000000" w:rsidDel="00000000" w:rsidP="00000000" w:rsidRDefault="00000000" w:rsidRPr="00000000" w14:paraId="0000025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2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датафрейм с кумулятивным количеством заказов и кумулятивной выручкой по дням в группе А</w:t>
      </w:r>
    </w:p>
    <w:p w:rsidR="00000000" w:rsidDel="00000000" w:rsidP="00000000" w:rsidRDefault="00000000" w:rsidRPr="00000000" w14:paraId="000002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cum_revenue_a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cumulative_data[cumulative_data[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датафрейм с кумулятивным количеством заказов и кумулятивной выручкой по дням в группе B</w:t>
      </w:r>
    </w:p>
    <w:p w:rsidR="00000000" w:rsidDel="00000000" w:rsidP="00000000" w:rsidRDefault="00000000" w:rsidRPr="00000000" w14:paraId="000002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cum_revenue_b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cumulative_data[cumulative_data[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yrbinkuyelv" w:id="26"/>
      <w:bookmarkEnd w:id="2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3.3.2  Строим график кумулятивной выручки</w:t>
      </w:r>
    </w:p>
    <w:p w:rsidR="00000000" w:rsidDel="00000000" w:rsidP="00000000" w:rsidRDefault="00000000" w:rsidRPr="00000000" w14:paraId="0000025F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[19]:</w:t>
      </w:r>
    </w:p>
    <w:p w:rsidR="00000000" w:rsidDel="00000000" w:rsidP="00000000" w:rsidRDefault="00000000" w:rsidRPr="00000000" w14:paraId="000002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размер графика</w:t>
      </w:r>
    </w:p>
    <w:p w:rsidR="00000000" w:rsidDel="00000000" w:rsidP="00000000" w:rsidRDefault="00000000" w:rsidRPr="00000000" w14:paraId="000002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выручки группы А</w:t>
      </w:r>
    </w:p>
    <w:p w:rsidR="00000000" w:rsidDel="00000000" w:rsidP="00000000" w:rsidRDefault="00000000" w:rsidRPr="00000000" w14:paraId="000002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plt.plot(cum_revenue_a[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cum_revenue_a[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выручки группы B</w:t>
      </w:r>
    </w:p>
    <w:p w:rsidR="00000000" w:rsidDel="00000000" w:rsidP="00000000" w:rsidRDefault="00000000" w:rsidRPr="00000000" w14:paraId="000002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plt.plot(cum_revenue_b[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cum_revenue_b[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х</w:t>
      </w:r>
    </w:p>
    <w:p w:rsidR="00000000" w:rsidDel="00000000" w:rsidP="00000000" w:rsidRDefault="00000000" w:rsidRPr="00000000" w14:paraId="000002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'Кумулятивная выручкa'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y</w:t>
      </w:r>
    </w:p>
    <w:p w:rsidR="00000000" w:rsidDel="00000000" w:rsidP="00000000" w:rsidRDefault="00000000" w:rsidRPr="00000000" w14:paraId="000002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'График кумулятивной выручки по дням\nи группам A/B-тестирования'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#Название</w:t>
      </w:r>
    </w:p>
    <w:p w:rsidR="00000000" w:rsidDel="00000000" w:rsidP="00000000" w:rsidRDefault="00000000" w:rsidRPr="00000000" w14:paraId="000002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2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09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sfzbpnw7nqg2" w:id="27"/>
      <w:bookmarkEnd w:id="2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3.3.3  Вывод по графику кумулятивной выручки</w:t>
      </w:r>
    </w:p>
    <w:p w:rsidR="00000000" w:rsidDel="00000000" w:rsidP="00000000" w:rsidRDefault="00000000" w:rsidRPr="00000000" w14:paraId="0000026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графику можно сделать следующие выводы:</w:t>
      </w:r>
    </w:p>
    <w:p w:rsidR="00000000" w:rsidDel="00000000" w:rsidP="00000000" w:rsidRDefault="00000000" w:rsidRPr="00000000" w14:paraId="00000270">
      <w:pPr>
        <w:numPr>
          <w:ilvl w:val="0"/>
          <w:numId w:val="2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выручка стабильно растет на протяжении всего теста в обеих группах;</w:t>
      </w:r>
    </w:p>
    <w:p w:rsidR="00000000" w:rsidDel="00000000" w:rsidP="00000000" w:rsidRDefault="00000000" w:rsidRPr="00000000" w14:paraId="000002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 начале теста метрика немного колеблется, но показывает близкие значения в обеих группах, группа В незначительно показывает показатели выше;</w:t>
      </w:r>
    </w:p>
    <w:p w:rsidR="00000000" w:rsidDel="00000000" w:rsidP="00000000" w:rsidRDefault="00000000" w:rsidRPr="00000000" w14:paraId="0000027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у группы B наблюдается резкий рост 19.08.2019. Этот рост может быть связан или с резким увеличением заказов в этот день, или о появлении заказов с высокой стоимостью в выборке;</w:t>
      </w:r>
    </w:p>
    <w:p w:rsidR="00000000" w:rsidDel="00000000" w:rsidP="00000000" w:rsidRDefault="00000000" w:rsidRPr="00000000" w14:paraId="00000273">
      <w:pPr>
        <w:numPr>
          <w:ilvl w:val="0"/>
          <w:numId w:val="2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после единственного выброса в группе B, выручка стабилизируется и продолжает лидировать весь остаток теста, но при этом растет практически одинаково с группой А.</w:t>
      </w:r>
    </w:p>
    <w:p w:rsidR="00000000" w:rsidDel="00000000" w:rsidP="00000000" w:rsidRDefault="00000000" w:rsidRPr="00000000" w14:paraId="0000027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Учитывая, что есть подозрение на выброс в группе В, однозначно утверждать, что группа B лучше на данном шаге нельзя, ведь аномально большие заказы влияют на результаты. Необходимо удалить выбросы в дальнейшем и построить график без них.</w:t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lztat9270khi" w:id="28"/>
      <w:bookmarkEnd w:id="2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3.4  График кумулятивного среднего чека по группам A/B-тестирования</w:t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oop0m4yi0rgi" w:id="29"/>
      <w:bookmarkEnd w:id="2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3.4.1  Строим график кумулятивного среднего чека</w:t>
      </w:r>
    </w:p>
    <w:p w:rsidR="00000000" w:rsidDel="00000000" w:rsidP="00000000" w:rsidRDefault="00000000" w:rsidRPr="00000000" w14:paraId="0000027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Построим для каждой группы график кумулятивного среднего чека по группам — разделим кумулятивную выручку на кумулятивное число заказов: revenue / orders</w:t>
      </w:r>
    </w:p>
    <w:p w:rsidR="00000000" w:rsidDel="00000000" w:rsidP="00000000" w:rsidRDefault="00000000" w:rsidRPr="00000000" w14:paraId="00000278">
      <w:pPr>
        <w:numPr>
          <w:ilvl w:val="0"/>
          <w:numId w:val="9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 — кумулятивное количество заказов на указанную дату в указанной группе;</w:t>
      </w:r>
    </w:p>
    <w:p w:rsidR="00000000" w:rsidDel="00000000" w:rsidP="00000000" w:rsidRDefault="00000000" w:rsidRPr="00000000" w14:paraId="00000279">
      <w:pPr>
        <w:numPr>
          <w:ilvl w:val="0"/>
          <w:numId w:val="9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revenue — кумулятивная выручка на указанную дату в указанной группе (средний чек);</w:t>
      </w:r>
    </w:p>
    <w:p w:rsidR="00000000" w:rsidDel="00000000" w:rsidP="00000000" w:rsidRDefault="00000000" w:rsidRPr="00000000" w14:paraId="0000027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[20]:</w:t>
      </w:r>
    </w:p>
    <w:p w:rsidR="00000000" w:rsidDel="00000000" w:rsidP="00000000" w:rsidRDefault="00000000" w:rsidRPr="00000000" w14:paraId="000002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размер графика</w:t>
      </w:r>
    </w:p>
    <w:p w:rsidR="00000000" w:rsidDel="00000000" w:rsidP="00000000" w:rsidRDefault="00000000" w:rsidRPr="00000000" w14:paraId="000002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среднего чека группы А</w:t>
      </w:r>
    </w:p>
    <w:p w:rsidR="00000000" w:rsidDel="00000000" w:rsidP="00000000" w:rsidRDefault="00000000" w:rsidRPr="00000000" w14:paraId="0000027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plt.plot(cum_revenue_a[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cum_revenue_a[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cum_revenue_a[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среднего чека группы В</w:t>
      </w:r>
    </w:p>
    <w:p w:rsidR="00000000" w:rsidDel="00000000" w:rsidP="00000000" w:rsidRDefault="00000000" w:rsidRPr="00000000" w14:paraId="000002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plt.plot(cum_revenue_b[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cum_revenue_b[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cum_revenue_b[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х</w:t>
      </w:r>
    </w:p>
    <w:p w:rsidR="00000000" w:rsidDel="00000000" w:rsidP="00000000" w:rsidRDefault="00000000" w:rsidRPr="00000000" w14:paraId="000002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'Средний чек'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y</w:t>
      </w:r>
    </w:p>
    <w:p w:rsidR="00000000" w:rsidDel="00000000" w:rsidP="00000000" w:rsidRDefault="00000000" w:rsidRPr="00000000" w14:paraId="000002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'График среднего чека по группам A/B-тестирования'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#Название</w:t>
      </w:r>
    </w:p>
    <w:p w:rsidR="00000000" w:rsidDel="00000000" w:rsidP="00000000" w:rsidRDefault="00000000" w:rsidRPr="00000000" w14:paraId="000002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2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190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gvy58jn59v12" w:id="30"/>
      <w:bookmarkEnd w:id="3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3.4.2  Вывод по графику среднего чека</w:t>
      </w:r>
    </w:p>
    <w:p w:rsidR="00000000" w:rsidDel="00000000" w:rsidP="00000000" w:rsidRDefault="00000000" w:rsidRPr="00000000" w14:paraId="0000028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графику можно сделать следующие выводы:</w:t>
      </w:r>
    </w:p>
    <w:p w:rsidR="00000000" w:rsidDel="00000000" w:rsidP="00000000" w:rsidRDefault="00000000" w:rsidRPr="00000000" w14:paraId="0000028A">
      <w:pPr>
        <w:numPr>
          <w:ilvl w:val="0"/>
          <w:numId w:val="3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первую половину времени метрика в обих группах колеблется</w:t>
      </w:r>
    </w:p>
    <w:p w:rsidR="00000000" w:rsidDel="00000000" w:rsidP="00000000" w:rsidRDefault="00000000" w:rsidRPr="00000000" w14:paraId="0000028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14.08.2019 метрика у группы А стабилизируется, у группы В также стабилизируется на уровне группы А, но</w:t>
      </w:r>
    </w:p>
    <w:p w:rsidR="00000000" w:rsidDel="00000000" w:rsidP="00000000" w:rsidRDefault="00000000" w:rsidRPr="00000000" w14:paraId="0000028C">
      <w:pPr>
        <w:numPr>
          <w:ilvl w:val="0"/>
          <w:numId w:val="35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19.08.2019 у группы В произошел резкий рост среднего чека и после этого видна тенденция к его снижению. Снижение может быть обусловлено аномально высоким чеком 19.08.2019.</w:t>
      </w:r>
    </w:p>
    <w:p w:rsidR="00000000" w:rsidDel="00000000" w:rsidP="00000000" w:rsidRDefault="00000000" w:rsidRPr="00000000" w14:paraId="0000028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Учитывая, что есть подозрение на выброс в группе В, однозначно утверждать, что средний чек в группе B выше на данном шаге нельзя, ведь аномально высокий чек в какую-то из дат влияет на последующий размер среднего чека. Необходимо удалить выбросы в дальнейшем и построить график без них.</w:t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g8j6qy7he1y" w:id="31"/>
      <w:bookmarkEnd w:id="3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3.5  График относительного изменения кумулятивного среднего чека группы В к группе А</w:t>
      </w:r>
    </w:p>
    <w:p w:rsidR="00000000" w:rsidDel="00000000" w:rsidP="00000000" w:rsidRDefault="00000000" w:rsidRPr="00000000" w14:paraId="0000028F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5r47htbq14nz" w:id="32"/>
      <w:bookmarkEnd w:id="3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3.5.1  Создаем датафрейм с кумулятивной выручкой по группам A/B-тестирования</w:t>
      </w:r>
    </w:p>
    <w:p w:rsidR="00000000" w:rsidDel="00000000" w:rsidP="00000000" w:rsidRDefault="00000000" w:rsidRPr="00000000" w14:paraId="0000029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датафрейме merged_cum_revenue соберем данные о выручке по группам А и В</w:t>
      </w:r>
    </w:p>
    <w:p w:rsidR="00000000" w:rsidDel="00000000" w:rsidP="00000000" w:rsidRDefault="00000000" w:rsidRPr="00000000" w14:paraId="0000029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[21]:</w:t>
      </w:r>
    </w:p>
    <w:p w:rsidR="00000000" w:rsidDel="00000000" w:rsidP="00000000" w:rsidRDefault="00000000" w:rsidRPr="00000000" w14:paraId="0000029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merged_cum_revenue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(cum_revenue_a.merge(</w:t>
      </w:r>
    </w:p>
    <w:p w:rsidR="00000000" w:rsidDel="00000000" w:rsidP="00000000" w:rsidRDefault="00000000" w:rsidRPr="00000000" w14:paraId="0000029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cum_revenue_b,</w:t>
      </w:r>
    </w:p>
    <w:p w:rsidR="00000000" w:rsidDel="00000000" w:rsidP="00000000" w:rsidRDefault="00000000" w:rsidRPr="00000000" w14:paraId="0000029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suffixes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'_a'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'_b'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9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merged_cum_revenue.head(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Out[21]:</w:t>
      </w:r>
    </w:p>
    <w:tbl>
      <w:tblPr>
        <w:tblStyle w:val="Table10"/>
        <w:tblW w:w="1063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555"/>
        <w:gridCol w:w="2145"/>
        <w:gridCol w:w="2100"/>
        <w:gridCol w:w="1860"/>
        <w:gridCol w:w="2115"/>
        <w:gridCol w:w="1860"/>
        <w:tblGridChange w:id="0">
          <w:tblGrid>
            <w:gridCol w:w="555"/>
            <w:gridCol w:w="2145"/>
            <w:gridCol w:w="2100"/>
            <w:gridCol w:w="1860"/>
            <w:gridCol w:w="2115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orders_a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orders_b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142779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59758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234381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221801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346854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288850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2B4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w5zzdyruw00s" w:id="33"/>
      <w:bookmarkEnd w:id="3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3.5.2  Строим график относительного различия для среднего чека</w:t>
      </w:r>
    </w:p>
    <w:p w:rsidR="00000000" w:rsidDel="00000000" w:rsidP="00000000" w:rsidRDefault="00000000" w:rsidRPr="00000000" w14:paraId="000002B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графике отношение средних чеков.</w:t>
      </w:r>
    </w:p>
    <w:p w:rsidR="00000000" w:rsidDel="00000000" w:rsidP="00000000" w:rsidRDefault="00000000" w:rsidRPr="00000000" w14:paraId="000002B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[22]:</w:t>
      </w:r>
    </w:p>
    <w:p w:rsidR="00000000" w:rsidDel="00000000" w:rsidP="00000000" w:rsidRDefault="00000000" w:rsidRPr="00000000" w14:paraId="000002B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размер графика</w:t>
      </w:r>
    </w:p>
    <w:p w:rsidR="00000000" w:rsidDel="00000000" w:rsidP="00000000" w:rsidRDefault="00000000" w:rsidRPr="00000000" w14:paraId="000002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относительного различия для среднего чека группы В к группе А</w:t>
      </w:r>
    </w:p>
    <w:p w:rsidR="00000000" w:rsidDel="00000000" w:rsidP="00000000" w:rsidRDefault="00000000" w:rsidRPr="00000000" w14:paraId="000002B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</w:t>
      </w:r>
    </w:p>
    <w:p w:rsidR="00000000" w:rsidDel="00000000" w:rsidP="00000000" w:rsidRDefault="00000000" w:rsidRPr="00000000" w14:paraId="000002B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merged_cum_revenue[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B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aa2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(merged_cum_revenue[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'revenue_b'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merged_cum_revenue[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'orders_b'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B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(merged_cum_revenue[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'revenue_a'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merged_cum_revenue[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'orders_a'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"Отношение величины среднего чека группы В к группе А"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'orange'</w:t>
      </w:r>
    </w:p>
    <w:p w:rsidR="00000000" w:rsidDel="00000000" w:rsidP="00000000" w:rsidRDefault="00000000" w:rsidRPr="00000000" w14:paraId="000002B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C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plt.axhline(y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добавляем ось X</w:t>
      </w:r>
    </w:p>
    <w:p w:rsidR="00000000" w:rsidDel="00000000" w:rsidP="00000000" w:rsidRDefault="00000000" w:rsidRPr="00000000" w14:paraId="000002C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х</w:t>
      </w:r>
    </w:p>
    <w:p w:rsidR="00000000" w:rsidDel="00000000" w:rsidP="00000000" w:rsidRDefault="00000000" w:rsidRPr="00000000" w14:paraId="000002C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'Отношение среднего чека группы В к группе 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#Название</w:t>
      </w:r>
    </w:p>
    <w:p w:rsidR="00000000" w:rsidDel="00000000" w:rsidP="00000000" w:rsidRDefault="00000000" w:rsidRPr="00000000" w14:paraId="000002C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2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196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upy4jlvpr0i6" w:id="34"/>
      <w:bookmarkEnd w:id="3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3.5.3  Вывод по графику отношения среднего чека группы В к группе А'</w:t>
      </w:r>
    </w:p>
    <w:p w:rsidR="00000000" w:rsidDel="00000000" w:rsidP="00000000" w:rsidRDefault="00000000" w:rsidRPr="00000000" w14:paraId="000002C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графику можно сделать следующие выводы:</w:t>
      </w:r>
    </w:p>
    <w:p w:rsidR="00000000" w:rsidDel="00000000" w:rsidP="00000000" w:rsidRDefault="00000000" w:rsidRPr="00000000" w14:paraId="000002C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первый день теста средний чек группы В был более чем на 40% ниже среднего чека группы А. Но уже не следующий день показатели сравнялись,а в дальнейшем. средний чек группы В рос и 6,7,8 августа колебался и был выше на 35-38%, затем отношение размера чека группы В стало стремиться к группе А. Тут или из-за снижения размера выручки в группе В или из-за роста выручки в группе А.</w:t>
      </w:r>
    </w:p>
    <w:p w:rsidR="00000000" w:rsidDel="00000000" w:rsidP="00000000" w:rsidRDefault="00000000" w:rsidRPr="00000000" w14:paraId="000002C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12-15 августа средний чек в группе В был ниже до 10% по отношению к группе А.</w:t>
      </w:r>
    </w:p>
    <w:p w:rsidR="00000000" w:rsidDel="00000000" w:rsidP="00000000" w:rsidRDefault="00000000" w:rsidRPr="00000000" w14:paraId="000002C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17-18 августа показатели почти сравнялись, а 19 августа произошел резкий рост среднего чека по отношению к группе А более чем на 50%. После этого метрика снижается и стремится стабилизироваться, но все равно уровень среднего чека в группе В остался выше на 30% к концу теста.</w:t>
      </w:r>
    </w:p>
    <w:p w:rsidR="00000000" w:rsidDel="00000000" w:rsidP="00000000" w:rsidRDefault="00000000" w:rsidRPr="00000000" w14:paraId="000002C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Учитывая, что есть подозрение на выброс в группе В 19 августа, однозначно утверждать, что средний чек в группе B выше на данном шаге нельзя, ведь аномально высокий чек в какую-то из дат влияет на последующий размер среднего чека. Необходимо удалить выбросы в дальнейшем и построить график без них.</w:t>
      </w:r>
    </w:p>
    <w:p w:rsidR="00000000" w:rsidDel="00000000" w:rsidP="00000000" w:rsidRDefault="00000000" w:rsidRPr="00000000" w14:paraId="000002CD">
      <w:pPr>
        <w:spacing w:before="220" w:lineRule="auto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3.6  График кумулятивного среднего количества заказов на посетителя по группам A/B-тестирования</w:t>
      </w:r>
    </w:p>
    <w:p w:rsidR="00000000" w:rsidDel="00000000" w:rsidP="00000000" w:rsidRDefault="00000000" w:rsidRPr="00000000" w14:paraId="000002CE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xg7ecm8k0l2z" w:id="35"/>
      <w:bookmarkEnd w:id="3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3.6.1  Среднее количество заказов на пользователя</w:t>
      </w:r>
    </w:p>
    <w:p w:rsidR="00000000" w:rsidDel="00000000" w:rsidP="00000000" w:rsidRDefault="00000000" w:rsidRPr="00000000" w14:paraId="000002C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датафрейме cumulative_data добавим столбец conversion в который занесем среднее количество заказов на пользователя. Для этого orders разделим на visitors.</w:t>
      </w:r>
    </w:p>
    <w:p w:rsidR="00000000" w:rsidDel="00000000" w:rsidP="00000000" w:rsidRDefault="00000000" w:rsidRPr="00000000" w14:paraId="000002D0">
      <w:pPr>
        <w:numPr>
          <w:ilvl w:val="0"/>
          <w:numId w:val="18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 — кумулятивное количество заказов на указанную дату в указанной группе;</w:t>
      </w:r>
    </w:p>
    <w:p w:rsidR="00000000" w:rsidDel="00000000" w:rsidP="00000000" w:rsidRDefault="00000000" w:rsidRPr="00000000" w14:paraId="000002D1">
      <w:pPr>
        <w:numPr>
          <w:ilvl w:val="0"/>
          <w:numId w:val="18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 — кумулятивное количество посетителей интернет-магазина на указанную дату в определённой группе.</w:t>
      </w:r>
    </w:p>
    <w:p w:rsidR="00000000" w:rsidDel="00000000" w:rsidP="00000000" w:rsidRDefault="00000000" w:rsidRPr="00000000" w14:paraId="000002D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[23]:</w:t>
      </w:r>
    </w:p>
    <w:p w:rsidR="00000000" w:rsidDel="00000000" w:rsidP="00000000" w:rsidRDefault="00000000" w:rsidRPr="00000000" w14:paraId="000002D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Out[23]:</w:t>
      </w:r>
    </w:p>
    <w:tbl>
      <w:tblPr>
        <w:tblStyle w:val="Table11"/>
        <w:tblW w:w="10590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465"/>
        <w:gridCol w:w="1815"/>
        <w:gridCol w:w="1140"/>
        <w:gridCol w:w="1215"/>
        <w:gridCol w:w="1260"/>
        <w:gridCol w:w="1440"/>
        <w:gridCol w:w="1365"/>
        <w:gridCol w:w="1890"/>
        <w:tblGridChange w:id="0">
          <w:tblGrid>
            <w:gridCol w:w="465"/>
            <w:gridCol w:w="1815"/>
            <w:gridCol w:w="1140"/>
            <w:gridCol w:w="1215"/>
            <w:gridCol w:w="1260"/>
            <w:gridCol w:w="1440"/>
            <w:gridCol w:w="1365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142779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0.031989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59758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0.023843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234381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1338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0.031390</w:t>
            </w:r>
          </w:p>
        </w:tc>
      </w:tr>
    </w:tbl>
    <w:p w:rsidR="00000000" w:rsidDel="00000000" w:rsidP="00000000" w:rsidRDefault="00000000" w:rsidRPr="00000000" w14:paraId="000002F6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byry93nf9rgf" w:id="36"/>
      <w:bookmarkEnd w:id="3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3.6.2  Таблицы по группам</w:t>
      </w:r>
    </w:p>
    <w:p w:rsidR="00000000" w:rsidDel="00000000" w:rsidP="00000000" w:rsidRDefault="00000000" w:rsidRPr="00000000" w14:paraId="000002F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Создадим таблицы отдельно по группам А и В, присвоим им названия cumulative_data_a и cumulative_data_b</w:t>
      </w:r>
    </w:p>
    <w:p w:rsidR="00000000" w:rsidDel="00000000" w:rsidP="00000000" w:rsidRDefault="00000000" w:rsidRPr="00000000" w14:paraId="000002F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[24]:</w:t>
      </w:r>
    </w:p>
    <w:p w:rsidR="00000000" w:rsidDel="00000000" w:rsidP="00000000" w:rsidRDefault="00000000" w:rsidRPr="00000000" w14:paraId="000002F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cumulative_data_a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cumulative_data[cumulative_data[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cumulative_data_b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cumulative_data[cumulative_data[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display(cumulative_data_a.head(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cumulative_data_b.head(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tbl>
      <w:tblPr>
        <w:tblStyle w:val="Table12"/>
        <w:tblW w:w="1060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480"/>
        <w:gridCol w:w="1815"/>
        <w:gridCol w:w="1140"/>
        <w:gridCol w:w="1215"/>
        <w:gridCol w:w="1260"/>
        <w:gridCol w:w="1440"/>
        <w:gridCol w:w="1365"/>
        <w:gridCol w:w="1890"/>
        <w:tblGridChange w:id="0">
          <w:tblGrid>
            <w:gridCol w:w="480"/>
            <w:gridCol w:w="1815"/>
            <w:gridCol w:w="1140"/>
            <w:gridCol w:w="1215"/>
            <w:gridCol w:w="1260"/>
            <w:gridCol w:w="1440"/>
            <w:gridCol w:w="1365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142779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0.031989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234381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1338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0.031390</w:t>
            </w:r>
          </w:p>
        </w:tc>
      </w:tr>
    </w:tbl>
    <w:p w:rsidR="00000000" w:rsidDel="00000000" w:rsidP="00000000" w:rsidRDefault="00000000" w:rsidRPr="00000000" w14:paraId="00000316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Out[24]:</w:t>
      </w:r>
    </w:p>
    <w:tbl>
      <w:tblPr>
        <w:tblStyle w:val="Table13"/>
        <w:tblW w:w="1048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465"/>
        <w:gridCol w:w="1800"/>
        <w:gridCol w:w="1125"/>
        <w:gridCol w:w="1200"/>
        <w:gridCol w:w="1260"/>
        <w:gridCol w:w="1425"/>
        <w:gridCol w:w="1350"/>
        <w:gridCol w:w="1860"/>
        <w:tblGridChange w:id="0">
          <w:tblGrid>
            <w:gridCol w:w="465"/>
            <w:gridCol w:w="1800"/>
            <w:gridCol w:w="1125"/>
            <w:gridCol w:w="1200"/>
            <w:gridCol w:w="1260"/>
            <w:gridCol w:w="1425"/>
            <w:gridCol w:w="13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59758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0.023843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221801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1294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0.030912</w:t>
            </w:r>
          </w:p>
        </w:tc>
      </w:tr>
    </w:tbl>
    <w:p w:rsidR="00000000" w:rsidDel="00000000" w:rsidP="00000000" w:rsidRDefault="00000000" w:rsidRPr="00000000" w14:paraId="0000032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ioc64k8vqmep" w:id="37"/>
      <w:bookmarkEnd w:id="3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3.6.3  Строим график кумулятивного среднего количества заказов на посетителя по группам</w:t>
      </w:r>
    </w:p>
    <w:p w:rsidR="00000000" w:rsidDel="00000000" w:rsidP="00000000" w:rsidRDefault="00000000" w:rsidRPr="00000000" w14:paraId="0000033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[25]:</w:t>
      </w:r>
    </w:p>
    <w:p w:rsidR="00000000" w:rsidDel="00000000" w:rsidP="00000000" w:rsidRDefault="00000000" w:rsidRPr="00000000" w14:paraId="000003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размер графика</w:t>
      </w:r>
    </w:p>
    <w:p w:rsidR="00000000" w:rsidDel="00000000" w:rsidP="00000000" w:rsidRDefault="00000000" w:rsidRPr="00000000" w14:paraId="000003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среднего количества заказов группы А</w:t>
      </w:r>
    </w:p>
    <w:p w:rsidR="00000000" w:rsidDel="00000000" w:rsidP="00000000" w:rsidRDefault="00000000" w:rsidRPr="00000000" w14:paraId="000003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plt.plot(cumulative_data_a[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cumulative_data_a[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среднего количества заказов группы В</w:t>
      </w:r>
    </w:p>
    <w:p w:rsidR="00000000" w:rsidDel="00000000" w:rsidP="00000000" w:rsidRDefault="00000000" w:rsidRPr="00000000" w14:paraId="000003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plt.plot(cumulative_data_b[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cumulative_data_b[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3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х</w:t>
      </w:r>
    </w:p>
    <w:p w:rsidR="00000000" w:rsidDel="00000000" w:rsidP="00000000" w:rsidRDefault="00000000" w:rsidRPr="00000000" w14:paraId="000003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заказов'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y</w:t>
      </w:r>
    </w:p>
    <w:p w:rsidR="00000000" w:rsidDel="00000000" w:rsidP="00000000" w:rsidRDefault="00000000" w:rsidRPr="00000000" w14:paraId="000003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'График кумулятивного среднего количества заказов\n\</w:t>
      </w:r>
    </w:p>
    <w:p w:rsidR="00000000" w:rsidDel="00000000" w:rsidP="00000000" w:rsidRDefault="00000000" w:rsidRPr="00000000" w14:paraId="000003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на посетителя по группам A/B-тестирования'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#Название</w:t>
      </w:r>
    </w:p>
    <w:p w:rsidR="00000000" w:rsidDel="00000000" w:rsidP="00000000" w:rsidRDefault="00000000" w:rsidRPr="00000000" w14:paraId="000003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3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3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04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6v9c28o3uqez" w:id="38"/>
      <w:bookmarkEnd w:id="3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3.6.4  Вывод по графику кумулятивного среднего количества заказов на посетителя по группам</w:t>
      </w:r>
    </w:p>
    <w:p w:rsidR="00000000" w:rsidDel="00000000" w:rsidP="00000000" w:rsidRDefault="00000000" w:rsidRPr="00000000" w14:paraId="0000034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начале теста наблюдаем заметные колебания, при этом с начала теста конверсия у группы А была больше чем у группы группы B. 6 августа конверсия группы В выросла, а у группы А началось снижение, причем резкое снижение началось с 4 августа.</w:t>
      </w:r>
    </w:p>
    <w:p w:rsidR="00000000" w:rsidDel="00000000" w:rsidP="00000000" w:rsidRDefault="00000000" w:rsidRPr="00000000" w14:paraId="0000034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Метрики колеблются, но уже к 20 августа они стабилизировались. У группы В показатели конверсии на уровне 2,9-3 % это выше, чем у группы А, где метрика конверсии после стабилизации не превышает 2,6%.</w:t>
      </w:r>
    </w:p>
    <w:p w:rsidR="00000000" w:rsidDel="00000000" w:rsidP="00000000" w:rsidRDefault="00000000" w:rsidRPr="00000000" w14:paraId="0000034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графике не видно роста заказов 19 августа у группы В. Аномалии на эту дату есть на графиках по выручке, по среднему чеку у группы В. Сильные колебания есть только в первую неделю теста в обеих группах.</w:t>
      </w:r>
    </w:p>
    <w:p w:rsidR="00000000" w:rsidDel="00000000" w:rsidP="00000000" w:rsidRDefault="00000000" w:rsidRPr="00000000" w14:paraId="0000034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целом, конверсия у группы В стабильно лучше по накопленным показателям чем A.</w:t>
      </w:r>
    </w:p>
    <w:p w:rsidR="00000000" w:rsidDel="00000000" w:rsidP="00000000" w:rsidRDefault="00000000" w:rsidRPr="00000000" w14:paraId="00000346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5xqk3z6hvtr" w:id="39"/>
      <w:bookmarkEnd w:id="3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3.7  График изменения кумулятивного среднего количества заказов на посетителя группы B к группе A</w:t>
      </w:r>
    </w:p>
    <w:p w:rsidR="00000000" w:rsidDel="00000000" w:rsidP="00000000" w:rsidRDefault="00000000" w:rsidRPr="00000000" w14:paraId="00000347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lxh7bjs8kk63" w:id="40"/>
      <w:bookmarkEnd w:id="4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3.7.1  Создаем датафрейм с конверсией по группам A/B-тестирования</w:t>
      </w:r>
    </w:p>
    <w:p w:rsidR="00000000" w:rsidDel="00000000" w:rsidP="00000000" w:rsidRDefault="00000000" w:rsidRPr="00000000" w14:paraId="0000034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датафрейме merged_cum_conversion соберем данные о среднем количестве заказов на посетителя по группам А и В</w:t>
      </w:r>
    </w:p>
    <w:p w:rsidR="00000000" w:rsidDel="00000000" w:rsidP="00000000" w:rsidRDefault="00000000" w:rsidRPr="00000000" w14:paraId="0000034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[26]:</w:t>
      </w:r>
    </w:p>
    <w:p w:rsidR="00000000" w:rsidDel="00000000" w:rsidP="00000000" w:rsidRDefault="00000000" w:rsidRPr="00000000" w14:paraId="000003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merged_cum_conversion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cumulative_data_a[[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]].merge(</w:t>
      </w:r>
    </w:p>
    <w:p w:rsidR="00000000" w:rsidDel="00000000" w:rsidP="00000000" w:rsidRDefault="00000000" w:rsidRPr="00000000" w14:paraId="000003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cumulative_data_b[[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suffixes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'_a'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'_b'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merged_cum_conversion.head(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Out[26]:</w:t>
      </w:r>
    </w:p>
    <w:tbl>
      <w:tblPr>
        <w:tblStyle w:val="Table14"/>
        <w:tblW w:w="1054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735"/>
        <w:gridCol w:w="2835"/>
        <w:gridCol w:w="3465"/>
        <w:gridCol w:w="3510"/>
        <w:tblGridChange w:id="0">
          <w:tblGrid>
            <w:gridCol w:w="735"/>
            <w:gridCol w:w="2835"/>
            <w:gridCol w:w="346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conversion_a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conversion_b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0.031989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0.023843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0.031390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0.030912</w:t>
            </w:r>
          </w:p>
        </w:tc>
      </w:tr>
    </w:tbl>
    <w:p w:rsidR="00000000" w:rsidDel="00000000" w:rsidP="00000000" w:rsidRDefault="00000000" w:rsidRPr="00000000" w14:paraId="0000035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122jou91e91o" w:id="41"/>
      <w:bookmarkEnd w:id="4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3.7.2  Строим график относительного различия среднего количества заказов на посетителя группы B к группе A</w:t>
      </w:r>
    </w:p>
    <w:p w:rsidR="00000000" w:rsidDel="00000000" w:rsidP="00000000" w:rsidRDefault="00000000" w:rsidRPr="00000000" w14:paraId="0000036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[27]:</w:t>
      </w:r>
    </w:p>
    <w:p w:rsidR="00000000" w:rsidDel="00000000" w:rsidP="00000000" w:rsidRDefault="00000000" w:rsidRPr="00000000" w14:paraId="000003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размер графика</w:t>
      </w:r>
    </w:p>
    <w:p w:rsidR="00000000" w:rsidDel="00000000" w:rsidP="00000000" w:rsidRDefault="00000000" w:rsidRPr="00000000" w14:paraId="000003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график относительного различия для кол-ва заказов на посетителя группы В к группе А</w:t>
      </w:r>
    </w:p>
    <w:p w:rsidR="00000000" w:rsidDel="00000000" w:rsidP="00000000" w:rsidRDefault="00000000" w:rsidRPr="00000000" w14:paraId="000003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</w:t>
      </w:r>
    </w:p>
    <w:p w:rsidR="00000000" w:rsidDel="00000000" w:rsidP="00000000" w:rsidRDefault="00000000" w:rsidRPr="00000000" w14:paraId="000003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aa2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merged_cum_conversion[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merged_cum_conversion[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'conversion_b'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3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merged_cum_conversion[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'conversion_a'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"Относительный прирост конверсии группы B относительно группы 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'orange'</w:t>
      </w:r>
    </w:p>
    <w:p w:rsidR="00000000" w:rsidDel="00000000" w:rsidP="00000000" w:rsidRDefault="00000000" w:rsidRPr="00000000" w14:paraId="000003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plt.axhline(y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добавляем ось X</w:t>
      </w:r>
    </w:p>
    <w:p w:rsidR="00000000" w:rsidDel="00000000" w:rsidP="00000000" w:rsidRDefault="00000000" w:rsidRPr="00000000" w14:paraId="000003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#Подпись для оси х</w:t>
      </w:r>
    </w:p>
    <w:p w:rsidR="00000000" w:rsidDel="00000000" w:rsidP="00000000" w:rsidRDefault="00000000" w:rsidRPr="00000000" w14:paraId="000003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'График относительного прироста\nкумулятивного среднего количества заказов\</w:t>
      </w:r>
    </w:p>
    <w:p w:rsidR="00000000" w:rsidDel="00000000" w:rsidP="00000000" w:rsidRDefault="00000000" w:rsidRPr="00000000" w14:paraId="000003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на посетителя группы B\nотносительно группы 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#Название</w:t>
      </w:r>
    </w:p>
    <w:p w:rsidR="00000000" w:rsidDel="00000000" w:rsidP="00000000" w:rsidRDefault="00000000" w:rsidRPr="00000000" w14:paraId="000003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3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3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3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23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wqv6wjmcp81" w:id="42"/>
      <w:bookmarkEnd w:id="4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3.7.3  Вывод по графику относительного различия среднего количества заказов на посетителя группы B к группе A</w:t>
      </w:r>
    </w:p>
    <w:p w:rsidR="00000000" w:rsidDel="00000000" w:rsidP="00000000" w:rsidRDefault="00000000" w:rsidRPr="00000000" w14:paraId="0000037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 самого начала теста, количество заказов у группы В меньше группы А, метрика колеблется. С 6 августа показатели выросли и количество заказов после 6 августа стабильно росло и достигло пика до своего пика 15 и 17 августа, превысив примерно на 20% количество заказов группы А. После этого метрика снижается и стремится к стабилизации.</w:t>
      </w:r>
    </w:p>
    <w:p w:rsidR="00000000" w:rsidDel="00000000" w:rsidP="00000000" w:rsidRDefault="00000000" w:rsidRPr="00000000" w14:paraId="0000037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целом отношение среднего количества заказов на посетителя больше у группы B, метрика стремится к стабилизации. Но колебания незначительные есть и на конец теста в диапазоне 12-17%.</w:t>
      </w:r>
    </w:p>
    <w:p w:rsidR="00000000" w:rsidDel="00000000" w:rsidP="00000000" w:rsidRDefault="00000000" w:rsidRPr="00000000" w14:paraId="0000037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предположить, что равновесие еще не установилось, но на первый взгляд B выглядит интереснее в плане конверсии - прирост есть.</w:t>
      </w:r>
    </w:p>
    <w:p w:rsidR="00000000" w:rsidDel="00000000" w:rsidP="00000000" w:rsidRDefault="00000000" w:rsidRPr="00000000" w14:paraId="0000037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Проверим данные на аномалии. У нас есть предположение, что 19 августа были заказы с аномально высокой стоимостью. Такие заказы редкость и они влияют на все метрики, искажая реальную картину. Начнем с оценки стоимости заказов с помощью точечного графика, затем посчитаем 95-й и 99-й персентиль стоимости заказов, посчитаем статистическую значимость.</w:t>
      </w:r>
    </w:p>
    <w:p w:rsidR="00000000" w:rsidDel="00000000" w:rsidP="00000000" w:rsidRDefault="00000000" w:rsidRPr="00000000" w14:paraId="0000037A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ga1sva23s64w" w:id="43"/>
      <w:bookmarkEnd w:id="4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3.8  Точечный график количества заказов по пользователям</w:t>
      </w:r>
    </w:p>
    <w:p w:rsidR="00000000" w:rsidDel="00000000" w:rsidP="00000000" w:rsidRDefault="00000000" w:rsidRPr="00000000" w14:paraId="0000037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Проанализируем конверсию - отношение числа заказов к количеству посетителей сайта за время теста.. Пользователи, совершившие много заказов, влияют на численность формулы конверсии. Метрика искажается. Скорее всего такое поведение отличается от нормального, обычный пользователь интернет-магазина с регулярным спросом (как наш магазин) совершает не более двух заказов за короткий срок.</w:t>
      </w:r>
    </w:p>
    <w:p w:rsidR="00000000" w:rsidDel="00000000" w:rsidP="00000000" w:rsidRDefault="00000000" w:rsidRPr="00000000" w14:paraId="0000037C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tkm4lvh470j7" w:id="44"/>
      <w:bookmarkEnd w:id="4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3.8.1  Датафрейм с количество заказов по пользователям</w:t>
      </w:r>
    </w:p>
    <w:p w:rsidR="00000000" w:rsidDel="00000000" w:rsidP="00000000" w:rsidRDefault="00000000" w:rsidRPr="00000000" w14:paraId="0000037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количество заказов по пользователям и посмотрим на результат. Сгруппируем датафрейм orders по пользователям ('visitor_id) и посчитаем заказы(transaction_id).</w:t>
      </w:r>
    </w:p>
    <w:p w:rsidR="00000000" w:rsidDel="00000000" w:rsidP="00000000" w:rsidRDefault="00000000" w:rsidRPr="00000000" w14:paraId="0000037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[28]:</w:t>
      </w:r>
    </w:p>
    <w:p w:rsidR="00000000" w:rsidDel="00000000" w:rsidP="00000000" w:rsidRDefault="00000000" w:rsidRPr="00000000" w14:paraId="000003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ord_by_users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pd.Series.nunique})</w:t>
      </w:r>
    </w:p>
    <w:p w:rsidR="00000000" w:rsidDel="00000000" w:rsidP="00000000" w:rsidRDefault="00000000" w:rsidRPr="00000000" w14:paraId="000003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ord_by_users.columns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переименуем столбцы</w:t>
      </w:r>
    </w:p>
    <w:p w:rsidR="00000000" w:rsidDel="00000000" w:rsidP="00000000" w:rsidRDefault="00000000" w:rsidRPr="00000000" w14:paraId="000003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ord_by_users.sort_values(by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#выведем топ-10 количества покупок на пользователя</w:t>
      </w:r>
    </w:p>
    <w:p w:rsidR="00000000" w:rsidDel="00000000" w:rsidP="00000000" w:rsidRDefault="00000000" w:rsidRPr="00000000" w14:paraId="0000038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Out[28]:</w:t>
      </w:r>
    </w:p>
    <w:tbl>
      <w:tblPr>
        <w:tblStyle w:val="Table15"/>
        <w:tblW w:w="1024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2070"/>
        <w:gridCol w:w="5040"/>
        <w:gridCol w:w="3135"/>
        <w:tblGridChange w:id="0">
          <w:tblGrid>
            <w:gridCol w:w="2070"/>
            <w:gridCol w:w="5040"/>
            <w:gridCol w:w="3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3967698036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249864742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2108163459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2988190573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3908431265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611059232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2742574263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678354126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1404560065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before="180" w:lineRule="auto"/>
              <w:ind w:left="283.46456692913375" w:right="369.2125984251969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1985475298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before="180" w:lineRule="auto"/>
              <w:ind w:left="283.46456692913375" w:right="369.21259842519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Есть некоторые пользователи, которые оформили по 3 заказа, их не много. Посмотрим как это выглядит на точечной диаграмме, чтобы оценить как такие пользователи выделяются на фоне других.</w:t>
      </w:r>
    </w:p>
    <w:p w:rsidR="00000000" w:rsidDel="00000000" w:rsidP="00000000" w:rsidRDefault="00000000" w:rsidRPr="00000000" w14:paraId="000003AA">
      <w:pPr>
        <w:pStyle w:val="Heading4"/>
        <w:keepNext w:val="0"/>
        <w:keepLines w:val="0"/>
        <w:spacing w:after="0" w:before="420" w:line="240" w:lineRule="auto"/>
        <w:rPr>
          <w:b w:val="1"/>
          <w:color w:val="000000"/>
          <w:sz w:val="21"/>
          <w:szCs w:val="21"/>
        </w:rPr>
      </w:pPr>
      <w:bookmarkStart w:colFirst="0" w:colLast="0" w:name="_l8hglnexlca6" w:id="45"/>
      <w:bookmarkEnd w:id="4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3.8.2  Строим точечную диаграмму числа заказов одного пользователя</w:t>
      </w:r>
    </w:p>
    <w:p w:rsidR="00000000" w:rsidDel="00000000" w:rsidP="00000000" w:rsidRDefault="00000000" w:rsidRPr="00000000" w14:paraId="000003A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[29]:</w:t>
      </w:r>
    </w:p>
    <w:p w:rsidR="00000000" w:rsidDel="00000000" w:rsidP="00000000" w:rsidRDefault="00000000" w:rsidRPr="00000000" w14:paraId="000003A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(ord_by_users)))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считаем количество заказов общее</w:t>
      </w:r>
    </w:p>
    <w:p w:rsidR="00000000" w:rsidDel="00000000" w:rsidP="00000000" w:rsidRDefault="00000000" w:rsidRPr="00000000" w14:paraId="000003A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строим точечную диаграмму числа заказов одного пользователя</w:t>
      </w:r>
    </w:p>
    <w:p w:rsidR="00000000" w:rsidDel="00000000" w:rsidP="00000000" w:rsidRDefault="00000000" w:rsidRPr="00000000" w14:paraId="000003A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plt.scatter(x_values,</w:t>
      </w:r>
    </w:p>
    <w:p w:rsidR="00000000" w:rsidDel="00000000" w:rsidP="00000000" w:rsidRDefault="00000000" w:rsidRPr="00000000" w14:paraId="000003B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ord_by_users[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B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cmap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"jet"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B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'Точечная диаграмма числа заказов на одного пользователя'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3B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заказов'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B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772025" cy="2000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cp4swg15g8sq" w:id="46"/>
      <w:bookmarkEnd w:id="4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3.8.3  Вывод по точечной диаграмме числа заказов одного пользователя</w:t>
      </w:r>
    </w:p>
    <w:p w:rsidR="00000000" w:rsidDel="00000000" w:rsidP="00000000" w:rsidRDefault="00000000" w:rsidRPr="00000000" w14:paraId="000003B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Судя по диаграмме, можно сделать вывод, что самое большое число пользователей сделало по одному заказу.</w:t>
      </w:r>
    </w:p>
    <w:p w:rsidR="00000000" w:rsidDel="00000000" w:rsidP="00000000" w:rsidRDefault="00000000" w:rsidRPr="00000000" w14:paraId="000003B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два заказа сделало мало пользователей. Их точная доля не ясна — непонятно, считать их аномалиями или нет.</w:t>
      </w:r>
    </w:p>
    <w:p w:rsidR="00000000" w:rsidDel="00000000" w:rsidP="00000000" w:rsidRDefault="00000000" w:rsidRPr="00000000" w14:paraId="000003C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три заказа - единичные случаи.</w:t>
      </w:r>
    </w:p>
    <w:p w:rsidR="00000000" w:rsidDel="00000000" w:rsidP="00000000" w:rsidRDefault="00000000" w:rsidRPr="00000000" w14:paraId="000003C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выборочные перцентили количества заказов на одного пользователя чтобы отсечь выбросы, так как по графику неясно, считать заказы с тремя и двумя заказами аномалией или нет.</w:t>
      </w:r>
    </w:p>
    <w:p w:rsidR="00000000" w:rsidDel="00000000" w:rsidP="00000000" w:rsidRDefault="00000000" w:rsidRPr="00000000" w14:paraId="000003C2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d466vu45qito" w:id="47"/>
      <w:bookmarkEnd w:id="4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3.9  Считаем 95-й и 99-й персентили количества заказов по пользователям</w:t>
      </w:r>
    </w:p>
    <w:p w:rsidR="00000000" w:rsidDel="00000000" w:rsidP="00000000" w:rsidRDefault="00000000" w:rsidRPr="00000000" w14:paraId="000003C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Принято отсекать от 1% до 5% наблюдений с крайними значениями. Чтобы их найти применим метод percentile() библиотеки Numpy:</w:t>
      </w:r>
    </w:p>
    <w:p w:rsidR="00000000" w:rsidDel="00000000" w:rsidP="00000000" w:rsidRDefault="00000000" w:rsidRPr="00000000" w14:paraId="000003C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[30]:</w:t>
      </w:r>
    </w:p>
    <w:p w:rsidR="00000000" w:rsidDel="00000000" w:rsidP="00000000" w:rsidRDefault="00000000" w:rsidRPr="00000000" w14:paraId="000003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(np.percentile(ord_by_users[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[1. 2.]</w:t>
      </w:r>
    </w:p>
    <w:p w:rsidR="00000000" w:rsidDel="00000000" w:rsidP="00000000" w:rsidRDefault="00000000" w:rsidRPr="00000000" w14:paraId="000003C7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4qwcfwwrhtc" w:id="48"/>
      <w:bookmarkEnd w:id="4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3.9.1  Граница для определения аномалии количества заказов</w:t>
      </w:r>
    </w:p>
    <w:p w:rsidR="00000000" w:rsidDel="00000000" w:rsidP="00000000" w:rsidRDefault="00000000" w:rsidRPr="00000000" w14:paraId="000003C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более 5% пользователей оформляли больше чем 1 заказ. И не более 1% пользователей заказывали более двух раз.</w:t>
      </w:r>
    </w:p>
    <w:p w:rsidR="00000000" w:rsidDel="00000000" w:rsidP="00000000" w:rsidRDefault="00000000" w:rsidRPr="00000000" w14:paraId="000003C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не сомневаясь установить 1 заказ на одного пользователя как нижнюю границу нормального числа заказов. Таким образом нужно отсеять пользователей, совершивших более 1 заказа за время проведения теста.</w:t>
      </w:r>
    </w:p>
    <w:p w:rsidR="00000000" w:rsidDel="00000000" w:rsidP="00000000" w:rsidRDefault="00000000" w:rsidRPr="00000000" w14:paraId="000003CB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opvyzk5w8qbw" w:id="49"/>
      <w:bookmarkEnd w:id="4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3.10  Точечный график стоимости заказов</w:t>
      </w:r>
    </w:p>
    <w:p w:rsidR="00000000" w:rsidDel="00000000" w:rsidP="00000000" w:rsidRDefault="00000000" w:rsidRPr="00000000" w14:paraId="000003C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 нас есть предположения, что среди заказов есть заказы с аномально высокой стоимостью. Такие покупки редкость, случайность. Их нужно удалять из выборки, чтобы не искажать метрики. Для начала сформируем датасет с заказами и их стоимостью.</w:t>
      </w:r>
    </w:p>
    <w:p w:rsidR="00000000" w:rsidDel="00000000" w:rsidP="00000000" w:rsidRDefault="00000000" w:rsidRPr="00000000" w14:paraId="000003CD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v8cr9h2gad3y" w:id="50"/>
      <w:bookmarkEnd w:id="5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3.10.1  Посмотрим количество заказов по стоимости</w:t>
      </w:r>
    </w:p>
    <w:p w:rsidR="00000000" w:rsidDel="00000000" w:rsidP="00000000" w:rsidRDefault="00000000" w:rsidRPr="00000000" w14:paraId="000003C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количество заказов по стоимости из датасета orders</w:t>
      </w:r>
    </w:p>
    <w:p w:rsidR="00000000" w:rsidDel="00000000" w:rsidP="00000000" w:rsidRDefault="00000000" w:rsidRPr="00000000" w14:paraId="000003CF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3D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transaction_id  visitor_id       date  revenue group</w:t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        590470918  1920142716 2019-08-19  1294500     B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1196      3936777065  2108080724 2019-08-15   202740     B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1136       666610489  1307669133 2019-08-13    92550     A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744       3668308183   888512513 2019-08-27    86620     B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743       3603576309  4133034833 2019-08-09    67990     A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1103      1348774318  1164614297 2019-08-12    66350     A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1099       316924019   148427295 2019-08-12    65710     A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949       1347999392   887908475 2019-08-21    60450     A</w:t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940       2420050534  4003628586 2019-08-08    58550     B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       3163614039  2254586615 2019-08-22    53904     A</w:t>
      </w:r>
    </w:p>
    <w:p w:rsidR="00000000" w:rsidDel="00000000" w:rsidP="00000000" w:rsidRDefault="00000000" w:rsidRPr="00000000" w14:paraId="000003DC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Вывели топ-10 самых дорогих заказов. Один заказа почти на миллион триста тысяч, а замыкает десятку лидеров заказ на 54 тысячи . Даже среди топ-10 разброс сильный и есть аномалия. Посчитаем количество заказов и запишем информцию в переменной x_values. а затем построим точечную диаграмму.</w:t>
      </w:r>
    </w:p>
    <w:p w:rsidR="00000000" w:rsidDel="00000000" w:rsidP="00000000" w:rsidRDefault="00000000" w:rsidRPr="00000000" w14:paraId="000003D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3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3E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E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E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plt.scatter(x_values,</w:t>
      </w:r>
    </w:p>
    <w:p w:rsidR="00000000" w:rsidDel="00000000" w:rsidP="00000000" w:rsidRDefault="00000000" w:rsidRPr="00000000" w14:paraId="000003E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E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cmap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"jet"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 график наложим сетку</w:t>
      </w:r>
    </w:p>
    <w:p w:rsidR="00000000" w:rsidDel="00000000" w:rsidP="00000000" w:rsidRDefault="00000000" w:rsidRPr="00000000" w14:paraId="000003E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'Точечная диаграмма стоимости заказов на одного пользователя'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заказов'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303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crl3xel84dc9" w:id="51"/>
      <w:bookmarkEnd w:id="5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3.10.2  Вывод по точечной диаграмме стоимости заказов на одного пользователя</w:t>
      </w:r>
    </w:p>
    <w:p w:rsidR="00000000" w:rsidDel="00000000" w:rsidP="00000000" w:rsidRDefault="00000000" w:rsidRPr="00000000" w14:paraId="000003E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Судя по диаграмме, можно сделать вывод, что найденный заказ на миллион триста тысяч - точно выбивается из всех заказов. Также есть заказ на 200тысяч. Остальные заказы не превышают 50тысяч. Чтобы точно отсеять аномалии, почитаем выборочные перцентили стоимости заказов на одного пользователя.</w:t>
      </w:r>
    </w:p>
    <w:p w:rsidR="00000000" w:rsidDel="00000000" w:rsidP="00000000" w:rsidRDefault="00000000" w:rsidRPr="00000000" w14:paraId="000003F0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yay6np2w4bn7" w:id="52"/>
      <w:bookmarkEnd w:id="5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3.11  Считаем 95-й и 99-й выборочные перцентили cтоимости заказов на одного пользователя</w:t>
      </w:r>
    </w:p>
    <w:p w:rsidR="00000000" w:rsidDel="00000000" w:rsidP="00000000" w:rsidRDefault="00000000" w:rsidRPr="00000000" w14:paraId="000003F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3F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(np.percentile(orders[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[26785. 53904.]</w:t>
      </w:r>
    </w:p>
    <w:p w:rsidR="00000000" w:rsidDel="00000000" w:rsidP="00000000" w:rsidRDefault="00000000" w:rsidRPr="00000000" w14:paraId="000003F4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7un4ivneis2h" w:id="53"/>
      <w:bookmarkEnd w:id="5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3.11.1  Граница для определения аномалии стоимости заказов</w:t>
      </w:r>
    </w:p>
    <w:p w:rsidR="00000000" w:rsidDel="00000000" w:rsidP="00000000" w:rsidRDefault="00000000" w:rsidRPr="00000000" w14:paraId="000003F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более 5% заказов дороже 26 785 и не более 1% дороже 53904. Как мы и предполагали, наши дорогие заказы на миллион триста тысяч и на двести тысяч составляют менее 1% от всех заказов. Остается решить какой порог стоимости заказов установить. По количеству заказов мы отсеяли 5% аномального количества заказов. Применим и тут такой же размер аномалии в 5% и установим верхнюю границу заказа в 26785 рублей.</w:t>
      </w:r>
    </w:p>
    <w:p w:rsidR="00000000" w:rsidDel="00000000" w:rsidP="00000000" w:rsidRDefault="00000000" w:rsidRPr="00000000" w14:paraId="000003F7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n21mnwz60xat" w:id="54"/>
      <w:bookmarkEnd w:id="54"/>
      <w:r w:rsidDel="00000000" w:rsidR="00000000" w:rsidRPr="00000000">
        <w:rPr>
          <w:b w:val="1"/>
          <w:sz w:val="33"/>
          <w:szCs w:val="33"/>
          <w:rtl w:val="0"/>
        </w:rPr>
        <w:t xml:space="preserve">4  Анализ А/В теста: анализ результатов</w:t>
      </w:r>
    </w:p>
    <w:p w:rsidR="00000000" w:rsidDel="00000000" w:rsidP="00000000" w:rsidRDefault="00000000" w:rsidRPr="00000000" w14:paraId="000003F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уже оценили результаты А/В теста визуально и сделали предположение,что в данных есть выбросы. Нашли эти выбросы, определили для них границу, а именно:</w:t>
      </w:r>
    </w:p>
    <w:p w:rsidR="00000000" w:rsidDel="00000000" w:rsidP="00000000" w:rsidRDefault="00000000" w:rsidRPr="00000000" w14:paraId="000003F9">
      <w:pPr>
        <w:numPr>
          <w:ilvl w:val="0"/>
          <w:numId w:val="1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не более 1 заказа на пользователя</w:t>
      </w:r>
    </w:p>
    <w:p w:rsidR="00000000" w:rsidDel="00000000" w:rsidP="00000000" w:rsidRDefault="00000000" w:rsidRPr="00000000" w14:paraId="000003FA">
      <w:pPr>
        <w:numPr>
          <w:ilvl w:val="0"/>
          <w:numId w:val="15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не более 26 785 стоимость одного заказа.</w:t>
      </w:r>
    </w:p>
    <w:p w:rsidR="00000000" w:rsidDel="00000000" w:rsidP="00000000" w:rsidRDefault="00000000" w:rsidRPr="00000000" w14:paraId="000003F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статистическую значимость различий в среднем числе заказов на пользователя и среднем чеке между группами. Сделаем это как по сырым данным - без удаления аномальных пользователей, так и по очищенным данным от выбросов.</w:t>
      </w:r>
    </w:p>
    <w:p w:rsidR="00000000" w:rsidDel="00000000" w:rsidP="00000000" w:rsidRDefault="00000000" w:rsidRPr="00000000" w14:paraId="000003F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всех данных(сырых и очищенных) сформулируем гипотезы о наличии различий между группами.</w:t>
      </w:r>
    </w:p>
    <w:p w:rsidR="00000000" w:rsidDel="00000000" w:rsidP="00000000" w:rsidRDefault="00000000" w:rsidRPr="00000000" w14:paraId="000003FD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xndrna8c2u0d" w:id="55"/>
      <w:bookmarkEnd w:id="5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4.1  Анализ результатов по сырым данным</w:t>
      </w:r>
    </w:p>
    <w:p w:rsidR="00000000" w:rsidDel="00000000" w:rsidP="00000000" w:rsidRDefault="00000000" w:rsidRPr="00000000" w14:paraId="000003F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статистическую значимость различий в среднем числе заказов на пользователя на пользователя и среднем чеке между группами по данным до очистки(сырым).</w:t>
      </w:r>
    </w:p>
    <w:p w:rsidR="00000000" w:rsidDel="00000000" w:rsidP="00000000" w:rsidRDefault="00000000" w:rsidRPr="00000000" w14:paraId="000003F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gn08913tum4x" w:id="56"/>
      <w:bookmarkEnd w:id="5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4.1.1  Проверка данных на нормальность. Критерий Шапиро-Уилка</w:t>
      </w:r>
    </w:p>
    <w:p w:rsidR="00000000" w:rsidDel="00000000" w:rsidP="00000000" w:rsidRDefault="00000000" w:rsidRPr="00000000" w14:paraId="0000040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 помощью критерия Шапиро-Уилка проверим гипотезу о нормальном распределении. Выбор в пользу этого критерия в том, что он чаще обнаруживает различия между распределениями, если они и правда есть. Библиотека scipy.stats имеет встроенный расчет этого критерия - метод st.shapiro(x).</w:t>
      </w:r>
    </w:p>
    <w:p w:rsidR="00000000" w:rsidDel="00000000" w:rsidP="00000000" w:rsidRDefault="00000000" w:rsidRPr="00000000" w14:paraId="00000401">
      <w:pPr>
        <w:numPr>
          <w:ilvl w:val="0"/>
          <w:numId w:val="2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 для проверки групп А:</w:t>
      </w:r>
    </w:p>
    <w:p w:rsidR="00000000" w:rsidDel="00000000" w:rsidP="00000000" w:rsidRDefault="00000000" w:rsidRPr="00000000" w14:paraId="0000040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H0:Конверсии группы A распределены нормально</w:t>
      </w:r>
    </w:p>
    <w:p w:rsidR="00000000" w:rsidDel="00000000" w:rsidP="00000000" w:rsidRDefault="00000000" w:rsidRPr="00000000" w14:paraId="00000403">
      <w:pPr>
        <w:numPr>
          <w:ilvl w:val="1"/>
          <w:numId w:val="25"/>
        </w:numPr>
        <w:spacing w:after="14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H1:Конверсии группы A не распределены нормально</w:t>
      </w:r>
    </w:p>
    <w:p w:rsidR="00000000" w:rsidDel="00000000" w:rsidP="00000000" w:rsidRDefault="00000000" w:rsidRPr="00000000" w14:paraId="0000040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α=5% критический уровень статистической значимости.</w:t>
      </w:r>
    </w:p>
    <w:p w:rsidR="00000000" w:rsidDel="00000000" w:rsidP="00000000" w:rsidRDefault="00000000" w:rsidRPr="00000000" w14:paraId="00000405">
      <w:pPr>
        <w:numPr>
          <w:ilvl w:val="0"/>
          <w:numId w:val="26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 для проверки групп В:</w:t>
      </w:r>
    </w:p>
    <w:p w:rsidR="00000000" w:rsidDel="00000000" w:rsidP="00000000" w:rsidRDefault="00000000" w:rsidRPr="00000000" w14:paraId="0000040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H0:Конверсии группы A распределены нормально</w:t>
      </w:r>
    </w:p>
    <w:p w:rsidR="00000000" w:rsidDel="00000000" w:rsidP="00000000" w:rsidRDefault="00000000" w:rsidRPr="00000000" w14:paraId="00000407">
      <w:pPr>
        <w:numPr>
          <w:ilvl w:val="1"/>
          <w:numId w:val="26"/>
        </w:numPr>
        <w:spacing w:after="14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H1:Конверсии группы A не распределены нормально</w:t>
      </w:r>
    </w:p>
    <w:p w:rsidR="00000000" w:rsidDel="00000000" w:rsidP="00000000" w:rsidRDefault="00000000" w:rsidRPr="00000000" w14:paraId="0000040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α=5% критический уровень статистической значимости.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основе датафрейма visitors подготовим данные для двух групп А и В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visitors_a_daily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visitors_b_daily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visitors_a_cum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visitors_b_cum</w:t>
      </w:r>
    </w:p>
    <w:p w:rsidR="00000000" w:rsidDel="00000000" w:rsidP="00000000" w:rsidRDefault="00000000" w:rsidRPr="00000000" w14:paraId="0000040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основе датафрейма orders подготовим данные для двух групп А и В</w:t>
      </w:r>
    </w:p>
    <w:p w:rsidR="00000000" w:rsidDel="00000000" w:rsidP="00000000" w:rsidRDefault="00000000" w:rsidRPr="00000000" w14:paraId="0000040F">
      <w:pPr>
        <w:numPr>
          <w:ilvl w:val="0"/>
          <w:numId w:val="36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orders_a_daily</w:t>
      </w:r>
    </w:p>
    <w:p w:rsidR="00000000" w:rsidDel="00000000" w:rsidP="00000000" w:rsidRDefault="00000000" w:rsidRPr="00000000" w14:paraId="0000041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orders_b_daily</w:t>
      </w:r>
    </w:p>
    <w:p w:rsidR="00000000" w:rsidDel="00000000" w:rsidP="00000000" w:rsidRDefault="00000000" w:rsidRPr="00000000" w14:paraId="0000041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orders_a_cum</w:t>
      </w:r>
    </w:p>
    <w:p w:rsidR="00000000" w:rsidDel="00000000" w:rsidP="00000000" w:rsidRDefault="00000000" w:rsidRPr="00000000" w14:paraId="00000412">
      <w:pPr>
        <w:numPr>
          <w:ilvl w:val="0"/>
          <w:numId w:val="36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orders_b_cum</w:t>
      </w:r>
    </w:p>
    <w:p w:rsidR="00000000" w:rsidDel="00000000" w:rsidP="00000000" w:rsidRDefault="00000000" w:rsidRPr="00000000" w14:paraId="0000041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Соединим все полученные данные с помощью merge в таблицу raw_data</w:t>
      </w:r>
    </w:p>
    <w:p w:rsidR="00000000" w:rsidDel="00000000" w:rsidP="00000000" w:rsidRDefault="00000000" w:rsidRPr="00000000" w14:paraId="0000041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Используем датафрейм orders как основу для создания переменных ord_by_users_a и ord_by_users_b, в которые запишем столбцы с пользователями и количеством заказов, которые они совершали.</w:t>
      </w:r>
    </w:p>
    <w:p w:rsidR="00000000" w:rsidDel="00000000" w:rsidP="00000000" w:rsidRDefault="00000000" w:rsidRPr="00000000" w14:paraId="0000041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Затем объявим переменные</w:t>
      </w:r>
    </w:p>
    <w:p w:rsidR="00000000" w:rsidDel="00000000" w:rsidP="00000000" w:rsidRDefault="00000000" w:rsidRPr="00000000" w14:paraId="00000416">
      <w:pPr>
        <w:numPr>
          <w:ilvl w:val="0"/>
          <w:numId w:val="8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sample_a и</w:t>
      </w:r>
    </w:p>
    <w:p w:rsidR="00000000" w:rsidDel="00000000" w:rsidP="00000000" w:rsidRDefault="00000000" w:rsidRPr="00000000" w14:paraId="00000417">
      <w:pPr>
        <w:numPr>
          <w:ilvl w:val="0"/>
          <w:numId w:val="8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sample_b, в которых пользователям (visitor_id) из разных групп будет соответствовать количество заказов(transaction_id). Тем, кто ничего не заказал, будут соответствовать нули. Это нужно, чтобы подготовить выборки к проверке критерием Манна-Уитни.</w:t>
      </w:r>
    </w:p>
    <w:p w:rsidR="00000000" w:rsidDel="00000000" w:rsidP="00000000" w:rsidRDefault="00000000" w:rsidRPr="00000000" w14:paraId="0000041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Переменная sample_a и sample_b состоит из двух частей:</w:t>
      </w:r>
    </w:p>
    <w:p w:rsidR="00000000" w:rsidDel="00000000" w:rsidP="00000000" w:rsidRDefault="00000000" w:rsidRPr="00000000" w14:paraId="00000419">
      <w:pPr>
        <w:numPr>
          <w:ilvl w:val="0"/>
          <w:numId w:val="1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Список с количеством заказов для каждого из пользователей,</w:t>
      </w:r>
    </w:p>
    <w:p w:rsidR="00000000" w:rsidDel="00000000" w:rsidP="00000000" w:rsidRDefault="00000000" w:rsidRPr="00000000" w14:paraId="0000041A">
      <w:pPr>
        <w:numPr>
          <w:ilvl w:val="0"/>
          <w:numId w:val="14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Нули для пользователей, которые ничего не заказывали. Их количество равно разнице между суммой посетителей и количеством записей о заказах.</w:t>
      </w:r>
    </w:p>
    <w:p w:rsidR="00000000" w:rsidDel="00000000" w:rsidP="00000000" w:rsidRDefault="00000000" w:rsidRPr="00000000" w14:paraId="0000041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[34]:</w:t>
      </w:r>
    </w:p>
    <w:p w:rsidR="00000000" w:rsidDel="00000000" w:rsidP="00000000" w:rsidRDefault="00000000" w:rsidRPr="00000000" w14:paraId="000004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visitors_a_daily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visitors[visitors[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visitors_a_daily.columns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visitors_a_cum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visitors_a_daily.apply(</w:t>
      </w:r>
    </w:p>
    <w:p w:rsidR="00000000" w:rsidDel="00000000" w:rsidP="00000000" w:rsidRDefault="00000000" w:rsidRPr="00000000" w14:paraId="000004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visitors_a_daily[visitors_a_daily[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]].agg(</w:t>
      </w:r>
    </w:p>
    <w:p w:rsidR="00000000" w:rsidDel="00000000" w:rsidP="00000000" w:rsidRDefault="00000000" w:rsidRPr="00000000" w14:paraId="000004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42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visitors_a_cum.columns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'a_user_cum'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visitors_b_daily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visitors[visitors[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visitors_b_daily.columns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visitors_b_cum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visitors_b_daily.apply(</w:t>
      </w:r>
    </w:p>
    <w:p w:rsidR="00000000" w:rsidDel="00000000" w:rsidP="00000000" w:rsidRDefault="00000000" w:rsidRPr="00000000" w14:paraId="000004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visitors_b_daily[visitors_b_daily[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]].agg(</w:t>
      </w:r>
    </w:p>
    <w:p w:rsidR="00000000" w:rsidDel="00000000" w:rsidP="00000000" w:rsidRDefault="00000000" w:rsidRPr="00000000" w14:paraId="000004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42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visitors_b_cum.columns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'b_user_cum'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orders_a_daily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pd.Series.nunique,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4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orders_a_daily.columns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'a_orders_per_date'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'a_revenue_per_date'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orders_a_cum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orders_a_daily.apply(</w:t>
      </w:r>
    </w:p>
    <w:p w:rsidR="00000000" w:rsidDel="00000000" w:rsidP="00000000" w:rsidRDefault="00000000" w:rsidRPr="00000000" w14:paraId="000004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orders_a_daily[orders_a_daily[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]].agg(</w:t>
      </w:r>
    </w:p>
    <w:p w:rsidR="00000000" w:rsidDel="00000000" w:rsidP="00000000" w:rsidRDefault="00000000" w:rsidRPr="00000000" w14:paraId="000004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'a_orders_per_date'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'a_revenue_per_date'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4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orders_a_cum.columns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'a_orders_cum'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'a_cum_revenue'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orders_b_daily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pd.Series.nunique,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4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orders_b_daily.columns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'b_orders_per_date'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'b_revenue_per_date'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orders_b_cum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orders_b_daily.apply(</w:t>
      </w:r>
    </w:p>
    <w:p w:rsidR="00000000" w:rsidDel="00000000" w:rsidP="00000000" w:rsidRDefault="00000000" w:rsidRPr="00000000" w14:paraId="000004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orders_b_daily[orders_b_daily[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]].agg(</w:t>
      </w:r>
    </w:p>
    <w:p w:rsidR="00000000" w:rsidDel="00000000" w:rsidP="00000000" w:rsidRDefault="00000000" w:rsidRPr="00000000" w14:paraId="000004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'b_orders_per_date'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'b_revenue_per_date'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4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orders_b_cum.columns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'b_orders_cum'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'b_cum_revenue'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orders_a_daily.merge(</w:t>
      </w:r>
    </w:p>
    <w:p w:rsidR="00000000" w:rsidDel="00000000" w:rsidP="00000000" w:rsidRDefault="00000000" w:rsidRPr="00000000" w14:paraId="000004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orders_b_daily,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</w:p>
    <w:p w:rsidR="00000000" w:rsidDel="00000000" w:rsidP="00000000" w:rsidRDefault="00000000" w:rsidRPr="00000000" w14:paraId="000004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4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.merge(orders_a_cum,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.merge(orders_b_cum,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.merge(visitors_a_daily,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.merge(visitors_b_daily,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.merge(visitors_a_cum,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.merge(visitors_b_cum,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для пользователей, совершивших хотя бы 1 заказ, будет указано число заказов</w:t>
      </w:r>
    </w:p>
    <w:p w:rsidR="00000000" w:rsidDel="00000000" w:rsidP="00000000" w:rsidRDefault="00000000" w:rsidRPr="00000000" w14:paraId="000004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pd.Series.nunique})</w:t>
      </w:r>
    </w:p>
    <w:p w:rsidR="00000000" w:rsidDel="00000000" w:rsidP="00000000" w:rsidRDefault="00000000" w:rsidRPr="00000000" w14:paraId="000004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orders_a_users.columns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orders_b_users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pd.Series.nunique})</w:t>
      </w:r>
    </w:p>
    <w:p w:rsidR="00000000" w:rsidDel="00000000" w:rsidP="00000000" w:rsidRDefault="00000000" w:rsidRPr="00000000" w14:paraId="000004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orders_b_users.columns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пользователям с заказами будет соответствовать число заказов пользователя, а пользователям без заказов — нули</w:t>
      </w:r>
    </w:p>
    <w:p w:rsidR="00000000" w:rsidDel="00000000" w:rsidP="00000000" w:rsidRDefault="00000000" w:rsidRPr="00000000" w14:paraId="000004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pd.concat(</w:t>
      </w:r>
    </w:p>
    <w:p w:rsidR="00000000" w:rsidDel="00000000" w:rsidP="00000000" w:rsidRDefault="00000000" w:rsidRPr="00000000" w14:paraId="000004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[orders_a_users[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],pd.Series(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np.arange(data[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].sum()</w:t>
      </w:r>
    </w:p>
    <w:p w:rsidR="00000000" w:rsidDel="00000000" w:rsidP="00000000" w:rsidRDefault="00000000" w:rsidRPr="00000000" w14:paraId="0000047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(orders_a_users[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])),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</w:t>
      </w:r>
    </w:p>
    <w:p w:rsidR="00000000" w:rsidDel="00000000" w:rsidP="00000000" w:rsidRDefault="00000000" w:rsidRPr="00000000" w14:paraId="0000047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7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sample_b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pd.concat(</w:t>
      </w:r>
    </w:p>
    <w:p w:rsidR="00000000" w:rsidDel="00000000" w:rsidP="00000000" w:rsidRDefault="00000000" w:rsidRPr="00000000" w14:paraId="000004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[orders_b_users[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],pd.Series(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np.arange(data[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].sum()</w:t>
      </w:r>
    </w:p>
    <w:p w:rsidR="00000000" w:rsidDel="00000000" w:rsidP="00000000" w:rsidRDefault="00000000" w:rsidRPr="00000000" w14:paraId="0000047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(orders_b_users[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])),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зададим уровень значимости 5%</w:t>
      </w:r>
    </w:p>
    <w:p w:rsidR="00000000" w:rsidDel="00000000" w:rsidP="00000000" w:rsidRDefault="00000000" w:rsidRPr="00000000" w14:paraId="000004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4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stats.shapiro(sample_a)</w:t>
      </w:r>
    </w:p>
    <w:p w:rsidR="00000000" w:rsidDel="00000000" w:rsidP="00000000" w:rsidRDefault="00000000" w:rsidRPr="00000000" w14:paraId="000004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"Shapiro-Wilk normality test, W-statistic: %f, p-value: %f"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p)</w:t>
      </w:r>
    </w:p>
    <w:p w:rsidR="00000000" w:rsidDel="00000000" w:rsidP="00000000" w:rsidRDefault="00000000" w:rsidRPr="00000000" w14:paraId="000004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4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'Принять гипотезу о нормальности распределении, группа 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'Отклонить гипотезу о нормальности распределении, группа 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8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stats.shapiro(sample_b)</w:t>
      </w:r>
    </w:p>
    <w:p w:rsidR="00000000" w:rsidDel="00000000" w:rsidP="00000000" w:rsidRDefault="00000000" w:rsidRPr="00000000" w14:paraId="0000048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"Shapiro-Wilk normality test, W-statistic: %f, p-value: %f"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p)</w:t>
      </w:r>
    </w:p>
    <w:p w:rsidR="00000000" w:rsidDel="00000000" w:rsidP="00000000" w:rsidRDefault="00000000" w:rsidRPr="00000000" w14:paraId="0000048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48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'Принять гипотезу о нормальности распределении, группа 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'Отклонить гипотезу о нормальности распределении, группа 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Shapiro-Wilk normality test, W-statistic: 0.132646, p-value: 0.000000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Отклонить гипотезу о нормальности распределении, группа А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Shapiro-Wilk normality test, W-statistic: 0.150587, p-value: 0.000000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Отклонить гипотезу о нормальности распределении, группа В</w:t>
      </w:r>
    </w:p>
    <w:p w:rsidR="00000000" w:rsidDel="00000000" w:rsidP="00000000" w:rsidRDefault="00000000" w:rsidRPr="00000000" w14:paraId="00000493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blj32bgdxohx" w:id="57"/>
      <w:bookmarkEnd w:id="5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4.1.2  Итоги проверки данных на нормальность. Критерий Шапиро-Уилка.</w:t>
      </w:r>
    </w:p>
    <w:p w:rsidR="00000000" w:rsidDel="00000000" w:rsidP="00000000" w:rsidRDefault="00000000" w:rsidRPr="00000000" w14:paraId="0000049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Поскольку p-значение у группы А и у группы В меньше 0,05, мы отвергаем нулевую гипотезу. У нас нет достаточно доказательств, чтобы сказать, что данные выборки имеют нормальное распределение.</w:t>
      </w:r>
    </w:p>
    <w:p w:rsidR="00000000" w:rsidDel="00000000" w:rsidP="00000000" w:rsidRDefault="00000000" w:rsidRPr="00000000" w14:paraId="0000049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Раз в обеих группах данные не распределены нормально, поэтому используем U-критерий Манна — Уитни.</w:t>
      </w:r>
    </w:p>
    <w:p w:rsidR="00000000" w:rsidDel="00000000" w:rsidP="00000000" w:rsidRDefault="00000000" w:rsidRPr="00000000" w14:paraId="0000049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h8ln6c36v16k" w:id="58"/>
      <w:bookmarkEnd w:id="5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4.1.3  Статистическая значимость различия в среднем количестве заказов между группами. Сырые данные</w:t>
      </w:r>
    </w:p>
    <w:p w:rsidR="00000000" w:rsidDel="00000000" w:rsidP="00000000" w:rsidRDefault="00000000" w:rsidRPr="00000000" w14:paraId="0000049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статистическую значимость различий в среднем числе заказов на пользователя между группами по «сырым» данным — без удаления аномальных пользователей. Применим U-критерий Манна — Уитни для сырых данных.</w:t>
      </w:r>
    </w:p>
    <w:p w:rsidR="00000000" w:rsidDel="00000000" w:rsidP="00000000" w:rsidRDefault="00000000" w:rsidRPr="00000000" w14:paraId="0000049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итогу выведем относительный прирост среднего числа заказов группы B: среднее число заказов группы B / среднее число заказов группы A - 1. Округлим до трёх знаков после запятой.</w:t>
      </w:r>
    </w:p>
    <w:p w:rsidR="00000000" w:rsidDel="00000000" w:rsidP="00000000" w:rsidRDefault="00000000" w:rsidRPr="00000000" w14:paraId="0000049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критерий и отформатируем p-value, округлив его до трёх знаков после запятой.</w:t>
      </w:r>
    </w:p>
    <w:p w:rsidR="00000000" w:rsidDel="00000000" w:rsidP="00000000" w:rsidRDefault="00000000" w:rsidRPr="00000000" w14:paraId="0000049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Напомним, что в sample_a сохранили выборку, где каждый элемент — число заказов определённого пользователя, в том числе ноль.</w:t>
      </w:r>
    </w:p>
    <w:p w:rsidR="00000000" w:rsidDel="00000000" w:rsidP="00000000" w:rsidRDefault="00000000" w:rsidRPr="00000000" w14:paraId="0000049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Значит, число элементов sample_a — это количество пользователей, сумма всех элементов — количество заказов. Чтобы получить среднее число заказов на пользователя, поделим сумму заказов на число пользователей — найдём среднее в выборке sample_a методом mean(). Аналогично найдём среднее группы B: Sample_b.mean().</w:t>
      </w:r>
    </w:p>
    <w:p w:rsidR="00000000" w:rsidDel="00000000" w:rsidP="00000000" w:rsidRDefault="00000000" w:rsidRPr="00000000" w14:paraId="0000049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относительный прирост среднего числа заказов группы B: среднее число заказов группы B / среднее число заказов группы A - 1. Округлим до трёх знаков после запятой.</w:t>
      </w:r>
    </w:p>
    <w:p w:rsidR="00000000" w:rsidDel="00000000" w:rsidP="00000000" w:rsidRDefault="00000000" w:rsidRPr="00000000" w14:paraId="0000049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 для сырых данных так:</w:t>
      </w:r>
    </w:p>
    <w:p w:rsidR="00000000" w:rsidDel="00000000" w:rsidP="00000000" w:rsidRDefault="00000000" w:rsidRPr="00000000" w14:paraId="0000049F">
      <w:pPr>
        <w:numPr>
          <w:ilvl w:val="0"/>
          <w:numId w:val="1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H0:Конверсии групп A и B равны, статистически значимых отличий нет</w:t>
      </w:r>
    </w:p>
    <w:p w:rsidR="00000000" w:rsidDel="00000000" w:rsidP="00000000" w:rsidRDefault="00000000" w:rsidRPr="00000000" w14:paraId="000004A0">
      <w:pPr>
        <w:numPr>
          <w:ilvl w:val="0"/>
          <w:numId w:val="1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H1:Конверсии групп A и B различны, статистически значимые отличия есть</w:t>
      </w:r>
    </w:p>
    <w:p w:rsidR="00000000" w:rsidDel="00000000" w:rsidP="00000000" w:rsidRDefault="00000000" w:rsidRPr="00000000" w14:paraId="000004A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α=5% критический уровень статистической значимости.</w:t>
      </w:r>
    </w:p>
    <w:p w:rsidR="00000000" w:rsidDel="00000000" w:rsidP="00000000" w:rsidRDefault="00000000" w:rsidRPr="00000000" w14:paraId="000004A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[35]:</w:t>
      </w:r>
    </w:p>
    <w:p w:rsidR="00000000" w:rsidDel="00000000" w:rsidP="00000000" w:rsidRDefault="00000000" w:rsidRPr="00000000" w14:paraId="000004A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4A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stats.mannwhitneyu(sample_a, sample_b)[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ratio_1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sample_b.mean()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sample_a.mean()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A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4A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гипотезу: разница статистически значима.'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 получилось отвергнуть нулевую гипотезу, вывод о различии сделать нельзя.'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.format(result_1))</w:t>
      </w:r>
    </w:p>
    <w:p w:rsidR="00000000" w:rsidDel="00000000" w:rsidP="00000000" w:rsidRDefault="00000000" w:rsidRPr="00000000" w14:paraId="000004A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A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'Относительный прирост среднего числа заказов группы B:'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.format(ratio_1 ))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Отвергаем нулевую гипотезу: разница статистически значима.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р-значение: 0.011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Относительный прирост среднего числа заказов группы B: 0.160</w:t>
      </w:r>
    </w:p>
    <w:p w:rsidR="00000000" w:rsidDel="00000000" w:rsidP="00000000" w:rsidRDefault="00000000" w:rsidRPr="00000000" w14:paraId="000004B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2zcqqzqyceq3" w:id="59"/>
      <w:bookmarkEnd w:id="5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4.1.4  Итоги теста Уилкоксона-Манна-Уитни на сырых данных, конверсия заказов</w:t>
      </w:r>
    </w:p>
    <w:p w:rsidR="00000000" w:rsidDel="00000000" w:rsidP="00000000" w:rsidRDefault="00000000" w:rsidRPr="00000000" w14:paraId="000004B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данным, не очищенным от выбросов тест показал статистически значимую разницу в конверсии заказов, иными словами, конверсии различаются значимо.</w:t>
      </w:r>
    </w:p>
    <w:p w:rsidR="00000000" w:rsidDel="00000000" w:rsidP="00000000" w:rsidRDefault="00000000" w:rsidRPr="00000000" w14:paraId="000004B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этим данным можно сказать, что группа В показала большую конверсию, чем группа А. Разница в приросте заказов у группы В перед группой А составила 16%.</w:t>
      </w:r>
    </w:p>
    <w:p w:rsidR="00000000" w:rsidDel="00000000" w:rsidP="00000000" w:rsidRDefault="00000000" w:rsidRPr="00000000" w14:paraId="000004B4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b094oim7ybp3" w:id="60"/>
      <w:bookmarkEnd w:id="6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4.1.5  Статистическая значимость различий в среднем чеке заказа между группами по «сырым» данным.</w:t>
      </w:r>
    </w:p>
    <w:p w:rsidR="00000000" w:rsidDel="00000000" w:rsidP="00000000" w:rsidRDefault="00000000" w:rsidRPr="00000000" w14:paraId="000004B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проверим статистическую значимость различий в среднем чеке между сегментами.</w:t>
      </w:r>
    </w:p>
    <w:p w:rsidR="00000000" w:rsidDel="00000000" w:rsidP="00000000" w:rsidRDefault="00000000" w:rsidRPr="00000000" w14:paraId="000004B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 для сырых данных так:</w:t>
      </w:r>
    </w:p>
    <w:p w:rsidR="00000000" w:rsidDel="00000000" w:rsidP="00000000" w:rsidRDefault="00000000" w:rsidRPr="00000000" w14:paraId="000004B7">
      <w:pPr>
        <w:numPr>
          <w:ilvl w:val="0"/>
          <w:numId w:val="19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H0:Средние чеки групп A и B равны, статистически значимых отличий нет</w:t>
      </w:r>
    </w:p>
    <w:p w:rsidR="00000000" w:rsidDel="00000000" w:rsidP="00000000" w:rsidRDefault="00000000" w:rsidRPr="00000000" w14:paraId="000004B8">
      <w:pPr>
        <w:numPr>
          <w:ilvl w:val="0"/>
          <w:numId w:val="19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H1:Средние чеки групп A и B различны, статистически значимые отличия есть</w:t>
      </w:r>
    </w:p>
    <w:p w:rsidR="00000000" w:rsidDel="00000000" w:rsidP="00000000" w:rsidRDefault="00000000" w:rsidRPr="00000000" w14:paraId="000004B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α=5% критический уровень статистической значимости.</w:t>
      </w:r>
    </w:p>
    <w:p w:rsidR="00000000" w:rsidDel="00000000" w:rsidP="00000000" w:rsidRDefault="00000000" w:rsidRPr="00000000" w14:paraId="000004B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рассчитать статистическую значимость различий в среднем чеке, передадим критерию mannwhitneyu() данные о выручке с заказов. А ещё найдём относительные различия в среднем чеке между группами:</w:t>
      </w:r>
    </w:p>
    <w:p w:rsidR="00000000" w:rsidDel="00000000" w:rsidP="00000000" w:rsidRDefault="00000000" w:rsidRPr="00000000" w14:paraId="000004B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[36]:</w:t>
      </w:r>
    </w:p>
    <w:p w:rsidR="00000000" w:rsidDel="00000000" w:rsidP="00000000" w:rsidRDefault="00000000" w:rsidRPr="00000000" w14:paraId="000004B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4B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result_rev_1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stats.mannwhitneyu(orders[orders[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ratio_rev_1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B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result_rev_1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4C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гипотезу: разница статистически значима.'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 получилось отвергнуть нулевую гипотезу, вывод о различии сделать нельзя.'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.format(result_rev_1 ))</w:t>
      </w:r>
    </w:p>
    <w:p w:rsidR="00000000" w:rsidDel="00000000" w:rsidP="00000000" w:rsidRDefault="00000000" w:rsidRPr="00000000" w14:paraId="000004C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'Относительный прирост среднего чека заказов группы \</w:t>
      </w:r>
    </w:p>
    <w:p w:rsidR="00000000" w:rsidDel="00000000" w:rsidP="00000000" w:rsidRDefault="00000000" w:rsidRPr="00000000" w14:paraId="000004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B:'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.format(ratio_rev_1))</w:t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вывод о различии сделать нельзя.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р-значение: 0.829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Относительный прирост среднего чека заказов группы B: 0.287</w:t>
      </w:r>
    </w:p>
    <w:p w:rsidR="00000000" w:rsidDel="00000000" w:rsidP="00000000" w:rsidRDefault="00000000" w:rsidRPr="00000000" w14:paraId="000004C9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4tghn569ony" w:id="61"/>
      <w:bookmarkEnd w:id="6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4.1.6  Итоги теста Уилкоксона-Манна-Уитни на сырых данных о среднем чеке</w:t>
      </w:r>
    </w:p>
    <w:p w:rsidR="00000000" w:rsidDel="00000000" w:rsidP="00000000" w:rsidRDefault="00000000" w:rsidRPr="00000000" w14:paraId="000004C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Учитывая, что p-value 0,829 больше установленного уровня значимости, то статистически значимой разницы между размером среднего чека в группе А и группе В нет, иными словами нет оснований отвергнуть нулевую гипотезу о равенстве среднего чека у групп.</w:t>
      </w:r>
    </w:p>
    <w:p w:rsidR="00000000" w:rsidDel="00000000" w:rsidP="00000000" w:rsidRDefault="00000000" w:rsidRPr="00000000" w14:paraId="000004C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 этом у нас есть показатель 28,7% относительного различия в среднем чеке между группами (отношение группы В к группе А).</w:t>
      </w:r>
    </w:p>
    <w:p w:rsidR="00000000" w:rsidDel="00000000" w:rsidP="00000000" w:rsidRDefault="00000000" w:rsidRPr="00000000" w14:paraId="000004C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Надо смотреть очищенные данные от выбросов.</w:t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vkbbrs9tkxv5" w:id="62"/>
      <w:bookmarkEnd w:id="6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4.2  Анализ результатов по очищенным от выбросов данным</w:t>
      </w:r>
    </w:p>
    <w:p w:rsidR="00000000" w:rsidDel="00000000" w:rsidP="00000000" w:rsidRDefault="00000000" w:rsidRPr="00000000" w14:paraId="000004C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статистическую значимость различий в среднем числе заказов на пользователя на пользователя и среднем чеке между группами по данным после очистки.</w:t>
      </w:r>
    </w:p>
    <w:p w:rsidR="00000000" w:rsidDel="00000000" w:rsidP="00000000" w:rsidRDefault="00000000" w:rsidRPr="00000000" w14:paraId="000004D0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3as7gutza8fg" w:id="63"/>
      <w:bookmarkEnd w:id="6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4.3  Очищаем данные от выбросов</w:t>
      </w:r>
    </w:p>
    <w:p w:rsidR="00000000" w:rsidDel="00000000" w:rsidP="00000000" w:rsidRDefault="00000000" w:rsidRPr="00000000" w14:paraId="000004D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Уберем пользователей с числом заказов больше 1 и пользователей с заказами свыше 26785 рублей. Запишем количество пользователей с выбросами в переменную:</w:t>
      </w:r>
    </w:p>
    <w:p w:rsidR="00000000" w:rsidDel="00000000" w:rsidP="00000000" w:rsidRDefault="00000000" w:rsidRPr="00000000" w14:paraId="000004D2">
      <w:pPr>
        <w:numPr>
          <w:ilvl w:val="0"/>
          <w:numId w:val="17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anomaly_orders - по заказам</w:t>
      </w:r>
    </w:p>
    <w:p w:rsidR="00000000" w:rsidDel="00000000" w:rsidP="00000000" w:rsidRDefault="00000000" w:rsidRPr="00000000" w14:paraId="000004D3">
      <w:pPr>
        <w:numPr>
          <w:ilvl w:val="0"/>
          <w:numId w:val="17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anomaly_expensive - по стоимости заказа</w:t>
      </w:r>
    </w:p>
    <w:p w:rsidR="00000000" w:rsidDel="00000000" w:rsidP="00000000" w:rsidRDefault="00000000" w:rsidRPr="00000000" w14:paraId="000004D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Объединим полученные данные в датафрейм:</w:t>
      </w:r>
    </w:p>
    <w:p w:rsidR="00000000" w:rsidDel="00000000" w:rsidP="00000000" w:rsidRDefault="00000000" w:rsidRPr="00000000" w14:paraId="000004D5">
      <w:pPr>
        <w:numPr>
          <w:ilvl w:val="0"/>
          <w:numId w:val="24"/>
        </w:numPr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abnormal_users</w:t>
      </w:r>
    </w:p>
    <w:p w:rsidR="00000000" w:rsidDel="00000000" w:rsidP="00000000" w:rsidRDefault="00000000" w:rsidRPr="00000000" w14:paraId="000004D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на экран количество таких пользователей. Затем подготовим выборки количества заказов по пользователям по группам теста и запишем их в переменные:</w:t>
      </w:r>
    </w:p>
    <w:p w:rsidR="00000000" w:rsidDel="00000000" w:rsidP="00000000" w:rsidRDefault="00000000" w:rsidRPr="00000000" w14:paraId="000004D7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sample_a_filtered - для группы А</w:t>
      </w:r>
    </w:p>
    <w:p w:rsidR="00000000" w:rsidDel="00000000" w:rsidP="00000000" w:rsidRDefault="00000000" w:rsidRPr="00000000" w14:paraId="000004D8">
      <w:pPr>
        <w:numPr>
          <w:ilvl w:val="0"/>
          <w:numId w:val="5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sample_b_filtered - для группы В</w:t>
      </w:r>
    </w:p>
    <w:p w:rsidR="00000000" w:rsidDel="00000000" w:rsidP="00000000" w:rsidRDefault="00000000" w:rsidRPr="00000000" w14:paraId="000004D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[37]:</w:t>
      </w:r>
    </w:p>
    <w:p w:rsidR="00000000" w:rsidDel="00000000" w:rsidP="00000000" w:rsidRDefault="00000000" w:rsidRPr="00000000" w14:paraId="000004D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Уберем пользователей с  числом заказов больше 1 и пользователей с заказами свыше  26785 рублей.</w:t>
      </w:r>
    </w:p>
    <w:p w:rsidR="00000000" w:rsidDel="00000000" w:rsidP="00000000" w:rsidRDefault="00000000" w:rsidRPr="00000000" w14:paraId="000004D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anomaly_orders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pd.concat(</w:t>
      </w:r>
    </w:p>
    <w:p w:rsidR="00000000" w:rsidDel="00000000" w:rsidP="00000000" w:rsidRDefault="00000000" w:rsidRPr="00000000" w14:paraId="000004D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4D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orders_a_users[orders_a_users[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D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orders_b_users[orders_b_users[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4E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anomaly_expensive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26785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E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abnormal_users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E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pd.concat([anomaly_orders, anomaly_expensive],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.drop_duplicates()</w:t>
      </w:r>
    </w:p>
    <w:p w:rsidR="00000000" w:rsidDel="00000000" w:rsidP="00000000" w:rsidRDefault="00000000" w:rsidRPr="00000000" w14:paraId="000004E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.sort_values()</w:t>
      </w:r>
    </w:p>
    <w:p w:rsidR="00000000" w:rsidDel="00000000" w:rsidP="00000000" w:rsidRDefault="00000000" w:rsidRPr="00000000" w14:paraId="000004E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#Выведем на экран количество таких пользователей</w:t>
      </w:r>
    </w:p>
    <w:p w:rsidR="00000000" w:rsidDel="00000000" w:rsidP="00000000" w:rsidRDefault="00000000" w:rsidRPr="00000000" w14:paraId="000004E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display(abnormal_users.head(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'Число пользователей подлежащих удалению из выборки:'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abnormal_users 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568     113298937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1099    148427295</w:t>
      </w:r>
    </w:p>
    <w:p w:rsidR="00000000" w:rsidDel="00000000" w:rsidP="00000000" w:rsidRDefault="00000000" w:rsidRPr="00000000" w14:paraId="000004ED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Число пользователей подлежащих удалению из выборки: 86</w:t>
      </w:r>
    </w:p>
    <w:p w:rsidR="00000000" w:rsidDel="00000000" w:rsidP="00000000" w:rsidRDefault="00000000" w:rsidRPr="00000000" w14:paraId="000004EF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[38]:</w:t>
      </w:r>
    </w:p>
    <w:p w:rsidR="00000000" w:rsidDel="00000000" w:rsidP="00000000" w:rsidRDefault="00000000" w:rsidRPr="00000000" w14:paraId="000004F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подготовим выборки количества заказов по пользователям по группам теста</w:t>
      </w:r>
    </w:p>
    <w:p w:rsidR="00000000" w:rsidDel="00000000" w:rsidP="00000000" w:rsidRDefault="00000000" w:rsidRPr="00000000" w14:paraId="000004F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sample_a_filtered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pd.concat(</w:t>
      </w:r>
    </w:p>
    <w:p w:rsidR="00000000" w:rsidDel="00000000" w:rsidP="00000000" w:rsidRDefault="00000000" w:rsidRPr="00000000" w14:paraId="000004F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4F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orders_a_users[</w:t>
      </w:r>
    </w:p>
    <w:p w:rsidR="00000000" w:rsidDel="00000000" w:rsidP="00000000" w:rsidRDefault="00000000" w:rsidRPr="00000000" w14:paraId="000004F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np.logical_not(orders_a_users[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].isin(abnormal_users))</w:t>
      </w:r>
    </w:p>
    <w:p w:rsidR="00000000" w:rsidDel="00000000" w:rsidP="00000000" w:rsidRDefault="00000000" w:rsidRPr="00000000" w14:paraId="000004F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F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pd.Series(</w:t>
      </w:r>
    </w:p>
    <w:p w:rsidR="00000000" w:rsidDel="00000000" w:rsidP="00000000" w:rsidRDefault="00000000" w:rsidRPr="00000000" w14:paraId="000004F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np.arange(</w:t>
      </w:r>
    </w:p>
    <w:p w:rsidR="00000000" w:rsidDel="00000000" w:rsidP="00000000" w:rsidRDefault="00000000" w:rsidRPr="00000000" w14:paraId="000004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].sum()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(orders_a_users[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F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4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4F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4F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sample_b_filtered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pd.concat(</w:t>
      </w:r>
    </w:p>
    <w:p w:rsidR="00000000" w:rsidDel="00000000" w:rsidP="00000000" w:rsidRDefault="00000000" w:rsidRPr="00000000" w14:paraId="0000050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5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orders_b_users[</w:t>
      </w:r>
    </w:p>
    <w:p w:rsidR="00000000" w:rsidDel="00000000" w:rsidP="00000000" w:rsidRDefault="00000000" w:rsidRPr="00000000" w14:paraId="000005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np.logical_not(orders_b_users[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].isin(abnormal_users))</w:t>
      </w:r>
    </w:p>
    <w:p w:rsidR="00000000" w:rsidDel="00000000" w:rsidP="00000000" w:rsidRDefault="00000000" w:rsidRPr="00000000" w14:paraId="000005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pd.Series(</w:t>
      </w:r>
    </w:p>
    <w:p w:rsidR="00000000" w:rsidDel="00000000" w:rsidP="00000000" w:rsidRDefault="00000000" w:rsidRPr="00000000" w14:paraId="0000050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np.arange(</w:t>
      </w:r>
    </w:p>
    <w:p w:rsidR="00000000" w:rsidDel="00000000" w:rsidP="00000000" w:rsidRDefault="00000000" w:rsidRPr="00000000" w14:paraId="000005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'b_user_per_date'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].sum()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(orders_b_users[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0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50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50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50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1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cbog4su72wzl" w:id="64"/>
      <w:bookmarkEnd w:id="6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4.3.1  Статистическая значимость различия в среднем количестве заказов между группами. Очищенные данные</w:t>
      </w:r>
    </w:p>
    <w:p w:rsidR="00000000" w:rsidDel="00000000" w:rsidP="00000000" w:rsidRDefault="00000000" w:rsidRPr="00000000" w14:paraId="0000051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Узнаем как удаленные пользователи влияли на метрики. Посчитаем статистическую значимость различий в среднем количестве заказов между группами теста по очищенным данным. Применим статистический критерий Манна-Уитни к полученным выборкам.</w:t>
      </w:r>
    </w:p>
    <w:p w:rsidR="00000000" w:rsidDel="00000000" w:rsidP="00000000" w:rsidRDefault="00000000" w:rsidRPr="00000000" w14:paraId="0000051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Сравним результаты по сырым данным и по очищенным данным.</w:t>
      </w:r>
    </w:p>
    <w:p w:rsidR="00000000" w:rsidDel="00000000" w:rsidP="00000000" w:rsidRDefault="00000000" w:rsidRPr="00000000" w14:paraId="0000051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[39]:</w:t>
      </w:r>
    </w:p>
    <w:p w:rsidR="00000000" w:rsidDel="00000000" w:rsidP="00000000" w:rsidRDefault="00000000" w:rsidRPr="00000000" w14:paraId="0000051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1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stats.mannwhitneyu(sample_a_filtered, sample_b_filtered)[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1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ratio_2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sample_b_filtered.mean()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sample_a_filtered.mean()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1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1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1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данные. Отвергаем нулевую гипотезу: разница статистически значима.'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данные. Не получилось отвергнуть нулевую гипотезу, вывод о различии сделать нельзя.'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#добавляем вывод по сырым данным для сравнения результата</w:t>
      </w:r>
    </w:p>
    <w:p w:rsidR="00000000" w:rsidDel="00000000" w:rsidP="00000000" w:rsidRDefault="00000000" w:rsidRPr="00000000" w14:paraId="000005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  </w:t>
      </w:r>
    </w:p>
    <w:p w:rsidR="00000000" w:rsidDel="00000000" w:rsidP="00000000" w:rsidRDefault="00000000" w:rsidRPr="00000000" w14:paraId="000005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    Сырые данные. Отвергаем нулевую гипотезу: разница статистически значима.'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    Сырые данные. Не получилось отвергнуть нулевую гипотезу, вывод о различии сделать нельзя.'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5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#в вывод добавляем вывод по сырым данным для сравнения результата    </w:t>
      </w:r>
    </w:p>
    <w:p w:rsidR="00000000" w:rsidDel="00000000" w:rsidP="00000000" w:rsidRDefault="00000000" w:rsidRPr="00000000" w14:paraId="0000052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данные: р-значение:'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.format(result_2), \</w:t>
      </w:r>
    </w:p>
    <w:p w:rsidR="00000000" w:rsidDel="00000000" w:rsidP="00000000" w:rsidRDefault="00000000" w:rsidRPr="00000000" w14:paraId="000005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    Cырые данные: р-значение:'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.format(result_1))</w:t>
      </w:r>
    </w:p>
    <w:p w:rsidR="00000000" w:rsidDel="00000000" w:rsidP="00000000" w:rsidRDefault="00000000" w:rsidRPr="00000000" w14:paraId="0000052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данные: относительный прирост среднего числа заказов группы B:'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.format(ratio_2),\</w:t>
      </w:r>
    </w:p>
    <w:p w:rsidR="00000000" w:rsidDel="00000000" w:rsidP="00000000" w:rsidRDefault="00000000" w:rsidRPr="00000000" w14:paraId="000005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    Сырые данные: относительный прирост среднего числа заказов группы B:'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.format(ratio_1))</w:t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Очищенные данные. Отвергаем нулевую гипотезу: разница статистически значима.</w:t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Сырые данные. Отвергаем нулевую гипотезу: разница статистически значима.</w:t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Очищенные данные: р-значение: 0.016 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Cырые данные: р-значение: 0.011</w:t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Очищенные данные: относительный прирост среднего числа заказов группы B: 0.174 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Сырые данные: относительный прирост среднего числа заказов группы B: 0.160</w:t>
      </w:r>
    </w:p>
    <w:p w:rsidR="00000000" w:rsidDel="00000000" w:rsidP="00000000" w:rsidRDefault="00000000" w:rsidRPr="00000000" w14:paraId="0000052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4dwmaqjg6nbx" w:id="65"/>
      <w:bookmarkEnd w:id="6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4.3.2  Итоги теста Уилкоксона-Манна-Уитни на очищенных данных, конверсия заказов</w:t>
      </w:r>
    </w:p>
    <w:p w:rsidR="00000000" w:rsidDel="00000000" w:rsidP="00000000" w:rsidRDefault="00000000" w:rsidRPr="00000000" w14:paraId="0000053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Выводы по тестам по сырым данным и очищенным данным одинаковы: разница в количестве заказов статистически значима.</w:t>
      </w:r>
    </w:p>
    <w:p w:rsidR="00000000" w:rsidDel="00000000" w:rsidP="00000000" w:rsidRDefault="00000000" w:rsidRPr="00000000" w14:paraId="0000053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увидеть, что после очистки, p-value незначительно увеличился с 0.011 до 0.016, а конверсия также подросла в пользу группы В с 16% до 17,4 %.</w:t>
      </w:r>
    </w:p>
    <w:p w:rsidR="00000000" w:rsidDel="00000000" w:rsidP="00000000" w:rsidRDefault="00000000" w:rsidRPr="00000000" w14:paraId="0000053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как повлияли выбросы на средний чек.</w:t>
      </w:r>
    </w:p>
    <w:p w:rsidR="00000000" w:rsidDel="00000000" w:rsidP="00000000" w:rsidRDefault="00000000" w:rsidRPr="00000000" w14:paraId="00000533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ov2ehh9lnznn" w:id="66"/>
      <w:bookmarkEnd w:id="6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4.3.3  Статистическая значимость различия в среднем чеке заказа между группами. Очищенные данные</w:t>
      </w:r>
    </w:p>
    <w:p w:rsidR="00000000" w:rsidDel="00000000" w:rsidP="00000000" w:rsidRDefault="00000000" w:rsidRPr="00000000" w14:paraId="0000053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 для очищенных данных так:</w:t>
      </w:r>
    </w:p>
    <w:p w:rsidR="00000000" w:rsidDel="00000000" w:rsidP="00000000" w:rsidRDefault="00000000" w:rsidRPr="00000000" w14:paraId="00000535">
      <w:pPr>
        <w:numPr>
          <w:ilvl w:val="0"/>
          <w:numId w:val="20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H0:Средние чеки групп A и B равны, статистически значимых отличий нет</w:t>
      </w:r>
    </w:p>
    <w:p w:rsidR="00000000" w:rsidDel="00000000" w:rsidP="00000000" w:rsidRDefault="00000000" w:rsidRPr="00000000" w14:paraId="00000536">
      <w:pPr>
        <w:numPr>
          <w:ilvl w:val="0"/>
          <w:numId w:val="20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H1:Средние чеки групп A и B различны, статистически значимые отличия есть</w:t>
      </w:r>
    </w:p>
    <w:p w:rsidR="00000000" w:rsidDel="00000000" w:rsidP="00000000" w:rsidRDefault="00000000" w:rsidRPr="00000000" w14:paraId="0000053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α=5% критический уровень статистической значимости.</w:t>
      </w:r>
    </w:p>
    <w:p w:rsidR="00000000" w:rsidDel="00000000" w:rsidP="00000000" w:rsidRDefault="00000000" w:rsidRPr="00000000" w14:paraId="0000053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рассчитать статистическую значимость различий в среднем чеке, передадим критерию mannwhitneyu() данные о выручке с заказов. А ещё найдём относительные различия в среднем чеке между группами:</w:t>
      </w:r>
    </w:p>
    <w:p w:rsidR="00000000" w:rsidDel="00000000" w:rsidP="00000000" w:rsidRDefault="00000000" w:rsidRPr="00000000" w14:paraId="0000053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[40]:</w:t>
      </w:r>
    </w:p>
    <w:p w:rsidR="00000000" w:rsidDel="00000000" w:rsidP="00000000" w:rsidRDefault="00000000" w:rsidRPr="00000000" w14:paraId="000005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result_rev_2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stats.mannwhitneyu(orders[np.logical_and(orders[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5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np.logical_not(orders[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].isin(abnormal_users)),)][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orders[np.logical_and(orders[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np.logical_not(orders[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].isin(abnormal_users)),)][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ratio_rev_2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orders[np.logical_and(orders[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5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np.logical_not(orders[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].isin(abnormal_users)),)][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].mean()\</w:t>
      </w:r>
    </w:p>
    <w:p w:rsidR="00000000" w:rsidDel="00000000" w:rsidP="00000000" w:rsidRDefault="00000000" w:rsidRPr="00000000" w14:paraId="000005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orders[np.logical_and(orders[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5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np.logical_not(orders[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'visitor_id'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].isin(abnormal_users)),)][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'revenue'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result_rev_2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Данные.Отвергаем нулевую гипотезу: разница статистически значима.'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Данные. Не получилось отвергнуть нулевую гипотезу, вывод о различии сделать нельзя.'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#добавляем вывод по сырым данным для сравнения результата</w:t>
      </w:r>
    </w:p>
    <w:p w:rsidR="00000000" w:rsidDel="00000000" w:rsidP="00000000" w:rsidRDefault="00000000" w:rsidRPr="00000000" w14:paraId="000005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result_rev_1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    Сырые Данные.Отвергаем нулевую гипотезу: разница статистически значима.'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    Сырые Данные. Не получилось отвергнуть нулевую гипотезу, вывод о различии сделать нельзя.'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Данные: р-значение:'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.format(result_rev_2), \</w:t>
      </w:r>
    </w:p>
    <w:p w:rsidR="00000000" w:rsidDel="00000000" w:rsidP="00000000" w:rsidRDefault="00000000" w:rsidRPr="00000000" w14:paraId="000005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    Cырые данные: р-значение:'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.format(result_rev_1))</w:t>
      </w:r>
    </w:p>
    <w:p w:rsidR="00000000" w:rsidDel="00000000" w:rsidP="00000000" w:rsidRDefault="00000000" w:rsidRPr="00000000" w14:paraId="000005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#в вывод добавляем вывод по сырым данным для сравнения результата</w:t>
      </w:r>
    </w:p>
    <w:p w:rsidR="00000000" w:rsidDel="00000000" w:rsidP="00000000" w:rsidRDefault="00000000" w:rsidRPr="00000000" w14:paraId="000005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'Очищенные данные: относительный прирост среднего чека заказов группы B:'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.format(ratio_rev_2),\</w:t>
      </w:r>
    </w:p>
    <w:p w:rsidR="00000000" w:rsidDel="00000000" w:rsidP="00000000" w:rsidRDefault="00000000" w:rsidRPr="00000000" w14:paraId="000005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    Сырые данные: относительный прирост среднего числа заказов группы B:'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"{0:.3f}"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.format(ratio_rev_1))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Очищенные Данные. Не получилось отвергнуть нулевую гипотезу, вывод о различии сделать нельзя.</w:t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Сырые Данные. Не получилось отвергнуть нулевую гипотезу, вывод о различии сделать нельзя.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Очищенные Данные: р-значение: 0.727 </w:t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Cырые данные: р-значение: 0.829</w:t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Очищенные данные: относительный прирост среднего чека заказов группы B: -0.034 </w:t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Сырые данные: относительный прирост среднего числа заказов группы B: 0.287</w:t>
      </w:r>
    </w:p>
    <w:p w:rsidR="00000000" w:rsidDel="00000000" w:rsidP="00000000" w:rsidRDefault="00000000" w:rsidRPr="00000000" w14:paraId="00000559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it0wtc2083my" w:id="67"/>
      <w:bookmarkEnd w:id="6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4.3.4  Итоги теста Уилкоксона-Манна-Уитни на очищенных данных о среднем чеке</w:t>
      </w:r>
    </w:p>
    <w:p w:rsidR="00000000" w:rsidDel="00000000" w:rsidP="00000000" w:rsidRDefault="00000000" w:rsidRPr="00000000" w14:paraId="0000055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Учитывая, что p-value 0,727 больше установленного уровня значимости, то статистически значимой разницы между размером среднего чека в группе А и группе В нет, иными словами нет оснований отвергнуть нулевую гипотезу о равенстве среднего чека у групп.</w:t>
      </w:r>
    </w:p>
    <w:p w:rsidR="00000000" w:rsidDel="00000000" w:rsidP="00000000" w:rsidRDefault="00000000" w:rsidRPr="00000000" w14:paraId="0000055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 этом на сырых данных этот показатель был 0,829, это выше, чем на очищенных, но на общий вывод по результатам теста это не повлияло.</w:t>
      </w:r>
    </w:p>
    <w:p w:rsidR="00000000" w:rsidDel="00000000" w:rsidP="00000000" w:rsidRDefault="00000000" w:rsidRPr="00000000" w14:paraId="0000055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Показатель прироста среднего чека у группы В относительно группы А составил минус 3,4%, а на неочищенных данных было плюс 28,7%. Видим, что выбросы исказили метрику.</w:t>
      </w:r>
    </w:p>
    <w:p w:rsidR="00000000" w:rsidDel="00000000" w:rsidP="00000000" w:rsidRDefault="00000000" w:rsidRPr="00000000" w14:paraId="0000055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сделать вывод, что без аномально дорогих заказов, средний чек в группе В ниже на 3,4%, чем в группе А.</w:t>
      </w:r>
    </w:p>
    <w:p w:rsidR="00000000" w:rsidDel="00000000" w:rsidP="00000000" w:rsidRDefault="00000000" w:rsidRPr="00000000" w14:paraId="0000055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Это еще раз убеждает нас, что статистически значимых различий по этой метрике между группами нет, а наблюдаемая на неочищенных данных разница, как мы и предполагали, была связана с аномалиями.</w:t>
      </w:r>
    </w:p>
    <w:p w:rsidR="00000000" w:rsidDel="00000000" w:rsidP="00000000" w:rsidRDefault="00000000" w:rsidRPr="00000000" w14:paraId="00000560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loih7nfzc9j" w:id="68"/>
      <w:bookmarkEnd w:id="68"/>
      <w:r w:rsidDel="00000000" w:rsidR="00000000" w:rsidRPr="00000000">
        <w:rPr>
          <w:b w:val="1"/>
          <w:sz w:val="33"/>
          <w:szCs w:val="33"/>
          <w:rtl w:val="0"/>
        </w:rPr>
        <w:t xml:space="preserve">5  Вывод</w:t>
      </w:r>
    </w:p>
    <w:p w:rsidR="00000000" w:rsidDel="00000000" w:rsidP="00000000" w:rsidRDefault="00000000" w:rsidRPr="00000000" w14:paraId="0000056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результатам расчетов можно сделать следующие выводы.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статистически значимые различия по конверсии между группами есть. Причем как по сырым так и по очищенным данным. Группа В имеет преимущество перед группой А в 16-17%;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статистически значимых различий по среднему чеку между группами нет. Причем как по сырым так и по очищенным данным;</w:t>
      </w:r>
    </w:p>
    <w:p w:rsidR="00000000" w:rsidDel="00000000" w:rsidP="00000000" w:rsidRDefault="00000000" w:rsidRPr="00000000" w14:paraId="000005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различия конверсий между группами показывает, что результаты группы B лучше группы A в конце исследования приблизительно на 13-17%. Наблюдается тенденция к еще небольшому улучшению;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график различий кумулятивного среднего чека показывает о преимуществе группы B на дату выброса, после чего метрика начинает снижаться и стремится к более естественному положению.</w:t>
      </w:r>
    </w:p>
    <w:p w:rsidR="00000000" w:rsidDel="00000000" w:rsidP="00000000" w:rsidRDefault="00000000" w:rsidRPr="00000000" w14:paraId="0000056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Исходя из обнаруженных фактов тест следует остановить и признать его успешным в части улучшения конверсии в целевой группе B.</w:t>
      </w:r>
    </w:p>
    <w:p w:rsidR="00000000" w:rsidDel="00000000" w:rsidP="00000000" w:rsidRDefault="00000000" w:rsidRPr="00000000" w14:paraId="0000056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части среднего чека нельзя утверждать, что какая - либо из групп имеет преимущество над другой.</w:t>
      </w:r>
    </w:p>
    <w:p w:rsidR="00000000" w:rsidDel="00000000" w:rsidP="00000000" w:rsidRDefault="00000000" w:rsidRPr="00000000" w14:paraId="0000056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Нет оснований полагать, что при продолжении теста между группами в конверсиях либо среднем чеке метрики значительно изменятся, на это указывает то, что колебания в графиках носят затухающий характер.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k8s.jupyterhub.praktikum-services.ru/user/user-0-20758362/notebooks/624e8d5d-9450-4762-88ab-330cfe3f54b3.ipynb#A/B-%D1%82%D0%B5%D1%81%D1%82-%D0%B4%D0%BB%D1%8F-%D0%B8%D0%BD%D1%82%D0%B5%D1%80%D0%BD%D0%B5%D1%82-%D0%BC%D0%B0%D0%B3%D0%B0%D0%B7%D0%B8%D0%BD%D0%B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