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E3D"/>
          <w:sz w:val="64"/>
        </w:rPr>
        <w:t>ALLIANCE FINANCING GROUP</w:t>
      </w:r>
    </w:p>
    <w:p>
      <w:pPr>
        <w:jc w:val="center"/>
      </w:pPr>
      <w:r>
        <w:rPr>
          <w:color w:val="C9A84C"/>
          <w:sz w:val="40"/>
        </w:rPr>
        <w:t>Referring Agent Guide</w:t>
      </w:r>
    </w:p>
    <w:p/>
    <w:p>
      <w:pPr>
        <w:jc w:val="center"/>
      </w:pPr>
      <w:r>
        <w:rPr>
          <w:color w:val="64748B"/>
          <w:sz w:val="28"/>
        </w:rPr>
        <w:t>Portal User Manual</w:t>
      </w:r>
    </w:p>
    <w:p>
      <w:pPr>
        <w:jc w:val="center"/>
      </w:pPr>
      <w:r>
        <w:rPr>
          <w:color w:val="94A3B8"/>
          <w:sz w:val="24"/>
        </w:rPr>
        <w:t>Version 1.0  |  March 2026</w:t>
      </w:r>
    </w:p>
    <w:p/>
    <w:p/>
    <w:p/>
    <w:p/>
    <w:p/>
    <w:p>
      <w:pPr>
        <w:jc w:val="center"/>
      </w:pPr>
      <w:r>
        <w:rPr>
          <w:i/>
          <w:color w:val="64748B"/>
          <w:sz w:val="22"/>
        </w:rPr>
        <w:t>For: Referring Agents</w:t>
      </w:r>
    </w:p>
    <w:p>
      <w:r>
        <w:br w:type="page"/>
      </w:r>
    </w:p>
    <w:p>
      <w:pPr>
        <w:pStyle w:val="Heading1"/>
      </w:pPr>
      <w:r>
        <w:t>Welcome</w:t>
      </w:r>
    </w:p>
    <w:p>
      <w:pPr>
        <w:pBdr>
          <w:bottom w:val="single" w:sz="6" w:space="1" w:color="C9A84C"/>
        </w:pBdr>
        <w:spacing w:before="80" w:after="80"/>
      </w:pPr>
    </w:p>
    <w:p>
      <w:r>
        <w:t>Welcome to Alliance Financing Group! As a Referring Agent, you have access to our Partner Portal where you can submit financing deals, track their progress, upload documents, and communicate with our team. This guide will walk you through every feature available to you.</w:t>
      </w:r>
    </w:p>
    <w:p>
      <w:pPr>
        <w:pStyle w:val="Heading1"/>
      </w:pPr>
      <w:r>
        <w:t>1. Getting Started</w:t>
      </w:r>
    </w:p>
    <w:p>
      <w:pPr>
        <w:pBdr>
          <w:bottom w:val="single" w:sz="6" w:space="1" w:color="C9A84C"/>
        </w:pBdr>
        <w:spacing w:before="80" w:after="80"/>
      </w:pPr>
    </w:p>
    <w:p>
      <w:pPr>
        <w:pStyle w:val="Heading2"/>
      </w:pPr>
      <w:r>
        <w:t>Activating Your Account</w:t>
      </w:r>
    </w:p>
    <w:p>
      <w:r>
        <w:t>You should have received a welcome email from noreply@alliancefinancing.com with an activation link. Click the link to set your password and access the portal.</w:t>
      </w:r>
    </w:p>
    <w:p>
      <w:pPr>
        <w:spacing w:before="80" w:after="40"/>
      </w:pPr>
      <w:r>
        <w:rPr>
          <w:b/>
          <w:color w:val="0D1E3D"/>
        </w:rPr>
        <w:t xml:space="preserve">Step 1: </w:t>
      </w:r>
      <w:r>
        <w:t>Check your email for the activation invite from Alliance Financing Group.</w:t>
      </w:r>
    </w:p>
    <w:p>
      <w:pPr>
        <w:spacing w:before="80" w:after="40"/>
      </w:pPr>
      <w:r>
        <w:rPr>
          <w:b/>
          <w:color w:val="0D1E3D"/>
        </w:rPr>
        <w:t xml:space="preserve">Step 2: </w:t>
      </w:r>
      <w:r>
        <w:t>Click the activation link and set your password.</w:t>
      </w:r>
    </w:p>
    <w:p>
      <w:pPr>
        <w:spacing w:before="80" w:after="40"/>
      </w:pPr>
      <w:r>
        <w:rPr>
          <w:b/>
          <w:color w:val="0D1E3D"/>
        </w:rPr>
        <w:t xml:space="preserve">Step 3: </w:t>
      </w:r>
      <w:r>
        <w:t>Log in at the portal URL with your email and new password.</w:t>
      </w:r>
    </w:p>
    <w:p>
      <w:pPr>
        <w:spacing w:before="120" w:after="120"/>
      </w:pPr>
      <w:r>
        <w:rPr>
          <w:i/>
          <w:color w:val="92400E"/>
          <w:sz w:val="20"/>
        </w:rPr>
        <w:t xml:space="preserve">  TIP: Check your spam/junk folder if you don't see the welcome email.</w:t>
      </w:r>
    </w:p>
    <w:p>
      <w:pPr>
        <w:pStyle w:val="Heading2"/>
      </w:pPr>
      <w:r>
        <w:t>Logging In</w:t>
      </w:r>
    </w:p>
    <w:p>
      <w:pPr>
        <w:spacing w:before="80" w:after="40"/>
      </w:pPr>
      <w:r>
        <w:rPr>
          <w:b/>
          <w:color w:val="0D1E3D"/>
        </w:rPr>
        <w:t xml:space="preserve">Step 1: </w:t>
      </w:r>
      <w:r>
        <w:t>Go to the Alliance Financing portal URL provided in your welcome email.</w:t>
      </w:r>
    </w:p>
    <w:p>
      <w:pPr>
        <w:spacing w:before="80" w:after="40"/>
      </w:pPr>
      <w:r>
        <w:rPr>
          <w:b/>
          <w:color w:val="0D1E3D"/>
        </w:rPr>
        <w:t xml:space="preserve">Step 2: </w:t>
      </w:r>
      <w:r>
        <w:t>Enter your email address and password, then click "Sign In".</w:t>
      </w:r>
    </w:p>
    <w:p>
      <w:pPr>
        <w:spacing w:before="80" w:after="40"/>
      </w:pPr>
      <w:r>
        <w:rPr>
          <w:b/>
          <w:color w:val="0D1E3D"/>
        </w:rPr>
        <w:t xml:space="preserve">Step 3: </w:t>
      </w:r>
      <w:r>
        <w:t>You'll be taken to your dashboard showing your deals and pipeline.</w:t>
      </w:r>
    </w:p>
    <w:p>
      <w:pPr>
        <w:pStyle w:val="Heading2"/>
      </w:pPr>
      <w:r>
        <w:t>Resetting Your Password</w:t>
      </w:r>
    </w:p>
    <w:p>
      <w:r>
        <w:t>If you forget your password, click "Forgot your password?" on the login page. Enter your email and you'll receive a reset link within a few minutes.</w:t>
      </w:r>
    </w:p>
    <w:p>
      <w:r>
        <w:br w:type="page"/>
      </w:r>
    </w:p>
    <w:p>
      <w:pPr>
        <w:pStyle w:val="Heading1"/>
      </w:pPr>
      <w:r>
        <w:t>2. Your Dashboard</w:t>
      </w:r>
    </w:p>
    <w:p>
      <w:pPr>
        <w:pBdr>
          <w:bottom w:val="single" w:sz="6" w:space="1" w:color="C9A84C"/>
        </w:pBdr>
        <w:spacing w:before="80" w:after="80"/>
      </w:pPr>
    </w:p>
    <w:p>
      <w:r>
        <w:t>Your dashboard is your home base. At the top, you'll see summary cards showing your total deals, active pipeline value, funded deals this month, and your approval rate. Below that is a table of all your deals.</w:t>
      </w:r>
    </w:p>
    <w:p>
      <w:pPr>
        <w:pStyle w:val="Heading2"/>
      </w:pPr>
      <w:r>
        <w:t>Navigation</w:t>
      </w:r>
    </w:p>
    <w:p>
      <w:r>
        <w:t>The sidebar on the left gives you access to:</w:t>
      </w:r>
    </w:p>
    <w:p>
      <w:r>
        <w:rPr>
          <w:b/>
        </w:rPr>
        <w:t xml:space="preserve">Deals: </w:t>
      </w:r>
      <w:r>
        <w:t>View all your submitted deals, their status, and details.</w:t>
      </w:r>
    </w:p>
    <w:p>
      <w:r>
        <w:rPr>
          <w:b/>
        </w:rPr>
        <w:t xml:space="preserve">Applications: </w:t>
      </w:r>
      <w:r>
        <w:t>Submit new financing applications on behalf of your clients.</w:t>
      </w:r>
    </w:p>
    <w:p>
      <w:r>
        <w:rPr>
          <w:b/>
        </w:rPr>
        <w:t xml:space="preserve">Documents: </w:t>
      </w:r>
      <w:r>
        <w:t>View and upload documents for your deals.</w:t>
      </w:r>
    </w:p>
    <w:p>
      <w:r>
        <w:rPr>
          <w:b/>
        </w:rPr>
        <w:t xml:space="preserve">Marketing: </w:t>
      </w:r>
      <w:r>
        <w:t>Access your personal referral link and marketing materials.</w:t>
      </w:r>
    </w:p>
    <w:p>
      <w:r>
        <w:br w:type="page"/>
      </w:r>
    </w:p>
    <w:p>
      <w:pPr>
        <w:pStyle w:val="Heading1"/>
      </w:pPr>
      <w:r>
        <w:t>3. Submitting a New Deal</w:t>
      </w:r>
    </w:p>
    <w:p>
      <w:pPr>
        <w:pBdr>
          <w:bottom w:val="single" w:sz="6" w:space="1" w:color="C9A84C"/>
        </w:pBdr>
        <w:spacing w:before="80" w:after="80"/>
      </w:pPr>
    </w:p>
    <w:p>
      <w:r>
        <w:t>There are two ways to submit a deal:</w:t>
      </w:r>
    </w:p>
    <w:p>
      <w:pPr>
        <w:pStyle w:val="Heading2"/>
      </w:pPr>
      <w:r>
        <w:t>Option A: Submit via Application Form</w:t>
      </w:r>
    </w:p>
    <w:p>
      <w:pPr>
        <w:spacing w:before="80" w:after="40"/>
      </w:pPr>
      <w:r>
        <w:rPr>
          <w:b/>
          <w:color w:val="0D1E3D"/>
        </w:rPr>
        <w:t xml:space="preserve">Step 1: </w:t>
      </w:r>
      <w:r>
        <w:t>Click "Applications" in the sidebar.</w:t>
      </w:r>
    </w:p>
    <w:p>
      <w:pPr>
        <w:spacing w:before="80" w:after="40"/>
      </w:pPr>
      <w:r>
        <w:rPr>
          <w:b/>
          <w:color w:val="0D1E3D"/>
        </w:rPr>
        <w:t xml:space="preserve">Step 2: </w:t>
      </w:r>
      <w:r>
        <w:t>Click "+ New Application" and select the product type (Equipment Leasing, MCA, or Working Capital).</w:t>
      </w:r>
    </w:p>
    <w:p>
      <w:pPr>
        <w:spacing w:before="80" w:after="40"/>
      </w:pPr>
      <w:r>
        <w:rPr>
          <w:b/>
          <w:color w:val="0D1E3D"/>
        </w:rPr>
        <w:t xml:space="preserve">Step 3: </w:t>
      </w:r>
      <w:r>
        <w:t>Fill in your client's business details, contact information, and financial information.</w:t>
      </w:r>
    </w:p>
    <w:p>
      <w:pPr>
        <w:spacing w:before="80" w:after="40"/>
      </w:pPr>
      <w:r>
        <w:rPr>
          <w:b/>
          <w:color w:val="0D1E3D"/>
        </w:rPr>
        <w:t xml:space="preserve">Step 4: </w:t>
      </w:r>
      <w:r>
        <w:t>Click "Submit Application". The Alliance team will receive it and create a deal.</w:t>
      </w:r>
    </w:p>
    <w:p>
      <w:pPr>
        <w:pStyle w:val="Heading2"/>
      </w:pPr>
      <w:r>
        <w:t>Option B: Share Your Referral Link</w:t>
      </w:r>
    </w:p>
    <w:p>
      <w:pPr>
        <w:spacing w:before="80" w:after="40"/>
      </w:pPr>
      <w:r>
        <w:rPr>
          <w:b/>
          <w:color w:val="0D1E3D"/>
        </w:rPr>
        <w:t xml:space="preserve">Step 1: </w:t>
      </w:r>
      <w:r>
        <w:t>Click "Marketing" in the sidebar.</w:t>
      </w:r>
    </w:p>
    <w:p>
      <w:pPr>
        <w:spacing w:before="80" w:after="40"/>
      </w:pPr>
      <w:r>
        <w:rPr>
          <w:b/>
          <w:color w:val="0D1E3D"/>
        </w:rPr>
        <w:t xml:space="preserve">Step 2: </w:t>
      </w:r>
      <w:r>
        <w:t>Copy your unique referral link.</w:t>
      </w:r>
    </w:p>
    <w:p>
      <w:pPr>
        <w:spacing w:before="80" w:after="40"/>
      </w:pPr>
      <w:r>
        <w:rPr>
          <w:b/>
          <w:color w:val="0D1E3D"/>
        </w:rPr>
        <w:t xml:space="preserve">Step 3: </w:t>
      </w:r>
      <w:r>
        <w:t>Share it with your client. When they complete the application, it will be automatically linked to you as the referring agent.</w:t>
      </w:r>
    </w:p>
    <w:p>
      <w:pPr>
        <w:spacing w:before="120" w:after="120"/>
      </w:pPr>
      <w:r>
        <w:rPr>
          <w:i/>
          <w:color w:val="92400E"/>
          <w:sz w:val="20"/>
        </w:rPr>
        <w:t xml:space="preserve">  TIP: Using your referral link ensures you get credit for every deal your clients submit.</w:t>
      </w:r>
    </w:p>
    <w:p>
      <w:r>
        <w:br w:type="page"/>
      </w:r>
    </w:p>
    <w:p>
      <w:pPr>
        <w:pStyle w:val="Heading1"/>
      </w:pPr>
      <w:r>
        <w:t>4. Tracking Your Deals</w:t>
      </w:r>
    </w:p>
    <w:p>
      <w:pPr>
        <w:pBdr>
          <w:bottom w:val="single" w:sz="6" w:space="1" w:color="C9A84C"/>
        </w:pBdr>
        <w:spacing w:before="80" w:after="80"/>
      </w:pPr>
    </w:p>
    <w:p>
      <w:r>
        <w:t>Click any deal in your Deals table to see the full details. You'll see the current status, deal amount, product type, and all communications.</w:t>
      </w:r>
    </w:p>
    <w:p>
      <w:pPr>
        <w:pStyle w:val="Heading2"/>
      </w:pPr>
      <w:r>
        <w:t>Deal Statuses</w:t>
      </w:r>
    </w:p>
    <w:p>
      <w:pPr>
        <w:spacing w:after="60"/>
      </w:pPr>
      <w:r>
        <w:rPr>
          <w:b/>
          <w:sz w:val="20"/>
        </w:rPr>
        <w:t xml:space="preserve">New: </w:t>
      </w:r>
      <w:r>
        <w:rPr>
          <w:sz w:val="20"/>
        </w:rPr>
        <w:t>Your deal has been received and is awaiting review.</w:t>
      </w:r>
    </w:p>
    <w:p>
      <w:pPr>
        <w:spacing w:after="60"/>
      </w:pPr>
      <w:r>
        <w:rPr>
          <w:b/>
          <w:sz w:val="20"/>
        </w:rPr>
        <w:t xml:space="preserve">In Progress: </w:t>
      </w:r>
      <w:r>
        <w:rPr>
          <w:sz w:val="20"/>
        </w:rPr>
        <w:t>Our team is actively working on your deal.</w:t>
      </w:r>
    </w:p>
    <w:p>
      <w:pPr>
        <w:spacing w:after="60"/>
      </w:pPr>
      <w:r>
        <w:rPr>
          <w:b/>
          <w:sz w:val="20"/>
        </w:rPr>
        <w:t xml:space="preserve">Docs Requested: </w:t>
      </w:r>
      <w:r>
        <w:rPr>
          <w:sz w:val="20"/>
        </w:rPr>
        <w:t>We need additional documents from your client.</w:t>
      </w:r>
    </w:p>
    <w:p>
      <w:pPr>
        <w:spacing w:after="60"/>
      </w:pPr>
      <w:r>
        <w:rPr>
          <w:b/>
          <w:sz w:val="20"/>
        </w:rPr>
        <w:t xml:space="preserve">Submitted to Credit: </w:t>
      </w:r>
      <w:r>
        <w:rPr>
          <w:sz w:val="20"/>
        </w:rPr>
        <w:t>The deal has been sent to a lender for review.</w:t>
      </w:r>
    </w:p>
    <w:p>
      <w:pPr>
        <w:spacing w:after="60"/>
      </w:pPr>
      <w:r>
        <w:rPr>
          <w:b/>
          <w:sz w:val="20"/>
        </w:rPr>
        <w:t xml:space="preserve">Approved: </w:t>
      </w:r>
      <w:r>
        <w:rPr>
          <w:sz w:val="20"/>
        </w:rPr>
        <w:t>Great news! The deal has been approved.</w:t>
      </w:r>
    </w:p>
    <w:p>
      <w:pPr>
        <w:spacing w:after="60"/>
      </w:pPr>
      <w:r>
        <w:rPr>
          <w:b/>
          <w:sz w:val="20"/>
        </w:rPr>
        <w:t xml:space="preserve">Funded: </w:t>
      </w:r>
      <w:r>
        <w:rPr>
          <w:sz w:val="20"/>
        </w:rPr>
        <w:t>The deal has been funded and closed.</w:t>
      </w:r>
    </w:p>
    <w:p>
      <w:pPr>
        <w:spacing w:after="60"/>
      </w:pPr>
      <w:r>
        <w:rPr>
          <w:b/>
          <w:sz w:val="20"/>
        </w:rPr>
        <w:t xml:space="preserve">Declined: </w:t>
      </w:r>
      <w:r>
        <w:rPr>
          <w:sz w:val="20"/>
        </w:rPr>
        <w:t>Unfortunately, this application was not approved.</w:t>
      </w:r>
    </w:p>
    <w:p>
      <w:pPr>
        <w:pStyle w:val="Heading2"/>
      </w:pPr>
      <w:r>
        <w:t>Adding Notes</w:t>
      </w:r>
    </w:p>
    <w:p>
      <w:r>
        <w:t>Inside any deal, you can add notes to communicate with the Alliance team. Notes you add that are marked as visible will be seen by the admin team, and notes they share with you will appear in the activity timeline.</w:t>
      </w:r>
    </w:p>
    <w:p>
      <w:r>
        <w:br w:type="page"/>
      </w:r>
    </w:p>
    <w:p>
      <w:pPr>
        <w:pStyle w:val="Heading1"/>
      </w:pPr>
      <w:r>
        <w:t>5. Uploading Documents</w:t>
      </w:r>
    </w:p>
    <w:p>
      <w:pPr>
        <w:pBdr>
          <w:bottom w:val="single" w:sz="6" w:space="1" w:color="C9A84C"/>
        </w:pBdr>
        <w:spacing w:before="80" w:after="80"/>
      </w:pPr>
    </w:p>
    <w:p>
      <w:r>
        <w:t>When the Alliance team requests documents for a deal, you can upload them directly through the portal.</w:t>
      </w:r>
    </w:p>
    <w:p>
      <w:pPr>
        <w:spacing w:before="80" w:after="40"/>
      </w:pPr>
      <w:r>
        <w:rPr>
          <w:b/>
          <w:color w:val="0D1E3D"/>
        </w:rPr>
        <w:t xml:space="preserve">Step 1: </w:t>
      </w:r>
      <w:r>
        <w:t>Open the deal that needs documents.</w:t>
      </w:r>
    </w:p>
    <w:p>
      <w:pPr>
        <w:spacing w:before="80" w:after="40"/>
      </w:pPr>
      <w:r>
        <w:rPr>
          <w:b/>
          <w:color w:val="0D1E3D"/>
        </w:rPr>
        <w:t xml:space="preserve">Step 2: </w:t>
      </w:r>
      <w:r>
        <w:t>Click "Upload Document" in the Documents section.</w:t>
      </w:r>
    </w:p>
    <w:p>
      <w:pPr>
        <w:spacing w:before="80" w:after="40"/>
      </w:pPr>
      <w:r>
        <w:rPr>
          <w:b/>
          <w:color w:val="0D1E3D"/>
        </w:rPr>
        <w:t xml:space="preserve">Step 3: </w:t>
      </w:r>
      <w:r>
        <w:t>Select the document type (Bank Statement, Tax Return, etc.) and choose the file.</w:t>
      </w:r>
    </w:p>
    <w:p>
      <w:pPr>
        <w:spacing w:before="80" w:after="40"/>
      </w:pPr>
      <w:r>
        <w:rPr>
          <w:b/>
          <w:color w:val="0D1E3D"/>
        </w:rPr>
        <w:t xml:space="preserve">Step 4: </w:t>
      </w:r>
      <w:r>
        <w:t>Click "Upload". The file will be attached to the deal and our team will be notified.</w:t>
      </w:r>
    </w:p>
    <w:p>
      <w:pPr>
        <w:spacing w:before="120" w:after="120"/>
      </w:pPr>
      <w:r>
        <w:rPr>
          <w:i/>
          <w:color w:val="92400E"/>
          <w:sz w:val="20"/>
        </w:rPr>
        <w:t xml:space="preserve">  TIP: Accepted file types: PDF, JPEG, PNG. Maximum file size: 10MB per file.</w:t>
      </w:r>
    </w:p>
    <w:p>
      <w:r>
        <w:br w:type="page"/>
      </w:r>
    </w:p>
    <w:p>
      <w:pPr>
        <w:pStyle w:val="Heading1"/>
      </w:pPr>
      <w:r>
        <w:t>6. Your Referral Link &amp; Marketing</w:t>
      </w:r>
    </w:p>
    <w:p>
      <w:pPr>
        <w:pBdr>
          <w:bottom w:val="single" w:sz="6" w:space="1" w:color="C9A84C"/>
        </w:pBdr>
        <w:spacing w:before="80" w:after="80"/>
      </w:pPr>
    </w:p>
    <w:p>
      <w:r>
        <w:t>Your Marketing page provides your unique referral link and materials to help you generate leads.</w:t>
      </w:r>
    </w:p>
    <w:p>
      <w:pPr>
        <w:pStyle w:val="Heading2"/>
      </w:pPr>
      <w:r>
        <w:t>Your Referral Link</w:t>
      </w:r>
    </w:p>
    <w:p>
      <w:r>
        <w:t>Your personal referral link directs clients to the Alliance Financing application forms. When a client submits through your link, the deal is automatically attributed to you. Copy the link and share it via email, text, social media, or on your website.</w:t>
      </w:r>
    </w:p>
    <w:p>
      <w:pPr>
        <w:pStyle w:val="Heading2"/>
      </w:pPr>
      <w:r>
        <w:t>Need Help?</w:t>
      </w:r>
    </w:p>
    <w:p>
      <w:r>
        <w:t>If you have questions or need assistance, please contact us:</w:t>
      </w:r>
    </w:p>
    <w:p>
      <w:pPr>
        <w:spacing w:after="40"/>
      </w:pPr>
      <w:r>
        <w:rPr>
          <w:b/>
        </w:rPr>
        <w:t>Alliance Financing Group</w:t>
      </w:r>
    </w:p>
    <w:p>
      <w:pPr>
        <w:spacing w:after="40"/>
      </w:pPr>
      <w:r>
        <w:t>Phone: 1-877-660-3660</w:t>
      </w:r>
    </w:p>
    <w:p>
      <w:pPr>
        <w:spacing w:after="40"/>
      </w:pPr>
      <w:r>
        <w:t>Email: info@alliancefinancing.ai</w:t>
      </w:r>
    </w:p>
    <w:p>
      <w:pPr>
        <w:spacing w:after="40"/>
      </w:pPr>
      <w:r>
        <w:t>Web: alliancefinancing.com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D1E3D"/>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D1E3D"/>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47556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