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29" w:rsidRPr="00731C29" w:rsidRDefault="00731C29" w:rsidP="00731C2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31C29">
        <w:rPr>
          <w:rFonts w:ascii="ˎ̥" w:eastAsia="宋体" w:hAnsi="ˎ̥" w:cs="宋体"/>
          <w:b/>
          <w:bCs/>
          <w:color w:val="000000"/>
          <w:kern w:val="0"/>
        </w:rPr>
        <w:t>2.4  IoC</w:t>
      </w:r>
      <w:r w:rsidRPr="00731C29">
        <w:rPr>
          <w:rFonts w:ascii="ˎ̥" w:eastAsia="宋体" w:hAnsi="ˎ̥" w:cs="宋体"/>
          <w:b/>
          <w:bCs/>
          <w:color w:val="000000"/>
          <w:kern w:val="0"/>
        </w:rPr>
        <w:t>容器的依赖注入</w:t>
      </w:r>
    </w:p>
    <w:p w:rsidR="00731C29" w:rsidRPr="00731C29" w:rsidRDefault="00731C29" w:rsidP="00731C2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31C29">
        <w:rPr>
          <w:rFonts w:ascii="ˎ̥" w:eastAsia="宋体" w:hAnsi="ˎ̥" w:cs="宋体"/>
          <w:color w:val="000000"/>
          <w:kern w:val="0"/>
          <w:szCs w:val="21"/>
        </w:rPr>
        <w:t>假设当前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容器已经载入了用户定义的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信息，并开始分析依赖注入的原理。首先，注意到依赖注入的过程是用户第一次向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容器索要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时触发的，当然也有例外，也就是我们可以在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信息中通过控制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lazy-init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属性来让容器完成对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的预实例化。这个预实例化实际上也是一个完成依赖注入的过程，但它在初始化的过程中完成，稍后我们会详细分析这个预实例化的处理。当用户向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容器索要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时，如果读者还有印象，那么一定还记得在基本的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容器接口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中，有一个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的接口定义，这个接口的实现就是触发依赖注入发生的地方。为了进一步了解这个依赖注入过程的实现，我们从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的基类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AbstractBeanFactory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入手去看看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的实现，如代码清单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2-22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731C29" w:rsidRPr="00731C29" w:rsidRDefault="00731C29" w:rsidP="00731C2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31C29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2-22  getBean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触发的依赖注入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//----------------------------------------------------------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----------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Implementation of BeanFactory interface.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这里是对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BeanFactory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接口的实现，比如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getBean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接口方法。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这些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getBean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接口方法最终是通过调用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doGetBean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来实现的。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//--------------------------------------------------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------------------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getBean(String name)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BeansException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doGetBean(name,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T getBean(String name, Class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requiredType)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doGetBean(name, requiredType,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getBean(String name, Object... args)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doGetBean(name,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args,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T getBean(String name, Class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requiredType, Object[] args)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BeansException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doGetBean(name, requiredType, args,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这里是实际去取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的地方，也是触发依赖注入发生的地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方。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T doGetBean(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 name,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Class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requiredType,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Object[] args,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typeCheckOnly)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 beanName =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transformedBeanName(name);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 bean;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Eagerly check singleton cache for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manually registered singletons.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先从缓存中去取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,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处理已经被创建过的单件模式的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，对这种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的请求不需要重复地创建。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 sharedInstance =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getSingleton(beanName);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(sharedInstance !=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 args ==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(isSingletonCurrentlyInCreation(beanName))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logger.debug("Returning eagerly cached instance of singleton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bean '" + beanName +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"' that is not fully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initialized yet - a consequence of a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circular reference");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logger.debug(</w:t>
      </w:r>
      <w:r w:rsidRPr="00731C2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"Returning cached instance of singleton bean '"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beanName + </w:t>
      </w:r>
      <w:r w:rsidRPr="00731C2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"'"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getObjectForBeanInstance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完成的是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FactoryBean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的相关处理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以取得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FactoryBean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的生产结果，我们在前面介绍过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BeanFactory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和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actoryBean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的区别，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这个过程我们在下面还会详细地分析。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bean = getObjectForBeanInstance(sharedInstance,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name, beanName,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Fail if we're already creating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 instance: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We're assumably within a circular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reference.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(isPrototypeCurrentlyInCreation(beanName))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BeanCurrentlyInCreationException(beanName);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Check if bean definition exists in this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factory.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容器里的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BeanDefintion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是否存在进行检查，检查是否能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在当前的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BeanFactory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取到我们需要的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。如果在当前的工厂中取不到，则到双亲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BeanF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actory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中去取；如果当前的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双亲工厂取不到，那就顺着双亲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BeanFactory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链一直向上查找。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BeanFactory parentBeanFactory =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getParentBeanFactory();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(parentBeanFactory !=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!containsBeanDefinition(beanName))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Not found -&gt; check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parent.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nameToLookup =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originalBeanName(name);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(args !=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Delegation to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parent with explicit args.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(T)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parentBeanFactory.getBean(nameToLookup, args);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No args -&gt;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delegate to standard getBean method.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parentBeanFactory.getBean(nameToLookup, requiredType);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(!typeCheckOnly)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markBeanAsCreated(beanName);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这里根据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的名字取得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RootBeanDefinition mbd =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getMergedLocalBeanDefinition(beanName);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checkMergedBeanDefinition(mbd,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args);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Guarantee initialization of beans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that the current bean depends on.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取当前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的所有依赖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，这样会触发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的递归调用，直至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取到一个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没有任何依赖的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为止。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*/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String[] dependsOn =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mbd.getDependsOn();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(dependsOn !=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(String dependsOnBean :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dependsOn)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getBean(dependsOnBean);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registerDependentBean(dependsOnBean, beanName);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Create bean instance.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这里创建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Singleton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的实例，通过调用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createBean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方法，这里有一个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回调函数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getObject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，会在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getSingleton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中去调用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ObjectFactory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reateBean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*/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下面会进入到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createBean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中去进行详细分析。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(mbd.isSingleton())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sharedInstance =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getSingleton(beanName,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ObjectFactory()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getObject()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createBean(beanName, mbd, args);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(BeansException ex)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*Explicitly remove instance from singleton cache: It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*might have been put there eagerly by the creation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*process, to allow for circular reference resolution.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*Also remove any beans that received a temporary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*reference to the bean.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/*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destroySingleton(beanName);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throw ex;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});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bean =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getObjectForBeanInstance(sharedInstance, name, beanName,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mbd);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//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这里是创建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prototype 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的地方。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else if (mbd.isPrototype())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// It's a prototype -&gt;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create a new instance.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Object prototypeInstance =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null;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try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beforePrototypeCreation(beanName);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prototypeInstance =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createBean(beanName, mbd, args);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finally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afterPrototypeCreation(beanName);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bean =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getObjectForBeanInstance(prototypeInstance, name, beanName,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mbd);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else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String scopeName =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mbd.getScope();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final Scope scope =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this.scopes.get(scopeName);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if (scope == null)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throw new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IllegalStateException("No Scope registered for scope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'" + scopeName + "'");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try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Object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scopedInstance = scope.get(beanName, new ObjectFactory()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public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Object getObject() throws BeansException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beforePrototypeCreation(beanName);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try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return createBean(beanName, mbd, args);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finally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afterPrototypeCreation(beanName);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});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bean =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getObjectForBeanInstance(scopedInstance, name, beanName,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mbd);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catch (IllegalStateException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ex) {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throw new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BeanCreationException(beanName,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"Scope '" + scopeName + "' is not active for the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current thread; "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+"consider defining a scoped Proxy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for this bean if you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intend to refer to it from a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singleton",ex);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}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// Check if required type matches the type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of the actual bean instance.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/**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这里对创建出来的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进行类型检查，如果没有问题，就返回这个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新创建出来的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已经是包含了依赖关系的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(requiredType !=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 bean !=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!requiredType.isAssignableFrom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(bean.getClass())) {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BeanNotOfRequiredTypeException(name, requiredType, bean.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getClass());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C2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(T) bean;  </w:t>
      </w:r>
    </w:p>
    <w:p w:rsidR="00731C29" w:rsidRPr="00731C29" w:rsidRDefault="00731C29" w:rsidP="00731C2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1C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731C29" w:rsidRPr="00731C29" w:rsidRDefault="00731C29" w:rsidP="00731C29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31C29">
        <w:rPr>
          <w:rFonts w:ascii="ˎ̥" w:eastAsia="宋体" w:hAnsi="ˎ̥" w:cs="宋体"/>
          <w:color w:val="000000"/>
          <w:kern w:val="0"/>
          <w:szCs w:val="21"/>
        </w:rPr>
        <w:t>这个就是依赖注入的入口，在这里触发了依赖注入，而依赖注入的发生是在容器中的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数据已经建立好的前提下进行的。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"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程序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=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数据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+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算法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"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，很经典的一句话，前面的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就是数据，下面看看这些数据是怎样为依赖注入服务的。虽然依赖注入的过程不涉及复杂的算法问题，但这个过程也不简单，因为我们都知道，对于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容器的使用，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提供了许多参数的配置，每一个参数配置实际上代表了一个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容器的实现特性，这些特性的实现很多都需要在依赖注入的过程中或者对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进行生命周期管理的过程中来完成。尽管我们可以用最简单的方式来描述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容器，说它就是一个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hashMap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而已。是的，我们可以这样说，但只能说这个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hashMap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是容器的最基本的数据结构，而不是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容器的全部。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Spring 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容器的价值体现在一系列相关的产品特性上，这些产品特性以依赖反转模式的实现为核心，为用户更好地使用依赖反转提供便利，从而实现了一个完整的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容器产品。这些产品特性的实现并不是一个简单的过程，它提供了一个成熟的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31C29">
        <w:rPr>
          <w:rFonts w:ascii="ˎ̥" w:eastAsia="宋体" w:hAnsi="ˎ̥" w:cs="宋体"/>
          <w:color w:val="000000"/>
          <w:kern w:val="0"/>
          <w:szCs w:val="21"/>
        </w:rPr>
        <w:t>容器产品来供用户使用。所以，尽管它没有什么独特的算法，但却可以看成是一个成功的软件工程产品，有许多值得我们学习的地方。</w:t>
      </w:r>
    </w:p>
    <w:p w:rsidR="00814829" w:rsidRDefault="00814829"/>
    <w:sectPr w:rsidR="00814829" w:rsidSect="0081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44A" w:rsidRDefault="0045044A" w:rsidP="00731C29">
      <w:r>
        <w:separator/>
      </w:r>
    </w:p>
  </w:endnote>
  <w:endnote w:type="continuationSeparator" w:id="0">
    <w:p w:rsidR="0045044A" w:rsidRDefault="0045044A" w:rsidP="00731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44A" w:rsidRDefault="0045044A" w:rsidP="00731C29">
      <w:r>
        <w:separator/>
      </w:r>
    </w:p>
  </w:footnote>
  <w:footnote w:type="continuationSeparator" w:id="0">
    <w:p w:rsidR="0045044A" w:rsidRDefault="0045044A" w:rsidP="00731C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8380D"/>
    <w:multiLevelType w:val="multilevel"/>
    <w:tmpl w:val="85D8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C29"/>
    <w:rsid w:val="0045044A"/>
    <w:rsid w:val="00731C29"/>
    <w:rsid w:val="0081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C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C2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31C2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731C29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731C29"/>
    <w:rPr>
      <w:b/>
      <w:bCs/>
    </w:rPr>
  </w:style>
  <w:style w:type="character" w:customStyle="1" w:styleId="comment2">
    <w:name w:val="comment2"/>
    <w:basedOn w:val="a0"/>
    <w:rsid w:val="00731C29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731C29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731C29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1969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3645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1388</Words>
  <Characters>7914</Characters>
  <Application>Microsoft Office Word</Application>
  <DocSecurity>0</DocSecurity>
  <Lines>65</Lines>
  <Paragraphs>18</Paragraphs>
  <ScaleCrop>false</ScaleCrop>
  <Company>微软中国</Company>
  <LinksUpToDate>false</LinksUpToDate>
  <CharactersWithSpaces>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2010-01-01T16:45:00Z</dcterms:created>
  <dcterms:modified xsi:type="dcterms:W3CDTF">2010-01-01T16:46:00Z</dcterms:modified>
</cp:coreProperties>
</file>