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944A7" w14:textId="4B35A8D3" w:rsidR="00BE1EE7" w:rsidRPr="00BE1EE7" w:rsidRDefault="00BE1EE7" w:rsidP="00BE1EE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color w:val="17365D"/>
          <w:sz w:val="52"/>
        </w:rPr>
        <w:drawing>
          <wp:anchor distT="0" distB="0" distL="114300" distR="114300" simplePos="0" relativeHeight="251659264" behindDoc="1" locked="0" layoutInCell="1" allowOverlap="1" wp14:anchorId="4AB46AB8" wp14:editId="723776DD">
            <wp:simplePos x="0" y="0"/>
            <wp:positionH relativeFrom="column">
              <wp:posOffset>-17145</wp:posOffset>
            </wp:positionH>
            <wp:positionV relativeFrom="paragraph">
              <wp:posOffset>52705</wp:posOffset>
            </wp:positionV>
            <wp:extent cx="594360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6FB">
        <w:rPr>
          <w:rFonts w:ascii="Times New Roman" w:eastAsia="Times New Roman" w:hAnsi="Times New Roman"/>
          <w:sz w:val="24"/>
        </w:rPr>
        <w:t xml:space="preserve"> </w:t>
      </w:r>
    </w:p>
    <w:p w14:paraId="1F0AF478" w14:textId="3367C1C1" w:rsidR="00210F74" w:rsidRPr="006B685B" w:rsidRDefault="00217CD8" w:rsidP="006B685B">
      <w:pPr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SCARNUM</w:t>
      </w:r>
    </w:p>
    <w:p w14:paraId="6A14BE74" w14:textId="549EC6A7" w:rsidR="00210F74" w:rsidRDefault="00210F74" w:rsidP="00217CD8">
      <w:pPr>
        <w:pBdr>
          <w:bottom w:val="single" w:sz="6" w:space="1" w:color="auto"/>
        </w:pBd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Scar định nghĩ một số may mắn là một số chỉ gồm chữ số 2 và 5</w:t>
      </w:r>
    </w:p>
    <w:p w14:paraId="4C2779F2" w14:textId="25D2BF0E" w:rsidR="00217CD8" w:rsidRDefault="00217CD8" w:rsidP="00217CD8">
      <w:pPr>
        <w:pBdr>
          <w:bottom w:val="single" w:sz="6" w:space="1" w:color="auto"/>
        </w:pBdr>
        <w:rPr>
          <w:rFonts w:ascii="Cambria Math" w:hAnsi="Cambria Math"/>
          <w:iCs/>
          <w:sz w:val="24"/>
          <w:szCs w:val="24"/>
        </w:rPr>
      </w:pPr>
      <w:r w:rsidRPr="00217CD8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 -   2, 5, 25, 52,</w:t>
      </w:r>
      <w:r w:rsidR="008366FB">
        <w:rPr>
          <w:rFonts w:ascii="Cambria Math" w:hAnsi="Cambria Math"/>
          <w:iCs/>
          <w:sz w:val="24"/>
          <w:szCs w:val="24"/>
        </w:rPr>
        <w:t xml:space="preserve"> 222, 525</w:t>
      </w:r>
      <w:r>
        <w:rPr>
          <w:rFonts w:ascii="Cambria Math" w:hAnsi="Cambria Math"/>
          <w:iCs/>
          <w:sz w:val="24"/>
          <w:szCs w:val="24"/>
        </w:rPr>
        <w:t>… là các số may mắn</w:t>
      </w:r>
    </w:p>
    <w:p w14:paraId="6A37D2B3" w14:textId="1C171CA0" w:rsidR="00217CD8" w:rsidRPr="00217CD8" w:rsidRDefault="00217CD8" w:rsidP="00217CD8">
      <w:pPr>
        <w:pBdr>
          <w:bottom w:val="single" w:sz="6" w:space="1" w:color="auto"/>
        </w:pBd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  - </w:t>
      </w:r>
      <w:r w:rsidRPr="00217CD8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 1, 3, 23, 51,</w:t>
      </w:r>
      <w:r w:rsidR="008366FB">
        <w:rPr>
          <w:rFonts w:ascii="Cambria Math" w:hAnsi="Cambria Math"/>
          <w:iCs/>
          <w:sz w:val="24"/>
          <w:szCs w:val="24"/>
        </w:rPr>
        <w:t xml:space="preserve"> 515</w:t>
      </w:r>
      <w:r>
        <w:rPr>
          <w:rFonts w:ascii="Cambria Math" w:hAnsi="Cambria Math"/>
          <w:iCs/>
          <w:sz w:val="24"/>
          <w:szCs w:val="24"/>
        </w:rPr>
        <w:t>… không phải là các số may mắn</w:t>
      </w:r>
    </w:p>
    <w:p w14:paraId="123663E2" w14:textId="74327F32" w:rsidR="00210F74" w:rsidRDefault="00210F74" w:rsidP="00957D75">
      <w:pPr>
        <w:pBdr>
          <w:bottom w:val="single" w:sz="6" w:space="1" w:color="auto"/>
        </w:pBd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Scar gọi một số là số gần may mắn khi nó có ít nhất một ước là số may mắn. </w:t>
      </w:r>
      <w:r w:rsidR="008366FB">
        <w:rPr>
          <w:rFonts w:ascii="Cambria Math" w:hAnsi="Cambria Math"/>
          <w:sz w:val="24"/>
          <w:szCs w:val="24"/>
        </w:rPr>
        <w:t xml:space="preserve">Hiển nhiên </w:t>
      </w:r>
      <w:r>
        <w:rPr>
          <w:rFonts w:ascii="Cambria Math" w:hAnsi="Cambria Math"/>
          <w:sz w:val="24"/>
          <w:szCs w:val="24"/>
        </w:rPr>
        <w:t>số may mắn cũng là số gần may mắn nó chia hết cho số may mắn là chính nó.</w:t>
      </w:r>
    </w:p>
    <w:p w14:paraId="6A73BB42" w14:textId="7525F745" w:rsidR="00217CD8" w:rsidRPr="00210F74" w:rsidRDefault="00210F74" w:rsidP="00957D75">
      <w:pPr>
        <w:pBdr>
          <w:bottom w:val="single" w:sz="6" w:space="1" w:color="auto"/>
        </w:pBd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Scar có M câu hỏi dành cho bạn, với mỗi câu hỏi bạn được cung cấp một số nguyên dương N và bạn cần kiểm tra xem nó có phải là số gần may mắn hay không. </w:t>
      </w:r>
    </w:p>
    <w:p w14:paraId="419CDF61" w14:textId="2BD4CA6A" w:rsidR="00957D75" w:rsidRDefault="00957D75" w:rsidP="00957D75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D807CE">
        <w:rPr>
          <w:rFonts w:ascii="Cambria Math" w:hAnsi="Cambria Math"/>
          <w:b/>
          <w:bCs/>
          <w:sz w:val="24"/>
          <w:szCs w:val="24"/>
          <w:u w:val="single"/>
        </w:rPr>
        <w:t>Input:</w:t>
      </w:r>
    </w:p>
    <w:p w14:paraId="1D66052C" w14:textId="7D762ADB" w:rsidR="00210F74" w:rsidRPr="00210F74" w:rsidRDefault="00210F74" w:rsidP="00210F74">
      <w:pPr>
        <w:pStyle w:val="ListParagraph"/>
        <w:numPr>
          <w:ilvl w:val="0"/>
          <w:numId w:val="7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Dòng đầu tiên là số nguyên dương M</w:t>
      </w:r>
    </w:p>
    <w:p w14:paraId="3957012E" w14:textId="694F2D8A" w:rsidR="00210F74" w:rsidRPr="008366FB" w:rsidRDefault="00210F74" w:rsidP="00210F74">
      <w:pPr>
        <w:pStyle w:val="ListParagraph"/>
        <w:numPr>
          <w:ilvl w:val="0"/>
          <w:numId w:val="7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M dòng tiếp theo, mỗi dòng là một số nguyên dương N</w:t>
      </w:r>
    </w:p>
    <w:p w14:paraId="1D92FE59" w14:textId="3B281099" w:rsidR="008366FB" w:rsidRPr="008366FB" w:rsidRDefault="008366FB" w:rsidP="008366FB">
      <w:r>
        <w:rPr>
          <w:rFonts w:ascii="Cambria Math" w:hAnsi="Cambria Math"/>
          <w:b/>
          <w:bCs/>
          <w:sz w:val="24"/>
          <w:szCs w:val="24"/>
          <w:u w:val="single"/>
        </w:rPr>
        <w:t>Output:</w:t>
      </w:r>
    </w:p>
    <w:p w14:paraId="7E671E9A" w14:textId="79CF8335" w:rsidR="008366FB" w:rsidRPr="00210F74" w:rsidRDefault="008366FB" w:rsidP="008366FB">
      <w:pPr>
        <w:pStyle w:val="ListParagraph"/>
        <w:numPr>
          <w:ilvl w:val="0"/>
          <w:numId w:val="7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Gồm M dòng</w:t>
      </w:r>
    </w:p>
    <w:p w14:paraId="60801C08" w14:textId="15C43AEC" w:rsidR="00217CD8" w:rsidRPr="006B685B" w:rsidRDefault="008366FB" w:rsidP="006B685B">
      <w:pPr>
        <w:pStyle w:val="ListParagraph"/>
        <w:numPr>
          <w:ilvl w:val="0"/>
          <w:numId w:val="7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Mỗi dòng là một xâu kí tự “YES” nếu N là số gần may mắn, “NO” nếu N không phải là số gần may mắn.</w:t>
      </w:r>
    </w:p>
    <w:p w14:paraId="5AA67CEB" w14:textId="77777777" w:rsidR="00957D75" w:rsidRDefault="00957D75" w:rsidP="00957D75">
      <w:pPr>
        <w:pStyle w:val="Heading1"/>
        <w:spacing w:before="16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Ràng buộc:</w:t>
      </w:r>
    </w:p>
    <w:p w14:paraId="40133C4E" w14:textId="26DBAA53" w:rsidR="00957D75" w:rsidRPr="00D807CE" w:rsidRDefault="00217CD8" w:rsidP="00957D7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61" w:after="0" w:line="240" w:lineRule="auto"/>
        <w:ind w:hanging="361"/>
        <w:contextualSpacing w:val="0"/>
        <w:rPr>
          <w:rFonts w:ascii="Cambria Math" w:eastAsia="Cambria Math" w:hAnsi="Cambria Math"/>
          <w:sz w:val="24"/>
        </w:rPr>
      </w:pPr>
      <w:r>
        <w:rPr>
          <w:sz w:val="24"/>
        </w:rPr>
        <w:t>Có 40</w:t>
      </w:r>
      <w:r w:rsidR="00957D75">
        <w:rPr>
          <w:sz w:val="24"/>
        </w:rPr>
        <w:t>% số lượ</w:t>
      </w:r>
      <w:r>
        <w:rPr>
          <w:sz w:val="24"/>
        </w:rPr>
        <w:t>ng test</w:t>
      </w:r>
      <w:r w:rsidR="00957D75">
        <w:rPr>
          <w:sz w:val="24"/>
        </w:rPr>
        <w:t xml:space="preserve"> thỏa mãn điều kiện</w:t>
      </w:r>
      <w:r w:rsidR="008366FB">
        <w:rPr>
          <w:sz w:val="24"/>
        </w:rPr>
        <w:t>:</w:t>
      </w:r>
      <w:r>
        <w:rPr>
          <w:sz w:val="24"/>
        </w:rPr>
        <w:t xml:space="preserve"> </w:t>
      </w:r>
      <w:r w:rsidR="00794404">
        <w:rPr>
          <w:sz w:val="24"/>
        </w:rPr>
        <w:tab/>
      </w:r>
      <w:r w:rsidR="00794404">
        <w:rPr>
          <w:sz w:val="24"/>
        </w:rPr>
        <w:tab/>
      </w:r>
      <w:r>
        <w:rPr>
          <w:sz w:val="24"/>
        </w:rPr>
        <w:t>M</w:t>
      </w:r>
      <w:r>
        <w:rPr>
          <w:rFonts w:cstheme="minorHAnsi"/>
          <w:sz w:val="24"/>
        </w:rPr>
        <w:t>≤</w:t>
      </w:r>
      <w:r w:rsidR="006F5FA4">
        <w:rPr>
          <w:sz w:val="24"/>
        </w:rPr>
        <w:t>10</w:t>
      </w:r>
      <w:r w:rsidR="006F5FA4">
        <w:rPr>
          <w:sz w:val="24"/>
          <w:vertAlign w:val="superscript"/>
        </w:rPr>
        <w:t>3</w:t>
      </w:r>
      <w:r w:rsidR="008366FB">
        <w:rPr>
          <w:sz w:val="24"/>
        </w:rPr>
        <w:t>, N</w:t>
      </w:r>
      <w:r w:rsidR="008366FB">
        <w:rPr>
          <w:rFonts w:cstheme="minorHAnsi"/>
          <w:sz w:val="24"/>
        </w:rPr>
        <w:t>≤</w:t>
      </w:r>
      <w:r w:rsidR="008366FB">
        <w:rPr>
          <w:sz w:val="24"/>
        </w:rPr>
        <w:t>10</w:t>
      </w:r>
      <w:r w:rsidR="008366FB">
        <w:rPr>
          <w:sz w:val="24"/>
          <w:vertAlign w:val="superscript"/>
        </w:rPr>
        <w:t>3</w:t>
      </w:r>
      <w:r w:rsidR="008366FB">
        <w:rPr>
          <w:sz w:val="24"/>
        </w:rPr>
        <w:t>;</w:t>
      </w:r>
    </w:p>
    <w:p w14:paraId="5ED702E5" w14:textId="5ED64449" w:rsidR="00957D75" w:rsidRPr="00217CD8" w:rsidRDefault="00217CD8" w:rsidP="00217CD8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61" w:after="0" w:line="240" w:lineRule="auto"/>
        <w:ind w:hanging="361"/>
        <w:contextualSpacing w:val="0"/>
        <w:rPr>
          <w:rFonts w:ascii="Cambria Math" w:eastAsia="Cambria Math" w:hAnsi="Cambria Math"/>
          <w:sz w:val="24"/>
        </w:rPr>
      </w:pPr>
      <w:r>
        <w:rPr>
          <w:sz w:val="24"/>
        </w:rPr>
        <w:t>Có 30</w:t>
      </w:r>
      <w:r w:rsidR="00957D75">
        <w:rPr>
          <w:sz w:val="24"/>
        </w:rPr>
        <w:t>% số lượng test khác thỏa mãn điều kiện</w:t>
      </w:r>
      <w:r w:rsidR="008366FB">
        <w:rPr>
          <w:sz w:val="24"/>
        </w:rPr>
        <w:t>:</w:t>
      </w:r>
      <w:r>
        <w:rPr>
          <w:sz w:val="24"/>
        </w:rPr>
        <w:t xml:space="preserve"> </w:t>
      </w:r>
      <w:r w:rsidR="00794404">
        <w:rPr>
          <w:sz w:val="24"/>
        </w:rPr>
        <w:tab/>
      </w:r>
      <w:r>
        <w:rPr>
          <w:sz w:val="24"/>
        </w:rPr>
        <w:t>M</w:t>
      </w:r>
      <w:r>
        <w:rPr>
          <w:rFonts w:cstheme="minorHAnsi"/>
          <w:sz w:val="24"/>
        </w:rPr>
        <w:t>≤</w:t>
      </w:r>
      <w:r>
        <w:rPr>
          <w:sz w:val="24"/>
        </w:rPr>
        <w:t>10</w:t>
      </w:r>
      <w:r>
        <w:rPr>
          <w:sz w:val="24"/>
          <w:vertAlign w:val="superscript"/>
        </w:rPr>
        <w:t>5</w:t>
      </w:r>
      <w:r w:rsidR="008366FB">
        <w:rPr>
          <w:sz w:val="24"/>
        </w:rPr>
        <w:t xml:space="preserve">, </w:t>
      </w:r>
      <w:r>
        <w:rPr>
          <w:sz w:val="24"/>
        </w:rPr>
        <w:t>N</w:t>
      </w:r>
      <w:r>
        <w:rPr>
          <w:rFonts w:cstheme="minorHAnsi"/>
          <w:sz w:val="24"/>
        </w:rPr>
        <w:t>≤</w:t>
      </w:r>
      <w:r w:rsidR="008366FB">
        <w:rPr>
          <w:sz w:val="24"/>
        </w:rPr>
        <w:t>10</w:t>
      </w:r>
      <w:r w:rsidR="008366FB">
        <w:rPr>
          <w:sz w:val="24"/>
          <w:vertAlign w:val="superscript"/>
        </w:rPr>
        <w:t>3</w:t>
      </w:r>
      <w:r w:rsidR="008366FB">
        <w:rPr>
          <w:sz w:val="24"/>
        </w:rPr>
        <w:t>;</w:t>
      </w:r>
    </w:p>
    <w:p w14:paraId="312D03EB" w14:textId="5D069BBB" w:rsidR="00957D75" w:rsidRPr="00957D75" w:rsidRDefault="00957D75" w:rsidP="00957D75">
      <w:pPr>
        <w:pStyle w:val="ListParagraph"/>
        <w:widowControl w:val="0"/>
        <w:numPr>
          <w:ilvl w:val="0"/>
          <w:numId w:val="4"/>
        </w:numPr>
        <w:pBdr>
          <w:bottom w:val="single" w:sz="6" w:space="1" w:color="auto"/>
        </w:pBdr>
        <w:tabs>
          <w:tab w:val="left" w:pos="820"/>
          <w:tab w:val="left" w:pos="821"/>
        </w:tabs>
        <w:autoSpaceDE w:val="0"/>
        <w:autoSpaceDN w:val="0"/>
        <w:spacing w:before="59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</w:t>
      </w:r>
      <w:r w:rsidR="00217CD8">
        <w:rPr>
          <w:sz w:val="24"/>
        </w:rPr>
        <w:t>ó 30</w:t>
      </w:r>
      <w:r>
        <w:rPr>
          <w:sz w:val="24"/>
        </w:rPr>
        <w:t>% số lượng test còn lại thỏa mãn điều kiện</w:t>
      </w:r>
      <w:r w:rsidR="008366FB">
        <w:rPr>
          <w:sz w:val="24"/>
        </w:rPr>
        <w:t>:</w:t>
      </w:r>
      <w:r w:rsidR="00217CD8">
        <w:rPr>
          <w:sz w:val="24"/>
        </w:rPr>
        <w:t xml:space="preserve"> </w:t>
      </w:r>
      <w:r w:rsidR="00794404">
        <w:rPr>
          <w:sz w:val="24"/>
        </w:rPr>
        <w:tab/>
      </w:r>
      <w:r w:rsidR="00217CD8">
        <w:rPr>
          <w:sz w:val="24"/>
        </w:rPr>
        <w:t>M</w:t>
      </w:r>
      <w:r w:rsidR="00217CD8">
        <w:rPr>
          <w:rFonts w:cstheme="minorHAnsi"/>
          <w:sz w:val="24"/>
        </w:rPr>
        <w:t>≤</w:t>
      </w:r>
      <w:r w:rsidR="00217CD8">
        <w:rPr>
          <w:sz w:val="24"/>
        </w:rPr>
        <w:t>10</w:t>
      </w:r>
      <w:r w:rsidR="00217CD8">
        <w:rPr>
          <w:sz w:val="24"/>
          <w:vertAlign w:val="superscript"/>
        </w:rPr>
        <w:t>6</w:t>
      </w:r>
      <w:r w:rsidR="008366FB">
        <w:rPr>
          <w:sz w:val="24"/>
        </w:rPr>
        <w:t xml:space="preserve">, </w:t>
      </w:r>
      <w:r w:rsidR="00217CD8">
        <w:rPr>
          <w:sz w:val="24"/>
        </w:rPr>
        <w:t>N</w:t>
      </w:r>
      <w:r w:rsidR="00217CD8">
        <w:rPr>
          <w:rFonts w:cstheme="minorHAnsi"/>
          <w:sz w:val="24"/>
        </w:rPr>
        <w:t>≤</w:t>
      </w:r>
      <w:r w:rsidR="00217CD8">
        <w:rPr>
          <w:sz w:val="24"/>
        </w:rPr>
        <w:t>10</w:t>
      </w:r>
      <w:r w:rsidR="00217CD8">
        <w:rPr>
          <w:sz w:val="24"/>
          <w:vertAlign w:val="superscript"/>
        </w:rPr>
        <w:t>6</w:t>
      </w:r>
      <w:r>
        <w:rPr>
          <w:sz w:val="24"/>
        </w:rPr>
        <w:t>;</w:t>
      </w:r>
    </w:p>
    <w:p w14:paraId="26FC1E52" w14:textId="1C006C06" w:rsidR="00957D75" w:rsidRDefault="00957D75" w:rsidP="00957D75">
      <w:pPr>
        <w:rPr>
          <w:rFonts w:ascii="Cambria Math" w:hAnsi="Cambria Math"/>
          <w:i/>
          <w:iCs/>
          <w:sz w:val="24"/>
          <w:szCs w:val="24"/>
        </w:rPr>
      </w:pPr>
      <w:r w:rsidRPr="00B91A7F">
        <w:rPr>
          <w:rFonts w:ascii="Cambria Math" w:hAnsi="Cambria Math"/>
          <w:i/>
          <w:iCs/>
          <w:sz w:val="24"/>
          <w:szCs w:val="24"/>
        </w:rPr>
        <w:t>Ví dụ:</w:t>
      </w:r>
    </w:p>
    <w:tbl>
      <w:tblPr>
        <w:tblStyle w:val="PlainTable1"/>
        <w:tblpPr w:leftFromText="180" w:rightFromText="180" w:vertAnchor="text" w:horzAnchor="page" w:tblpX="4081" w:tblpY="116"/>
        <w:tblW w:w="0" w:type="auto"/>
        <w:tblLook w:val="04A0" w:firstRow="1" w:lastRow="0" w:firstColumn="1" w:lastColumn="0" w:noHBand="0" w:noVBand="1"/>
      </w:tblPr>
      <w:tblGrid>
        <w:gridCol w:w="1566"/>
        <w:gridCol w:w="1636"/>
      </w:tblGrid>
      <w:tr w:rsidR="000472DB" w14:paraId="534F8C57" w14:textId="77777777" w:rsidTr="00E0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41C9CDB" w14:textId="102388A3" w:rsidR="000472DB" w:rsidRPr="00D65250" w:rsidRDefault="00217CD8" w:rsidP="00E040B4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SCARNUM</w:t>
            </w:r>
            <w:r w:rsidR="000472DB" w:rsidRPr="00D65250">
              <w:rPr>
                <w:rFonts w:ascii="Cambria Math" w:hAnsi="Cambria Math"/>
                <w:sz w:val="20"/>
                <w:szCs w:val="20"/>
              </w:rPr>
              <w:t>.INP</w:t>
            </w:r>
          </w:p>
        </w:tc>
        <w:tc>
          <w:tcPr>
            <w:tcW w:w="1636" w:type="dxa"/>
          </w:tcPr>
          <w:p w14:paraId="68BA6F5F" w14:textId="54A731D9" w:rsidR="000472DB" w:rsidRPr="00D65250" w:rsidRDefault="00217CD8" w:rsidP="00E04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SCARNUM</w:t>
            </w:r>
            <w:r w:rsidR="000472DB" w:rsidRPr="00D65250">
              <w:rPr>
                <w:rFonts w:ascii="Cambria Math" w:hAnsi="Cambria Math"/>
                <w:sz w:val="20"/>
                <w:szCs w:val="20"/>
              </w:rPr>
              <w:t>.OUT</w:t>
            </w:r>
          </w:p>
        </w:tc>
      </w:tr>
      <w:tr w:rsidR="000472DB" w14:paraId="3591EAC0" w14:textId="77777777" w:rsidTr="00E0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0F31EC5A" w14:textId="283AA081" w:rsidR="000472DB" w:rsidRPr="008366FB" w:rsidRDefault="00217CD8" w:rsidP="00E040B4">
            <w:pPr>
              <w:rPr>
                <w:rFonts w:ascii="Cambria Math" w:hAnsi="Cambria Math"/>
                <w:sz w:val="20"/>
                <w:szCs w:val="20"/>
              </w:rPr>
            </w:pPr>
            <w:r w:rsidRPr="008366FB">
              <w:rPr>
                <w:rFonts w:ascii="Cambria Math" w:hAnsi="Cambria Math"/>
                <w:sz w:val="20"/>
                <w:szCs w:val="20"/>
              </w:rPr>
              <w:t>4</w:t>
            </w:r>
          </w:p>
          <w:p w14:paraId="3395A3A4" w14:textId="77777777" w:rsidR="00217CD8" w:rsidRPr="008366FB" w:rsidRDefault="00217CD8" w:rsidP="00E040B4">
            <w:pPr>
              <w:rPr>
                <w:rFonts w:ascii="Cambria Math" w:hAnsi="Cambria Math"/>
                <w:sz w:val="20"/>
                <w:szCs w:val="20"/>
              </w:rPr>
            </w:pPr>
            <w:r w:rsidRPr="008366FB">
              <w:rPr>
                <w:rFonts w:ascii="Cambria Math" w:hAnsi="Cambria Math"/>
                <w:sz w:val="20"/>
                <w:szCs w:val="20"/>
              </w:rPr>
              <w:t>2</w:t>
            </w:r>
          </w:p>
          <w:p w14:paraId="30B663ED" w14:textId="77777777" w:rsidR="00217CD8" w:rsidRPr="008366FB" w:rsidRDefault="00217CD8" w:rsidP="00E040B4">
            <w:pPr>
              <w:rPr>
                <w:rFonts w:ascii="Cambria Math" w:hAnsi="Cambria Math"/>
                <w:sz w:val="20"/>
                <w:szCs w:val="20"/>
              </w:rPr>
            </w:pPr>
            <w:r w:rsidRPr="008366FB">
              <w:rPr>
                <w:rFonts w:ascii="Cambria Math" w:hAnsi="Cambria Math"/>
                <w:sz w:val="20"/>
                <w:szCs w:val="20"/>
              </w:rPr>
              <w:t>5</w:t>
            </w:r>
          </w:p>
          <w:p w14:paraId="1FEFAAC2" w14:textId="77777777" w:rsidR="00217CD8" w:rsidRPr="008366FB" w:rsidRDefault="00217CD8" w:rsidP="00E040B4">
            <w:pPr>
              <w:rPr>
                <w:rFonts w:ascii="Cambria Math" w:hAnsi="Cambria Math"/>
                <w:sz w:val="20"/>
                <w:szCs w:val="20"/>
              </w:rPr>
            </w:pPr>
            <w:r w:rsidRPr="008366FB">
              <w:rPr>
                <w:rFonts w:ascii="Cambria Math" w:hAnsi="Cambria Math"/>
                <w:sz w:val="20"/>
                <w:szCs w:val="20"/>
              </w:rPr>
              <w:t>51</w:t>
            </w:r>
          </w:p>
          <w:p w14:paraId="7735687E" w14:textId="4876A4F3" w:rsidR="00217CD8" w:rsidRPr="00217CD8" w:rsidRDefault="00217CD8" w:rsidP="00E040B4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8366FB">
              <w:rPr>
                <w:rFonts w:ascii="Cambria Math" w:hAnsi="Cambria Math"/>
                <w:sz w:val="20"/>
                <w:szCs w:val="20"/>
              </w:rPr>
              <w:t>6</w:t>
            </w:r>
          </w:p>
        </w:tc>
        <w:tc>
          <w:tcPr>
            <w:tcW w:w="1636" w:type="dxa"/>
          </w:tcPr>
          <w:p w14:paraId="049B6B92" w14:textId="77777777" w:rsidR="000472DB" w:rsidRDefault="00217CD8" w:rsidP="00E0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>
              <w:rPr>
                <w:rFonts w:ascii="Cambria Math" w:hAnsi="Cambria Math"/>
                <w:b/>
                <w:bCs/>
                <w:sz w:val="20"/>
                <w:szCs w:val="20"/>
              </w:rPr>
              <w:t>YES</w:t>
            </w:r>
          </w:p>
          <w:p w14:paraId="2124C80D" w14:textId="77777777" w:rsidR="00217CD8" w:rsidRDefault="00217CD8" w:rsidP="00E0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>
              <w:rPr>
                <w:rFonts w:ascii="Cambria Math" w:hAnsi="Cambria Math"/>
                <w:b/>
                <w:bCs/>
                <w:sz w:val="20"/>
                <w:szCs w:val="20"/>
              </w:rPr>
              <w:t>YES</w:t>
            </w:r>
          </w:p>
          <w:p w14:paraId="150551CA" w14:textId="77777777" w:rsidR="00217CD8" w:rsidRDefault="00217CD8" w:rsidP="00E0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>
              <w:rPr>
                <w:rFonts w:ascii="Cambria Math" w:hAnsi="Cambria Math"/>
                <w:b/>
                <w:bCs/>
                <w:sz w:val="20"/>
                <w:szCs w:val="20"/>
              </w:rPr>
              <w:t>NO</w:t>
            </w:r>
          </w:p>
          <w:p w14:paraId="4EC9FA3E" w14:textId="1EE8A4DB" w:rsidR="00217CD8" w:rsidRPr="00D65250" w:rsidRDefault="00217CD8" w:rsidP="00E0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>
              <w:rPr>
                <w:rFonts w:ascii="Cambria Math" w:hAnsi="Cambria Math"/>
                <w:b/>
                <w:bCs/>
                <w:sz w:val="20"/>
                <w:szCs w:val="20"/>
              </w:rPr>
              <w:t>YES</w:t>
            </w:r>
          </w:p>
        </w:tc>
      </w:tr>
    </w:tbl>
    <w:p w14:paraId="573CD74E" w14:textId="5421EBC5" w:rsidR="006F5FA4" w:rsidRDefault="006F5FA4" w:rsidP="00957D75">
      <w:pPr>
        <w:rPr>
          <w:rFonts w:ascii="Cambria Math" w:hAnsi="Cambria Math"/>
          <w:i/>
          <w:iCs/>
          <w:sz w:val="24"/>
          <w:szCs w:val="24"/>
        </w:rPr>
      </w:pPr>
    </w:p>
    <w:p w14:paraId="5461305F" w14:textId="77777777" w:rsidR="006F5FA4" w:rsidRPr="006F5FA4" w:rsidRDefault="006F5FA4" w:rsidP="006F5FA4">
      <w:pPr>
        <w:rPr>
          <w:rFonts w:ascii="Cambria Math" w:hAnsi="Cambria Math"/>
          <w:sz w:val="24"/>
          <w:szCs w:val="24"/>
        </w:rPr>
      </w:pPr>
    </w:p>
    <w:p w14:paraId="4A8F3562" w14:textId="77777777" w:rsidR="006F5FA4" w:rsidRPr="006F5FA4" w:rsidRDefault="006F5FA4" w:rsidP="006F5FA4">
      <w:pPr>
        <w:rPr>
          <w:rFonts w:ascii="Cambria Math" w:hAnsi="Cambria Math"/>
          <w:sz w:val="24"/>
          <w:szCs w:val="24"/>
        </w:rPr>
      </w:pPr>
    </w:p>
    <w:p w14:paraId="345ED88E" w14:textId="641D7E7E" w:rsidR="000472DB" w:rsidRDefault="000472DB" w:rsidP="006F5FA4">
      <w:pPr>
        <w:rPr>
          <w:rFonts w:ascii="Cambria Math" w:hAnsi="Cambria Math"/>
          <w:sz w:val="24"/>
          <w:szCs w:val="24"/>
        </w:rPr>
      </w:pPr>
    </w:p>
    <w:p w14:paraId="34D74891" w14:textId="277EA578" w:rsidR="006F5FA4" w:rsidRDefault="006F5FA4" w:rsidP="006F5FA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Giải thích: - Số</w:t>
      </w:r>
      <w:r w:rsidR="006B685B">
        <w:rPr>
          <w:rFonts w:ascii="Cambria Math" w:hAnsi="Cambria Math"/>
          <w:sz w:val="24"/>
          <w:szCs w:val="24"/>
        </w:rPr>
        <w:t xml:space="preserve"> 2 và 5 là số may mắn </w:t>
      </w:r>
      <w:r w:rsidR="006B685B" w:rsidRPr="006B685B">
        <w:rPr>
          <w:rFonts w:ascii="Cambria Math" w:hAnsi="Cambria Math"/>
          <w:sz w:val="24"/>
          <w:szCs w:val="24"/>
        </w:rPr>
        <w:sym w:font="Wingdings" w:char="F0E8"/>
      </w:r>
      <w:r w:rsidR="006B685B">
        <w:rPr>
          <w:rFonts w:ascii="Cambria Math" w:hAnsi="Cambria Math"/>
          <w:sz w:val="24"/>
          <w:szCs w:val="24"/>
        </w:rPr>
        <w:t xml:space="preserve"> 2 và 5 là số gần may mắn</w:t>
      </w:r>
    </w:p>
    <w:p w14:paraId="0DC46230" w14:textId="003FE755" w:rsidR="003435BE" w:rsidRDefault="006B685B" w:rsidP="006F5FA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     - Số 6 là có ước là 2 là số may mắn </w:t>
      </w:r>
      <w:r w:rsidRPr="006B685B">
        <w:rPr>
          <w:rFonts w:ascii="Cambria Math" w:hAnsi="Cambria Math"/>
          <w:sz w:val="24"/>
          <w:szCs w:val="24"/>
        </w:rPr>
        <w:sym w:font="Wingdings" w:char="F0E8"/>
      </w:r>
      <w:r>
        <w:rPr>
          <w:rFonts w:ascii="Cambria Math" w:hAnsi="Cambria Math"/>
          <w:sz w:val="24"/>
          <w:szCs w:val="24"/>
        </w:rPr>
        <w:t xml:space="preserve"> 6 là số gần may mắn</w:t>
      </w:r>
    </w:p>
    <w:p w14:paraId="2E9A580F" w14:textId="6C1816C5" w:rsidR="006B685B" w:rsidRPr="006F5FA4" w:rsidRDefault="006B685B" w:rsidP="006F5FA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     - 51 chỉ có 4 ước là 1, 3, 17, 51 </w:t>
      </w:r>
      <w:r w:rsidRPr="006B685B">
        <w:rPr>
          <w:rFonts w:ascii="Cambria Math" w:hAnsi="Cambria Math"/>
          <w:sz w:val="24"/>
          <w:szCs w:val="24"/>
        </w:rPr>
        <w:sym w:font="Wingdings" w:char="F0E8"/>
      </w:r>
      <w:r>
        <w:rPr>
          <w:rFonts w:ascii="Cambria Math" w:hAnsi="Cambria Math"/>
          <w:sz w:val="24"/>
          <w:szCs w:val="24"/>
        </w:rPr>
        <w:t xml:space="preserve"> Không phải là số gần may mắn</w:t>
      </w:r>
      <w:bookmarkStart w:id="0" w:name="_GoBack"/>
      <w:bookmarkEnd w:id="0"/>
    </w:p>
    <w:sectPr w:rsidR="006B685B" w:rsidRPr="006F5F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AC75F" w14:textId="77777777" w:rsidR="0058123E" w:rsidRDefault="0058123E" w:rsidP="00E35A5E">
      <w:pPr>
        <w:spacing w:after="0" w:line="240" w:lineRule="auto"/>
      </w:pPr>
      <w:r>
        <w:separator/>
      </w:r>
    </w:p>
  </w:endnote>
  <w:endnote w:type="continuationSeparator" w:id="0">
    <w:p w14:paraId="623D3363" w14:textId="77777777" w:rsidR="0058123E" w:rsidRDefault="0058123E" w:rsidP="00E3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708B9" w14:textId="77777777" w:rsidR="0058123E" w:rsidRDefault="0058123E" w:rsidP="00E35A5E">
      <w:pPr>
        <w:spacing w:after="0" w:line="240" w:lineRule="auto"/>
      </w:pPr>
      <w:r>
        <w:separator/>
      </w:r>
    </w:p>
  </w:footnote>
  <w:footnote w:type="continuationSeparator" w:id="0">
    <w:p w14:paraId="1B3C9B10" w14:textId="77777777" w:rsidR="0058123E" w:rsidRDefault="0058123E" w:rsidP="00E3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85358" w14:textId="59E2F0E8" w:rsidR="00E35A5E" w:rsidRPr="00DE7363" w:rsidRDefault="00E35A5E" w:rsidP="00E35A5E">
    <w:pPr>
      <w:pStyle w:val="Header"/>
      <w:jc w:val="center"/>
      <w:rPr>
        <w:bCs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DE7363">
      <w:rPr>
        <w:bCs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Bedao contest</w:t>
    </w:r>
  </w:p>
  <w:p w14:paraId="7240D71C" w14:textId="10614425" w:rsidR="00E35A5E" w:rsidRPr="00DE7363" w:rsidRDefault="00192E26" w:rsidP="00E35A5E">
    <w:pPr>
      <w:pStyle w:val="Header"/>
      <w:jc w:val="center"/>
      <w:rPr>
        <w:bCs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Cs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mini::01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1AE"/>
    <w:multiLevelType w:val="hybridMultilevel"/>
    <w:tmpl w:val="914484A0"/>
    <w:lvl w:ilvl="0" w:tplc="F204389E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3DE0"/>
    <w:multiLevelType w:val="hybridMultilevel"/>
    <w:tmpl w:val="EC0085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F83315"/>
    <w:multiLevelType w:val="hybridMultilevel"/>
    <w:tmpl w:val="CFD4AAEA"/>
    <w:lvl w:ilvl="0" w:tplc="6A50F87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17AA1C8">
      <w:numFmt w:val="bullet"/>
      <w:lvlText w:val="•"/>
      <w:lvlJc w:val="left"/>
      <w:pPr>
        <w:ind w:left="1696" w:hanging="360"/>
      </w:pPr>
      <w:rPr>
        <w:rFonts w:hint="default"/>
        <w:lang w:val="vi" w:eastAsia="vi" w:bidi="vi"/>
      </w:rPr>
    </w:lvl>
    <w:lvl w:ilvl="2" w:tplc="E2740438">
      <w:numFmt w:val="bullet"/>
      <w:lvlText w:val="•"/>
      <w:lvlJc w:val="left"/>
      <w:pPr>
        <w:ind w:left="2572" w:hanging="360"/>
      </w:pPr>
      <w:rPr>
        <w:rFonts w:hint="default"/>
        <w:lang w:val="vi" w:eastAsia="vi" w:bidi="vi"/>
      </w:rPr>
    </w:lvl>
    <w:lvl w:ilvl="3" w:tplc="4430316E">
      <w:numFmt w:val="bullet"/>
      <w:lvlText w:val="•"/>
      <w:lvlJc w:val="left"/>
      <w:pPr>
        <w:ind w:left="3448" w:hanging="360"/>
      </w:pPr>
      <w:rPr>
        <w:rFonts w:hint="default"/>
        <w:lang w:val="vi" w:eastAsia="vi" w:bidi="vi"/>
      </w:rPr>
    </w:lvl>
    <w:lvl w:ilvl="4" w:tplc="92229E3E">
      <w:numFmt w:val="bullet"/>
      <w:lvlText w:val="•"/>
      <w:lvlJc w:val="left"/>
      <w:pPr>
        <w:ind w:left="4324" w:hanging="360"/>
      </w:pPr>
      <w:rPr>
        <w:rFonts w:hint="default"/>
        <w:lang w:val="vi" w:eastAsia="vi" w:bidi="vi"/>
      </w:rPr>
    </w:lvl>
    <w:lvl w:ilvl="5" w:tplc="5AB89C52">
      <w:numFmt w:val="bullet"/>
      <w:lvlText w:val="•"/>
      <w:lvlJc w:val="left"/>
      <w:pPr>
        <w:ind w:left="5200" w:hanging="360"/>
      </w:pPr>
      <w:rPr>
        <w:rFonts w:hint="default"/>
        <w:lang w:val="vi" w:eastAsia="vi" w:bidi="vi"/>
      </w:rPr>
    </w:lvl>
    <w:lvl w:ilvl="6" w:tplc="74822422">
      <w:numFmt w:val="bullet"/>
      <w:lvlText w:val="•"/>
      <w:lvlJc w:val="left"/>
      <w:pPr>
        <w:ind w:left="6076" w:hanging="360"/>
      </w:pPr>
      <w:rPr>
        <w:rFonts w:hint="default"/>
        <w:lang w:val="vi" w:eastAsia="vi" w:bidi="vi"/>
      </w:rPr>
    </w:lvl>
    <w:lvl w:ilvl="7" w:tplc="A2C86C8E">
      <w:numFmt w:val="bullet"/>
      <w:lvlText w:val="•"/>
      <w:lvlJc w:val="left"/>
      <w:pPr>
        <w:ind w:left="6952" w:hanging="360"/>
      </w:pPr>
      <w:rPr>
        <w:rFonts w:hint="default"/>
        <w:lang w:val="vi" w:eastAsia="vi" w:bidi="vi"/>
      </w:rPr>
    </w:lvl>
    <w:lvl w:ilvl="8" w:tplc="24E48EC8">
      <w:numFmt w:val="bullet"/>
      <w:lvlText w:val="•"/>
      <w:lvlJc w:val="left"/>
      <w:pPr>
        <w:ind w:left="7828" w:hanging="360"/>
      </w:pPr>
      <w:rPr>
        <w:rFonts w:hint="default"/>
        <w:lang w:val="vi" w:eastAsia="vi" w:bidi="vi"/>
      </w:rPr>
    </w:lvl>
  </w:abstractNum>
  <w:abstractNum w:abstractNumId="3" w15:restartNumberingAfterBreak="0">
    <w:nsid w:val="17D92751"/>
    <w:multiLevelType w:val="hybridMultilevel"/>
    <w:tmpl w:val="EDC413D4"/>
    <w:lvl w:ilvl="0" w:tplc="387EBBB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53DBB"/>
    <w:multiLevelType w:val="hybridMultilevel"/>
    <w:tmpl w:val="F124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629B8"/>
    <w:multiLevelType w:val="hybridMultilevel"/>
    <w:tmpl w:val="E7AC4982"/>
    <w:lvl w:ilvl="0" w:tplc="26D2A1C8">
      <w:start w:val="2"/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B6DBD"/>
    <w:multiLevelType w:val="hybridMultilevel"/>
    <w:tmpl w:val="90569C3C"/>
    <w:lvl w:ilvl="0" w:tplc="048487CE">
      <w:start w:val="2"/>
      <w:numFmt w:val="bullet"/>
      <w:lvlText w:val="-"/>
      <w:lvlJc w:val="left"/>
      <w:pPr>
        <w:ind w:left="465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564F5315"/>
    <w:multiLevelType w:val="hybridMultilevel"/>
    <w:tmpl w:val="52667926"/>
    <w:lvl w:ilvl="0" w:tplc="8064E3C4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B42B10"/>
    <w:multiLevelType w:val="hybridMultilevel"/>
    <w:tmpl w:val="C9DEF7DA"/>
    <w:lvl w:ilvl="0" w:tplc="A328E14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86A9E"/>
    <w:multiLevelType w:val="hybridMultilevel"/>
    <w:tmpl w:val="F7D0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07465"/>
    <w:multiLevelType w:val="hybridMultilevel"/>
    <w:tmpl w:val="1824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93C95"/>
    <w:multiLevelType w:val="hybridMultilevel"/>
    <w:tmpl w:val="D48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5E"/>
    <w:rsid w:val="000472DB"/>
    <w:rsid w:val="00066BE1"/>
    <w:rsid w:val="00081669"/>
    <w:rsid w:val="000C0F84"/>
    <w:rsid w:val="00104BCB"/>
    <w:rsid w:val="00192E26"/>
    <w:rsid w:val="00210F74"/>
    <w:rsid w:val="00217CD8"/>
    <w:rsid w:val="003435BE"/>
    <w:rsid w:val="00397CBC"/>
    <w:rsid w:val="003E5BBB"/>
    <w:rsid w:val="00413CD0"/>
    <w:rsid w:val="004875B1"/>
    <w:rsid w:val="0058123E"/>
    <w:rsid w:val="005877B6"/>
    <w:rsid w:val="006A7D0E"/>
    <w:rsid w:val="006B685B"/>
    <w:rsid w:val="006F5FA4"/>
    <w:rsid w:val="00725F98"/>
    <w:rsid w:val="00794404"/>
    <w:rsid w:val="008366FB"/>
    <w:rsid w:val="0085782B"/>
    <w:rsid w:val="00875037"/>
    <w:rsid w:val="008A4527"/>
    <w:rsid w:val="008F3A40"/>
    <w:rsid w:val="0092106B"/>
    <w:rsid w:val="00957D75"/>
    <w:rsid w:val="009C532A"/>
    <w:rsid w:val="00A5540F"/>
    <w:rsid w:val="00BE1EE7"/>
    <w:rsid w:val="00BE3289"/>
    <w:rsid w:val="00CD1888"/>
    <w:rsid w:val="00D10B43"/>
    <w:rsid w:val="00DE7363"/>
    <w:rsid w:val="00E35A5E"/>
    <w:rsid w:val="00EC7482"/>
    <w:rsid w:val="00F05814"/>
    <w:rsid w:val="00F16FCA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6E0E4"/>
  <w15:chartTrackingRefBased/>
  <w15:docId w15:val="{632EE117-2A21-476D-98F4-BA6407BB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D75"/>
    <w:pPr>
      <w:widowControl w:val="0"/>
      <w:autoSpaceDE w:val="0"/>
      <w:autoSpaceDN w:val="0"/>
      <w:spacing w:before="76" w:after="0" w:line="240" w:lineRule="auto"/>
      <w:ind w:left="100"/>
      <w:outlineLvl w:val="0"/>
    </w:pPr>
    <w:rPr>
      <w:rFonts w:ascii="Arial" w:eastAsia="Arial" w:hAnsi="Arial" w:cs="Times New Roman"/>
      <w:b/>
      <w:bCs/>
      <w:sz w:val="24"/>
      <w:szCs w:val="24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5E"/>
  </w:style>
  <w:style w:type="paragraph" w:styleId="Footer">
    <w:name w:val="footer"/>
    <w:basedOn w:val="Normal"/>
    <w:link w:val="FooterChar"/>
    <w:uiPriority w:val="99"/>
    <w:unhideWhenUsed/>
    <w:rsid w:val="00E3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5E"/>
  </w:style>
  <w:style w:type="table" w:styleId="TableGrid">
    <w:name w:val="Table Grid"/>
    <w:basedOn w:val="TableNormal"/>
    <w:uiPriority w:val="39"/>
    <w:rsid w:val="00397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7C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97C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97C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7C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7C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7C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CD1888"/>
    <w:pPr>
      <w:widowControl w:val="0"/>
      <w:autoSpaceDE w:val="0"/>
      <w:autoSpaceDN w:val="0"/>
      <w:spacing w:before="113" w:after="0" w:line="240" w:lineRule="auto"/>
      <w:ind w:left="107"/>
    </w:pPr>
    <w:rPr>
      <w:rFonts w:ascii="Courier New" w:eastAsia="Courier New" w:hAnsi="Courier New" w:cs="Times New Roman"/>
      <w:lang w:val="vi" w:eastAsia="vi"/>
    </w:rPr>
  </w:style>
  <w:style w:type="paragraph" w:styleId="ListParagraph">
    <w:name w:val="List Paragraph"/>
    <w:basedOn w:val="Normal"/>
    <w:uiPriority w:val="1"/>
    <w:qFormat/>
    <w:rsid w:val="00A554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75"/>
    <w:rPr>
      <w:rFonts w:ascii="Arial" w:eastAsia="Arial" w:hAnsi="Arial" w:cs="Times New Roman"/>
      <w:b/>
      <w:bCs/>
      <w:sz w:val="24"/>
      <w:szCs w:val="24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CF65B-2BA1-4239-95E3-B7F5A2B1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Admin</cp:lastModifiedBy>
  <cp:revision>3</cp:revision>
  <dcterms:created xsi:type="dcterms:W3CDTF">2020-02-26T06:03:00Z</dcterms:created>
  <dcterms:modified xsi:type="dcterms:W3CDTF">2020-02-26T07:41:00Z</dcterms:modified>
</cp:coreProperties>
</file>