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3C0C" w14:textId="77777777" w:rsidR="00922FC4" w:rsidRDefault="00922FC4"/>
    <w:p w14:paraId="08B9725A" w14:textId="77777777" w:rsidR="00922FC4" w:rsidRPr="00922FC4" w:rsidRDefault="00922FC4" w:rsidP="00922FC4"/>
    <w:p w14:paraId="4D649FF1" w14:textId="77777777" w:rsidR="00922FC4" w:rsidRPr="00922FC4" w:rsidRDefault="00922FC4" w:rsidP="00922FC4">
      <w:pPr>
        <w:spacing w:after="0" w:line="240" w:lineRule="auto"/>
        <w:ind w:left="720"/>
        <w:jc w:val="both"/>
        <w:rPr>
          <w:rFonts w:ascii="AvantGarde" w:eastAsia="Times New Roman" w:hAnsi="AvantGarde" w:cs="Times New Roman"/>
          <w:sz w:val="24"/>
          <w:szCs w:val="20"/>
          <w:u w:val="single"/>
          <w:lang w:eastAsia="fr-FR"/>
        </w:rPr>
      </w:pPr>
    </w:p>
    <w:p w14:paraId="2858B1B3" w14:textId="77777777" w:rsidR="00922FC4" w:rsidRPr="00922FC4" w:rsidRDefault="00922FC4" w:rsidP="00922FC4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922FC4">
        <w:rPr>
          <w:rFonts w:ascii="AvantGarde" w:eastAsia="Times New Roman" w:hAnsi="AvantGarde" w:cs="Times New Roman"/>
          <w:noProof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627AF779" wp14:editId="2274D1C6">
            <wp:simplePos x="0" y="0"/>
            <wp:positionH relativeFrom="column">
              <wp:posOffset>-59396</wp:posOffset>
            </wp:positionH>
            <wp:positionV relativeFrom="paragraph">
              <wp:posOffset>-229917</wp:posOffset>
            </wp:positionV>
            <wp:extent cx="1683121" cy="1126048"/>
            <wp:effectExtent l="0" t="0" r="0" b="0"/>
            <wp:wrapNone/>
            <wp:docPr id="1" name="Image 1" descr="C:\Users\zampaolc\AppData\Local\Temp\logo_UGA_couleur_cm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mpaolc\AppData\Local\Temp\logo_UGA_couleur_cmj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21" cy="11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5EF00" w14:textId="77777777" w:rsidR="00922FC4" w:rsidRPr="00922FC4" w:rsidRDefault="00922FC4" w:rsidP="00922FC4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11CEBE13" w14:textId="77777777" w:rsidR="00922FC4" w:rsidRPr="00922FC4" w:rsidRDefault="00922FC4" w:rsidP="00922FC4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922FC4">
        <w:rPr>
          <w:rFonts w:ascii="Calibri" w:eastAsia="Calibri" w:hAnsi="Calibri" w:cs="Times New Roman"/>
          <w:b/>
          <w:sz w:val="28"/>
          <w:szCs w:val="28"/>
        </w:rPr>
        <w:t xml:space="preserve">DEMANDE DE REMBOURSEMENT </w:t>
      </w:r>
    </w:p>
    <w:p w14:paraId="435EA81B" w14:textId="77777777" w:rsidR="00922FC4" w:rsidRPr="00922FC4" w:rsidRDefault="00922FC4" w:rsidP="00922FC4">
      <w:pPr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 xml:space="preserve">Je soussigné(é), </w:t>
      </w:r>
      <w:r w:rsidR="007C1B8C">
        <w:rPr>
          <w:rFonts w:ascii="Calibri" w:eastAsia="Calibri" w:hAnsi="Calibri" w:cs="Times New Roman"/>
          <w:sz w:val="24"/>
          <w:szCs w:val="24"/>
        </w:rPr>
        <w:t>Bruno Thiago TOMIO</w:t>
      </w:r>
    </w:p>
    <w:p w14:paraId="2163FF68" w14:textId="77777777" w:rsidR="00922FC4" w:rsidRPr="00922FC4" w:rsidRDefault="00922FC4" w:rsidP="00922FC4">
      <w:pPr>
        <w:rPr>
          <w:rFonts w:ascii="Calibri" w:eastAsia="Calibri" w:hAnsi="Calibri" w:cs="Times New Roman"/>
          <w:sz w:val="24"/>
          <w:szCs w:val="24"/>
        </w:rPr>
      </w:pPr>
    </w:p>
    <w:p w14:paraId="144A0C54" w14:textId="77777777" w:rsidR="00922FC4" w:rsidRPr="00922FC4" w:rsidRDefault="00922FC4" w:rsidP="007C1B8C">
      <w:pPr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Certifie avoir payé une facture auprès de :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</w:t>
      </w:r>
      <w:r w:rsidR="007C1B8C" w:rsidRPr="007C1B8C">
        <w:rPr>
          <w:rFonts w:ascii="Calibri" w:eastAsia="Calibri" w:hAnsi="Calibri" w:cs="Times New Roman"/>
          <w:sz w:val="24"/>
          <w:szCs w:val="24"/>
        </w:rPr>
        <w:t>International Network for Economic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</w:t>
      </w:r>
      <w:r w:rsidR="007C1B8C" w:rsidRPr="007C1B8C">
        <w:rPr>
          <w:rFonts w:ascii="Calibri" w:eastAsia="Calibri" w:hAnsi="Calibri" w:cs="Times New Roman"/>
          <w:sz w:val="24"/>
          <w:szCs w:val="24"/>
        </w:rPr>
        <w:t>Research</w:t>
      </w:r>
    </w:p>
    <w:p w14:paraId="77C7BA4B" w14:textId="77777777" w:rsidR="00922FC4" w:rsidRPr="00922FC4" w:rsidRDefault="00922FC4" w:rsidP="00922FC4">
      <w:pPr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Objet de l’achat :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Frais d’inscription à la conférence annuelle de l’International Network for Economic Research qui arua lieu du 8 au 10 septembre 2021 à Lisbonne. </w:t>
      </w:r>
    </w:p>
    <w:p w14:paraId="4442CFE6" w14:textId="77777777" w:rsidR="00922FC4" w:rsidRPr="00922FC4" w:rsidRDefault="00922FC4" w:rsidP="00922FC4">
      <w:pPr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 xml:space="preserve">Pour un montant de </w:t>
      </w:r>
      <w:r w:rsidR="007C1B8C">
        <w:rPr>
          <w:rFonts w:ascii="Calibri" w:eastAsia="Calibri" w:hAnsi="Calibri" w:cs="Times New Roman"/>
          <w:sz w:val="24"/>
          <w:szCs w:val="24"/>
        </w:rPr>
        <w:t>280</w:t>
      </w:r>
      <w:r w:rsidRPr="00922FC4">
        <w:rPr>
          <w:rFonts w:ascii="Calibri" w:eastAsia="Calibri" w:hAnsi="Calibri" w:cs="Times New Roman"/>
          <w:sz w:val="24"/>
          <w:szCs w:val="24"/>
        </w:rPr>
        <w:t xml:space="preserve"> euros TTC</w:t>
      </w:r>
    </w:p>
    <w:p w14:paraId="522E7FBF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Je demande le remboursement de cette somme par virement sur mon compte :</w:t>
      </w:r>
    </w:p>
    <w:p w14:paraId="5CE7B061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N° IBAN :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FR76 1027 8089 2300 0207 2640 111</w:t>
      </w:r>
    </w:p>
    <w:p w14:paraId="3F666BF4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Banque :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Crédit Mutuel</w:t>
      </w:r>
    </w:p>
    <w:p w14:paraId="57484D00" w14:textId="529A8F0C" w:rsidR="00922FC4" w:rsidRPr="00922FC4" w:rsidRDefault="00164B96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FEC8FC" wp14:editId="7285863A">
                <wp:simplePos x="0" y="0"/>
                <wp:positionH relativeFrom="column">
                  <wp:posOffset>4705350</wp:posOffset>
                </wp:positionH>
                <wp:positionV relativeFrom="paragraph">
                  <wp:posOffset>-36195</wp:posOffset>
                </wp:positionV>
                <wp:extent cx="1459230" cy="664210"/>
                <wp:effectExtent l="57150" t="38100" r="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923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FDD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69.8pt;margin-top:-3.55pt;width:116.3pt;height:5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">
                <v:imagedata r:id="rId6" o:title=""/>
              </v:shape>
            </w:pict>
          </mc:Fallback>
        </mc:AlternateContent>
      </w:r>
      <w:r w:rsidR="00922FC4" w:rsidRPr="00922FC4">
        <w:rPr>
          <w:rFonts w:ascii="Calibri" w:eastAsia="Calibri" w:hAnsi="Calibri" w:cs="Times New Roman"/>
          <w:sz w:val="24"/>
          <w:szCs w:val="24"/>
        </w:rPr>
        <w:tab/>
      </w:r>
      <w:r w:rsidR="00922FC4" w:rsidRPr="00922FC4">
        <w:rPr>
          <w:rFonts w:ascii="Calibri" w:eastAsia="Calibri" w:hAnsi="Calibri" w:cs="Times New Roman"/>
          <w:sz w:val="24"/>
          <w:szCs w:val="24"/>
        </w:rPr>
        <w:tab/>
      </w:r>
      <w:r w:rsidR="00922FC4" w:rsidRPr="00922FC4">
        <w:rPr>
          <w:rFonts w:ascii="Calibri" w:eastAsia="Calibri" w:hAnsi="Calibri" w:cs="Times New Roman"/>
          <w:sz w:val="24"/>
          <w:szCs w:val="24"/>
        </w:rPr>
        <w:tab/>
      </w:r>
      <w:r w:rsidR="00922FC4" w:rsidRPr="00922FC4">
        <w:rPr>
          <w:rFonts w:ascii="Calibri" w:eastAsia="Calibri" w:hAnsi="Calibri" w:cs="Times New Roman"/>
          <w:sz w:val="24"/>
          <w:szCs w:val="24"/>
        </w:rPr>
        <w:tab/>
      </w:r>
      <w:r w:rsidR="00922FC4" w:rsidRPr="00922FC4">
        <w:rPr>
          <w:rFonts w:ascii="Calibri" w:eastAsia="Calibri" w:hAnsi="Calibri" w:cs="Times New Roman"/>
          <w:sz w:val="24"/>
          <w:szCs w:val="24"/>
        </w:rPr>
        <w:tab/>
        <w:t>A                                           le</w:t>
      </w:r>
    </w:p>
    <w:p w14:paraId="0BBEDF48" w14:textId="3A39B43F" w:rsidR="00922FC4" w:rsidRPr="00922FC4" w:rsidRDefault="00922FC4" w:rsidP="00922FC4">
      <w:pPr>
        <w:spacing w:line="240" w:lineRule="auto"/>
        <w:ind w:left="4248" w:firstLine="708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Signature de l’agent</w:t>
      </w:r>
    </w:p>
    <w:p w14:paraId="34887E4F" w14:textId="77777777" w:rsidR="00922FC4" w:rsidRPr="00922FC4" w:rsidRDefault="00922FC4" w:rsidP="00922FC4">
      <w:pPr>
        <w:pBdr>
          <w:bottom w:val="single" w:sz="12" w:space="1" w:color="auto"/>
        </w:pBdr>
        <w:spacing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73627C88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 xml:space="preserve">Je soussigné(e)  </w:t>
      </w:r>
      <w:r w:rsidR="007C1B8C">
        <w:rPr>
          <w:rFonts w:ascii="Calibri" w:eastAsia="Calibri" w:hAnsi="Calibri" w:cs="Times New Roman"/>
          <w:sz w:val="24"/>
          <w:szCs w:val="24"/>
        </w:rPr>
        <w:t>Lindsay Bardou</w:t>
      </w:r>
      <w:r w:rsidRPr="00922FC4">
        <w:rPr>
          <w:rFonts w:ascii="Calibri" w:eastAsia="Calibri" w:hAnsi="Calibri" w:cs="Times New Roman"/>
          <w:sz w:val="24"/>
          <w:szCs w:val="24"/>
        </w:rPr>
        <w:t xml:space="preserve">                                atteste que M</w:t>
      </w:r>
      <w:r w:rsidR="007C1B8C">
        <w:rPr>
          <w:rFonts w:ascii="Calibri" w:eastAsia="Calibri" w:hAnsi="Calibri" w:cs="Times New Roman"/>
          <w:sz w:val="24"/>
          <w:szCs w:val="24"/>
        </w:rPr>
        <w:t>. Tomio</w:t>
      </w:r>
    </w:p>
    <w:p w14:paraId="24505376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 xml:space="preserve">a fait l’avance de la somme de </w:t>
      </w:r>
      <w:r w:rsidR="007C1B8C">
        <w:rPr>
          <w:rFonts w:ascii="Calibri" w:eastAsia="Calibri" w:hAnsi="Calibri" w:cs="Times New Roman"/>
          <w:sz w:val="24"/>
          <w:szCs w:val="24"/>
        </w:rPr>
        <w:t>280 €</w:t>
      </w:r>
    </w:p>
    <w:p w14:paraId="389E98A1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b/>
          <w:sz w:val="24"/>
          <w:szCs w:val="24"/>
        </w:rPr>
        <w:t>Pour le motif suivant</w:t>
      </w:r>
      <w:r w:rsidRPr="00922FC4">
        <w:rPr>
          <w:rFonts w:ascii="Calibri" w:eastAsia="Calibri" w:hAnsi="Calibri" w:cs="Times New Roman"/>
          <w:sz w:val="24"/>
          <w:szCs w:val="24"/>
        </w:rPr>
        <w:t xml:space="preserve"> : 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Frais d’inscription 240€ + l’adhésion 40€ pour </w:t>
      </w:r>
      <w:r w:rsidR="007C1B8C" w:rsidRPr="007C1B8C">
        <w:rPr>
          <w:rFonts w:ascii="Calibri" w:eastAsia="Calibri" w:hAnsi="Calibri" w:cs="Times New Roman"/>
          <w:sz w:val="24"/>
          <w:szCs w:val="24"/>
        </w:rPr>
        <w:t>International Network for Economic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</w:t>
      </w:r>
      <w:r w:rsidR="007C1B8C" w:rsidRPr="007C1B8C">
        <w:rPr>
          <w:rFonts w:ascii="Calibri" w:eastAsia="Calibri" w:hAnsi="Calibri" w:cs="Times New Roman"/>
          <w:sz w:val="24"/>
          <w:szCs w:val="24"/>
        </w:rPr>
        <w:t>Research</w:t>
      </w:r>
      <w:r w:rsidR="007C1B8C">
        <w:rPr>
          <w:rFonts w:ascii="Calibri" w:eastAsia="Calibri" w:hAnsi="Calibri" w:cs="Times New Roman"/>
          <w:sz w:val="24"/>
          <w:szCs w:val="24"/>
        </w:rPr>
        <w:t xml:space="preserve"> et leur conférence annuelle à Lisbonne au mois de septembre. Impossibilité de payer par bon de commande. </w:t>
      </w:r>
    </w:p>
    <w:p w14:paraId="37522C42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</w:p>
    <w:p w14:paraId="6678BCA9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J’autorise le remboursement des frais mentionnés ci-dessus</w:t>
      </w:r>
    </w:p>
    <w:p w14:paraId="40EA93AF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 xml:space="preserve">N° de commande : </w:t>
      </w:r>
      <w:r w:rsidRPr="00922FC4">
        <w:rPr>
          <w:rFonts w:ascii="Calibri" w:eastAsia="Calibri" w:hAnsi="Calibri" w:cs="Times New Roman"/>
          <w:b/>
          <w:sz w:val="24"/>
          <w:szCs w:val="24"/>
        </w:rPr>
        <w:t>45</w:t>
      </w:r>
      <w:r w:rsidRPr="00922FC4">
        <w:rPr>
          <w:rFonts w:ascii="Calibri" w:eastAsia="Calibri" w:hAnsi="Calibri" w:cs="Times New Roman"/>
          <w:sz w:val="24"/>
          <w:szCs w:val="24"/>
        </w:rPr>
        <w:t>..............................</w:t>
      </w:r>
    </w:p>
    <w:p w14:paraId="023076D2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  <w:t>A                                            le</w:t>
      </w:r>
    </w:p>
    <w:p w14:paraId="184B0C64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</w:r>
      <w:r w:rsidRPr="00922FC4">
        <w:rPr>
          <w:rFonts w:ascii="Calibri" w:eastAsia="Calibri" w:hAnsi="Calibri" w:cs="Times New Roman"/>
          <w:sz w:val="24"/>
          <w:szCs w:val="24"/>
        </w:rPr>
        <w:tab/>
        <w:t>Signature de l’ordonnateur</w:t>
      </w:r>
    </w:p>
    <w:p w14:paraId="1227115B" w14:textId="77777777" w:rsidR="00922FC4" w:rsidRPr="00922FC4" w:rsidRDefault="00922FC4" w:rsidP="00922FC4">
      <w:pPr>
        <w:spacing w:line="240" w:lineRule="auto"/>
        <w:rPr>
          <w:rFonts w:ascii="Calibri" w:eastAsia="Calibri" w:hAnsi="Calibri" w:cs="Times New Roman"/>
          <w:sz w:val="24"/>
          <w:szCs w:val="24"/>
        </w:rPr>
      </w:pPr>
    </w:p>
    <w:p w14:paraId="7FD17CF0" w14:textId="77777777" w:rsidR="00922FC4" w:rsidRPr="00922FC4" w:rsidRDefault="00922FC4" w:rsidP="0092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b/>
          <w:sz w:val="24"/>
          <w:szCs w:val="24"/>
        </w:rPr>
        <w:t>Toutes les zones</w:t>
      </w:r>
      <w:r w:rsidRPr="00922FC4">
        <w:rPr>
          <w:rFonts w:ascii="Calibri" w:eastAsia="Calibri" w:hAnsi="Calibri" w:cs="Times New Roman"/>
          <w:sz w:val="24"/>
          <w:szCs w:val="24"/>
        </w:rPr>
        <w:t xml:space="preserve"> du présent document sont à remplir.</w:t>
      </w:r>
    </w:p>
    <w:p w14:paraId="22B2FBD3" w14:textId="77777777" w:rsidR="00922FC4" w:rsidRPr="00922FC4" w:rsidRDefault="00922FC4" w:rsidP="0092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922FC4">
        <w:rPr>
          <w:rFonts w:ascii="Calibri" w:eastAsia="Calibri" w:hAnsi="Calibri" w:cs="Times New Roman"/>
          <w:b/>
          <w:sz w:val="24"/>
          <w:szCs w:val="24"/>
        </w:rPr>
        <w:t>La commande ( HT = TTC) est à saisir dans SIFAC au nom de l’agent à rembourser</w:t>
      </w:r>
    </w:p>
    <w:p w14:paraId="47739236" w14:textId="77777777" w:rsidR="00922FC4" w:rsidRPr="00922FC4" w:rsidRDefault="00922FC4" w:rsidP="0092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b/>
          <w:sz w:val="24"/>
          <w:szCs w:val="24"/>
        </w:rPr>
        <w:t>Pièce à joindre</w:t>
      </w:r>
      <w:r w:rsidRPr="00922FC4">
        <w:rPr>
          <w:rFonts w:ascii="Calibri" w:eastAsia="Calibri" w:hAnsi="Calibri" w:cs="Times New Roman"/>
          <w:sz w:val="24"/>
          <w:szCs w:val="24"/>
        </w:rPr>
        <w:t> : le présent document + justificatif de la dépense réalisée</w:t>
      </w:r>
    </w:p>
    <w:p w14:paraId="37BD032D" w14:textId="77777777" w:rsidR="00922FC4" w:rsidRPr="00922FC4" w:rsidRDefault="00922FC4" w:rsidP="0092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Times New Roman"/>
          <w:sz w:val="24"/>
          <w:szCs w:val="24"/>
        </w:rPr>
      </w:pPr>
      <w:r w:rsidRPr="00922FC4">
        <w:rPr>
          <w:rFonts w:ascii="Calibri" w:eastAsia="Calibri" w:hAnsi="Calibri" w:cs="Times New Roman"/>
          <w:sz w:val="24"/>
          <w:szCs w:val="24"/>
        </w:rPr>
        <w:t>Fournir un RIB de l’agent à rembourser s’il s’agit du premier remboursement de l’année ou en cas de changement de compte bancaire.</w:t>
      </w:r>
    </w:p>
    <w:p w14:paraId="692F9BDA" w14:textId="77777777" w:rsidR="00922FC4" w:rsidRPr="00922FC4" w:rsidRDefault="00922FC4" w:rsidP="00922FC4"/>
    <w:sectPr w:rsidR="00922FC4" w:rsidRPr="00922FC4" w:rsidSect="00922FC4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C4"/>
    <w:rsid w:val="00164B96"/>
    <w:rsid w:val="007C1B8C"/>
    <w:rsid w:val="00922FC4"/>
    <w:rsid w:val="00D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97AE"/>
  <w15:chartTrackingRefBased/>
  <w15:docId w15:val="{ABF00D18-E520-48BE-B896-10D48ADF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3T08:59:57.5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 1673,'-35'0,"-76"0,114-1,0-1,0 0,0 0,0 0,0-1,-1 1,1-1,-1 1,0-1,0 0,3-5,-3 6,33-51,39-77,-24 36,-41 78,1 0,0 0,2 1,-1 1,2 0,0 0,22-18,403-336,-380 319,110-72,-116 89,-3-3,-1-2,77-77,-108 95,0 0,1 1,1 1,1 1,0 0,1 2,33-17,2 4,1 2,1 3,77-19,-126 39,1 0,0 0,-1 1,1 0,0 1,0 0,16 2,-22-1,0 1,0-1,0 1,0-1,0 1,0 1,0-1,-1 0,1 1,-1 0,0 0,1 0,-1 0,-1 0,1 1,0-1,-1 1,0 0,2 4,0-1,0 0,-1 0,0 1,0-1,-1 1,0-1,0 1,-1 0,0 0,0-1,-1 1,0 0,-1 0,0 0,0 0,0 0,-1-1,0 1,0-1,-1 1,0-1,-1 0,1 0,-1 0,-1 0,-5 6,-50 48,-3-3,-76 54,128-103,-51 38,-2-2,-2-4,-1-2,-2-3,-140 50,193-81,-1 0,0-1,0-1,-23 2,35-5,0 0,0 0,0-1,0 0,0 0,0 0,1 0,-10-4,12 4,0 0,-1-1,1 1,0-1,0 0,0 1,0-1,0 0,1 0,-1 0,1-1,-1 1,1 0,0 0,-1-1,1 1,-1-5,2 5,0 1,0-1,0 0,0 0,0 0,0 0,1 1,-1-1,1 0,-1 0,1 1,0-1,-1 0,1 1,0-1,0 1,0-1,0 1,1-1,-1 1,0 0,1 0,-1-1,0 1,1 0,-1 0,4-1,6-5,0 1,22-8,-29 12,96-34,0 3,2 5,124-17,-181 38,0 2,69 2,-95 4,-1 0,0 2,0 0,0 1,0 1,-1 0,0 2,0 0,18 10,7 8,-1 1,-1 2,-2 2,37 37,-71-62,1 0,-1 0,0 0,-1 0,1 1,-1 0,0-1,0 1,-1 0,0 0,0 1,0-1,-1 0,1 13,-2-9,0-1,-1 1,0-1,-1 1,0-1,0 1,-1-1,0 0,-6 10,-5 6,0 0,-2-1,-1-1,-1 0,-36 34,5-11,-3-2,-1-2,-2-2,-108 57,80-56,-1-4,-1-3,-94 22,104-37,-128 16,161-31,0-2,0-1,0-3,-71-11,102 11,0 0,0-1,0-1,0 0,0 0,-10-7,8 3</inkml:trace>
  <inkml:trace contextRef="#ctx0" brushRef="#br0" timeOffset="925.28">787 1269,'1'-1,"-1"0,1 0,-1 0,1 1,-1-1,1 0,0 0,0 0,-1 1,1-1,0 0,0 1,0-1,0 1,0-1,2 0,20-14,32-24,334-220,-308 212,1 3,3 4,104-34,118-18,263-95,-471 144,-42 17,1 3,76-21,-129 43,0 0,1 0,-1 1,0-1,1 1,-1 1,0-1,11 3,-15-3,-1 0,1 0,0 0,-1 1,1-1,-1 0,1 0,-1 1,1-1,-1 0,1 1,-1-1,1 1,-1-1,1 1,-1-1,1 1,-1-1,0 1,1-1,-1 1,0-1,0 1,1 0,-1-1,0 1,0-1,0 2,0 0,-1 0,1 0,-1 0,0-1,0 1,0 0,0 0,0-1,0 1,0-1,-1 1,1-1,0 1,-4 1,-205 172,-259 246,455-408,6-7,1 0,0 1,0 0,0 0,1 1,0 0,1 0,0 0,-5 10,10-17,0 0,-1 0,1 0,0 0,0 0,0 0,0 0,0 0,0 1,0-1,0 0,0 0,1 0,-1 0,0 0,1 0,-1 0,0 0,1 0,-1-1,1 1,0 0,0 1,1 0,1 0,-1 0,0-1,0 1,1-1,-1 1,1-1,4 2,5 0,-1 0,1-1,13 2,12-2,-1-1,0-2,1-2,-1-1,-1-1,1-3,41-13,1-6,-1-3,76-43,7-16,94-45,-254 139,-1 0,1-1,-1 1,0 0,-1-1,1 0,-5 9,-38 82,-17 43,55-121,1 0,0 1,1 0,1-1,1 1,0 24,3-36,-1 0,1 0,0 0,1 0,-1 0,1 0,0 0,1-1,-1 1,1-1,0 0,1 1,-1-1,1-1,0 1,0 0,0-1,1 0,0 0,0-1,0 1,0-1,0 0,8 3,-4-2,1 0,0 0,0-1,0-1,0 0,1 0,-1-1,1 0,-1-1,1 0,-1-1,0 0,17-4,-8-2,-7 0</inkml:trace>
  <inkml:trace contextRef="#ctx0" brushRef="#br0" timeOffset="3002.11">1886 134,'394'-24,"-268"10,399-36,-286 30,221-6,-441 29,-35 3,-1 0,-71 23,-97 20,-5 0,-125 51,-364 97,441-134,238-63,0 1,-1-1,1 0,0 1,0-1,-1 0,1 1,0-1,0 0,0 1,-1-1,1 1,0-1,0 0,0 1,0-1,0 1,0-1,0 1,0-1,0 0,0 1,0-1,0 1,0-1,0 0,0 1,1-1,-1 1,0-1,0 0,0 1,1-1,-1 1,0-1,0 0,1 0,-1 1,0-1,1 0,-1 1,1-1,16 18,-8-12,0-1,0-1,1 0,-1 0,1-1,13 3,66 8,-81-13,58 6,0-4,84-5,133-25,-173 15,399-36,-396 32,126-33,54-9,-204 53,-88 5,0-1,0 1,0 0,0 0,0 0,-1 0,1-1,0 1,0 0,0-1,0 1,-1-1,1 1,0-1,-1 1,1-1,0 1,-1-1,1 0,-1 1,1-1,-1 0,1 1,-1-1,1 0,-1 0,0 0,1 1,-1-1,0 0,0 0,1-1,-2 0</inkml:trace>
  <inkml:trace contextRef="#ctx0" brushRef="#br0" timeOffset="3941.76">3628 596,'0'0,"0"0,0 0,0 0,0 0,0 0,0 0,0 0,0 0,0 0,0 0,0 0,0 0,0 0,0 0,0 0</inkml:trace>
  <inkml:trace contextRef="#ctx0" brushRef="#br0" timeOffset="4674.66">3845 524,'0'0,"0"0,0 0,0 0,0 0,0 0,0 0,0 0,0 0,37 0,-27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 UGA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NINTRET</dc:creator>
  <cp:keywords/>
  <dc:description/>
  <cp:lastModifiedBy>Bruno Tomio</cp:lastModifiedBy>
  <cp:revision>3</cp:revision>
  <dcterms:created xsi:type="dcterms:W3CDTF">2021-07-13T08:22:00Z</dcterms:created>
  <dcterms:modified xsi:type="dcterms:W3CDTF">2021-07-13T09:00:00Z</dcterms:modified>
</cp:coreProperties>
</file>