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911" w:rsidRDefault="006D4C57">
      <w:pPr>
        <w:pStyle w:val="1"/>
        <w:jc w:val="center"/>
        <w:rPr>
          <w:sz w:val="48"/>
        </w:rPr>
      </w:pPr>
      <w:proofErr w:type="spellStart"/>
      <w:r>
        <w:rPr>
          <w:rFonts w:hint="eastAsia"/>
          <w:sz w:val="48"/>
        </w:rPr>
        <w:t>Apache</w:t>
      </w:r>
      <w:r>
        <w:rPr>
          <w:rFonts w:hint="eastAsia"/>
          <w:sz w:val="48"/>
        </w:rPr>
        <w:t>Assistant</w:t>
      </w:r>
      <w:proofErr w:type="spellEnd"/>
      <w:r>
        <w:rPr>
          <w:rFonts w:hint="eastAsia"/>
          <w:sz w:val="48"/>
        </w:rPr>
        <w:t>实验追踪与分析文档</w:t>
      </w:r>
      <w:r w:rsidR="009F1290" w:rsidRPr="009F1290">
        <w:rPr>
          <w:rFonts w:hint="eastAsia"/>
          <w:sz w:val="48"/>
          <w:highlight w:val="yellow"/>
        </w:rPr>
        <w:t>整篇文档的格式需要改一下，正文字体小四宋</w:t>
      </w:r>
    </w:p>
    <w:p w:rsidR="00077911" w:rsidRDefault="006D4C57">
      <w:pPr>
        <w:spacing w:line="360" w:lineRule="auto"/>
        <w:rPr>
          <w:rFonts w:ascii="黑体" w:eastAsia="黑体" w:hAnsi="黑体"/>
          <w:b/>
          <w:sz w:val="24"/>
          <w:szCs w:val="24"/>
        </w:rPr>
      </w:pPr>
      <w:r>
        <w:rPr>
          <w:rFonts w:ascii="黑体" w:eastAsia="黑体" w:hAnsi="黑体" w:hint="eastAsia"/>
          <w:b/>
          <w:sz w:val="24"/>
          <w:szCs w:val="24"/>
        </w:rPr>
        <w:t>版本变更记录</w:t>
      </w:r>
    </w:p>
    <w:tbl>
      <w:tblPr>
        <w:tblStyle w:val="a8"/>
        <w:tblW w:w="8296" w:type="dxa"/>
        <w:tblLayout w:type="fixed"/>
        <w:tblLook w:val="04A0" w:firstRow="1" w:lastRow="0" w:firstColumn="1" w:lastColumn="0" w:noHBand="0" w:noVBand="1"/>
      </w:tblPr>
      <w:tblGrid>
        <w:gridCol w:w="1297"/>
        <w:gridCol w:w="2242"/>
        <w:gridCol w:w="3402"/>
        <w:gridCol w:w="1355"/>
      </w:tblGrid>
      <w:tr w:rsidR="00077911">
        <w:tc>
          <w:tcPr>
            <w:tcW w:w="1297" w:type="dxa"/>
          </w:tcPr>
          <w:p w:rsidR="00077911" w:rsidRDefault="006D4C57">
            <w:pPr>
              <w:spacing w:line="360" w:lineRule="auto"/>
              <w:rPr>
                <w:rFonts w:ascii="宋体" w:eastAsia="宋体" w:hAnsi="宋体"/>
                <w:szCs w:val="24"/>
              </w:rPr>
            </w:pPr>
            <w:r>
              <w:rPr>
                <w:rFonts w:ascii="宋体" w:eastAsia="宋体" w:hAnsi="宋体" w:hint="eastAsia"/>
                <w:szCs w:val="24"/>
              </w:rPr>
              <w:t>版本</w:t>
            </w:r>
          </w:p>
        </w:tc>
        <w:tc>
          <w:tcPr>
            <w:tcW w:w="2242" w:type="dxa"/>
          </w:tcPr>
          <w:p w:rsidR="00077911" w:rsidRDefault="006D4C57">
            <w:pPr>
              <w:spacing w:line="360" w:lineRule="auto"/>
              <w:rPr>
                <w:rFonts w:ascii="宋体" w:eastAsia="宋体" w:hAnsi="宋体"/>
                <w:szCs w:val="24"/>
              </w:rPr>
            </w:pPr>
            <w:r>
              <w:rPr>
                <w:rFonts w:ascii="宋体" w:eastAsia="宋体" w:hAnsi="宋体" w:hint="eastAsia"/>
                <w:szCs w:val="24"/>
              </w:rPr>
              <w:t>变更时间</w:t>
            </w:r>
          </w:p>
        </w:tc>
        <w:tc>
          <w:tcPr>
            <w:tcW w:w="3402" w:type="dxa"/>
          </w:tcPr>
          <w:p w:rsidR="00077911" w:rsidRDefault="006D4C57">
            <w:pPr>
              <w:spacing w:line="360" w:lineRule="auto"/>
              <w:rPr>
                <w:rFonts w:ascii="宋体" w:eastAsia="宋体" w:hAnsi="宋体"/>
                <w:szCs w:val="24"/>
              </w:rPr>
            </w:pPr>
            <w:r>
              <w:rPr>
                <w:rFonts w:ascii="宋体" w:eastAsia="宋体" w:hAnsi="宋体" w:hint="eastAsia"/>
                <w:szCs w:val="24"/>
              </w:rPr>
              <w:t>变更内容</w:t>
            </w:r>
          </w:p>
        </w:tc>
        <w:tc>
          <w:tcPr>
            <w:tcW w:w="1355" w:type="dxa"/>
          </w:tcPr>
          <w:p w:rsidR="00077911" w:rsidRDefault="006D4C57">
            <w:pPr>
              <w:spacing w:line="360" w:lineRule="auto"/>
              <w:rPr>
                <w:rFonts w:ascii="宋体" w:eastAsia="宋体" w:hAnsi="宋体"/>
                <w:szCs w:val="24"/>
              </w:rPr>
            </w:pPr>
            <w:r>
              <w:rPr>
                <w:rFonts w:ascii="宋体" w:eastAsia="宋体" w:hAnsi="宋体" w:hint="eastAsia"/>
                <w:szCs w:val="24"/>
              </w:rPr>
              <w:t>变更人</w:t>
            </w:r>
          </w:p>
        </w:tc>
      </w:tr>
      <w:tr w:rsidR="00077911">
        <w:tc>
          <w:tcPr>
            <w:tcW w:w="1297" w:type="dxa"/>
          </w:tcPr>
          <w:p w:rsidR="00077911" w:rsidRDefault="006D4C57">
            <w:pPr>
              <w:spacing w:line="360" w:lineRule="auto"/>
              <w:rPr>
                <w:rFonts w:ascii="宋体" w:eastAsia="宋体" w:hAnsi="宋体"/>
                <w:szCs w:val="24"/>
              </w:rPr>
            </w:pPr>
            <w:r>
              <w:rPr>
                <w:rFonts w:ascii="宋体" w:eastAsia="宋体" w:hAnsi="宋体" w:hint="eastAsia"/>
                <w:szCs w:val="24"/>
              </w:rPr>
              <w:t>1</w:t>
            </w:r>
            <w:r>
              <w:rPr>
                <w:rFonts w:ascii="宋体" w:eastAsia="宋体" w:hAnsi="宋体"/>
                <w:szCs w:val="24"/>
              </w:rPr>
              <w:t>9032</w:t>
            </w:r>
            <w:r>
              <w:rPr>
                <w:rFonts w:ascii="宋体" w:eastAsia="宋体" w:hAnsi="宋体" w:hint="eastAsia"/>
                <w:szCs w:val="24"/>
              </w:rPr>
              <w:t>1</w:t>
            </w:r>
            <w:r>
              <w:rPr>
                <w:rFonts w:ascii="宋体" w:eastAsia="宋体" w:hAnsi="宋体" w:hint="eastAsia"/>
                <w:szCs w:val="24"/>
              </w:rPr>
              <w:t>_</w:t>
            </w:r>
            <w:r>
              <w:rPr>
                <w:rFonts w:ascii="宋体" w:eastAsia="宋体" w:hAnsi="宋体"/>
                <w:szCs w:val="24"/>
              </w:rPr>
              <w:t>01</w:t>
            </w:r>
          </w:p>
        </w:tc>
        <w:tc>
          <w:tcPr>
            <w:tcW w:w="2242" w:type="dxa"/>
          </w:tcPr>
          <w:p w:rsidR="00077911" w:rsidRDefault="006D4C57">
            <w:pPr>
              <w:spacing w:line="360" w:lineRule="auto"/>
              <w:rPr>
                <w:rFonts w:ascii="宋体" w:eastAsia="宋体" w:hAnsi="宋体"/>
                <w:szCs w:val="24"/>
              </w:rPr>
            </w:pPr>
            <w:r>
              <w:rPr>
                <w:rFonts w:ascii="宋体" w:eastAsia="宋体" w:hAnsi="宋体" w:hint="eastAsia"/>
                <w:szCs w:val="24"/>
              </w:rPr>
              <w:t>2</w:t>
            </w:r>
            <w:r>
              <w:rPr>
                <w:rFonts w:ascii="宋体" w:eastAsia="宋体" w:hAnsi="宋体"/>
                <w:szCs w:val="24"/>
              </w:rPr>
              <w:t>019</w:t>
            </w:r>
            <w:r>
              <w:rPr>
                <w:rFonts w:ascii="宋体" w:eastAsia="宋体" w:hAnsi="宋体" w:hint="eastAsia"/>
                <w:szCs w:val="24"/>
              </w:rPr>
              <w:t>年</w:t>
            </w:r>
            <w:r>
              <w:rPr>
                <w:rFonts w:ascii="宋体" w:eastAsia="宋体" w:hAnsi="宋体" w:hint="eastAsia"/>
                <w:szCs w:val="24"/>
              </w:rPr>
              <w:t>3</w:t>
            </w:r>
            <w:r>
              <w:rPr>
                <w:rFonts w:ascii="宋体" w:eastAsia="宋体" w:hAnsi="宋体" w:hint="eastAsia"/>
                <w:szCs w:val="24"/>
              </w:rPr>
              <w:t>月</w:t>
            </w:r>
            <w:r>
              <w:rPr>
                <w:rFonts w:ascii="宋体" w:eastAsia="宋体" w:hAnsi="宋体" w:hint="eastAsia"/>
                <w:szCs w:val="24"/>
              </w:rPr>
              <w:t>2</w:t>
            </w:r>
            <w:r>
              <w:rPr>
                <w:rFonts w:ascii="宋体" w:eastAsia="宋体" w:hAnsi="宋体" w:hint="eastAsia"/>
                <w:szCs w:val="24"/>
              </w:rPr>
              <w:t>1</w:t>
            </w:r>
            <w:r>
              <w:rPr>
                <w:rFonts w:ascii="宋体" w:eastAsia="宋体" w:hAnsi="宋体" w:hint="eastAsia"/>
                <w:szCs w:val="24"/>
              </w:rPr>
              <w:t>日</w:t>
            </w:r>
          </w:p>
        </w:tc>
        <w:tc>
          <w:tcPr>
            <w:tcW w:w="3402" w:type="dxa"/>
          </w:tcPr>
          <w:p w:rsidR="00077911" w:rsidRDefault="006D4C57">
            <w:pPr>
              <w:spacing w:line="360" w:lineRule="auto"/>
              <w:rPr>
                <w:rFonts w:ascii="宋体" w:eastAsia="宋体" w:hAnsi="宋体"/>
                <w:szCs w:val="24"/>
              </w:rPr>
            </w:pPr>
            <w:r>
              <w:rPr>
                <w:rFonts w:ascii="宋体" w:eastAsia="宋体" w:hAnsi="宋体" w:hint="eastAsia"/>
                <w:szCs w:val="24"/>
              </w:rPr>
              <w:t>完成</w:t>
            </w:r>
            <w:r>
              <w:rPr>
                <w:rFonts w:ascii="宋体" w:eastAsia="宋体" w:hAnsi="宋体" w:hint="eastAsia"/>
                <w:szCs w:val="24"/>
              </w:rPr>
              <w:t>实验追踪和分析</w:t>
            </w:r>
            <w:r>
              <w:rPr>
                <w:rFonts w:ascii="宋体" w:eastAsia="宋体" w:hAnsi="宋体" w:hint="eastAsia"/>
                <w:szCs w:val="24"/>
              </w:rPr>
              <w:t>文档撰写</w:t>
            </w:r>
          </w:p>
        </w:tc>
        <w:tc>
          <w:tcPr>
            <w:tcW w:w="1355" w:type="dxa"/>
          </w:tcPr>
          <w:p w:rsidR="00077911" w:rsidRDefault="006D4C57">
            <w:pPr>
              <w:spacing w:line="360" w:lineRule="auto"/>
              <w:rPr>
                <w:rFonts w:ascii="宋体" w:eastAsia="宋体" w:hAnsi="宋体"/>
                <w:szCs w:val="24"/>
              </w:rPr>
            </w:pPr>
            <w:r>
              <w:rPr>
                <w:rFonts w:ascii="宋体" w:eastAsia="宋体" w:hAnsi="宋体" w:hint="eastAsia"/>
                <w:szCs w:val="24"/>
              </w:rPr>
              <w:t>王宁</w:t>
            </w:r>
          </w:p>
        </w:tc>
      </w:tr>
    </w:tbl>
    <w:p w:rsidR="00077911" w:rsidRDefault="00077911"/>
    <w:p w:rsidR="00077911" w:rsidRDefault="006D4C57">
      <w:pPr>
        <w:pStyle w:val="2"/>
        <w:numPr>
          <w:ilvl w:val="0"/>
          <w:numId w:val="1"/>
        </w:numPr>
        <w:rPr>
          <w:sz w:val="44"/>
        </w:rPr>
      </w:pPr>
      <w:r>
        <w:rPr>
          <w:rFonts w:hint="eastAsia"/>
          <w:sz w:val="44"/>
        </w:rPr>
        <w:t>实验目标</w:t>
      </w:r>
    </w:p>
    <w:p w:rsidR="00077911" w:rsidRDefault="006D4C57">
      <w:pPr>
        <w:pStyle w:val="ab"/>
        <w:numPr>
          <w:ilvl w:val="0"/>
          <w:numId w:val="2"/>
        </w:numPr>
        <w:ind w:firstLineChars="0"/>
        <w:rPr>
          <w:b/>
          <w:bCs/>
          <w:sz w:val="28"/>
          <w:szCs w:val="32"/>
        </w:rPr>
      </w:pPr>
      <w:r>
        <w:rPr>
          <w:rFonts w:hint="eastAsia"/>
          <w:b/>
          <w:bCs/>
          <w:sz w:val="28"/>
          <w:szCs w:val="32"/>
        </w:rPr>
        <w:t>统计目标</w:t>
      </w:r>
      <w:r w:rsidR="009F1290" w:rsidRPr="009F1290">
        <w:rPr>
          <w:rFonts w:hint="eastAsia"/>
          <w:b/>
          <w:bCs/>
          <w:sz w:val="28"/>
          <w:szCs w:val="32"/>
          <w:highlight w:val="yellow"/>
        </w:rPr>
        <w:t>修改</w:t>
      </w:r>
      <w:proofErr w:type="gramStart"/>
      <w:r w:rsidR="009F1290" w:rsidRPr="009F1290">
        <w:rPr>
          <w:rFonts w:hint="eastAsia"/>
          <w:b/>
          <w:bCs/>
          <w:sz w:val="28"/>
          <w:szCs w:val="32"/>
          <w:highlight w:val="yellow"/>
        </w:rPr>
        <w:t>样例如</w:t>
      </w:r>
      <w:proofErr w:type="gramEnd"/>
      <w:r w:rsidR="009F1290" w:rsidRPr="009F1290">
        <w:rPr>
          <w:rFonts w:hint="eastAsia"/>
          <w:b/>
          <w:bCs/>
          <w:sz w:val="28"/>
          <w:szCs w:val="32"/>
          <w:highlight w:val="yellow"/>
        </w:rPr>
        <w:t>下1</w:t>
      </w:r>
    </w:p>
    <w:p w:rsidR="00077911" w:rsidRDefault="006D4C57">
      <w:pPr>
        <w:pStyle w:val="ab"/>
        <w:numPr>
          <w:ilvl w:val="0"/>
          <w:numId w:val="3"/>
        </w:numPr>
        <w:ind w:firstLineChars="0"/>
        <w:rPr>
          <w:b/>
          <w:bCs/>
          <w:sz w:val="28"/>
          <w:szCs w:val="32"/>
        </w:rPr>
      </w:pPr>
      <w:r>
        <w:rPr>
          <w:rFonts w:hint="eastAsia"/>
          <w:b/>
          <w:bCs/>
          <w:sz w:val="28"/>
          <w:szCs w:val="32"/>
        </w:rPr>
        <w:t>需求分析阶段</w:t>
      </w:r>
    </w:p>
    <w:p w:rsidR="009F1290" w:rsidRDefault="009F1290" w:rsidP="009F1290">
      <w:pPr>
        <w:pStyle w:val="ab"/>
        <w:ind w:left="840" w:firstLineChars="0" w:firstLine="0"/>
        <w:rPr>
          <w:b/>
          <w:bCs/>
          <w:sz w:val="28"/>
          <w:szCs w:val="32"/>
        </w:rPr>
      </w:pPr>
      <w:r>
        <w:rPr>
          <w:rFonts w:hint="eastAsia"/>
          <w:b/>
          <w:bCs/>
          <w:sz w:val="28"/>
          <w:szCs w:val="32"/>
        </w:rPr>
        <w:t>对需求分析阶段</w:t>
      </w:r>
      <w:r>
        <w:rPr>
          <w:rFonts w:hint="eastAsia"/>
          <w:b/>
          <w:bCs/>
          <w:sz w:val="28"/>
          <w:szCs w:val="32"/>
        </w:rPr>
        <w:t>的所有产出和修改进行统计</w:t>
      </w:r>
      <w:r>
        <w:rPr>
          <w:rFonts w:hint="eastAsia"/>
          <w:b/>
          <w:bCs/>
          <w:sz w:val="28"/>
          <w:szCs w:val="32"/>
        </w:rPr>
        <w:t>，例如文档、材料、版本变更情况、文档字数、工作时长等。</w:t>
      </w:r>
    </w:p>
    <w:p w:rsidR="00077911" w:rsidRDefault="006D4C57">
      <w:pPr>
        <w:pStyle w:val="ab"/>
        <w:numPr>
          <w:ilvl w:val="0"/>
          <w:numId w:val="3"/>
        </w:numPr>
        <w:ind w:firstLineChars="0"/>
        <w:rPr>
          <w:b/>
          <w:bCs/>
          <w:sz w:val="28"/>
          <w:szCs w:val="32"/>
        </w:rPr>
      </w:pPr>
      <w:r>
        <w:rPr>
          <w:rFonts w:hint="eastAsia"/>
          <w:b/>
          <w:bCs/>
          <w:sz w:val="28"/>
          <w:szCs w:val="32"/>
        </w:rPr>
        <w:t>对需求评审阶段的所有组间评审和组内评审进行统计</w:t>
      </w:r>
    </w:p>
    <w:p w:rsidR="00077911" w:rsidRDefault="006D4C57">
      <w:pPr>
        <w:pStyle w:val="ab"/>
        <w:numPr>
          <w:ilvl w:val="0"/>
          <w:numId w:val="3"/>
        </w:numPr>
        <w:ind w:firstLineChars="0"/>
        <w:rPr>
          <w:b/>
          <w:bCs/>
          <w:sz w:val="28"/>
          <w:szCs w:val="32"/>
        </w:rPr>
      </w:pPr>
      <w:r>
        <w:rPr>
          <w:rFonts w:hint="eastAsia"/>
          <w:b/>
          <w:bCs/>
          <w:sz w:val="28"/>
          <w:szCs w:val="32"/>
        </w:rPr>
        <w:t>对软件改进阶段的产出和修改进行统计</w:t>
      </w:r>
    </w:p>
    <w:p w:rsidR="00077911" w:rsidRDefault="006D4C57">
      <w:pPr>
        <w:pStyle w:val="ab"/>
        <w:numPr>
          <w:ilvl w:val="0"/>
          <w:numId w:val="3"/>
        </w:numPr>
        <w:ind w:firstLineChars="0"/>
        <w:rPr>
          <w:b/>
          <w:bCs/>
          <w:sz w:val="28"/>
          <w:szCs w:val="32"/>
        </w:rPr>
      </w:pPr>
      <w:r>
        <w:rPr>
          <w:rFonts w:hint="eastAsia"/>
          <w:b/>
          <w:bCs/>
          <w:sz w:val="28"/>
          <w:szCs w:val="32"/>
        </w:rPr>
        <w:t>对需求测试阶段的所有产出和修改进行统计</w:t>
      </w:r>
    </w:p>
    <w:p w:rsidR="00077911" w:rsidRDefault="006D4C57">
      <w:pPr>
        <w:pStyle w:val="ab"/>
        <w:numPr>
          <w:ilvl w:val="0"/>
          <w:numId w:val="3"/>
        </w:numPr>
        <w:ind w:firstLineChars="0"/>
        <w:rPr>
          <w:b/>
          <w:bCs/>
          <w:sz w:val="28"/>
          <w:szCs w:val="32"/>
        </w:rPr>
      </w:pPr>
      <w:r>
        <w:rPr>
          <w:rFonts w:hint="eastAsia"/>
          <w:b/>
          <w:bCs/>
          <w:sz w:val="28"/>
          <w:szCs w:val="32"/>
        </w:rPr>
        <w:t>对测试评审阶段的所有组间评审和组内评审进行统计</w:t>
      </w:r>
    </w:p>
    <w:p w:rsidR="00077911" w:rsidRDefault="006D4C57">
      <w:pPr>
        <w:pStyle w:val="ab"/>
        <w:numPr>
          <w:ilvl w:val="0"/>
          <w:numId w:val="3"/>
        </w:numPr>
        <w:ind w:firstLineChars="0"/>
        <w:rPr>
          <w:b/>
          <w:bCs/>
          <w:sz w:val="28"/>
          <w:szCs w:val="32"/>
        </w:rPr>
      </w:pPr>
      <w:r>
        <w:rPr>
          <w:rFonts w:hint="eastAsia"/>
          <w:b/>
          <w:bCs/>
          <w:sz w:val="28"/>
          <w:szCs w:val="32"/>
        </w:rPr>
        <w:t>对软件项目进度计划和</w:t>
      </w:r>
      <w:r>
        <w:rPr>
          <w:b/>
          <w:bCs/>
          <w:sz w:val="28"/>
          <w:szCs w:val="32"/>
        </w:rPr>
        <w:t>控制的</w:t>
      </w:r>
      <w:r>
        <w:rPr>
          <w:rFonts w:hint="eastAsia"/>
          <w:b/>
          <w:bCs/>
          <w:sz w:val="28"/>
          <w:szCs w:val="32"/>
        </w:rPr>
        <w:t>工作</w:t>
      </w:r>
      <w:r>
        <w:rPr>
          <w:b/>
          <w:bCs/>
          <w:sz w:val="28"/>
          <w:szCs w:val="32"/>
        </w:rPr>
        <w:t>进行统计</w:t>
      </w:r>
    </w:p>
    <w:p w:rsidR="00077911" w:rsidRDefault="006D4C57">
      <w:pPr>
        <w:pStyle w:val="ab"/>
        <w:numPr>
          <w:ilvl w:val="0"/>
          <w:numId w:val="3"/>
        </w:numPr>
        <w:ind w:firstLineChars="0"/>
        <w:rPr>
          <w:b/>
          <w:bCs/>
          <w:sz w:val="28"/>
          <w:szCs w:val="32"/>
        </w:rPr>
      </w:pPr>
      <w:r>
        <w:rPr>
          <w:rFonts w:hint="eastAsia"/>
          <w:b/>
          <w:bCs/>
          <w:sz w:val="28"/>
          <w:szCs w:val="32"/>
        </w:rPr>
        <w:t>对</w:t>
      </w:r>
      <w:r>
        <w:rPr>
          <w:b/>
          <w:bCs/>
          <w:sz w:val="28"/>
          <w:szCs w:val="32"/>
        </w:rPr>
        <w:t>配置管理与变更控制</w:t>
      </w:r>
      <w:r>
        <w:rPr>
          <w:rFonts w:hint="eastAsia"/>
          <w:b/>
          <w:bCs/>
          <w:sz w:val="28"/>
          <w:szCs w:val="32"/>
        </w:rPr>
        <w:t>的</w:t>
      </w:r>
      <w:r>
        <w:rPr>
          <w:b/>
          <w:bCs/>
          <w:sz w:val="28"/>
          <w:szCs w:val="32"/>
        </w:rPr>
        <w:t>工作进行</w:t>
      </w:r>
      <w:r>
        <w:rPr>
          <w:rFonts w:hint="eastAsia"/>
          <w:b/>
          <w:bCs/>
          <w:sz w:val="28"/>
          <w:szCs w:val="32"/>
        </w:rPr>
        <w:t>统计</w:t>
      </w:r>
    </w:p>
    <w:p w:rsidR="00077911" w:rsidRDefault="006D4C57">
      <w:pPr>
        <w:pStyle w:val="ab"/>
        <w:numPr>
          <w:ilvl w:val="0"/>
          <w:numId w:val="2"/>
        </w:numPr>
        <w:ind w:firstLineChars="0"/>
        <w:rPr>
          <w:b/>
          <w:bCs/>
          <w:sz w:val="28"/>
          <w:szCs w:val="32"/>
        </w:rPr>
      </w:pPr>
      <w:r>
        <w:rPr>
          <w:rFonts w:hint="eastAsia"/>
          <w:b/>
          <w:bCs/>
          <w:sz w:val="28"/>
          <w:szCs w:val="32"/>
        </w:rPr>
        <w:t>分析目标</w:t>
      </w:r>
    </w:p>
    <w:p w:rsidR="00077911" w:rsidRDefault="006D4C57">
      <w:pPr>
        <w:pStyle w:val="ab"/>
        <w:numPr>
          <w:ilvl w:val="0"/>
          <w:numId w:val="4"/>
        </w:numPr>
        <w:ind w:firstLineChars="0"/>
        <w:rPr>
          <w:b/>
          <w:bCs/>
          <w:sz w:val="28"/>
          <w:szCs w:val="32"/>
        </w:rPr>
      </w:pPr>
      <w:r>
        <w:rPr>
          <w:rFonts w:hint="eastAsia"/>
          <w:b/>
          <w:bCs/>
          <w:sz w:val="28"/>
          <w:szCs w:val="32"/>
        </w:rPr>
        <w:t>计划工时和实际工时的分析</w:t>
      </w:r>
    </w:p>
    <w:p w:rsidR="00077911" w:rsidRDefault="006D4C57">
      <w:pPr>
        <w:spacing w:line="360" w:lineRule="auto"/>
        <w:ind w:left="420" w:firstLineChars="200" w:firstLine="480"/>
        <w:rPr>
          <w:bCs/>
          <w:sz w:val="24"/>
          <w:szCs w:val="32"/>
        </w:rPr>
      </w:pPr>
      <w:r>
        <w:rPr>
          <w:rFonts w:hint="eastAsia"/>
          <w:bCs/>
          <w:sz w:val="24"/>
          <w:szCs w:val="32"/>
        </w:rPr>
        <w:lastRenderedPageBreak/>
        <w:t>当完成某一阶段的实际工时的统计之后，可以与计划工时进行对比分析，进而可以评价计划的完成情况</w:t>
      </w:r>
      <w:r>
        <w:rPr>
          <w:rFonts w:hint="eastAsia"/>
          <w:bCs/>
          <w:sz w:val="24"/>
          <w:szCs w:val="32"/>
        </w:rPr>
        <w:t>以及影响因素分析</w:t>
      </w:r>
      <w:r>
        <w:rPr>
          <w:rFonts w:hint="eastAsia"/>
          <w:bCs/>
          <w:sz w:val="24"/>
          <w:szCs w:val="32"/>
        </w:rPr>
        <w:t>。</w:t>
      </w:r>
    </w:p>
    <w:p w:rsidR="00077911" w:rsidRDefault="006D4C57">
      <w:pPr>
        <w:pStyle w:val="ab"/>
        <w:numPr>
          <w:ilvl w:val="0"/>
          <w:numId w:val="4"/>
        </w:numPr>
        <w:ind w:firstLineChars="0"/>
        <w:rPr>
          <w:b/>
          <w:bCs/>
          <w:sz w:val="28"/>
          <w:szCs w:val="32"/>
        </w:rPr>
      </w:pPr>
      <w:r>
        <w:rPr>
          <w:rFonts w:hint="eastAsia"/>
          <w:b/>
          <w:bCs/>
          <w:sz w:val="28"/>
          <w:szCs w:val="32"/>
        </w:rPr>
        <w:t>需求修改与问题报告的关系分析</w:t>
      </w:r>
    </w:p>
    <w:p w:rsidR="00077911" w:rsidRDefault="006D4C57">
      <w:pPr>
        <w:spacing w:line="360" w:lineRule="auto"/>
        <w:ind w:left="420" w:firstLineChars="200" w:firstLine="480"/>
        <w:rPr>
          <w:bCs/>
          <w:sz w:val="24"/>
          <w:szCs w:val="32"/>
        </w:rPr>
      </w:pPr>
      <w:r>
        <w:rPr>
          <w:rFonts w:hint="eastAsia"/>
          <w:bCs/>
          <w:sz w:val="24"/>
          <w:szCs w:val="32"/>
        </w:rPr>
        <w:t>分析每个需求修改的记录和问题报告之间的关系，进而可以评价每次修改需求规格说明书的质量和完成情况。</w:t>
      </w:r>
    </w:p>
    <w:p w:rsidR="00077911" w:rsidRDefault="006D4C57">
      <w:pPr>
        <w:pStyle w:val="ab"/>
        <w:numPr>
          <w:ilvl w:val="0"/>
          <w:numId w:val="4"/>
        </w:numPr>
        <w:ind w:firstLineChars="0"/>
        <w:rPr>
          <w:b/>
          <w:bCs/>
          <w:sz w:val="28"/>
          <w:szCs w:val="32"/>
        </w:rPr>
      </w:pPr>
      <w:r>
        <w:rPr>
          <w:rFonts w:hint="eastAsia"/>
          <w:b/>
          <w:bCs/>
          <w:sz w:val="28"/>
          <w:szCs w:val="32"/>
        </w:rPr>
        <w:t>测试文档修改与问题报告的关系分析</w:t>
      </w:r>
    </w:p>
    <w:p w:rsidR="00077911" w:rsidRDefault="006D4C57">
      <w:pPr>
        <w:spacing w:line="360" w:lineRule="auto"/>
        <w:ind w:left="420" w:firstLineChars="200" w:firstLine="480"/>
        <w:rPr>
          <w:bCs/>
          <w:sz w:val="24"/>
          <w:szCs w:val="32"/>
        </w:rPr>
      </w:pPr>
      <w:r>
        <w:rPr>
          <w:rFonts w:hint="eastAsia"/>
          <w:bCs/>
          <w:sz w:val="24"/>
          <w:szCs w:val="32"/>
        </w:rPr>
        <w:t>分析每个测试修改的记录和问题报告之间的关系，进而可以评价每次修改测试文档的质量和完成情况。</w:t>
      </w:r>
    </w:p>
    <w:p w:rsidR="00077911" w:rsidRDefault="006D4C57">
      <w:pPr>
        <w:pStyle w:val="ab"/>
        <w:numPr>
          <w:ilvl w:val="0"/>
          <w:numId w:val="4"/>
        </w:numPr>
        <w:ind w:firstLineChars="0"/>
        <w:rPr>
          <w:b/>
          <w:bCs/>
          <w:sz w:val="28"/>
          <w:szCs w:val="32"/>
        </w:rPr>
      </w:pPr>
      <w:r>
        <w:rPr>
          <w:rFonts w:hint="eastAsia"/>
          <w:b/>
          <w:bCs/>
          <w:sz w:val="28"/>
          <w:szCs w:val="32"/>
        </w:rPr>
        <w:t>实现与需求和测试的变更分析</w:t>
      </w:r>
    </w:p>
    <w:p w:rsidR="00077911" w:rsidRDefault="006D4C57">
      <w:pPr>
        <w:spacing w:line="360" w:lineRule="auto"/>
        <w:ind w:left="420" w:firstLineChars="200" w:firstLine="480"/>
        <w:rPr>
          <w:bCs/>
          <w:sz w:val="24"/>
          <w:szCs w:val="32"/>
        </w:rPr>
      </w:pPr>
      <w:r>
        <w:rPr>
          <w:rFonts w:hint="eastAsia"/>
          <w:bCs/>
          <w:sz w:val="24"/>
          <w:szCs w:val="32"/>
        </w:rPr>
        <w:t>分析实现阶段变更需求规格说明书与测试阶段变更需求规格说明书和代码实现的原因进而评价整个软件开发</w:t>
      </w:r>
      <w:r>
        <w:rPr>
          <w:rFonts w:hint="eastAsia"/>
          <w:bCs/>
          <w:sz w:val="24"/>
          <w:szCs w:val="32"/>
        </w:rPr>
        <w:t>过程的质量。</w:t>
      </w:r>
    </w:p>
    <w:p w:rsidR="00077911" w:rsidRDefault="006D4C57">
      <w:pPr>
        <w:pStyle w:val="2"/>
        <w:numPr>
          <w:ilvl w:val="0"/>
          <w:numId w:val="1"/>
        </w:numPr>
        <w:rPr>
          <w:sz w:val="44"/>
        </w:rPr>
      </w:pPr>
      <w:r>
        <w:rPr>
          <w:rFonts w:hint="eastAsia"/>
          <w:sz w:val="44"/>
        </w:rPr>
        <w:t>实验要点</w:t>
      </w:r>
    </w:p>
    <w:p w:rsidR="00077911" w:rsidRDefault="006D4C57">
      <w:pPr>
        <w:pStyle w:val="ab"/>
        <w:spacing w:line="360" w:lineRule="auto"/>
        <w:ind w:left="658" w:firstLine="480"/>
        <w:rPr>
          <w:rFonts w:cs="Times New Roman"/>
          <w:sz w:val="24"/>
          <w:szCs w:val="24"/>
        </w:rPr>
      </w:pPr>
      <w:r>
        <w:rPr>
          <w:rFonts w:cs="Times New Roman" w:hint="eastAsia"/>
          <w:sz w:val="24"/>
          <w:szCs w:val="24"/>
        </w:rPr>
        <w:t>本实验是通过对实验项目的跟踪，分析工作量差异以及原因。过程要点包括任务工作量估计、任务执行工作量记录、任务调整与控制、工作量统计与影响因素分析。针对实验</w:t>
      </w:r>
      <w:r>
        <w:rPr>
          <w:rFonts w:cs="Times New Roman" w:hint="eastAsia"/>
          <w:sz w:val="24"/>
          <w:szCs w:val="24"/>
        </w:rPr>
        <w:t>1</w:t>
      </w:r>
      <w:r>
        <w:rPr>
          <w:rFonts w:cs="Times New Roman" w:hint="eastAsia"/>
          <w:sz w:val="24"/>
          <w:szCs w:val="24"/>
        </w:rPr>
        <w:t>到</w:t>
      </w:r>
      <w:r>
        <w:rPr>
          <w:rFonts w:cs="Times New Roman" w:hint="eastAsia"/>
          <w:sz w:val="24"/>
          <w:szCs w:val="24"/>
        </w:rPr>
        <w:t>8</w:t>
      </w:r>
      <w:r>
        <w:rPr>
          <w:rFonts w:cs="Times New Roman" w:hint="eastAsia"/>
          <w:sz w:val="24"/>
          <w:szCs w:val="24"/>
        </w:rPr>
        <w:t>的具体要点如下：</w:t>
      </w:r>
    </w:p>
    <w:p w:rsidR="00077911" w:rsidRDefault="00077911">
      <w:bookmarkStart w:id="0" w:name="_GoBack"/>
      <w:bookmarkEnd w:id="0"/>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1</w:t>
      </w:r>
      <w:r>
        <w:rPr>
          <w:b/>
          <w:bCs/>
          <w:sz w:val="32"/>
          <w:szCs w:val="32"/>
        </w:rPr>
        <w:t xml:space="preserve"> </w:t>
      </w:r>
      <w:r>
        <w:rPr>
          <w:rFonts w:hint="eastAsia"/>
          <w:b/>
          <w:bCs/>
          <w:sz w:val="32"/>
          <w:szCs w:val="32"/>
        </w:rPr>
        <w:t>软件需求分析</w:t>
      </w:r>
    </w:p>
    <w:p w:rsidR="00077911" w:rsidRDefault="006D4C57">
      <w:pPr>
        <w:spacing w:line="360" w:lineRule="auto"/>
        <w:ind w:left="840" w:firstLineChars="200" w:firstLine="480"/>
        <w:rPr>
          <w:bCs/>
          <w:sz w:val="24"/>
          <w:szCs w:val="32"/>
        </w:rPr>
      </w:pPr>
      <w:r>
        <w:rPr>
          <w:rFonts w:hint="eastAsia"/>
          <w:bCs/>
          <w:sz w:val="24"/>
          <w:szCs w:val="32"/>
        </w:rPr>
        <w:t>记录需求规格说明书的每次版本更迭的情况，包括修改的版本，修改的页码、章节、条款，并对修改进行一定的描述，同时记录修改人。</w:t>
      </w:r>
    </w:p>
    <w:p w:rsidR="00077911" w:rsidRDefault="006D4C57">
      <w:pPr>
        <w:spacing w:line="360" w:lineRule="auto"/>
        <w:ind w:left="840" w:firstLineChars="200" w:firstLine="480"/>
        <w:rPr>
          <w:bCs/>
          <w:sz w:val="24"/>
          <w:szCs w:val="32"/>
        </w:rPr>
      </w:pPr>
      <w:r>
        <w:rPr>
          <w:rFonts w:hint="eastAsia"/>
          <w:bCs/>
          <w:sz w:val="24"/>
          <w:szCs w:val="32"/>
        </w:rPr>
        <w:t>另一方面记录所有人的完成图表个数、完成报告字数和完成报告修订情况，并记录每个人的总耗时。</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2</w:t>
      </w:r>
      <w:r>
        <w:rPr>
          <w:b/>
          <w:bCs/>
          <w:sz w:val="32"/>
          <w:szCs w:val="32"/>
        </w:rPr>
        <w:t xml:space="preserve"> </w:t>
      </w:r>
      <w:r>
        <w:rPr>
          <w:rFonts w:hint="eastAsia"/>
          <w:b/>
          <w:bCs/>
          <w:sz w:val="32"/>
          <w:szCs w:val="32"/>
        </w:rPr>
        <w:t>软件需求评审</w:t>
      </w:r>
    </w:p>
    <w:p w:rsidR="00077911" w:rsidRDefault="006D4C57">
      <w:pPr>
        <w:spacing w:line="360" w:lineRule="auto"/>
        <w:ind w:left="840" w:firstLineChars="200" w:firstLine="480"/>
        <w:rPr>
          <w:bCs/>
          <w:sz w:val="24"/>
          <w:szCs w:val="32"/>
        </w:rPr>
      </w:pPr>
      <w:r>
        <w:rPr>
          <w:rFonts w:hint="eastAsia"/>
          <w:bCs/>
          <w:sz w:val="24"/>
          <w:szCs w:val="32"/>
        </w:rPr>
        <w:lastRenderedPageBreak/>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3</w:t>
      </w:r>
      <w:r>
        <w:rPr>
          <w:b/>
          <w:bCs/>
          <w:sz w:val="32"/>
          <w:szCs w:val="32"/>
        </w:rPr>
        <w:t xml:space="preserve"> </w:t>
      </w:r>
      <w:r>
        <w:rPr>
          <w:rFonts w:hint="eastAsia"/>
          <w:b/>
          <w:bCs/>
          <w:sz w:val="32"/>
          <w:szCs w:val="32"/>
        </w:rPr>
        <w:t>软件产品改进与展示</w:t>
      </w:r>
    </w:p>
    <w:p w:rsidR="00077911" w:rsidRDefault="006D4C57">
      <w:pPr>
        <w:spacing w:line="360" w:lineRule="auto"/>
        <w:ind w:left="840" w:firstLineChars="200" w:firstLine="480"/>
        <w:rPr>
          <w:bCs/>
          <w:sz w:val="24"/>
          <w:szCs w:val="32"/>
        </w:rPr>
      </w:pPr>
      <w:r>
        <w:rPr>
          <w:rFonts w:hint="eastAsia"/>
          <w:bCs/>
          <w:sz w:val="24"/>
          <w:szCs w:val="32"/>
        </w:rPr>
        <w:t>记录针对软件产品改进的设计和实现的工作，包括某项任务的完成人姓名，具体完成的工作，完成代码行数，相关文档和耗时。</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4</w:t>
      </w:r>
      <w:r>
        <w:rPr>
          <w:b/>
          <w:bCs/>
          <w:sz w:val="32"/>
          <w:szCs w:val="32"/>
        </w:rPr>
        <w:t xml:space="preserve"> </w:t>
      </w:r>
      <w:r>
        <w:rPr>
          <w:rFonts w:hint="eastAsia"/>
          <w:b/>
          <w:bCs/>
          <w:sz w:val="32"/>
          <w:szCs w:val="32"/>
        </w:rPr>
        <w:t>软件测试</w:t>
      </w:r>
    </w:p>
    <w:p w:rsidR="00077911" w:rsidRDefault="006D4C57">
      <w:pPr>
        <w:spacing w:line="360" w:lineRule="auto"/>
        <w:ind w:left="840" w:firstLineChars="200" w:firstLine="480"/>
        <w:rPr>
          <w:bCs/>
          <w:sz w:val="24"/>
          <w:szCs w:val="32"/>
        </w:rPr>
      </w:pPr>
      <w:r>
        <w:rPr>
          <w:rFonts w:hint="eastAsia"/>
          <w:bCs/>
          <w:sz w:val="24"/>
          <w:szCs w:val="32"/>
        </w:rPr>
        <w:t>记录测试规格说明书的每次版本更迭的情况，包括某项任务的完成人姓名，完成图表个数，完成报告字数，完成的相关文档，完成报告修订，以及总耗时。</w:t>
      </w:r>
    </w:p>
    <w:p w:rsidR="00077911" w:rsidRDefault="006D4C57">
      <w:pPr>
        <w:spacing w:line="360" w:lineRule="auto"/>
        <w:ind w:left="840" w:firstLineChars="200" w:firstLine="480"/>
        <w:rPr>
          <w:bCs/>
          <w:sz w:val="24"/>
          <w:szCs w:val="32"/>
        </w:rPr>
      </w:pPr>
      <w:r>
        <w:rPr>
          <w:rFonts w:hint="eastAsia"/>
          <w:bCs/>
          <w:sz w:val="24"/>
          <w:szCs w:val="32"/>
        </w:rPr>
        <w:t>记录测试需求的具体测试情况，包括测试用例的名称，预期测试情况，实际测试情况以及有无</w:t>
      </w:r>
      <w:r>
        <w:rPr>
          <w:rFonts w:hint="eastAsia"/>
          <w:bCs/>
          <w:sz w:val="24"/>
          <w:szCs w:val="32"/>
        </w:rPr>
        <w:t>bug</w:t>
      </w:r>
      <w:r>
        <w:rPr>
          <w:rFonts w:hint="eastAsia"/>
          <w:bCs/>
          <w:sz w:val="24"/>
          <w:szCs w:val="32"/>
        </w:rPr>
        <w:t>。</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5</w:t>
      </w:r>
      <w:r>
        <w:rPr>
          <w:b/>
          <w:bCs/>
          <w:sz w:val="32"/>
          <w:szCs w:val="32"/>
        </w:rPr>
        <w:t xml:space="preserve"> </w:t>
      </w:r>
      <w:r>
        <w:rPr>
          <w:rFonts w:hint="eastAsia"/>
          <w:b/>
          <w:bCs/>
          <w:sz w:val="32"/>
          <w:szCs w:val="32"/>
        </w:rPr>
        <w:t>软件测试评审</w:t>
      </w:r>
    </w:p>
    <w:p w:rsidR="00077911" w:rsidRDefault="006D4C57">
      <w:pPr>
        <w:spacing w:line="360" w:lineRule="auto"/>
        <w:ind w:left="840" w:firstLineChars="200" w:firstLine="480"/>
        <w:rPr>
          <w:bCs/>
          <w:sz w:val="24"/>
          <w:szCs w:val="32"/>
        </w:rPr>
      </w:pPr>
      <w:r>
        <w:rPr>
          <w:rFonts w:hint="eastAsia"/>
          <w:bCs/>
          <w:sz w:val="24"/>
          <w:szCs w:val="32"/>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6</w:t>
      </w:r>
      <w:r>
        <w:rPr>
          <w:b/>
          <w:bCs/>
          <w:sz w:val="32"/>
          <w:szCs w:val="32"/>
        </w:rPr>
        <w:t xml:space="preserve"> </w:t>
      </w:r>
      <w:r>
        <w:rPr>
          <w:rFonts w:hint="eastAsia"/>
          <w:b/>
          <w:bCs/>
          <w:sz w:val="32"/>
          <w:szCs w:val="32"/>
        </w:rPr>
        <w:t>软件进度计划与控制</w:t>
      </w:r>
    </w:p>
    <w:p w:rsidR="00077911" w:rsidRDefault="006D4C57">
      <w:pPr>
        <w:spacing w:line="360" w:lineRule="auto"/>
        <w:ind w:left="840" w:firstLineChars="200" w:firstLine="480"/>
        <w:rPr>
          <w:bCs/>
          <w:sz w:val="24"/>
          <w:szCs w:val="32"/>
        </w:rPr>
      </w:pPr>
      <w:r>
        <w:rPr>
          <w:rFonts w:hint="eastAsia"/>
          <w:bCs/>
          <w:sz w:val="24"/>
          <w:szCs w:val="32"/>
        </w:rPr>
        <w:t>记</w:t>
      </w:r>
      <w:r>
        <w:rPr>
          <w:rFonts w:hint="eastAsia"/>
          <w:bCs/>
          <w:sz w:val="24"/>
          <w:szCs w:val="32"/>
        </w:rPr>
        <w:t>录项目计划的修改和变更情况，包括项目计划版本号，变更情况和变更原因和变更时间。</w:t>
      </w:r>
    </w:p>
    <w:p w:rsidR="00077911" w:rsidRDefault="006D4C57">
      <w:pPr>
        <w:spacing w:line="360" w:lineRule="auto"/>
        <w:ind w:left="780" w:firstLineChars="200" w:firstLine="480"/>
        <w:rPr>
          <w:bCs/>
          <w:sz w:val="24"/>
          <w:szCs w:val="32"/>
        </w:rPr>
      </w:pPr>
      <w:r>
        <w:rPr>
          <w:rFonts w:hint="eastAsia"/>
          <w:bCs/>
          <w:sz w:val="24"/>
          <w:szCs w:val="32"/>
        </w:rPr>
        <w:t>另一方面记录进度计划的变更人和修改耗时。</w:t>
      </w:r>
    </w:p>
    <w:p w:rsidR="00077911" w:rsidRDefault="006D4C57">
      <w:pPr>
        <w:pStyle w:val="ab"/>
        <w:numPr>
          <w:ilvl w:val="0"/>
          <w:numId w:val="5"/>
        </w:numPr>
        <w:ind w:firstLineChars="0"/>
        <w:rPr>
          <w:b/>
          <w:bCs/>
          <w:sz w:val="32"/>
          <w:szCs w:val="32"/>
        </w:rPr>
      </w:pPr>
      <w:r>
        <w:rPr>
          <w:rFonts w:hint="eastAsia"/>
          <w:b/>
          <w:bCs/>
          <w:sz w:val="32"/>
          <w:szCs w:val="32"/>
        </w:rPr>
        <w:lastRenderedPageBreak/>
        <w:t>实验</w:t>
      </w:r>
      <w:r>
        <w:rPr>
          <w:rFonts w:hint="eastAsia"/>
          <w:b/>
          <w:bCs/>
          <w:sz w:val="32"/>
          <w:szCs w:val="32"/>
        </w:rPr>
        <w:t>7</w:t>
      </w:r>
      <w:r>
        <w:rPr>
          <w:b/>
          <w:bCs/>
          <w:sz w:val="32"/>
          <w:szCs w:val="32"/>
        </w:rPr>
        <w:t xml:space="preserve"> </w:t>
      </w:r>
      <w:r>
        <w:rPr>
          <w:rFonts w:hint="eastAsia"/>
          <w:b/>
          <w:bCs/>
          <w:sz w:val="32"/>
          <w:szCs w:val="32"/>
        </w:rPr>
        <w:t>配置管理</w:t>
      </w:r>
    </w:p>
    <w:p w:rsidR="00077911" w:rsidRDefault="006D4C57">
      <w:pPr>
        <w:spacing w:line="360" w:lineRule="auto"/>
        <w:ind w:left="840" w:firstLineChars="200" w:firstLine="480"/>
        <w:rPr>
          <w:bCs/>
          <w:sz w:val="24"/>
          <w:szCs w:val="32"/>
        </w:rPr>
      </w:pPr>
      <w:r>
        <w:rPr>
          <w:rFonts w:hint="eastAsia"/>
          <w:bCs/>
          <w:sz w:val="24"/>
          <w:szCs w:val="32"/>
        </w:rPr>
        <w:t>记录配置管理总结的工作，包括修改的日期，版本号，修改内容，修改描述和修改人。</w:t>
      </w:r>
    </w:p>
    <w:p w:rsidR="00077911" w:rsidRDefault="006D4C57">
      <w:pPr>
        <w:spacing w:line="360" w:lineRule="auto"/>
        <w:ind w:left="840" w:firstLineChars="200" w:firstLine="480"/>
        <w:rPr>
          <w:bCs/>
          <w:sz w:val="24"/>
          <w:szCs w:val="32"/>
        </w:rPr>
      </w:pPr>
      <w:r>
        <w:rPr>
          <w:rFonts w:hint="eastAsia"/>
          <w:bCs/>
          <w:sz w:val="24"/>
          <w:szCs w:val="32"/>
        </w:rPr>
        <w:t>另一方面记录配置管理总结的修改人，完成的文档，字数和耗时。</w:t>
      </w:r>
    </w:p>
    <w:p w:rsidR="00077911" w:rsidRDefault="006D4C57">
      <w:pPr>
        <w:pStyle w:val="ab"/>
        <w:numPr>
          <w:ilvl w:val="0"/>
          <w:numId w:val="5"/>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rsidR="00077911" w:rsidRDefault="006D4C57">
      <w:pPr>
        <w:spacing w:line="360" w:lineRule="auto"/>
        <w:ind w:left="840" w:firstLineChars="200" w:firstLine="480"/>
        <w:rPr>
          <w:bCs/>
          <w:sz w:val="24"/>
          <w:szCs w:val="32"/>
        </w:rPr>
      </w:pPr>
      <w:r>
        <w:rPr>
          <w:rFonts w:hint="eastAsia"/>
          <w:bCs/>
          <w:sz w:val="24"/>
          <w:szCs w:val="32"/>
        </w:rPr>
        <w:t>统计工作量统计分析文档的修改情况，包括修改的日期，版本号，修改内容，修改描述和修改人。</w:t>
      </w:r>
    </w:p>
    <w:p w:rsidR="00077911" w:rsidRDefault="006D4C57">
      <w:pPr>
        <w:spacing w:line="360" w:lineRule="auto"/>
        <w:ind w:left="840" w:firstLineChars="200" w:firstLine="480"/>
        <w:rPr>
          <w:bCs/>
          <w:sz w:val="24"/>
          <w:szCs w:val="32"/>
        </w:rPr>
      </w:pPr>
      <w:r>
        <w:rPr>
          <w:rFonts w:hint="eastAsia"/>
          <w:bCs/>
          <w:sz w:val="24"/>
          <w:szCs w:val="32"/>
        </w:rPr>
        <w:t>另一方面统计工作量统计分析文档的修改人，完成的文档，字数和耗时。</w:t>
      </w:r>
    </w:p>
    <w:p w:rsidR="00077911" w:rsidRDefault="006D4C57">
      <w:pPr>
        <w:pStyle w:val="2"/>
        <w:numPr>
          <w:ilvl w:val="0"/>
          <w:numId w:val="1"/>
        </w:numPr>
      </w:pPr>
      <w:r>
        <w:rPr>
          <w:rFonts w:hint="eastAsia"/>
          <w:sz w:val="44"/>
        </w:rPr>
        <w:t>工作量统计</w:t>
      </w:r>
      <w:r w:rsidR="009F1290" w:rsidRPr="009F1290">
        <w:rPr>
          <w:rFonts w:hint="eastAsia"/>
          <w:sz w:val="44"/>
          <w:highlight w:val="yellow"/>
        </w:rPr>
        <w:t>所有工作量单位应当为人时</w:t>
      </w:r>
    </w:p>
    <w:p w:rsidR="00077911" w:rsidRDefault="006D4C57">
      <w:pPr>
        <w:pStyle w:val="3"/>
      </w:pPr>
      <w:r>
        <w:rPr>
          <w:rFonts w:hint="eastAsia"/>
        </w:rPr>
        <w:t>（</w:t>
      </w:r>
      <w:r>
        <w:rPr>
          <w:rFonts w:hint="eastAsia"/>
        </w:rPr>
        <w:t>一</w:t>
      </w:r>
      <w:r>
        <w:rPr>
          <w:rFonts w:hint="eastAsia"/>
        </w:rPr>
        <w:t>）、需求分析</w:t>
      </w:r>
    </w:p>
    <w:p w:rsidR="00077911" w:rsidRDefault="006D4C57">
      <w:pPr>
        <w:ind w:firstLineChars="1099" w:firstLine="2308"/>
        <w:rPr>
          <w:rFonts w:ascii="Times New Roman" w:hAnsi="Times New Roman" w:cs="Times New Roman"/>
          <w:b/>
          <w:szCs w:val="32"/>
        </w:rPr>
      </w:pPr>
      <w:r>
        <w:rPr>
          <w:rFonts w:ascii="Times New Roman" w:hAnsi="Times New Roman" w:cs="Times New Roman"/>
          <w:b/>
          <w:szCs w:val="32"/>
        </w:rPr>
        <w:t>需求分析报告工作量统计表</w:t>
      </w:r>
    </w:p>
    <w:p w:rsidR="00077911" w:rsidRDefault="006D4C57">
      <w:pPr>
        <w:jc w:val="center"/>
        <w:rPr>
          <w:rFonts w:ascii="Times New Roman" w:hAnsi="Times New Roman" w:cs="Times New Roman"/>
          <w:sz w:val="24"/>
          <w:szCs w:val="32"/>
        </w:rPr>
      </w:pPr>
      <w:r>
        <w:rPr>
          <w:rFonts w:ascii="Times New Roman" w:hAnsi="Times New Roman" w:cs="Times New Roman" w:hint="eastAsia"/>
          <w:sz w:val="24"/>
          <w:szCs w:val="32"/>
        </w:rPr>
        <w:t>功能</w:t>
      </w:r>
      <w:r>
        <w:rPr>
          <w:rFonts w:ascii="Times New Roman" w:hAnsi="Times New Roman" w:cs="Times New Roman"/>
          <w:sz w:val="24"/>
          <w:szCs w:val="32"/>
        </w:rPr>
        <w:t>需求</w:t>
      </w:r>
      <w:r>
        <w:rPr>
          <w:rFonts w:ascii="Times New Roman" w:hAnsi="Times New Roman" w:cs="Times New Roman" w:hint="eastAsia"/>
          <w:sz w:val="24"/>
          <w:szCs w:val="32"/>
        </w:rPr>
        <w:t>模块</w:t>
      </w:r>
      <w:r>
        <w:rPr>
          <w:rFonts w:ascii="Times New Roman" w:hAnsi="Times New Roman" w:cs="Times New Roman"/>
          <w:sz w:val="24"/>
          <w:szCs w:val="32"/>
        </w:rPr>
        <w:t>个数：</w:t>
      </w:r>
      <w:r>
        <w:rPr>
          <w:rFonts w:ascii="Times New Roman" w:hAnsi="Times New Roman" w:cs="Times New Roman"/>
          <w:sz w:val="24"/>
          <w:szCs w:val="32"/>
        </w:rPr>
        <w:t>___</w:t>
      </w:r>
      <w:r>
        <w:rPr>
          <w:rFonts w:ascii="Times New Roman" w:hAnsi="Times New Roman" w:cs="Times New Roman" w:hint="eastAsia"/>
          <w:sz w:val="24"/>
          <w:szCs w:val="32"/>
        </w:rPr>
        <w:t>4</w:t>
      </w:r>
      <w:r>
        <w:rPr>
          <w:rFonts w:ascii="Times New Roman" w:hAnsi="Times New Roman" w:cs="Times New Roman"/>
          <w:sz w:val="24"/>
          <w:szCs w:val="32"/>
        </w:rPr>
        <w:t xml:space="preserve">____            </w:t>
      </w:r>
      <w:r>
        <w:rPr>
          <w:rFonts w:ascii="Times New Roman" w:hAnsi="Times New Roman" w:cs="Times New Roman"/>
          <w:sz w:val="24"/>
          <w:szCs w:val="32"/>
        </w:rPr>
        <w:t>报告字数：</w:t>
      </w:r>
      <w:r>
        <w:rPr>
          <w:rFonts w:ascii="Times New Roman" w:hAnsi="Times New Roman" w:cs="Times New Roman"/>
          <w:sz w:val="24"/>
          <w:szCs w:val="32"/>
        </w:rPr>
        <w:t>__</w:t>
      </w:r>
      <w:r>
        <w:rPr>
          <w:rFonts w:ascii="Times New Roman" w:hAnsi="Times New Roman" w:cs="Times New Roman" w:hint="eastAsia"/>
          <w:sz w:val="24"/>
          <w:szCs w:val="32"/>
        </w:rPr>
        <w:t>8081</w:t>
      </w:r>
      <w:r>
        <w:rPr>
          <w:rFonts w:ascii="Times New Roman" w:hAnsi="Times New Roman" w:cs="Times New Roman"/>
          <w:sz w:val="24"/>
          <w:szCs w:val="32"/>
        </w:rPr>
        <w:t>___</w:t>
      </w:r>
    </w:p>
    <w:p w:rsidR="00077911" w:rsidRDefault="00077911">
      <w:pPr>
        <w:rPr>
          <w:rFonts w:ascii="Times New Roman" w:hAnsi="Times New Roman" w:cs="Times New Roman"/>
          <w:sz w:val="24"/>
          <w:szCs w:val="32"/>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框架图</w:t>
            </w:r>
            <w:r>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1600</w:t>
            </w:r>
            <w:r>
              <w:rPr>
                <w:rFonts w:ascii="Times New Roman" w:hAnsi="Times New Roman" w:cs="Times New Roman" w:hint="eastAsia"/>
                <w:sz w:val="24"/>
                <w:szCs w:val="32"/>
              </w:rPr>
              <w:t>左右</w:t>
            </w:r>
          </w:p>
        </w:tc>
        <w:tc>
          <w:tcPr>
            <w:tcW w:w="19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需求文档</w:t>
            </w:r>
            <w:r>
              <w:rPr>
                <w:rFonts w:ascii="Times New Roman" w:hAnsi="Times New Roman" w:cs="Times New Roman" w:hint="eastAsia"/>
                <w:sz w:val="24"/>
                <w:szCs w:val="32"/>
              </w:rPr>
              <w:t xml:space="preserve">PPT </w:t>
            </w: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Pr>
                <w:rFonts w:ascii="Times New Roman" w:hAnsi="Times New Roman" w:cs="Times New Roman" w:hint="eastAsia"/>
                <w:sz w:val="24"/>
                <w:szCs w:val="32"/>
              </w:rPr>
              <w:t>、</w:t>
            </w:r>
            <w:r>
              <w:rPr>
                <w:rFonts w:ascii="Times New Roman" w:hAnsi="Times New Roman" w:cs="Times New Roman"/>
                <w:sz w:val="24"/>
                <w:szCs w:val="32"/>
              </w:rPr>
              <w:t>V</w:t>
            </w:r>
            <w:r>
              <w:rPr>
                <w:rFonts w:ascii="Times New Roman" w:hAnsi="Times New Roman" w:cs="Times New Roman" w:hint="eastAsia"/>
                <w:sz w:val="24"/>
                <w:szCs w:val="32"/>
              </w:rPr>
              <w:t>3.0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10</w:t>
            </w:r>
            <w:r>
              <w:rPr>
                <w:rFonts w:ascii="Times New Roman" w:hAnsi="Times New Roman" w:cs="Times New Roman"/>
                <w:sz w:val="24"/>
                <w:szCs w:val="32"/>
              </w:rPr>
              <w:t>h</w:t>
            </w:r>
          </w:p>
        </w:tc>
      </w:tr>
      <w:tr w:rsidR="00077911">
        <w:tc>
          <w:tcPr>
            <w:tcW w:w="1321"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叶俊辰</w:t>
            </w:r>
            <w:proofErr w:type="gramEnd"/>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1400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Pr>
                <w:rFonts w:ascii="Times New Roman" w:hAnsi="Times New Roman" w:cs="Times New Roman" w:hint="eastAsia"/>
                <w:sz w:val="24"/>
                <w:szCs w:val="32"/>
              </w:rPr>
              <w:t>、</w:t>
            </w:r>
            <w:r>
              <w:rPr>
                <w:rFonts w:ascii="Times New Roman" w:hAnsi="Times New Roman" w:cs="Times New Roman"/>
                <w:sz w:val="24"/>
                <w:szCs w:val="32"/>
              </w:rPr>
              <w:t>V</w:t>
            </w:r>
            <w:r>
              <w:rPr>
                <w:rFonts w:ascii="Times New Roman" w:hAnsi="Times New Roman" w:cs="Times New Roman" w:hint="eastAsia"/>
                <w:sz w:val="24"/>
                <w:szCs w:val="32"/>
              </w:rPr>
              <w:t>3.0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9</w:t>
            </w:r>
            <w:r>
              <w:rPr>
                <w:rFonts w:ascii="Times New Roman" w:hAnsi="Times New Roman" w:cs="Times New Roman"/>
                <w:sz w:val="24"/>
                <w:szCs w:val="32"/>
              </w:rPr>
              <w:t>h</w:t>
            </w:r>
          </w:p>
        </w:tc>
      </w:tr>
      <w:tr w:rsidR="00077911">
        <w:tc>
          <w:tcPr>
            <w:tcW w:w="1321"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RUCM  11</w:t>
            </w:r>
            <w:r>
              <w:rPr>
                <w:rFonts w:ascii="Times New Roman" w:hAnsi="Times New Roman" w:cs="Times New Roman" w:hint="eastAsia"/>
                <w:sz w:val="24"/>
                <w:szCs w:val="32"/>
              </w:rPr>
              <w:t>个</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1400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Pr>
                <w:rFonts w:ascii="Times New Roman" w:hAnsi="Times New Roman" w:cs="Times New Roman" w:hint="eastAsia"/>
                <w:sz w:val="24"/>
                <w:szCs w:val="32"/>
              </w:rPr>
              <w:t>、</w:t>
            </w:r>
            <w:r>
              <w:rPr>
                <w:rFonts w:ascii="Times New Roman" w:hAnsi="Times New Roman" w:cs="Times New Roman"/>
                <w:sz w:val="24"/>
                <w:szCs w:val="32"/>
              </w:rPr>
              <w:t>V</w:t>
            </w:r>
            <w:r>
              <w:rPr>
                <w:rFonts w:ascii="Times New Roman" w:hAnsi="Times New Roman" w:cs="Times New Roman" w:hint="eastAsia"/>
                <w:sz w:val="24"/>
                <w:szCs w:val="32"/>
              </w:rPr>
              <w:t>3.0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9</w:t>
            </w:r>
            <w:r>
              <w:rPr>
                <w:rFonts w:ascii="Times New Roman" w:hAnsi="Times New Roman" w:cs="Times New Roman"/>
                <w:sz w:val="24"/>
                <w:szCs w:val="32"/>
              </w:rPr>
              <w:t>h</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王宁</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Pr>
                <w:rFonts w:ascii="Times New Roman" w:hAnsi="Times New Roman" w:cs="Times New Roman" w:hint="eastAsia"/>
                <w:sz w:val="24"/>
                <w:szCs w:val="32"/>
              </w:rPr>
              <w:t>、</w:t>
            </w:r>
            <w:r>
              <w:rPr>
                <w:rFonts w:ascii="Times New Roman" w:hAnsi="Times New Roman" w:cs="Times New Roman"/>
                <w:sz w:val="24"/>
                <w:szCs w:val="32"/>
              </w:rPr>
              <w:t>V</w:t>
            </w:r>
            <w:r>
              <w:rPr>
                <w:rFonts w:ascii="Times New Roman" w:hAnsi="Times New Roman" w:cs="Times New Roman" w:hint="eastAsia"/>
                <w:sz w:val="24"/>
                <w:szCs w:val="32"/>
              </w:rPr>
              <w:t>3.0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8</w:t>
            </w:r>
            <w:r>
              <w:rPr>
                <w:rFonts w:ascii="Times New Roman" w:hAnsi="Times New Roman" w:cs="Times New Roman" w:hint="eastAsia"/>
                <w:sz w:val="24"/>
                <w:szCs w:val="32"/>
              </w:rPr>
              <w:t>h</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RUCM 11</w:t>
            </w:r>
            <w:r>
              <w:rPr>
                <w:rFonts w:ascii="Times New Roman" w:hAnsi="Times New Roman" w:cs="Times New Roman" w:hint="eastAsia"/>
                <w:sz w:val="24"/>
                <w:szCs w:val="32"/>
              </w:rPr>
              <w:t>个</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3000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Pr>
                <w:rFonts w:ascii="Times New Roman" w:hAnsi="Times New Roman" w:cs="Times New Roman" w:hint="eastAsia"/>
                <w:sz w:val="24"/>
                <w:szCs w:val="32"/>
              </w:rPr>
              <w:t>、</w:t>
            </w:r>
            <w:r>
              <w:rPr>
                <w:rFonts w:ascii="Times New Roman" w:hAnsi="Times New Roman" w:cs="Times New Roman"/>
                <w:sz w:val="24"/>
                <w:szCs w:val="32"/>
              </w:rPr>
              <w:t>V</w:t>
            </w:r>
            <w:r>
              <w:rPr>
                <w:rFonts w:ascii="Times New Roman" w:hAnsi="Times New Roman" w:cs="Times New Roman" w:hint="eastAsia"/>
                <w:sz w:val="24"/>
                <w:szCs w:val="32"/>
              </w:rPr>
              <w:t>3.0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8</w:t>
            </w:r>
            <w:r>
              <w:rPr>
                <w:rFonts w:ascii="Times New Roman" w:hAnsi="Times New Roman" w:cs="Times New Roman" w:hint="eastAsia"/>
                <w:sz w:val="24"/>
                <w:szCs w:val="32"/>
              </w:rPr>
              <w:t>h</w:t>
            </w:r>
          </w:p>
        </w:tc>
      </w:tr>
    </w:tbl>
    <w:p w:rsidR="00077911" w:rsidRDefault="00077911"/>
    <w:p w:rsidR="00077911" w:rsidRDefault="00077911"/>
    <w:p w:rsidR="00077911" w:rsidRDefault="006D4C57">
      <w:pPr>
        <w:jc w:val="center"/>
        <w:rPr>
          <w:b/>
        </w:rPr>
      </w:pPr>
      <w:r>
        <w:rPr>
          <w:rFonts w:hint="eastAsia"/>
          <w:b/>
        </w:rPr>
        <w:t>需求分析报告修改记录表</w:t>
      </w:r>
    </w:p>
    <w:p w:rsidR="00077911" w:rsidRDefault="00077911">
      <w:pPr>
        <w:jc w:val="center"/>
        <w:rPr>
          <w:b/>
        </w:rPr>
      </w:pPr>
    </w:p>
    <w:tbl>
      <w:tblPr>
        <w:tblStyle w:val="a8"/>
        <w:tblW w:w="10547" w:type="dxa"/>
        <w:tblInd w:w="-1042" w:type="dxa"/>
        <w:tblLayout w:type="fixed"/>
        <w:tblLook w:val="04A0" w:firstRow="1" w:lastRow="0" w:firstColumn="1" w:lastColumn="0" w:noHBand="0" w:noVBand="1"/>
      </w:tblPr>
      <w:tblGrid>
        <w:gridCol w:w="2312"/>
        <w:gridCol w:w="1965"/>
        <w:gridCol w:w="6270"/>
      </w:tblGrid>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日期</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变更人</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变更内容</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2019/3/8</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完成了软件工程试验文档创建</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2019/3/11</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修改了需求文档组织结构</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2019/3/11</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撰写了文档第一节内容以及第二、三节部分内容</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完成了功能需求</w:t>
            </w:r>
            <w:r>
              <w:rPr>
                <w:rFonts w:ascii="Times New Roman" w:hAnsi="Times New Roman" w:cs="Times New Roman" w:hint="eastAsia"/>
                <w:sz w:val="24"/>
                <w:szCs w:val="32"/>
              </w:rPr>
              <w:t>outline</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叶俊辰</w:t>
            </w:r>
            <w:proofErr w:type="gramEnd"/>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完成第二节项目业务需求，</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王嘉凯、叶俊辰</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完成第三节项目用户需求</w:t>
            </w:r>
          </w:p>
          <w:p w:rsidR="00077911" w:rsidRDefault="00077911">
            <w:pPr>
              <w:pStyle w:val="ab"/>
              <w:ind w:firstLineChars="0" w:firstLine="0"/>
              <w:rPr>
                <w:rFonts w:ascii="Times New Roman" w:hAnsi="Times New Roman" w:cs="Times New Roman"/>
                <w:sz w:val="24"/>
                <w:szCs w:val="32"/>
              </w:rPr>
            </w:pP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王宁</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完成项目功能需求整体用例图</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完成项目功能需求</w:t>
            </w:r>
            <w:r>
              <w:rPr>
                <w:rFonts w:ascii="Times New Roman" w:hAnsi="Times New Roman" w:cs="Times New Roman" w:hint="eastAsia"/>
                <w:sz w:val="24"/>
                <w:szCs w:val="32"/>
              </w:rPr>
              <w:t>RUCM</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2019/3/12</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完成项目功能需求文字描述</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2019/3/13</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完成第五节项目非功能需求</w:t>
            </w:r>
          </w:p>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完成项目结构修改以及业务流程系统框架、</w:t>
            </w:r>
            <w:r>
              <w:rPr>
                <w:rFonts w:ascii="Times New Roman" w:hAnsi="Times New Roman" w:cs="Times New Roman" w:hint="eastAsia"/>
                <w:sz w:val="24"/>
                <w:szCs w:val="32"/>
              </w:rPr>
              <w:t>Apache</w:t>
            </w:r>
            <w:r>
              <w:rPr>
                <w:rFonts w:ascii="Times New Roman" w:hAnsi="Times New Roman" w:cs="Times New Roman" w:hint="eastAsia"/>
                <w:sz w:val="24"/>
                <w:szCs w:val="32"/>
              </w:rPr>
              <w:t>框架图</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2019/3/13</w:t>
            </w:r>
          </w:p>
        </w:tc>
        <w:tc>
          <w:tcPr>
            <w:tcW w:w="1965"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完成第六节工作重点</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2019/3/13</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完成框架文字描述</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2019/3/13</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叶俊辰</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修改第一节项目背景内容，并整合文档</w:t>
            </w:r>
          </w:p>
        </w:tc>
      </w:tr>
      <w:tr w:rsidR="00077911">
        <w:tc>
          <w:tcPr>
            <w:tcW w:w="2312"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2019/3/13</w:t>
            </w:r>
          </w:p>
        </w:tc>
        <w:tc>
          <w:tcPr>
            <w:tcW w:w="196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6270"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完成性能需求部分的修改</w:t>
            </w:r>
          </w:p>
        </w:tc>
      </w:tr>
    </w:tbl>
    <w:p w:rsidR="00077911" w:rsidRDefault="00077911">
      <w:pPr>
        <w:pStyle w:val="ab"/>
        <w:ind w:firstLineChars="0" w:firstLine="0"/>
        <w:rPr>
          <w:rFonts w:ascii="Times New Roman" w:hAnsi="Times New Roman" w:cs="Times New Roman"/>
          <w:sz w:val="24"/>
          <w:szCs w:val="32"/>
        </w:rPr>
      </w:pPr>
    </w:p>
    <w:p w:rsidR="00077911" w:rsidRDefault="00077911">
      <w:pPr>
        <w:jc w:val="center"/>
        <w:rPr>
          <w:rFonts w:eastAsia="黑体"/>
          <w:b/>
        </w:rPr>
      </w:pPr>
    </w:p>
    <w:p w:rsidR="00077911" w:rsidRDefault="006D4C57">
      <w:pPr>
        <w:pStyle w:val="3"/>
        <w:numPr>
          <w:ilvl w:val="0"/>
          <w:numId w:val="6"/>
        </w:numPr>
      </w:pPr>
      <w:r>
        <w:rPr>
          <w:rFonts w:hint="eastAsia"/>
        </w:rPr>
        <w:t>、需求评审</w:t>
      </w:r>
    </w:p>
    <w:p w:rsidR="00077911" w:rsidRDefault="006D4C57">
      <w:r>
        <w:t>需求评审意见统计和修改记录表</w:t>
      </w:r>
    </w:p>
    <w:p w:rsidR="00077911" w:rsidRDefault="006D4C57">
      <w:r>
        <w:rPr>
          <w:rFonts w:hint="eastAsia"/>
        </w:rPr>
        <w:t>对</w:t>
      </w:r>
      <w:r>
        <w:rPr>
          <w:rFonts w:hint="eastAsia"/>
        </w:rPr>
        <w:t>其他</w:t>
      </w:r>
      <w:proofErr w:type="gramStart"/>
      <w:r>
        <w:rPr>
          <w:rFonts w:hint="eastAsia"/>
        </w:rPr>
        <w:t>组</w:t>
      </w:r>
      <w:r>
        <w:t>需求</w:t>
      </w:r>
      <w:proofErr w:type="gramEnd"/>
      <w:r>
        <w:t>评审意见统计表</w:t>
      </w:r>
    </w:p>
    <w:p w:rsidR="00077911" w:rsidRDefault="006D4C57">
      <w:r>
        <w:t>需求</w:t>
      </w:r>
      <w:r>
        <w:rPr>
          <w:rFonts w:hint="eastAsia"/>
        </w:rPr>
        <w:t>复</w:t>
      </w:r>
      <w:r>
        <w:t>评审意见统计和修改记录表</w:t>
      </w:r>
    </w:p>
    <w:p w:rsidR="00077911" w:rsidRDefault="006D4C57">
      <w:pPr>
        <w:pStyle w:val="3"/>
        <w:numPr>
          <w:ilvl w:val="0"/>
          <w:numId w:val="6"/>
        </w:numPr>
      </w:pPr>
      <w:r>
        <w:rPr>
          <w:rFonts w:hint="eastAsia"/>
        </w:rPr>
        <w:lastRenderedPageBreak/>
        <w:t>、改进与展示</w:t>
      </w:r>
    </w:p>
    <w:p w:rsidR="00077911" w:rsidRDefault="006D4C57">
      <w:r>
        <w:rPr>
          <w:rFonts w:hint="eastAsia"/>
        </w:rPr>
        <w:t>改进与展示工作量统计表</w:t>
      </w:r>
    </w:p>
    <w:p w:rsidR="00077911" w:rsidRDefault="00077911"/>
    <w:p w:rsidR="00077911" w:rsidRDefault="006D4C57">
      <w:pPr>
        <w:pStyle w:val="3"/>
      </w:pPr>
      <w:r>
        <w:rPr>
          <w:rFonts w:hint="eastAsia"/>
        </w:rPr>
        <w:t>（</w:t>
      </w:r>
      <w:r>
        <w:rPr>
          <w:rFonts w:hint="eastAsia"/>
        </w:rPr>
        <w:t>四</w:t>
      </w:r>
      <w:r>
        <w:rPr>
          <w:rFonts w:hint="eastAsia"/>
        </w:rPr>
        <w:t>）、测试</w:t>
      </w:r>
    </w:p>
    <w:p w:rsidR="00077911" w:rsidRDefault="006D4C57">
      <w:r>
        <w:rPr>
          <w:rFonts w:hint="eastAsia"/>
        </w:rPr>
        <w:t>测试需求报告工作量统计表</w:t>
      </w:r>
    </w:p>
    <w:p w:rsidR="00077911" w:rsidRDefault="006D4C57">
      <w:r>
        <w:rPr>
          <w:rFonts w:hint="eastAsia"/>
        </w:rPr>
        <w:t>测试需求分析表</w:t>
      </w:r>
    </w:p>
    <w:p w:rsidR="00077911" w:rsidRDefault="00077911"/>
    <w:p w:rsidR="00077911" w:rsidRDefault="006D4C57">
      <w:pPr>
        <w:pStyle w:val="3"/>
      </w:pPr>
      <w:r>
        <w:rPr>
          <w:rFonts w:hint="eastAsia"/>
        </w:rPr>
        <w:t>（</w:t>
      </w:r>
      <w:r>
        <w:rPr>
          <w:rFonts w:hint="eastAsia"/>
        </w:rPr>
        <w:t>五</w:t>
      </w:r>
      <w:r>
        <w:rPr>
          <w:rFonts w:hint="eastAsia"/>
        </w:rPr>
        <w:t>）、测试评审</w:t>
      </w:r>
    </w:p>
    <w:p w:rsidR="00077911" w:rsidRDefault="006D4C57">
      <w:r>
        <w:rPr>
          <w:rFonts w:hint="eastAsia"/>
        </w:rPr>
        <w:t>测试评审意见统计和修改记录表</w:t>
      </w:r>
    </w:p>
    <w:p w:rsidR="00077911" w:rsidRDefault="00077911">
      <w:pPr>
        <w:rPr>
          <w:rFonts w:ascii="Times New Roman" w:hAnsi="Times New Roman" w:cs="Times New Roman"/>
          <w:sz w:val="24"/>
          <w:szCs w:val="24"/>
        </w:rPr>
      </w:pPr>
    </w:p>
    <w:p w:rsidR="00077911" w:rsidRDefault="006D4C57">
      <w:pPr>
        <w:pStyle w:val="3"/>
      </w:pPr>
      <w:r>
        <w:rPr>
          <w:rFonts w:hint="eastAsia"/>
        </w:rPr>
        <w:t>（</w:t>
      </w:r>
      <w:r>
        <w:rPr>
          <w:rFonts w:hint="eastAsia"/>
        </w:rPr>
        <w:t>六</w:t>
      </w:r>
      <w:r>
        <w:rPr>
          <w:rFonts w:hint="eastAsia"/>
        </w:rPr>
        <w:t>）、进度计划与控制</w:t>
      </w:r>
    </w:p>
    <w:p w:rsidR="00077911" w:rsidRDefault="006D4C57">
      <w:pPr>
        <w:jc w:val="center"/>
        <w:rPr>
          <w:b/>
        </w:rPr>
      </w:pPr>
      <w:r>
        <w:rPr>
          <w:b/>
        </w:rPr>
        <w:t>进度计划与控制工作量统计表</w:t>
      </w:r>
    </w:p>
    <w:p w:rsidR="00077911" w:rsidRDefault="00077911">
      <w:pPr>
        <w:jc w:val="center"/>
        <w:rPr>
          <w:b/>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叶俊辰</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王宁</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bl>
    <w:p w:rsidR="00077911" w:rsidRDefault="00077911">
      <w:pPr>
        <w:jc w:val="center"/>
        <w:rPr>
          <w:b/>
        </w:rPr>
      </w:pPr>
    </w:p>
    <w:p w:rsidR="00077911" w:rsidRDefault="006D4C57">
      <w:pPr>
        <w:jc w:val="center"/>
        <w:rPr>
          <w:b/>
        </w:rPr>
      </w:pPr>
      <w:r>
        <w:rPr>
          <w:rFonts w:hint="eastAsia"/>
          <w:b/>
        </w:rPr>
        <w:t>项目计划修改记录表</w:t>
      </w:r>
    </w:p>
    <w:tbl>
      <w:tblPr>
        <w:tblW w:w="7930" w:type="dxa"/>
        <w:jc w:val="center"/>
        <w:tblLayout w:type="fixed"/>
        <w:tblLook w:val="04A0" w:firstRow="1" w:lastRow="0" w:firstColumn="1" w:lastColumn="0" w:noHBand="0" w:noVBand="1"/>
      </w:tblPr>
      <w:tblGrid>
        <w:gridCol w:w="1410"/>
        <w:gridCol w:w="709"/>
        <w:gridCol w:w="3498"/>
        <w:gridCol w:w="2313"/>
      </w:tblGrid>
      <w:tr w:rsidR="00077911">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077911" w:rsidRDefault="006D4C57">
            <w:pPr>
              <w:pStyle w:val="ad"/>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rsidR="00077911" w:rsidRDefault="006D4C57">
            <w:pPr>
              <w:pStyle w:val="ad"/>
              <w:rPr>
                <w:sz w:val="24"/>
                <w:szCs w:val="24"/>
              </w:rPr>
            </w:pPr>
            <w:r>
              <w:rPr>
                <w:rFonts w:ascii="宋体" w:hint="eastAsia"/>
                <w:sz w:val="24"/>
                <w:szCs w:val="24"/>
              </w:rPr>
              <w:t>变更原因</w:t>
            </w:r>
          </w:p>
        </w:tc>
      </w:tr>
    </w:tbl>
    <w:p w:rsidR="00077911" w:rsidRDefault="006D4C57">
      <w:pPr>
        <w:pStyle w:val="3"/>
      </w:pPr>
      <w:r>
        <w:rPr>
          <w:rFonts w:hint="eastAsia"/>
        </w:rPr>
        <w:t>（</w:t>
      </w:r>
      <w:r>
        <w:rPr>
          <w:rFonts w:hint="eastAsia"/>
        </w:rPr>
        <w:t>七</w:t>
      </w:r>
      <w:r>
        <w:rPr>
          <w:rFonts w:hint="eastAsia"/>
        </w:rPr>
        <w:t>）、配置管理</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王嘉凯</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900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V1.0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叶俊辰</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王宁</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bl>
    <w:p w:rsidR="00077911" w:rsidRDefault="00077911">
      <w:pPr>
        <w:jc w:val="center"/>
        <w:rPr>
          <w:b/>
        </w:rPr>
      </w:pPr>
    </w:p>
    <w:p w:rsidR="00077911" w:rsidRDefault="006D4C57">
      <w:pPr>
        <w:jc w:val="center"/>
        <w:rPr>
          <w:b/>
        </w:rPr>
      </w:pPr>
      <w:r>
        <w:rPr>
          <w:rFonts w:hint="eastAsia"/>
          <w:b/>
        </w:rPr>
        <w:t>配置管理总结修改记录表</w:t>
      </w:r>
    </w:p>
    <w:tbl>
      <w:tblPr>
        <w:tblW w:w="7035" w:type="dxa"/>
        <w:jc w:val="center"/>
        <w:tblLayout w:type="fixed"/>
        <w:tblLook w:val="04A0" w:firstRow="1" w:lastRow="0" w:firstColumn="1" w:lastColumn="0" w:noHBand="0" w:noVBand="1"/>
      </w:tblPr>
      <w:tblGrid>
        <w:gridCol w:w="1410"/>
        <w:gridCol w:w="709"/>
        <w:gridCol w:w="3498"/>
        <w:gridCol w:w="1418"/>
      </w:tblGrid>
      <w:tr w:rsidR="00077911">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077911" w:rsidRDefault="006D4C57">
            <w:pPr>
              <w:pStyle w:val="ad"/>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修改人</w:t>
            </w:r>
          </w:p>
        </w:tc>
      </w:tr>
      <w:tr w:rsidR="00077911">
        <w:trPr>
          <w:cantSplit/>
          <w:jc w:val="center"/>
        </w:trPr>
        <w:tc>
          <w:tcPr>
            <w:tcW w:w="1410"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szCs w:val="24"/>
              </w:rPr>
              <w:t>201703</w:t>
            </w:r>
            <w:r>
              <w:rPr>
                <w:rFonts w:hint="eastAsia"/>
                <w:sz w:val="24"/>
                <w:szCs w:val="24"/>
              </w:rPr>
              <w:t>20</w:t>
            </w:r>
          </w:p>
        </w:tc>
        <w:tc>
          <w:tcPr>
            <w:tcW w:w="709"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rsidR="00077911" w:rsidRDefault="006D4C57">
            <w:pPr>
              <w:jc w:val="center"/>
              <w:rPr>
                <w:sz w:val="24"/>
                <w:szCs w:val="24"/>
              </w:rPr>
            </w:pPr>
            <w:r>
              <w:rPr>
                <w:rFonts w:hint="eastAsia"/>
                <w:sz w:val="24"/>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rPr>
              <w:t>王嘉凯</w:t>
            </w:r>
          </w:p>
        </w:tc>
      </w:tr>
    </w:tbl>
    <w:p w:rsidR="00077911" w:rsidRDefault="006D4C57">
      <w:pPr>
        <w:pStyle w:val="3"/>
      </w:pPr>
      <w:r>
        <w:rPr>
          <w:rFonts w:hint="eastAsia"/>
        </w:rPr>
        <w:t>（</w:t>
      </w:r>
      <w:r>
        <w:rPr>
          <w:rFonts w:hint="eastAsia"/>
        </w:rPr>
        <w:t>八</w:t>
      </w:r>
      <w:r>
        <w:rPr>
          <w:rFonts w:hint="eastAsia"/>
        </w:rPr>
        <w:t>）、工作量统计分析</w:t>
      </w:r>
    </w:p>
    <w:p w:rsidR="00077911" w:rsidRDefault="006D4C57">
      <w:pPr>
        <w:jc w:val="center"/>
        <w:rPr>
          <w:b/>
        </w:rPr>
      </w:pPr>
      <w:r>
        <w:rPr>
          <w:b/>
        </w:rPr>
        <w:t>工作量统计分析记录表</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王嘉凯</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叶俊辰</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proofErr w:type="gramStart"/>
            <w:r>
              <w:rPr>
                <w:rFonts w:ascii="Times New Roman" w:hAnsi="Times New Roman" w:cs="Times New Roman" w:hint="eastAsia"/>
                <w:sz w:val="24"/>
                <w:szCs w:val="32"/>
              </w:rPr>
              <w:t>姬索肇</w:t>
            </w:r>
            <w:proofErr w:type="gramEnd"/>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王宁</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2500</w:t>
            </w:r>
            <w:r>
              <w:rPr>
                <w:rFonts w:ascii="Times New Roman" w:hAnsi="Times New Roman" w:cs="Times New Roman" w:hint="eastAsia"/>
                <w:sz w:val="24"/>
                <w:szCs w:val="32"/>
              </w:rPr>
              <w:t>左右</w:t>
            </w: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V1.0</w:t>
            </w:r>
          </w:p>
        </w:tc>
        <w:tc>
          <w:tcPr>
            <w:tcW w:w="128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1.5h</w:t>
            </w:r>
          </w:p>
        </w:tc>
      </w:tr>
      <w:tr w:rsidR="00077911">
        <w:tc>
          <w:tcPr>
            <w:tcW w:w="1321"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韩慧敏</w:t>
            </w:r>
          </w:p>
        </w:tc>
        <w:tc>
          <w:tcPr>
            <w:tcW w:w="1834" w:type="dxa"/>
          </w:tcPr>
          <w:p w:rsidR="00077911" w:rsidRDefault="006D4C57">
            <w:pPr>
              <w:pStyle w:val="ab"/>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077911" w:rsidRDefault="00077911">
            <w:pPr>
              <w:pStyle w:val="ab"/>
              <w:ind w:firstLineChars="0" w:firstLine="0"/>
              <w:rPr>
                <w:rFonts w:ascii="Times New Roman" w:hAnsi="Times New Roman" w:cs="Times New Roman"/>
                <w:sz w:val="24"/>
                <w:szCs w:val="32"/>
              </w:rPr>
            </w:pPr>
          </w:p>
        </w:tc>
        <w:tc>
          <w:tcPr>
            <w:tcW w:w="1984" w:type="dxa"/>
          </w:tcPr>
          <w:p w:rsidR="00077911" w:rsidRDefault="00077911">
            <w:pPr>
              <w:pStyle w:val="ab"/>
              <w:ind w:firstLineChars="0" w:firstLine="0"/>
              <w:rPr>
                <w:rFonts w:ascii="Times New Roman" w:hAnsi="Times New Roman" w:cs="Times New Roman"/>
                <w:sz w:val="24"/>
                <w:szCs w:val="32"/>
              </w:rPr>
            </w:pPr>
          </w:p>
        </w:tc>
        <w:tc>
          <w:tcPr>
            <w:tcW w:w="2127" w:type="dxa"/>
          </w:tcPr>
          <w:p w:rsidR="00077911" w:rsidRDefault="00077911">
            <w:pPr>
              <w:pStyle w:val="ab"/>
              <w:ind w:firstLineChars="0" w:firstLine="0"/>
              <w:rPr>
                <w:rFonts w:ascii="Times New Roman" w:hAnsi="Times New Roman" w:cs="Times New Roman"/>
                <w:sz w:val="24"/>
                <w:szCs w:val="32"/>
              </w:rPr>
            </w:pPr>
          </w:p>
        </w:tc>
        <w:tc>
          <w:tcPr>
            <w:tcW w:w="1284" w:type="dxa"/>
          </w:tcPr>
          <w:p w:rsidR="00077911" w:rsidRDefault="00077911">
            <w:pPr>
              <w:pStyle w:val="ab"/>
              <w:ind w:firstLineChars="0" w:firstLine="0"/>
              <w:rPr>
                <w:rFonts w:ascii="Times New Roman" w:hAnsi="Times New Roman" w:cs="Times New Roman"/>
                <w:sz w:val="24"/>
                <w:szCs w:val="32"/>
              </w:rPr>
            </w:pPr>
          </w:p>
        </w:tc>
      </w:tr>
    </w:tbl>
    <w:p w:rsidR="00077911" w:rsidRDefault="00077911">
      <w:pPr>
        <w:jc w:val="center"/>
        <w:rPr>
          <w:b/>
        </w:rPr>
      </w:pPr>
    </w:p>
    <w:p w:rsidR="00077911" w:rsidRDefault="00077911">
      <w:pPr>
        <w:rPr>
          <w:b/>
        </w:rPr>
      </w:pPr>
    </w:p>
    <w:p w:rsidR="00077911" w:rsidRDefault="006D4C57">
      <w:pPr>
        <w:jc w:val="center"/>
        <w:rPr>
          <w:b/>
        </w:rPr>
      </w:pPr>
      <w:r>
        <w:rPr>
          <w:rFonts w:hint="eastAsia"/>
          <w:b/>
        </w:rPr>
        <w:t>工作量统计分析修改记录表</w:t>
      </w:r>
    </w:p>
    <w:tbl>
      <w:tblPr>
        <w:tblW w:w="9348" w:type="dxa"/>
        <w:jc w:val="center"/>
        <w:tblLayout w:type="fixed"/>
        <w:tblLook w:val="04A0" w:firstRow="1" w:lastRow="0" w:firstColumn="1" w:lastColumn="0" w:noHBand="0" w:noVBand="1"/>
      </w:tblPr>
      <w:tblGrid>
        <w:gridCol w:w="1410"/>
        <w:gridCol w:w="709"/>
        <w:gridCol w:w="3498"/>
        <w:gridCol w:w="2313"/>
        <w:gridCol w:w="1418"/>
      </w:tblGrid>
      <w:tr w:rsidR="00077911">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077911" w:rsidRDefault="006D4C57">
            <w:pPr>
              <w:pStyle w:val="ad"/>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rsidR="00077911" w:rsidRDefault="006D4C57">
            <w:pPr>
              <w:pStyle w:val="ad"/>
              <w:rPr>
                <w:sz w:val="24"/>
                <w:szCs w:val="24"/>
              </w:rPr>
            </w:pPr>
            <w:r>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077911" w:rsidRDefault="006D4C57">
            <w:pPr>
              <w:pStyle w:val="ac"/>
              <w:rPr>
                <w:sz w:val="24"/>
                <w:szCs w:val="24"/>
              </w:rPr>
            </w:pPr>
            <w:r>
              <w:rPr>
                <w:rFonts w:ascii="宋体" w:hint="eastAsia"/>
                <w:sz w:val="24"/>
                <w:szCs w:val="24"/>
              </w:rPr>
              <w:t>修改人</w:t>
            </w:r>
          </w:p>
        </w:tc>
      </w:tr>
      <w:tr w:rsidR="00077911">
        <w:trPr>
          <w:cantSplit/>
          <w:jc w:val="center"/>
        </w:trPr>
        <w:tc>
          <w:tcPr>
            <w:tcW w:w="1410"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szCs w:val="24"/>
              </w:rPr>
              <w:t>201</w:t>
            </w:r>
            <w:r>
              <w:rPr>
                <w:rFonts w:hint="eastAsia"/>
                <w:sz w:val="24"/>
                <w:szCs w:val="24"/>
              </w:rPr>
              <w:t>9.3.21</w:t>
            </w:r>
          </w:p>
        </w:tc>
        <w:tc>
          <w:tcPr>
            <w:tcW w:w="709"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rsidR="00077911" w:rsidRDefault="006D4C57">
            <w:pPr>
              <w:rPr>
                <w:sz w:val="24"/>
                <w:szCs w:val="24"/>
              </w:rPr>
            </w:pPr>
            <w:r>
              <w:rPr>
                <w:rFonts w:hint="eastAsia"/>
                <w:sz w:val="24"/>
                <w:szCs w:val="24"/>
              </w:rPr>
              <w:t>列出实验追踪分析文档实验目标、实验要点，并完成部分需求分析、配置管理文档的工作量分析</w:t>
            </w:r>
          </w:p>
        </w:tc>
        <w:tc>
          <w:tcPr>
            <w:tcW w:w="2313" w:type="dxa"/>
            <w:tcBorders>
              <w:top w:val="single" w:sz="6" w:space="0" w:color="auto"/>
              <w:left w:val="single" w:sz="6" w:space="0" w:color="auto"/>
              <w:bottom w:val="single" w:sz="6" w:space="0" w:color="auto"/>
              <w:right w:val="single" w:sz="6" w:space="0" w:color="auto"/>
            </w:tcBorders>
          </w:tcPr>
          <w:p w:rsidR="00077911" w:rsidRDefault="00077911">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rsidR="00077911" w:rsidRDefault="006D4C57">
            <w:pPr>
              <w:pStyle w:val="ae"/>
              <w:jc w:val="center"/>
              <w:rPr>
                <w:sz w:val="24"/>
                <w:szCs w:val="24"/>
              </w:rPr>
            </w:pPr>
            <w:r>
              <w:rPr>
                <w:rFonts w:hint="eastAsia"/>
                <w:sz w:val="24"/>
                <w:szCs w:val="24"/>
              </w:rPr>
              <w:t>王宁</w:t>
            </w:r>
          </w:p>
        </w:tc>
      </w:tr>
    </w:tbl>
    <w:p w:rsidR="00077911" w:rsidRDefault="00077911"/>
    <w:p w:rsidR="00077911" w:rsidRDefault="00077911"/>
    <w:p w:rsidR="00077911" w:rsidRDefault="006D4C57">
      <w:r>
        <w:br w:type="page"/>
      </w:r>
    </w:p>
    <w:p w:rsidR="00077911" w:rsidRDefault="006D4C57">
      <w:pPr>
        <w:pStyle w:val="2"/>
        <w:numPr>
          <w:ilvl w:val="0"/>
          <w:numId w:val="1"/>
        </w:numPr>
        <w:rPr>
          <w:sz w:val="44"/>
        </w:rPr>
      </w:pPr>
      <w:r>
        <w:rPr>
          <w:rFonts w:hint="eastAsia"/>
          <w:sz w:val="44"/>
        </w:rPr>
        <w:lastRenderedPageBreak/>
        <w:t>工作量分析</w:t>
      </w:r>
    </w:p>
    <w:tbl>
      <w:tblPr>
        <w:tblStyle w:val="a8"/>
        <w:tblW w:w="8296" w:type="dxa"/>
        <w:tblLayout w:type="fixed"/>
        <w:tblLook w:val="04A0" w:firstRow="1" w:lastRow="0" w:firstColumn="1" w:lastColumn="0" w:noHBand="0" w:noVBand="1"/>
      </w:tblPr>
      <w:tblGrid>
        <w:gridCol w:w="2765"/>
        <w:gridCol w:w="2765"/>
        <w:gridCol w:w="2766"/>
      </w:tblGrid>
      <w:tr w:rsidR="00077911">
        <w:tc>
          <w:tcPr>
            <w:tcW w:w="8296" w:type="dxa"/>
            <w:gridSpan w:val="3"/>
          </w:tcPr>
          <w:p w:rsidR="00077911" w:rsidRDefault="006D4C57">
            <w:pPr>
              <w:jc w:val="center"/>
              <w:rPr>
                <w:b/>
                <w:sz w:val="24"/>
                <w:szCs w:val="24"/>
              </w:rPr>
            </w:pPr>
            <w:r>
              <w:rPr>
                <w:rFonts w:hint="eastAsia"/>
                <w:b/>
                <w:sz w:val="24"/>
                <w:szCs w:val="24"/>
              </w:rPr>
              <w:t>分析术语定义</w:t>
            </w:r>
          </w:p>
        </w:tc>
      </w:tr>
      <w:tr w:rsidR="00077911">
        <w:tc>
          <w:tcPr>
            <w:tcW w:w="2765" w:type="dxa"/>
          </w:tcPr>
          <w:p w:rsidR="00077911" w:rsidRDefault="006D4C57">
            <w:pPr>
              <w:rPr>
                <w:b/>
                <w:sz w:val="24"/>
                <w:szCs w:val="24"/>
              </w:rPr>
            </w:pPr>
            <w:r>
              <w:rPr>
                <w:rFonts w:hint="eastAsia"/>
                <w:b/>
                <w:sz w:val="24"/>
                <w:szCs w:val="24"/>
              </w:rPr>
              <w:t>类别</w:t>
            </w:r>
          </w:p>
        </w:tc>
        <w:tc>
          <w:tcPr>
            <w:tcW w:w="2765" w:type="dxa"/>
          </w:tcPr>
          <w:p w:rsidR="00077911" w:rsidRDefault="006D4C57">
            <w:pPr>
              <w:rPr>
                <w:b/>
                <w:sz w:val="24"/>
                <w:szCs w:val="24"/>
              </w:rPr>
            </w:pPr>
            <w:r>
              <w:rPr>
                <w:rFonts w:hint="eastAsia"/>
                <w:b/>
                <w:sz w:val="24"/>
                <w:szCs w:val="24"/>
              </w:rPr>
              <w:t>说明</w:t>
            </w:r>
          </w:p>
        </w:tc>
        <w:tc>
          <w:tcPr>
            <w:tcW w:w="2766" w:type="dxa"/>
          </w:tcPr>
          <w:p w:rsidR="00077911" w:rsidRDefault="006D4C57">
            <w:pPr>
              <w:rPr>
                <w:b/>
                <w:sz w:val="24"/>
                <w:szCs w:val="24"/>
              </w:rPr>
            </w:pPr>
            <w:r>
              <w:rPr>
                <w:rFonts w:hint="eastAsia"/>
                <w:b/>
                <w:sz w:val="24"/>
                <w:szCs w:val="24"/>
              </w:rPr>
              <w:t>公式</w:t>
            </w:r>
          </w:p>
        </w:tc>
      </w:tr>
      <w:tr w:rsidR="00077911">
        <w:tc>
          <w:tcPr>
            <w:tcW w:w="2765" w:type="dxa"/>
          </w:tcPr>
          <w:p w:rsidR="00077911" w:rsidRDefault="006D4C57">
            <w:pPr>
              <w:rPr>
                <w:b/>
                <w:sz w:val="24"/>
                <w:szCs w:val="24"/>
              </w:rPr>
            </w:pPr>
            <w:r>
              <w:rPr>
                <w:rFonts w:hint="eastAsia"/>
                <w:b/>
                <w:sz w:val="24"/>
                <w:szCs w:val="24"/>
              </w:rPr>
              <w:t>图折算</w:t>
            </w:r>
          </w:p>
        </w:tc>
        <w:tc>
          <w:tcPr>
            <w:tcW w:w="2765" w:type="dxa"/>
          </w:tcPr>
          <w:p w:rsidR="00077911" w:rsidRDefault="006D4C57">
            <w:pPr>
              <w:rPr>
                <w:sz w:val="24"/>
                <w:szCs w:val="24"/>
              </w:rPr>
            </w:pPr>
            <w:r>
              <w:rPr>
                <w:rFonts w:hint="eastAsia"/>
                <w:sz w:val="24"/>
                <w:szCs w:val="24"/>
              </w:rPr>
              <w:t>一个图折算作</w:t>
            </w:r>
            <w:r>
              <w:rPr>
                <w:rFonts w:hint="eastAsia"/>
                <w:sz w:val="24"/>
                <w:szCs w:val="24"/>
              </w:rPr>
              <w:t>100</w:t>
            </w:r>
            <w:r>
              <w:rPr>
                <w:rFonts w:hint="eastAsia"/>
                <w:sz w:val="24"/>
                <w:szCs w:val="24"/>
              </w:rPr>
              <w:t>字</w:t>
            </w:r>
          </w:p>
        </w:tc>
        <w:tc>
          <w:tcPr>
            <w:tcW w:w="2766" w:type="dxa"/>
          </w:tcPr>
          <w:p w:rsidR="00077911" w:rsidRDefault="006D4C57">
            <w:pPr>
              <w:rPr>
                <w:sz w:val="24"/>
                <w:szCs w:val="24"/>
              </w:rPr>
            </w:pPr>
            <w:r>
              <w:rPr>
                <w:rFonts w:hint="eastAsia"/>
                <w:sz w:val="24"/>
                <w:szCs w:val="24"/>
              </w:rPr>
              <w:t>1P =</w:t>
            </w:r>
            <w:r>
              <w:rPr>
                <w:sz w:val="24"/>
                <w:szCs w:val="24"/>
              </w:rPr>
              <w:t xml:space="preserve"> 100W</w:t>
            </w:r>
          </w:p>
        </w:tc>
      </w:tr>
      <w:tr w:rsidR="00077911">
        <w:tc>
          <w:tcPr>
            <w:tcW w:w="2765" w:type="dxa"/>
          </w:tcPr>
          <w:p w:rsidR="00077911" w:rsidRDefault="006D4C57">
            <w:pPr>
              <w:rPr>
                <w:b/>
                <w:sz w:val="24"/>
                <w:szCs w:val="24"/>
              </w:rPr>
            </w:pPr>
            <w:r>
              <w:rPr>
                <w:rFonts w:hint="eastAsia"/>
                <w:b/>
                <w:sz w:val="24"/>
                <w:szCs w:val="24"/>
              </w:rPr>
              <w:t>代码难度</w:t>
            </w:r>
          </w:p>
        </w:tc>
        <w:tc>
          <w:tcPr>
            <w:tcW w:w="2765" w:type="dxa"/>
          </w:tcPr>
          <w:p w:rsidR="00077911" w:rsidRDefault="006D4C57">
            <w:pPr>
              <w:rPr>
                <w:sz w:val="24"/>
                <w:szCs w:val="24"/>
              </w:rPr>
            </w:pPr>
            <w:r>
              <w:rPr>
                <w:rFonts w:hint="eastAsia"/>
                <w:sz w:val="24"/>
                <w:szCs w:val="24"/>
              </w:rPr>
              <w:t>衡量所写代码的难度，为</w:t>
            </w:r>
            <w:r>
              <w:rPr>
                <w:rFonts w:hint="eastAsia"/>
                <w:sz w:val="24"/>
                <w:szCs w:val="24"/>
              </w:rPr>
              <w:t>0</w:t>
            </w:r>
            <w:r>
              <w:rPr>
                <w:rFonts w:hint="eastAsia"/>
                <w:sz w:val="24"/>
                <w:szCs w:val="24"/>
              </w:rPr>
              <w:t>到</w:t>
            </w:r>
            <w:r>
              <w:rPr>
                <w:rFonts w:hint="eastAsia"/>
                <w:sz w:val="24"/>
                <w:szCs w:val="24"/>
              </w:rPr>
              <w:t>1</w:t>
            </w:r>
            <w:r>
              <w:rPr>
                <w:rFonts w:hint="eastAsia"/>
                <w:sz w:val="24"/>
                <w:szCs w:val="24"/>
              </w:rPr>
              <w:t>之间的某值</w:t>
            </w:r>
          </w:p>
        </w:tc>
        <w:tc>
          <w:tcPr>
            <w:tcW w:w="2766" w:type="dxa"/>
          </w:tcPr>
          <w:p w:rsidR="00077911" w:rsidRDefault="006D4C57">
            <w:pPr>
              <w:rPr>
                <w:sz w:val="24"/>
                <w:szCs w:val="24"/>
              </w:rPr>
            </w:pPr>
            <w:r>
              <w:rPr>
                <w:rFonts w:hint="eastAsia"/>
                <w:sz w:val="24"/>
                <w:szCs w:val="24"/>
              </w:rPr>
              <w:t>无</w:t>
            </w:r>
          </w:p>
        </w:tc>
      </w:tr>
      <w:tr w:rsidR="00077911">
        <w:tc>
          <w:tcPr>
            <w:tcW w:w="2765" w:type="dxa"/>
          </w:tcPr>
          <w:p w:rsidR="00077911" w:rsidRDefault="006D4C57">
            <w:pPr>
              <w:rPr>
                <w:b/>
                <w:sz w:val="24"/>
                <w:szCs w:val="24"/>
              </w:rPr>
            </w:pPr>
            <w:r>
              <w:rPr>
                <w:rFonts w:hint="eastAsia"/>
                <w:b/>
                <w:sz w:val="24"/>
                <w:szCs w:val="24"/>
              </w:rPr>
              <w:t>代码折算</w:t>
            </w:r>
          </w:p>
        </w:tc>
        <w:tc>
          <w:tcPr>
            <w:tcW w:w="2765" w:type="dxa"/>
          </w:tcPr>
          <w:p w:rsidR="00077911" w:rsidRDefault="006D4C57">
            <w:pPr>
              <w:rPr>
                <w:sz w:val="24"/>
                <w:szCs w:val="24"/>
              </w:rPr>
            </w:pPr>
            <w:r>
              <w:rPr>
                <w:rFonts w:hint="eastAsia"/>
                <w:sz w:val="24"/>
                <w:szCs w:val="24"/>
              </w:rPr>
              <w:t>一行代码折算为（</w:t>
            </w:r>
            <w:r>
              <w:rPr>
                <w:rFonts w:hint="eastAsia"/>
                <w:sz w:val="24"/>
                <w:szCs w:val="24"/>
              </w:rPr>
              <w:t>10*</w:t>
            </w:r>
            <w:r>
              <w:rPr>
                <w:rFonts w:hint="eastAsia"/>
                <w:sz w:val="24"/>
                <w:szCs w:val="24"/>
              </w:rPr>
              <w:t>代码难度）字</w:t>
            </w:r>
          </w:p>
        </w:tc>
        <w:tc>
          <w:tcPr>
            <w:tcW w:w="2766" w:type="dxa"/>
          </w:tcPr>
          <w:p w:rsidR="00077911" w:rsidRDefault="006D4C57">
            <w:pPr>
              <w:rPr>
                <w:sz w:val="24"/>
                <w:szCs w:val="24"/>
              </w:rPr>
            </w:pPr>
            <w:r>
              <w:rPr>
                <w:rFonts w:hint="eastAsia"/>
                <w:sz w:val="24"/>
                <w:szCs w:val="24"/>
              </w:rPr>
              <w:t>1L =</w:t>
            </w:r>
            <w:r>
              <w:rPr>
                <w:sz w:val="24"/>
                <w:szCs w:val="24"/>
              </w:rPr>
              <w:t xml:space="preserve"> 10</w:t>
            </w:r>
            <w:r>
              <w:rPr>
                <w:rFonts w:hint="eastAsia"/>
                <w:sz w:val="24"/>
                <w:szCs w:val="24"/>
              </w:rPr>
              <w:t>*</w:t>
            </w:r>
            <w:r>
              <w:rPr>
                <w:rFonts w:hint="eastAsia"/>
                <w:sz w:val="24"/>
                <w:szCs w:val="24"/>
              </w:rPr>
              <w:t>代码难度</w:t>
            </w:r>
          </w:p>
        </w:tc>
      </w:tr>
      <w:tr w:rsidR="00077911">
        <w:tc>
          <w:tcPr>
            <w:tcW w:w="2765" w:type="dxa"/>
          </w:tcPr>
          <w:p w:rsidR="00077911" w:rsidRDefault="006D4C57">
            <w:pPr>
              <w:rPr>
                <w:b/>
                <w:sz w:val="24"/>
                <w:szCs w:val="24"/>
              </w:rPr>
            </w:pPr>
            <w:r>
              <w:rPr>
                <w:rFonts w:hint="eastAsia"/>
                <w:b/>
                <w:sz w:val="24"/>
                <w:szCs w:val="24"/>
              </w:rPr>
              <w:t>人时生产率</w:t>
            </w:r>
          </w:p>
        </w:tc>
        <w:tc>
          <w:tcPr>
            <w:tcW w:w="2765" w:type="dxa"/>
          </w:tcPr>
          <w:p w:rsidR="00077911" w:rsidRDefault="006D4C57">
            <w:pPr>
              <w:rPr>
                <w:sz w:val="24"/>
                <w:szCs w:val="24"/>
              </w:rPr>
            </w:pPr>
            <w:r>
              <w:rPr>
                <w:rFonts w:hint="eastAsia"/>
                <w:sz w:val="24"/>
                <w:szCs w:val="24"/>
              </w:rPr>
              <w:t>单位人时内所做的工作量</w:t>
            </w:r>
          </w:p>
        </w:tc>
        <w:tc>
          <w:tcPr>
            <w:tcW w:w="2766" w:type="dxa"/>
          </w:tcPr>
          <w:p w:rsidR="00077911" w:rsidRDefault="006D4C57">
            <w:pPr>
              <w:rPr>
                <w:sz w:val="24"/>
                <w:szCs w:val="24"/>
              </w:rPr>
            </w:pPr>
            <w:r>
              <w:rPr>
                <w:rFonts w:hint="eastAsia"/>
                <w:sz w:val="24"/>
                <w:szCs w:val="24"/>
              </w:rPr>
              <w:t>工作量</w:t>
            </w:r>
            <w:r>
              <w:rPr>
                <w:rFonts w:hint="eastAsia"/>
                <w:sz w:val="24"/>
                <w:szCs w:val="24"/>
              </w:rPr>
              <w:t>/</w:t>
            </w:r>
            <w:r>
              <w:rPr>
                <w:rFonts w:hint="eastAsia"/>
                <w:sz w:val="24"/>
                <w:szCs w:val="24"/>
              </w:rPr>
              <w:t>总工时</w:t>
            </w:r>
          </w:p>
        </w:tc>
      </w:tr>
      <w:tr w:rsidR="00077911">
        <w:tc>
          <w:tcPr>
            <w:tcW w:w="2765" w:type="dxa"/>
          </w:tcPr>
          <w:p w:rsidR="00077911" w:rsidRDefault="006D4C57">
            <w:pPr>
              <w:rPr>
                <w:b/>
                <w:sz w:val="24"/>
                <w:szCs w:val="24"/>
              </w:rPr>
            </w:pPr>
            <w:r>
              <w:rPr>
                <w:rFonts w:hint="eastAsia"/>
                <w:b/>
                <w:sz w:val="24"/>
                <w:szCs w:val="24"/>
              </w:rPr>
              <w:t>贡献率</w:t>
            </w:r>
          </w:p>
        </w:tc>
        <w:tc>
          <w:tcPr>
            <w:tcW w:w="2765" w:type="dxa"/>
          </w:tcPr>
          <w:p w:rsidR="00077911" w:rsidRDefault="006D4C57">
            <w:pPr>
              <w:rPr>
                <w:sz w:val="24"/>
                <w:szCs w:val="24"/>
              </w:rPr>
            </w:pPr>
            <w:r>
              <w:rPr>
                <w:rFonts w:hint="eastAsia"/>
                <w:sz w:val="24"/>
                <w:szCs w:val="24"/>
              </w:rPr>
              <w:t>每个人所做工作量占工作量的比例</w:t>
            </w:r>
          </w:p>
        </w:tc>
        <w:tc>
          <w:tcPr>
            <w:tcW w:w="2766" w:type="dxa"/>
          </w:tcPr>
          <w:p w:rsidR="00077911" w:rsidRDefault="006D4C57">
            <w:pPr>
              <w:rPr>
                <w:sz w:val="24"/>
                <w:szCs w:val="24"/>
              </w:rPr>
            </w:pPr>
            <w:r>
              <w:rPr>
                <w:rFonts w:hint="eastAsia"/>
                <w:sz w:val="24"/>
                <w:szCs w:val="24"/>
              </w:rPr>
              <w:t>个人工作量</w:t>
            </w:r>
            <w:r>
              <w:rPr>
                <w:rFonts w:hint="eastAsia"/>
                <w:sz w:val="24"/>
                <w:szCs w:val="24"/>
              </w:rPr>
              <w:t>/</w:t>
            </w:r>
            <w:r>
              <w:rPr>
                <w:rFonts w:hint="eastAsia"/>
                <w:sz w:val="24"/>
                <w:szCs w:val="24"/>
              </w:rPr>
              <w:t>总体工作量</w:t>
            </w:r>
          </w:p>
        </w:tc>
      </w:tr>
      <w:tr w:rsidR="00077911">
        <w:tc>
          <w:tcPr>
            <w:tcW w:w="2765" w:type="dxa"/>
          </w:tcPr>
          <w:p w:rsidR="00077911" w:rsidRDefault="006D4C57">
            <w:pPr>
              <w:rPr>
                <w:b/>
                <w:sz w:val="24"/>
                <w:szCs w:val="24"/>
              </w:rPr>
            </w:pPr>
            <w:r>
              <w:rPr>
                <w:rFonts w:hint="eastAsia"/>
                <w:b/>
                <w:sz w:val="24"/>
                <w:szCs w:val="24"/>
              </w:rPr>
              <w:t>测试折算</w:t>
            </w:r>
          </w:p>
        </w:tc>
        <w:tc>
          <w:tcPr>
            <w:tcW w:w="2765" w:type="dxa"/>
          </w:tcPr>
          <w:p w:rsidR="00077911" w:rsidRDefault="006D4C57">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rsidR="00077911" w:rsidRDefault="006D4C57">
            <w:pPr>
              <w:rPr>
                <w:sz w:val="24"/>
                <w:szCs w:val="24"/>
              </w:rPr>
            </w:pPr>
            <w:r>
              <w:rPr>
                <w:rFonts w:hint="eastAsia"/>
                <w:sz w:val="24"/>
                <w:szCs w:val="24"/>
              </w:rPr>
              <w:t>1T =</w:t>
            </w:r>
            <w:r>
              <w:rPr>
                <w:sz w:val="24"/>
                <w:szCs w:val="24"/>
              </w:rPr>
              <w:t xml:space="preserve"> 100W</w:t>
            </w:r>
          </w:p>
        </w:tc>
      </w:tr>
    </w:tbl>
    <w:p w:rsidR="00077911" w:rsidRDefault="00077911"/>
    <w:p w:rsidR="00077911" w:rsidRDefault="006D4C57">
      <w:pPr>
        <w:pStyle w:val="3"/>
      </w:pPr>
      <w:r>
        <w:rPr>
          <w:rFonts w:hint="eastAsia"/>
        </w:rPr>
        <w:t>（一）、需求分析</w:t>
      </w:r>
    </w:p>
    <w:p w:rsidR="00077911" w:rsidRDefault="006D4C57">
      <w:pPr>
        <w:pStyle w:val="4"/>
        <w:numPr>
          <w:ilvl w:val="0"/>
          <w:numId w:val="7"/>
        </w:numPr>
      </w:pPr>
      <w:r>
        <w:rPr>
          <w:rFonts w:hint="eastAsia"/>
        </w:rPr>
        <w:t>文档追踪记录表</w:t>
      </w:r>
    </w:p>
    <w:tbl>
      <w:tblPr>
        <w:tblStyle w:val="a8"/>
        <w:tblW w:w="8296" w:type="dxa"/>
        <w:tblLayout w:type="fixed"/>
        <w:tblLook w:val="04A0" w:firstRow="1" w:lastRow="0" w:firstColumn="1" w:lastColumn="0" w:noHBand="0" w:noVBand="1"/>
      </w:tblPr>
      <w:tblGrid>
        <w:gridCol w:w="1031"/>
        <w:gridCol w:w="915"/>
        <w:gridCol w:w="3214"/>
        <w:gridCol w:w="1295"/>
        <w:gridCol w:w="1841"/>
      </w:tblGrid>
      <w:tr w:rsidR="00077911">
        <w:trPr>
          <w:trHeight w:val="544"/>
        </w:trPr>
        <w:tc>
          <w:tcPr>
            <w:tcW w:w="8296" w:type="dxa"/>
            <w:gridSpan w:val="5"/>
            <w:vAlign w:val="center"/>
          </w:tcPr>
          <w:p w:rsidR="00077911" w:rsidRDefault="006D4C57">
            <w:pPr>
              <w:jc w:val="center"/>
              <w:rPr>
                <w:b/>
                <w:sz w:val="24"/>
                <w:szCs w:val="24"/>
              </w:rPr>
            </w:pPr>
            <w:r>
              <w:rPr>
                <w:b/>
                <w:sz w:val="24"/>
                <w:szCs w:val="24"/>
              </w:rPr>
              <w:t>需求文档变更追踪记录</w:t>
            </w:r>
          </w:p>
        </w:tc>
      </w:tr>
      <w:tr w:rsidR="00077911">
        <w:trPr>
          <w:trHeight w:val="544"/>
        </w:trPr>
        <w:tc>
          <w:tcPr>
            <w:tcW w:w="1031" w:type="dxa"/>
            <w:vAlign w:val="center"/>
          </w:tcPr>
          <w:p w:rsidR="00077911" w:rsidRDefault="006D4C57">
            <w:pPr>
              <w:jc w:val="center"/>
              <w:rPr>
                <w:sz w:val="24"/>
                <w:szCs w:val="24"/>
              </w:rPr>
            </w:pPr>
            <w:r>
              <w:rPr>
                <w:sz w:val="24"/>
                <w:szCs w:val="24"/>
              </w:rPr>
              <w:t>项目名称</w:t>
            </w:r>
          </w:p>
        </w:tc>
        <w:tc>
          <w:tcPr>
            <w:tcW w:w="7265" w:type="dxa"/>
            <w:gridSpan w:val="4"/>
            <w:vAlign w:val="center"/>
          </w:tcPr>
          <w:p w:rsidR="00077911" w:rsidRDefault="006D4C57">
            <w:pPr>
              <w:jc w:val="center"/>
              <w:rPr>
                <w:sz w:val="24"/>
                <w:szCs w:val="24"/>
              </w:rPr>
            </w:pPr>
            <w:bookmarkStart w:id="1" w:name="_Hlk514498166"/>
            <w:r>
              <w:rPr>
                <w:rFonts w:hint="eastAsia"/>
                <w:sz w:val="24"/>
                <w:szCs w:val="24"/>
              </w:rPr>
              <w:t>面向</w:t>
            </w:r>
            <w:r>
              <w:rPr>
                <w:rFonts w:hint="eastAsia"/>
                <w:sz w:val="24"/>
                <w:szCs w:val="24"/>
              </w:rPr>
              <w:t>Apache</w:t>
            </w:r>
            <w:r>
              <w:rPr>
                <w:rFonts w:hint="eastAsia"/>
                <w:sz w:val="24"/>
                <w:szCs w:val="24"/>
              </w:rPr>
              <w:t>的个人助手</w:t>
            </w:r>
          </w:p>
          <w:bookmarkEnd w:id="1"/>
          <w:p w:rsidR="00077911" w:rsidRDefault="00077911">
            <w:pPr>
              <w:rPr>
                <w:sz w:val="24"/>
                <w:szCs w:val="24"/>
              </w:rPr>
            </w:pPr>
          </w:p>
        </w:tc>
      </w:tr>
      <w:tr w:rsidR="00077911">
        <w:tc>
          <w:tcPr>
            <w:tcW w:w="1031" w:type="dxa"/>
          </w:tcPr>
          <w:p w:rsidR="00077911" w:rsidRDefault="006D4C57">
            <w:pPr>
              <w:jc w:val="center"/>
              <w:rPr>
                <w:sz w:val="24"/>
                <w:szCs w:val="24"/>
              </w:rPr>
            </w:pPr>
            <w:r>
              <w:rPr>
                <w:rFonts w:hint="eastAsia"/>
                <w:sz w:val="24"/>
                <w:szCs w:val="24"/>
              </w:rPr>
              <w:lastRenderedPageBreak/>
              <w:t>版本号</w:t>
            </w:r>
          </w:p>
        </w:tc>
        <w:tc>
          <w:tcPr>
            <w:tcW w:w="915" w:type="dxa"/>
          </w:tcPr>
          <w:p w:rsidR="00077911" w:rsidRDefault="006D4C57">
            <w:pPr>
              <w:jc w:val="center"/>
              <w:rPr>
                <w:sz w:val="24"/>
                <w:szCs w:val="24"/>
              </w:rPr>
            </w:pPr>
            <w:r>
              <w:rPr>
                <w:rFonts w:hint="eastAsia"/>
                <w:sz w:val="24"/>
                <w:szCs w:val="24"/>
              </w:rPr>
              <w:t>变更项编号</w:t>
            </w:r>
          </w:p>
        </w:tc>
        <w:tc>
          <w:tcPr>
            <w:tcW w:w="3214" w:type="dxa"/>
          </w:tcPr>
          <w:p w:rsidR="00077911" w:rsidRDefault="006D4C57">
            <w:pPr>
              <w:jc w:val="center"/>
              <w:rPr>
                <w:sz w:val="24"/>
                <w:szCs w:val="24"/>
              </w:rPr>
            </w:pPr>
            <w:r>
              <w:rPr>
                <w:rFonts w:hint="eastAsia"/>
                <w:sz w:val="24"/>
                <w:szCs w:val="24"/>
              </w:rPr>
              <w:t>内容说明</w:t>
            </w:r>
          </w:p>
        </w:tc>
        <w:tc>
          <w:tcPr>
            <w:tcW w:w="1295" w:type="dxa"/>
          </w:tcPr>
          <w:p w:rsidR="00077911" w:rsidRDefault="006D4C57">
            <w:pPr>
              <w:jc w:val="center"/>
              <w:rPr>
                <w:sz w:val="24"/>
                <w:szCs w:val="24"/>
              </w:rPr>
            </w:pPr>
            <w:r>
              <w:rPr>
                <w:rFonts w:hint="eastAsia"/>
                <w:sz w:val="24"/>
                <w:szCs w:val="24"/>
              </w:rPr>
              <w:t>编制人</w:t>
            </w:r>
          </w:p>
        </w:tc>
        <w:tc>
          <w:tcPr>
            <w:tcW w:w="1841" w:type="dxa"/>
          </w:tcPr>
          <w:p w:rsidR="00077911" w:rsidRDefault="006D4C57">
            <w:pPr>
              <w:jc w:val="center"/>
              <w:rPr>
                <w:sz w:val="24"/>
                <w:szCs w:val="24"/>
              </w:rPr>
            </w:pPr>
            <w:r>
              <w:rPr>
                <w:rFonts w:hint="eastAsia"/>
                <w:sz w:val="24"/>
                <w:szCs w:val="24"/>
              </w:rPr>
              <w:t>变更量（</w:t>
            </w:r>
            <w:r>
              <w:rPr>
                <w:rFonts w:hint="eastAsia"/>
                <w:sz w:val="24"/>
                <w:szCs w:val="24"/>
              </w:rPr>
              <w:t>W-</w:t>
            </w:r>
            <w:r>
              <w:rPr>
                <w:rFonts w:hint="eastAsia"/>
                <w:sz w:val="24"/>
                <w:szCs w:val="24"/>
              </w:rPr>
              <w:t>字</w:t>
            </w:r>
          </w:p>
          <w:p w:rsidR="00077911" w:rsidRDefault="006D4C57">
            <w:pPr>
              <w:jc w:val="center"/>
              <w:rPr>
                <w:sz w:val="24"/>
                <w:szCs w:val="24"/>
              </w:rPr>
            </w:pPr>
            <w:r>
              <w:rPr>
                <w:sz w:val="24"/>
                <w:szCs w:val="24"/>
              </w:rPr>
              <w:t>P-</w:t>
            </w:r>
            <w:r>
              <w:rPr>
                <w:sz w:val="24"/>
                <w:szCs w:val="24"/>
              </w:rPr>
              <w:t>图</w:t>
            </w:r>
            <w:r>
              <w:rPr>
                <w:rFonts w:hint="eastAsia"/>
                <w:sz w:val="24"/>
                <w:szCs w:val="24"/>
              </w:rPr>
              <w:t>）</w:t>
            </w:r>
          </w:p>
        </w:tc>
      </w:tr>
    </w:tbl>
    <w:p w:rsidR="00077911" w:rsidRDefault="006D4C57">
      <w:pPr>
        <w:pStyle w:val="4"/>
        <w:numPr>
          <w:ilvl w:val="0"/>
          <w:numId w:val="7"/>
        </w:numPr>
      </w:pPr>
      <w:r>
        <w:rPr>
          <w:rFonts w:hint="eastAsia"/>
        </w:rPr>
        <w:t>分析</w:t>
      </w:r>
    </w:p>
    <w:p w:rsidR="00077911" w:rsidRDefault="00077911"/>
    <w:p w:rsidR="00077911" w:rsidRDefault="006D4C57">
      <w:pPr>
        <w:pStyle w:val="3"/>
        <w:numPr>
          <w:ilvl w:val="0"/>
          <w:numId w:val="8"/>
        </w:numPr>
      </w:pPr>
      <w:r>
        <w:rPr>
          <w:rFonts w:hint="eastAsia"/>
        </w:rPr>
        <w:t>、需求分析评审</w:t>
      </w:r>
    </w:p>
    <w:p w:rsidR="00077911" w:rsidRDefault="006D4C57">
      <w:pPr>
        <w:pStyle w:val="4"/>
        <w:numPr>
          <w:ilvl w:val="0"/>
          <w:numId w:val="9"/>
        </w:numPr>
      </w:pPr>
      <w:r>
        <w:rPr>
          <w:rFonts w:hint="eastAsia"/>
        </w:rPr>
        <w:t>评审统计表</w:t>
      </w:r>
    </w:p>
    <w:p w:rsidR="00077911" w:rsidRDefault="006D4C57">
      <w:pPr>
        <w:pStyle w:val="4"/>
        <w:numPr>
          <w:ilvl w:val="0"/>
          <w:numId w:val="9"/>
        </w:numPr>
      </w:pPr>
      <w:r>
        <w:rPr>
          <w:rFonts w:hint="eastAsia"/>
        </w:rPr>
        <w:t>分析</w:t>
      </w:r>
    </w:p>
    <w:p w:rsidR="00077911" w:rsidRDefault="006D4C57">
      <w:pPr>
        <w:pStyle w:val="3"/>
      </w:pPr>
      <w:r>
        <w:rPr>
          <w:rFonts w:hint="eastAsia"/>
        </w:rPr>
        <w:t>（三）、改进与展示</w:t>
      </w:r>
    </w:p>
    <w:p w:rsidR="00077911" w:rsidRDefault="006D4C57">
      <w:pPr>
        <w:pStyle w:val="4"/>
        <w:numPr>
          <w:ilvl w:val="0"/>
          <w:numId w:val="10"/>
        </w:numPr>
      </w:pPr>
      <w:r>
        <w:rPr>
          <w:rFonts w:hint="eastAsia"/>
        </w:rPr>
        <w:t>改进工作统计表</w:t>
      </w:r>
    </w:p>
    <w:p w:rsidR="00077911" w:rsidRDefault="006D4C57">
      <w:pPr>
        <w:pStyle w:val="4"/>
        <w:numPr>
          <w:ilvl w:val="0"/>
          <w:numId w:val="10"/>
        </w:numPr>
      </w:pPr>
      <w:r>
        <w:rPr>
          <w:rFonts w:hint="eastAsia"/>
        </w:rPr>
        <w:t>分析</w:t>
      </w:r>
    </w:p>
    <w:p w:rsidR="00077911" w:rsidRDefault="006D4C57">
      <w:pPr>
        <w:pStyle w:val="3"/>
        <w:tabs>
          <w:tab w:val="center" w:pos="4153"/>
        </w:tabs>
      </w:pPr>
      <w:r>
        <w:rPr>
          <w:rFonts w:hint="eastAsia"/>
        </w:rPr>
        <w:t>（四）、测试</w:t>
      </w:r>
    </w:p>
    <w:p w:rsidR="00077911" w:rsidRDefault="006D4C57">
      <w:pPr>
        <w:pStyle w:val="4"/>
        <w:numPr>
          <w:ilvl w:val="0"/>
          <w:numId w:val="11"/>
        </w:numPr>
      </w:pPr>
      <w:r>
        <w:rPr>
          <w:rFonts w:hint="eastAsia"/>
        </w:rPr>
        <w:t>测试文档追踪记录表</w:t>
      </w:r>
    </w:p>
    <w:p w:rsidR="00077911" w:rsidRDefault="006D4C57">
      <w:pPr>
        <w:pStyle w:val="4"/>
        <w:numPr>
          <w:ilvl w:val="0"/>
          <w:numId w:val="11"/>
        </w:numPr>
      </w:pPr>
      <w:r>
        <w:rPr>
          <w:rFonts w:hint="eastAsia"/>
        </w:rPr>
        <w:t>分析</w:t>
      </w:r>
    </w:p>
    <w:p w:rsidR="00077911" w:rsidRDefault="00077911"/>
    <w:p w:rsidR="00077911" w:rsidRDefault="006D4C57">
      <w:pPr>
        <w:pStyle w:val="3"/>
      </w:pPr>
      <w:r>
        <w:rPr>
          <w:rFonts w:hint="eastAsia"/>
        </w:rPr>
        <w:lastRenderedPageBreak/>
        <w:t>（五）、测试评审</w:t>
      </w:r>
    </w:p>
    <w:p w:rsidR="00077911" w:rsidRDefault="006D4C57">
      <w:pPr>
        <w:pStyle w:val="4"/>
        <w:numPr>
          <w:ilvl w:val="0"/>
          <w:numId w:val="12"/>
        </w:numPr>
      </w:pPr>
      <w:r>
        <w:rPr>
          <w:rFonts w:hint="eastAsia"/>
        </w:rPr>
        <w:t>测试评审统计表</w:t>
      </w:r>
    </w:p>
    <w:p w:rsidR="00077911" w:rsidRDefault="006D4C57">
      <w:pPr>
        <w:pStyle w:val="4"/>
        <w:numPr>
          <w:ilvl w:val="0"/>
          <w:numId w:val="12"/>
        </w:numPr>
      </w:pPr>
      <w:r>
        <w:rPr>
          <w:rFonts w:hint="eastAsia"/>
        </w:rPr>
        <w:t>分析</w:t>
      </w:r>
    </w:p>
    <w:p w:rsidR="00077911" w:rsidRDefault="006D4C57">
      <w:pPr>
        <w:pStyle w:val="3"/>
      </w:pPr>
      <w:r>
        <w:rPr>
          <w:rFonts w:hint="eastAsia"/>
        </w:rPr>
        <w:t>（六）、有效方法总结</w:t>
      </w:r>
    </w:p>
    <w:p w:rsidR="00077911" w:rsidRDefault="00077911"/>
    <w:p w:rsidR="00077911" w:rsidRDefault="006D4C57">
      <w:pPr>
        <w:pStyle w:val="3"/>
      </w:pPr>
      <w:r>
        <w:rPr>
          <w:rFonts w:hint="eastAsia"/>
        </w:rPr>
        <w:t>（七）、分析总结</w:t>
      </w:r>
    </w:p>
    <w:p w:rsidR="00077911" w:rsidRDefault="00077911"/>
    <w:p w:rsidR="00077911" w:rsidRDefault="00077911"/>
    <w:p w:rsidR="00077911" w:rsidRDefault="00077911"/>
    <w:p w:rsidR="00077911" w:rsidRDefault="00077911"/>
    <w:p w:rsidR="00077911" w:rsidRDefault="00077911"/>
    <w:p w:rsidR="00077911" w:rsidRDefault="00077911">
      <w:pPr>
        <w:spacing w:line="360" w:lineRule="auto"/>
      </w:pPr>
    </w:p>
    <w:p w:rsidR="00077911" w:rsidRDefault="00077911"/>
    <w:sectPr w:rsidR="00077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79227A"/>
    <w:multiLevelType w:val="multilevel"/>
    <w:tmpl w:val="5A7922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38C20F4"/>
    <w:multiLevelType w:val="multilevel"/>
    <w:tmpl w:val="738C20F4"/>
    <w:lvl w:ilvl="0">
      <w:start w:val="2"/>
      <w:numFmt w:val="japaneseCounting"/>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1"/>
  </w:num>
  <w:num w:numId="6">
    <w:abstractNumId w:val="0"/>
  </w:num>
  <w:num w:numId="7">
    <w:abstractNumId w:val="8"/>
  </w:num>
  <w:num w:numId="8">
    <w:abstractNumId w:val="10"/>
  </w:num>
  <w:num w:numId="9">
    <w:abstractNumId w:val="1"/>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76"/>
    <w:rsid w:val="00077911"/>
    <w:rsid w:val="001F3E43"/>
    <w:rsid w:val="002E207C"/>
    <w:rsid w:val="005450DF"/>
    <w:rsid w:val="006D4C57"/>
    <w:rsid w:val="00745808"/>
    <w:rsid w:val="009C3F86"/>
    <w:rsid w:val="009F1290"/>
    <w:rsid w:val="00A330D0"/>
    <w:rsid w:val="00BA7D76"/>
    <w:rsid w:val="00C5339C"/>
    <w:rsid w:val="00D032AB"/>
    <w:rsid w:val="00E41328"/>
    <w:rsid w:val="04134A7F"/>
    <w:rsid w:val="0790558A"/>
    <w:rsid w:val="0A784656"/>
    <w:rsid w:val="14D6273F"/>
    <w:rsid w:val="1B7A4A6A"/>
    <w:rsid w:val="1D5616FE"/>
    <w:rsid w:val="1FE13669"/>
    <w:rsid w:val="22B92952"/>
    <w:rsid w:val="236B66EA"/>
    <w:rsid w:val="27AD7717"/>
    <w:rsid w:val="2B484565"/>
    <w:rsid w:val="2D4603B1"/>
    <w:rsid w:val="2D5D4E4B"/>
    <w:rsid w:val="375D30BD"/>
    <w:rsid w:val="3E984191"/>
    <w:rsid w:val="41B07FB7"/>
    <w:rsid w:val="46DF6E95"/>
    <w:rsid w:val="51EF4D8B"/>
    <w:rsid w:val="52A9118D"/>
    <w:rsid w:val="556C1BAE"/>
    <w:rsid w:val="58A01EB1"/>
    <w:rsid w:val="59477945"/>
    <w:rsid w:val="66BF1B31"/>
    <w:rsid w:val="674A731D"/>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195E"/>
  <w15:docId w15:val="{4BA43971-38D4-4D9E-844E-CC14C6F3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软工实验一级标题"/>
    <w:basedOn w:val="aa"/>
    <w:qFormat/>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a">
    <w:name w:val="No Spacing"/>
    <w:uiPriority w:val="1"/>
    <w:qFormat/>
    <w:pPr>
      <w:widowControl w:val="0"/>
      <w:jc w:val="both"/>
    </w:pPr>
    <w:rPr>
      <w:kern w:val="2"/>
      <w:sz w:val="21"/>
      <w:szCs w:val="2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styleId="ab">
    <w:name w:val="List Paragraph"/>
    <w:basedOn w:val="a"/>
    <w:uiPriority w:val="34"/>
    <w:qFormat/>
    <w:pPr>
      <w:ind w:firstLineChars="200" w:firstLine="420"/>
    </w:pPr>
  </w:style>
  <w:style w:type="paragraph" w:customStyle="1" w:styleId="ac">
    <w:name w:val="表头样式"/>
    <w:basedOn w:val="a"/>
    <w:pPr>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e">
    <w:name w:val="缺省文本"/>
    <w:basedOn w:val="a"/>
    <w:qFormat/>
    <w:pPr>
      <w:autoSpaceDE w:val="0"/>
      <w:autoSpaceDN w:val="0"/>
      <w:adjustRightInd w:val="0"/>
      <w:spacing w:before="105"/>
    </w:pPr>
    <w:rPr>
      <w:rFonts w:ascii="Times New Roman" w:eastAsia="宋体" w:hAnsi="Times New Roman" w:cs="Times New Roman"/>
      <w:kern w:val="0"/>
      <w:szCs w:val="21"/>
    </w:rPr>
  </w:style>
  <w:style w:type="paragraph" w:customStyle="1" w:styleId="af">
    <w:name w:val="表格文本"/>
    <w:basedOn w:val="a"/>
    <w:qFormat/>
    <w:pPr>
      <w:tabs>
        <w:tab w:val="decimal" w:pos="0"/>
      </w:tabs>
      <w:autoSpaceDE w:val="0"/>
      <w:autoSpaceDN w:val="0"/>
      <w:adjustRightInd w:val="0"/>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嘉凯 王</dc:creator>
  <cp:lastModifiedBy>嘉凯 王</cp:lastModifiedBy>
  <cp:revision>6</cp:revision>
  <dcterms:created xsi:type="dcterms:W3CDTF">2019-03-20T06:11:00Z</dcterms:created>
  <dcterms:modified xsi:type="dcterms:W3CDTF">2019-03-21T02:09:00Z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