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3878" w14:textId="77777777" w:rsidR="00D546FA" w:rsidRDefault="00A43F26">
      <w:pPr>
        <w:pStyle w:val="Title"/>
        <w:spacing w:line="240" w:lineRule="auto"/>
        <w:rPr>
          <w:sz w:val="28"/>
          <w:szCs w:val="28"/>
        </w:rPr>
      </w:pPr>
      <w:bookmarkStart w:id="0" w:name="_Hlk510869832"/>
      <w:r>
        <w:rPr>
          <w:sz w:val="28"/>
          <w:szCs w:val="28"/>
        </w:rPr>
        <w:t>JUDUL BAHASA INDONESIA MENGGUNAKAN HURUF KAPITAL KECUALI NAMA LATIN, HURUF TIMES NEW ROMAN 14 pts, TEBAL</w:t>
      </w:r>
      <w:r>
        <w:rPr>
          <w:i/>
          <w:sz w:val="28"/>
          <w:szCs w:val="28"/>
        </w:rPr>
        <w:t>,</w:t>
      </w:r>
      <w:r>
        <w:rPr>
          <w:sz w:val="28"/>
          <w:szCs w:val="28"/>
        </w:rPr>
        <w:t xml:space="preserve"> SPASI 1,</w:t>
      </w:r>
      <w:r>
        <w:rPr>
          <w:i/>
          <w:sz w:val="28"/>
          <w:szCs w:val="28"/>
        </w:rPr>
        <w:t xml:space="preserve"> </w:t>
      </w:r>
      <w:r>
        <w:rPr>
          <w:sz w:val="28"/>
          <w:szCs w:val="28"/>
        </w:rPr>
        <w:t>DITULIS MENGGUNAKAN LAYOUT SATU KOLOM, SEBAIKNYA TIDAK LEBIH DARI 1</w:t>
      </w:r>
      <w:r>
        <w:rPr>
          <w:sz w:val="28"/>
          <w:szCs w:val="28"/>
          <w:lang w:val="id-ID"/>
        </w:rPr>
        <w:t>2</w:t>
      </w:r>
      <w:r>
        <w:rPr>
          <w:sz w:val="28"/>
          <w:szCs w:val="28"/>
        </w:rPr>
        <w:t xml:space="preserve"> KATA </w:t>
      </w:r>
    </w:p>
    <w:p w14:paraId="1A4640EB" w14:textId="77777777" w:rsidR="00D546FA" w:rsidRDefault="00D546FA"/>
    <w:p w14:paraId="14352B73" w14:textId="77777777" w:rsidR="00D546FA" w:rsidRDefault="00D546FA">
      <w:pPr>
        <w:rPr>
          <w:sz w:val="24"/>
          <w:szCs w:val="24"/>
        </w:rPr>
      </w:pPr>
    </w:p>
    <w:p w14:paraId="56D09778" w14:textId="77777777" w:rsidR="00D546FA" w:rsidRDefault="00A43F2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w:t>
      </w:r>
      <w:r>
        <w:rPr>
          <w:rFonts w:ascii="Times New Roman" w:hAnsi="Times New Roman" w:cs="Times New Roman"/>
          <w:b/>
          <w:bCs/>
          <w:sz w:val="24"/>
          <w:szCs w:val="24"/>
        </w:rPr>
        <w:t xml:space="preserve"> PROPOSAL PENELITIAN</w:t>
      </w:r>
      <w:r>
        <w:rPr>
          <w:rFonts w:ascii="Times New Roman" w:hAnsi="Times New Roman" w:cs="Times New Roman"/>
          <w:b/>
          <w:bCs/>
          <w:sz w:val="24"/>
          <w:szCs w:val="24"/>
          <w:lang w:val="id-ID"/>
        </w:rPr>
        <w:t>}{SURVEY PAPER}{MAKALAH}</w:t>
      </w:r>
    </w:p>
    <w:p w14:paraId="1B4FB561" w14:textId="77777777" w:rsidR="00D546FA" w:rsidRDefault="00D546FA">
      <w:pPr>
        <w:jc w:val="center"/>
        <w:rPr>
          <w:rFonts w:ascii="Times New Roman" w:hAnsi="Times New Roman" w:cs="Times New Roman"/>
          <w:b/>
          <w:bCs/>
          <w:sz w:val="24"/>
          <w:szCs w:val="24"/>
        </w:rPr>
      </w:pPr>
    </w:p>
    <w:p w14:paraId="5BEE1B76" w14:textId="202230E5" w:rsidR="00D546FA" w:rsidRPr="0025365A" w:rsidRDefault="00A43F26">
      <w:pPr>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Diajukan </w:t>
      </w:r>
      <w:r>
        <w:rPr>
          <w:rFonts w:ascii="Times New Roman" w:hAnsi="Times New Roman" w:cs="Times New Roman"/>
          <w:b/>
          <w:bCs/>
          <w:sz w:val="24"/>
          <w:szCs w:val="24"/>
        </w:rPr>
        <w:t>sebagai Salah Satu Syarat untuk Memperoleh Nilai Plagirism Checker sebagai syarat kelulusan Pelatihan ICT 201</w:t>
      </w:r>
      <w:r w:rsidR="0025365A">
        <w:rPr>
          <w:rFonts w:ascii="Times New Roman" w:hAnsi="Times New Roman" w:cs="Times New Roman"/>
          <w:b/>
          <w:bCs/>
          <w:sz w:val="24"/>
          <w:szCs w:val="24"/>
          <w:lang w:val="id-ID"/>
        </w:rPr>
        <w:t>9</w:t>
      </w:r>
      <w:bookmarkStart w:id="1" w:name="_GoBack"/>
      <w:bookmarkEnd w:id="1"/>
    </w:p>
    <w:p w14:paraId="58A053CF" w14:textId="77777777" w:rsidR="00D546FA" w:rsidRDefault="00D546FA">
      <w:pPr>
        <w:jc w:val="both"/>
        <w:rPr>
          <w:rFonts w:ascii="Times New Roman" w:hAnsi="Times New Roman" w:cs="Times New Roman"/>
          <w:b/>
          <w:bCs/>
          <w:sz w:val="24"/>
          <w:szCs w:val="24"/>
        </w:rPr>
      </w:pPr>
    </w:p>
    <w:p w14:paraId="19BC1327" w14:textId="77777777" w:rsidR="00D546FA" w:rsidRDefault="00A43F26">
      <w:pPr>
        <w:spacing w:line="240" w:lineRule="auto"/>
        <w:jc w:val="center"/>
        <w:rPr>
          <w:rFonts w:ascii="Times New Roman" w:hAnsi="Times New Roman" w:cs="Times New Roman"/>
          <w:sz w:val="24"/>
          <w:szCs w:val="24"/>
        </w:rPr>
      </w:pPr>
      <w:r>
        <w:rPr>
          <w:rFonts w:ascii="Times New Roman" w:hAnsi="Times New Roman" w:cs="Times New Roman"/>
          <w:sz w:val="24"/>
          <w:szCs w:val="24"/>
        </w:rPr>
        <w:t>Oleh</w:t>
      </w:r>
    </w:p>
    <w:p w14:paraId="5F3788AC" w14:textId="77777777" w:rsidR="00D546FA" w:rsidRDefault="00A43F2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NAMA LENGKAP</w:t>
      </w:r>
    </w:p>
    <w:p w14:paraId="70830F97" w14:textId="77777777" w:rsidR="00D546FA" w:rsidRDefault="00A43F2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NIM.</w:t>
      </w:r>
    </w:p>
    <w:p w14:paraId="6EF9FD47" w14:textId="77777777" w:rsidR="00D546FA" w:rsidRDefault="00D546FA">
      <w:pPr>
        <w:jc w:val="both"/>
        <w:rPr>
          <w:rFonts w:ascii="Times New Roman" w:hAnsi="Times New Roman" w:cs="Times New Roman"/>
          <w:b/>
          <w:bCs/>
          <w:sz w:val="24"/>
          <w:szCs w:val="24"/>
        </w:rPr>
      </w:pPr>
    </w:p>
    <w:p w14:paraId="07767C84" w14:textId="77777777" w:rsidR="00D546FA" w:rsidRDefault="00D546FA">
      <w:pPr>
        <w:jc w:val="both"/>
        <w:rPr>
          <w:rFonts w:ascii="Times New Roman" w:hAnsi="Times New Roman" w:cs="Times New Roman"/>
          <w:b/>
          <w:bCs/>
          <w:sz w:val="24"/>
          <w:szCs w:val="24"/>
        </w:rPr>
      </w:pPr>
    </w:p>
    <w:p w14:paraId="679380D5" w14:textId="77777777" w:rsidR="00D546FA" w:rsidRDefault="00A43F26">
      <w:pPr>
        <w:jc w:val="center"/>
        <w:rPr>
          <w:rFonts w:ascii="Times New Roman" w:hAnsi="Times New Roman" w:cs="Times New Roman"/>
          <w:b/>
          <w:bCs/>
          <w:sz w:val="24"/>
          <w:szCs w:val="24"/>
        </w:rPr>
      </w:pPr>
      <w:r>
        <w:rPr>
          <w:noProof/>
          <w:lang w:val="id-ID" w:eastAsia="id-ID"/>
        </w:rPr>
        <w:drawing>
          <wp:inline distT="0" distB="0" distL="0" distR="0" wp14:anchorId="042A9EB3" wp14:editId="7216F6C4">
            <wp:extent cx="1423670" cy="2176780"/>
            <wp:effectExtent l="0" t="0" r="5080" b="0"/>
            <wp:docPr id="1" name="Picture 1" descr="Image result for 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ogo u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0149" cy="2186999"/>
                    </a:xfrm>
                    <a:prstGeom prst="rect">
                      <a:avLst/>
                    </a:prstGeom>
                    <a:noFill/>
                    <a:ln>
                      <a:noFill/>
                    </a:ln>
                  </pic:spPr>
                </pic:pic>
              </a:graphicData>
            </a:graphic>
          </wp:inline>
        </w:drawing>
      </w:r>
    </w:p>
    <w:p w14:paraId="20C26404" w14:textId="77777777" w:rsidR="00D546FA" w:rsidRDefault="00D546FA">
      <w:pPr>
        <w:spacing w:after="0" w:line="240" w:lineRule="auto"/>
        <w:rPr>
          <w:rFonts w:ascii="Arial" w:eastAsia="Times New Roman" w:hAnsi="Arial" w:cs="Arial"/>
          <w:sz w:val="25"/>
          <w:szCs w:val="25"/>
          <w:lang w:val="id-ID" w:eastAsia="id-ID"/>
        </w:rPr>
      </w:pPr>
    </w:p>
    <w:p w14:paraId="5C83B1DC" w14:textId="77777777" w:rsidR="00D546FA" w:rsidRDefault="00D546FA">
      <w:pPr>
        <w:spacing w:after="0" w:line="240" w:lineRule="auto"/>
        <w:rPr>
          <w:rFonts w:ascii="Arial" w:eastAsia="Times New Roman" w:hAnsi="Arial" w:cs="Arial"/>
          <w:sz w:val="25"/>
          <w:szCs w:val="25"/>
          <w:lang w:val="id-ID" w:eastAsia="id-ID"/>
        </w:rPr>
      </w:pPr>
    </w:p>
    <w:p w14:paraId="434B3EE8" w14:textId="77777777" w:rsidR="00D546FA" w:rsidRDefault="00A43F26">
      <w:pPr>
        <w:spacing w:after="0" w:line="240" w:lineRule="auto"/>
        <w:jc w:val="center"/>
        <w:rPr>
          <w:rFonts w:ascii="Times New Roman" w:eastAsia="Times New Roman" w:hAnsi="Times New Roman" w:cs="Times New Roman"/>
          <w:b/>
          <w:sz w:val="28"/>
          <w:szCs w:val="28"/>
          <w:lang w:val="id-ID" w:eastAsia="id-ID"/>
        </w:rPr>
      </w:pPr>
      <w:r>
        <w:rPr>
          <w:rFonts w:ascii="Times New Roman" w:eastAsia="Times New Roman" w:hAnsi="Times New Roman" w:cs="Times New Roman"/>
          <w:b/>
          <w:sz w:val="28"/>
          <w:szCs w:val="28"/>
          <w:lang w:val="id-ID" w:eastAsia="id-ID"/>
        </w:rPr>
        <w:t>BANDUNG</w:t>
      </w:r>
    </w:p>
    <w:p w14:paraId="38B91908" w14:textId="77777777" w:rsidR="00D546FA" w:rsidRDefault="00A43F26">
      <w:pPr>
        <w:spacing w:after="0" w:line="240" w:lineRule="auto"/>
        <w:jc w:val="center"/>
        <w:rPr>
          <w:rFonts w:ascii="Times New Roman" w:eastAsia="Times New Roman" w:hAnsi="Times New Roman" w:cs="Times New Roman"/>
          <w:b/>
          <w:sz w:val="28"/>
          <w:szCs w:val="28"/>
          <w:lang w:val="id-ID" w:eastAsia="id-ID"/>
        </w:rPr>
      </w:pPr>
      <w:r>
        <w:rPr>
          <w:rFonts w:ascii="Times New Roman" w:eastAsia="Times New Roman" w:hAnsi="Times New Roman" w:cs="Times New Roman"/>
          <w:b/>
          <w:sz w:val="28"/>
          <w:szCs w:val="28"/>
          <w:lang w:val="id-ID" w:eastAsia="id-ID"/>
        </w:rPr>
        <w:t>201</w:t>
      </w:r>
      <w:r>
        <w:rPr>
          <w:rFonts w:ascii="Times New Roman" w:eastAsia="Times New Roman" w:hAnsi="Times New Roman" w:cs="Times New Roman"/>
          <w:b/>
          <w:sz w:val="28"/>
          <w:szCs w:val="28"/>
          <w:lang w:val="en-GB" w:eastAsia="id-ID"/>
        </w:rPr>
        <w:t>9</w:t>
      </w:r>
      <w:r>
        <w:rPr>
          <w:rFonts w:ascii="Times New Roman" w:eastAsia="Times New Roman" w:hAnsi="Times New Roman" w:cs="Times New Roman"/>
          <w:b/>
          <w:sz w:val="28"/>
          <w:szCs w:val="28"/>
          <w:lang w:val="id-ID" w:eastAsia="id-ID"/>
        </w:rPr>
        <w:t xml:space="preserve"> M/14</w:t>
      </w:r>
      <w:r>
        <w:rPr>
          <w:rFonts w:ascii="Times New Roman" w:eastAsia="Times New Roman" w:hAnsi="Times New Roman" w:cs="Times New Roman"/>
          <w:b/>
          <w:sz w:val="28"/>
          <w:szCs w:val="28"/>
          <w:lang w:val="en-GB" w:eastAsia="id-ID"/>
        </w:rPr>
        <w:t>41</w:t>
      </w:r>
      <w:r>
        <w:rPr>
          <w:rFonts w:ascii="Times New Roman" w:eastAsia="Times New Roman" w:hAnsi="Times New Roman" w:cs="Times New Roman"/>
          <w:b/>
          <w:sz w:val="28"/>
          <w:szCs w:val="28"/>
          <w:lang w:val="id-ID" w:eastAsia="id-ID"/>
        </w:rPr>
        <w:t xml:space="preserve"> H</w:t>
      </w:r>
    </w:p>
    <w:p w14:paraId="30021E13" w14:textId="77777777" w:rsidR="00D546FA" w:rsidRDefault="00A43F26">
      <w:pPr>
        <w:pStyle w:val="Heading1"/>
        <w:spacing w:line="360" w:lineRule="auto"/>
        <w:jc w:val="center"/>
        <w:rPr>
          <w:rFonts w:ascii="Times New Roman" w:hAnsi="Times New Roman" w:cs="Times New Roman"/>
          <w:b/>
          <w:color w:val="auto"/>
          <w:sz w:val="28"/>
          <w:szCs w:val="28"/>
        </w:rPr>
      </w:pPr>
      <w:bookmarkStart w:id="2" w:name="_Toc510870383"/>
      <w:bookmarkEnd w:id="0"/>
      <w:r>
        <w:rPr>
          <w:rFonts w:ascii="Times New Roman" w:hAnsi="Times New Roman" w:cs="Times New Roman"/>
          <w:b/>
          <w:color w:val="auto"/>
          <w:sz w:val="28"/>
          <w:szCs w:val="28"/>
        </w:rPr>
        <w:lastRenderedPageBreak/>
        <w:t>DAFTAR ISI</w:t>
      </w:r>
      <w:bookmarkEnd w:id="2"/>
    </w:p>
    <w:p w14:paraId="5C489465" w14:textId="77777777" w:rsidR="00D546FA" w:rsidRDefault="00D546FA">
      <w:pPr>
        <w:rPr>
          <w:rFonts w:ascii="Times New Roman" w:hAnsi="Times New Roman" w:cs="Times New Roman"/>
          <w:b/>
          <w:bCs/>
          <w:sz w:val="28"/>
          <w:szCs w:val="28"/>
        </w:rPr>
      </w:pPr>
    </w:p>
    <w:sdt>
      <w:sdtPr>
        <w:rPr>
          <w:rFonts w:asciiTheme="minorHAnsi" w:eastAsiaTheme="minorEastAsia" w:hAnsiTheme="minorHAnsi" w:cstheme="minorBidi"/>
          <w:color w:val="auto"/>
          <w:sz w:val="20"/>
          <w:szCs w:val="20"/>
          <w:lang w:eastAsia="zh-CN"/>
        </w:rPr>
        <w:id w:val="-654604389"/>
        <w:docPartObj>
          <w:docPartGallery w:val="Table of Contents"/>
          <w:docPartUnique/>
        </w:docPartObj>
      </w:sdtPr>
      <w:sdtEndPr>
        <w:rPr>
          <w:b/>
          <w:bCs/>
        </w:rPr>
      </w:sdtEndPr>
      <w:sdtContent>
        <w:p w14:paraId="6771CA32" w14:textId="77777777" w:rsidR="00D546FA" w:rsidRDefault="00D546FA">
          <w:pPr>
            <w:pStyle w:val="TOCHeading1"/>
          </w:pPr>
        </w:p>
        <w:p w14:paraId="1366C266" w14:textId="77777777" w:rsidR="00D546FA" w:rsidRDefault="00A43F26">
          <w:pPr>
            <w:pStyle w:val="TOC1"/>
            <w:tabs>
              <w:tab w:val="right" w:leader="dot" w:pos="8261"/>
            </w:tabs>
            <w:rPr>
              <w:rFonts w:ascii="Times New Roman" w:hAnsi="Times New Roman" w:cs="Times New Roman"/>
              <w:sz w:val="24"/>
              <w:szCs w:val="24"/>
              <w:lang w:val="id-ID" w:eastAsia="id-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510870383" w:history="1">
            <w:r>
              <w:rPr>
                <w:rStyle w:val="Hyperlink"/>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hyperlink>
        </w:p>
        <w:p w14:paraId="683C7B8C" w14:textId="77777777" w:rsidR="00D546FA" w:rsidRDefault="00A43F26">
          <w:pPr>
            <w:pStyle w:val="TOC1"/>
            <w:tabs>
              <w:tab w:val="right" w:leader="dot" w:pos="8261"/>
            </w:tabs>
            <w:rPr>
              <w:rFonts w:ascii="Times New Roman" w:hAnsi="Times New Roman" w:cs="Times New Roman"/>
              <w:sz w:val="24"/>
              <w:szCs w:val="24"/>
              <w:lang w:val="id-ID" w:eastAsia="id-ID"/>
            </w:rPr>
          </w:pPr>
          <w:hyperlink w:anchor="_Toc510870384" w:history="1">
            <w:r>
              <w:rPr>
                <w:rStyle w:val="Hyperlink"/>
                <w:rFonts w:ascii="Times New Roman" w:hAnsi="Times New Roman" w:cs="Times New Roman"/>
                <w:sz w:val="24"/>
                <w:szCs w:val="24"/>
              </w:rPr>
              <w:t>KATA PENGANTAR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hyperlink>
        </w:p>
        <w:p w14:paraId="735CA869" w14:textId="77777777" w:rsidR="00D546FA" w:rsidRDefault="00A43F26">
          <w:pPr>
            <w:pStyle w:val="TOC1"/>
            <w:tabs>
              <w:tab w:val="right" w:leader="dot" w:pos="8261"/>
            </w:tabs>
            <w:rPr>
              <w:rFonts w:ascii="Times New Roman" w:hAnsi="Times New Roman" w:cs="Times New Roman"/>
              <w:sz w:val="24"/>
              <w:szCs w:val="24"/>
              <w:lang w:val="id-ID" w:eastAsia="id-ID"/>
            </w:rPr>
          </w:pPr>
          <w:hyperlink w:anchor="_Toc510870385" w:history="1">
            <w:r>
              <w:rPr>
                <w:rStyle w:val="Hyperlink"/>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44B5BC54" w14:textId="77777777" w:rsidR="00D546FA" w:rsidRDefault="00A43F26">
          <w:pPr>
            <w:pStyle w:val="TOC2"/>
            <w:tabs>
              <w:tab w:val="right" w:leader="dot" w:pos="8261"/>
            </w:tabs>
            <w:rPr>
              <w:rFonts w:ascii="Times New Roman" w:hAnsi="Times New Roman" w:cs="Times New Roman"/>
              <w:sz w:val="24"/>
              <w:szCs w:val="24"/>
              <w:lang w:val="id-ID" w:eastAsia="id-ID"/>
            </w:rPr>
          </w:pPr>
          <w:hyperlink w:anchor="_Toc510870386" w:history="1">
            <w:r>
              <w:rPr>
                <w:rStyle w:val="Hyperlink"/>
                <w:rFonts w:ascii="Times New Roman" w:hAnsi="Times New Roman" w:cs="Times New Roman"/>
                <w:bCs/>
                <w:sz w:val="24"/>
                <w:szCs w:val="24"/>
              </w:rPr>
              <w:t>1.1 Latar Belakang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0B06C9D8" w14:textId="77777777" w:rsidR="00D546FA" w:rsidRDefault="00A43F26">
          <w:pPr>
            <w:pStyle w:val="TOC1"/>
            <w:tabs>
              <w:tab w:val="right" w:leader="dot" w:pos="8261"/>
            </w:tabs>
            <w:rPr>
              <w:rFonts w:ascii="Times New Roman" w:hAnsi="Times New Roman" w:cs="Times New Roman"/>
              <w:sz w:val="24"/>
              <w:szCs w:val="24"/>
              <w:lang w:val="id-ID" w:eastAsia="id-ID"/>
            </w:rPr>
          </w:pPr>
          <w:hyperlink w:anchor="_Toc510870387" w:history="1">
            <w:r>
              <w:rPr>
                <w:rStyle w:val="Hyperlink"/>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w:instrText>
            </w:r>
            <w:r>
              <w:rPr>
                <w:rFonts w:ascii="Times New Roman" w:hAnsi="Times New Roman" w:cs="Times New Roman"/>
                <w:sz w:val="24"/>
                <w:szCs w:val="24"/>
              </w:rPr>
              <w:instrText xml:space="preserve">GEREF _Toc510870387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14:paraId="1E7A2974" w14:textId="77777777" w:rsidR="00D546FA" w:rsidRDefault="00A43F26">
          <w:pPr>
            <w:pStyle w:val="TOC1"/>
            <w:tabs>
              <w:tab w:val="right" w:leader="dot" w:pos="8261"/>
            </w:tabs>
            <w:rPr>
              <w:rFonts w:ascii="Times New Roman" w:hAnsi="Times New Roman" w:cs="Times New Roman"/>
              <w:sz w:val="24"/>
              <w:szCs w:val="24"/>
              <w:lang w:val="id-ID" w:eastAsia="id-ID"/>
            </w:rPr>
          </w:pPr>
          <w:hyperlink w:anchor="_Toc510870388" w:history="1">
            <w:r>
              <w:rPr>
                <w:rStyle w:val="Hyperlink"/>
                <w:rFonts w:ascii="Times New Roman" w:hAnsi="Times New Roman" w:cs="Times New Roman"/>
                <w:sz w:val="24"/>
                <w:szCs w:val="24"/>
              </w:rPr>
              <w:t>BAB III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14:paraId="4F9513A4" w14:textId="77777777" w:rsidR="00D546FA" w:rsidRDefault="00A43F26">
          <w:pPr>
            <w:pStyle w:val="TOC1"/>
            <w:tabs>
              <w:tab w:val="right" w:leader="dot" w:pos="8261"/>
            </w:tabs>
            <w:rPr>
              <w:rFonts w:ascii="Times New Roman" w:hAnsi="Times New Roman" w:cs="Times New Roman"/>
              <w:sz w:val="24"/>
              <w:szCs w:val="24"/>
              <w:lang w:val="id-ID" w:eastAsia="id-ID"/>
            </w:rPr>
          </w:pPr>
          <w:hyperlink w:anchor="_Toc510870389" w:history="1">
            <w:r>
              <w:rPr>
                <w:rStyle w:val="Hyperlink"/>
                <w:rFonts w:ascii="Times New Roman" w:hAnsi="Times New Roman" w:cs="Times New Roman"/>
                <w:sz w:val="24"/>
                <w:szCs w:val="24"/>
              </w:rPr>
              <w:t>DAFTAR PUSTAKA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_Toc510870389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hyperlink>
        </w:p>
        <w:p w14:paraId="251F65E1" w14:textId="77777777" w:rsidR="00D546FA" w:rsidRDefault="00A43F26">
          <w:r>
            <w:rPr>
              <w:rFonts w:ascii="Times New Roman" w:hAnsi="Times New Roman" w:cs="Times New Roman"/>
              <w:bCs/>
              <w:sz w:val="24"/>
              <w:szCs w:val="24"/>
            </w:rPr>
            <w:fldChar w:fldCharType="end"/>
          </w:r>
        </w:p>
      </w:sdtContent>
    </w:sdt>
    <w:p w14:paraId="7FD57A81" w14:textId="77777777" w:rsidR="00B152F8" w:rsidRDefault="00B152F8">
      <w:pPr>
        <w:rPr>
          <w:rFonts w:ascii="Times New Roman" w:eastAsiaTheme="majorEastAsia" w:hAnsi="Times New Roman" w:cs="Times New Roman"/>
          <w:b/>
          <w:sz w:val="28"/>
          <w:szCs w:val="28"/>
        </w:rPr>
      </w:pPr>
      <w:bookmarkStart w:id="3" w:name="_Toc510870384"/>
      <w:r>
        <w:rPr>
          <w:rFonts w:ascii="Times New Roman" w:hAnsi="Times New Roman" w:cs="Times New Roman"/>
          <w:b/>
          <w:sz w:val="28"/>
          <w:szCs w:val="28"/>
        </w:rPr>
        <w:br w:type="page"/>
      </w:r>
    </w:p>
    <w:p w14:paraId="2B778259" w14:textId="12B333C3" w:rsidR="00D546FA" w:rsidRDefault="00A43F26">
      <w:pPr>
        <w:pStyle w:val="Heading1"/>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KATA PENGANTAR</w:t>
      </w:r>
      <w:bookmarkEnd w:id="3"/>
    </w:p>
    <w:p w14:paraId="22D05724" w14:textId="77777777" w:rsidR="00D546FA" w:rsidRDefault="00A43F26">
      <w:pPr>
        <w:tabs>
          <w:tab w:val="left" w:pos="4183"/>
        </w:tabs>
        <w:rPr>
          <w:rFonts w:ascii="Times New Roman" w:hAnsi="Times New Roman" w:cs="Times New Roman"/>
          <w:sz w:val="28"/>
          <w:szCs w:val="28"/>
        </w:rPr>
      </w:pPr>
      <w:r>
        <w:rPr>
          <w:rFonts w:ascii="Times New Roman" w:hAnsi="Times New Roman" w:cs="Times New Roman"/>
          <w:sz w:val="28"/>
          <w:szCs w:val="28"/>
        </w:rPr>
        <w:tab/>
      </w:r>
    </w:p>
    <w:p w14:paraId="2DABCC82" w14:textId="77777777" w:rsidR="00D546FA" w:rsidRDefault="00A43F26">
      <w:pPr>
        <w:pStyle w:val="Paragraf"/>
      </w:pPr>
      <w:r>
        <w:t xml:space="preserve">Halaman kata pengantar dicetak pada halaman baru. Pada halaman ini mahasiswa berkesempatan untuk menyatakan terima kasih secara tertulis kepada </w:t>
      </w:r>
      <w:r>
        <w:rPr>
          <w:lang w:val="id-ID"/>
        </w:rPr>
        <w:t>{</w:t>
      </w:r>
      <w:r>
        <w:t>pembimbing</w:t>
      </w:r>
      <w:r>
        <w:rPr>
          <w:lang w:val="id-ID"/>
        </w:rPr>
        <w:t>}</w:t>
      </w:r>
      <w:r>
        <w:t xml:space="preserve"> dan perorangan lainnya yang telah memberi bimbingan, nasihat, saran dan kritik, serta kepada mereka</w:t>
      </w:r>
      <w:r>
        <w:t xml:space="preserve"> yang telah membantu melakukan penelitian, kepada perorangan atau badan yang telah memberi bantuan pembiayaan, dan sebagainya.</w:t>
      </w:r>
    </w:p>
    <w:p w14:paraId="32D15532" w14:textId="77777777" w:rsidR="00D546FA" w:rsidRDefault="00D546FA">
      <w:pPr>
        <w:pStyle w:val="Paragraf"/>
      </w:pPr>
    </w:p>
    <w:p w14:paraId="23BE1AF5" w14:textId="77777777" w:rsidR="00D546FA" w:rsidRDefault="00A43F26">
      <w:pPr>
        <w:pStyle w:val="Paragraf"/>
      </w:pPr>
      <w:r>
        <w:t xml:space="preserve">Cara menulis kata pengantar beraneka ragam, tetapi semuanya hendaknya menggunakan kalimat yang baku. Ucapan terima kasih </w:t>
      </w:r>
      <w:r>
        <w:t>agar dibuat tidak berlebihan dan dibatasi hanya yang “</w:t>
      </w:r>
      <w:r>
        <w:rPr>
          <w:i/>
        </w:rPr>
        <w:t>scientifically related</w:t>
      </w:r>
      <w:r>
        <w:t>”.</w:t>
      </w:r>
    </w:p>
    <w:p w14:paraId="4F1D00E5" w14:textId="77777777" w:rsidR="00D546FA" w:rsidRDefault="00D546FA"/>
    <w:p w14:paraId="26B82D81" w14:textId="77777777" w:rsidR="00D546FA" w:rsidRDefault="00D546FA"/>
    <w:p w14:paraId="02B67F50" w14:textId="77777777" w:rsidR="00D546FA" w:rsidRDefault="00D546FA"/>
    <w:p w14:paraId="2E3EE48C" w14:textId="77777777" w:rsidR="00D546FA" w:rsidRDefault="00D546FA"/>
    <w:p w14:paraId="3DD2A973" w14:textId="77777777" w:rsidR="00D546FA" w:rsidRDefault="00D546FA"/>
    <w:p w14:paraId="55BB8268" w14:textId="77777777" w:rsidR="00D546FA" w:rsidRDefault="00D546FA"/>
    <w:p w14:paraId="1586C3A0" w14:textId="77777777" w:rsidR="00D546FA" w:rsidRDefault="00D546FA"/>
    <w:p w14:paraId="6E0B7D8E" w14:textId="77777777" w:rsidR="00D546FA" w:rsidRDefault="00D546FA"/>
    <w:p w14:paraId="49DCA5C6" w14:textId="77777777" w:rsidR="00D546FA" w:rsidRDefault="00D546FA">
      <w:pPr>
        <w:sectPr w:rsidR="00D546FA">
          <w:footerReference w:type="default" r:id="rId9"/>
          <w:pgSz w:w="12240" w:h="15840"/>
          <w:pgMar w:top="2268" w:right="1701" w:bottom="1701" w:left="2268" w:header="720" w:footer="720" w:gutter="0"/>
          <w:pgNumType w:fmt="lowerRoman" w:start="1"/>
          <w:cols w:space="720"/>
          <w:titlePg/>
          <w:docGrid w:linePitch="360"/>
        </w:sectPr>
      </w:pPr>
    </w:p>
    <w:p w14:paraId="30D07A11" w14:textId="77777777" w:rsidR="00D546FA" w:rsidRDefault="00A43F26">
      <w:pPr>
        <w:pStyle w:val="Heading1"/>
        <w:jc w:val="center"/>
        <w:rPr>
          <w:rFonts w:ascii="Times New Roman" w:hAnsi="Times New Roman" w:cs="Times New Roman"/>
          <w:b/>
          <w:color w:val="auto"/>
          <w:sz w:val="28"/>
          <w:szCs w:val="28"/>
        </w:rPr>
      </w:pPr>
      <w:bookmarkStart w:id="4" w:name="_Toc510870385"/>
      <w:r>
        <w:rPr>
          <w:rFonts w:ascii="Times New Roman" w:hAnsi="Times New Roman" w:cs="Times New Roman"/>
          <w:b/>
          <w:color w:val="auto"/>
          <w:sz w:val="28"/>
          <w:szCs w:val="28"/>
        </w:rPr>
        <w:lastRenderedPageBreak/>
        <w:t>BAB I</w:t>
      </w:r>
      <w:bookmarkEnd w:id="4"/>
    </w:p>
    <w:p w14:paraId="48E7AF8C" w14:textId="77777777" w:rsidR="00D546FA" w:rsidRDefault="00A43F26">
      <w:pPr>
        <w:jc w:val="center"/>
        <w:rPr>
          <w:rFonts w:ascii="Times New Roman" w:hAnsi="Times New Roman" w:cs="Times New Roman"/>
          <w:b/>
          <w:sz w:val="28"/>
          <w:szCs w:val="28"/>
        </w:rPr>
      </w:pPr>
      <w:r>
        <w:rPr>
          <w:rFonts w:ascii="Times New Roman" w:hAnsi="Times New Roman" w:cs="Times New Roman"/>
          <w:b/>
          <w:sz w:val="28"/>
          <w:szCs w:val="28"/>
        </w:rPr>
        <w:t>JUDUL BAB</w:t>
      </w:r>
    </w:p>
    <w:p w14:paraId="7B4671BC" w14:textId="77777777" w:rsidR="00D546FA" w:rsidRDefault="00D546FA"/>
    <w:p w14:paraId="58863E5E" w14:textId="77777777" w:rsidR="00D546FA" w:rsidRDefault="00A43F26">
      <w:pPr>
        <w:spacing w:line="360" w:lineRule="auto"/>
        <w:jc w:val="both"/>
        <w:rPr>
          <w:rFonts w:ascii="Times New Roman" w:hAnsi="Times New Roman" w:cs="Times New Roman"/>
          <w:sz w:val="24"/>
          <w:szCs w:val="24"/>
        </w:rPr>
      </w:pPr>
      <w:r>
        <w:rPr>
          <w:rFonts w:ascii="Times New Roman" w:hAnsi="Times New Roman" w:cs="Times New Roman"/>
          <w:sz w:val="24"/>
          <w:szCs w:val="24"/>
        </w:rPr>
        <w:t>Tulis paragraf pembuka di sini (jika ada). Judul BAB menggunakan huruf Times New Roman</w:t>
      </w:r>
      <w:r>
        <w:rPr>
          <w:rFonts w:ascii="Times New Roman" w:hAnsi="Times New Roman" w:cs="Times New Roman"/>
          <w:sz w:val="24"/>
          <w:szCs w:val="24"/>
        </w:rPr>
        <w:t xml:space="preserve"> 14, dicetak tebal (bold). Sub judul mengguankan huruf Times New Roman 12, dicetak tebal (bold). Kolom sub judul dibatasi dengan dua spasi dengan badan artikel. Badan artikel gunakan Times New Roman 12 pt, jarak satu setengah spasi, b</w:t>
      </w:r>
      <w:r>
        <w:rPr>
          <w:rFonts w:asciiTheme="majorBidi" w:hAnsiTheme="majorBidi" w:cstheme="majorBidi"/>
          <w:sz w:val="24"/>
          <w:szCs w:val="24"/>
        </w:rPr>
        <w:t xml:space="preserve">aris pertama paragraf </w:t>
      </w:r>
      <w:r>
        <w:rPr>
          <w:rFonts w:asciiTheme="majorBidi" w:hAnsiTheme="majorBidi" w:cstheme="majorBidi"/>
          <w:sz w:val="24"/>
          <w:szCs w:val="24"/>
        </w:rPr>
        <w:t>baru dipisahkan oleh satu baris kosong dari baris terakhir paragraf yang mendahuluinya</w:t>
      </w:r>
      <w:r>
        <w:rPr>
          <w:rFonts w:ascii="Times New Roman" w:hAnsi="Times New Roman" w:cs="Times New Roman"/>
          <w:sz w:val="24"/>
          <w:szCs w:val="24"/>
        </w:rPr>
        <w:t xml:space="preserve">. Artikel dibuat pada ukuran kertas A4 dengan </w:t>
      </w:r>
      <w:r>
        <w:rPr>
          <w:rFonts w:ascii="Times New Roman" w:hAnsi="Times New Roman" w:cs="Times New Roman"/>
          <w:i/>
          <w:iCs/>
          <w:sz w:val="24"/>
          <w:szCs w:val="24"/>
        </w:rPr>
        <w:t>margins</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Top: </w:t>
      </w:r>
      <w:r>
        <w:rPr>
          <w:rStyle w:val="Emphasis"/>
          <w:rFonts w:ascii="Times New Roman" w:hAnsi="Times New Roman" w:cs="Times New Roman"/>
          <w:bCs/>
          <w:i w:val="0"/>
          <w:iCs w:val="0"/>
          <w:sz w:val="24"/>
          <w:szCs w:val="24"/>
          <w:shd w:val="clear" w:color="auto" w:fill="FFFFFF"/>
        </w:rPr>
        <w:t>4</w:t>
      </w:r>
      <w:r>
        <w:rPr>
          <w:rFonts w:ascii="Times New Roman" w:hAnsi="Times New Roman" w:cs="Times New Roman"/>
          <w:sz w:val="24"/>
          <w:szCs w:val="24"/>
          <w:shd w:val="clear" w:color="auto" w:fill="FFFFFF"/>
        </w:rPr>
        <w:t>, Left:</w:t>
      </w:r>
      <w:r>
        <w:rPr>
          <w:rStyle w:val="Emphasis"/>
          <w:rFonts w:ascii="Times New Roman" w:hAnsi="Times New Roman" w:cs="Times New Roman"/>
          <w:bCs/>
          <w:i w:val="0"/>
          <w:iCs w:val="0"/>
          <w:sz w:val="24"/>
          <w:szCs w:val="24"/>
          <w:shd w:val="clear" w:color="auto" w:fill="FFFFFF"/>
        </w:rPr>
        <w:t>4</w:t>
      </w:r>
      <w:r>
        <w:rPr>
          <w:rFonts w:ascii="Times New Roman" w:hAnsi="Times New Roman" w:cs="Times New Roman"/>
          <w:sz w:val="24"/>
          <w:szCs w:val="24"/>
          <w:shd w:val="clear" w:color="auto" w:fill="FFFFFF"/>
        </w:rPr>
        <w:t>, Right:3 dan Bottom:3.</w:t>
      </w:r>
    </w:p>
    <w:p w14:paraId="31138CC4" w14:textId="77777777" w:rsidR="00D546FA" w:rsidRDefault="00A43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panduan, karya tulis ilmiah umumnya berbentuk narasi yang bersifat argumentatif, yang digunakan di kalangan akademis dan/atau peneliti untuk mengungkapkan informasi dalam bidang atau subjek tertentu. Secara umum, karya tulis ilmiah membahas sebuah </w:t>
      </w:r>
      <w:r>
        <w:rPr>
          <w:rFonts w:ascii="Times New Roman" w:hAnsi="Times New Roman" w:cs="Times New Roman"/>
          <w:sz w:val="24"/>
          <w:szCs w:val="24"/>
        </w:rPr>
        <w:t xml:space="preserve">subjek secara akurat, impersonal dan objektif </w:t>
      </w:r>
      <w:sdt>
        <w:sdtPr>
          <w:rPr>
            <w:rFonts w:ascii="Times New Roman" w:hAnsi="Times New Roman" w:cs="Times New Roman"/>
            <w:sz w:val="24"/>
            <w:szCs w:val="24"/>
          </w:rPr>
          <w:id w:val="1037551002"/>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BAP \l 1033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60C1544" w14:textId="77777777" w:rsidR="00D546FA" w:rsidRDefault="00A43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98B848" w14:textId="77777777" w:rsidR="00D546FA" w:rsidRDefault="00A43F26">
      <w:pPr>
        <w:pStyle w:val="Heading2"/>
        <w:spacing w:line="360" w:lineRule="auto"/>
        <w:rPr>
          <w:rFonts w:asciiTheme="majorBidi" w:hAnsiTheme="majorBidi"/>
          <w:b/>
          <w:bCs/>
          <w:color w:val="auto"/>
        </w:rPr>
      </w:pPr>
      <w:bookmarkStart w:id="5" w:name="_Toc510870386"/>
      <w:r>
        <w:rPr>
          <w:rFonts w:asciiTheme="majorBidi" w:hAnsiTheme="majorBidi"/>
          <w:b/>
          <w:bCs/>
          <w:color w:val="auto"/>
        </w:rPr>
        <w:t>1.1 Latar Belakang</w:t>
      </w:r>
      <w:bookmarkEnd w:id="5"/>
    </w:p>
    <w:p w14:paraId="05E26F30" w14:textId="77777777" w:rsidR="00D546FA" w:rsidRDefault="00A43F26">
      <w:pPr>
        <w:spacing w:line="360" w:lineRule="auto"/>
        <w:jc w:val="both"/>
        <w:rPr>
          <w:rFonts w:asciiTheme="majorBidi" w:hAnsiTheme="majorBidi" w:cstheme="majorBidi"/>
          <w:sz w:val="24"/>
          <w:szCs w:val="24"/>
        </w:rPr>
      </w:pPr>
      <w:r>
        <w:rPr>
          <w:rFonts w:asciiTheme="majorBidi" w:hAnsiTheme="majorBidi" w:cstheme="majorBidi"/>
          <w:sz w:val="24"/>
          <w:szCs w:val="24"/>
        </w:rPr>
        <w:t>Jenis penulisan paragraf pada naskah adalah yang tidak mengandung indentasi, sehingga huruf pertama paragraf baru dimulai dari batas tepi kiri naskah dan pen</w:t>
      </w:r>
      <w:r>
        <w:rPr>
          <w:rFonts w:asciiTheme="majorBidi" w:hAnsiTheme="majorBidi" w:cstheme="majorBidi"/>
          <w:sz w:val="24"/>
          <w:szCs w:val="24"/>
        </w:rPr>
        <w:t>ulisannya tidak menjorok ke dalam. Baris pertama paragraf baru dipisahkan oleh satu baris kosong (jarak satu setengah spasi, ukuran huruf 12) dari baris terakhir paragraf yang mendahuluinya.</w:t>
      </w:r>
      <w:r>
        <w:rPr>
          <w:rFonts w:asciiTheme="majorBidi" w:hAnsiTheme="majorBidi" w:cstheme="majorBidi"/>
          <w:sz w:val="24"/>
          <w:szCs w:val="24"/>
        </w:rPr>
        <w:br w:type="page"/>
      </w:r>
    </w:p>
    <w:p w14:paraId="5AD02D6C" w14:textId="77777777" w:rsidR="00D546FA" w:rsidRDefault="00A43F26">
      <w:pPr>
        <w:pStyle w:val="Heading1"/>
        <w:jc w:val="center"/>
        <w:rPr>
          <w:rFonts w:ascii="Times New Roman" w:hAnsi="Times New Roman" w:cs="Times New Roman"/>
          <w:b/>
          <w:color w:val="auto"/>
          <w:sz w:val="28"/>
          <w:szCs w:val="28"/>
        </w:rPr>
      </w:pPr>
      <w:bookmarkStart w:id="6" w:name="_Toc510870387"/>
      <w:r>
        <w:rPr>
          <w:rFonts w:ascii="Times New Roman" w:hAnsi="Times New Roman" w:cs="Times New Roman"/>
          <w:b/>
          <w:color w:val="auto"/>
          <w:sz w:val="28"/>
          <w:szCs w:val="28"/>
        </w:rPr>
        <w:lastRenderedPageBreak/>
        <w:t>BAB II</w:t>
      </w:r>
      <w:bookmarkEnd w:id="6"/>
    </w:p>
    <w:p w14:paraId="7F6B6FC8" w14:textId="77777777" w:rsidR="00D546FA" w:rsidRDefault="00A43F26">
      <w:pPr>
        <w:jc w:val="center"/>
        <w:rPr>
          <w:rFonts w:ascii="Times New Roman" w:hAnsi="Times New Roman" w:cs="Times New Roman"/>
          <w:b/>
          <w:sz w:val="28"/>
          <w:szCs w:val="28"/>
        </w:rPr>
      </w:pPr>
      <w:r>
        <w:rPr>
          <w:rFonts w:ascii="Times New Roman" w:hAnsi="Times New Roman" w:cs="Times New Roman"/>
          <w:b/>
          <w:sz w:val="28"/>
          <w:szCs w:val="28"/>
        </w:rPr>
        <w:t>JUDUL BAB</w:t>
      </w:r>
      <w:r>
        <w:rPr>
          <w:rFonts w:ascii="Times New Roman" w:hAnsi="Times New Roman" w:cs="Times New Roman"/>
          <w:b/>
          <w:sz w:val="28"/>
          <w:szCs w:val="28"/>
        </w:rPr>
        <w:br w:type="page"/>
      </w:r>
    </w:p>
    <w:p w14:paraId="57AC4CE8" w14:textId="77777777" w:rsidR="00D546FA" w:rsidRDefault="00A43F26">
      <w:pPr>
        <w:pStyle w:val="Heading1"/>
        <w:jc w:val="center"/>
        <w:rPr>
          <w:rFonts w:ascii="Times New Roman" w:hAnsi="Times New Roman" w:cs="Times New Roman"/>
          <w:b/>
          <w:color w:val="auto"/>
          <w:sz w:val="28"/>
          <w:szCs w:val="28"/>
        </w:rPr>
      </w:pPr>
      <w:bookmarkStart w:id="7" w:name="_Toc510870388"/>
      <w:r>
        <w:rPr>
          <w:rFonts w:ascii="Times New Roman" w:hAnsi="Times New Roman" w:cs="Times New Roman"/>
          <w:b/>
          <w:color w:val="auto"/>
          <w:sz w:val="28"/>
          <w:szCs w:val="28"/>
        </w:rPr>
        <w:lastRenderedPageBreak/>
        <w:t>BAB III</w:t>
      </w:r>
      <w:bookmarkEnd w:id="7"/>
    </w:p>
    <w:p w14:paraId="080F46DD" w14:textId="77777777" w:rsidR="00D546FA" w:rsidRDefault="00A43F26">
      <w:pPr>
        <w:jc w:val="center"/>
        <w:rPr>
          <w:rFonts w:ascii="Times New Roman" w:hAnsi="Times New Roman" w:cs="Times New Roman"/>
          <w:b/>
          <w:sz w:val="28"/>
          <w:szCs w:val="28"/>
        </w:rPr>
      </w:pPr>
      <w:r>
        <w:rPr>
          <w:rFonts w:ascii="Times New Roman" w:hAnsi="Times New Roman" w:cs="Times New Roman"/>
          <w:b/>
          <w:sz w:val="28"/>
          <w:szCs w:val="28"/>
        </w:rPr>
        <w:t>JUDUL BAB</w:t>
      </w:r>
      <w:r>
        <w:rPr>
          <w:rFonts w:ascii="Times New Roman" w:hAnsi="Times New Roman" w:cs="Times New Roman"/>
          <w:b/>
          <w:sz w:val="28"/>
          <w:szCs w:val="28"/>
        </w:rPr>
        <w:br w:type="page"/>
      </w:r>
    </w:p>
    <w:p w14:paraId="4D1E32F3" w14:textId="77777777" w:rsidR="00D546FA" w:rsidRDefault="00A43F26">
      <w:pPr>
        <w:pStyle w:val="Heading1"/>
        <w:jc w:val="center"/>
        <w:rPr>
          <w:rFonts w:ascii="Times New Roman" w:hAnsi="Times New Roman" w:cs="Times New Roman"/>
          <w:b/>
          <w:color w:val="auto"/>
          <w:sz w:val="28"/>
          <w:szCs w:val="28"/>
        </w:rPr>
      </w:pPr>
      <w:bookmarkStart w:id="8" w:name="_Toc510870389"/>
      <w:r>
        <w:rPr>
          <w:rFonts w:ascii="Times New Roman" w:hAnsi="Times New Roman" w:cs="Times New Roman"/>
          <w:b/>
          <w:color w:val="auto"/>
          <w:sz w:val="28"/>
          <w:szCs w:val="28"/>
        </w:rPr>
        <w:lastRenderedPageBreak/>
        <w:t>DAFTAR PUSTAKA</w:t>
      </w:r>
      <w:bookmarkEnd w:id="8"/>
    </w:p>
    <w:p w14:paraId="1A9563A1" w14:textId="77777777" w:rsidR="00D546FA" w:rsidRDefault="00D546FA">
      <w:pPr>
        <w:rPr>
          <w:rFonts w:ascii="Times New Roman" w:hAnsi="Times New Roman" w:cs="Times New Roman"/>
          <w:b/>
          <w:bCs/>
          <w:sz w:val="28"/>
          <w:szCs w:val="28"/>
        </w:rPr>
      </w:pPr>
    </w:p>
    <w:p w14:paraId="701BD8AC" w14:textId="77777777" w:rsidR="00D546FA" w:rsidRDefault="00A43F26">
      <w:pPr>
        <w:spacing w:line="360" w:lineRule="auto"/>
        <w:jc w:val="both"/>
        <w:rPr>
          <w:rFonts w:asciiTheme="majorBidi" w:hAnsiTheme="majorBidi" w:cstheme="majorBidi"/>
          <w:bCs/>
          <w:sz w:val="24"/>
          <w:szCs w:val="24"/>
        </w:rPr>
      </w:pPr>
      <w:r>
        <w:rPr>
          <w:rFonts w:asciiTheme="majorBidi" w:hAnsiTheme="majorBidi" w:cstheme="majorBidi"/>
          <w:bCs/>
          <w:sz w:val="24"/>
          <w:szCs w:val="24"/>
        </w:rPr>
        <w:t>Sumber rujukan berasal dari referensi 5 (lima) tahun terakhir yang bersumber dari 80% jurnal bereputasi dan 20% dari buku. Sitasi dari referensi menggunakan pola umum yang digunakan oleh penerbit artikel ilmiah. Untuk template ini menggunakan gaya sitasi y</w:t>
      </w:r>
      <w:r>
        <w:rPr>
          <w:rFonts w:asciiTheme="majorBidi" w:hAnsiTheme="majorBidi" w:cstheme="majorBidi"/>
          <w:bCs/>
          <w:sz w:val="24"/>
          <w:szCs w:val="24"/>
        </w:rPr>
        <w:t xml:space="preserve">ang diterbitkan oleh </w:t>
      </w:r>
      <w:r>
        <w:rPr>
          <w:rFonts w:asciiTheme="majorBidi" w:hAnsiTheme="majorBidi" w:cstheme="majorBidi"/>
          <w:color w:val="222222"/>
          <w:sz w:val="24"/>
          <w:szCs w:val="24"/>
          <w:shd w:val="clear" w:color="auto" w:fill="FFFFFF"/>
        </w:rPr>
        <w:t>The </w:t>
      </w:r>
      <w:r>
        <w:rPr>
          <w:rFonts w:asciiTheme="majorBidi" w:hAnsiTheme="majorBidi" w:cstheme="majorBidi"/>
          <w:b/>
          <w:bCs/>
          <w:color w:val="222222"/>
          <w:sz w:val="24"/>
          <w:szCs w:val="24"/>
          <w:shd w:val="clear" w:color="auto" w:fill="FFFFFF"/>
        </w:rPr>
        <w:t>Institute of Electrical and Electronics Engineers (IEEE) style</w:t>
      </w:r>
      <w:r>
        <w:rPr>
          <w:rFonts w:asciiTheme="majorBidi" w:hAnsiTheme="majorBidi" w:cstheme="majorBidi"/>
          <w:bCs/>
          <w:sz w:val="24"/>
          <w:szCs w:val="24"/>
        </w:rPr>
        <w:t>. Untuk memudahkan peralihan gaya sitasi sebaiknya menggunakan meta data yang dikembangkan oleh Mendeley, Zotero, EndNote dan model sitasi yang tersedia pada MsWord©. Pa</w:t>
      </w:r>
      <w:r>
        <w:rPr>
          <w:rFonts w:asciiTheme="majorBidi" w:hAnsiTheme="majorBidi" w:cstheme="majorBidi"/>
          <w:bCs/>
          <w:sz w:val="24"/>
          <w:szCs w:val="24"/>
        </w:rPr>
        <w:t>da pengolahan kata MsWord©, manajemen sitasi dapat dilakukan pada menu REFERENCES.</w:t>
      </w:r>
    </w:p>
    <w:p w14:paraId="77543FBC" w14:textId="77777777" w:rsidR="00D546FA" w:rsidRDefault="00D546FA">
      <w:pPr>
        <w:spacing w:line="360" w:lineRule="auto"/>
        <w:jc w:val="both"/>
        <w:rPr>
          <w:rFonts w:asciiTheme="majorBidi" w:hAnsiTheme="majorBidi" w:cstheme="majorBidi"/>
          <w:bCs/>
          <w:sz w:val="24"/>
          <w:szCs w:val="24"/>
        </w:rPr>
      </w:pPr>
    </w:p>
    <w:p w14:paraId="761DF5DF" w14:textId="77777777" w:rsidR="00D546FA" w:rsidRDefault="00A43F26">
      <w:pPr>
        <w:spacing w:line="360" w:lineRule="auto"/>
        <w:rPr>
          <w:rFonts w:asciiTheme="majorBidi" w:hAnsiTheme="majorBidi" w:cstheme="majorBidi"/>
          <w:b/>
          <w:bCs/>
          <w:sz w:val="24"/>
          <w:szCs w:val="24"/>
        </w:rPr>
      </w:pPr>
      <w:r>
        <w:rPr>
          <w:rFonts w:asciiTheme="majorBidi" w:hAnsiTheme="majorBidi" w:cstheme="majorBidi"/>
          <w:b/>
          <w:bCs/>
          <w:sz w:val="24"/>
          <w:szCs w:val="24"/>
        </w:rPr>
        <w:t>Contoh: Penulisan Daftar Pustaka (IEEE)</w:t>
      </w:r>
    </w:p>
    <w:sdt>
      <w:sdtPr>
        <w:rPr>
          <w:rFonts w:asciiTheme="majorBidi" w:eastAsiaTheme="minorEastAsia" w:hAnsiTheme="majorBidi" w:cstheme="minorBidi"/>
          <w:color w:val="auto"/>
          <w:sz w:val="24"/>
          <w:szCs w:val="24"/>
        </w:rPr>
        <w:id w:val="1591044518"/>
        <w:docPartObj>
          <w:docPartGallery w:val="AutoText"/>
        </w:docPartObj>
      </w:sdtPr>
      <w:sdtEndPr>
        <w:rPr>
          <w:rFonts w:asciiTheme="minorHAnsi" w:hAnsiTheme="minorHAnsi"/>
          <w:sz w:val="20"/>
          <w:szCs w:val="20"/>
        </w:rPr>
      </w:sdtEndPr>
      <w:sdtContent>
        <w:sdt>
          <w:sdtPr>
            <w:rPr>
              <w:rFonts w:asciiTheme="majorBidi" w:eastAsiaTheme="minorEastAsia" w:hAnsiTheme="majorBidi" w:cstheme="minorBidi"/>
              <w:color w:val="auto"/>
              <w:sz w:val="24"/>
              <w:szCs w:val="24"/>
            </w:rPr>
            <w:id w:val="-573587230"/>
          </w:sdtPr>
          <w:sdtEndPr/>
          <w:sdtContent>
            <w:p w14:paraId="766E5F79" w14:textId="77777777" w:rsidR="00D546FA" w:rsidRDefault="00A43F26">
              <w:pPr>
                <w:pStyle w:val="Heading1"/>
                <w:spacing w:line="360" w:lineRule="auto"/>
                <w:jc w:val="both"/>
                <w:rPr>
                  <w:rFonts w:asciiTheme="majorBidi" w:eastAsia="SimSun" w:hAnsiTheme="majorBidi"/>
                  <w:sz w:val="24"/>
                  <w:szCs w:val="24"/>
                  <w:lang w:eastAsia="en-US"/>
                </w:rPr>
              </w:pPr>
              <w:r>
                <w:rPr>
                  <w:rFonts w:asciiTheme="majorBidi" w:hAnsiTheme="majorBidi"/>
                  <w:sz w:val="24"/>
                  <w:szCs w:val="24"/>
                </w:rPr>
                <w:fldChar w:fldCharType="begin"/>
              </w:r>
              <w:r>
                <w:rPr>
                  <w:rFonts w:asciiTheme="majorBidi" w:hAnsiTheme="majorBidi"/>
                  <w:sz w:val="24"/>
                  <w:szCs w:val="24"/>
                </w:rPr>
                <w:instrText xml:space="preserve"> BIBLIOGRAPHY </w:instrText>
              </w:r>
              <w:r>
                <w:rPr>
                  <w:rFonts w:asciiTheme="majorBidi" w:hAnsiTheme="majorBidi"/>
                  <w:sz w:val="24"/>
                  <w:szCs w:val="24"/>
                </w:rPr>
                <w:fldChar w:fldCharType="separate"/>
              </w:r>
            </w:p>
            <w:tbl>
              <w:tblPr>
                <w:tblW w:w="83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55"/>
                <w:gridCol w:w="8006"/>
              </w:tblGrid>
              <w:tr w:rsidR="00D546FA" w14:paraId="6DD157F7" w14:textId="77777777">
                <w:trPr>
                  <w:tblCellSpacing w:w="15" w:type="dxa"/>
                </w:trPr>
                <w:tc>
                  <w:tcPr>
                    <w:tcW w:w="310" w:type="dxa"/>
                  </w:tcPr>
                  <w:p w14:paraId="0351A1B7" w14:textId="77777777" w:rsidR="00D546FA" w:rsidRDefault="00A43F26">
                    <w:pPr>
                      <w:pStyle w:val="Bibliography1"/>
                      <w:spacing w:line="360" w:lineRule="auto"/>
                      <w:jc w:val="both"/>
                      <w:rPr>
                        <w:rFonts w:asciiTheme="majorBidi" w:hAnsiTheme="majorBidi" w:cstheme="majorBidi"/>
                        <w:sz w:val="24"/>
                        <w:szCs w:val="24"/>
                      </w:rPr>
                    </w:pPr>
                    <w:r>
                      <w:rPr>
                        <w:rFonts w:asciiTheme="majorBidi" w:hAnsiTheme="majorBidi" w:cstheme="majorBidi"/>
                        <w:sz w:val="24"/>
                        <w:szCs w:val="24"/>
                      </w:rPr>
                      <w:t xml:space="preserve">[1] </w:t>
                    </w:r>
                  </w:p>
                </w:tc>
                <w:tc>
                  <w:tcPr>
                    <w:tcW w:w="7961" w:type="dxa"/>
                  </w:tcPr>
                  <w:p w14:paraId="6DB5AD96" w14:textId="77777777" w:rsidR="00D546FA" w:rsidRDefault="00A43F26">
                    <w:pPr>
                      <w:pStyle w:val="Bibliography1"/>
                      <w:spacing w:line="360" w:lineRule="auto"/>
                      <w:jc w:val="both"/>
                      <w:rPr>
                        <w:rFonts w:asciiTheme="majorBidi" w:hAnsiTheme="majorBidi" w:cstheme="majorBidi"/>
                        <w:sz w:val="24"/>
                        <w:szCs w:val="24"/>
                      </w:rPr>
                    </w:pPr>
                    <w:r>
                      <w:rPr>
                        <w:rFonts w:asciiTheme="majorBidi" w:hAnsiTheme="majorBidi" w:cstheme="majorBidi"/>
                        <w:sz w:val="24"/>
                        <w:szCs w:val="24"/>
                      </w:rPr>
                      <w:t xml:space="preserve">A. P. B and R. Defry, "Implementasi strategi peta konsep (Concept mapping) dalam program tutorial teknik penulisan artikel ilmiah," vol. 16, no. 2, pp. 76-88. </w:t>
                    </w:r>
                  </w:p>
                </w:tc>
              </w:tr>
            </w:tbl>
            <w:p w14:paraId="1328950C" w14:textId="77777777" w:rsidR="00D546FA" w:rsidRDefault="00D546FA">
              <w:pPr>
                <w:spacing w:line="360" w:lineRule="auto"/>
                <w:rPr>
                  <w:rFonts w:asciiTheme="majorBidi" w:eastAsia="Times New Roman" w:hAnsiTheme="majorBidi" w:cstheme="majorBidi"/>
                  <w:sz w:val="24"/>
                  <w:szCs w:val="24"/>
                </w:rPr>
              </w:pPr>
            </w:p>
            <w:p w14:paraId="16EA99A5" w14:textId="77777777" w:rsidR="00D546FA" w:rsidRDefault="00A43F26">
              <w:pPr>
                <w:spacing w:line="360" w:lineRule="auto"/>
              </w:pPr>
              <w:r>
                <w:rPr>
                  <w:rFonts w:asciiTheme="majorBidi" w:hAnsiTheme="majorBidi" w:cstheme="majorBidi"/>
                  <w:b/>
                  <w:bCs/>
                  <w:sz w:val="24"/>
                  <w:szCs w:val="24"/>
                </w:rPr>
                <w:fldChar w:fldCharType="end"/>
              </w:r>
            </w:p>
          </w:sdtContent>
        </w:sdt>
      </w:sdtContent>
    </w:sdt>
    <w:p w14:paraId="41150FD4" w14:textId="77777777" w:rsidR="00D546FA" w:rsidRDefault="00D546FA">
      <w:pPr>
        <w:rPr>
          <w:rFonts w:ascii="Times New Roman" w:hAnsi="Times New Roman" w:cs="Times New Roman"/>
          <w:b/>
          <w:bCs/>
          <w:sz w:val="28"/>
          <w:szCs w:val="28"/>
        </w:rPr>
      </w:pPr>
    </w:p>
    <w:p w14:paraId="600D1D64" w14:textId="77777777" w:rsidR="00D546FA" w:rsidRDefault="00D546FA">
      <w:pPr>
        <w:jc w:val="center"/>
        <w:rPr>
          <w:rFonts w:ascii="Times New Roman" w:hAnsi="Times New Roman" w:cs="Times New Roman"/>
          <w:b/>
          <w:bCs/>
          <w:sz w:val="28"/>
          <w:szCs w:val="28"/>
        </w:rPr>
      </w:pPr>
    </w:p>
    <w:p w14:paraId="722D7C50" w14:textId="77777777" w:rsidR="00D546FA" w:rsidRDefault="00D546FA">
      <w:pPr>
        <w:jc w:val="center"/>
        <w:rPr>
          <w:rFonts w:ascii="Times New Roman" w:hAnsi="Times New Roman" w:cs="Times New Roman"/>
          <w:b/>
          <w:bCs/>
          <w:sz w:val="28"/>
          <w:szCs w:val="28"/>
        </w:rPr>
      </w:pPr>
    </w:p>
    <w:p w14:paraId="5606F3FC" w14:textId="77777777" w:rsidR="00D546FA" w:rsidRDefault="00D546FA">
      <w:pPr>
        <w:jc w:val="center"/>
        <w:rPr>
          <w:rFonts w:ascii="Times New Roman" w:hAnsi="Times New Roman" w:cs="Times New Roman"/>
          <w:b/>
          <w:bCs/>
          <w:sz w:val="28"/>
          <w:szCs w:val="28"/>
        </w:rPr>
      </w:pPr>
    </w:p>
    <w:p w14:paraId="63CAEC2D" w14:textId="77777777" w:rsidR="00D546FA" w:rsidRDefault="00D546FA">
      <w:pPr>
        <w:jc w:val="center"/>
        <w:rPr>
          <w:rFonts w:ascii="Times New Roman" w:hAnsi="Times New Roman" w:cs="Times New Roman"/>
          <w:b/>
          <w:bCs/>
          <w:sz w:val="28"/>
          <w:szCs w:val="28"/>
        </w:rPr>
      </w:pPr>
    </w:p>
    <w:p w14:paraId="7AD36E2F" w14:textId="77777777" w:rsidR="00D546FA" w:rsidRDefault="00D546FA">
      <w:pPr>
        <w:jc w:val="center"/>
        <w:rPr>
          <w:rFonts w:ascii="Times New Roman" w:hAnsi="Times New Roman" w:cs="Times New Roman"/>
          <w:b/>
          <w:bCs/>
          <w:sz w:val="28"/>
          <w:szCs w:val="28"/>
        </w:rPr>
      </w:pPr>
    </w:p>
    <w:p w14:paraId="1C36FA3C" w14:textId="77777777" w:rsidR="00D546FA" w:rsidRDefault="00D546FA">
      <w:pPr>
        <w:jc w:val="center"/>
        <w:rPr>
          <w:rFonts w:ascii="Times New Roman" w:hAnsi="Times New Roman" w:cs="Times New Roman"/>
          <w:b/>
          <w:bCs/>
          <w:sz w:val="28"/>
          <w:szCs w:val="28"/>
        </w:rPr>
      </w:pPr>
    </w:p>
    <w:sectPr w:rsidR="00D546FA">
      <w:headerReference w:type="first" r:id="rId10"/>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FC653" w14:textId="77777777" w:rsidR="00A43F26" w:rsidRDefault="00A43F26">
      <w:pPr>
        <w:spacing w:after="0" w:line="240" w:lineRule="auto"/>
      </w:pPr>
      <w:r>
        <w:separator/>
      </w:r>
    </w:p>
  </w:endnote>
  <w:endnote w:type="continuationSeparator" w:id="0">
    <w:p w14:paraId="718E49FE" w14:textId="77777777" w:rsidR="00A43F26" w:rsidRDefault="00A4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021455"/>
      <w:docPartObj>
        <w:docPartGallery w:val="AutoText"/>
      </w:docPartObj>
    </w:sdtPr>
    <w:sdtEndPr/>
    <w:sdtContent>
      <w:p w14:paraId="3D3E8C2A" w14:textId="77777777" w:rsidR="00D546FA" w:rsidRDefault="00A43F26">
        <w:pPr>
          <w:pStyle w:val="Footer"/>
          <w:jc w:val="center"/>
        </w:pPr>
        <w:r>
          <w:fldChar w:fldCharType="begin"/>
        </w:r>
        <w:r>
          <w:instrText xml:space="preserve"> PAGE   \* MERGEFORMAT </w:instrText>
        </w:r>
        <w:r>
          <w:fldChar w:fldCharType="separate"/>
        </w:r>
        <w:r>
          <w:t>ii</w:t>
        </w:r>
        <w:r>
          <w:fldChar w:fldCharType="end"/>
        </w:r>
      </w:p>
    </w:sdtContent>
  </w:sdt>
  <w:p w14:paraId="2393FF27" w14:textId="77777777" w:rsidR="00D546FA" w:rsidRDefault="00D54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E6144" w14:textId="77777777" w:rsidR="00A43F26" w:rsidRDefault="00A43F26">
      <w:pPr>
        <w:spacing w:after="0" w:line="240" w:lineRule="auto"/>
      </w:pPr>
      <w:r>
        <w:separator/>
      </w:r>
    </w:p>
  </w:footnote>
  <w:footnote w:type="continuationSeparator" w:id="0">
    <w:p w14:paraId="0D219476" w14:textId="77777777" w:rsidR="00A43F26" w:rsidRDefault="00A4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1D59" w14:textId="77777777" w:rsidR="00D546FA" w:rsidRDefault="00D546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0E74DA"/>
    <w:rsid w:val="00002B77"/>
    <w:rsid w:val="001F65B0"/>
    <w:rsid w:val="0025365A"/>
    <w:rsid w:val="00295823"/>
    <w:rsid w:val="003642A9"/>
    <w:rsid w:val="00431B00"/>
    <w:rsid w:val="004373D6"/>
    <w:rsid w:val="00505A7C"/>
    <w:rsid w:val="00522F5E"/>
    <w:rsid w:val="005C7733"/>
    <w:rsid w:val="005F181D"/>
    <w:rsid w:val="00605B08"/>
    <w:rsid w:val="006D3BD4"/>
    <w:rsid w:val="006F5379"/>
    <w:rsid w:val="00772583"/>
    <w:rsid w:val="007F0361"/>
    <w:rsid w:val="00841628"/>
    <w:rsid w:val="008874D6"/>
    <w:rsid w:val="008D21A0"/>
    <w:rsid w:val="008D5F4E"/>
    <w:rsid w:val="009A44DB"/>
    <w:rsid w:val="00A43F26"/>
    <w:rsid w:val="00A80091"/>
    <w:rsid w:val="00B152F8"/>
    <w:rsid w:val="00B72E0E"/>
    <w:rsid w:val="00BC5C11"/>
    <w:rsid w:val="00BE4EB6"/>
    <w:rsid w:val="00BF5BCF"/>
    <w:rsid w:val="00D031AA"/>
    <w:rsid w:val="00D16474"/>
    <w:rsid w:val="00D546FA"/>
    <w:rsid w:val="00E67429"/>
    <w:rsid w:val="00ED32D6"/>
    <w:rsid w:val="00F0305A"/>
    <w:rsid w:val="00F909E6"/>
    <w:rsid w:val="060F0547"/>
    <w:rsid w:val="0F0E74DA"/>
    <w:rsid w:val="20C36A8A"/>
    <w:rsid w:val="29C146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93FDF"/>
  <w15:docId w15:val="{947B4DFF-38BD-48C8-A946-EDDE24DD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Title">
    <w:name w:val="Title"/>
    <w:link w:val="TitleChar"/>
    <w:qFormat/>
    <w:pPr>
      <w:spacing w:after="0" w:line="528" w:lineRule="auto"/>
      <w:jc w:val="center"/>
    </w:pPr>
    <w:rPr>
      <w:rFonts w:eastAsia="Times New Roman"/>
      <w:b/>
      <w:sz w:val="24"/>
      <w:lang w:val="en-US" w:eastAsia="zh-CN"/>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0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customStyle="1" w:styleId="TitleChar">
    <w:name w:val="Title Char"/>
    <w:link w:val="Title"/>
    <w:qFormat/>
    <w:rPr>
      <w:b/>
      <w:sz w:val="24"/>
      <w:lang w:val="id-I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eastAsia="zh-CN"/>
    </w:rPr>
  </w:style>
  <w:style w:type="character" w:customStyle="1" w:styleId="HeaderChar">
    <w:name w:val="Header Char"/>
    <w:basedOn w:val="DefaultParagraphFont"/>
    <w:link w:val="Header"/>
    <w:uiPriority w:val="99"/>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Pr>
      <w:rFonts w:asciiTheme="minorHAnsi" w:eastAsiaTheme="minorEastAsia" w:hAnsiTheme="minorHAnsi" w:cstheme="minorBidi"/>
      <w:lang w:eastAsia="zh-CN"/>
    </w:rPr>
  </w:style>
  <w:style w:type="paragraph" w:customStyle="1" w:styleId="TOCHeading1">
    <w:name w:val="TOC Heading1"/>
    <w:basedOn w:val="Heading1"/>
    <w:next w:val="Normal"/>
    <w:uiPriority w:val="39"/>
    <w:unhideWhenUsed/>
    <w:qFormat/>
    <w:pPr>
      <w:outlineLvl w:val="9"/>
    </w:pPr>
    <w:rPr>
      <w:lang w:eastAsia="en-US"/>
    </w:rPr>
  </w:style>
  <w:style w:type="paragraph" w:customStyle="1" w:styleId="Bibliography1">
    <w:name w:val="Bibliography1"/>
    <w:basedOn w:val="Normal"/>
    <w:next w:val="Normal"/>
    <w:uiPriority w:val="37"/>
    <w:unhideWhenUsed/>
  </w:style>
  <w:style w:type="paragraph" w:customStyle="1" w:styleId="Paragraf">
    <w:name w:val="Paragraf"/>
    <w:link w:val="ParagrafChar"/>
    <w:qFormat/>
    <w:pPr>
      <w:spacing w:after="0" w:line="360" w:lineRule="auto"/>
      <w:jc w:val="both"/>
    </w:pPr>
    <w:rPr>
      <w:rFonts w:eastAsiaTheme="minorHAnsi" w:cstheme="minorBidi"/>
      <w:sz w:val="24"/>
      <w:szCs w:val="22"/>
      <w:lang w:val="en-US" w:eastAsia="en-US"/>
    </w:rPr>
  </w:style>
  <w:style w:type="character" w:customStyle="1" w:styleId="ParagrafChar">
    <w:name w:val="Paragraf Char"/>
    <w:basedOn w:val="DefaultParagraphFont"/>
    <w:link w:val="Paragraf"/>
    <w:rPr>
      <w:rFonts w:eastAsiaTheme="minorHAnsi" w:cstheme="minorBidi"/>
      <w:sz w:val="24"/>
      <w:szCs w:val="22"/>
    </w:r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BAP</b:Tag>
    <b:SourceType>JournalArticle</b:SourceType>
    <b:Guid>{D08CF457-5A49-49E4-9CCB-025545BE39A0}</b:Guid>
    <b:Author>
      <b:Author>
        <b:NameList>
          <b:Person>
            <b:Last>B</b:Last>
            <b:First>A</b:First>
            <b:Middle>Pribadi</b:Middle>
          </b:Person>
          <b:Person>
            <b:Last>Defry</b:Last>
            <b:First>R</b:First>
          </b:Person>
        </b:NameList>
      </b:Author>
    </b:Author>
    <b:Title>Implementasi strategi peta konsep (Concept mapping) dalam program tutorial teknik penulisan artikel ilmiah</b:Title>
    <b:Publisher>Jurnal Pendidikan Terbuka dan Jarak Jauh</b:Publisher>
    <b:Volume>16</b:Volume>
    <b:Issue>2</b:Issue>
    <b:Pages>76-88</b:Pages>
    <b:URL>http://jurnal.ut.ac.id/JPTJJ/article/view/408/421</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E2EAA5-13AE-4A6A-B519-3A9A0FD2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Tak Bernama</cp:lastModifiedBy>
  <cp:revision>21</cp:revision>
  <dcterms:created xsi:type="dcterms:W3CDTF">2018-04-04T11:13:00Z</dcterms:created>
  <dcterms:modified xsi:type="dcterms:W3CDTF">2019-10-13T15:30:00Z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