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F7E6D" w14:textId="77777777" w:rsidR="00353A52" w:rsidRPr="00353A52" w:rsidRDefault="00353A52" w:rsidP="00353A52">
      <w:pPr>
        <w:spacing w:before="60" w:after="60" w:line="480" w:lineRule="auto"/>
        <w:jc w:val="center"/>
        <w:rPr>
          <w:rFonts w:ascii="Arial" w:hAnsi="Arial" w:cs="Arial"/>
          <w:b/>
          <w:color w:val="0000FF"/>
        </w:rPr>
      </w:pPr>
      <w:bookmarkStart w:id="0" w:name="_Toc401673134"/>
      <w:r w:rsidRPr="00353A52">
        <w:rPr>
          <w:rFonts w:ascii="Arial" w:hAnsi="Arial" w:cs="Arial"/>
          <w:b/>
          <w:color w:val="0000FF"/>
        </w:rPr>
        <w:t>Orientações gerais</w:t>
      </w:r>
    </w:p>
    <w:p w14:paraId="4F8F7E6E" w14:textId="77777777" w:rsidR="007375FB" w:rsidRPr="0022341C" w:rsidRDefault="007375FB" w:rsidP="007375FB">
      <w:pPr>
        <w:numPr>
          <w:ilvl w:val="0"/>
          <w:numId w:val="8"/>
        </w:numPr>
        <w:tabs>
          <w:tab w:val="left" w:pos="426"/>
        </w:tabs>
        <w:spacing w:before="60" w:after="60" w:line="240" w:lineRule="auto"/>
        <w:jc w:val="both"/>
        <w:rPr>
          <w:rFonts w:ascii="Arial" w:hAnsi="Arial" w:cs="Arial"/>
          <w:color w:val="0000FF"/>
        </w:rPr>
      </w:pPr>
      <w:r w:rsidRPr="0022341C">
        <w:rPr>
          <w:rFonts w:ascii="Arial" w:hAnsi="Arial" w:cs="Arial"/>
          <w:color w:val="0000FF"/>
        </w:rPr>
        <w:t>Este documento já está com margens, fontes, estilos e parágrafos pré-configurados. A formatação obedece aos padrões: fonte Arial, sendo tamanho 12 em negrito para títulos e subtítulos; tamanho 9 nas tabelas, com o cabeçalho em negrito; e nas demais prevalece o tamanho 11;</w:t>
      </w:r>
    </w:p>
    <w:p w14:paraId="4F8F7E6F" w14:textId="77777777" w:rsidR="007375FB" w:rsidRPr="0022341C" w:rsidRDefault="007375FB" w:rsidP="007375FB">
      <w:pPr>
        <w:numPr>
          <w:ilvl w:val="0"/>
          <w:numId w:val="8"/>
        </w:numPr>
        <w:tabs>
          <w:tab w:val="left" w:pos="426"/>
        </w:tabs>
        <w:spacing w:before="60" w:after="60" w:line="240" w:lineRule="auto"/>
        <w:jc w:val="both"/>
        <w:rPr>
          <w:rFonts w:ascii="Arial" w:hAnsi="Arial" w:cs="Arial"/>
          <w:color w:val="0000FF"/>
        </w:rPr>
      </w:pPr>
      <w:r w:rsidRPr="0022341C">
        <w:rPr>
          <w:rFonts w:ascii="Arial" w:hAnsi="Arial" w:cs="Arial"/>
          <w:color w:val="0000FF"/>
        </w:rPr>
        <w:t xml:space="preserve">Os textos em azul representam orientações ou exemplos sobre o preenchimento. Este texto é separado pela </w:t>
      </w:r>
      <w:r w:rsidRPr="0022341C">
        <w:rPr>
          <w:rFonts w:ascii="Arial" w:hAnsi="Arial" w:cs="Arial"/>
          <w:i/>
          <w:color w:val="0000FF"/>
        </w:rPr>
        <w:t>tag</w:t>
      </w:r>
      <w:r w:rsidRPr="0022341C">
        <w:rPr>
          <w:rFonts w:ascii="Arial" w:hAnsi="Arial" w:cs="Arial"/>
          <w:color w:val="0000FF"/>
        </w:rPr>
        <w:t xml:space="preserve"> “[” “]” e deve ser excluído após o preenchimento com as informações reais, que devem ficar na cor automática (preta); </w:t>
      </w:r>
    </w:p>
    <w:p w14:paraId="4F8F7E70" w14:textId="77777777" w:rsidR="007375FB" w:rsidRPr="0022341C" w:rsidRDefault="007375FB" w:rsidP="007375FB">
      <w:pPr>
        <w:numPr>
          <w:ilvl w:val="0"/>
          <w:numId w:val="8"/>
        </w:numPr>
        <w:spacing w:before="60" w:after="60" w:line="240" w:lineRule="auto"/>
        <w:jc w:val="both"/>
        <w:rPr>
          <w:rFonts w:ascii="Arial" w:hAnsi="Arial" w:cs="Arial"/>
          <w:color w:val="0000FF"/>
        </w:rPr>
      </w:pPr>
      <w:r w:rsidRPr="0022341C">
        <w:rPr>
          <w:rFonts w:ascii="Arial" w:hAnsi="Arial" w:cs="Arial"/>
          <w:color w:val="0000FF"/>
        </w:rPr>
        <w:t>A tabela de histórico de versão do documento deve ser preenchida sempre que houver alterações significativas no documento. A versão 1.0 deve ser a primeira versão aprovada do documento. A descrição deve ser clara, permitindo ao leitor entender o que foi alterado e o motivo dessa alteração.</w:t>
      </w:r>
    </w:p>
    <w:p w14:paraId="4F8F7E71" w14:textId="77777777" w:rsidR="007375FB" w:rsidRPr="0022341C" w:rsidRDefault="007375FB" w:rsidP="007375FB">
      <w:pPr>
        <w:numPr>
          <w:ilvl w:val="0"/>
          <w:numId w:val="8"/>
        </w:numPr>
        <w:spacing w:before="60" w:after="60" w:line="240" w:lineRule="auto"/>
        <w:jc w:val="both"/>
        <w:rPr>
          <w:rFonts w:ascii="Arial" w:hAnsi="Arial" w:cs="Arial"/>
          <w:color w:val="0000FF"/>
        </w:rPr>
      </w:pPr>
      <w:r w:rsidRPr="0022341C">
        <w:rPr>
          <w:rFonts w:ascii="Arial" w:hAnsi="Arial" w:cs="Arial"/>
          <w:color w:val="0000FF"/>
        </w:rPr>
        <w:t>Sempre que houver texto em azul, significa que são orientações ou exemplos sobre o preenchimento. Este texto deve ser excluído após o preenchimento com as informações reais.</w:t>
      </w:r>
    </w:p>
    <w:p w14:paraId="4F8F7E72" w14:textId="77777777" w:rsidR="007375FB" w:rsidRPr="0022341C" w:rsidRDefault="007375FB" w:rsidP="007375FB">
      <w:pPr>
        <w:numPr>
          <w:ilvl w:val="0"/>
          <w:numId w:val="8"/>
        </w:numPr>
        <w:spacing w:before="60" w:after="60" w:line="240" w:lineRule="auto"/>
        <w:jc w:val="both"/>
        <w:rPr>
          <w:rFonts w:ascii="Arial" w:hAnsi="Arial" w:cs="Arial"/>
          <w:color w:val="0000FF"/>
        </w:rPr>
      </w:pPr>
      <w:r w:rsidRPr="0022341C">
        <w:rPr>
          <w:rFonts w:ascii="Arial" w:hAnsi="Arial" w:cs="Arial"/>
          <w:color w:val="0000FF"/>
        </w:rPr>
        <w:t xml:space="preserve">Os textos separados pelas </w:t>
      </w:r>
      <w:r w:rsidRPr="0022341C">
        <w:rPr>
          <w:rFonts w:ascii="Arial" w:hAnsi="Arial" w:cs="Arial"/>
          <w:i/>
          <w:color w:val="0000FF"/>
        </w:rPr>
        <w:t>tags</w:t>
      </w:r>
      <w:r w:rsidRPr="0022341C">
        <w:rPr>
          <w:rFonts w:ascii="Arial" w:hAnsi="Arial" w:cs="Arial"/>
          <w:color w:val="0000FF"/>
        </w:rPr>
        <w:t xml:space="preserve"> “&lt;” e “&gt;” ou “[“ e “]” devem ser substituídos pelos textos reais, e estas </w:t>
      </w:r>
      <w:r w:rsidRPr="0022341C">
        <w:rPr>
          <w:rFonts w:ascii="Arial" w:hAnsi="Arial" w:cs="Arial"/>
          <w:i/>
          <w:color w:val="0000FF"/>
        </w:rPr>
        <w:t>tags</w:t>
      </w:r>
      <w:r w:rsidRPr="0022341C">
        <w:rPr>
          <w:rFonts w:ascii="Arial" w:hAnsi="Arial" w:cs="Arial"/>
          <w:color w:val="0000FF"/>
        </w:rPr>
        <w:t xml:space="preserve"> devem ser apagadas.</w:t>
      </w:r>
    </w:p>
    <w:p w14:paraId="4F8F7E73" w14:textId="77777777" w:rsidR="007375FB" w:rsidRPr="0022341C" w:rsidRDefault="007375FB" w:rsidP="007375FB">
      <w:pPr>
        <w:numPr>
          <w:ilvl w:val="0"/>
          <w:numId w:val="8"/>
        </w:numPr>
        <w:spacing w:before="60" w:after="60" w:line="240" w:lineRule="auto"/>
        <w:jc w:val="both"/>
        <w:rPr>
          <w:rFonts w:ascii="Arial" w:hAnsi="Arial" w:cs="Arial"/>
          <w:color w:val="0000FF"/>
        </w:rPr>
      </w:pPr>
      <w:r w:rsidRPr="0022341C">
        <w:rPr>
          <w:rFonts w:ascii="Arial" w:hAnsi="Arial" w:cs="Arial"/>
          <w:color w:val="0000FF"/>
        </w:rPr>
        <w:t>Caso existam tópicos não aplicáveis, deve-se permanecer com o tópico e escrever “Não se aplica” no lugar que seria do conteúdo.</w:t>
      </w:r>
    </w:p>
    <w:p w14:paraId="4F8F7E74" w14:textId="77777777" w:rsidR="007375FB" w:rsidRPr="0022341C" w:rsidRDefault="007375FB" w:rsidP="007375FB">
      <w:pPr>
        <w:numPr>
          <w:ilvl w:val="0"/>
          <w:numId w:val="8"/>
        </w:numPr>
        <w:spacing w:before="60" w:after="60" w:line="240" w:lineRule="auto"/>
        <w:jc w:val="both"/>
        <w:rPr>
          <w:rFonts w:ascii="Arial" w:hAnsi="Arial" w:cs="Arial"/>
          <w:color w:val="0000FF"/>
        </w:rPr>
      </w:pPr>
      <w:r w:rsidRPr="0022341C">
        <w:rPr>
          <w:rFonts w:ascii="Arial" w:hAnsi="Arial" w:cs="Arial"/>
          <w:color w:val="0000FF"/>
        </w:rPr>
        <w:t>Para selecionar uma opção (</w:t>
      </w:r>
      <w:r w:rsidRPr="0022341C">
        <w:rPr>
          <w:rFonts w:ascii="Arial" w:hAnsi="Arial" w:cs="Arial"/>
          <w:i/>
          <w:color w:val="0000FF"/>
        </w:rPr>
        <w:t>CheckBox</w:t>
      </w:r>
      <w:r w:rsidRPr="0022341C">
        <w:rPr>
          <w:rFonts w:ascii="Arial" w:hAnsi="Arial" w:cs="Arial"/>
          <w:color w:val="0000FF"/>
        </w:rPr>
        <w:t xml:space="preserve"> ou </w:t>
      </w:r>
      <w:r w:rsidRPr="0022341C">
        <w:rPr>
          <w:rFonts w:ascii="Arial" w:hAnsi="Arial" w:cs="Arial"/>
          <w:i/>
          <w:color w:val="0000FF"/>
        </w:rPr>
        <w:t>ComboBox</w:t>
      </w:r>
      <w:r w:rsidRPr="0022341C">
        <w:rPr>
          <w:rFonts w:ascii="Arial" w:hAnsi="Arial" w:cs="Arial"/>
          <w:color w:val="0000FF"/>
        </w:rPr>
        <w:t>), clique duas vezes sobre ela e altere o valor padrão.</w:t>
      </w:r>
    </w:p>
    <w:p w14:paraId="4F8F7E75" w14:textId="77777777" w:rsidR="00353A52" w:rsidRPr="00353A52" w:rsidRDefault="00353A52" w:rsidP="00353A52">
      <w:pPr>
        <w:spacing w:before="24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53A52">
        <w:rPr>
          <w:rFonts w:ascii="Arial" w:hAnsi="Arial" w:cs="Arial"/>
          <w:b/>
          <w:sz w:val="24"/>
          <w:szCs w:val="24"/>
        </w:rPr>
        <w:t>Histórico de Revisão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71"/>
        <w:gridCol w:w="859"/>
        <w:gridCol w:w="2838"/>
        <w:gridCol w:w="4886"/>
      </w:tblGrid>
      <w:tr w:rsidR="00353A52" w:rsidRPr="00353A52" w14:paraId="4F8F7E7A" w14:textId="77777777" w:rsidTr="00105276">
        <w:tc>
          <w:tcPr>
            <w:tcW w:w="645" w:type="pct"/>
            <w:shd w:val="clear" w:color="auto" w:fill="D9D9D9"/>
          </w:tcPr>
          <w:p w14:paraId="4F8F7E76" w14:textId="77777777" w:rsidR="00353A52" w:rsidRPr="00353A52" w:rsidRDefault="00353A52" w:rsidP="00353A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3A52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436" w:type="pct"/>
            <w:shd w:val="clear" w:color="auto" w:fill="D9D9D9"/>
          </w:tcPr>
          <w:p w14:paraId="4F8F7E77" w14:textId="77777777" w:rsidR="00353A52" w:rsidRPr="00353A52" w:rsidRDefault="00353A52" w:rsidP="00353A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3A52">
              <w:rPr>
                <w:rFonts w:ascii="Arial" w:hAnsi="Arial" w:cs="Arial"/>
                <w:b/>
                <w:sz w:val="18"/>
                <w:szCs w:val="18"/>
              </w:rPr>
              <w:t>Versão</w:t>
            </w:r>
          </w:p>
        </w:tc>
        <w:tc>
          <w:tcPr>
            <w:tcW w:w="1440" w:type="pct"/>
            <w:shd w:val="clear" w:color="auto" w:fill="D9D9D9"/>
          </w:tcPr>
          <w:p w14:paraId="4F8F7E78" w14:textId="77777777" w:rsidR="00353A52" w:rsidRPr="00353A52" w:rsidRDefault="00353A52" w:rsidP="00353A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3A52">
              <w:rPr>
                <w:rFonts w:ascii="Arial" w:hAnsi="Arial" w:cs="Arial"/>
                <w:b/>
                <w:sz w:val="18"/>
                <w:szCs w:val="18"/>
              </w:rPr>
              <w:t>Responsável</w:t>
            </w:r>
          </w:p>
        </w:tc>
        <w:tc>
          <w:tcPr>
            <w:tcW w:w="2479" w:type="pct"/>
            <w:shd w:val="clear" w:color="auto" w:fill="D9D9D9"/>
          </w:tcPr>
          <w:p w14:paraId="4F8F7E79" w14:textId="77777777" w:rsidR="00353A52" w:rsidRPr="00353A52" w:rsidRDefault="00353A52" w:rsidP="00353A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3A52">
              <w:rPr>
                <w:rFonts w:ascii="Arial" w:hAnsi="Arial" w:cs="Arial"/>
                <w:b/>
                <w:sz w:val="18"/>
                <w:szCs w:val="18"/>
              </w:rPr>
              <w:t>Descrição da alteração</w:t>
            </w:r>
          </w:p>
        </w:tc>
      </w:tr>
      <w:tr w:rsidR="00353A52" w:rsidRPr="00353A52" w14:paraId="4F8F7E7F" w14:textId="77777777" w:rsidTr="00105276">
        <w:tc>
          <w:tcPr>
            <w:tcW w:w="645" w:type="pct"/>
            <w:vAlign w:val="center"/>
          </w:tcPr>
          <w:p w14:paraId="4F8F7E7B" w14:textId="77777777" w:rsidR="00353A52" w:rsidRPr="00353A52" w:rsidRDefault="00353A52" w:rsidP="00353A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353A52">
              <w:rPr>
                <w:rFonts w:ascii="Arial" w:hAnsi="Arial" w:cs="Arial"/>
                <w:b/>
                <w:color w:val="0000FF"/>
                <w:sz w:val="18"/>
                <w:szCs w:val="18"/>
              </w:rPr>
              <w:t>dd/mm/aaaa</w:t>
            </w:r>
          </w:p>
        </w:tc>
        <w:tc>
          <w:tcPr>
            <w:tcW w:w="436" w:type="pct"/>
            <w:vAlign w:val="center"/>
          </w:tcPr>
          <w:p w14:paraId="4F8F7E7C" w14:textId="77777777" w:rsidR="00353A52" w:rsidRPr="00353A52" w:rsidRDefault="007375FB" w:rsidP="007375F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0.1</w:t>
            </w:r>
          </w:p>
        </w:tc>
        <w:tc>
          <w:tcPr>
            <w:tcW w:w="1440" w:type="pct"/>
            <w:vAlign w:val="center"/>
          </w:tcPr>
          <w:p w14:paraId="4F8F7E7D" w14:textId="77777777" w:rsidR="00353A52" w:rsidRPr="00353A52" w:rsidRDefault="00353A52" w:rsidP="00353A52">
            <w:pPr>
              <w:spacing w:before="40" w:after="40" w:line="24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353A52">
              <w:rPr>
                <w:rFonts w:ascii="Arial" w:hAnsi="Arial" w:cs="Arial"/>
                <w:color w:val="0000FF"/>
                <w:sz w:val="18"/>
                <w:szCs w:val="18"/>
              </w:rPr>
              <w:t>[Nome]</w:t>
            </w:r>
          </w:p>
        </w:tc>
        <w:tc>
          <w:tcPr>
            <w:tcW w:w="2479" w:type="pct"/>
            <w:vAlign w:val="center"/>
          </w:tcPr>
          <w:p w14:paraId="4F8F7E7E" w14:textId="77777777" w:rsidR="00353A52" w:rsidRPr="00353A52" w:rsidRDefault="00353A52" w:rsidP="00353A52">
            <w:pPr>
              <w:spacing w:before="40" w:after="40" w:line="240" w:lineRule="auto"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353A52">
              <w:rPr>
                <w:rFonts w:ascii="Arial" w:hAnsi="Arial" w:cs="Arial"/>
                <w:color w:val="0000FF"/>
                <w:sz w:val="18"/>
                <w:szCs w:val="18"/>
              </w:rPr>
              <w:t>[Descrição das alterações que resultaram nesta versão]</w:t>
            </w:r>
          </w:p>
        </w:tc>
      </w:tr>
      <w:tr w:rsidR="00353A52" w:rsidRPr="00353A52" w14:paraId="4F8F7E84" w14:textId="77777777" w:rsidTr="00105276">
        <w:tc>
          <w:tcPr>
            <w:tcW w:w="645" w:type="pct"/>
            <w:vAlign w:val="center"/>
          </w:tcPr>
          <w:p w14:paraId="4F8F7E80" w14:textId="77777777" w:rsidR="00353A52" w:rsidRPr="00353A52" w:rsidRDefault="00353A52" w:rsidP="00353A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6" w:type="pct"/>
            <w:vAlign w:val="center"/>
          </w:tcPr>
          <w:p w14:paraId="4F8F7E81" w14:textId="77777777" w:rsidR="00353A52" w:rsidRPr="00353A52" w:rsidRDefault="00353A52" w:rsidP="00353A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pct"/>
            <w:vAlign w:val="center"/>
          </w:tcPr>
          <w:p w14:paraId="4F8F7E82" w14:textId="77777777" w:rsidR="00353A52" w:rsidRPr="00353A52" w:rsidRDefault="00353A52" w:rsidP="00353A5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9" w:type="pct"/>
            <w:vAlign w:val="center"/>
          </w:tcPr>
          <w:p w14:paraId="4F8F7E83" w14:textId="77777777" w:rsidR="00353A52" w:rsidRPr="00353A52" w:rsidRDefault="00353A52" w:rsidP="00353A52">
            <w:pPr>
              <w:spacing w:before="40" w:after="4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8F7E85" w14:textId="77777777" w:rsidR="003B41FC" w:rsidRPr="00353A52" w:rsidRDefault="005E10CC" w:rsidP="00353A52">
      <w:pPr>
        <w:keepNext/>
        <w:numPr>
          <w:ilvl w:val="0"/>
          <w:numId w:val="26"/>
        </w:numPr>
        <w:tabs>
          <w:tab w:val="left" w:pos="426"/>
        </w:tabs>
        <w:spacing w:before="240" w:after="120" w:line="240" w:lineRule="auto"/>
        <w:ind w:left="0" w:firstLine="0"/>
        <w:outlineLvl w:val="0"/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</w:pPr>
      <w:r w:rsidRPr="00353A52"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  <w:t>Introdução</w:t>
      </w:r>
      <w:bookmarkEnd w:id="0"/>
    </w:p>
    <w:p w14:paraId="4F8F7E86" w14:textId="65C90702" w:rsidR="009D5B55" w:rsidRPr="000A2E06" w:rsidRDefault="009D5B55" w:rsidP="000A2E06">
      <w:pPr>
        <w:pStyle w:val="QualidadeTexto"/>
        <w:spacing w:after="120" w:line="240" w:lineRule="auto"/>
        <w:rPr>
          <w:rFonts w:cs="Arial"/>
          <w:color w:val="auto"/>
          <w:sz w:val="22"/>
          <w:szCs w:val="22"/>
        </w:rPr>
      </w:pPr>
      <w:r w:rsidRPr="000A2E06">
        <w:rPr>
          <w:rFonts w:cs="Arial"/>
          <w:color w:val="auto"/>
          <w:sz w:val="22"/>
          <w:szCs w:val="22"/>
        </w:rPr>
        <w:t xml:space="preserve">A proposta deste documento é coletar, analisar e definir as necessidades e requisitos gerais do módulo </w:t>
      </w:r>
      <w:r w:rsidR="003223A0">
        <w:rPr>
          <w:rFonts w:cs="Arial"/>
          <w:color w:val="auto"/>
          <w:sz w:val="22"/>
          <w:szCs w:val="22"/>
        </w:rPr>
        <w:t>Mobile (</w:t>
      </w:r>
      <w:r w:rsidR="003223A0" w:rsidRPr="003223A0">
        <w:rPr>
          <w:rFonts w:cs="Arial"/>
          <w:i/>
          <w:color w:val="auto"/>
          <w:sz w:val="22"/>
          <w:szCs w:val="22"/>
        </w:rPr>
        <w:t>Android</w:t>
      </w:r>
      <w:r w:rsidR="003223A0">
        <w:rPr>
          <w:rFonts w:cs="Arial"/>
          <w:color w:val="auto"/>
          <w:sz w:val="22"/>
          <w:szCs w:val="22"/>
        </w:rPr>
        <w:t>) do</w:t>
      </w:r>
      <w:r w:rsidRPr="000A2E06">
        <w:rPr>
          <w:rFonts w:cs="Arial"/>
          <w:color w:val="auto"/>
          <w:sz w:val="22"/>
          <w:szCs w:val="22"/>
        </w:rPr>
        <w:t xml:space="preserve"> sistema </w:t>
      </w:r>
      <w:sdt>
        <w:sdtPr>
          <w:rPr>
            <w:rFonts w:cs="Arial"/>
            <w:color w:val="0000FF"/>
            <w:sz w:val="22"/>
            <w:szCs w:val="22"/>
          </w:rPr>
          <w:alias w:val="Assunto"/>
          <w:id w:val="6775778"/>
          <w:placeholder>
            <w:docPart w:val="9516307461E74FBE9B102B2179C5D0A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223A0">
            <w:rPr>
              <w:rFonts w:cs="Arial"/>
              <w:color w:val="0000FF"/>
              <w:sz w:val="22"/>
              <w:szCs w:val="22"/>
            </w:rPr>
            <w:t>Caixa 1</w:t>
          </w:r>
        </w:sdtContent>
      </w:sdt>
      <w:r w:rsidRPr="000A2E06">
        <w:rPr>
          <w:rFonts w:cs="Arial"/>
          <w:color w:val="auto"/>
          <w:sz w:val="22"/>
          <w:szCs w:val="22"/>
        </w:rPr>
        <w:t>. Seu foco está nas necessidades dos usuários</w:t>
      </w:r>
      <w:r w:rsidR="001F14B8" w:rsidRPr="000A2E06">
        <w:rPr>
          <w:rFonts w:cs="Arial"/>
          <w:color w:val="auto"/>
          <w:sz w:val="22"/>
          <w:szCs w:val="22"/>
        </w:rPr>
        <w:t>-alvo</w:t>
      </w:r>
      <w:r w:rsidRPr="000A2E06">
        <w:rPr>
          <w:rFonts w:cs="Arial"/>
          <w:color w:val="auto"/>
          <w:sz w:val="22"/>
          <w:szCs w:val="22"/>
        </w:rPr>
        <w:t xml:space="preserve"> e no motivo da existência destas necessidades.</w:t>
      </w:r>
    </w:p>
    <w:p w14:paraId="4F8F7E87" w14:textId="48004CE0" w:rsidR="001B5B61" w:rsidRPr="000A2E06" w:rsidRDefault="001B5B61" w:rsidP="000A2E06">
      <w:pPr>
        <w:pStyle w:val="QualidadeTexto"/>
        <w:spacing w:after="120" w:line="240" w:lineRule="auto"/>
        <w:rPr>
          <w:rFonts w:cs="Arial"/>
          <w:color w:val="auto"/>
          <w:sz w:val="22"/>
          <w:szCs w:val="22"/>
        </w:rPr>
      </w:pPr>
      <w:r w:rsidRPr="000A2E06">
        <w:rPr>
          <w:rFonts w:cs="Arial"/>
          <w:color w:val="auto"/>
          <w:sz w:val="22"/>
          <w:szCs w:val="22"/>
        </w:rPr>
        <w:t xml:space="preserve">Os detalhes de como o </w:t>
      </w:r>
      <w:sdt>
        <w:sdtPr>
          <w:rPr>
            <w:rFonts w:cs="Arial"/>
            <w:color w:val="0000FF"/>
            <w:sz w:val="22"/>
            <w:szCs w:val="22"/>
          </w:rPr>
          <w:alias w:val="Assunto"/>
          <w:id w:val="6775779"/>
          <w:placeholder>
            <w:docPart w:val="71C5465DF83E4FB7B3A809934A76E11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223A0">
            <w:rPr>
              <w:rFonts w:cs="Arial"/>
              <w:color w:val="0000FF"/>
              <w:sz w:val="22"/>
              <w:szCs w:val="22"/>
            </w:rPr>
            <w:t>Caixa 1</w:t>
          </w:r>
        </w:sdtContent>
      </w:sdt>
      <w:r w:rsidRPr="000A2E06">
        <w:rPr>
          <w:rFonts w:cs="Arial"/>
          <w:color w:val="auto"/>
          <w:sz w:val="22"/>
          <w:szCs w:val="22"/>
        </w:rPr>
        <w:t xml:space="preserve"> satisfaz essas necessidades são descritos nas especificações de requisitos e nas especificações suplementares.</w:t>
      </w:r>
    </w:p>
    <w:p w14:paraId="4F8F7E88" w14:textId="77777777" w:rsidR="009D5B55" w:rsidRPr="000A2E06" w:rsidRDefault="009D5B55" w:rsidP="000A2E06">
      <w:pPr>
        <w:pStyle w:val="QualidadeTexto"/>
        <w:spacing w:after="120" w:line="240" w:lineRule="auto"/>
        <w:rPr>
          <w:rFonts w:cs="Arial"/>
          <w:color w:val="auto"/>
          <w:sz w:val="22"/>
          <w:szCs w:val="22"/>
        </w:rPr>
      </w:pPr>
      <w:r w:rsidRPr="000A2E06">
        <w:rPr>
          <w:rFonts w:cs="Arial"/>
          <w:color w:val="auto"/>
          <w:sz w:val="22"/>
          <w:szCs w:val="22"/>
        </w:rPr>
        <w:t>Seu escopo engloba a definição dos gestores do sistema, do usuário gestor,</w:t>
      </w:r>
      <w:r w:rsidR="00E4102D">
        <w:rPr>
          <w:rFonts w:cs="Arial"/>
          <w:color w:val="auto"/>
          <w:sz w:val="22"/>
          <w:szCs w:val="22"/>
        </w:rPr>
        <w:t xml:space="preserve"> de </w:t>
      </w:r>
      <w:r w:rsidRPr="000A2E06">
        <w:rPr>
          <w:rFonts w:cs="Arial"/>
          <w:color w:val="auto"/>
          <w:sz w:val="22"/>
          <w:szCs w:val="22"/>
        </w:rPr>
        <w:t>seus problemas</w:t>
      </w:r>
      <w:r w:rsidR="00E4102D">
        <w:rPr>
          <w:rFonts w:cs="Arial"/>
          <w:color w:val="auto"/>
          <w:sz w:val="22"/>
          <w:szCs w:val="22"/>
        </w:rPr>
        <w:t xml:space="preserve"> e</w:t>
      </w:r>
      <w:r w:rsidRPr="000A2E06">
        <w:rPr>
          <w:rFonts w:cs="Arial"/>
          <w:color w:val="auto"/>
          <w:sz w:val="22"/>
          <w:szCs w:val="22"/>
        </w:rPr>
        <w:t xml:space="preserve"> necessidades e das características essenciais do sistema.</w:t>
      </w:r>
    </w:p>
    <w:p w14:paraId="4F8F7E89" w14:textId="77777777" w:rsidR="009D5B55" w:rsidRPr="000A2E06" w:rsidRDefault="009D5B55" w:rsidP="000A2E06">
      <w:pPr>
        <w:pStyle w:val="QualidadeTexto"/>
        <w:spacing w:after="120" w:line="240" w:lineRule="auto"/>
        <w:rPr>
          <w:rFonts w:cs="Arial"/>
          <w:color w:val="auto"/>
          <w:sz w:val="22"/>
          <w:szCs w:val="22"/>
        </w:rPr>
      </w:pPr>
      <w:r w:rsidRPr="000A2E06">
        <w:rPr>
          <w:rFonts w:cs="Arial"/>
          <w:color w:val="auto"/>
          <w:sz w:val="22"/>
          <w:szCs w:val="22"/>
        </w:rPr>
        <w:t>Termos e abreviaturas específicos podem ser encontrados no Glossário do respectivo sistema.</w:t>
      </w:r>
    </w:p>
    <w:p w14:paraId="4F8F7E8A" w14:textId="77777777" w:rsidR="003B41FC" w:rsidRPr="00353A52" w:rsidRDefault="005E10CC" w:rsidP="00353A52">
      <w:pPr>
        <w:keepNext/>
        <w:numPr>
          <w:ilvl w:val="0"/>
          <w:numId w:val="26"/>
        </w:numPr>
        <w:tabs>
          <w:tab w:val="left" w:pos="426"/>
        </w:tabs>
        <w:spacing w:before="240" w:after="120" w:line="240" w:lineRule="auto"/>
        <w:ind w:left="0" w:firstLine="0"/>
        <w:outlineLvl w:val="0"/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</w:pPr>
      <w:bookmarkStart w:id="1" w:name="_Toc401673136"/>
      <w:bookmarkStart w:id="2" w:name="_Toc456598590"/>
      <w:bookmarkStart w:id="3" w:name="_Toc456600921"/>
      <w:bookmarkStart w:id="4" w:name="_Toc534195094"/>
      <w:bookmarkStart w:id="5" w:name="_Toc283042644"/>
      <w:r w:rsidRPr="00353A52"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  <w:t>Descrição do problema</w:t>
      </w:r>
      <w:bookmarkEnd w:id="1"/>
      <w:r w:rsidR="00A810D0" w:rsidRPr="00353A52"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  <w:t xml:space="preserve"> </w:t>
      </w:r>
    </w:p>
    <w:p w14:paraId="4F8F7E8B" w14:textId="5557CCA1" w:rsidR="003B41FC" w:rsidRPr="00353A52" w:rsidRDefault="0015507A" w:rsidP="00353A52">
      <w:pPr>
        <w:pStyle w:val="QualidadeTexto"/>
        <w:spacing w:after="120" w:line="240" w:lineRule="auto"/>
        <w:rPr>
          <w:rFonts w:cs="Arial"/>
          <w:color w:val="0000FF"/>
          <w:sz w:val="22"/>
          <w:szCs w:val="22"/>
        </w:rPr>
      </w:pPr>
      <w:r>
        <w:rPr>
          <w:rFonts w:cs="Arial"/>
          <w:color w:val="0000FF"/>
          <w:sz w:val="22"/>
          <w:szCs w:val="22"/>
        </w:rPr>
        <w:t xml:space="preserve">Fornecer aos eleitores uma ferramenta prática e ágil para auxiliar </w:t>
      </w:r>
      <w:r w:rsidR="00A91597">
        <w:rPr>
          <w:rFonts w:cs="Arial"/>
          <w:color w:val="0000FF"/>
          <w:sz w:val="22"/>
          <w:szCs w:val="22"/>
        </w:rPr>
        <w:t xml:space="preserve">a fiscalização dos gastos </w:t>
      </w:r>
      <w:r>
        <w:rPr>
          <w:rFonts w:cs="Arial"/>
          <w:color w:val="0000FF"/>
          <w:sz w:val="22"/>
          <w:szCs w:val="22"/>
        </w:rPr>
        <w:t>nas</w:t>
      </w:r>
      <w:r w:rsidR="00A91597">
        <w:rPr>
          <w:rFonts w:cs="Arial"/>
          <w:color w:val="0000FF"/>
          <w:sz w:val="22"/>
          <w:szCs w:val="22"/>
        </w:rPr>
        <w:t xml:space="preserve"> campanhas eleitorais</w:t>
      </w:r>
      <w:r>
        <w:rPr>
          <w:rFonts w:cs="Arial"/>
          <w:color w:val="0000FF"/>
          <w:sz w:val="22"/>
          <w:szCs w:val="22"/>
        </w:rPr>
        <w:t xml:space="preserve">, fomentando o controle social. As informações enviadas são confrontadas com a prestação de contas apresentada pelos candidatos. </w:t>
      </w:r>
    </w:p>
    <w:p w14:paraId="4F8F7E9B" w14:textId="77777777" w:rsidR="00FE399E" w:rsidRDefault="00FE399E" w:rsidP="00FE399E">
      <w:pPr>
        <w:pStyle w:val="Ttulo1"/>
        <w:widowControl/>
        <w:spacing w:after="120" w:line="240" w:lineRule="auto"/>
        <w:rPr>
          <w:rFonts w:cs="Arial"/>
          <w:color w:val="000000"/>
          <w:lang w:eastAsia="pt-BR"/>
        </w:rPr>
        <w:sectPr w:rsidR="00FE399E" w:rsidSect="005849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  <w:bookmarkStart w:id="6" w:name="_Toc6044420"/>
      <w:bookmarkStart w:id="7" w:name="_Toc147836410"/>
      <w:bookmarkEnd w:id="2"/>
      <w:bookmarkEnd w:id="3"/>
      <w:bookmarkEnd w:id="4"/>
      <w:bookmarkEnd w:id="5"/>
    </w:p>
    <w:p w14:paraId="4F8F7E9C" w14:textId="77777777" w:rsidR="00AF460D" w:rsidRDefault="005E10CC" w:rsidP="00AF460D">
      <w:pPr>
        <w:keepNext/>
        <w:numPr>
          <w:ilvl w:val="0"/>
          <w:numId w:val="26"/>
        </w:numPr>
        <w:tabs>
          <w:tab w:val="left" w:pos="426"/>
        </w:tabs>
        <w:spacing w:before="240" w:after="120" w:line="240" w:lineRule="auto"/>
        <w:ind w:left="0" w:firstLine="0"/>
        <w:outlineLvl w:val="0"/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</w:pPr>
      <w:bookmarkStart w:id="8" w:name="_Toc401673137"/>
      <w:r w:rsidRPr="00353A52"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  <w:lastRenderedPageBreak/>
        <w:t>Descrições das partes interessadas</w:t>
      </w:r>
      <w:r w:rsidR="00996BA2" w:rsidRPr="00353A52"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  <w:t xml:space="preserve"> </w:t>
      </w:r>
      <w:bookmarkStart w:id="9" w:name="_Toc452813583"/>
      <w:bookmarkStart w:id="10" w:name="_Toc131244496"/>
      <w:bookmarkStart w:id="11" w:name="_Toc401673138"/>
      <w:bookmarkEnd w:id="8"/>
    </w:p>
    <w:p w14:paraId="4F8F7E9D" w14:textId="77777777" w:rsidR="00A810D0" w:rsidRPr="00AF460D" w:rsidRDefault="005E10CC" w:rsidP="00AF460D">
      <w:pPr>
        <w:keepNext/>
        <w:numPr>
          <w:ilvl w:val="1"/>
          <w:numId w:val="26"/>
        </w:numPr>
        <w:tabs>
          <w:tab w:val="left" w:pos="993"/>
        </w:tabs>
        <w:spacing w:before="240" w:after="120" w:line="240" w:lineRule="auto"/>
        <w:ind w:left="363" w:firstLine="0"/>
        <w:outlineLvl w:val="0"/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</w:pPr>
      <w:r w:rsidRPr="00AF460D">
        <w:rPr>
          <w:rFonts w:ascii="Arial" w:hAnsi="Arial" w:cs="Arial"/>
          <w:b/>
          <w:color w:val="000000"/>
          <w:sz w:val="24"/>
          <w:lang w:eastAsia="pt-BR"/>
        </w:rPr>
        <w:t xml:space="preserve">Resumo </w:t>
      </w:r>
      <w:bookmarkEnd w:id="9"/>
      <w:bookmarkEnd w:id="10"/>
      <w:r w:rsidRPr="00AF460D">
        <w:rPr>
          <w:rFonts w:ascii="Arial" w:hAnsi="Arial" w:cs="Arial"/>
          <w:b/>
          <w:color w:val="000000"/>
          <w:sz w:val="24"/>
          <w:lang w:eastAsia="pt-BR"/>
        </w:rPr>
        <w:t>das partes interessadas</w:t>
      </w:r>
      <w:bookmarkEnd w:id="11"/>
      <w:r w:rsidR="00A810D0" w:rsidRPr="00AF460D">
        <w:rPr>
          <w:rFonts w:ascii="Arial" w:hAnsi="Arial" w:cs="Arial"/>
          <w:b/>
          <w:color w:val="000000"/>
          <w:sz w:val="24"/>
          <w:lang w:eastAsia="pt-BR"/>
        </w:rPr>
        <w:t xml:space="preserve"> </w:t>
      </w:r>
    </w:p>
    <w:p w14:paraId="4F8F7E9E" w14:textId="77777777" w:rsidR="00FE399E" w:rsidRPr="00AF460D" w:rsidRDefault="00FE399E" w:rsidP="00AF460D">
      <w:pPr>
        <w:pStyle w:val="QualidadeTexto"/>
        <w:spacing w:after="120" w:line="240" w:lineRule="auto"/>
        <w:ind w:left="363"/>
        <w:rPr>
          <w:rFonts w:cs="Arial"/>
          <w:color w:val="0000FF"/>
          <w:sz w:val="22"/>
          <w:szCs w:val="22"/>
        </w:rPr>
      </w:pPr>
      <w:r w:rsidRPr="00AF460D">
        <w:rPr>
          <w:rFonts w:cs="Arial"/>
          <w:color w:val="0000FF"/>
          <w:sz w:val="22"/>
          <w:szCs w:val="22"/>
        </w:rPr>
        <w:t>[Normalmente existem várias pessoas com interesse no desenvolvimento do sistema, mas nem todos eles são usuários finais.]</w:t>
      </w:r>
    </w:p>
    <w:tbl>
      <w:tblPr>
        <w:tblW w:w="14317" w:type="dxa"/>
        <w:tblInd w:w="39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1"/>
        <w:gridCol w:w="3402"/>
        <w:gridCol w:w="1985"/>
        <w:gridCol w:w="1559"/>
        <w:gridCol w:w="1418"/>
        <w:gridCol w:w="1701"/>
      </w:tblGrid>
      <w:tr w:rsidR="00FE399E" w:rsidRPr="00AF460D" w14:paraId="4F8F7EA3" w14:textId="77777777" w:rsidTr="00AF460D"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14:paraId="4F8F7E9F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AF460D">
              <w:rPr>
                <w:rFonts w:cs="Arial"/>
                <w:b/>
                <w:color w:val="auto"/>
                <w:sz w:val="18"/>
                <w:szCs w:val="18"/>
              </w:rPr>
              <w:t>Parte Interessada</w:t>
            </w:r>
          </w:p>
        </w:tc>
        <w:tc>
          <w:tcPr>
            <w:tcW w:w="2551" w:type="dxa"/>
            <w:vMerge w:val="restart"/>
            <w:shd w:val="clear" w:color="auto" w:fill="D9D9D9" w:themeFill="background1" w:themeFillShade="D9"/>
            <w:vAlign w:val="center"/>
          </w:tcPr>
          <w:p w14:paraId="4F8F7EA0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AF460D">
              <w:rPr>
                <w:rFonts w:cs="Arial"/>
                <w:b/>
                <w:color w:val="auto"/>
                <w:sz w:val="18"/>
                <w:szCs w:val="18"/>
              </w:rPr>
              <w:t>Descrição</w:t>
            </w:r>
          </w:p>
        </w:tc>
        <w:tc>
          <w:tcPr>
            <w:tcW w:w="3402" w:type="dxa"/>
            <w:vMerge w:val="restart"/>
            <w:shd w:val="clear" w:color="auto" w:fill="D9D9D9" w:themeFill="background1" w:themeFillShade="D9"/>
            <w:vAlign w:val="center"/>
          </w:tcPr>
          <w:p w14:paraId="4F8F7EA1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AF460D">
              <w:rPr>
                <w:rFonts w:cs="Arial"/>
                <w:b/>
                <w:color w:val="auto"/>
                <w:sz w:val="18"/>
                <w:szCs w:val="18"/>
              </w:rPr>
              <w:t>Principais Responsabilidades</w:t>
            </w:r>
          </w:p>
        </w:tc>
        <w:tc>
          <w:tcPr>
            <w:tcW w:w="6663" w:type="dxa"/>
            <w:gridSpan w:val="4"/>
            <w:shd w:val="clear" w:color="auto" w:fill="D9D9D9" w:themeFill="background1" w:themeFillShade="D9"/>
            <w:vAlign w:val="center"/>
          </w:tcPr>
          <w:p w14:paraId="4F8F7EA2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AF460D">
              <w:rPr>
                <w:rFonts w:cs="Arial"/>
                <w:b/>
                <w:color w:val="auto"/>
                <w:sz w:val="18"/>
                <w:szCs w:val="18"/>
              </w:rPr>
              <w:t>Representante</w:t>
            </w:r>
          </w:p>
        </w:tc>
      </w:tr>
      <w:tr w:rsidR="00FE399E" w:rsidRPr="00AF460D" w14:paraId="4F8F7EAB" w14:textId="77777777" w:rsidTr="008E7EF4">
        <w:tc>
          <w:tcPr>
            <w:tcW w:w="1701" w:type="dxa"/>
            <w:vMerge/>
            <w:shd w:val="clear" w:color="auto" w:fill="D9D9D9" w:themeFill="background1" w:themeFillShade="D9"/>
            <w:vAlign w:val="center"/>
          </w:tcPr>
          <w:p w14:paraId="4F8F7EA4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D9D9D9" w:themeFill="background1" w:themeFillShade="D9"/>
            <w:vAlign w:val="center"/>
          </w:tcPr>
          <w:p w14:paraId="4F8F7EA5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</w:p>
        </w:tc>
        <w:tc>
          <w:tcPr>
            <w:tcW w:w="3402" w:type="dxa"/>
            <w:vMerge/>
            <w:shd w:val="clear" w:color="auto" w:fill="D9D9D9" w:themeFill="background1" w:themeFillShade="D9"/>
            <w:vAlign w:val="center"/>
          </w:tcPr>
          <w:p w14:paraId="4F8F7EA6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F8F7EA7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AF460D">
              <w:rPr>
                <w:rFonts w:cs="Arial"/>
                <w:b/>
                <w:color w:val="auto"/>
                <w:sz w:val="18"/>
                <w:szCs w:val="18"/>
              </w:rPr>
              <w:t>Nome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F8F7EA8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AF460D">
              <w:rPr>
                <w:rFonts w:cs="Arial"/>
                <w:b/>
                <w:color w:val="auto"/>
                <w:sz w:val="18"/>
                <w:szCs w:val="18"/>
              </w:rPr>
              <w:t>Unidade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F8F7EA9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AF460D">
              <w:rPr>
                <w:rFonts w:cs="Arial"/>
                <w:b/>
                <w:color w:val="auto"/>
                <w:sz w:val="18"/>
                <w:szCs w:val="18"/>
              </w:rPr>
              <w:t>Ramal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F8F7EAA" w14:textId="77777777" w:rsidR="00FE399E" w:rsidRPr="00753000" w:rsidRDefault="00FE399E" w:rsidP="00AF460D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i/>
                <w:color w:val="auto"/>
                <w:sz w:val="18"/>
                <w:szCs w:val="18"/>
              </w:rPr>
            </w:pPr>
            <w:r w:rsidRPr="00753000">
              <w:rPr>
                <w:rFonts w:cs="Arial"/>
                <w:b/>
                <w:i/>
                <w:color w:val="auto"/>
                <w:sz w:val="18"/>
                <w:szCs w:val="18"/>
              </w:rPr>
              <w:t>E-mail</w:t>
            </w:r>
          </w:p>
        </w:tc>
      </w:tr>
      <w:tr w:rsidR="00FE399E" w:rsidRPr="00AF460D" w14:paraId="4F8F7EB3" w14:textId="77777777" w:rsidTr="00AF460D">
        <w:tc>
          <w:tcPr>
            <w:tcW w:w="1701" w:type="dxa"/>
            <w:vAlign w:val="center"/>
          </w:tcPr>
          <w:p w14:paraId="4F8F7EAC" w14:textId="1C2232AC" w:rsidR="00FE399E" w:rsidRPr="00AF460D" w:rsidRDefault="00545027" w:rsidP="00AF460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COCIN</w:t>
            </w:r>
          </w:p>
        </w:tc>
        <w:tc>
          <w:tcPr>
            <w:tcW w:w="2551" w:type="dxa"/>
            <w:vAlign w:val="center"/>
          </w:tcPr>
          <w:p w14:paraId="4F8F7EAD" w14:textId="6774B3E9" w:rsidR="00FE399E" w:rsidRPr="00AF460D" w:rsidRDefault="00545027" w:rsidP="00AF460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Controle Interno</w:t>
            </w:r>
          </w:p>
        </w:tc>
        <w:tc>
          <w:tcPr>
            <w:tcW w:w="3402" w:type="dxa"/>
            <w:vAlign w:val="center"/>
          </w:tcPr>
          <w:p w14:paraId="4F8F7EAE" w14:textId="3B9EDA12" w:rsidR="00FE399E" w:rsidRPr="00AF460D" w:rsidRDefault="00545027" w:rsidP="00AF460D">
            <w:pPr>
              <w:pStyle w:val="QualidadeTexto"/>
              <w:spacing w:before="40" w:after="40" w:line="240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Responsável pela gestão doas informações recebidas, utilizando para tal o sistema SICOF</w:t>
            </w:r>
          </w:p>
        </w:tc>
        <w:tc>
          <w:tcPr>
            <w:tcW w:w="1985" w:type="dxa"/>
            <w:vAlign w:val="center"/>
          </w:tcPr>
          <w:p w14:paraId="4F8F7EAF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F8F7EB0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center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F8F7EB1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center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F8F7EB2" w14:textId="77777777" w:rsidR="00FE399E" w:rsidRPr="00AF460D" w:rsidRDefault="00FE399E" w:rsidP="00AF460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</w:p>
        </w:tc>
      </w:tr>
      <w:tr w:rsidR="00FE399E" w:rsidRPr="00AF460D" w14:paraId="4F8F7EC0" w14:textId="77777777" w:rsidTr="00AF460D">
        <w:tc>
          <w:tcPr>
            <w:tcW w:w="1701" w:type="dxa"/>
            <w:vAlign w:val="center"/>
          </w:tcPr>
          <w:p w14:paraId="4F8F7EB4" w14:textId="078F301C" w:rsidR="00FE399E" w:rsidRPr="00AF460D" w:rsidRDefault="00545027" w:rsidP="00AF460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SAD</w:t>
            </w:r>
          </w:p>
        </w:tc>
        <w:tc>
          <w:tcPr>
            <w:tcW w:w="2551" w:type="dxa"/>
            <w:vAlign w:val="center"/>
          </w:tcPr>
          <w:p w14:paraId="4F8F7EB5" w14:textId="7A613919" w:rsidR="00FE399E" w:rsidRPr="00AF460D" w:rsidRDefault="00545027" w:rsidP="00AF460D">
            <w:pPr>
              <w:pStyle w:val="QualidadeTexto"/>
              <w:spacing w:before="40" w:after="40" w:line="240" w:lineRule="auto"/>
              <w:jc w:val="left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Seção de Análise e Desenvolvimento</w:t>
            </w:r>
          </w:p>
        </w:tc>
        <w:tc>
          <w:tcPr>
            <w:tcW w:w="3402" w:type="dxa"/>
            <w:vAlign w:val="center"/>
          </w:tcPr>
          <w:p w14:paraId="4D2CAA86" w14:textId="77777777" w:rsidR="00545027" w:rsidRDefault="00545027" w:rsidP="002D129F">
            <w:pPr>
              <w:pStyle w:val="QualidadeTexto"/>
              <w:numPr>
                <w:ilvl w:val="0"/>
                <w:numId w:val="28"/>
              </w:numPr>
              <w:tabs>
                <w:tab w:val="left" w:pos="156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pelo desenvolvimento do Web Service para receber as informações do aplicativo Mobile</w:t>
            </w:r>
          </w:p>
          <w:p w14:paraId="4F8F7EBB" w14:textId="271162BB" w:rsidR="00FE399E" w:rsidRPr="00AF460D" w:rsidRDefault="00545027" w:rsidP="002D129F">
            <w:pPr>
              <w:pStyle w:val="QualidadeTexto"/>
              <w:numPr>
                <w:ilvl w:val="0"/>
                <w:numId w:val="28"/>
              </w:numPr>
              <w:tabs>
                <w:tab w:val="left" w:pos="156"/>
              </w:tabs>
              <w:spacing w:before="40" w:after="40" w:line="240" w:lineRule="auto"/>
              <w:ind w:left="0" w:firstLine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pelo desenvolvimento do aplicativo mobile Android</w:t>
            </w:r>
          </w:p>
        </w:tc>
        <w:tc>
          <w:tcPr>
            <w:tcW w:w="1985" w:type="dxa"/>
            <w:vAlign w:val="center"/>
          </w:tcPr>
          <w:p w14:paraId="4F8F7EBC" w14:textId="77777777" w:rsidR="00FE399E" w:rsidRPr="00AF460D" w:rsidRDefault="00FE399E" w:rsidP="00AF460D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F8F7EBD" w14:textId="77777777" w:rsidR="00FE399E" w:rsidRPr="00AF460D" w:rsidRDefault="00FE399E" w:rsidP="00AF460D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F8F7EBE" w14:textId="77777777" w:rsidR="00FE399E" w:rsidRPr="00AF460D" w:rsidRDefault="00FE399E" w:rsidP="00AF460D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F8F7EBF" w14:textId="77777777" w:rsidR="00FE399E" w:rsidRPr="00AF460D" w:rsidRDefault="00FE399E" w:rsidP="00AF460D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8F7EC1" w14:textId="4596B4FA" w:rsidR="008C75EB" w:rsidRDefault="008C75EB" w:rsidP="008C75EB">
      <w:pPr>
        <w:pStyle w:val="Ttulo2"/>
        <w:widowControl/>
        <w:spacing w:after="120" w:line="240" w:lineRule="auto"/>
        <w:ind w:left="426"/>
        <w:jc w:val="both"/>
        <w:rPr>
          <w:rFonts w:cs="Arial"/>
          <w:color w:val="000000"/>
          <w:sz w:val="24"/>
          <w:lang w:eastAsia="pt-BR"/>
        </w:rPr>
      </w:pPr>
    </w:p>
    <w:p w14:paraId="4F8F7EC2" w14:textId="77777777" w:rsidR="008C75EB" w:rsidRDefault="008C75EB" w:rsidP="008C75EB">
      <w:pPr>
        <w:rPr>
          <w:rFonts w:ascii="Arial" w:eastAsia="Times New Roman" w:hAnsi="Arial"/>
          <w:szCs w:val="20"/>
          <w:lang w:eastAsia="pt-BR"/>
        </w:rPr>
      </w:pPr>
      <w:r>
        <w:rPr>
          <w:lang w:eastAsia="pt-BR"/>
        </w:rPr>
        <w:br w:type="page"/>
      </w:r>
    </w:p>
    <w:p w14:paraId="4F8F7EC3" w14:textId="77777777" w:rsidR="003B41FC" w:rsidRPr="00EF43DB" w:rsidRDefault="005E10CC" w:rsidP="00EF43DB">
      <w:pPr>
        <w:keepNext/>
        <w:numPr>
          <w:ilvl w:val="1"/>
          <w:numId w:val="26"/>
        </w:numPr>
        <w:tabs>
          <w:tab w:val="left" w:pos="993"/>
        </w:tabs>
        <w:spacing w:before="240" w:after="120" w:line="240" w:lineRule="auto"/>
        <w:ind w:left="363" w:firstLine="0"/>
        <w:outlineLvl w:val="0"/>
        <w:rPr>
          <w:rFonts w:ascii="Arial" w:hAnsi="Arial" w:cs="Arial"/>
          <w:b/>
          <w:color w:val="000000"/>
          <w:sz w:val="24"/>
          <w:lang w:eastAsia="pt-BR"/>
        </w:rPr>
      </w:pPr>
      <w:bookmarkStart w:id="12" w:name="_Toc401673139"/>
      <w:r w:rsidRPr="00EF43DB">
        <w:rPr>
          <w:rFonts w:ascii="Arial" w:hAnsi="Arial" w:cs="Arial"/>
          <w:b/>
          <w:color w:val="000000"/>
          <w:sz w:val="24"/>
          <w:lang w:eastAsia="pt-BR"/>
        </w:rPr>
        <w:lastRenderedPageBreak/>
        <w:t>Necessidades das partes interessadas</w:t>
      </w:r>
      <w:bookmarkEnd w:id="12"/>
    </w:p>
    <w:p w14:paraId="4F8F7EC4" w14:textId="77777777" w:rsidR="00FD22CF" w:rsidRPr="008E7EF4" w:rsidRDefault="003B41FC" w:rsidP="00EF43DB">
      <w:pPr>
        <w:pStyle w:val="QualidadeTexto"/>
        <w:spacing w:after="120" w:line="240" w:lineRule="auto"/>
        <w:ind w:left="363"/>
        <w:rPr>
          <w:rFonts w:cs="Arial"/>
          <w:color w:val="0000FF"/>
          <w:sz w:val="22"/>
          <w:szCs w:val="22"/>
        </w:rPr>
      </w:pPr>
      <w:r w:rsidRPr="008E7EF4">
        <w:rPr>
          <w:rFonts w:cs="Arial"/>
          <w:color w:val="0000FF"/>
          <w:sz w:val="22"/>
          <w:szCs w:val="22"/>
        </w:rPr>
        <w:t xml:space="preserve">[Liste </w:t>
      </w:r>
      <w:r w:rsidR="00753000">
        <w:rPr>
          <w:rFonts w:cs="Arial"/>
          <w:color w:val="0000FF"/>
          <w:sz w:val="22"/>
          <w:szCs w:val="22"/>
        </w:rPr>
        <w:t>a</w:t>
      </w:r>
      <w:r w:rsidRPr="008E7EF4">
        <w:rPr>
          <w:rFonts w:cs="Arial"/>
          <w:color w:val="0000FF"/>
          <w:sz w:val="22"/>
          <w:szCs w:val="22"/>
        </w:rPr>
        <w:t>s principais solicitações das necessidades dos interessados.</w:t>
      </w:r>
    </w:p>
    <w:p w14:paraId="4F8F7EC5" w14:textId="77777777" w:rsidR="00FD22CF" w:rsidRPr="008E7EF4" w:rsidRDefault="00FD22CF" w:rsidP="00EF43DB">
      <w:pPr>
        <w:pStyle w:val="QualidadeTexto"/>
        <w:spacing w:after="120" w:line="240" w:lineRule="auto"/>
        <w:ind w:left="363"/>
        <w:rPr>
          <w:rFonts w:cs="Arial"/>
          <w:color w:val="0000FF"/>
          <w:sz w:val="22"/>
          <w:szCs w:val="22"/>
        </w:rPr>
      </w:pPr>
      <w:r w:rsidRPr="008E7EF4">
        <w:rPr>
          <w:rFonts w:cs="Arial"/>
          <w:color w:val="0000FF"/>
          <w:sz w:val="22"/>
          <w:szCs w:val="22"/>
        </w:rPr>
        <w:t>Padronize a descrição de uma necessidade da seguinte maneira:</w:t>
      </w:r>
    </w:p>
    <w:p w14:paraId="4F8F7EC6" w14:textId="77777777" w:rsidR="003B41FC" w:rsidRPr="008E7EF4" w:rsidRDefault="00FD22CF" w:rsidP="00EF43DB">
      <w:pPr>
        <w:pStyle w:val="QualidadeTexto"/>
        <w:spacing w:after="120" w:line="240" w:lineRule="auto"/>
        <w:ind w:left="363"/>
        <w:rPr>
          <w:rFonts w:cs="Arial"/>
          <w:color w:val="0000FF"/>
          <w:sz w:val="22"/>
          <w:szCs w:val="22"/>
        </w:rPr>
      </w:pPr>
      <w:r w:rsidRPr="008E7EF4">
        <w:rPr>
          <w:rFonts w:cs="Arial"/>
          <w:color w:val="0000FF"/>
          <w:sz w:val="22"/>
          <w:szCs w:val="22"/>
        </w:rPr>
        <w:t>A &lt;Parte Interessada&gt; necessita &lt;&lt;sentença&gt;&gt;.</w:t>
      </w:r>
      <w:r w:rsidR="003B41FC" w:rsidRPr="008E7EF4">
        <w:rPr>
          <w:rFonts w:cs="Arial"/>
          <w:color w:val="0000FF"/>
          <w:sz w:val="22"/>
          <w:szCs w:val="22"/>
        </w:rPr>
        <w:t>]</w:t>
      </w:r>
    </w:p>
    <w:tbl>
      <w:tblPr>
        <w:tblW w:w="4879" w:type="pct"/>
        <w:tblInd w:w="3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6"/>
        <w:gridCol w:w="2978"/>
        <w:gridCol w:w="2266"/>
        <w:gridCol w:w="2694"/>
        <w:gridCol w:w="2410"/>
        <w:gridCol w:w="2590"/>
      </w:tblGrid>
      <w:tr w:rsidR="00FD22CF" w:rsidRPr="00BC4C72" w14:paraId="4F8F7ECD" w14:textId="77777777" w:rsidTr="00EF43DB">
        <w:trPr>
          <w:trHeight w:val="409"/>
        </w:trPr>
        <w:tc>
          <w:tcPr>
            <w:tcW w:w="493" w:type="pct"/>
            <w:shd w:val="clear" w:color="auto" w:fill="D9D9D9" w:themeFill="background1" w:themeFillShade="D9"/>
            <w:vAlign w:val="center"/>
          </w:tcPr>
          <w:p w14:paraId="4F8F7EC7" w14:textId="77777777" w:rsidR="00FD22CF" w:rsidRPr="00922A5F" w:rsidRDefault="00FD22CF" w:rsidP="00AF460D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5138D7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Código</w:t>
            </w:r>
          </w:p>
        </w:tc>
        <w:tc>
          <w:tcPr>
            <w:tcW w:w="1037" w:type="pct"/>
            <w:shd w:val="clear" w:color="auto" w:fill="D9D9D9" w:themeFill="background1" w:themeFillShade="D9"/>
            <w:vAlign w:val="center"/>
          </w:tcPr>
          <w:p w14:paraId="4F8F7EC8" w14:textId="77777777" w:rsidR="00FD22CF" w:rsidRPr="00922A5F" w:rsidRDefault="00FD22CF" w:rsidP="00AF460D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eastAsia="pt-BR"/>
              </w:rPr>
            </w:pPr>
            <w:r w:rsidRPr="0057061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 xml:space="preserve"> da necessidade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4F8F7EC9" w14:textId="77777777" w:rsidR="00FD22CF" w:rsidRPr="00570613" w:rsidRDefault="00FD22CF" w:rsidP="00AF460D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Prioridade</w:t>
            </w:r>
          </w:p>
        </w:tc>
        <w:tc>
          <w:tcPr>
            <w:tcW w:w="938" w:type="pct"/>
            <w:shd w:val="clear" w:color="auto" w:fill="D9D9D9" w:themeFill="background1" w:themeFillShade="D9"/>
            <w:vAlign w:val="center"/>
          </w:tcPr>
          <w:p w14:paraId="4F8F7ECA" w14:textId="77777777" w:rsidR="00FD22CF" w:rsidRPr="00C976F6" w:rsidRDefault="00FD22CF" w:rsidP="00AF460D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FD22CF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Preocupações</w:t>
            </w:r>
          </w:p>
        </w:tc>
        <w:tc>
          <w:tcPr>
            <w:tcW w:w="839" w:type="pct"/>
            <w:shd w:val="clear" w:color="auto" w:fill="D9D9D9" w:themeFill="background1" w:themeFillShade="D9"/>
            <w:vAlign w:val="center"/>
          </w:tcPr>
          <w:p w14:paraId="4F8F7ECB" w14:textId="77777777" w:rsidR="00FD22CF" w:rsidRPr="00570613" w:rsidRDefault="00FD22CF" w:rsidP="00AF460D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C976F6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Solução Atual</w:t>
            </w:r>
          </w:p>
        </w:tc>
        <w:tc>
          <w:tcPr>
            <w:tcW w:w="902" w:type="pct"/>
            <w:shd w:val="clear" w:color="auto" w:fill="D9D9D9" w:themeFill="background1" w:themeFillShade="D9"/>
            <w:vAlign w:val="center"/>
          </w:tcPr>
          <w:p w14:paraId="4F8F7ECC" w14:textId="77777777" w:rsidR="00FD22CF" w:rsidRPr="00570613" w:rsidRDefault="00FD22CF" w:rsidP="00AF460D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C976F6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Soluções Propostas</w:t>
            </w:r>
          </w:p>
        </w:tc>
      </w:tr>
      <w:tr w:rsidR="00FD22CF" w:rsidRPr="00922A5F" w14:paraId="4F8F7ED7" w14:textId="77777777" w:rsidTr="00EF43DB">
        <w:tc>
          <w:tcPr>
            <w:tcW w:w="493" w:type="pct"/>
            <w:shd w:val="clear" w:color="auto" w:fill="FFFFFF" w:themeFill="background1"/>
            <w:vAlign w:val="center"/>
          </w:tcPr>
          <w:p w14:paraId="4F8F7ECE" w14:textId="77777777" w:rsidR="00FD22CF" w:rsidRPr="007354BC" w:rsidRDefault="00FD22CF" w:rsidP="008E7EF4">
            <w:pPr>
              <w:spacing w:before="40" w:after="40" w:line="240" w:lineRule="auto"/>
              <w:jc w:val="center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[</w:t>
            </w:r>
            <w:r w:rsidRPr="00184F11"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NEED</w:t>
            </w: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001]</w:t>
            </w:r>
          </w:p>
        </w:tc>
        <w:tc>
          <w:tcPr>
            <w:tcW w:w="1037" w:type="pct"/>
            <w:shd w:val="clear" w:color="auto" w:fill="FFFFFF" w:themeFill="background1"/>
            <w:vAlign w:val="center"/>
          </w:tcPr>
          <w:p w14:paraId="4F8F7ECF" w14:textId="56743B8A" w:rsidR="00FD22CF" w:rsidRPr="007354BC" w:rsidRDefault="001F5741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A COCIN necessita de aplicativo mobile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4F8F7ED0" w14:textId="77777777" w:rsidR="00FD22CF" w:rsidRPr="00A711B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[Alta, Média, Baixa]</w:t>
            </w:r>
          </w:p>
        </w:tc>
        <w:tc>
          <w:tcPr>
            <w:tcW w:w="938" w:type="pct"/>
            <w:shd w:val="clear" w:color="auto" w:fill="FFFFFF" w:themeFill="background1"/>
            <w:vAlign w:val="center"/>
          </w:tcPr>
          <w:p w14:paraId="4F8F7ED1" w14:textId="77777777" w:rsidR="00FD22CF" w:rsidRPr="00FD22C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[Problemas que a parte interessada </w:t>
            </w:r>
            <w:r w:rsidRPr="00FD22CF">
              <w:rPr>
                <w:rFonts w:ascii="Arial" w:hAnsi="Arial" w:cs="Arial"/>
                <w:color w:val="0000FF"/>
                <w:sz w:val="18"/>
                <w:szCs w:val="18"/>
              </w:rPr>
              <w:t>possui.</w:t>
            </w:r>
          </w:p>
          <w:p w14:paraId="4F8F7ED2" w14:textId="77777777" w:rsidR="00FD22CF" w:rsidRPr="00FD22C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14:paraId="4F8F7ED3" w14:textId="77777777" w:rsidR="00FD22CF" w:rsidRPr="00FD22C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FD22CF">
              <w:rPr>
                <w:rFonts w:ascii="Arial" w:hAnsi="Arial" w:cs="Arial"/>
                <w:color w:val="0000FF"/>
                <w:sz w:val="18"/>
                <w:szCs w:val="18"/>
              </w:rPr>
              <w:t>Exemplo:</w:t>
            </w:r>
          </w:p>
          <w:p w14:paraId="4F8F7ED4" w14:textId="77777777" w:rsidR="00FD22C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FD22CF">
              <w:rPr>
                <w:rFonts w:ascii="Arial" w:hAnsi="Arial" w:cs="Arial"/>
                <w:color w:val="0000FF"/>
                <w:sz w:val="18"/>
                <w:szCs w:val="18"/>
              </w:rPr>
              <w:t xml:space="preserve">Ineficiência </w:t>
            </w:r>
            <w:r w:rsidR="00702272">
              <w:rPr>
                <w:rFonts w:ascii="Arial" w:hAnsi="Arial" w:cs="Arial"/>
                <w:color w:val="0000FF"/>
                <w:sz w:val="18"/>
                <w:szCs w:val="18"/>
              </w:rPr>
              <w:t>na análise</w:t>
            </w:r>
            <w:r w:rsidRPr="00FD22CF">
              <w:rPr>
                <w:rFonts w:ascii="Arial" w:hAnsi="Arial" w:cs="Arial"/>
                <w:color w:val="0000FF"/>
                <w:sz w:val="18"/>
                <w:szCs w:val="18"/>
              </w:rPr>
              <w:t xml:space="preserve"> de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afastamento</w:t>
            </w:r>
            <w:r w:rsidR="00702272">
              <w:rPr>
                <w:rFonts w:ascii="Arial" w:hAnsi="Arial" w:cs="Arial"/>
                <w:color w:val="0000F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médic</w:t>
            </w:r>
            <w:r w:rsidR="00702272">
              <w:rPr>
                <w:rFonts w:ascii="Arial" w:hAnsi="Arial" w:cs="Arial"/>
                <w:color w:val="0000FF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s</w:t>
            </w:r>
            <w:r w:rsidRPr="00FD22CF">
              <w:rPr>
                <w:rFonts w:ascii="Arial" w:hAnsi="Arial" w:cs="Arial"/>
                <w:color w:val="0000FF"/>
                <w:sz w:val="18"/>
                <w:szCs w:val="18"/>
              </w:rPr>
              <w:t xml:space="preserve"> devido à classificação errada.]</w:t>
            </w:r>
          </w:p>
        </w:tc>
        <w:tc>
          <w:tcPr>
            <w:tcW w:w="839" w:type="pct"/>
            <w:shd w:val="clear" w:color="auto" w:fill="FFFFFF" w:themeFill="background1"/>
            <w:vAlign w:val="center"/>
          </w:tcPr>
          <w:p w14:paraId="4F8F7ED5" w14:textId="77777777" w:rsidR="00FD22CF" w:rsidRPr="00A711BF" w:rsidRDefault="00FD22CF" w:rsidP="00753000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[Caso exista, qual a solução atual para atender </w:t>
            </w:r>
            <w:r w:rsidR="00753000">
              <w:rPr>
                <w:rFonts w:ascii="Arial" w:hAnsi="Arial" w:cs="Arial"/>
                <w:color w:val="0000FF"/>
                <w:sz w:val="18"/>
                <w:szCs w:val="18"/>
              </w:rPr>
              <w:t>à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necessidade</w:t>
            </w:r>
            <w:r w:rsidR="00702272">
              <w:rPr>
                <w:rFonts w:ascii="Arial" w:hAnsi="Arial" w:cs="Arial"/>
                <w:color w:val="0000F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]</w:t>
            </w:r>
          </w:p>
        </w:tc>
        <w:tc>
          <w:tcPr>
            <w:tcW w:w="902" w:type="pct"/>
            <w:shd w:val="clear" w:color="auto" w:fill="FFFFFF" w:themeFill="background1"/>
            <w:vAlign w:val="center"/>
          </w:tcPr>
          <w:p w14:paraId="4F8F7ED6" w14:textId="77777777" w:rsidR="00FD22CF" w:rsidRPr="00A711BF" w:rsidRDefault="00FD22CF" w:rsidP="00753000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[Qual seria a solução ideal para atender </w:t>
            </w:r>
            <w:r w:rsidR="00753000">
              <w:rPr>
                <w:rFonts w:ascii="Arial" w:hAnsi="Arial" w:cs="Arial"/>
                <w:color w:val="0000FF"/>
                <w:sz w:val="18"/>
                <w:szCs w:val="18"/>
              </w:rPr>
              <w:t>à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necessidade]</w:t>
            </w:r>
          </w:p>
        </w:tc>
      </w:tr>
      <w:tr w:rsidR="00FD22CF" w:rsidRPr="00922A5F" w14:paraId="4F8F7EDE" w14:textId="77777777" w:rsidTr="00EF43DB">
        <w:tc>
          <w:tcPr>
            <w:tcW w:w="493" w:type="pct"/>
            <w:shd w:val="clear" w:color="auto" w:fill="FFFFFF" w:themeFill="background1"/>
            <w:vAlign w:val="center"/>
          </w:tcPr>
          <w:p w14:paraId="4F8F7ED8" w14:textId="77777777" w:rsidR="00FD22CF" w:rsidRPr="007354BC" w:rsidRDefault="00FD22CF" w:rsidP="008E7EF4">
            <w:pPr>
              <w:spacing w:before="40" w:after="40" w:line="240" w:lineRule="auto"/>
              <w:jc w:val="center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[</w:t>
            </w:r>
            <w:r w:rsidRPr="00184F11"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NEED</w:t>
            </w: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002]</w:t>
            </w:r>
          </w:p>
        </w:tc>
        <w:tc>
          <w:tcPr>
            <w:tcW w:w="1037" w:type="pct"/>
            <w:shd w:val="clear" w:color="auto" w:fill="FFFFFF" w:themeFill="background1"/>
            <w:vAlign w:val="center"/>
          </w:tcPr>
          <w:p w14:paraId="4F8F7ED9" w14:textId="77777777" w:rsidR="00FD22CF" w:rsidRPr="007354BC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A711BF">
              <w:rPr>
                <w:rFonts w:ascii="Arial" w:hAnsi="Arial" w:cs="Arial"/>
                <w:color w:val="0000FF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Descrever detalhadamente a necessidade específica]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4F8F7EDA" w14:textId="77777777" w:rsidR="00FD22CF" w:rsidRPr="00A711B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938" w:type="pct"/>
            <w:shd w:val="clear" w:color="auto" w:fill="FFFFFF" w:themeFill="background1"/>
            <w:vAlign w:val="center"/>
          </w:tcPr>
          <w:p w14:paraId="4F8F7EDB" w14:textId="77777777" w:rsidR="00FD22CF" w:rsidRPr="00A711B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839" w:type="pct"/>
            <w:shd w:val="clear" w:color="auto" w:fill="FFFFFF" w:themeFill="background1"/>
            <w:vAlign w:val="center"/>
          </w:tcPr>
          <w:p w14:paraId="4F8F7EDC" w14:textId="77777777" w:rsidR="00FD22CF" w:rsidRPr="00A711B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902" w:type="pct"/>
            <w:shd w:val="clear" w:color="auto" w:fill="FFFFFF" w:themeFill="background1"/>
            <w:vAlign w:val="center"/>
          </w:tcPr>
          <w:p w14:paraId="4F8F7EDD" w14:textId="77777777" w:rsidR="00FD22CF" w:rsidRPr="00A711B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FD22CF" w:rsidRPr="00922A5F" w14:paraId="4F8F7EE5" w14:textId="77777777" w:rsidTr="00EF43DB">
        <w:tc>
          <w:tcPr>
            <w:tcW w:w="493" w:type="pct"/>
            <w:shd w:val="clear" w:color="auto" w:fill="FFFFFF" w:themeFill="background1"/>
            <w:vAlign w:val="center"/>
          </w:tcPr>
          <w:p w14:paraId="4F8F7EDF" w14:textId="77777777" w:rsidR="00FD22CF" w:rsidRPr="007354BC" w:rsidRDefault="00FD22CF" w:rsidP="008E7EF4">
            <w:pPr>
              <w:spacing w:before="40" w:after="40" w:line="240" w:lineRule="auto"/>
              <w:jc w:val="center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[</w:t>
            </w:r>
            <w:r w:rsidRPr="00184F11"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NEED</w:t>
            </w: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003]</w:t>
            </w:r>
          </w:p>
        </w:tc>
        <w:tc>
          <w:tcPr>
            <w:tcW w:w="1037" w:type="pct"/>
            <w:shd w:val="clear" w:color="auto" w:fill="FFFFFF" w:themeFill="background1"/>
            <w:vAlign w:val="center"/>
          </w:tcPr>
          <w:p w14:paraId="4F8F7EE0" w14:textId="77777777" w:rsidR="00FD22CF" w:rsidRPr="007354BC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A711BF">
              <w:rPr>
                <w:rFonts w:ascii="Arial" w:hAnsi="Arial" w:cs="Arial"/>
                <w:color w:val="0000FF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Descrever detalhadamente a necessidade específica]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4F8F7EE1" w14:textId="77777777" w:rsidR="00FD22CF" w:rsidRPr="00A711B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938" w:type="pct"/>
            <w:shd w:val="clear" w:color="auto" w:fill="FFFFFF" w:themeFill="background1"/>
            <w:vAlign w:val="center"/>
          </w:tcPr>
          <w:p w14:paraId="4F8F7EE2" w14:textId="77777777" w:rsidR="00FD22CF" w:rsidRPr="00A711B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839" w:type="pct"/>
            <w:shd w:val="clear" w:color="auto" w:fill="FFFFFF" w:themeFill="background1"/>
            <w:vAlign w:val="center"/>
          </w:tcPr>
          <w:p w14:paraId="4F8F7EE3" w14:textId="77777777" w:rsidR="00FD22CF" w:rsidRPr="00A711B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902" w:type="pct"/>
            <w:shd w:val="clear" w:color="auto" w:fill="FFFFFF" w:themeFill="background1"/>
            <w:vAlign w:val="center"/>
          </w:tcPr>
          <w:p w14:paraId="4F8F7EE4" w14:textId="77777777" w:rsidR="00FD22CF" w:rsidRPr="00A711B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FD22CF" w:rsidRPr="00922A5F" w14:paraId="4F8F7EEC" w14:textId="77777777" w:rsidTr="00EF43DB">
        <w:tc>
          <w:tcPr>
            <w:tcW w:w="493" w:type="pct"/>
            <w:shd w:val="clear" w:color="auto" w:fill="FFFFFF" w:themeFill="background1"/>
            <w:vAlign w:val="center"/>
          </w:tcPr>
          <w:p w14:paraId="4F8F7EE6" w14:textId="77777777" w:rsidR="00FD22CF" w:rsidRPr="007354BC" w:rsidRDefault="00FD22CF" w:rsidP="008E7EF4">
            <w:pPr>
              <w:spacing w:before="40" w:after="40" w:line="240" w:lineRule="auto"/>
              <w:jc w:val="center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[</w:t>
            </w:r>
            <w:r w:rsidRPr="00184F11"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NEED</w:t>
            </w: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004]</w:t>
            </w:r>
          </w:p>
        </w:tc>
        <w:tc>
          <w:tcPr>
            <w:tcW w:w="1037" w:type="pct"/>
            <w:shd w:val="clear" w:color="auto" w:fill="FFFFFF" w:themeFill="background1"/>
            <w:vAlign w:val="center"/>
          </w:tcPr>
          <w:p w14:paraId="4F8F7EE7" w14:textId="77777777" w:rsidR="00FD22CF" w:rsidRPr="007354BC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A711BF">
              <w:rPr>
                <w:rFonts w:ascii="Arial" w:hAnsi="Arial" w:cs="Arial"/>
                <w:color w:val="0000FF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Descrever detalhadamente a necessidade específica]</w:t>
            </w:r>
          </w:p>
        </w:tc>
        <w:tc>
          <w:tcPr>
            <w:tcW w:w="789" w:type="pct"/>
            <w:shd w:val="clear" w:color="auto" w:fill="FFFFFF" w:themeFill="background1"/>
            <w:vAlign w:val="center"/>
          </w:tcPr>
          <w:p w14:paraId="4F8F7EE8" w14:textId="77777777" w:rsidR="00FD22CF" w:rsidRPr="00A711B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938" w:type="pct"/>
            <w:shd w:val="clear" w:color="auto" w:fill="FFFFFF" w:themeFill="background1"/>
            <w:vAlign w:val="center"/>
          </w:tcPr>
          <w:p w14:paraId="4F8F7EE9" w14:textId="77777777" w:rsidR="00FD22CF" w:rsidRPr="00A711B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839" w:type="pct"/>
            <w:shd w:val="clear" w:color="auto" w:fill="FFFFFF" w:themeFill="background1"/>
            <w:vAlign w:val="center"/>
          </w:tcPr>
          <w:p w14:paraId="4F8F7EEA" w14:textId="77777777" w:rsidR="00FD22CF" w:rsidRPr="00A711B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902" w:type="pct"/>
            <w:shd w:val="clear" w:color="auto" w:fill="FFFFFF" w:themeFill="background1"/>
            <w:vAlign w:val="center"/>
          </w:tcPr>
          <w:p w14:paraId="4F8F7EEB" w14:textId="77777777" w:rsidR="00FD22CF" w:rsidRPr="00A711BF" w:rsidRDefault="00FD22CF" w:rsidP="008E7EF4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</w:tbl>
    <w:p w14:paraId="4F8F7EED" w14:textId="77777777" w:rsidR="001E52FA" w:rsidRDefault="001E52FA" w:rsidP="001E52FA">
      <w:pPr>
        <w:pStyle w:val="Ttulo1"/>
        <w:widowControl/>
        <w:numPr>
          <w:ilvl w:val="0"/>
          <w:numId w:val="5"/>
        </w:numPr>
        <w:tabs>
          <w:tab w:val="clear" w:pos="363"/>
        </w:tabs>
        <w:spacing w:after="120" w:line="240" w:lineRule="auto"/>
        <w:ind w:left="357" w:hanging="357"/>
        <w:rPr>
          <w:rFonts w:cs="Arial"/>
          <w:color w:val="000000"/>
          <w:lang w:eastAsia="pt-BR"/>
        </w:rPr>
        <w:sectPr w:rsidR="001E52FA" w:rsidSect="00EB0A46">
          <w:headerReference w:type="default" r:id="rId14"/>
          <w:footerReference w:type="default" r:id="rId15"/>
          <w:headerReference w:type="first" r:id="rId16"/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F8F7EEE" w14:textId="77777777" w:rsidR="003B41FC" w:rsidRPr="00353A52" w:rsidRDefault="005E10CC" w:rsidP="00353A52">
      <w:pPr>
        <w:keepNext/>
        <w:numPr>
          <w:ilvl w:val="0"/>
          <w:numId w:val="26"/>
        </w:numPr>
        <w:tabs>
          <w:tab w:val="left" w:pos="426"/>
        </w:tabs>
        <w:spacing w:before="240" w:after="120" w:line="240" w:lineRule="auto"/>
        <w:ind w:left="0" w:firstLine="0"/>
        <w:outlineLvl w:val="0"/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</w:pPr>
      <w:bookmarkStart w:id="13" w:name="_Toc401673140"/>
      <w:r w:rsidRPr="00353A52"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  <w:lastRenderedPageBreak/>
        <w:t>Características do produto</w:t>
      </w:r>
      <w:bookmarkEnd w:id="13"/>
    </w:p>
    <w:p w14:paraId="4F8F7EEF" w14:textId="77777777" w:rsidR="00E47F2C" w:rsidRPr="00796362" w:rsidRDefault="003B41FC" w:rsidP="00796362">
      <w:pPr>
        <w:pStyle w:val="QualidadeTexto"/>
        <w:spacing w:after="120" w:line="240" w:lineRule="auto"/>
        <w:rPr>
          <w:rFonts w:cs="Arial"/>
          <w:color w:val="0000FF"/>
          <w:sz w:val="22"/>
          <w:szCs w:val="22"/>
        </w:rPr>
      </w:pPr>
      <w:r w:rsidRPr="00796362">
        <w:rPr>
          <w:rFonts w:cs="Arial"/>
          <w:color w:val="0000FF"/>
          <w:sz w:val="22"/>
          <w:szCs w:val="22"/>
        </w:rPr>
        <w:t xml:space="preserve">[Esta seção exibe a lista </w:t>
      </w:r>
      <w:r w:rsidR="004E5534" w:rsidRPr="00796362">
        <w:rPr>
          <w:rFonts w:cs="Arial"/>
          <w:color w:val="0000FF"/>
          <w:sz w:val="22"/>
          <w:szCs w:val="22"/>
        </w:rPr>
        <w:t xml:space="preserve">das características do </w:t>
      </w:r>
      <w:r w:rsidR="001E52FA" w:rsidRPr="00796362">
        <w:rPr>
          <w:rFonts w:cs="Arial"/>
          <w:color w:val="0000FF"/>
          <w:sz w:val="22"/>
          <w:szCs w:val="22"/>
        </w:rPr>
        <w:t>sistema</w:t>
      </w:r>
      <w:r w:rsidR="004E5534" w:rsidRPr="00796362">
        <w:rPr>
          <w:rFonts w:cs="Arial"/>
          <w:color w:val="0000FF"/>
          <w:sz w:val="22"/>
          <w:szCs w:val="22"/>
        </w:rPr>
        <w:t xml:space="preserve">, que irão dar origem a requisitos funcionais e não funcionais, pois uma característica do </w:t>
      </w:r>
      <w:r w:rsidR="008C75EB" w:rsidRPr="00796362">
        <w:rPr>
          <w:rFonts w:cs="Arial"/>
          <w:color w:val="0000FF"/>
          <w:sz w:val="22"/>
          <w:szCs w:val="22"/>
        </w:rPr>
        <w:t>sistema</w:t>
      </w:r>
      <w:r w:rsidR="004E5534" w:rsidRPr="00796362">
        <w:rPr>
          <w:rFonts w:cs="Arial"/>
          <w:color w:val="0000FF"/>
          <w:sz w:val="22"/>
          <w:szCs w:val="22"/>
        </w:rPr>
        <w:t xml:space="preserve"> é </w:t>
      </w:r>
      <w:r w:rsidR="000471DD" w:rsidRPr="00796362">
        <w:rPr>
          <w:rFonts w:cs="Arial"/>
          <w:color w:val="0000FF"/>
          <w:sz w:val="22"/>
          <w:szCs w:val="22"/>
        </w:rPr>
        <w:t>um a</w:t>
      </w:r>
      <w:r w:rsidR="002C2B5D" w:rsidRPr="00796362">
        <w:rPr>
          <w:rFonts w:cs="Arial"/>
          <w:color w:val="0000FF"/>
          <w:sz w:val="22"/>
          <w:szCs w:val="22"/>
        </w:rPr>
        <w:t xml:space="preserve">tributo ou comportamento a ser apresentado </w:t>
      </w:r>
      <w:r w:rsidR="000471DD" w:rsidRPr="00796362">
        <w:rPr>
          <w:rFonts w:cs="Arial"/>
          <w:color w:val="0000FF"/>
          <w:sz w:val="22"/>
          <w:szCs w:val="22"/>
        </w:rPr>
        <w:t>pelo sistema</w:t>
      </w:r>
      <w:r w:rsidR="002C2B5D" w:rsidRPr="00796362">
        <w:rPr>
          <w:rFonts w:cs="Arial"/>
          <w:color w:val="0000FF"/>
          <w:sz w:val="22"/>
          <w:szCs w:val="22"/>
        </w:rPr>
        <w:t xml:space="preserve"> ou componente de </w:t>
      </w:r>
      <w:r w:rsidR="002C2B5D" w:rsidRPr="00753000">
        <w:rPr>
          <w:rFonts w:cs="Arial"/>
          <w:i/>
          <w:color w:val="0000FF"/>
          <w:sz w:val="22"/>
          <w:szCs w:val="22"/>
        </w:rPr>
        <w:t>software</w:t>
      </w:r>
      <w:r w:rsidR="002C2B5D" w:rsidRPr="00796362">
        <w:rPr>
          <w:rFonts w:cs="Arial"/>
          <w:color w:val="0000FF"/>
          <w:sz w:val="22"/>
          <w:szCs w:val="22"/>
        </w:rPr>
        <w:t xml:space="preserve"> em atendimento a uma necessidade dos interessados</w:t>
      </w:r>
      <w:r w:rsidR="000471DD" w:rsidRPr="00796362">
        <w:rPr>
          <w:rFonts w:cs="Arial"/>
          <w:color w:val="0000FF"/>
          <w:sz w:val="22"/>
          <w:szCs w:val="22"/>
        </w:rPr>
        <w:t>.</w:t>
      </w:r>
    </w:p>
    <w:p w14:paraId="4F8F7EF0" w14:textId="77777777" w:rsidR="001C3839" w:rsidRPr="00796362" w:rsidRDefault="001C3839" w:rsidP="00796362">
      <w:pPr>
        <w:pStyle w:val="QualidadeTexto"/>
        <w:spacing w:after="120" w:line="240" w:lineRule="auto"/>
        <w:rPr>
          <w:rFonts w:cs="Arial"/>
          <w:color w:val="0000FF"/>
          <w:sz w:val="22"/>
          <w:szCs w:val="22"/>
        </w:rPr>
      </w:pPr>
      <w:r w:rsidRPr="00796362">
        <w:rPr>
          <w:rFonts w:cs="Arial"/>
          <w:color w:val="0000FF"/>
          <w:sz w:val="22"/>
          <w:szCs w:val="22"/>
        </w:rPr>
        <w:t>Descreva uma característica da seguinte maneira:</w:t>
      </w:r>
    </w:p>
    <w:p w14:paraId="4F8F7EF1" w14:textId="77777777" w:rsidR="001C3839" w:rsidRPr="00796362" w:rsidRDefault="001C3839" w:rsidP="00796362">
      <w:pPr>
        <w:pStyle w:val="QualidadeTexto"/>
        <w:spacing w:after="120" w:line="240" w:lineRule="auto"/>
        <w:rPr>
          <w:rFonts w:cs="Arial"/>
          <w:color w:val="0000FF"/>
          <w:sz w:val="22"/>
          <w:szCs w:val="22"/>
        </w:rPr>
      </w:pPr>
      <w:r w:rsidRPr="00796362">
        <w:rPr>
          <w:rFonts w:cs="Arial"/>
          <w:color w:val="0000FF"/>
          <w:sz w:val="22"/>
          <w:szCs w:val="22"/>
        </w:rPr>
        <w:t>O sistema deve &lt;sentença&gt;</w:t>
      </w:r>
    </w:p>
    <w:p w14:paraId="4F8F7EF2" w14:textId="77777777" w:rsidR="003B41FC" w:rsidRPr="00796362" w:rsidRDefault="003B41FC" w:rsidP="00796362">
      <w:pPr>
        <w:pStyle w:val="QualidadeTexto"/>
        <w:spacing w:after="120" w:line="240" w:lineRule="auto"/>
        <w:rPr>
          <w:rFonts w:cs="Arial"/>
          <w:color w:val="0000FF"/>
          <w:sz w:val="22"/>
          <w:szCs w:val="22"/>
        </w:rPr>
      </w:pPr>
      <w:r w:rsidRPr="00796362">
        <w:rPr>
          <w:rFonts w:cs="Arial"/>
          <w:color w:val="0000FF"/>
          <w:sz w:val="22"/>
          <w:szCs w:val="22"/>
        </w:rPr>
        <w:t>Exemplo:</w:t>
      </w:r>
    </w:p>
    <w:p w14:paraId="4F8F7EF3" w14:textId="77777777" w:rsidR="003B41FC" w:rsidRPr="00796362" w:rsidRDefault="003B41FC" w:rsidP="00796362">
      <w:pPr>
        <w:pStyle w:val="QualidadeTexto"/>
        <w:numPr>
          <w:ilvl w:val="0"/>
          <w:numId w:val="7"/>
        </w:numPr>
        <w:tabs>
          <w:tab w:val="left" w:pos="284"/>
        </w:tabs>
        <w:spacing w:after="120" w:line="240" w:lineRule="auto"/>
        <w:ind w:left="0" w:firstLine="0"/>
        <w:rPr>
          <w:rFonts w:cs="Arial"/>
          <w:color w:val="0000FF"/>
          <w:sz w:val="22"/>
          <w:szCs w:val="22"/>
        </w:rPr>
      </w:pPr>
      <w:r w:rsidRPr="00796362">
        <w:rPr>
          <w:rFonts w:cs="Arial"/>
          <w:color w:val="0000FF"/>
          <w:sz w:val="22"/>
          <w:szCs w:val="22"/>
        </w:rPr>
        <w:t>“</w:t>
      </w:r>
      <w:r w:rsidR="000471DD" w:rsidRPr="00796362">
        <w:rPr>
          <w:rFonts w:cs="Arial"/>
          <w:color w:val="0000FF"/>
          <w:sz w:val="22"/>
          <w:szCs w:val="22"/>
        </w:rPr>
        <w:t xml:space="preserve">O sistema deve ser capaz de realizar </w:t>
      </w:r>
      <w:r w:rsidRPr="00796362">
        <w:rPr>
          <w:rFonts w:cs="Arial"/>
          <w:color w:val="0000FF"/>
          <w:sz w:val="22"/>
          <w:szCs w:val="22"/>
        </w:rPr>
        <w:t>cálculo</w:t>
      </w:r>
      <w:r w:rsidR="000471DD" w:rsidRPr="00796362">
        <w:rPr>
          <w:rFonts w:cs="Arial"/>
          <w:color w:val="0000FF"/>
          <w:sz w:val="22"/>
          <w:szCs w:val="22"/>
        </w:rPr>
        <w:t>s</w:t>
      </w:r>
      <w:r w:rsidRPr="00796362">
        <w:rPr>
          <w:rFonts w:cs="Arial"/>
          <w:color w:val="0000FF"/>
          <w:sz w:val="22"/>
          <w:szCs w:val="22"/>
        </w:rPr>
        <w:t xml:space="preserve"> dos gastos diários, semanais</w:t>
      </w:r>
      <w:r w:rsidR="00FF3E98" w:rsidRPr="00796362">
        <w:rPr>
          <w:rFonts w:cs="Arial"/>
          <w:color w:val="0000FF"/>
          <w:sz w:val="22"/>
          <w:szCs w:val="22"/>
        </w:rPr>
        <w:t>, mensais e anuais com pessoal";</w:t>
      </w:r>
    </w:p>
    <w:p w14:paraId="4F8F7EF4" w14:textId="77777777" w:rsidR="003B41FC" w:rsidRPr="00796362" w:rsidRDefault="003B41FC" w:rsidP="00796362">
      <w:pPr>
        <w:pStyle w:val="QualidadeTexto"/>
        <w:numPr>
          <w:ilvl w:val="0"/>
          <w:numId w:val="7"/>
        </w:numPr>
        <w:tabs>
          <w:tab w:val="left" w:pos="284"/>
        </w:tabs>
        <w:spacing w:after="120" w:line="240" w:lineRule="auto"/>
        <w:ind w:left="0" w:firstLine="0"/>
        <w:rPr>
          <w:rFonts w:cs="Arial"/>
          <w:color w:val="0000FF"/>
          <w:sz w:val="22"/>
          <w:szCs w:val="22"/>
        </w:rPr>
      </w:pPr>
      <w:r w:rsidRPr="00796362">
        <w:rPr>
          <w:rFonts w:cs="Arial"/>
          <w:color w:val="0000FF"/>
          <w:sz w:val="22"/>
          <w:szCs w:val="22"/>
        </w:rPr>
        <w:t>"</w:t>
      </w:r>
      <w:r w:rsidR="000471DD" w:rsidRPr="00796362">
        <w:rPr>
          <w:rFonts w:cs="Arial"/>
          <w:color w:val="0000FF"/>
          <w:sz w:val="22"/>
          <w:szCs w:val="22"/>
        </w:rPr>
        <w:t>O</w:t>
      </w:r>
      <w:r w:rsidRPr="00796362">
        <w:rPr>
          <w:rFonts w:cs="Arial"/>
          <w:color w:val="0000FF"/>
          <w:sz w:val="22"/>
          <w:szCs w:val="22"/>
        </w:rPr>
        <w:t xml:space="preserve"> </w:t>
      </w:r>
      <w:r w:rsidR="000471DD" w:rsidRPr="00796362">
        <w:rPr>
          <w:rFonts w:cs="Arial"/>
          <w:color w:val="0000FF"/>
          <w:sz w:val="22"/>
          <w:szCs w:val="22"/>
        </w:rPr>
        <w:t>sistema</w:t>
      </w:r>
      <w:r w:rsidRPr="00796362">
        <w:rPr>
          <w:rFonts w:cs="Arial"/>
          <w:color w:val="0000FF"/>
          <w:sz w:val="22"/>
          <w:szCs w:val="22"/>
        </w:rPr>
        <w:t xml:space="preserve"> deve</w:t>
      </w:r>
      <w:r w:rsidR="000471DD" w:rsidRPr="00796362">
        <w:rPr>
          <w:rFonts w:cs="Arial"/>
          <w:color w:val="0000FF"/>
          <w:sz w:val="22"/>
          <w:szCs w:val="22"/>
        </w:rPr>
        <w:t xml:space="preserve"> ser capaz de </w:t>
      </w:r>
      <w:r w:rsidRPr="00796362">
        <w:rPr>
          <w:rFonts w:cs="Arial"/>
          <w:color w:val="0000FF"/>
          <w:sz w:val="22"/>
          <w:szCs w:val="22"/>
        </w:rPr>
        <w:t>emitir relatórios de compras a cada quinze dias"</w:t>
      </w:r>
      <w:r w:rsidR="00FF3E98" w:rsidRPr="00796362">
        <w:rPr>
          <w:rFonts w:cs="Arial"/>
          <w:color w:val="0000FF"/>
          <w:sz w:val="22"/>
          <w:szCs w:val="22"/>
        </w:rPr>
        <w:t>;</w:t>
      </w:r>
    </w:p>
    <w:p w14:paraId="4F8F7EF5" w14:textId="77777777" w:rsidR="000471DD" w:rsidRPr="00796362" w:rsidRDefault="003B41FC" w:rsidP="00796362">
      <w:pPr>
        <w:pStyle w:val="QualidadeTexto"/>
        <w:numPr>
          <w:ilvl w:val="0"/>
          <w:numId w:val="7"/>
        </w:numPr>
        <w:tabs>
          <w:tab w:val="left" w:pos="284"/>
        </w:tabs>
        <w:spacing w:after="120" w:line="240" w:lineRule="auto"/>
        <w:ind w:left="0" w:firstLine="0"/>
        <w:rPr>
          <w:rFonts w:cs="Arial"/>
          <w:color w:val="0000FF"/>
          <w:sz w:val="22"/>
          <w:szCs w:val="22"/>
        </w:rPr>
      </w:pPr>
      <w:r w:rsidRPr="00796362">
        <w:rPr>
          <w:rFonts w:cs="Arial"/>
          <w:color w:val="0000FF"/>
          <w:sz w:val="22"/>
          <w:szCs w:val="22"/>
        </w:rPr>
        <w:t>“</w:t>
      </w:r>
      <w:r w:rsidR="000471DD" w:rsidRPr="00796362">
        <w:rPr>
          <w:rFonts w:cs="Arial"/>
          <w:color w:val="0000FF"/>
          <w:sz w:val="22"/>
          <w:szCs w:val="22"/>
        </w:rPr>
        <w:t xml:space="preserve">O sistema deve se capaz de oferecer </w:t>
      </w:r>
      <w:r w:rsidRPr="00796362">
        <w:rPr>
          <w:rFonts w:cs="Arial"/>
          <w:color w:val="0000FF"/>
          <w:sz w:val="22"/>
          <w:szCs w:val="22"/>
        </w:rPr>
        <w:t>o número de aprovações, reprovações e trancamentos em todas as disciplinas por um determinado período de tempo”.]</w:t>
      </w:r>
    </w:p>
    <w:tbl>
      <w:tblPr>
        <w:tblW w:w="4929" w:type="pct"/>
        <w:tblInd w:w="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"/>
        <w:gridCol w:w="7364"/>
        <w:gridCol w:w="1274"/>
      </w:tblGrid>
      <w:tr w:rsidR="005138D7" w:rsidRPr="00BC4C72" w14:paraId="4F8F7EF9" w14:textId="77777777" w:rsidTr="00AF460D">
        <w:tc>
          <w:tcPr>
            <w:tcW w:w="519" w:type="pct"/>
            <w:shd w:val="clear" w:color="auto" w:fill="D9D9D9" w:themeFill="background1" w:themeFillShade="D9"/>
            <w:vAlign w:val="center"/>
          </w:tcPr>
          <w:p w14:paraId="4F8F7EF6" w14:textId="77777777" w:rsidR="005138D7" w:rsidRPr="005138D7" w:rsidRDefault="005138D7" w:rsidP="0079636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5138D7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Código</w:t>
            </w:r>
          </w:p>
        </w:tc>
        <w:tc>
          <w:tcPr>
            <w:tcW w:w="3820" w:type="pct"/>
            <w:shd w:val="clear" w:color="auto" w:fill="D9D9D9" w:themeFill="background1" w:themeFillShade="D9"/>
            <w:vAlign w:val="center"/>
          </w:tcPr>
          <w:p w14:paraId="4F8F7EF7" w14:textId="77777777" w:rsidR="005138D7" w:rsidRPr="005138D7" w:rsidRDefault="005138D7" w:rsidP="0079636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5138D7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Características</w:t>
            </w:r>
          </w:p>
        </w:tc>
        <w:tc>
          <w:tcPr>
            <w:tcW w:w="661" w:type="pct"/>
            <w:shd w:val="clear" w:color="auto" w:fill="D9D9D9" w:themeFill="background1" w:themeFillShade="D9"/>
            <w:vAlign w:val="center"/>
          </w:tcPr>
          <w:p w14:paraId="4F8F7EF8" w14:textId="77777777" w:rsidR="005138D7" w:rsidRPr="005138D7" w:rsidRDefault="005138D7" w:rsidP="0079636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5138D7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Necessidade vinculada</w:t>
            </w:r>
          </w:p>
        </w:tc>
      </w:tr>
      <w:tr w:rsidR="005138D7" w:rsidRPr="00922A5F" w14:paraId="4F8F7EFD" w14:textId="77777777" w:rsidTr="00796362">
        <w:tc>
          <w:tcPr>
            <w:tcW w:w="519" w:type="pct"/>
            <w:shd w:val="clear" w:color="auto" w:fill="FFFFFF" w:themeFill="background1"/>
            <w:vAlign w:val="center"/>
          </w:tcPr>
          <w:p w14:paraId="4F8F7EFA" w14:textId="77777777" w:rsidR="005138D7" w:rsidRPr="005138D7" w:rsidRDefault="005138D7" w:rsidP="00796362">
            <w:pPr>
              <w:spacing w:before="40" w:after="40" w:line="240" w:lineRule="auto"/>
              <w:jc w:val="center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 w:rsidRPr="005138D7"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[FEAT001]</w:t>
            </w:r>
          </w:p>
        </w:tc>
        <w:tc>
          <w:tcPr>
            <w:tcW w:w="3820" w:type="pct"/>
            <w:shd w:val="clear" w:color="auto" w:fill="FFFFFF" w:themeFill="background1"/>
            <w:vAlign w:val="center"/>
          </w:tcPr>
          <w:p w14:paraId="4F8F7EFB" w14:textId="29941481" w:rsidR="005138D7" w:rsidRPr="005138D7" w:rsidRDefault="001F5741" w:rsidP="00796362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O aplicativo deve armazenar localmente as informações gravadas</w:t>
            </w:r>
          </w:p>
        </w:tc>
        <w:tc>
          <w:tcPr>
            <w:tcW w:w="661" w:type="pct"/>
            <w:shd w:val="clear" w:color="auto" w:fill="FFFFFF" w:themeFill="background1"/>
            <w:vAlign w:val="center"/>
          </w:tcPr>
          <w:p w14:paraId="4F8F7EFC" w14:textId="77777777" w:rsidR="005138D7" w:rsidRPr="005138D7" w:rsidRDefault="005138D7" w:rsidP="00796362">
            <w:pPr>
              <w:spacing w:before="40" w:after="40" w:line="24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[</w:t>
            </w:r>
            <w:r w:rsidRPr="00184F11"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NEED</w:t>
            </w: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001]</w:t>
            </w:r>
          </w:p>
        </w:tc>
      </w:tr>
      <w:tr w:rsidR="005138D7" w:rsidRPr="00922A5F" w14:paraId="4F8F7F01" w14:textId="77777777" w:rsidTr="00796362">
        <w:tc>
          <w:tcPr>
            <w:tcW w:w="519" w:type="pct"/>
            <w:shd w:val="clear" w:color="auto" w:fill="FFFFFF" w:themeFill="background1"/>
            <w:vAlign w:val="center"/>
          </w:tcPr>
          <w:p w14:paraId="4F8F7EFE" w14:textId="77777777" w:rsidR="005138D7" w:rsidRPr="005138D7" w:rsidRDefault="005138D7" w:rsidP="00796362">
            <w:pPr>
              <w:tabs>
                <w:tab w:val="left" w:pos="638"/>
              </w:tabs>
              <w:spacing w:before="40" w:after="40" w:line="240" w:lineRule="auto"/>
              <w:jc w:val="center"/>
              <w:rPr>
                <w:rFonts w:ascii="Arial" w:hAnsi="Arial" w:cs="Arial"/>
                <w:iCs/>
                <w:sz w:val="18"/>
                <w:szCs w:val="18"/>
                <w:lang w:eastAsia="pt-BR"/>
              </w:rPr>
            </w:pPr>
            <w:r w:rsidRPr="005138D7"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[FEAT002]</w:t>
            </w:r>
          </w:p>
        </w:tc>
        <w:tc>
          <w:tcPr>
            <w:tcW w:w="3820" w:type="pct"/>
            <w:shd w:val="clear" w:color="auto" w:fill="FFFFFF" w:themeFill="background1"/>
            <w:vAlign w:val="center"/>
          </w:tcPr>
          <w:p w14:paraId="4F8F7EFF" w14:textId="6203CD54" w:rsidR="005138D7" w:rsidRPr="005138D7" w:rsidRDefault="001F5741" w:rsidP="0079636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aplicativo deve ser capaz de enviar as informações gravadas posteriormente</w:t>
            </w:r>
          </w:p>
        </w:tc>
        <w:tc>
          <w:tcPr>
            <w:tcW w:w="661" w:type="pct"/>
            <w:shd w:val="clear" w:color="auto" w:fill="FFFFFF" w:themeFill="background1"/>
            <w:vAlign w:val="center"/>
          </w:tcPr>
          <w:p w14:paraId="4F8F7F00" w14:textId="77777777" w:rsidR="005138D7" w:rsidRPr="005138D7" w:rsidRDefault="005138D7" w:rsidP="0079636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38D7" w:rsidRPr="00922A5F" w14:paraId="4F8F7F05" w14:textId="77777777" w:rsidTr="00796362">
        <w:tc>
          <w:tcPr>
            <w:tcW w:w="519" w:type="pct"/>
            <w:shd w:val="clear" w:color="auto" w:fill="FFFFFF" w:themeFill="background1"/>
            <w:vAlign w:val="center"/>
          </w:tcPr>
          <w:p w14:paraId="4F8F7F02" w14:textId="77777777" w:rsidR="005138D7" w:rsidRPr="005138D7" w:rsidRDefault="005138D7" w:rsidP="00796362">
            <w:pPr>
              <w:spacing w:before="40" w:after="40" w:line="240" w:lineRule="auto"/>
              <w:jc w:val="center"/>
              <w:rPr>
                <w:rFonts w:ascii="Arial" w:hAnsi="Arial" w:cs="Arial"/>
                <w:iCs/>
                <w:sz w:val="18"/>
                <w:szCs w:val="18"/>
                <w:lang w:eastAsia="pt-BR"/>
              </w:rPr>
            </w:pPr>
            <w:r w:rsidRPr="005138D7"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[FEAT003]</w:t>
            </w:r>
          </w:p>
        </w:tc>
        <w:tc>
          <w:tcPr>
            <w:tcW w:w="3820" w:type="pct"/>
            <w:shd w:val="clear" w:color="auto" w:fill="FFFFFF" w:themeFill="background1"/>
            <w:vAlign w:val="center"/>
          </w:tcPr>
          <w:p w14:paraId="4F8F7F03" w14:textId="5F4CE628" w:rsidR="005138D7" w:rsidRPr="005138D7" w:rsidRDefault="001F5741" w:rsidP="0079636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aplicativo deve consultar o andamento das informações enviadas</w:t>
            </w:r>
          </w:p>
        </w:tc>
        <w:tc>
          <w:tcPr>
            <w:tcW w:w="661" w:type="pct"/>
            <w:shd w:val="clear" w:color="auto" w:fill="FFFFFF" w:themeFill="background1"/>
            <w:vAlign w:val="center"/>
          </w:tcPr>
          <w:p w14:paraId="4F8F7F04" w14:textId="77777777" w:rsidR="005138D7" w:rsidRPr="005138D7" w:rsidRDefault="005138D7" w:rsidP="0079636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38D7" w:rsidRPr="00922A5F" w14:paraId="4F8F7F09" w14:textId="77777777" w:rsidTr="00796362">
        <w:tc>
          <w:tcPr>
            <w:tcW w:w="519" w:type="pct"/>
            <w:shd w:val="clear" w:color="auto" w:fill="FFFFFF" w:themeFill="background1"/>
            <w:vAlign w:val="center"/>
          </w:tcPr>
          <w:p w14:paraId="4F8F7F06" w14:textId="77777777" w:rsidR="005138D7" w:rsidRPr="005138D7" w:rsidRDefault="005138D7" w:rsidP="00796362">
            <w:pPr>
              <w:spacing w:before="40" w:after="40" w:line="240" w:lineRule="auto"/>
              <w:jc w:val="center"/>
              <w:rPr>
                <w:rFonts w:ascii="Arial" w:hAnsi="Arial" w:cs="Arial"/>
                <w:iCs/>
                <w:sz w:val="18"/>
                <w:szCs w:val="18"/>
                <w:lang w:eastAsia="pt-BR"/>
              </w:rPr>
            </w:pPr>
            <w:r w:rsidRPr="005138D7"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[FEAT004]</w:t>
            </w:r>
          </w:p>
        </w:tc>
        <w:tc>
          <w:tcPr>
            <w:tcW w:w="3820" w:type="pct"/>
            <w:shd w:val="clear" w:color="auto" w:fill="FFFFFF" w:themeFill="background1"/>
            <w:vAlign w:val="center"/>
          </w:tcPr>
          <w:p w14:paraId="4F8F7F07" w14:textId="79A95AF2" w:rsidR="005138D7" w:rsidRPr="005138D7" w:rsidRDefault="00A279E3" w:rsidP="0079636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aplicativo deve ser capaz de consultar os gastos de campanha oficiais disponibilizadas pelo TSE</w:t>
            </w:r>
          </w:p>
        </w:tc>
        <w:tc>
          <w:tcPr>
            <w:tcW w:w="661" w:type="pct"/>
            <w:shd w:val="clear" w:color="auto" w:fill="FFFFFF" w:themeFill="background1"/>
            <w:vAlign w:val="center"/>
          </w:tcPr>
          <w:p w14:paraId="4F8F7F08" w14:textId="77777777" w:rsidR="005138D7" w:rsidRPr="005138D7" w:rsidRDefault="005138D7" w:rsidP="0079636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02532" w:rsidRPr="00922A5F" w14:paraId="762B37D6" w14:textId="77777777" w:rsidTr="00796362">
        <w:tc>
          <w:tcPr>
            <w:tcW w:w="519" w:type="pct"/>
            <w:shd w:val="clear" w:color="auto" w:fill="FFFFFF" w:themeFill="background1"/>
            <w:vAlign w:val="center"/>
          </w:tcPr>
          <w:p w14:paraId="253EF304" w14:textId="368CB36D" w:rsidR="00402532" w:rsidRPr="005138D7" w:rsidRDefault="00402532" w:rsidP="00796362">
            <w:pPr>
              <w:spacing w:before="40" w:after="40" w:line="240" w:lineRule="auto"/>
              <w:jc w:val="center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[FEAT005]</w:t>
            </w:r>
          </w:p>
        </w:tc>
        <w:tc>
          <w:tcPr>
            <w:tcW w:w="3820" w:type="pct"/>
            <w:shd w:val="clear" w:color="auto" w:fill="FFFFFF" w:themeFill="background1"/>
            <w:vAlign w:val="center"/>
          </w:tcPr>
          <w:p w14:paraId="7AFD9CC4" w14:textId="0931F0CE" w:rsidR="00402532" w:rsidRDefault="00402532" w:rsidP="0079636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aplicativo deve atualizar suas tabelas internas sem perder as informa</w:t>
            </w:r>
            <w:bookmarkStart w:id="14" w:name="_GoBack"/>
            <w:bookmarkEnd w:id="14"/>
          </w:p>
        </w:tc>
        <w:tc>
          <w:tcPr>
            <w:tcW w:w="661" w:type="pct"/>
            <w:shd w:val="clear" w:color="auto" w:fill="FFFFFF" w:themeFill="background1"/>
            <w:vAlign w:val="center"/>
          </w:tcPr>
          <w:p w14:paraId="6E7413DF" w14:textId="77777777" w:rsidR="00402532" w:rsidRPr="005138D7" w:rsidRDefault="00402532" w:rsidP="0079636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8F7F0A" w14:textId="77777777" w:rsidR="001C3839" w:rsidRPr="00353A52" w:rsidRDefault="005E10CC" w:rsidP="00353A52">
      <w:pPr>
        <w:keepNext/>
        <w:numPr>
          <w:ilvl w:val="0"/>
          <w:numId w:val="26"/>
        </w:numPr>
        <w:tabs>
          <w:tab w:val="left" w:pos="426"/>
        </w:tabs>
        <w:spacing w:before="240" w:after="120" w:line="240" w:lineRule="auto"/>
        <w:ind w:left="0" w:firstLine="0"/>
        <w:outlineLvl w:val="0"/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</w:pPr>
      <w:bookmarkStart w:id="15" w:name="_Toc124563721"/>
      <w:bookmarkStart w:id="16" w:name="_Toc401673141"/>
      <w:bookmarkEnd w:id="6"/>
      <w:bookmarkEnd w:id="7"/>
      <w:r w:rsidRPr="00353A52"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  <w:t xml:space="preserve">Restrições </w:t>
      </w:r>
      <w:bookmarkEnd w:id="15"/>
      <w:r w:rsidRPr="00353A52"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  <w:t>do sistema</w:t>
      </w:r>
      <w:bookmarkEnd w:id="16"/>
    </w:p>
    <w:p w14:paraId="4F8F7F0B" w14:textId="77777777" w:rsidR="001C3839" w:rsidRPr="001C3839" w:rsidRDefault="001C3839" w:rsidP="00796362">
      <w:pPr>
        <w:pStyle w:val="QualidadeTexto"/>
        <w:spacing w:after="120" w:line="240" w:lineRule="auto"/>
        <w:rPr>
          <w:rFonts w:cs="Arial"/>
          <w:color w:val="0000FF"/>
          <w:sz w:val="22"/>
          <w:szCs w:val="22"/>
        </w:rPr>
      </w:pPr>
      <w:r w:rsidRPr="001C3839">
        <w:rPr>
          <w:rFonts w:cs="Arial"/>
          <w:color w:val="0000FF"/>
          <w:sz w:val="22"/>
          <w:szCs w:val="22"/>
        </w:rPr>
        <w:t>[Descreva quaisquer restrições que sejam impostas ao sistema ou ao processo de desenvolvimento. Incluir informações do tipo:</w:t>
      </w:r>
    </w:p>
    <w:p w14:paraId="4F8F7F0C" w14:textId="439322C6" w:rsidR="001C3839" w:rsidRPr="001C3839" w:rsidRDefault="00A279E3" w:rsidP="00796362">
      <w:pPr>
        <w:pStyle w:val="QualidadeTexto"/>
        <w:numPr>
          <w:ilvl w:val="0"/>
          <w:numId w:val="7"/>
        </w:numPr>
        <w:tabs>
          <w:tab w:val="left" w:pos="284"/>
        </w:tabs>
        <w:spacing w:after="120" w:line="240" w:lineRule="auto"/>
        <w:ind w:left="0" w:firstLine="0"/>
        <w:rPr>
          <w:rFonts w:cs="Arial"/>
          <w:color w:val="0000FF"/>
          <w:sz w:val="22"/>
          <w:szCs w:val="22"/>
        </w:rPr>
      </w:pPr>
      <w:r>
        <w:rPr>
          <w:rFonts w:cs="Arial"/>
          <w:color w:val="0000FF"/>
          <w:sz w:val="22"/>
          <w:szCs w:val="22"/>
        </w:rPr>
        <w:t>O envio de mídias (áudio, vídeo ou foto) está restrita a 5 (cinco), sendo que somente 1 (um) áudio ou 1 (um) vídeo é aceito</w:t>
      </w:r>
      <w:r w:rsidR="001C3839" w:rsidRPr="001C3839">
        <w:rPr>
          <w:rFonts w:cs="Arial"/>
          <w:color w:val="0000FF"/>
          <w:sz w:val="22"/>
          <w:szCs w:val="22"/>
        </w:rPr>
        <w:t>;</w:t>
      </w:r>
    </w:p>
    <w:p w14:paraId="4F8F7F0D" w14:textId="0F5A0D2D" w:rsidR="001C3839" w:rsidRPr="001C3839" w:rsidRDefault="00A279E3" w:rsidP="00796362">
      <w:pPr>
        <w:pStyle w:val="QualidadeTexto"/>
        <w:numPr>
          <w:ilvl w:val="0"/>
          <w:numId w:val="7"/>
        </w:numPr>
        <w:tabs>
          <w:tab w:val="left" w:pos="284"/>
        </w:tabs>
        <w:spacing w:after="120" w:line="240" w:lineRule="auto"/>
        <w:ind w:left="0" w:firstLine="0"/>
        <w:rPr>
          <w:rFonts w:cs="Arial"/>
          <w:color w:val="0000FF"/>
          <w:sz w:val="22"/>
          <w:szCs w:val="22"/>
        </w:rPr>
      </w:pPr>
      <w:r>
        <w:rPr>
          <w:rFonts w:cs="Arial"/>
          <w:color w:val="0000FF"/>
          <w:sz w:val="22"/>
          <w:szCs w:val="22"/>
        </w:rPr>
        <w:t>Se não houver disponibilidade de internet no momento do envio, deve a informação ser armazenada localmente para envio posterior</w:t>
      </w:r>
      <w:r w:rsidR="001C3839" w:rsidRPr="001C3839">
        <w:rPr>
          <w:rFonts w:cs="Arial"/>
          <w:color w:val="0000FF"/>
          <w:sz w:val="22"/>
          <w:szCs w:val="22"/>
        </w:rPr>
        <w:t>;</w:t>
      </w:r>
    </w:p>
    <w:p w14:paraId="4F8F7F0E" w14:textId="77777777" w:rsidR="001C3839" w:rsidRPr="001C3839" w:rsidRDefault="001C3839" w:rsidP="00796362">
      <w:pPr>
        <w:pStyle w:val="QualidadeTexto"/>
        <w:numPr>
          <w:ilvl w:val="0"/>
          <w:numId w:val="7"/>
        </w:numPr>
        <w:tabs>
          <w:tab w:val="left" w:pos="284"/>
        </w:tabs>
        <w:spacing w:after="120" w:line="240" w:lineRule="auto"/>
        <w:ind w:left="0" w:firstLine="0"/>
        <w:rPr>
          <w:rFonts w:cs="Arial"/>
          <w:color w:val="0000FF"/>
          <w:sz w:val="22"/>
          <w:szCs w:val="22"/>
        </w:rPr>
      </w:pPr>
      <w:r w:rsidRPr="001C3839">
        <w:rPr>
          <w:rFonts w:cs="Arial"/>
          <w:color w:val="0000FF"/>
          <w:sz w:val="22"/>
          <w:szCs w:val="22"/>
        </w:rPr>
        <w:t xml:space="preserve">Restrições de sistemas operacionais, bancos de dados e outros </w:t>
      </w:r>
      <w:r w:rsidRPr="00753000">
        <w:rPr>
          <w:rFonts w:cs="Arial"/>
          <w:i/>
          <w:color w:val="0000FF"/>
          <w:sz w:val="22"/>
          <w:szCs w:val="22"/>
        </w:rPr>
        <w:t>softwares</w:t>
      </w:r>
      <w:r w:rsidRPr="001C3839">
        <w:rPr>
          <w:rFonts w:cs="Arial"/>
          <w:color w:val="0000FF"/>
          <w:sz w:val="22"/>
          <w:szCs w:val="22"/>
        </w:rPr>
        <w:t>; e,</w:t>
      </w:r>
    </w:p>
    <w:p w14:paraId="4F8F7F0F" w14:textId="77777777" w:rsidR="001C3839" w:rsidRDefault="001C3839" w:rsidP="00796362">
      <w:pPr>
        <w:pStyle w:val="QualidadeTexto"/>
        <w:numPr>
          <w:ilvl w:val="0"/>
          <w:numId w:val="7"/>
        </w:numPr>
        <w:tabs>
          <w:tab w:val="left" w:pos="284"/>
        </w:tabs>
        <w:spacing w:after="120" w:line="240" w:lineRule="auto"/>
        <w:ind w:left="0" w:firstLine="0"/>
        <w:rPr>
          <w:rFonts w:cs="Arial"/>
          <w:color w:val="0000FF"/>
          <w:sz w:val="22"/>
          <w:szCs w:val="22"/>
        </w:rPr>
      </w:pPr>
      <w:r w:rsidRPr="001C3839">
        <w:rPr>
          <w:rFonts w:cs="Arial"/>
          <w:color w:val="0000FF"/>
          <w:sz w:val="22"/>
          <w:szCs w:val="22"/>
        </w:rPr>
        <w:t xml:space="preserve">[Restrições de </w:t>
      </w:r>
      <w:r w:rsidRPr="00753000">
        <w:rPr>
          <w:rFonts w:cs="Arial"/>
          <w:i/>
          <w:color w:val="0000FF"/>
          <w:sz w:val="22"/>
          <w:szCs w:val="22"/>
        </w:rPr>
        <w:t>hardwares</w:t>
      </w:r>
      <w:r w:rsidRPr="001C3839">
        <w:rPr>
          <w:rFonts w:cs="Arial"/>
          <w:color w:val="0000FF"/>
          <w:sz w:val="22"/>
          <w:szCs w:val="22"/>
        </w:rPr>
        <w:t xml:space="preserve"> específicos]</w:t>
      </w:r>
    </w:p>
    <w:p w14:paraId="4F8F7F10" w14:textId="77777777" w:rsidR="00353A52" w:rsidRPr="00353A52" w:rsidRDefault="00353A52" w:rsidP="00353A52">
      <w:pPr>
        <w:keepNext/>
        <w:numPr>
          <w:ilvl w:val="0"/>
          <w:numId w:val="26"/>
        </w:numPr>
        <w:tabs>
          <w:tab w:val="left" w:pos="426"/>
        </w:tabs>
        <w:spacing w:before="240" w:after="120" w:line="240" w:lineRule="auto"/>
        <w:ind w:left="0" w:firstLine="0"/>
        <w:outlineLvl w:val="0"/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</w:pPr>
      <w:bookmarkStart w:id="17" w:name="_Toc401233952"/>
      <w:bookmarkStart w:id="18" w:name="_Toc401673135"/>
      <w:r w:rsidRPr="00353A52">
        <w:rPr>
          <w:rFonts w:ascii="Arial" w:eastAsia="Times New Roman" w:hAnsi="Arial" w:cs="Arial"/>
          <w:b/>
          <w:color w:val="000000"/>
          <w:sz w:val="24"/>
          <w:szCs w:val="20"/>
          <w:lang w:eastAsia="pt-BR"/>
        </w:rPr>
        <w:t>Referências</w:t>
      </w:r>
      <w:bookmarkEnd w:id="17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3"/>
        <w:gridCol w:w="6375"/>
      </w:tblGrid>
      <w:tr w:rsidR="00512D8E" w14:paraId="4F8F7F13" w14:textId="77777777" w:rsidTr="00512D8E"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F8F7F11" w14:textId="77777777" w:rsidR="00512D8E" w:rsidRDefault="00512D8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Título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F8F7F12" w14:textId="77777777" w:rsidR="00512D8E" w:rsidRDefault="00512D8E">
            <w:pPr>
              <w:pStyle w:val="Corpodetexto2"/>
              <w:spacing w:before="40" w:after="40" w:line="240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i w:val="0"/>
                <w:iCs w:val="0"/>
                <w:color w:val="auto"/>
                <w:sz w:val="18"/>
                <w:szCs w:val="18"/>
              </w:rPr>
              <w:t>Descrição/Localização</w:t>
            </w:r>
          </w:p>
        </w:tc>
      </w:tr>
      <w:tr w:rsidR="00512D8E" w14:paraId="4F8F7F16" w14:textId="77777777" w:rsidTr="00512D8E"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4F8F7F14" w14:textId="77777777" w:rsidR="00512D8E" w:rsidRDefault="00512D8E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Ata de reunião do grupo GT - Partidárias de 01/08/2013 até 02/08/2013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4F8F7F15" w14:textId="77777777" w:rsidR="00512D8E" w:rsidRDefault="00512D8E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N/A</w:t>
            </w:r>
          </w:p>
        </w:tc>
      </w:tr>
      <w:tr w:rsidR="00512D8E" w14:paraId="4F8F7F19" w14:textId="77777777" w:rsidTr="00512D8E"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4F8F7F17" w14:textId="77777777" w:rsidR="00512D8E" w:rsidRDefault="00512D8E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Ata de reunião do grupo GT - Partidárias de 21/08/2013 até 23/08/2013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4F8F7F18" w14:textId="77777777" w:rsidR="00512D8E" w:rsidRDefault="00512D8E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N/A</w:t>
            </w:r>
          </w:p>
        </w:tc>
      </w:tr>
      <w:tr w:rsidR="00512D8E" w14:paraId="4F8F7F1C" w14:textId="77777777" w:rsidTr="00512D8E"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F8F7F1A" w14:textId="77777777" w:rsidR="00512D8E" w:rsidRDefault="00512D8E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Histórias de usuário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4F8F7F1B" w14:textId="77777777" w:rsidR="00512D8E" w:rsidRDefault="00B7643C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hyperlink r:id="rId17" w:history="1">
              <w:r w:rsidR="00512D8E">
                <w:rPr>
                  <w:rStyle w:val="Hyperlink"/>
                  <w:rFonts w:ascii="Arial" w:hAnsi="Arial" w:cs="Arial"/>
                  <w:sz w:val="18"/>
                  <w:szCs w:val="18"/>
                </w:rPr>
                <w:t>spca-cadastro</w:t>
              </w:r>
            </w:hyperlink>
            <w:r w:rsidR="00512D8E">
              <w:rPr>
                <w:rFonts w:ascii="Arial" w:hAnsi="Arial" w:cs="Arial"/>
                <w:color w:val="0000FF"/>
                <w:sz w:val="18"/>
                <w:szCs w:val="18"/>
              </w:rPr>
              <w:t>/</w:t>
            </w:r>
            <w:hyperlink r:id="rId18" w:history="1">
              <w:r w:rsidR="00512D8E">
                <w:rPr>
                  <w:rStyle w:val="Hyperlink"/>
                  <w:rFonts w:ascii="Arial" w:hAnsi="Arial" w:cs="Arial"/>
                  <w:sz w:val="18"/>
                  <w:szCs w:val="18"/>
                </w:rPr>
                <w:t>01_docs</w:t>
              </w:r>
            </w:hyperlink>
            <w:r w:rsidR="00512D8E">
              <w:rPr>
                <w:rFonts w:ascii="Arial" w:hAnsi="Arial" w:cs="Arial"/>
                <w:color w:val="0000FF"/>
                <w:sz w:val="18"/>
                <w:szCs w:val="18"/>
              </w:rPr>
              <w:t>/</w:t>
            </w:r>
            <w:hyperlink r:id="rId19" w:history="1">
              <w:r w:rsidR="00512D8E">
                <w:rPr>
                  <w:rStyle w:val="Hyperlink"/>
                  <w:rFonts w:ascii="Arial" w:hAnsi="Arial" w:cs="Arial"/>
                  <w:sz w:val="18"/>
                  <w:szCs w:val="18"/>
                </w:rPr>
                <w:t>03_requisitos</w:t>
              </w:r>
            </w:hyperlink>
          </w:p>
        </w:tc>
      </w:tr>
      <w:tr w:rsidR="00512D8E" w14:paraId="4F8F7F1F" w14:textId="77777777" w:rsidTr="00512D8E"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F8F7F1D" w14:textId="77777777" w:rsidR="00512D8E" w:rsidRDefault="00512D8E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Lei 9</w:t>
            </w:r>
            <w:r w:rsidR="00753000"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.</w:t>
            </w: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096/1995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4F8F7F1E" w14:textId="77777777" w:rsidR="00512D8E" w:rsidRDefault="00B7643C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hyperlink r:id="rId20" w:history="1">
              <w:r w:rsidR="00512D8E">
                <w:rPr>
                  <w:rStyle w:val="Hyperlink"/>
                  <w:rFonts w:ascii="Arial" w:hAnsi="Arial" w:cs="Arial"/>
                  <w:sz w:val="18"/>
                  <w:szCs w:val="18"/>
                </w:rPr>
                <w:t>www.tse.jus.br</w:t>
              </w:r>
            </w:hyperlink>
          </w:p>
        </w:tc>
      </w:tr>
      <w:tr w:rsidR="00512D8E" w14:paraId="4F8F7F22" w14:textId="77777777" w:rsidTr="00512D8E"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4F8F7F20" w14:textId="77777777" w:rsidR="00512D8E" w:rsidRDefault="00512D8E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  <w:t>Glossário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4F8F7F21" w14:textId="77777777" w:rsidR="00512D8E" w:rsidRDefault="00B7643C">
            <w:pPr>
              <w:spacing w:before="40" w:after="4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hyperlink r:id="rId21" w:history="1">
              <w:r w:rsidR="00512D8E">
                <w:rPr>
                  <w:rStyle w:val="Hyperlink"/>
                  <w:rFonts w:ascii="Arial" w:hAnsi="Arial" w:cs="Arial"/>
                  <w:sz w:val="18"/>
                  <w:szCs w:val="18"/>
                </w:rPr>
                <w:t>spca-cadastro</w:t>
              </w:r>
            </w:hyperlink>
            <w:r w:rsidR="00512D8E">
              <w:rPr>
                <w:rFonts w:ascii="Arial" w:hAnsi="Arial" w:cs="Arial"/>
                <w:color w:val="0000FF"/>
                <w:sz w:val="18"/>
                <w:szCs w:val="18"/>
              </w:rPr>
              <w:t>/</w:t>
            </w:r>
            <w:hyperlink r:id="rId22" w:history="1">
              <w:r w:rsidR="00512D8E">
                <w:rPr>
                  <w:rStyle w:val="Hyperlink"/>
                  <w:rFonts w:ascii="Arial" w:hAnsi="Arial" w:cs="Arial"/>
                  <w:sz w:val="18"/>
                  <w:szCs w:val="18"/>
                </w:rPr>
                <w:t>01_docs</w:t>
              </w:r>
            </w:hyperlink>
            <w:r w:rsidR="00512D8E">
              <w:rPr>
                <w:rFonts w:ascii="Arial" w:hAnsi="Arial" w:cs="Arial"/>
                <w:color w:val="0000FF"/>
                <w:sz w:val="18"/>
                <w:szCs w:val="18"/>
              </w:rPr>
              <w:t>/</w:t>
            </w:r>
            <w:hyperlink r:id="rId23" w:history="1">
              <w:r w:rsidR="00512D8E">
                <w:rPr>
                  <w:rStyle w:val="Hyperlink"/>
                  <w:rFonts w:ascii="Arial" w:hAnsi="Arial" w:cs="Arial"/>
                  <w:sz w:val="18"/>
                  <w:szCs w:val="18"/>
                </w:rPr>
                <w:t>03_requisitos</w:t>
              </w:r>
            </w:hyperlink>
          </w:p>
        </w:tc>
      </w:tr>
    </w:tbl>
    <w:p w14:paraId="4F8F7F23" w14:textId="77777777" w:rsidR="00353A52" w:rsidRPr="001C3839" w:rsidRDefault="00353A52" w:rsidP="00353A52">
      <w:pPr>
        <w:pStyle w:val="QualidadeTexto"/>
        <w:spacing w:after="120" w:line="240" w:lineRule="auto"/>
        <w:rPr>
          <w:rFonts w:cs="Arial"/>
          <w:color w:val="0000FF"/>
          <w:sz w:val="22"/>
          <w:szCs w:val="22"/>
        </w:rPr>
      </w:pPr>
    </w:p>
    <w:sectPr w:rsidR="00353A52" w:rsidRPr="001C3839" w:rsidSect="00EB0A46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F7F26" w14:textId="77777777" w:rsidR="00742B23" w:rsidRDefault="00742B23" w:rsidP="00EF42E8">
      <w:pPr>
        <w:spacing w:after="0" w:line="240" w:lineRule="auto"/>
      </w:pPr>
      <w:r>
        <w:separator/>
      </w:r>
    </w:p>
  </w:endnote>
  <w:endnote w:type="continuationSeparator" w:id="0">
    <w:p w14:paraId="4F8F7F27" w14:textId="77777777" w:rsidR="00742B23" w:rsidRDefault="00742B23" w:rsidP="00EF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F7F35" w14:textId="77777777" w:rsidR="00C35A5C" w:rsidRDefault="00C35A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B0A46" w:rsidRPr="00D354A2" w14:paraId="4F8F7F38" w14:textId="77777777" w:rsidTr="004901CE">
      <w:tc>
        <w:tcPr>
          <w:tcW w:w="4889" w:type="dxa"/>
          <w:tcBorders>
            <w:top w:val="single" w:sz="4" w:space="0" w:color="auto"/>
          </w:tcBorders>
        </w:tcPr>
        <w:p w14:paraId="4F8F7F36" w14:textId="77777777" w:rsidR="00EB0A46" w:rsidRPr="00D354A2" w:rsidRDefault="00EB0A46" w:rsidP="004901CE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Arquivo:</w:t>
          </w:r>
          <w:r w:rsidRPr="00C4655C">
            <w:rPr>
              <w:rFonts w:ascii="Arial" w:hAnsi="Arial" w:cs="Arial"/>
              <w:sz w:val="16"/>
              <w:szCs w:val="16"/>
            </w:rPr>
            <w:t xml:space="preserve"> </w:t>
          </w:r>
          <w:r w:rsidR="00B7643C">
            <w:fldChar w:fldCharType="begin"/>
          </w:r>
          <w:r w:rsidR="00B7643C">
            <w:instrText xml:space="preserve"> FILENAME  \* Lower  \* MERGEFORMAT </w:instrText>
          </w:r>
          <w:r w:rsidR="00B7643C">
            <w:fldChar w:fldCharType="separate"/>
          </w:r>
          <w:r w:rsidRPr="00EB0A46">
            <w:rPr>
              <w:rFonts w:ascii="Arial" w:hAnsi="Arial" w:cs="Arial"/>
              <w:noProof/>
              <w:sz w:val="16"/>
              <w:szCs w:val="16"/>
            </w:rPr>
            <w:t>vis - visão do sistema.docx</w:t>
          </w:r>
          <w:r w:rsidR="00B7643C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  <w:tc>
        <w:tcPr>
          <w:tcW w:w="4889" w:type="dxa"/>
          <w:tcBorders>
            <w:top w:val="single" w:sz="4" w:space="0" w:color="auto"/>
          </w:tcBorders>
        </w:tcPr>
        <w:p w14:paraId="4F8F7F37" w14:textId="77777777" w:rsidR="00EB0A46" w:rsidRPr="00D354A2" w:rsidRDefault="00EB0A46" w:rsidP="004901CE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EB0A46" w:rsidRPr="00D354A2" w14:paraId="4F8F7F3B" w14:textId="77777777" w:rsidTr="004901CE">
      <w:tc>
        <w:tcPr>
          <w:tcW w:w="4889" w:type="dxa"/>
        </w:tcPr>
        <w:p w14:paraId="4F8F7F39" w14:textId="77777777" w:rsidR="00EB0A46" w:rsidRPr="00D354A2" w:rsidRDefault="00EB0A46" w:rsidP="00C35A5C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Versão do modelo: </w:t>
          </w:r>
          <w:r w:rsidR="00C35A5C">
            <w:rPr>
              <w:rFonts w:ascii="Arial" w:hAnsi="Arial" w:cs="Arial"/>
              <w:sz w:val="16"/>
              <w:szCs w:val="16"/>
            </w:rPr>
            <w:t>2.0</w:t>
          </w:r>
          <w:r>
            <w:rPr>
              <w:rFonts w:ascii="Arial" w:hAnsi="Arial" w:cs="Arial"/>
              <w:sz w:val="16"/>
              <w:szCs w:val="16"/>
            </w:rPr>
            <w:t xml:space="preserve"> – </w:t>
          </w:r>
          <w:r w:rsidR="00C35A5C">
            <w:rPr>
              <w:rFonts w:ascii="Arial" w:hAnsi="Arial" w:cs="Arial"/>
              <w:sz w:val="16"/>
              <w:szCs w:val="16"/>
            </w:rPr>
            <w:t>27/02/2015</w:t>
          </w:r>
        </w:p>
      </w:tc>
      <w:tc>
        <w:tcPr>
          <w:tcW w:w="4889" w:type="dxa"/>
        </w:tcPr>
        <w:p w14:paraId="4F8F7F3A" w14:textId="77777777" w:rsidR="00EB0A46" w:rsidRPr="00D354A2" w:rsidRDefault="00EB0A46" w:rsidP="004901CE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 w:rsidR="004B5F73"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4B5F73">
            <w:rPr>
              <w:rFonts w:ascii="Arial" w:hAnsi="Arial" w:cs="Arial"/>
              <w:sz w:val="16"/>
              <w:szCs w:val="16"/>
            </w:rPr>
            <w:fldChar w:fldCharType="separate"/>
          </w:r>
          <w:r w:rsidR="00402532">
            <w:rPr>
              <w:rFonts w:ascii="Arial" w:hAnsi="Arial" w:cs="Arial"/>
              <w:noProof/>
              <w:sz w:val="16"/>
              <w:szCs w:val="16"/>
            </w:rPr>
            <w:t>1</w:t>
          </w:r>
          <w:r w:rsidR="004B5F73"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r w:rsidR="00B7643C">
            <w:fldChar w:fldCharType="begin"/>
          </w:r>
          <w:r w:rsidR="00B7643C">
            <w:instrText xml:space="preserve"> NUMPAGES  \* Arabic  \* MERGEFORMAT </w:instrText>
          </w:r>
          <w:r w:rsidR="00B7643C">
            <w:fldChar w:fldCharType="separate"/>
          </w:r>
          <w:r w:rsidR="00402532" w:rsidRPr="00402532">
            <w:rPr>
              <w:rFonts w:ascii="Arial" w:hAnsi="Arial" w:cs="Arial"/>
              <w:noProof/>
              <w:sz w:val="16"/>
              <w:szCs w:val="16"/>
            </w:rPr>
            <w:t>4</w:t>
          </w:r>
          <w:r w:rsidR="00B7643C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</w:tr>
  </w:tbl>
  <w:p w14:paraId="4F8F7F3C" w14:textId="77777777" w:rsidR="00150B62" w:rsidRPr="00EB0A46" w:rsidRDefault="00150B62" w:rsidP="00EB0A46">
    <w:pPr>
      <w:pStyle w:val="Rodap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50" w:type="dxa"/>
      <w:tblLook w:val="04A0" w:firstRow="1" w:lastRow="0" w:firstColumn="1" w:lastColumn="0" w:noHBand="0" w:noVBand="1"/>
    </w:tblPr>
    <w:tblGrid>
      <w:gridCol w:w="3604"/>
      <w:gridCol w:w="11246"/>
    </w:tblGrid>
    <w:tr w:rsidR="00F152EC" w:rsidRPr="00D354A2" w14:paraId="4F8F7F40" w14:textId="77777777" w:rsidTr="00F152EC">
      <w:tc>
        <w:tcPr>
          <w:tcW w:w="3604" w:type="dxa"/>
          <w:tcBorders>
            <w:top w:val="single" w:sz="4" w:space="0" w:color="auto"/>
          </w:tcBorders>
        </w:tcPr>
        <w:p w14:paraId="4F8F7F3E" w14:textId="77777777" w:rsidR="00F152EC" w:rsidRPr="00D354A2" w:rsidRDefault="00F152EC" w:rsidP="00BE6525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Arquivo: </w:t>
          </w:r>
          <w:r w:rsidR="00B7643C">
            <w:fldChar w:fldCharType="begin"/>
          </w:r>
          <w:r w:rsidR="00B7643C">
            <w:instrText xml:space="preserve"> FILENAME  \* Lower  \* MERGEFORMAT </w:instrText>
          </w:r>
          <w:r w:rsidR="00B7643C">
            <w:fldChar w:fldCharType="separate"/>
          </w:r>
          <w:r w:rsidRPr="003B41FC">
            <w:rPr>
              <w:rFonts w:ascii="Arial" w:hAnsi="Arial" w:cs="Arial"/>
              <w:noProof/>
              <w:sz w:val="16"/>
              <w:szCs w:val="16"/>
            </w:rPr>
            <w:t>visao do produto_produs.docx</w:t>
          </w:r>
          <w:r w:rsidR="00B7643C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  <w:tc>
        <w:tcPr>
          <w:tcW w:w="11246" w:type="dxa"/>
          <w:tcBorders>
            <w:top w:val="single" w:sz="4" w:space="0" w:color="auto"/>
          </w:tcBorders>
        </w:tcPr>
        <w:p w14:paraId="4F8F7F3F" w14:textId="77777777" w:rsidR="00F152EC" w:rsidRPr="00D354A2" w:rsidRDefault="00F152EC" w:rsidP="00BE6525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25/03/2014</w:t>
          </w:r>
        </w:p>
      </w:tc>
    </w:tr>
    <w:tr w:rsidR="00F152EC" w:rsidRPr="00D354A2" w14:paraId="4F8F7F43" w14:textId="77777777" w:rsidTr="00F152EC">
      <w:tc>
        <w:tcPr>
          <w:tcW w:w="3604" w:type="dxa"/>
        </w:tcPr>
        <w:p w14:paraId="4F8F7F41" w14:textId="77777777" w:rsidR="00F152EC" w:rsidRPr="00D354A2" w:rsidRDefault="00F152EC" w:rsidP="00BE6525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Versão do modelo: 1.4</w:t>
          </w:r>
        </w:p>
      </w:tc>
      <w:tc>
        <w:tcPr>
          <w:tcW w:w="11246" w:type="dxa"/>
        </w:tcPr>
        <w:p w14:paraId="4F8F7F42" w14:textId="77777777" w:rsidR="00F152EC" w:rsidRPr="00D354A2" w:rsidRDefault="00F152EC" w:rsidP="00BE6525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 w:rsidR="004B5F73"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4B5F73">
            <w:rPr>
              <w:rFonts w:ascii="Arial" w:hAnsi="Arial" w:cs="Arial"/>
              <w:sz w:val="16"/>
              <w:szCs w:val="16"/>
            </w:rPr>
            <w:fldChar w:fldCharType="separate"/>
          </w:r>
          <w:r w:rsidR="00EB0A46">
            <w:rPr>
              <w:rFonts w:ascii="Arial" w:hAnsi="Arial" w:cs="Arial"/>
              <w:noProof/>
              <w:sz w:val="16"/>
              <w:szCs w:val="16"/>
            </w:rPr>
            <w:t>2</w:t>
          </w:r>
          <w:r w:rsidR="004B5F73"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r w:rsidR="00B7643C">
            <w:fldChar w:fldCharType="begin"/>
          </w:r>
          <w:r w:rsidR="00B7643C">
            <w:instrText xml:space="preserve"> NUMPAGES  \* Arabic  \* MERGEFORMAT </w:instrText>
          </w:r>
          <w:r w:rsidR="00B7643C">
            <w:fldChar w:fldCharType="separate"/>
          </w:r>
          <w:r w:rsidR="00EB0A46" w:rsidRPr="00EB0A46">
            <w:rPr>
              <w:rFonts w:ascii="Arial" w:hAnsi="Arial" w:cs="Arial"/>
              <w:noProof/>
              <w:sz w:val="16"/>
              <w:szCs w:val="16"/>
            </w:rPr>
            <w:t>4</w:t>
          </w:r>
          <w:r w:rsidR="00B7643C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</w:tr>
  </w:tbl>
  <w:p w14:paraId="4F8F7F44" w14:textId="77777777" w:rsidR="00F152EC" w:rsidRDefault="00F152EC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7393"/>
      <w:gridCol w:w="7393"/>
    </w:tblGrid>
    <w:tr w:rsidR="00EB0A46" w:rsidRPr="00D354A2" w14:paraId="4F8F7F56" w14:textId="77777777" w:rsidTr="00EB0A46">
      <w:tc>
        <w:tcPr>
          <w:tcW w:w="2500" w:type="pct"/>
          <w:tcBorders>
            <w:top w:val="single" w:sz="4" w:space="0" w:color="auto"/>
          </w:tcBorders>
        </w:tcPr>
        <w:p w14:paraId="4F8F7F54" w14:textId="77777777" w:rsidR="00EB0A46" w:rsidRPr="00D354A2" w:rsidRDefault="00EB0A46" w:rsidP="004901CE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Arquivo:</w:t>
          </w:r>
          <w:r w:rsidRPr="00C4655C">
            <w:rPr>
              <w:rFonts w:ascii="Arial" w:hAnsi="Arial" w:cs="Arial"/>
              <w:sz w:val="16"/>
              <w:szCs w:val="16"/>
            </w:rPr>
            <w:t xml:space="preserve"> </w:t>
          </w:r>
          <w:r w:rsidR="00B7643C">
            <w:fldChar w:fldCharType="begin"/>
          </w:r>
          <w:r w:rsidR="00B7643C">
            <w:instrText xml:space="preserve"> FILENAME  \* Lower  \* MERGEFORMAT </w:instrText>
          </w:r>
          <w:r w:rsidR="00B7643C">
            <w:fldChar w:fldCharType="separate"/>
          </w:r>
          <w:r w:rsidRPr="00EB0A46">
            <w:rPr>
              <w:rFonts w:ascii="Arial" w:hAnsi="Arial" w:cs="Arial"/>
              <w:noProof/>
              <w:sz w:val="16"/>
              <w:szCs w:val="16"/>
            </w:rPr>
            <w:t>vis - visão do sistema.docx</w:t>
          </w:r>
          <w:r w:rsidR="00B7643C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</w:tcPr>
        <w:p w14:paraId="4F8F7F55" w14:textId="77777777" w:rsidR="00EB0A46" w:rsidRPr="00D354A2" w:rsidRDefault="00EB0A46" w:rsidP="004901CE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EB0A46" w:rsidRPr="00D354A2" w14:paraId="4F8F7F59" w14:textId="77777777" w:rsidTr="00EB0A46">
      <w:tc>
        <w:tcPr>
          <w:tcW w:w="2500" w:type="pct"/>
        </w:tcPr>
        <w:p w14:paraId="4F8F7F57" w14:textId="77777777" w:rsidR="00EB0A46" w:rsidRPr="00D354A2" w:rsidRDefault="00EB0A46" w:rsidP="004901CE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Versão do modelo: 0.2 – 11/11/2014</w:t>
          </w:r>
        </w:p>
      </w:tc>
      <w:tc>
        <w:tcPr>
          <w:tcW w:w="2500" w:type="pct"/>
        </w:tcPr>
        <w:p w14:paraId="4F8F7F58" w14:textId="77777777" w:rsidR="00EB0A46" w:rsidRPr="00D354A2" w:rsidRDefault="00EB0A46" w:rsidP="004901CE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 w:rsidR="004B5F73"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4B5F73">
            <w:rPr>
              <w:rFonts w:ascii="Arial" w:hAnsi="Arial" w:cs="Arial"/>
              <w:sz w:val="16"/>
              <w:szCs w:val="16"/>
            </w:rPr>
            <w:fldChar w:fldCharType="separate"/>
          </w:r>
          <w:r w:rsidR="00402532">
            <w:rPr>
              <w:rFonts w:ascii="Arial" w:hAnsi="Arial" w:cs="Arial"/>
              <w:noProof/>
              <w:sz w:val="16"/>
              <w:szCs w:val="16"/>
            </w:rPr>
            <w:t>2</w:t>
          </w:r>
          <w:r w:rsidR="004B5F73"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r w:rsidR="00B7643C">
            <w:fldChar w:fldCharType="begin"/>
          </w:r>
          <w:r w:rsidR="00B7643C">
            <w:instrText xml:space="preserve"> NUMPAGES  \* Arabic  \* MERGEFORMAT </w:instrText>
          </w:r>
          <w:r w:rsidR="00B7643C">
            <w:fldChar w:fldCharType="separate"/>
          </w:r>
          <w:r w:rsidR="00402532" w:rsidRPr="00402532">
            <w:rPr>
              <w:rFonts w:ascii="Arial" w:hAnsi="Arial" w:cs="Arial"/>
              <w:noProof/>
              <w:sz w:val="16"/>
              <w:szCs w:val="16"/>
            </w:rPr>
            <w:t>4</w:t>
          </w:r>
          <w:r w:rsidR="00B7643C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</w:tr>
  </w:tbl>
  <w:p w14:paraId="4F8F7F5A" w14:textId="77777777" w:rsidR="00EB0A46" w:rsidRPr="00EB0A46" w:rsidRDefault="00EB0A46">
    <w:pPr>
      <w:pStyle w:val="Rodap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927"/>
      <w:gridCol w:w="4927"/>
    </w:tblGrid>
    <w:tr w:rsidR="00EB0A46" w:rsidRPr="00D354A2" w14:paraId="4F8F7F7B" w14:textId="77777777" w:rsidTr="00EB0A46">
      <w:tc>
        <w:tcPr>
          <w:tcW w:w="2500" w:type="pct"/>
          <w:tcBorders>
            <w:top w:val="single" w:sz="4" w:space="0" w:color="auto"/>
          </w:tcBorders>
        </w:tcPr>
        <w:p w14:paraId="4F8F7F79" w14:textId="77777777" w:rsidR="00EB0A46" w:rsidRPr="00D354A2" w:rsidRDefault="00EB0A46" w:rsidP="004901CE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Arquivo:</w:t>
          </w:r>
          <w:r w:rsidRPr="00C4655C">
            <w:rPr>
              <w:rFonts w:ascii="Arial" w:hAnsi="Arial" w:cs="Arial"/>
              <w:sz w:val="16"/>
              <w:szCs w:val="16"/>
            </w:rPr>
            <w:t xml:space="preserve"> </w:t>
          </w:r>
          <w:r w:rsidR="00B7643C">
            <w:fldChar w:fldCharType="begin"/>
          </w:r>
          <w:r w:rsidR="00B7643C">
            <w:instrText xml:space="preserve"> FILENAME  \* Lower  \* MERGEFORMAT </w:instrText>
          </w:r>
          <w:r w:rsidR="00B7643C">
            <w:fldChar w:fldCharType="separate"/>
          </w:r>
          <w:r w:rsidRPr="00EB0A46">
            <w:rPr>
              <w:rFonts w:ascii="Arial" w:hAnsi="Arial" w:cs="Arial"/>
              <w:noProof/>
              <w:sz w:val="16"/>
              <w:szCs w:val="16"/>
            </w:rPr>
            <w:t>vis - visão do sistema.docx</w:t>
          </w:r>
          <w:r w:rsidR="00B7643C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</w:tcPr>
        <w:p w14:paraId="4F8F7F7A" w14:textId="77777777" w:rsidR="00EB0A46" w:rsidRPr="00D354A2" w:rsidRDefault="00EB0A46" w:rsidP="004901CE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EB0A46" w:rsidRPr="00D354A2" w14:paraId="4F8F7F7E" w14:textId="77777777" w:rsidTr="00EB0A46">
      <w:tc>
        <w:tcPr>
          <w:tcW w:w="2500" w:type="pct"/>
        </w:tcPr>
        <w:p w14:paraId="4F8F7F7C" w14:textId="77777777" w:rsidR="00EB0A46" w:rsidRPr="00D354A2" w:rsidRDefault="00EB0A46" w:rsidP="004901CE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Versão do modelo: 0.2 – 11/11/2014</w:t>
          </w:r>
        </w:p>
      </w:tc>
      <w:tc>
        <w:tcPr>
          <w:tcW w:w="2500" w:type="pct"/>
        </w:tcPr>
        <w:p w14:paraId="4F8F7F7D" w14:textId="77777777" w:rsidR="00EB0A46" w:rsidRPr="00D354A2" w:rsidRDefault="00EB0A46" w:rsidP="004901CE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 w:rsidR="004B5F73"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4B5F73">
            <w:rPr>
              <w:rFonts w:ascii="Arial" w:hAnsi="Arial" w:cs="Arial"/>
              <w:sz w:val="16"/>
              <w:szCs w:val="16"/>
            </w:rPr>
            <w:fldChar w:fldCharType="separate"/>
          </w:r>
          <w:r w:rsidR="00402532">
            <w:rPr>
              <w:rFonts w:ascii="Arial" w:hAnsi="Arial" w:cs="Arial"/>
              <w:noProof/>
              <w:sz w:val="16"/>
              <w:szCs w:val="16"/>
            </w:rPr>
            <w:t>4</w:t>
          </w:r>
          <w:r w:rsidR="004B5F73"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r w:rsidR="00B7643C">
            <w:fldChar w:fldCharType="begin"/>
          </w:r>
          <w:r w:rsidR="00B7643C">
            <w:instrText xml:space="preserve"> NUMPAGES  \* Arabic  \* MERGEFORMAT </w:instrText>
          </w:r>
          <w:r w:rsidR="00B7643C">
            <w:fldChar w:fldCharType="separate"/>
          </w:r>
          <w:r w:rsidR="00402532" w:rsidRPr="00402532">
            <w:rPr>
              <w:rFonts w:ascii="Arial" w:hAnsi="Arial" w:cs="Arial"/>
              <w:noProof/>
              <w:sz w:val="16"/>
              <w:szCs w:val="16"/>
            </w:rPr>
            <w:t>4</w:t>
          </w:r>
          <w:r w:rsidR="00B7643C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</w:tr>
  </w:tbl>
  <w:p w14:paraId="4F8F7F7F" w14:textId="77777777" w:rsidR="00EB0A46" w:rsidRPr="00EB0A46" w:rsidRDefault="00EB0A46">
    <w:pPr>
      <w:pStyle w:val="Rodap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1E52FA" w:rsidRPr="00D354A2" w14:paraId="4F8F7F8F" w14:textId="77777777" w:rsidTr="00BE6525">
      <w:tc>
        <w:tcPr>
          <w:tcW w:w="4889" w:type="dxa"/>
          <w:tcBorders>
            <w:top w:val="single" w:sz="4" w:space="0" w:color="auto"/>
          </w:tcBorders>
        </w:tcPr>
        <w:p w14:paraId="4F8F7F8D" w14:textId="77777777" w:rsidR="001E52FA" w:rsidRPr="00D354A2" w:rsidRDefault="001E52FA" w:rsidP="00BE6525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Arquivo: </w:t>
          </w:r>
          <w:r w:rsidR="00B7643C">
            <w:fldChar w:fldCharType="begin"/>
          </w:r>
          <w:r w:rsidR="00B7643C">
            <w:instrText xml:space="preserve"> FILENAME  \* Lower  \* MERGEFORMAT </w:instrText>
          </w:r>
          <w:r w:rsidR="00B7643C">
            <w:fldChar w:fldCharType="separate"/>
          </w:r>
          <w:r w:rsidRPr="003B41FC">
            <w:rPr>
              <w:rFonts w:ascii="Arial" w:hAnsi="Arial" w:cs="Arial"/>
              <w:noProof/>
              <w:sz w:val="16"/>
              <w:szCs w:val="16"/>
            </w:rPr>
            <w:t>visao do produto_produs.docx</w:t>
          </w:r>
          <w:r w:rsidR="00B7643C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  <w:tc>
        <w:tcPr>
          <w:tcW w:w="4889" w:type="dxa"/>
          <w:tcBorders>
            <w:top w:val="single" w:sz="4" w:space="0" w:color="auto"/>
          </w:tcBorders>
        </w:tcPr>
        <w:p w14:paraId="4F8F7F8E" w14:textId="77777777" w:rsidR="001E52FA" w:rsidRPr="00D354A2" w:rsidRDefault="001E52FA" w:rsidP="00BE6525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25/03/2014</w:t>
          </w:r>
        </w:p>
      </w:tc>
    </w:tr>
    <w:tr w:rsidR="001E52FA" w:rsidRPr="00D354A2" w14:paraId="4F8F7F92" w14:textId="77777777" w:rsidTr="00BE6525">
      <w:tc>
        <w:tcPr>
          <w:tcW w:w="4889" w:type="dxa"/>
        </w:tcPr>
        <w:p w14:paraId="4F8F7F90" w14:textId="77777777" w:rsidR="001E52FA" w:rsidRPr="00D354A2" w:rsidRDefault="001E52FA" w:rsidP="00BE6525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Versão do modelo: 1.4</w:t>
          </w:r>
        </w:p>
      </w:tc>
      <w:tc>
        <w:tcPr>
          <w:tcW w:w="4889" w:type="dxa"/>
        </w:tcPr>
        <w:p w14:paraId="4F8F7F91" w14:textId="77777777" w:rsidR="001E52FA" w:rsidRPr="00D354A2" w:rsidRDefault="001E52FA" w:rsidP="00BE6525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 w:rsidR="004B5F73"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4B5F73">
            <w:rPr>
              <w:rFonts w:ascii="Arial" w:hAnsi="Arial" w:cs="Arial"/>
              <w:sz w:val="16"/>
              <w:szCs w:val="16"/>
            </w:rPr>
            <w:fldChar w:fldCharType="separate"/>
          </w:r>
          <w:r w:rsidR="00EB0A46">
            <w:rPr>
              <w:rFonts w:ascii="Arial" w:hAnsi="Arial" w:cs="Arial"/>
              <w:noProof/>
              <w:sz w:val="16"/>
              <w:szCs w:val="16"/>
            </w:rPr>
            <w:t>4</w:t>
          </w:r>
          <w:r w:rsidR="004B5F73"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r w:rsidR="00B7643C">
            <w:fldChar w:fldCharType="begin"/>
          </w:r>
          <w:r w:rsidR="00B7643C">
            <w:instrText xml:space="preserve"> NUMPAGES  \* Arabic  \* MERGEFORMAT </w:instrText>
          </w:r>
          <w:r w:rsidR="00B7643C">
            <w:fldChar w:fldCharType="separate"/>
          </w:r>
          <w:r w:rsidR="00EB0A46" w:rsidRPr="00EB0A46">
            <w:rPr>
              <w:rFonts w:ascii="Arial" w:hAnsi="Arial" w:cs="Arial"/>
              <w:noProof/>
              <w:sz w:val="16"/>
              <w:szCs w:val="16"/>
            </w:rPr>
            <w:t>4</w:t>
          </w:r>
          <w:r w:rsidR="00B7643C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</w:tr>
  </w:tbl>
  <w:p w14:paraId="4F8F7F93" w14:textId="77777777" w:rsidR="001E52FA" w:rsidRDefault="001E52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F7F24" w14:textId="77777777" w:rsidR="00742B23" w:rsidRDefault="00742B23" w:rsidP="00EF42E8">
      <w:pPr>
        <w:spacing w:after="0" w:line="240" w:lineRule="auto"/>
      </w:pPr>
      <w:r>
        <w:separator/>
      </w:r>
    </w:p>
  </w:footnote>
  <w:footnote w:type="continuationSeparator" w:id="0">
    <w:p w14:paraId="4F8F7F25" w14:textId="77777777" w:rsidR="00742B23" w:rsidRDefault="00742B23" w:rsidP="00EF4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F7F28" w14:textId="77777777" w:rsidR="00C35A5C" w:rsidRDefault="00C35A5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Look w:val="04A0" w:firstRow="1" w:lastRow="0" w:firstColumn="1" w:lastColumn="0" w:noHBand="0" w:noVBand="1"/>
    </w:tblPr>
    <w:tblGrid>
      <w:gridCol w:w="1110"/>
      <w:gridCol w:w="3709"/>
      <w:gridCol w:w="3753"/>
      <w:gridCol w:w="1066"/>
    </w:tblGrid>
    <w:tr w:rsidR="00EB0A46" w14:paraId="4F8F7F2E" w14:textId="77777777" w:rsidTr="00151603">
      <w:trPr>
        <w:trHeight w:val="559"/>
        <w:jc w:val="right"/>
      </w:trPr>
      <w:tc>
        <w:tcPr>
          <w:tcW w:w="576" w:type="pct"/>
          <w:vMerge w:val="restart"/>
          <w:tcMar>
            <w:left w:w="0" w:type="dxa"/>
            <w:right w:w="0" w:type="dxa"/>
          </w:tcMar>
        </w:tcPr>
        <w:p w14:paraId="4F8F7F29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3E3982">
            <w:rPr>
              <w:rFonts w:ascii="Arial" w:hAnsi="Arial"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 wp14:anchorId="4F8F7F94" wp14:editId="4F8F7F95">
                <wp:extent cx="684741" cy="860681"/>
                <wp:effectExtent l="19050" t="0" r="1059" b="0"/>
                <wp:docPr id="3" name="Imagem 1" descr="logo_tse_simplificada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9" descr="logo_tse_simplificada.gi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277" cy="8613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1" w:type="pct"/>
          <w:gridSpan w:val="2"/>
          <w:tcBorders>
            <w:bottom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4F8F7F2A" w14:textId="77777777" w:rsidR="00EB0A46" w:rsidRPr="00A64C2B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A64C2B">
            <w:rPr>
              <w:rFonts w:ascii="Arial" w:hAnsi="Arial" w:cs="Arial"/>
              <w:color w:val="321547"/>
              <w:sz w:val="20"/>
              <w:szCs w:val="20"/>
            </w:rPr>
            <w:t>Tribunal Superior Eleitoral</w:t>
          </w:r>
        </w:p>
        <w:p w14:paraId="4F8F7F2B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 xml:space="preserve">Processo de Desenvolvimento Unificado de </w:t>
          </w:r>
          <w:r w:rsidRPr="00F119AE">
            <w:rPr>
              <w:rFonts w:ascii="Arial" w:hAnsi="Arial" w:cs="Arial"/>
              <w:i/>
              <w:color w:val="321547"/>
              <w:sz w:val="20"/>
              <w:szCs w:val="20"/>
            </w:rPr>
            <w:t>Software</w:t>
          </w:r>
        </w:p>
      </w:tc>
      <w:tc>
        <w:tcPr>
          <w:tcW w:w="553" w:type="pct"/>
          <w:vMerge w:val="restart"/>
          <w:tcMar>
            <w:left w:w="0" w:type="dxa"/>
            <w:right w:w="0" w:type="dxa"/>
          </w:tcMar>
          <w:vAlign w:val="bottom"/>
        </w:tcPr>
        <w:p w14:paraId="4F8F7F2C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 wp14:anchorId="4F8F7F96" wp14:editId="4F8F7F97">
                <wp:extent cx="574040" cy="584835"/>
                <wp:effectExtent l="19050" t="0" r="0" b="0"/>
                <wp:docPr id="5" name="Imagem 4" descr="logo_prod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prod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04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F8F7F2D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 Black" w:hAnsi="Arial Black"/>
              <w:b/>
              <w:sz w:val="18"/>
              <w:szCs w:val="18"/>
            </w:rPr>
          </w:pPr>
          <w:r w:rsidRPr="00AE79A1">
            <w:rPr>
              <w:rFonts w:ascii="Arial Black" w:hAnsi="Arial Black" w:cs="Arial"/>
              <w:b/>
              <w:color w:val="321547"/>
              <w:sz w:val="18"/>
              <w:szCs w:val="18"/>
            </w:rPr>
            <w:t>PRODUS</w:t>
          </w:r>
        </w:p>
      </w:tc>
    </w:tr>
    <w:tr w:rsidR="007375FB" w14:paraId="4F8F7F33" w14:textId="77777777" w:rsidTr="007375FB">
      <w:trPr>
        <w:trHeight w:val="426"/>
        <w:jc w:val="right"/>
      </w:trPr>
      <w:tc>
        <w:tcPr>
          <w:tcW w:w="576" w:type="pct"/>
          <w:vMerge/>
          <w:tcMar>
            <w:left w:w="0" w:type="dxa"/>
            <w:right w:w="0" w:type="dxa"/>
          </w:tcMar>
        </w:tcPr>
        <w:p w14:paraId="4F8F7F2F" w14:textId="77777777" w:rsidR="007375FB" w:rsidRPr="00AC3097" w:rsidRDefault="007375FB" w:rsidP="004901CE">
          <w:pPr>
            <w:spacing w:after="0" w:line="240" w:lineRule="auto"/>
            <w:jc w:val="center"/>
            <w:rPr>
              <w:noProof/>
              <w:lang w:eastAsia="pt-BR"/>
            </w:rPr>
          </w:pPr>
        </w:p>
      </w:tc>
      <w:sdt>
        <w:sdtPr>
          <w:rPr>
            <w:rFonts w:ascii="Arial" w:hAnsi="Arial" w:cs="Arial"/>
            <w:b/>
            <w:color w:val="0000FF"/>
            <w:sz w:val="20"/>
            <w:szCs w:val="20"/>
          </w:rPr>
          <w:alias w:val="Assunto"/>
          <w:id w:val="53683355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1924" w:type="pct"/>
              <w:tcBorders>
                <w:top w:val="single" w:sz="4" w:space="0" w:color="auto"/>
              </w:tcBorders>
              <w:tcMar>
                <w:left w:w="0" w:type="dxa"/>
                <w:right w:w="0" w:type="dxa"/>
              </w:tcMar>
              <w:vAlign w:val="center"/>
            </w:tcPr>
            <w:p w14:paraId="4F8F7F30" w14:textId="541D0FCA" w:rsidR="007375FB" w:rsidRPr="00681E7A" w:rsidRDefault="003223A0" w:rsidP="004901CE">
              <w:pPr>
                <w:spacing w:after="0" w:line="240" w:lineRule="auto"/>
                <w:jc w:val="center"/>
                <w:rPr>
                  <w:rFonts w:ascii="Arial" w:hAnsi="Arial" w:cs="Arial"/>
                  <w:b/>
                  <w:color w:val="0000FF"/>
                  <w:sz w:val="20"/>
                  <w:szCs w:val="20"/>
                </w:rPr>
              </w:pPr>
              <w:r>
                <w:rPr>
                  <w:rFonts w:ascii="Arial" w:hAnsi="Arial" w:cs="Arial"/>
                  <w:b/>
                  <w:color w:val="0000FF"/>
                  <w:sz w:val="20"/>
                  <w:szCs w:val="20"/>
                </w:rPr>
                <w:t>Caixa 1</w:t>
              </w:r>
            </w:p>
          </w:tc>
        </w:sdtContent>
      </w:sdt>
      <w:tc>
        <w:tcPr>
          <w:tcW w:w="1947" w:type="pct"/>
          <w:tcBorders>
            <w:top w:val="single" w:sz="4" w:space="0" w:color="auto"/>
          </w:tcBorders>
          <w:vAlign w:val="center"/>
        </w:tcPr>
        <w:p w14:paraId="4F8F7F31" w14:textId="77777777" w:rsidR="007375FB" w:rsidRPr="00982EB3" w:rsidRDefault="007375FB" w:rsidP="004901CE">
          <w:pPr>
            <w:spacing w:after="0" w:line="240" w:lineRule="auto"/>
            <w:jc w:val="center"/>
            <w:rPr>
              <w:rFonts w:ascii="Arial" w:hAnsi="Arial" w:cs="Arial"/>
              <w:color w:val="0000FF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>Visão do sistema</w:t>
          </w:r>
        </w:p>
      </w:tc>
      <w:tc>
        <w:tcPr>
          <w:tcW w:w="553" w:type="pct"/>
          <w:vMerge/>
          <w:tcMar>
            <w:left w:w="0" w:type="dxa"/>
            <w:right w:w="0" w:type="dxa"/>
          </w:tcMar>
          <w:vAlign w:val="bottom"/>
        </w:tcPr>
        <w:p w14:paraId="4F8F7F32" w14:textId="77777777" w:rsidR="007375FB" w:rsidRPr="00AE79A1" w:rsidRDefault="007375FB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</w:p>
      </w:tc>
    </w:tr>
  </w:tbl>
  <w:p w14:paraId="4F8F7F34" w14:textId="77777777" w:rsidR="00150B62" w:rsidRDefault="00150B6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F7F3D" w14:textId="77777777" w:rsidR="00C35A5C" w:rsidRDefault="00C35A5C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Look w:val="04A0" w:firstRow="1" w:lastRow="0" w:firstColumn="1" w:lastColumn="0" w:noHBand="0" w:noVBand="1"/>
    </w:tblPr>
    <w:tblGrid>
      <w:gridCol w:w="1124"/>
      <w:gridCol w:w="5091"/>
      <w:gridCol w:w="4657"/>
      <w:gridCol w:w="2489"/>
      <w:gridCol w:w="1209"/>
    </w:tblGrid>
    <w:tr w:rsidR="00EB0A46" w14:paraId="4F8F7F4A" w14:textId="77777777" w:rsidTr="00EB0A46">
      <w:trPr>
        <w:trHeight w:val="559"/>
        <w:jc w:val="right"/>
      </w:trPr>
      <w:tc>
        <w:tcPr>
          <w:tcW w:w="386" w:type="pct"/>
          <w:vMerge w:val="restart"/>
          <w:tcMar>
            <w:left w:w="0" w:type="dxa"/>
            <w:right w:w="0" w:type="dxa"/>
          </w:tcMar>
        </w:tcPr>
        <w:p w14:paraId="4F8F7F45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3E3982">
            <w:rPr>
              <w:rFonts w:ascii="Arial" w:hAnsi="Arial"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 wp14:anchorId="4F8F7F98" wp14:editId="4F8F7F99">
                <wp:extent cx="684741" cy="860681"/>
                <wp:effectExtent l="19050" t="0" r="1059" b="0"/>
                <wp:docPr id="22" name="Imagem 1" descr="logo_tse_simplificada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9" descr="logo_tse_simplificada.gi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277" cy="8613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9" w:type="pct"/>
          <w:gridSpan w:val="3"/>
          <w:tcBorders>
            <w:bottom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4F8F7F46" w14:textId="77777777" w:rsidR="00EB0A46" w:rsidRPr="00A64C2B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A64C2B">
            <w:rPr>
              <w:rFonts w:ascii="Arial" w:hAnsi="Arial" w:cs="Arial"/>
              <w:color w:val="321547"/>
              <w:sz w:val="20"/>
              <w:szCs w:val="20"/>
            </w:rPr>
            <w:t>Tribunal Superior Eleitoral</w:t>
          </w:r>
        </w:p>
        <w:p w14:paraId="4F8F7F47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 xml:space="preserve">Processo de Desenvolvimento Unificado de </w:t>
          </w:r>
          <w:r w:rsidRPr="00F119AE">
            <w:rPr>
              <w:rFonts w:ascii="Arial" w:hAnsi="Arial" w:cs="Arial"/>
              <w:i/>
              <w:color w:val="321547"/>
              <w:sz w:val="20"/>
              <w:szCs w:val="20"/>
            </w:rPr>
            <w:t>Software</w:t>
          </w:r>
        </w:p>
      </w:tc>
      <w:tc>
        <w:tcPr>
          <w:tcW w:w="415" w:type="pct"/>
          <w:vMerge w:val="restart"/>
          <w:tcMar>
            <w:left w:w="0" w:type="dxa"/>
            <w:right w:w="0" w:type="dxa"/>
          </w:tcMar>
          <w:vAlign w:val="bottom"/>
        </w:tcPr>
        <w:p w14:paraId="4F8F7F48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 wp14:anchorId="4F8F7F9A" wp14:editId="4F8F7F9B">
                <wp:extent cx="574040" cy="584835"/>
                <wp:effectExtent l="19050" t="0" r="0" b="0"/>
                <wp:docPr id="23" name="Imagem 4" descr="logo_prod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prod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04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F8F7F49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 Black" w:hAnsi="Arial Black"/>
              <w:b/>
              <w:sz w:val="18"/>
              <w:szCs w:val="18"/>
            </w:rPr>
          </w:pPr>
          <w:r w:rsidRPr="00AE79A1">
            <w:rPr>
              <w:rFonts w:ascii="Arial Black" w:hAnsi="Arial Black" w:cs="Arial"/>
              <w:b/>
              <w:color w:val="321547"/>
              <w:sz w:val="18"/>
              <w:szCs w:val="18"/>
            </w:rPr>
            <w:t>PRODUS</w:t>
          </w:r>
        </w:p>
      </w:tc>
    </w:tr>
    <w:tr w:rsidR="00EB0A46" w14:paraId="4F8F7F52" w14:textId="77777777" w:rsidTr="00EB0A46">
      <w:trPr>
        <w:trHeight w:val="426"/>
        <w:jc w:val="right"/>
      </w:trPr>
      <w:tc>
        <w:tcPr>
          <w:tcW w:w="386" w:type="pct"/>
          <w:vMerge/>
          <w:tcMar>
            <w:left w:w="0" w:type="dxa"/>
            <w:right w:w="0" w:type="dxa"/>
          </w:tcMar>
        </w:tcPr>
        <w:p w14:paraId="4F8F7F4B" w14:textId="77777777" w:rsidR="00EB0A46" w:rsidRPr="00AC3097" w:rsidRDefault="00EB0A46" w:rsidP="004901CE">
          <w:pPr>
            <w:spacing w:after="0" w:line="240" w:lineRule="auto"/>
            <w:jc w:val="center"/>
            <w:rPr>
              <w:noProof/>
              <w:lang w:eastAsia="pt-BR"/>
            </w:rPr>
          </w:pPr>
        </w:p>
      </w:tc>
      <w:sdt>
        <w:sdtPr>
          <w:rPr>
            <w:rFonts w:ascii="Arial" w:hAnsi="Arial" w:cs="Arial"/>
            <w:b/>
            <w:color w:val="0000FF"/>
            <w:sz w:val="20"/>
            <w:szCs w:val="20"/>
          </w:rPr>
          <w:alias w:val="Assunto"/>
          <w:id w:val="94700312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1747" w:type="pct"/>
              <w:tcBorders>
                <w:top w:val="single" w:sz="4" w:space="0" w:color="auto"/>
              </w:tcBorders>
              <w:tcMar>
                <w:left w:w="0" w:type="dxa"/>
                <w:right w:w="0" w:type="dxa"/>
              </w:tcMar>
              <w:vAlign w:val="center"/>
            </w:tcPr>
            <w:p w14:paraId="4F8F7F4C" w14:textId="1009A8B6" w:rsidR="00EB0A46" w:rsidRPr="00681E7A" w:rsidRDefault="003223A0" w:rsidP="004901CE">
              <w:pPr>
                <w:spacing w:after="0" w:line="240" w:lineRule="auto"/>
                <w:jc w:val="center"/>
                <w:rPr>
                  <w:rFonts w:ascii="Arial" w:hAnsi="Arial" w:cs="Arial"/>
                  <w:b/>
                  <w:color w:val="0000FF"/>
                  <w:sz w:val="20"/>
                  <w:szCs w:val="20"/>
                </w:rPr>
              </w:pPr>
              <w:r>
                <w:rPr>
                  <w:rFonts w:ascii="Arial" w:hAnsi="Arial" w:cs="Arial"/>
                  <w:b/>
                  <w:color w:val="0000FF"/>
                  <w:sz w:val="20"/>
                  <w:szCs w:val="20"/>
                </w:rPr>
                <w:t>Caixa 1</w:t>
              </w:r>
            </w:p>
          </w:tc>
        </w:sdtContent>
      </w:sdt>
      <w:tc>
        <w:tcPr>
          <w:tcW w:w="1598" w:type="pct"/>
          <w:tcBorders>
            <w:top w:val="single" w:sz="4" w:space="0" w:color="auto"/>
          </w:tcBorders>
          <w:vAlign w:val="center"/>
        </w:tcPr>
        <w:p w14:paraId="4F8F7F4D" w14:textId="77777777" w:rsidR="00EB0A46" w:rsidRPr="00AB5587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0000FF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>Visão do sistema</w:t>
          </w:r>
        </w:p>
      </w:tc>
      <w:tc>
        <w:tcPr>
          <w:tcW w:w="854" w:type="pct"/>
          <w:tcBorders>
            <w:top w:val="single" w:sz="4" w:space="0" w:color="auto"/>
          </w:tcBorders>
          <w:vAlign w:val="center"/>
        </w:tcPr>
        <w:p w14:paraId="4F8F7F4E" w14:textId="77777777" w:rsidR="00EB0A46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DD5561">
            <w:rPr>
              <w:rFonts w:ascii="Arial" w:hAnsi="Arial" w:cs="Arial"/>
              <w:color w:val="321547"/>
              <w:sz w:val="20"/>
              <w:szCs w:val="20"/>
            </w:rPr>
            <w:t>Versão</w:t>
          </w:r>
        </w:p>
        <w:p w14:paraId="4F8F7F4F" w14:textId="77777777" w:rsidR="00EB0A46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>X.Y</w:t>
          </w:r>
        </w:p>
        <w:p w14:paraId="4F8F7F50" w14:textId="77777777" w:rsidR="00EB0A46" w:rsidRPr="00982EB3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0000FF"/>
              <w:sz w:val="20"/>
              <w:szCs w:val="20"/>
            </w:rPr>
          </w:pPr>
          <w:r>
            <w:rPr>
              <w:rFonts w:ascii="Arial" w:hAnsi="Arial" w:cs="Arial"/>
              <w:color w:val="0000FF"/>
              <w:sz w:val="20"/>
              <w:szCs w:val="20"/>
            </w:rPr>
            <w:t>[</w:t>
          </w:r>
          <w:r w:rsidRPr="00982EB3">
            <w:rPr>
              <w:rFonts w:ascii="Arial" w:hAnsi="Arial" w:cs="Arial"/>
              <w:color w:val="0000FF"/>
              <w:sz w:val="20"/>
              <w:szCs w:val="20"/>
            </w:rPr>
            <w:t>dd/mm/aaaa</w:t>
          </w:r>
          <w:r>
            <w:rPr>
              <w:rFonts w:ascii="Arial" w:hAnsi="Arial" w:cs="Arial"/>
              <w:color w:val="0000FF"/>
              <w:sz w:val="20"/>
              <w:szCs w:val="20"/>
            </w:rPr>
            <w:t>]</w:t>
          </w:r>
        </w:p>
      </w:tc>
      <w:tc>
        <w:tcPr>
          <w:tcW w:w="415" w:type="pct"/>
          <w:vMerge/>
          <w:tcMar>
            <w:left w:w="0" w:type="dxa"/>
            <w:right w:w="0" w:type="dxa"/>
          </w:tcMar>
          <w:vAlign w:val="bottom"/>
        </w:tcPr>
        <w:p w14:paraId="4F8F7F51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</w:p>
      </w:tc>
    </w:tr>
  </w:tbl>
  <w:p w14:paraId="4F8F7F53" w14:textId="77777777" w:rsidR="00C23873" w:rsidRDefault="00C2387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Look w:val="04A0" w:firstRow="1" w:lastRow="0" w:firstColumn="1" w:lastColumn="0" w:noHBand="0" w:noVBand="1"/>
    </w:tblPr>
    <w:tblGrid>
      <w:gridCol w:w="1140"/>
      <w:gridCol w:w="4700"/>
      <w:gridCol w:w="4796"/>
      <w:gridCol w:w="2824"/>
      <w:gridCol w:w="1110"/>
    </w:tblGrid>
    <w:tr w:rsidR="00EB0A46" w14:paraId="4F8F7F60" w14:textId="77777777" w:rsidTr="00EB0A46">
      <w:trPr>
        <w:trHeight w:val="559"/>
        <w:jc w:val="right"/>
      </w:trPr>
      <w:tc>
        <w:tcPr>
          <w:tcW w:w="391" w:type="pct"/>
          <w:vMerge w:val="restart"/>
          <w:tcMar>
            <w:left w:w="0" w:type="dxa"/>
            <w:right w:w="0" w:type="dxa"/>
          </w:tcMar>
        </w:tcPr>
        <w:p w14:paraId="4F8F7F5B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3E3982">
            <w:rPr>
              <w:rFonts w:ascii="Arial" w:hAnsi="Arial"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 wp14:anchorId="4F8F7F9C" wp14:editId="4F8F7F9D">
                <wp:extent cx="684741" cy="860681"/>
                <wp:effectExtent l="19050" t="0" r="1059" b="0"/>
                <wp:docPr id="6" name="Imagem 1" descr="logo_tse_simplificada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9" descr="logo_tse_simplificada.gi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277" cy="8613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8" w:type="pct"/>
          <w:gridSpan w:val="3"/>
          <w:tcBorders>
            <w:bottom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4F8F7F5C" w14:textId="77777777" w:rsidR="00EB0A46" w:rsidRPr="00A64C2B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A64C2B">
            <w:rPr>
              <w:rFonts w:ascii="Arial" w:hAnsi="Arial" w:cs="Arial"/>
              <w:color w:val="321547"/>
              <w:sz w:val="20"/>
              <w:szCs w:val="20"/>
            </w:rPr>
            <w:t>Tribunal Superior Eleitoral</w:t>
          </w:r>
        </w:p>
        <w:p w14:paraId="4F8F7F5D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 xml:space="preserve">Processo de Desenvolvimento Unificado de </w:t>
          </w:r>
          <w:r w:rsidRPr="00F119AE">
            <w:rPr>
              <w:rFonts w:ascii="Arial" w:hAnsi="Arial" w:cs="Arial"/>
              <w:i/>
              <w:color w:val="321547"/>
              <w:sz w:val="20"/>
              <w:szCs w:val="20"/>
            </w:rPr>
            <w:t>Software</w:t>
          </w:r>
        </w:p>
      </w:tc>
      <w:tc>
        <w:tcPr>
          <w:tcW w:w="381" w:type="pct"/>
          <w:vMerge w:val="restart"/>
          <w:tcMar>
            <w:left w:w="0" w:type="dxa"/>
            <w:right w:w="0" w:type="dxa"/>
          </w:tcMar>
          <w:vAlign w:val="bottom"/>
        </w:tcPr>
        <w:p w14:paraId="4F8F7F5E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 wp14:anchorId="4F8F7F9E" wp14:editId="4F8F7F9F">
                <wp:extent cx="574040" cy="584835"/>
                <wp:effectExtent l="19050" t="0" r="0" b="0"/>
                <wp:docPr id="15" name="Imagem 4" descr="logo_prod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prod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04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F8F7F5F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 Black" w:hAnsi="Arial Black"/>
              <w:b/>
              <w:sz w:val="18"/>
              <w:szCs w:val="18"/>
            </w:rPr>
          </w:pPr>
          <w:r w:rsidRPr="00AE79A1">
            <w:rPr>
              <w:rFonts w:ascii="Arial Black" w:hAnsi="Arial Black" w:cs="Arial"/>
              <w:b/>
              <w:color w:val="321547"/>
              <w:sz w:val="18"/>
              <w:szCs w:val="18"/>
            </w:rPr>
            <w:t>PRODUS</w:t>
          </w:r>
        </w:p>
      </w:tc>
    </w:tr>
    <w:tr w:rsidR="00EB0A46" w14:paraId="4F8F7F68" w14:textId="77777777" w:rsidTr="00EB0A46">
      <w:trPr>
        <w:trHeight w:val="426"/>
        <w:jc w:val="right"/>
      </w:trPr>
      <w:tc>
        <w:tcPr>
          <w:tcW w:w="391" w:type="pct"/>
          <w:vMerge/>
          <w:tcMar>
            <w:left w:w="0" w:type="dxa"/>
            <w:right w:w="0" w:type="dxa"/>
          </w:tcMar>
        </w:tcPr>
        <w:p w14:paraId="4F8F7F61" w14:textId="77777777" w:rsidR="00EB0A46" w:rsidRPr="00AC3097" w:rsidRDefault="00EB0A46" w:rsidP="004901CE">
          <w:pPr>
            <w:spacing w:after="0" w:line="240" w:lineRule="auto"/>
            <w:jc w:val="center"/>
            <w:rPr>
              <w:noProof/>
              <w:lang w:eastAsia="pt-BR"/>
            </w:rPr>
          </w:pPr>
        </w:p>
      </w:tc>
      <w:sdt>
        <w:sdtPr>
          <w:rPr>
            <w:rFonts w:ascii="Arial" w:hAnsi="Arial" w:cs="Arial"/>
            <w:b/>
            <w:color w:val="0000FF"/>
            <w:sz w:val="20"/>
            <w:szCs w:val="20"/>
          </w:rPr>
          <w:alias w:val="Assunto"/>
          <w:id w:val="94700307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1613" w:type="pct"/>
              <w:tcBorders>
                <w:top w:val="single" w:sz="4" w:space="0" w:color="auto"/>
              </w:tcBorders>
              <w:tcMar>
                <w:left w:w="0" w:type="dxa"/>
                <w:right w:w="0" w:type="dxa"/>
              </w:tcMar>
              <w:vAlign w:val="center"/>
            </w:tcPr>
            <w:p w14:paraId="4F8F7F62" w14:textId="77C8FB0F" w:rsidR="00EB0A46" w:rsidRPr="00681E7A" w:rsidRDefault="003223A0" w:rsidP="004901CE">
              <w:pPr>
                <w:spacing w:after="0" w:line="240" w:lineRule="auto"/>
                <w:jc w:val="center"/>
                <w:rPr>
                  <w:rFonts w:ascii="Arial" w:hAnsi="Arial" w:cs="Arial"/>
                  <w:b/>
                  <w:color w:val="0000FF"/>
                  <w:sz w:val="20"/>
                  <w:szCs w:val="20"/>
                </w:rPr>
              </w:pPr>
              <w:r>
                <w:rPr>
                  <w:rFonts w:ascii="Arial" w:hAnsi="Arial" w:cs="Arial"/>
                  <w:b/>
                  <w:color w:val="0000FF"/>
                  <w:sz w:val="20"/>
                  <w:szCs w:val="20"/>
                </w:rPr>
                <w:t>Caixa 1</w:t>
              </w:r>
            </w:p>
          </w:tc>
        </w:sdtContent>
      </w:sdt>
      <w:tc>
        <w:tcPr>
          <w:tcW w:w="1646" w:type="pct"/>
          <w:tcBorders>
            <w:top w:val="single" w:sz="4" w:space="0" w:color="auto"/>
          </w:tcBorders>
          <w:vAlign w:val="center"/>
        </w:tcPr>
        <w:p w14:paraId="4F8F7F63" w14:textId="77777777" w:rsidR="00EB0A46" w:rsidRPr="00AB5587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0000FF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>Visão do sistema</w:t>
          </w:r>
        </w:p>
      </w:tc>
      <w:tc>
        <w:tcPr>
          <w:tcW w:w="969" w:type="pct"/>
          <w:tcBorders>
            <w:top w:val="single" w:sz="4" w:space="0" w:color="auto"/>
          </w:tcBorders>
          <w:vAlign w:val="center"/>
        </w:tcPr>
        <w:p w14:paraId="4F8F7F64" w14:textId="77777777" w:rsidR="00EB0A46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DD5561">
            <w:rPr>
              <w:rFonts w:ascii="Arial" w:hAnsi="Arial" w:cs="Arial"/>
              <w:color w:val="321547"/>
              <w:sz w:val="20"/>
              <w:szCs w:val="20"/>
            </w:rPr>
            <w:t>Versão</w:t>
          </w:r>
        </w:p>
        <w:p w14:paraId="4F8F7F65" w14:textId="77777777" w:rsidR="00EB0A46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>X.Y</w:t>
          </w:r>
        </w:p>
        <w:p w14:paraId="4F8F7F66" w14:textId="77777777" w:rsidR="00EB0A46" w:rsidRPr="00982EB3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0000FF"/>
              <w:sz w:val="20"/>
              <w:szCs w:val="20"/>
            </w:rPr>
          </w:pPr>
          <w:r>
            <w:rPr>
              <w:rFonts w:ascii="Arial" w:hAnsi="Arial" w:cs="Arial"/>
              <w:color w:val="0000FF"/>
              <w:sz w:val="20"/>
              <w:szCs w:val="20"/>
            </w:rPr>
            <w:t>[</w:t>
          </w:r>
          <w:r w:rsidRPr="00982EB3">
            <w:rPr>
              <w:rFonts w:ascii="Arial" w:hAnsi="Arial" w:cs="Arial"/>
              <w:color w:val="0000FF"/>
              <w:sz w:val="20"/>
              <w:szCs w:val="20"/>
            </w:rPr>
            <w:t>dd/mm/aaaa</w:t>
          </w:r>
          <w:r>
            <w:rPr>
              <w:rFonts w:ascii="Arial" w:hAnsi="Arial" w:cs="Arial"/>
              <w:color w:val="0000FF"/>
              <w:sz w:val="20"/>
              <w:szCs w:val="20"/>
            </w:rPr>
            <w:t>]</w:t>
          </w:r>
        </w:p>
      </w:tc>
      <w:tc>
        <w:tcPr>
          <w:tcW w:w="381" w:type="pct"/>
          <w:vMerge/>
          <w:tcMar>
            <w:left w:w="0" w:type="dxa"/>
            <w:right w:w="0" w:type="dxa"/>
          </w:tcMar>
          <w:vAlign w:val="bottom"/>
        </w:tcPr>
        <w:p w14:paraId="4F8F7F67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</w:p>
      </w:tc>
    </w:tr>
  </w:tbl>
  <w:p w14:paraId="4F8F7F69" w14:textId="77777777" w:rsidR="0006387A" w:rsidRDefault="0006387A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Look w:val="04A0" w:firstRow="1" w:lastRow="0" w:firstColumn="1" w:lastColumn="0" w:noHBand="0" w:noVBand="1"/>
    </w:tblPr>
    <w:tblGrid>
      <w:gridCol w:w="1111"/>
      <w:gridCol w:w="2999"/>
      <w:gridCol w:w="3063"/>
      <w:gridCol w:w="1440"/>
      <w:gridCol w:w="1025"/>
    </w:tblGrid>
    <w:tr w:rsidR="00EB0A46" w14:paraId="4F8F7F6F" w14:textId="77777777" w:rsidTr="00EB0A46">
      <w:trPr>
        <w:trHeight w:val="559"/>
        <w:jc w:val="right"/>
      </w:trPr>
      <w:tc>
        <w:tcPr>
          <w:tcW w:w="576" w:type="pct"/>
          <w:vMerge w:val="restart"/>
          <w:tcMar>
            <w:left w:w="0" w:type="dxa"/>
            <w:right w:w="0" w:type="dxa"/>
          </w:tcMar>
        </w:tcPr>
        <w:p w14:paraId="4F8F7F6A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3E3982">
            <w:rPr>
              <w:rFonts w:ascii="Arial" w:hAnsi="Arial"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 wp14:anchorId="4F8F7FA0" wp14:editId="4F8F7FA1">
                <wp:extent cx="684741" cy="860681"/>
                <wp:effectExtent l="19050" t="0" r="1059" b="0"/>
                <wp:docPr id="24" name="Imagem 1" descr="logo_tse_simplificada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9" descr="logo_tse_simplificada.gi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277" cy="8613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2" w:type="pct"/>
          <w:gridSpan w:val="3"/>
          <w:tcBorders>
            <w:bottom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4F8F7F6B" w14:textId="77777777" w:rsidR="00EB0A46" w:rsidRPr="00A64C2B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A64C2B">
            <w:rPr>
              <w:rFonts w:ascii="Arial" w:hAnsi="Arial" w:cs="Arial"/>
              <w:color w:val="321547"/>
              <w:sz w:val="20"/>
              <w:szCs w:val="20"/>
            </w:rPr>
            <w:t>Tribunal Superior Eleitoral</w:t>
          </w:r>
        </w:p>
        <w:p w14:paraId="4F8F7F6C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 xml:space="preserve">Processo de Desenvolvimento Unificado de </w:t>
          </w:r>
          <w:r w:rsidRPr="00F119AE">
            <w:rPr>
              <w:rFonts w:ascii="Arial" w:hAnsi="Arial" w:cs="Arial"/>
              <w:i/>
              <w:color w:val="321547"/>
              <w:sz w:val="20"/>
              <w:szCs w:val="20"/>
            </w:rPr>
            <w:t>Software</w:t>
          </w:r>
        </w:p>
      </w:tc>
      <w:tc>
        <w:tcPr>
          <w:tcW w:w="532" w:type="pct"/>
          <w:vMerge w:val="restart"/>
          <w:tcMar>
            <w:left w:w="0" w:type="dxa"/>
            <w:right w:w="0" w:type="dxa"/>
          </w:tcMar>
          <w:vAlign w:val="bottom"/>
        </w:tcPr>
        <w:p w14:paraId="4F8F7F6D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 wp14:anchorId="4F8F7FA2" wp14:editId="4F8F7FA3">
                <wp:extent cx="574040" cy="584835"/>
                <wp:effectExtent l="19050" t="0" r="0" b="0"/>
                <wp:docPr id="25" name="Imagem 4" descr="logo_prod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prod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04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F8F7F6E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 Black" w:hAnsi="Arial Black"/>
              <w:b/>
              <w:sz w:val="18"/>
              <w:szCs w:val="18"/>
            </w:rPr>
          </w:pPr>
          <w:r w:rsidRPr="00AE79A1">
            <w:rPr>
              <w:rFonts w:ascii="Arial Black" w:hAnsi="Arial Black" w:cs="Arial"/>
              <w:b/>
              <w:color w:val="321547"/>
              <w:sz w:val="18"/>
              <w:szCs w:val="18"/>
            </w:rPr>
            <w:t>PRODUS</w:t>
          </w:r>
        </w:p>
      </w:tc>
    </w:tr>
    <w:tr w:rsidR="00EB0A46" w14:paraId="4F8F7F77" w14:textId="77777777" w:rsidTr="00EB0A46">
      <w:trPr>
        <w:trHeight w:val="426"/>
        <w:jc w:val="right"/>
      </w:trPr>
      <w:tc>
        <w:tcPr>
          <w:tcW w:w="576" w:type="pct"/>
          <w:vMerge/>
          <w:tcMar>
            <w:left w:w="0" w:type="dxa"/>
            <w:right w:w="0" w:type="dxa"/>
          </w:tcMar>
        </w:tcPr>
        <w:p w14:paraId="4F8F7F70" w14:textId="77777777" w:rsidR="00EB0A46" w:rsidRPr="00AC3097" w:rsidRDefault="00EB0A46" w:rsidP="004901CE">
          <w:pPr>
            <w:spacing w:after="0" w:line="240" w:lineRule="auto"/>
            <w:jc w:val="center"/>
            <w:rPr>
              <w:noProof/>
              <w:lang w:eastAsia="pt-BR"/>
            </w:rPr>
          </w:pPr>
        </w:p>
      </w:tc>
      <w:sdt>
        <w:sdtPr>
          <w:rPr>
            <w:rFonts w:ascii="Arial" w:hAnsi="Arial" w:cs="Arial"/>
            <w:b/>
            <w:color w:val="0000FF"/>
            <w:sz w:val="20"/>
            <w:szCs w:val="20"/>
          </w:rPr>
          <w:alias w:val="Assunto"/>
          <w:id w:val="9470031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1556" w:type="pct"/>
              <w:tcBorders>
                <w:top w:val="single" w:sz="4" w:space="0" w:color="auto"/>
              </w:tcBorders>
              <w:tcMar>
                <w:left w:w="0" w:type="dxa"/>
                <w:right w:w="0" w:type="dxa"/>
              </w:tcMar>
              <w:vAlign w:val="center"/>
            </w:tcPr>
            <w:p w14:paraId="4F8F7F71" w14:textId="67C97B88" w:rsidR="00EB0A46" w:rsidRPr="00681E7A" w:rsidRDefault="003223A0" w:rsidP="004901CE">
              <w:pPr>
                <w:spacing w:after="0" w:line="240" w:lineRule="auto"/>
                <w:jc w:val="center"/>
                <w:rPr>
                  <w:rFonts w:ascii="Arial" w:hAnsi="Arial" w:cs="Arial"/>
                  <w:b/>
                  <w:color w:val="0000FF"/>
                  <w:sz w:val="20"/>
                  <w:szCs w:val="20"/>
                </w:rPr>
              </w:pPr>
              <w:r>
                <w:rPr>
                  <w:rFonts w:ascii="Arial" w:hAnsi="Arial" w:cs="Arial"/>
                  <w:b/>
                  <w:color w:val="0000FF"/>
                  <w:sz w:val="20"/>
                  <w:szCs w:val="20"/>
                </w:rPr>
                <w:t>Caixa 1</w:t>
              </w:r>
            </w:p>
          </w:tc>
        </w:sdtContent>
      </w:sdt>
      <w:tc>
        <w:tcPr>
          <w:tcW w:w="1589" w:type="pct"/>
          <w:tcBorders>
            <w:top w:val="single" w:sz="4" w:space="0" w:color="auto"/>
          </w:tcBorders>
          <w:vAlign w:val="center"/>
        </w:tcPr>
        <w:p w14:paraId="4F8F7F72" w14:textId="77777777" w:rsidR="00EB0A46" w:rsidRPr="00AB5587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0000FF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>Visão do sistema</w:t>
          </w:r>
        </w:p>
      </w:tc>
      <w:tc>
        <w:tcPr>
          <w:tcW w:w="747" w:type="pct"/>
          <w:tcBorders>
            <w:top w:val="single" w:sz="4" w:space="0" w:color="auto"/>
          </w:tcBorders>
          <w:vAlign w:val="center"/>
        </w:tcPr>
        <w:p w14:paraId="4F8F7F73" w14:textId="77777777" w:rsidR="00EB0A46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DD5561">
            <w:rPr>
              <w:rFonts w:ascii="Arial" w:hAnsi="Arial" w:cs="Arial"/>
              <w:color w:val="321547"/>
              <w:sz w:val="20"/>
              <w:szCs w:val="20"/>
            </w:rPr>
            <w:t>Versão</w:t>
          </w:r>
        </w:p>
        <w:p w14:paraId="4F8F7F74" w14:textId="77777777" w:rsidR="00EB0A46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>X.Y</w:t>
          </w:r>
        </w:p>
        <w:p w14:paraId="4F8F7F75" w14:textId="77777777" w:rsidR="00EB0A46" w:rsidRPr="00982EB3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0000FF"/>
              <w:sz w:val="20"/>
              <w:szCs w:val="20"/>
            </w:rPr>
          </w:pPr>
          <w:r>
            <w:rPr>
              <w:rFonts w:ascii="Arial" w:hAnsi="Arial" w:cs="Arial"/>
              <w:color w:val="0000FF"/>
              <w:sz w:val="20"/>
              <w:szCs w:val="20"/>
            </w:rPr>
            <w:t>[</w:t>
          </w:r>
          <w:r w:rsidRPr="00982EB3">
            <w:rPr>
              <w:rFonts w:ascii="Arial" w:hAnsi="Arial" w:cs="Arial"/>
              <w:color w:val="0000FF"/>
              <w:sz w:val="20"/>
              <w:szCs w:val="20"/>
            </w:rPr>
            <w:t>dd/mm/aaaa</w:t>
          </w:r>
          <w:r>
            <w:rPr>
              <w:rFonts w:ascii="Arial" w:hAnsi="Arial" w:cs="Arial"/>
              <w:color w:val="0000FF"/>
              <w:sz w:val="20"/>
              <w:szCs w:val="20"/>
            </w:rPr>
            <w:t>]</w:t>
          </w:r>
        </w:p>
      </w:tc>
      <w:tc>
        <w:tcPr>
          <w:tcW w:w="532" w:type="pct"/>
          <w:vMerge/>
          <w:tcMar>
            <w:left w:w="0" w:type="dxa"/>
            <w:right w:w="0" w:type="dxa"/>
          </w:tcMar>
          <w:vAlign w:val="bottom"/>
        </w:tcPr>
        <w:p w14:paraId="4F8F7F76" w14:textId="77777777" w:rsidR="00EB0A46" w:rsidRPr="00AE79A1" w:rsidRDefault="00EB0A46" w:rsidP="004901CE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</w:p>
      </w:tc>
    </w:tr>
  </w:tbl>
  <w:p w14:paraId="4F8F7F78" w14:textId="77777777" w:rsidR="00EB0A46" w:rsidRDefault="00EB0A46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1" w:type="pct"/>
      <w:tblLook w:val="04A0" w:firstRow="1" w:lastRow="0" w:firstColumn="1" w:lastColumn="0" w:noHBand="0" w:noVBand="1"/>
    </w:tblPr>
    <w:tblGrid>
      <w:gridCol w:w="930"/>
      <w:gridCol w:w="3352"/>
      <w:gridCol w:w="3593"/>
      <w:gridCol w:w="850"/>
      <w:gridCol w:w="934"/>
    </w:tblGrid>
    <w:tr w:rsidR="001E52FA" w14:paraId="4F8F7F85" w14:textId="77777777" w:rsidTr="0006387A">
      <w:trPr>
        <w:trHeight w:val="559"/>
      </w:trPr>
      <w:tc>
        <w:tcPr>
          <w:tcW w:w="319" w:type="pct"/>
          <w:vMerge w:val="restart"/>
          <w:tcMar>
            <w:left w:w="0" w:type="dxa"/>
            <w:right w:w="0" w:type="dxa"/>
          </w:tcMar>
        </w:tcPr>
        <w:p w14:paraId="4F8F7F80" w14:textId="77777777" w:rsidR="001E52FA" w:rsidRPr="00AE79A1" w:rsidRDefault="001E52FA" w:rsidP="00BE6525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88666F">
            <w:rPr>
              <w:noProof/>
              <w:lang w:eastAsia="pt-BR"/>
            </w:rPr>
            <w:drawing>
              <wp:inline distT="0" distB="0" distL="0" distR="0" wp14:anchorId="4F8F7FA4" wp14:editId="4F8F7FA5">
                <wp:extent cx="563265" cy="759542"/>
                <wp:effectExtent l="19050" t="0" r="8235" b="0"/>
                <wp:docPr id="11" name="Imagem 2" descr="cid:image001.png@01CF4F37.EF6198A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image001.png@01CF4F37.EF6198A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698" cy="7601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1" w:type="pct"/>
          <w:gridSpan w:val="3"/>
          <w:tcBorders>
            <w:bottom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4F8F7F81" w14:textId="77777777" w:rsidR="001E52FA" w:rsidRPr="00A64C2B" w:rsidRDefault="001E52FA" w:rsidP="00BE6525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A64C2B">
            <w:rPr>
              <w:rFonts w:ascii="Arial" w:hAnsi="Arial" w:cs="Arial"/>
              <w:color w:val="321547"/>
              <w:sz w:val="20"/>
              <w:szCs w:val="20"/>
            </w:rPr>
            <w:t>Tribunal Superior Eleitoral</w:t>
          </w:r>
        </w:p>
        <w:p w14:paraId="4F8F7F82" w14:textId="77777777" w:rsidR="001E52FA" w:rsidRPr="00AE79A1" w:rsidRDefault="001E52FA" w:rsidP="00BE6525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 xml:space="preserve">Processo de Desenvolvimento Unificado de </w:t>
          </w:r>
          <w:r w:rsidRPr="001E5155">
            <w:rPr>
              <w:rFonts w:ascii="Arial" w:hAnsi="Arial" w:cs="Arial"/>
              <w:i/>
              <w:color w:val="321547"/>
              <w:sz w:val="20"/>
              <w:szCs w:val="20"/>
            </w:rPr>
            <w:t>Software</w:t>
          </w:r>
        </w:p>
      </w:tc>
      <w:tc>
        <w:tcPr>
          <w:tcW w:w="340" w:type="pct"/>
          <w:vMerge w:val="restart"/>
          <w:tcMar>
            <w:left w:w="0" w:type="dxa"/>
            <w:right w:w="0" w:type="dxa"/>
          </w:tcMar>
          <w:vAlign w:val="bottom"/>
        </w:tcPr>
        <w:p w14:paraId="4F8F7F83" w14:textId="77777777" w:rsidR="001E52FA" w:rsidRPr="00AE79A1" w:rsidRDefault="001E52FA" w:rsidP="00BE6525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noProof/>
              <w:color w:val="321547"/>
              <w:sz w:val="20"/>
              <w:szCs w:val="20"/>
              <w:lang w:eastAsia="pt-BR"/>
            </w:rPr>
            <w:drawing>
              <wp:inline distT="0" distB="0" distL="0" distR="0" wp14:anchorId="4F8F7FA6" wp14:editId="4F8F7FA7">
                <wp:extent cx="574040" cy="584835"/>
                <wp:effectExtent l="19050" t="0" r="0" b="0"/>
                <wp:docPr id="12" name="Imagem 4" descr="logo_prod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prod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04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F8F7F84" w14:textId="77777777" w:rsidR="001E52FA" w:rsidRPr="00AE79A1" w:rsidRDefault="001E52FA" w:rsidP="00BE6525">
          <w:pPr>
            <w:spacing w:after="0" w:line="240" w:lineRule="auto"/>
            <w:jc w:val="center"/>
            <w:rPr>
              <w:rFonts w:ascii="Arial Black" w:hAnsi="Arial Black"/>
              <w:b/>
              <w:sz w:val="18"/>
              <w:szCs w:val="18"/>
            </w:rPr>
          </w:pPr>
          <w:r w:rsidRPr="00AE79A1">
            <w:rPr>
              <w:rFonts w:ascii="Arial Black" w:hAnsi="Arial Black" w:cs="Arial"/>
              <w:b/>
              <w:color w:val="321547"/>
              <w:sz w:val="18"/>
              <w:szCs w:val="18"/>
            </w:rPr>
            <w:t>PRODUS</w:t>
          </w:r>
        </w:p>
      </w:tc>
    </w:tr>
    <w:tr w:rsidR="001E52FA" w14:paraId="4F8F7F8B" w14:textId="77777777" w:rsidTr="0006387A">
      <w:trPr>
        <w:trHeight w:val="426"/>
      </w:trPr>
      <w:tc>
        <w:tcPr>
          <w:tcW w:w="319" w:type="pct"/>
          <w:vMerge/>
          <w:tcMar>
            <w:left w:w="0" w:type="dxa"/>
            <w:right w:w="0" w:type="dxa"/>
          </w:tcMar>
        </w:tcPr>
        <w:p w14:paraId="4F8F7F86" w14:textId="77777777" w:rsidR="001E52FA" w:rsidRPr="00AC3097" w:rsidRDefault="001E52FA" w:rsidP="00BE6525">
          <w:pPr>
            <w:spacing w:after="0" w:line="240" w:lineRule="auto"/>
            <w:jc w:val="center"/>
            <w:rPr>
              <w:noProof/>
              <w:lang w:eastAsia="pt-BR"/>
            </w:rPr>
          </w:pPr>
        </w:p>
      </w:tc>
      <w:tc>
        <w:tcPr>
          <w:tcW w:w="1914" w:type="pct"/>
          <w:tcBorders>
            <w:top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4F8F7F87" w14:textId="77777777" w:rsidR="001E52FA" w:rsidRPr="003B41FC" w:rsidRDefault="001E52FA" w:rsidP="00BE6525">
          <w:pPr>
            <w:spacing w:after="0" w:line="240" w:lineRule="auto"/>
            <w:jc w:val="center"/>
            <w:rPr>
              <w:rFonts w:ascii="Arial" w:hAnsi="Arial" w:cs="Arial"/>
              <w:color w:val="0000FF"/>
              <w:sz w:val="20"/>
              <w:szCs w:val="20"/>
            </w:rPr>
          </w:pPr>
          <w:r w:rsidRPr="003B41FC">
            <w:rPr>
              <w:rFonts w:ascii="Arial" w:hAnsi="Arial" w:cs="Arial"/>
              <w:b/>
              <w:color w:val="0000FF"/>
              <w:sz w:val="20"/>
              <w:szCs w:val="20"/>
            </w:rPr>
            <w:t xml:space="preserve">[Nome do </w:t>
          </w:r>
          <w:r>
            <w:rPr>
              <w:rFonts w:ascii="Arial" w:hAnsi="Arial" w:cs="Arial"/>
              <w:b/>
              <w:color w:val="0000FF"/>
              <w:sz w:val="20"/>
              <w:szCs w:val="20"/>
            </w:rPr>
            <w:t>sistema</w:t>
          </w:r>
          <w:r w:rsidRPr="003B41FC">
            <w:rPr>
              <w:rFonts w:ascii="Arial" w:hAnsi="Arial" w:cs="Arial"/>
              <w:b/>
              <w:color w:val="0000FF"/>
              <w:sz w:val="20"/>
              <w:szCs w:val="20"/>
            </w:rPr>
            <w:t>]</w:t>
          </w:r>
        </w:p>
      </w:tc>
      <w:tc>
        <w:tcPr>
          <w:tcW w:w="2038" w:type="pct"/>
          <w:tcBorders>
            <w:top w:val="single" w:sz="4" w:space="0" w:color="auto"/>
          </w:tcBorders>
          <w:vAlign w:val="center"/>
        </w:tcPr>
        <w:p w14:paraId="4F8F7F88" w14:textId="77777777" w:rsidR="001E52FA" w:rsidRPr="00DD5561" w:rsidRDefault="001E52FA" w:rsidP="00BE6525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>
            <w:rPr>
              <w:rFonts w:ascii="Arial" w:hAnsi="Arial" w:cs="Arial"/>
              <w:color w:val="321547"/>
              <w:sz w:val="20"/>
              <w:szCs w:val="20"/>
            </w:rPr>
            <w:t>Visão do Sistema</w:t>
          </w:r>
        </w:p>
      </w:tc>
      <w:tc>
        <w:tcPr>
          <w:tcW w:w="389" w:type="pct"/>
          <w:tcBorders>
            <w:top w:val="single" w:sz="4" w:space="0" w:color="auto"/>
          </w:tcBorders>
          <w:vAlign w:val="center"/>
        </w:tcPr>
        <w:p w14:paraId="4F8F7F89" w14:textId="77777777" w:rsidR="001E52FA" w:rsidRPr="00DD5561" w:rsidRDefault="001E52FA" w:rsidP="00BE6525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  <w:r w:rsidRPr="00DD5561">
            <w:rPr>
              <w:rFonts w:ascii="Arial" w:hAnsi="Arial" w:cs="Arial"/>
              <w:color w:val="321547"/>
              <w:sz w:val="20"/>
              <w:szCs w:val="20"/>
            </w:rPr>
            <w:t xml:space="preserve">Versão </w:t>
          </w:r>
          <w:sdt>
            <w:sdtPr>
              <w:rPr>
                <w:rFonts w:ascii="Arial" w:hAnsi="Arial" w:cs="Arial"/>
                <w:color w:val="321547"/>
                <w:sz w:val="20"/>
                <w:szCs w:val="20"/>
              </w:rPr>
              <w:alias w:val="Categoria"/>
              <w:id w:val="677580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73745D">
                <w:rPr>
                  <w:rFonts w:ascii="Arial" w:hAnsi="Arial" w:cs="Arial"/>
                  <w:color w:val="321547"/>
                  <w:sz w:val="20"/>
                  <w:szCs w:val="20"/>
                </w:rPr>
                <w:t>[X.X]</w:t>
              </w:r>
            </w:sdtContent>
          </w:sdt>
        </w:p>
      </w:tc>
      <w:tc>
        <w:tcPr>
          <w:tcW w:w="340" w:type="pct"/>
          <w:vMerge/>
          <w:tcMar>
            <w:left w:w="0" w:type="dxa"/>
            <w:right w:w="0" w:type="dxa"/>
          </w:tcMar>
          <w:vAlign w:val="bottom"/>
        </w:tcPr>
        <w:p w14:paraId="4F8F7F8A" w14:textId="77777777" w:rsidR="001E52FA" w:rsidRPr="00AE79A1" w:rsidRDefault="001E52FA" w:rsidP="00BE6525">
          <w:pPr>
            <w:spacing w:after="0" w:line="240" w:lineRule="auto"/>
            <w:jc w:val="center"/>
            <w:rPr>
              <w:rFonts w:ascii="Arial" w:hAnsi="Arial" w:cs="Arial"/>
              <w:color w:val="321547"/>
              <w:sz w:val="20"/>
              <w:szCs w:val="20"/>
            </w:rPr>
          </w:pPr>
        </w:p>
      </w:tc>
    </w:tr>
  </w:tbl>
  <w:p w14:paraId="4F8F7F8C" w14:textId="77777777" w:rsidR="001E52FA" w:rsidRDefault="001E52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B26244C"/>
    <w:name w:val="QualidadeNumeracao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2"/>
    <w:multiLevelType w:val="multilevel"/>
    <w:tmpl w:val="A0EE543C"/>
    <w:name w:val="QualidadeNumeracao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2" w15:restartNumberingAfterBreak="0">
    <w:nsid w:val="02011C58"/>
    <w:multiLevelType w:val="hybridMultilevel"/>
    <w:tmpl w:val="2482FE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6256DC"/>
    <w:multiLevelType w:val="hybridMultilevel"/>
    <w:tmpl w:val="F6888C10"/>
    <w:lvl w:ilvl="0" w:tplc="48288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2BA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 w:tplc="DF566C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630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760C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3AA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A0C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6AF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961F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C7E16"/>
    <w:multiLevelType w:val="multilevel"/>
    <w:tmpl w:val="36001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B9262C"/>
    <w:multiLevelType w:val="hybridMultilevel"/>
    <w:tmpl w:val="4AFCF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124E7"/>
    <w:multiLevelType w:val="hybridMultilevel"/>
    <w:tmpl w:val="C2BC2326"/>
    <w:lvl w:ilvl="0" w:tplc="8A0EDDD8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3275429"/>
    <w:multiLevelType w:val="hybridMultilevel"/>
    <w:tmpl w:val="01208E96"/>
    <w:lvl w:ilvl="0" w:tplc="8CDA1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DA5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B8F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E0E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E0A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E85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14F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DAE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827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5D144A"/>
    <w:multiLevelType w:val="hybridMultilevel"/>
    <w:tmpl w:val="236095E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37E06CC"/>
    <w:multiLevelType w:val="multilevel"/>
    <w:tmpl w:val="DB34DE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57052494"/>
    <w:multiLevelType w:val="hybridMultilevel"/>
    <w:tmpl w:val="F948DD20"/>
    <w:lvl w:ilvl="0" w:tplc="8A0EDDD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66C96"/>
    <w:multiLevelType w:val="hybridMultilevel"/>
    <w:tmpl w:val="6C22E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ACABD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750DA"/>
    <w:multiLevelType w:val="hybridMultilevel"/>
    <w:tmpl w:val="CB5298C8"/>
    <w:lvl w:ilvl="0" w:tplc="BB760F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01567"/>
    <w:multiLevelType w:val="hybridMultilevel"/>
    <w:tmpl w:val="9F0C1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07BE1"/>
    <w:multiLevelType w:val="multilevel"/>
    <w:tmpl w:val="AA02AB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E 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63E7564"/>
    <w:multiLevelType w:val="hybridMultilevel"/>
    <w:tmpl w:val="81C49C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7F1B1527"/>
    <w:multiLevelType w:val="multilevel"/>
    <w:tmpl w:val="F4E20E52"/>
    <w:lvl w:ilvl="0">
      <w:start w:val="1"/>
      <w:numFmt w:val="decimal"/>
      <w:lvlText w:val="1.%1."/>
      <w:lvlJc w:val="left"/>
      <w:pPr>
        <w:tabs>
          <w:tab w:val="num" w:pos="57"/>
        </w:tabs>
        <w:ind w:left="113" w:hanging="11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1.%1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0"/>
  </w:num>
  <w:num w:numId="7">
    <w:abstractNumId w:val="18"/>
  </w:num>
  <w:num w:numId="8">
    <w:abstractNumId w:val="16"/>
  </w:num>
  <w:num w:numId="9">
    <w:abstractNumId w:val="8"/>
  </w:num>
  <w:num w:numId="10">
    <w:abstractNumId w:val="1"/>
  </w:num>
  <w:num w:numId="11">
    <w:abstractNumId w:val="1"/>
  </w:num>
  <w:num w:numId="12">
    <w:abstractNumId w:val="1"/>
  </w:num>
  <w:num w:numId="13">
    <w:abstractNumId w:val="17"/>
  </w:num>
  <w:num w:numId="14">
    <w:abstractNumId w:val="1"/>
  </w:num>
  <w:num w:numId="15">
    <w:abstractNumId w:val="1"/>
  </w:num>
  <w:num w:numId="16">
    <w:abstractNumId w:val="12"/>
  </w:num>
  <w:num w:numId="17">
    <w:abstractNumId w:val="0"/>
  </w:num>
  <w:num w:numId="18">
    <w:abstractNumId w:val="0"/>
  </w:num>
  <w:num w:numId="19">
    <w:abstractNumId w:val="19"/>
  </w:num>
  <w:num w:numId="20">
    <w:abstractNumId w:val="10"/>
  </w:num>
  <w:num w:numId="21">
    <w:abstractNumId w:val="13"/>
  </w:num>
  <w:num w:numId="22">
    <w:abstractNumId w:val="9"/>
  </w:num>
  <w:num w:numId="23">
    <w:abstractNumId w:val="7"/>
  </w:num>
  <w:num w:numId="24">
    <w:abstractNumId w:val="14"/>
  </w:num>
  <w:num w:numId="25">
    <w:abstractNumId w:val="11"/>
  </w:num>
  <w:num w:numId="26">
    <w:abstractNumId w:val="5"/>
  </w:num>
  <w:num w:numId="27">
    <w:abstractNumId w:val="4"/>
  </w:num>
  <w:num w:numId="28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0B62"/>
    <w:rsid w:val="000015EF"/>
    <w:rsid w:val="00007BB2"/>
    <w:rsid w:val="0002532A"/>
    <w:rsid w:val="00040294"/>
    <w:rsid w:val="0004054B"/>
    <w:rsid w:val="000453D9"/>
    <w:rsid w:val="000471DD"/>
    <w:rsid w:val="00051A31"/>
    <w:rsid w:val="00054CA5"/>
    <w:rsid w:val="000601C3"/>
    <w:rsid w:val="0006387A"/>
    <w:rsid w:val="00065C6D"/>
    <w:rsid w:val="00072611"/>
    <w:rsid w:val="00075F8D"/>
    <w:rsid w:val="000A10F1"/>
    <w:rsid w:val="000A2E06"/>
    <w:rsid w:val="000B5083"/>
    <w:rsid w:val="000C506C"/>
    <w:rsid w:val="000D1952"/>
    <w:rsid w:val="000D3FA5"/>
    <w:rsid w:val="000E0681"/>
    <w:rsid w:val="000E3785"/>
    <w:rsid w:val="000E38F7"/>
    <w:rsid w:val="000E6DA1"/>
    <w:rsid w:val="000F7D85"/>
    <w:rsid w:val="0013215C"/>
    <w:rsid w:val="00150B62"/>
    <w:rsid w:val="00151603"/>
    <w:rsid w:val="0015507A"/>
    <w:rsid w:val="00155B40"/>
    <w:rsid w:val="00165C55"/>
    <w:rsid w:val="001760A6"/>
    <w:rsid w:val="001773FC"/>
    <w:rsid w:val="00181825"/>
    <w:rsid w:val="00184F11"/>
    <w:rsid w:val="001A503E"/>
    <w:rsid w:val="001A64A6"/>
    <w:rsid w:val="001B5B61"/>
    <w:rsid w:val="001C3839"/>
    <w:rsid w:val="001E25A7"/>
    <w:rsid w:val="001E5155"/>
    <w:rsid w:val="001E52FA"/>
    <w:rsid w:val="001F14B8"/>
    <w:rsid w:val="001F5741"/>
    <w:rsid w:val="002077CC"/>
    <w:rsid w:val="002132D0"/>
    <w:rsid w:val="00221605"/>
    <w:rsid w:val="00224366"/>
    <w:rsid w:val="00224D00"/>
    <w:rsid w:val="002256F1"/>
    <w:rsid w:val="00231159"/>
    <w:rsid w:val="0024411B"/>
    <w:rsid w:val="00251443"/>
    <w:rsid w:val="00253257"/>
    <w:rsid w:val="0026237D"/>
    <w:rsid w:val="00267281"/>
    <w:rsid w:val="00271F90"/>
    <w:rsid w:val="00287676"/>
    <w:rsid w:val="002970CE"/>
    <w:rsid w:val="002970EC"/>
    <w:rsid w:val="002A60B0"/>
    <w:rsid w:val="002B46E6"/>
    <w:rsid w:val="002B6420"/>
    <w:rsid w:val="002B7D3F"/>
    <w:rsid w:val="002C2B5D"/>
    <w:rsid w:val="002C7CD3"/>
    <w:rsid w:val="002D129F"/>
    <w:rsid w:val="002F1578"/>
    <w:rsid w:val="00312FB7"/>
    <w:rsid w:val="00317AC3"/>
    <w:rsid w:val="003223A0"/>
    <w:rsid w:val="00327874"/>
    <w:rsid w:val="003474C1"/>
    <w:rsid w:val="00347F1A"/>
    <w:rsid w:val="00353A52"/>
    <w:rsid w:val="00356D1C"/>
    <w:rsid w:val="00361659"/>
    <w:rsid w:val="00361CCD"/>
    <w:rsid w:val="00362523"/>
    <w:rsid w:val="00362AD9"/>
    <w:rsid w:val="00366359"/>
    <w:rsid w:val="0037117F"/>
    <w:rsid w:val="003805C2"/>
    <w:rsid w:val="00380E82"/>
    <w:rsid w:val="00383AB7"/>
    <w:rsid w:val="00383BA5"/>
    <w:rsid w:val="00393377"/>
    <w:rsid w:val="003B0F26"/>
    <w:rsid w:val="003B41FC"/>
    <w:rsid w:val="003C39A1"/>
    <w:rsid w:val="003C7D37"/>
    <w:rsid w:val="003E33BD"/>
    <w:rsid w:val="003F3651"/>
    <w:rsid w:val="00401C5D"/>
    <w:rsid w:val="00402532"/>
    <w:rsid w:val="004035BF"/>
    <w:rsid w:val="00406FC9"/>
    <w:rsid w:val="004211A1"/>
    <w:rsid w:val="00421CF3"/>
    <w:rsid w:val="00477FE0"/>
    <w:rsid w:val="00481C9B"/>
    <w:rsid w:val="00482484"/>
    <w:rsid w:val="00491180"/>
    <w:rsid w:val="0049567A"/>
    <w:rsid w:val="004B245A"/>
    <w:rsid w:val="004B3D6A"/>
    <w:rsid w:val="004B5F73"/>
    <w:rsid w:val="004C2DEC"/>
    <w:rsid w:val="004E5534"/>
    <w:rsid w:val="004F3704"/>
    <w:rsid w:val="00505225"/>
    <w:rsid w:val="00512D8E"/>
    <w:rsid w:val="005134D9"/>
    <w:rsid w:val="005138D7"/>
    <w:rsid w:val="00522A51"/>
    <w:rsid w:val="00530513"/>
    <w:rsid w:val="00534B4D"/>
    <w:rsid w:val="00544E0A"/>
    <w:rsid w:val="00544F78"/>
    <w:rsid w:val="00545027"/>
    <w:rsid w:val="00551A71"/>
    <w:rsid w:val="00551BA4"/>
    <w:rsid w:val="005610E8"/>
    <w:rsid w:val="005849AE"/>
    <w:rsid w:val="00595858"/>
    <w:rsid w:val="005B282A"/>
    <w:rsid w:val="005C0A3D"/>
    <w:rsid w:val="005C1A1F"/>
    <w:rsid w:val="005C67CF"/>
    <w:rsid w:val="005D1470"/>
    <w:rsid w:val="005D78E1"/>
    <w:rsid w:val="005E10CC"/>
    <w:rsid w:val="005F4F09"/>
    <w:rsid w:val="005F5FF8"/>
    <w:rsid w:val="00610FC9"/>
    <w:rsid w:val="00621D16"/>
    <w:rsid w:val="00635665"/>
    <w:rsid w:val="00636415"/>
    <w:rsid w:val="0068329B"/>
    <w:rsid w:val="006B5FAB"/>
    <w:rsid w:val="006C081B"/>
    <w:rsid w:val="006C5D99"/>
    <w:rsid w:val="00700722"/>
    <w:rsid w:val="00700900"/>
    <w:rsid w:val="00702272"/>
    <w:rsid w:val="00706801"/>
    <w:rsid w:val="0073745D"/>
    <w:rsid w:val="007375FB"/>
    <w:rsid w:val="00740AB5"/>
    <w:rsid w:val="00742B23"/>
    <w:rsid w:val="00744BA1"/>
    <w:rsid w:val="0074711E"/>
    <w:rsid w:val="00753000"/>
    <w:rsid w:val="00756F7A"/>
    <w:rsid w:val="0077343A"/>
    <w:rsid w:val="00782ACC"/>
    <w:rsid w:val="00784D8D"/>
    <w:rsid w:val="0079384D"/>
    <w:rsid w:val="007943BA"/>
    <w:rsid w:val="00796362"/>
    <w:rsid w:val="0079748B"/>
    <w:rsid w:val="007B67C5"/>
    <w:rsid w:val="007F0240"/>
    <w:rsid w:val="007F0F74"/>
    <w:rsid w:val="00830FB2"/>
    <w:rsid w:val="00841365"/>
    <w:rsid w:val="00844DF0"/>
    <w:rsid w:val="008453EF"/>
    <w:rsid w:val="00857398"/>
    <w:rsid w:val="0088666F"/>
    <w:rsid w:val="008B13E9"/>
    <w:rsid w:val="008B3BA2"/>
    <w:rsid w:val="008B5EDB"/>
    <w:rsid w:val="008B7C27"/>
    <w:rsid w:val="008C030E"/>
    <w:rsid w:val="008C75EB"/>
    <w:rsid w:val="008D6297"/>
    <w:rsid w:val="008E0BDB"/>
    <w:rsid w:val="008E7EF4"/>
    <w:rsid w:val="008F569D"/>
    <w:rsid w:val="00906A2F"/>
    <w:rsid w:val="00922A5F"/>
    <w:rsid w:val="00932AE0"/>
    <w:rsid w:val="00953358"/>
    <w:rsid w:val="009708EF"/>
    <w:rsid w:val="00974026"/>
    <w:rsid w:val="009744AB"/>
    <w:rsid w:val="009771C0"/>
    <w:rsid w:val="0098791E"/>
    <w:rsid w:val="00993E9B"/>
    <w:rsid w:val="0099613D"/>
    <w:rsid w:val="00996BA2"/>
    <w:rsid w:val="009A1671"/>
    <w:rsid w:val="009A739B"/>
    <w:rsid w:val="009B2EAE"/>
    <w:rsid w:val="009C5413"/>
    <w:rsid w:val="009D1A6C"/>
    <w:rsid w:val="009D5B55"/>
    <w:rsid w:val="009E53B3"/>
    <w:rsid w:val="009E54F1"/>
    <w:rsid w:val="009F0368"/>
    <w:rsid w:val="009F1256"/>
    <w:rsid w:val="00A0717D"/>
    <w:rsid w:val="00A20C68"/>
    <w:rsid w:val="00A279E3"/>
    <w:rsid w:val="00A413D7"/>
    <w:rsid w:val="00A465CE"/>
    <w:rsid w:val="00A64C2B"/>
    <w:rsid w:val="00A71FC7"/>
    <w:rsid w:val="00A810D0"/>
    <w:rsid w:val="00A857D7"/>
    <w:rsid w:val="00A86083"/>
    <w:rsid w:val="00A91597"/>
    <w:rsid w:val="00AA4832"/>
    <w:rsid w:val="00AB292B"/>
    <w:rsid w:val="00AC6D34"/>
    <w:rsid w:val="00AD5D89"/>
    <w:rsid w:val="00AE79A1"/>
    <w:rsid w:val="00AE7A7B"/>
    <w:rsid w:val="00AF460D"/>
    <w:rsid w:val="00AF70E3"/>
    <w:rsid w:val="00B31779"/>
    <w:rsid w:val="00B7643C"/>
    <w:rsid w:val="00B7795E"/>
    <w:rsid w:val="00B8032E"/>
    <w:rsid w:val="00B8156D"/>
    <w:rsid w:val="00B82972"/>
    <w:rsid w:val="00B86229"/>
    <w:rsid w:val="00B91589"/>
    <w:rsid w:val="00B943EC"/>
    <w:rsid w:val="00B94DE1"/>
    <w:rsid w:val="00B961A3"/>
    <w:rsid w:val="00BB1188"/>
    <w:rsid w:val="00BF1AB9"/>
    <w:rsid w:val="00BF23BB"/>
    <w:rsid w:val="00C23873"/>
    <w:rsid w:val="00C2543C"/>
    <w:rsid w:val="00C316C2"/>
    <w:rsid w:val="00C35A5C"/>
    <w:rsid w:val="00C407AC"/>
    <w:rsid w:val="00C44FEC"/>
    <w:rsid w:val="00C61C98"/>
    <w:rsid w:val="00C637A1"/>
    <w:rsid w:val="00C735ED"/>
    <w:rsid w:val="00C7550E"/>
    <w:rsid w:val="00C976F6"/>
    <w:rsid w:val="00CC218C"/>
    <w:rsid w:val="00CD65DA"/>
    <w:rsid w:val="00CE4675"/>
    <w:rsid w:val="00CE74CB"/>
    <w:rsid w:val="00CF74F4"/>
    <w:rsid w:val="00D01862"/>
    <w:rsid w:val="00D32DEE"/>
    <w:rsid w:val="00D354A2"/>
    <w:rsid w:val="00D45C85"/>
    <w:rsid w:val="00D57C2F"/>
    <w:rsid w:val="00D64655"/>
    <w:rsid w:val="00D83889"/>
    <w:rsid w:val="00D92850"/>
    <w:rsid w:val="00D93652"/>
    <w:rsid w:val="00D9428F"/>
    <w:rsid w:val="00D95760"/>
    <w:rsid w:val="00DB5E43"/>
    <w:rsid w:val="00DB6017"/>
    <w:rsid w:val="00DD5561"/>
    <w:rsid w:val="00E2193E"/>
    <w:rsid w:val="00E2688C"/>
    <w:rsid w:val="00E27A7F"/>
    <w:rsid w:val="00E300E9"/>
    <w:rsid w:val="00E36CCE"/>
    <w:rsid w:val="00E4102D"/>
    <w:rsid w:val="00E46B22"/>
    <w:rsid w:val="00E4737F"/>
    <w:rsid w:val="00E47F2C"/>
    <w:rsid w:val="00E53FC7"/>
    <w:rsid w:val="00E63B99"/>
    <w:rsid w:val="00E87C1F"/>
    <w:rsid w:val="00EA4D15"/>
    <w:rsid w:val="00EB0A46"/>
    <w:rsid w:val="00ED49D6"/>
    <w:rsid w:val="00ED7497"/>
    <w:rsid w:val="00EF42E8"/>
    <w:rsid w:val="00EF43DB"/>
    <w:rsid w:val="00EF5BD4"/>
    <w:rsid w:val="00F152EC"/>
    <w:rsid w:val="00F2622D"/>
    <w:rsid w:val="00F4014D"/>
    <w:rsid w:val="00F61D01"/>
    <w:rsid w:val="00F700BE"/>
    <w:rsid w:val="00F71B29"/>
    <w:rsid w:val="00F963CA"/>
    <w:rsid w:val="00FB43A5"/>
    <w:rsid w:val="00FC21C3"/>
    <w:rsid w:val="00FD22CF"/>
    <w:rsid w:val="00FD737B"/>
    <w:rsid w:val="00FE399E"/>
    <w:rsid w:val="00FE557D"/>
    <w:rsid w:val="00FE6C98"/>
    <w:rsid w:val="00FF0C21"/>
    <w:rsid w:val="00F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,"/>
  <w:listSeparator w:val=";"/>
  <w14:docId w14:val="4F8F7E6D"/>
  <w15:docId w15:val="{D7017AD2-D621-4234-A88F-D5597FCD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5E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aliases w:val="Head1,Título 1 Big,Tabla Contenido 1,Heading 1a,h1,Level 1 Topic Heading,Título 1 EPP"/>
    <w:basedOn w:val="Normal"/>
    <w:next w:val="Normal"/>
    <w:link w:val="Ttulo1Char"/>
    <w:qFormat/>
    <w:rsid w:val="00C637A1"/>
    <w:pPr>
      <w:keepNext/>
      <w:widowControl w:val="0"/>
      <w:spacing w:before="120" w:after="60" w:line="240" w:lineRule="atLeast"/>
      <w:outlineLvl w:val="0"/>
    </w:pPr>
    <w:rPr>
      <w:rFonts w:ascii="Arial" w:eastAsia="Times New Roman" w:hAnsi="Arial"/>
      <w:b/>
      <w:sz w:val="24"/>
      <w:szCs w:val="20"/>
    </w:rPr>
  </w:style>
  <w:style w:type="paragraph" w:styleId="Ttulo2">
    <w:name w:val="heading 2"/>
    <w:aliases w:val="H2,section 1.1,h2,Level 2 Topic Heading"/>
    <w:basedOn w:val="Ttulo1"/>
    <w:next w:val="Normal"/>
    <w:link w:val="Ttulo2Char"/>
    <w:qFormat/>
    <w:rsid w:val="00C637A1"/>
    <w:p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qFormat/>
    <w:rsid w:val="00C637A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C637A1"/>
    <w:pPr>
      <w:numPr>
        <w:ilvl w:val="3"/>
        <w:numId w:val="2"/>
      </w:numPr>
      <w:outlineLvl w:val="3"/>
    </w:pPr>
    <w:rPr>
      <w:b w:val="0"/>
      <w:i/>
      <w:iCs/>
      <w:sz w:val="20"/>
    </w:rPr>
  </w:style>
  <w:style w:type="paragraph" w:styleId="Ttulo5">
    <w:name w:val="heading 5"/>
    <w:basedOn w:val="Normal"/>
    <w:next w:val="Normal"/>
    <w:link w:val="Ttulo5Char"/>
    <w:qFormat/>
    <w:rsid w:val="00C637A1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/>
      <w:szCs w:val="20"/>
    </w:rPr>
  </w:style>
  <w:style w:type="paragraph" w:styleId="Ttulo6">
    <w:name w:val="heading 6"/>
    <w:basedOn w:val="Normal"/>
    <w:next w:val="Normal"/>
    <w:link w:val="Ttulo6Char"/>
    <w:qFormat/>
    <w:rsid w:val="00C637A1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/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C637A1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637A1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637A1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4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semiHidden/>
    <w:unhideWhenUsed/>
    <w:rsid w:val="00EF4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F42E8"/>
  </w:style>
  <w:style w:type="paragraph" w:styleId="Rodap">
    <w:name w:val="footer"/>
    <w:basedOn w:val="Normal"/>
    <w:link w:val="RodapChar"/>
    <w:unhideWhenUsed/>
    <w:rsid w:val="00EF4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2E8"/>
  </w:style>
  <w:style w:type="paragraph" w:styleId="Textodebalo">
    <w:name w:val="Balloon Text"/>
    <w:basedOn w:val="Normal"/>
    <w:link w:val="TextodebaloChar"/>
    <w:semiHidden/>
    <w:unhideWhenUsed/>
    <w:rsid w:val="00EF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2E8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rsid w:val="000E3785"/>
    <w:pPr>
      <w:spacing w:after="120" w:line="240" w:lineRule="atLeast"/>
      <w:ind w:left="720"/>
    </w:pPr>
    <w:rPr>
      <w:rFonts w:ascii="Times New Roman" w:eastAsia="Times New Roman" w:hAnsi="Times New Roman"/>
      <w:i/>
      <w:iCs/>
      <w:color w:val="0000FF"/>
      <w:sz w:val="20"/>
      <w:szCs w:val="20"/>
      <w:lang w:eastAsia="pt-BR"/>
    </w:rPr>
  </w:style>
  <w:style w:type="paragraph" w:customStyle="1" w:styleId="Tabela">
    <w:name w:val="Tabela"/>
    <w:basedOn w:val="Normal"/>
    <w:rsid w:val="00EF5BD4"/>
    <w:pPr>
      <w:spacing w:after="0" w:line="240" w:lineRule="auto"/>
    </w:pPr>
    <w:rPr>
      <w:rFonts w:ascii="Arial" w:eastAsia="Times New Roman" w:hAnsi="Arial"/>
      <w:sz w:val="20"/>
      <w:szCs w:val="20"/>
      <w:lang w:val="en-US"/>
    </w:rPr>
  </w:style>
  <w:style w:type="character" w:customStyle="1" w:styleId="Ttulo1Char">
    <w:name w:val="Título 1 Char"/>
    <w:aliases w:val="Head1 Char,Título 1 Big Char,Tabla Contenido 1 Char,Heading 1a Char,h1 Char,Level 1 Topic Heading Char,Título 1 EPP Char"/>
    <w:basedOn w:val="Fontepargpadro"/>
    <w:link w:val="Ttulo1"/>
    <w:rsid w:val="00C637A1"/>
    <w:rPr>
      <w:rFonts w:ascii="Arial" w:eastAsia="Times New Roman" w:hAnsi="Arial"/>
      <w:b/>
      <w:sz w:val="24"/>
      <w:lang w:eastAsia="en-US"/>
    </w:rPr>
  </w:style>
  <w:style w:type="character" w:customStyle="1" w:styleId="Ttulo2Char">
    <w:name w:val="Título 2 Char"/>
    <w:aliases w:val="H2 Char,section 1.1 Char,h2 Char,Level 2 Topic Heading Char"/>
    <w:basedOn w:val="Fontepargpadro"/>
    <w:link w:val="Ttulo2"/>
    <w:rsid w:val="00C637A1"/>
    <w:rPr>
      <w:rFonts w:ascii="Arial" w:eastAsia="Times New Roman" w:hAnsi="Arial"/>
      <w:b/>
      <w:lang w:eastAsia="en-US"/>
    </w:rPr>
  </w:style>
  <w:style w:type="character" w:customStyle="1" w:styleId="Ttulo3Char">
    <w:name w:val="Título 3 Char"/>
    <w:basedOn w:val="Fontepargpadro"/>
    <w:link w:val="Ttulo3"/>
    <w:rsid w:val="00C637A1"/>
    <w:rPr>
      <w:rFonts w:ascii="Arial" w:eastAsia="Times New Roman" w:hAnsi="Arial"/>
      <w:i/>
      <w:lang w:eastAsia="en-US"/>
    </w:rPr>
  </w:style>
  <w:style w:type="character" w:customStyle="1" w:styleId="Ttulo4Char">
    <w:name w:val="Título 4 Char"/>
    <w:basedOn w:val="Fontepargpadro"/>
    <w:link w:val="Ttulo4"/>
    <w:rsid w:val="00C637A1"/>
    <w:rPr>
      <w:rFonts w:ascii="Arial" w:eastAsia="Times New Roman" w:hAnsi="Arial"/>
      <w:i/>
      <w:iCs/>
      <w:lang w:eastAsia="en-US"/>
    </w:rPr>
  </w:style>
  <w:style w:type="character" w:customStyle="1" w:styleId="Ttulo5Char">
    <w:name w:val="Título 5 Char"/>
    <w:basedOn w:val="Fontepargpadro"/>
    <w:link w:val="Ttulo5"/>
    <w:rsid w:val="00C637A1"/>
    <w:rPr>
      <w:rFonts w:ascii="Times New Roman" w:eastAsia="Times New Roman" w:hAnsi="Times New Roman"/>
      <w:sz w:val="22"/>
      <w:lang w:eastAsia="en-US"/>
    </w:rPr>
  </w:style>
  <w:style w:type="character" w:customStyle="1" w:styleId="Ttulo6Char">
    <w:name w:val="Título 6 Char"/>
    <w:basedOn w:val="Fontepargpadro"/>
    <w:link w:val="Ttulo6"/>
    <w:rsid w:val="00C637A1"/>
    <w:rPr>
      <w:rFonts w:ascii="Times New Roman" w:eastAsia="Times New Roman" w:hAnsi="Times New Roman"/>
      <w:i/>
      <w:sz w:val="22"/>
      <w:lang w:eastAsia="en-US"/>
    </w:rPr>
  </w:style>
  <w:style w:type="character" w:customStyle="1" w:styleId="Ttulo7Char">
    <w:name w:val="Título 7 Char"/>
    <w:basedOn w:val="Fontepargpadro"/>
    <w:link w:val="Ttulo7"/>
    <w:rsid w:val="00C637A1"/>
    <w:rPr>
      <w:rFonts w:ascii="Times New Roman" w:eastAsia="Times New Roman" w:hAnsi="Times New Roman"/>
      <w:lang w:eastAsia="en-US"/>
    </w:rPr>
  </w:style>
  <w:style w:type="character" w:customStyle="1" w:styleId="Ttulo8Char">
    <w:name w:val="Título 8 Char"/>
    <w:basedOn w:val="Fontepargpadro"/>
    <w:link w:val="Ttulo8"/>
    <w:rsid w:val="00C637A1"/>
    <w:rPr>
      <w:rFonts w:ascii="Times New Roman" w:eastAsia="Times New Roman" w:hAnsi="Times New Roman"/>
      <w:i/>
      <w:lang w:eastAsia="en-US"/>
    </w:rPr>
  </w:style>
  <w:style w:type="character" w:customStyle="1" w:styleId="Ttulo9Char">
    <w:name w:val="Título 9 Char"/>
    <w:basedOn w:val="Fontepargpadro"/>
    <w:link w:val="Ttulo9"/>
    <w:rsid w:val="00C637A1"/>
    <w:rPr>
      <w:rFonts w:ascii="Times New Roman" w:eastAsia="Times New Roman" w:hAnsi="Times New Roman"/>
      <w:b/>
      <w:i/>
      <w:sz w:val="18"/>
      <w:lang w:eastAsia="en-US"/>
    </w:rPr>
  </w:style>
  <w:style w:type="paragraph" w:styleId="Corpodetexto">
    <w:name w:val="Body Text"/>
    <w:basedOn w:val="Normal"/>
    <w:link w:val="CorpodetextoChar"/>
    <w:semiHidden/>
    <w:rsid w:val="00C637A1"/>
    <w:pPr>
      <w:keepLines/>
      <w:widowControl w:val="0"/>
      <w:spacing w:after="120" w:line="240" w:lineRule="atLeast"/>
      <w:ind w:left="720"/>
    </w:pPr>
    <w:rPr>
      <w:rFonts w:ascii="Arial" w:eastAsia="Times New Roman" w:hAnsi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C637A1"/>
    <w:rPr>
      <w:rFonts w:ascii="Arial" w:eastAsia="Times New Roman" w:hAnsi="Arial"/>
      <w:lang w:eastAsia="en-US"/>
    </w:rPr>
  </w:style>
  <w:style w:type="paragraph" w:styleId="Ttulo">
    <w:name w:val="Title"/>
    <w:basedOn w:val="Normal"/>
    <w:next w:val="Normal"/>
    <w:link w:val="TtuloChar"/>
    <w:qFormat/>
    <w:rsid w:val="00C637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C637A1"/>
    <w:rPr>
      <w:rFonts w:ascii="Arial" w:eastAsia="Times New Roman" w:hAnsi="Arial"/>
      <w:b/>
      <w:sz w:val="36"/>
      <w:lang w:eastAsia="en-US"/>
    </w:rPr>
  </w:style>
  <w:style w:type="paragraph" w:styleId="Sumrio1">
    <w:name w:val="toc 1"/>
    <w:basedOn w:val="Normal"/>
    <w:next w:val="Normal"/>
    <w:uiPriority w:val="39"/>
    <w:qFormat/>
    <w:rsid w:val="00C637A1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/>
      <w:sz w:val="20"/>
      <w:szCs w:val="20"/>
    </w:rPr>
  </w:style>
  <w:style w:type="paragraph" w:styleId="Sumrio2">
    <w:name w:val="toc 2"/>
    <w:basedOn w:val="Normal"/>
    <w:next w:val="Normal"/>
    <w:uiPriority w:val="39"/>
    <w:qFormat/>
    <w:rsid w:val="00C637A1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/>
      <w:sz w:val="20"/>
      <w:szCs w:val="20"/>
    </w:rPr>
  </w:style>
  <w:style w:type="paragraph" w:styleId="Sumrio3">
    <w:name w:val="toc 3"/>
    <w:basedOn w:val="Normal"/>
    <w:next w:val="Normal"/>
    <w:uiPriority w:val="39"/>
    <w:qFormat/>
    <w:rsid w:val="00C637A1"/>
    <w:pPr>
      <w:widowControl w:val="0"/>
      <w:tabs>
        <w:tab w:val="left" w:pos="1440"/>
        <w:tab w:val="left" w:pos="1600"/>
        <w:tab w:val="right" w:pos="9360"/>
      </w:tabs>
      <w:spacing w:after="0" w:line="240" w:lineRule="atLeast"/>
      <w:ind w:left="990"/>
    </w:pPr>
    <w:rPr>
      <w:rFonts w:ascii="Times New Roman" w:eastAsia="Times New Roman" w:hAnsi="Times New Roman"/>
      <w:bCs/>
      <w:noProof/>
      <w:sz w:val="20"/>
      <w:szCs w:val="20"/>
    </w:rPr>
  </w:style>
  <w:style w:type="character" w:styleId="Nmerodepgina">
    <w:name w:val="page number"/>
    <w:basedOn w:val="Fontepargpadro"/>
    <w:semiHidden/>
    <w:rsid w:val="00C637A1"/>
  </w:style>
  <w:style w:type="paragraph" w:customStyle="1" w:styleId="InfoBlue0">
    <w:name w:val="InfoBlue"/>
    <w:basedOn w:val="Normal"/>
    <w:next w:val="Corpodetexto"/>
    <w:autoRedefine/>
    <w:rsid w:val="009D1A6C"/>
    <w:pPr>
      <w:widowControl w:val="0"/>
      <w:spacing w:after="120" w:line="240" w:lineRule="atLeast"/>
      <w:jc w:val="both"/>
    </w:pPr>
    <w:rPr>
      <w:rFonts w:ascii="Arial" w:eastAsia="Times New Roman" w:hAnsi="Arial"/>
      <w:iCs/>
      <w:vanish/>
      <w:sz w:val="20"/>
      <w:szCs w:val="20"/>
    </w:rPr>
  </w:style>
  <w:style w:type="character" w:styleId="Hyperlink">
    <w:name w:val="Hyperlink"/>
    <w:basedOn w:val="Fontepargpadro"/>
    <w:uiPriority w:val="99"/>
    <w:rsid w:val="00C637A1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semiHidden/>
    <w:rsid w:val="00C637A1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637A1"/>
    <w:rPr>
      <w:rFonts w:ascii="Times New Roman" w:eastAsia="Times New Roman" w:hAnsi="Times New Roman"/>
      <w:lang w:eastAsia="en-US"/>
    </w:rPr>
  </w:style>
  <w:style w:type="paragraph" w:styleId="Legenda">
    <w:name w:val="caption"/>
    <w:basedOn w:val="Normal"/>
    <w:next w:val="Normal"/>
    <w:qFormat/>
    <w:rsid w:val="00C637A1"/>
    <w:pPr>
      <w:widowControl w:val="0"/>
      <w:spacing w:before="120" w:after="120" w:line="240" w:lineRule="atLeas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TableHeader">
    <w:name w:val="TableHeader"/>
    <w:basedOn w:val="Normal"/>
    <w:rsid w:val="00C637A1"/>
    <w:pPr>
      <w:widowControl w:val="0"/>
      <w:spacing w:before="60" w:after="60" w:line="240" w:lineRule="atLeast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C637A1"/>
    <w:pPr>
      <w:widowControl w:val="0"/>
      <w:spacing w:after="0" w:line="240" w:lineRule="atLeast"/>
      <w:ind w:left="360"/>
      <w:jc w:val="both"/>
    </w:pPr>
    <w:rPr>
      <w:rFonts w:ascii="Arial" w:eastAsia="Times New Roman" w:hAnsi="Arial" w:cs="Arial"/>
      <w:i/>
      <w:color w:val="0000FF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C637A1"/>
    <w:rPr>
      <w:rFonts w:ascii="Arial" w:eastAsia="Times New Roman" w:hAnsi="Arial" w:cs="Arial"/>
      <w:i/>
      <w:color w:val="0000FF"/>
      <w:lang w:eastAsia="en-US"/>
    </w:rPr>
  </w:style>
  <w:style w:type="paragraph" w:customStyle="1" w:styleId="Referncia">
    <w:name w:val="Referência"/>
    <w:basedOn w:val="Normal"/>
    <w:rsid w:val="00C637A1"/>
    <w:pPr>
      <w:numPr>
        <w:numId w:val="3"/>
      </w:numPr>
      <w:spacing w:before="120" w:after="120" w:line="240" w:lineRule="auto"/>
      <w:jc w:val="both"/>
    </w:pPr>
    <w:rPr>
      <w:rFonts w:ascii="Verdana" w:eastAsia="Times New Roman" w:hAnsi="Verdana" w:cs="Arial"/>
      <w:sz w:val="20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C637A1"/>
    <w:pPr>
      <w:widowControl w:val="0"/>
      <w:spacing w:after="0" w:line="240" w:lineRule="atLeast"/>
      <w:ind w:firstLine="720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637A1"/>
    <w:rPr>
      <w:rFonts w:ascii="Tahoma" w:eastAsia="Times New Roman" w:hAnsi="Tahoma" w:cs="Tahoma"/>
      <w:lang w:eastAsia="en-US"/>
    </w:rPr>
  </w:style>
  <w:style w:type="paragraph" w:styleId="Sumrio4">
    <w:name w:val="toc 4"/>
    <w:basedOn w:val="Normal"/>
    <w:next w:val="Normal"/>
    <w:autoRedefine/>
    <w:uiPriority w:val="39"/>
    <w:rsid w:val="00C637A1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rsid w:val="00C637A1"/>
    <w:pPr>
      <w:spacing w:after="0" w:line="240" w:lineRule="auto"/>
      <w:ind w:left="96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6">
    <w:name w:val="toc 6"/>
    <w:basedOn w:val="Normal"/>
    <w:next w:val="Normal"/>
    <w:autoRedefine/>
    <w:uiPriority w:val="39"/>
    <w:rsid w:val="00C637A1"/>
    <w:pPr>
      <w:spacing w:after="0" w:line="240" w:lineRule="auto"/>
      <w:ind w:left="120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7">
    <w:name w:val="toc 7"/>
    <w:basedOn w:val="Normal"/>
    <w:next w:val="Normal"/>
    <w:autoRedefine/>
    <w:uiPriority w:val="39"/>
    <w:rsid w:val="00C637A1"/>
    <w:pPr>
      <w:spacing w:after="0" w:line="240" w:lineRule="auto"/>
      <w:ind w:left="14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8">
    <w:name w:val="toc 8"/>
    <w:basedOn w:val="Normal"/>
    <w:next w:val="Normal"/>
    <w:autoRedefine/>
    <w:uiPriority w:val="39"/>
    <w:rsid w:val="00C637A1"/>
    <w:pPr>
      <w:spacing w:after="0" w:line="240" w:lineRule="auto"/>
      <w:ind w:left="16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C637A1"/>
    <w:pPr>
      <w:spacing w:after="0" w:line="240" w:lineRule="auto"/>
      <w:ind w:left="192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C637A1"/>
    <w:pPr>
      <w:widowControl w:val="0"/>
      <w:spacing w:after="0" w:line="240" w:lineRule="atLeast"/>
      <w:jc w:val="center"/>
    </w:pPr>
    <w:rPr>
      <w:rFonts w:ascii="Arial" w:eastAsia="Times New Roman" w:hAnsi="Arial" w:cs="Arial"/>
      <w:b/>
      <w:bCs/>
      <w:i/>
      <w:iCs/>
      <w:color w:val="0000FF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C637A1"/>
    <w:rPr>
      <w:rFonts w:ascii="Arial" w:eastAsia="Times New Roman" w:hAnsi="Arial" w:cs="Arial"/>
      <w:b/>
      <w:bCs/>
      <w:i/>
      <w:iCs/>
      <w:color w:val="0000FF"/>
    </w:rPr>
  </w:style>
  <w:style w:type="paragraph" w:styleId="Corpodetexto3">
    <w:name w:val="Body Text 3"/>
    <w:basedOn w:val="Normal"/>
    <w:link w:val="Corpodetexto3Char"/>
    <w:semiHidden/>
    <w:rsid w:val="00C637A1"/>
    <w:pPr>
      <w:widowControl w:val="0"/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C637A1"/>
    <w:rPr>
      <w:rFonts w:ascii="Arial" w:eastAsia="Times New Roman" w:hAnsi="Arial" w:cs="Arial"/>
      <w:i/>
      <w:color w:val="0000FF"/>
      <w:lang w:eastAsia="en-US"/>
    </w:rPr>
  </w:style>
  <w:style w:type="character" w:styleId="nfase">
    <w:name w:val="Emphasis"/>
    <w:qFormat/>
    <w:rsid w:val="00C637A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C637A1"/>
    <w:rPr>
      <w:color w:val="80008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37A1"/>
    <w:pPr>
      <w:keepLines/>
      <w:widowControl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QualidadeTexto">
    <w:name w:val="QualidadeTexto"/>
    <w:rsid w:val="00C637A1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styleId="PargrafodaLista">
    <w:name w:val="List Paragraph"/>
    <w:basedOn w:val="Normal"/>
    <w:uiPriority w:val="34"/>
    <w:qFormat/>
    <w:rsid w:val="00922A5F"/>
    <w:pPr>
      <w:ind w:left="720"/>
      <w:contextualSpacing/>
    </w:pPr>
  </w:style>
  <w:style w:type="paragraph" w:customStyle="1" w:styleId="MainTitle">
    <w:name w:val="Main Title"/>
    <w:basedOn w:val="Normal"/>
    <w:rsid w:val="004E5534"/>
    <w:pPr>
      <w:widowControl w:val="0"/>
      <w:spacing w:before="480" w:after="60" w:line="240" w:lineRule="auto"/>
      <w:jc w:val="center"/>
    </w:pPr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OrientaoRUP">
    <w:name w:val="Orientação RUP"/>
    <w:next w:val="Normal"/>
    <w:qFormat/>
    <w:rsid w:val="00421CF3"/>
    <w:pPr>
      <w:spacing w:before="60" w:after="60" w:line="276" w:lineRule="auto"/>
      <w:jc w:val="both"/>
    </w:pPr>
    <w:rPr>
      <w:rFonts w:ascii="Tahoma" w:hAnsi="Tahoma" w:cs="Tahoma"/>
      <w:i/>
      <w:color w:val="0033CC"/>
      <w:sz w:val="22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8F569D"/>
    <w:rPr>
      <w:color w:val="808080"/>
    </w:rPr>
  </w:style>
  <w:style w:type="paragraph" w:customStyle="1" w:styleId="RUPTabela">
    <w:name w:val="RUP Tabela"/>
    <w:rsid w:val="00B8032E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Instruo">
    <w:name w:val="Instrução"/>
    <w:basedOn w:val="Normal"/>
    <w:next w:val="Normal"/>
    <w:rsid w:val="001C3839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customStyle="1" w:styleId="RUPInstrues">
    <w:name w:val="RUP Instruções"/>
    <w:rsid w:val="001C3839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git.tse.jus.br/eleitoral/spca-cadastro/tree/master/01_docs" TargetMode="Externa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yperlink" Target="http://git.tse.jus.br/eleitoral/spca-cadastro/tree/master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git.tse.jus.br/eleitoral/spca-cadastro/tree/master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yperlink" Target="http://www.tse.jus.br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://git.tse.jus.br/eleitoral/spca-cadastro/tree/master/01_docs/03_requisitos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git.tse.jus.br/eleitoral/spca-cadastro/tree/master/01_docs/03_requisito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://git.tse.jus.br/eleitoral/spca-cadastro/tree/master/01_docs" TargetMode="External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tse\corporativa\padroestse\02_arquitetura\02_templates\DASI_Sigla%20ou%20Nome%20do%20Produ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16307461E74FBE9B102B2179C5D0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C16341-06CE-4203-90B1-54015BE2E158}"/>
      </w:docPartPr>
      <w:docPartBody>
        <w:p w:rsidR="001E5CC6" w:rsidRDefault="00D87A54" w:rsidP="00D87A54">
          <w:pPr>
            <w:pStyle w:val="9516307461E74FBE9B102B2179C5D0A4"/>
          </w:pPr>
          <w:r w:rsidRPr="00EA10BE">
            <w:rPr>
              <w:rStyle w:val="TextodoEspaoReservado"/>
            </w:rPr>
            <w:t>[Assunto]</w:t>
          </w:r>
        </w:p>
      </w:docPartBody>
    </w:docPart>
    <w:docPart>
      <w:docPartPr>
        <w:name w:val="71C5465DF83E4FB7B3A809934A76E1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D0B4B5-94CE-4AA8-AD80-73DA1C90B652}"/>
      </w:docPartPr>
      <w:docPartBody>
        <w:p w:rsidR="001E5CC6" w:rsidRDefault="00D87A54" w:rsidP="00D87A54">
          <w:pPr>
            <w:pStyle w:val="71C5465DF83E4FB7B3A809934A76E116"/>
          </w:pPr>
          <w:r w:rsidRPr="00EA10B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7A54"/>
    <w:rsid w:val="001A2447"/>
    <w:rsid w:val="001E5CC6"/>
    <w:rsid w:val="002B4B74"/>
    <w:rsid w:val="003D39E2"/>
    <w:rsid w:val="0040320C"/>
    <w:rsid w:val="00474B26"/>
    <w:rsid w:val="00526081"/>
    <w:rsid w:val="009448BA"/>
    <w:rsid w:val="00A0684A"/>
    <w:rsid w:val="00D87A54"/>
    <w:rsid w:val="00F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87A54"/>
    <w:rPr>
      <w:color w:val="808080"/>
    </w:rPr>
  </w:style>
  <w:style w:type="paragraph" w:customStyle="1" w:styleId="9ABA5ABAC59346DEBC659ADEE127EA00">
    <w:name w:val="9ABA5ABAC59346DEBC659ADEE127EA00"/>
    <w:rsid w:val="00D87A54"/>
  </w:style>
  <w:style w:type="paragraph" w:customStyle="1" w:styleId="7A01ACCA124E44F8A455195BB3052046">
    <w:name w:val="7A01ACCA124E44F8A455195BB3052046"/>
    <w:rsid w:val="00D87A54"/>
  </w:style>
  <w:style w:type="paragraph" w:customStyle="1" w:styleId="01E1093D9E744F16A52702CB759B2B40">
    <w:name w:val="01E1093D9E744F16A52702CB759B2B40"/>
    <w:rsid w:val="00D87A54"/>
  </w:style>
  <w:style w:type="paragraph" w:customStyle="1" w:styleId="A9BC60A3BACA45BDB7B911C1CE0A27BD">
    <w:name w:val="A9BC60A3BACA45BDB7B911C1CE0A27BD"/>
    <w:rsid w:val="00D87A54"/>
  </w:style>
  <w:style w:type="paragraph" w:customStyle="1" w:styleId="A0423E4AB181472A8125EC91A259C81D">
    <w:name w:val="A0423E4AB181472A8125EC91A259C81D"/>
    <w:rsid w:val="00D87A54"/>
  </w:style>
  <w:style w:type="paragraph" w:customStyle="1" w:styleId="8C301041F42E408BBD0720F9E2C163FB">
    <w:name w:val="8C301041F42E408BBD0720F9E2C163FB"/>
    <w:rsid w:val="00D87A54"/>
  </w:style>
  <w:style w:type="paragraph" w:customStyle="1" w:styleId="9516307461E74FBE9B102B2179C5D0A4">
    <w:name w:val="9516307461E74FBE9B102B2179C5D0A4"/>
    <w:rsid w:val="00D87A54"/>
  </w:style>
  <w:style w:type="paragraph" w:customStyle="1" w:styleId="71C5465DF83E4FB7B3A809934A76E116">
    <w:name w:val="71C5465DF83E4FB7B3A809934A76E116"/>
    <w:rsid w:val="00D87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04005-676D-4F2B-B0D6-D80CE01A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DASI_Sigla ou Nome do Produto.dotx</Template>
  <TotalTime>2315</TotalTime>
  <Pages>4</Pages>
  <Words>1010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Superior Eleitoral</Company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Caixa 1</dc:subject>
  <dc:creator>EPP - Escritório de Processos e Padrões</dc:creator>
  <cp:lastModifiedBy>FDDMan Bublitz</cp:lastModifiedBy>
  <cp:revision>73</cp:revision>
  <cp:lastPrinted>2011-01-17T16:16:00Z</cp:lastPrinted>
  <dcterms:created xsi:type="dcterms:W3CDTF">2013-11-21T20:41:00Z</dcterms:created>
  <dcterms:modified xsi:type="dcterms:W3CDTF">2017-09-05T13:03:00Z</dcterms:modified>
  <cp:category>[X.X]</cp:category>
  <cp:contentStatus>1.4</cp:contentStatus>
</cp:coreProperties>
</file>