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Мобільний застосунок для обміну світлинами котиків.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оберу методологію Kanban, тому що цей метод дозволить мені, як власнику продукту, брати участь в процесі розробки продукту, вносити корективи, а це для мене є основним пріоритетом. Щоденні мітинги і розподіл ролей для мене не так важливі. 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вважаю, що розробляти продукт покроково і так досягти бажаної мети- це ефективно. На кожному кроці я зможу проаналізувати продукт і внести зміни. Таким чином кінцевий результат буде саме такий, як я очікую. І це буде менш ризиково і менш затратно по грошах і часу.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752600" cy="22035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0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