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工作日②考点练习 · 第二单元 · 提问与思考（8–15分钟）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18"/>
        </w:rPr>
        <w:t>前置：本单元相关课默写已过关。　姓名：________　日期：________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题型对齐单元测：字词·多音·字义·园地·仿写·短阅读。错题入档。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一、多音字（在正确读音下画√）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1. 囚犯　（qiú　qiū）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2. 蝙蝠　（biān　biǎn）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3. 系绳子　（jì　xì）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4. 避开　（bì　pì）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二、形近字 / 错别字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豌（　　）碗（　　）　僵（　　）疆（　　）　溢（　　）隘（　　）　蝠（　　）福（　　）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1"/>
        </w:rPr>
        <w:t>圈出错字并改正：①蜜密麻麻（　　）　②齐头并近（　　）　③痕际（　　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三、园地默写与理解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20"/>
        </w:rPr>
        <w:t>填空：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1"/>
        </w:rPr>
        <w:t>人非生而知之者，____________________。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1"/>
        </w:rPr>
        <w:t>博____之，审____之，慎____之，明____之，笃____之。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善疑者，不疑________疑，而疑________疑。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四、句型仿写（1～2题）</w:t>
      </w:r>
    </w:p>
    <w:p>
      <w:pPr>
        <w:spacing w:before="0" w:after="20" w:line="259" w:lineRule="auto"/>
      </w:pPr>
      <w:r>
        <w:rPr>
          <w:rFonts w:ascii="宋体" w:hAnsi="宋体" w:eastAsia="宋体"/>
          <w:b w:val="0"/>
          <w:color w:val="1C1917"/>
          <w:sz w:val="20"/>
        </w:rPr>
        <w:t>照样子改写：那盏灯晴天、阴天、雨天的时候都亮着。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18"/>
        </w:rPr>
        <w:t>→ 那盏灯晴天的时候亮着，阴天的时候亮着，雨天的时候也亮着。</w:t>
      </w:r>
    </w:p>
    <w:p>
      <w:pPr>
        <w:spacing w:before="0" w:after="40" w:line="259" w:lineRule="auto"/>
      </w:pPr>
      <w:r>
        <w:rPr>
          <w:rFonts w:ascii="宋体" w:hAnsi="宋体" w:eastAsia="宋体"/>
          <w:b w:val="0"/>
          <w:color w:val="1C1917"/>
          <w:sz w:val="20"/>
        </w:rPr>
        <w:t>原句：小鸟早上、中午、傍晚的时候都唱歌。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改写：________________________________________________</w:t>
      </w:r>
    </w:p>
    <w:p>
      <w:pPr>
        <w:spacing w:before="0" w:after="100" w:line="259" w:lineRule="auto"/>
      </w:pPr>
      <w:r>
        <w:rPr>
          <w:rFonts w:ascii="宋体" w:hAnsi="宋体" w:eastAsia="宋体"/>
          <w:b w:val="0"/>
          <w:color w:val="1C1917"/>
          <w:sz w:val="22"/>
        </w:rPr>
        <w:t>________________________________________________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五、短阅读（少量选择/判断/简答）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0"/>
        </w:rPr>
        <w:t>夏天热空气上升，到高空遇冷凝结成雨，这叫对流雨。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1. 「笼罩」意思：____________________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21"/>
        </w:rPr>
        <w:t>2. 判断：对流雨与空气上下流动有关。（　　）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1C1917"/>
          <w:sz w:val="21"/>
        </w:rPr>
        <w:t>3. 针对内容提一个问题：________________________________？</w:t>
      </w:r>
    </w:p>
    <w:p>
      <w:pPr>
        <w:spacing w:before="80" w:after="40" w:line="259" w:lineRule="auto"/>
      </w:pPr>
      <w:r>
        <w:rPr>
          <w:rFonts w:ascii="宋体" w:hAnsi="宋体" w:eastAsia="宋体"/>
          <w:b w:val="0"/>
          <w:color w:val="C2410C"/>
          <w:sz w:val="16"/>
        </w:rPr>
        <w:t>□本题有错 → 记入错题档案（类型：多音/组词/园地/仿写/阅读）</w:t>
      </w:r>
    </w:p>
    <w:p>
      <w:pPr>
        <w:spacing w:before="8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考点练习 · u2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