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040" w:leader="none"/>
        </w:tabs>
        <w:spacing w:before="0" w:after="0"/>
        <w:jc w:val="end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sz w:val="20"/>
          <w:szCs w:val="20"/>
        </w:rPr>
        <w:t xml:space="preserve">Нийслэлийн </w:t>
      </w:r>
      <w:r>
        <w:rPr>
          <w:rFonts w:cs="Arial" w:ascii="Arial" w:hAnsi="Arial"/>
          <w:sz w:val="20"/>
          <w:szCs w:val="20"/>
          <w:lang w:val="mn-Cyrl-MN"/>
        </w:rPr>
        <w:t>Г</w:t>
      </w:r>
      <w:r>
        <w:rPr>
          <w:rFonts w:cs="Arial" w:ascii="Arial" w:hAnsi="Arial"/>
          <w:sz w:val="20"/>
          <w:szCs w:val="20"/>
        </w:rPr>
        <w:t>аз</w:t>
      </w:r>
      <w:r>
        <w:rPr>
          <w:rFonts w:cs="Arial" w:ascii="Arial" w:hAnsi="Arial"/>
          <w:sz w:val="20"/>
          <w:szCs w:val="20"/>
          <w:lang w:val="mn-Cyrl-MN"/>
        </w:rPr>
        <w:t>а</w:t>
      </w:r>
      <w:r>
        <w:rPr>
          <w:rFonts w:cs="Arial" w:ascii="Arial" w:hAnsi="Arial"/>
          <w:sz w:val="20"/>
          <w:szCs w:val="20"/>
        </w:rPr>
        <w:t>р</w:t>
      </w:r>
      <w:r>
        <w:rPr>
          <w:rFonts w:cs="Arial" w:ascii="Arial" w:hAnsi="Arial"/>
          <w:sz w:val="20"/>
          <w:szCs w:val="20"/>
          <w:lang w:val="mn-Cyrl-MN"/>
        </w:rPr>
        <w:t xml:space="preserve"> зохион байгуулалтын</w:t>
      </w: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  <w:lang w:val="mn-Cyrl-MN"/>
        </w:rPr>
        <w:t>албаны</w:t>
      </w:r>
    </w:p>
    <w:p>
      <w:pPr>
        <w:pStyle w:val="Normal"/>
        <w:spacing w:before="0" w:after="0"/>
        <w:ind w:start="3600"/>
        <w:jc w:val="end"/>
        <w:rPr>
          <w:rFonts w:ascii="Arial" w:hAnsi="Arial" w:cs="Arial"/>
          <w:sz w:val="20"/>
          <w:szCs w:val="20"/>
          <w:lang w:val="mn-Cyrl-MN"/>
        </w:rPr>
      </w:pPr>
      <w:r>
        <w:rPr>
          <w:rFonts w:cs="Arial" w:ascii="Arial" w:hAnsi="Arial"/>
          <w:sz w:val="20"/>
          <w:szCs w:val="20"/>
          <w:lang w:val="mn-Cyrl-MN"/>
        </w:rPr>
        <w:t xml:space="preserve">          </w:t>
      </w:r>
      <w:r>
        <w:rPr>
          <w:rFonts w:cs="Arial" w:ascii="Arial" w:hAnsi="Arial"/>
          <w:sz w:val="20"/>
          <w:szCs w:val="20"/>
        </w:rPr>
        <w:t>даргын</w:t>
      </w:r>
      <w:r>
        <w:rPr>
          <w:rFonts w:cs="Arial" w:ascii="Arial" w:hAnsi="Arial"/>
          <w:sz w:val="20"/>
          <w:szCs w:val="20"/>
          <w:lang w:val="mn-Cyrl-MN"/>
        </w:rPr>
        <w:t xml:space="preserve"> </w:t>
      </w:r>
      <w:r>
        <w:rPr>
          <w:rFonts w:cs="Arial" w:ascii="Arial" w:hAnsi="Arial"/>
          <w:sz w:val="20"/>
          <w:szCs w:val="20"/>
        </w:rPr>
        <w:t>201</w:t>
      </w:r>
      <w:r>
        <w:rPr>
          <w:rFonts w:cs="Arial" w:ascii="Arial" w:hAnsi="Arial"/>
          <w:sz w:val="20"/>
          <w:szCs w:val="20"/>
          <w:lang w:val="mn-Cyrl-MN"/>
        </w:rPr>
        <w:t>9</w:t>
      </w:r>
      <w:r>
        <w:rPr>
          <w:rFonts w:cs="Arial" w:ascii="Arial" w:hAnsi="Arial"/>
          <w:sz w:val="20"/>
          <w:szCs w:val="20"/>
        </w:rPr>
        <w:t xml:space="preserve"> оны</w:t>
      </w:r>
      <w:r>
        <w:rPr>
          <w:rFonts w:cs="Arial" w:ascii="Arial" w:hAnsi="Arial"/>
          <w:sz w:val="20"/>
          <w:szCs w:val="20"/>
          <w:lang w:val="mn-Cyrl-MN"/>
        </w:rPr>
        <w:t xml:space="preserve"> </w:t>
      </w:r>
      <w:r>
        <w:rPr>
          <w:rFonts w:cs="Arial" w:ascii="Arial" w:hAnsi="Arial"/>
          <w:sz w:val="20"/>
          <w:szCs w:val="20"/>
        </w:rPr>
        <w:t xml:space="preserve">11 </w:t>
      </w:r>
      <w:r>
        <w:rPr>
          <w:rFonts w:cs="Arial" w:ascii="Arial" w:hAnsi="Arial"/>
          <w:sz w:val="20"/>
          <w:szCs w:val="20"/>
          <w:lang w:val="mn-Cyrl-MN"/>
        </w:rPr>
        <w:t>дүгээр сарын 04-ний</w:t>
      </w:r>
    </w:p>
    <w:p>
      <w:pPr>
        <w:pStyle w:val="Normal"/>
        <w:spacing w:before="0" w:after="0"/>
        <w:ind w:start="4320"/>
        <w:jc w:val="end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  <w:lang w:val="mn-Cyrl-MN"/>
        </w:rPr>
        <w:t xml:space="preserve">өдрийн А/16 дугаар  </w:t>
      </w:r>
      <w:r>
        <w:rPr>
          <w:rFonts w:cs="Arial" w:ascii="Arial" w:hAnsi="Arial"/>
          <w:sz w:val="20"/>
          <w:szCs w:val="20"/>
        </w:rPr>
        <w:t>тушаалын</w:t>
      </w:r>
      <w:r>
        <w:rPr>
          <w:rFonts w:cs="Arial" w:ascii="Arial" w:hAnsi="Arial"/>
          <w:sz w:val="20"/>
          <w:szCs w:val="20"/>
          <w:lang w:val="mn-Cyrl-MN"/>
        </w:rPr>
        <w:t xml:space="preserve"> нэгдүгээр х</w:t>
      </w:r>
      <w:r>
        <w:rPr>
          <w:rFonts w:cs="Arial" w:ascii="Arial" w:hAnsi="Arial"/>
          <w:sz w:val="20"/>
          <w:szCs w:val="20"/>
        </w:rPr>
        <w:t>авсралт</w:t>
      </w:r>
    </w:p>
    <w:p>
      <w:pPr>
        <w:pStyle w:val="Normal"/>
        <w:spacing w:before="0" w:after="0"/>
        <w:ind w:start="432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                                    </w:t>
      </w:r>
      <w:r>
        <w:rPr>
          <w:rFonts w:cs="Arial" w:ascii="Arial" w:hAnsi="Arial"/>
          <w:b/>
          <w:lang w:val="mn-Cyrl-MN"/>
        </w:rPr>
        <w:t>ГАЗАР ЭЗЭМШҮҮЛЭХ, АШИГЛУУЛАХ ГЭРЭЭНИЙ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  <w:lang w:val="mn-Cyrl-MN"/>
        </w:rPr>
        <w:t xml:space="preserve"> </w:t>
      </w:r>
      <w:r>
        <w:rPr>
          <w:rFonts w:cs="Arial" w:ascii="Arial" w:hAnsi="Arial"/>
          <w:b/>
          <w:lang w:val="mn-Cyrl-MN"/>
        </w:rPr>
        <w:t>ҮҮРГИЙН БИЕЛЭЛТИЙГ ДҮГНЭХ АКТ</w:t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ind w:firstLine="720"/>
        <w:rPr>
          <w:rFonts w:ascii="Arial" w:hAnsi="Arial" w:cs="Arial"/>
          <w:lang w:val="mn-Cyrl-MN"/>
        </w:rPr>
      </w:pPr>
      <w:r>
        <w:rPr>
          <w:rFonts w:cs="Arial" w:ascii="Arial" w:hAnsi="Arial"/>
        </w:rPr>
        <w:t>{year} оны {month}</w:t>
      </w:r>
      <w:r>
        <w:rPr>
          <w:rFonts w:cs="Arial" w:ascii="Arial" w:hAnsi="Arial"/>
          <w:lang w:val="mn-Cyrl-MN"/>
        </w:rPr>
        <w:t xml:space="preserve"> дүгээр</w:t>
      </w:r>
      <w:r>
        <w:rPr>
          <w:rFonts w:cs="Arial" w:ascii="Arial" w:hAnsi="Arial"/>
        </w:rPr>
        <w:t xml:space="preserve"> сарын {day}</w:t>
      </w:r>
      <w:r>
        <w:rPr>
          <w:rFonts w:cs="Arial" w:ascii="Arial" w:hAnsi="Arial"/>
          <w:lang w:val="mn-Cyrl-MN"/>
        </w:rPr>
        <w:t xml:space="preserve"> </w:t>
      </w:r>
      <w:r>
        <w:rPr>
          <w:rFonts w:cs="Arial" w:ascii="Arial" w:hAnsi="Arial"/>
        </w:rPr>
        <w:t xml:space="preserve">өдөр </w:t>
        <w:tab/>
        <w:tab/>
        <w:tab/>
      </w:r>
      <w:r>
        <w:rPr>
          <w:rFonts w:cs="Arial" w:ascii="Arial" w:hAnsi="Arial"/>
          <w:lang w:val="mn-Cyrl-MN"/>
        </w:rPr>
        <w:t>№ __</w:t>
      </w:r>
    </w:p>
    <w:p>
      <w:pPr>
        <w:pStyle w:val="Normal"/>
        <w:spacing w:lineRule="auto" w:line="240" w:before="0" w:after="0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ListParagraph"/>
        <w:ind w:start="426"/>
        <w:rPr>
          <w:rFonts w:ascii="Arial" w:hAnsi="Arial" w:cs="Arial"/>
        </w:rPr>
      </w:pPr>
      <w:r>
        <w:rPr>
          <w:rFonts w:cs="Arial" w:ascii="Arial" w:hAnsi="Arial"/>
          <w:lang w:val="mn-Cyrl-MN"/>
        </w:rPr>
        <w:t>Нэгж талбарын дугаар:                     {parcel_id}</w:t>
      </w:r>
    </w:p>
    <w:p>
      <w:pPr>
        <w:pStyle w:val="ListParagraph"/>
        <w:spacing w:lineRule="auto" w:line="240" w:before="0" w:after="0"/>
        <w:ind w:start="426"/>
        <w:contextualSpacing/>
        <w:rPr>
          <w:rFonts w:ascii="Arial" w:hAnsi="Arial" w:cs="Arial"/>
          <w:color w:val="333333"/>
          <w:shd w:fill="F7F7F7" w:val="clear"/>
          <w:lang w:val="mn-Cyrl-MN"/>
        </w:rPr>
      </w:pPr>
      <w:r>
        <w:rPr>
          <w:rFonts w:cs="Arial" w:ascii="Arial" w:hAnsi="Arial"/>
          <w:lang w:val="mn-Cyrl-MN"/>
        </w:rPr>
        <w:t xml:space="preserve">Газар эзэмшигч, ашиглагчийн нэр: </w:t>
      </w:r>
      <w:r>
        <w:rPr>
          <w:rFonts w:cs="Arial" w:ascii="Arial" w:hAnsi="Arial"/>
          <w:color w:val="333333"/>
          <w:shd w:fill="F7F7F7" w:val="clear"/>
        </w:rPr>
        <w:t xml:space="preserve"> </w:t>
      </w:r>
      <w:r>
        <w:rPr>
          <w:rFonts w:cs="Arial" w:ascii="Arial" w:hAnsi="Arial"/>
          <w:color w:val="333333"/>
          <w:shd w:fill="F7F7F7" w:val="clear"/>
          <w:lang w:val="mn-Cyrl-MN"/>
        </w:rPr>
        <w:t>Нийслэлийн хөрөнгө оруулалтын газар</w:t>
      </w:r>
    </w:p>
    <w:p>
      <w:pPr>
        <w:pStyle w:val="ListParagraph"/>
        <w:spacing w:lineRule="auto" w:line="240" w:before="0" w:after="0"/>
        <w:ind w:start="426"/>
        <w:contextualSpacing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Регистрийн дугаар:                             </w:t>
      </w:r>
      <w:r>
        <w:rPr>
          <w:rFonts w:cs="Arial" w:ascii="Arial" w:hAnsi="Arial"/>
          <w:color w:val="333333"/>
          <w:shd w:fill="FBFBFB" w:val="clear"/>
          <w:lang w:val="mn-Cyrl-MN"/>
        </w:rPr>
        <w:t>5369622</w:t>
      </w:r>
    </w:p>
    <w:p>
      <w:pPr>
        <w:pStyle w:val="ListParagraph"/>
        <w:spacing w:lineRule="auto" w:line="240" w:before="0" w:after="0"/>
        <w:ind w:start="426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Нийслэлийн Засаг даргын </w:t>
      </w:r>
      <w:r>
        <w:rPr>
          <w:rFonts w:cs="Arial" w:ascii="Arial" w:hAnsi="Arial"/>
          <w:shd w:fill="F7F7F7" w:val="clear"/>
        </w:rPr>
        <w:t>2022</w:t>
      </w:r>
      <w:r>
        <w:rPr>
          <w:rFonts w:cs="Arial" w:ascii="Arial" w:hAnsi="Arial"/>
          <w:lang w:val="mn-Cyrl-MN"/>
        </w:rPr>
        <w:t xml:space="preserve"> оны А/825 </w:t>
      </w:r>
      <w:r>
        <w:rPr>
          <w:rFonts w:cs="Arial" w:ascii="Arial" w:hAnsi="Arial"/>
          <w:shd w:fill="F7F7F7" w:val="clear"/>
        </w:rPr>
        <w:t>д</w:t>
      </w:r>
      <w:r>
        <w:rPr>
          <w:rFonts w:cs="Arial" w:ascii="Arial" w:hAnsi="Arial"/>
          <w:shd w:fill="F7F7F7" w:val="clear"/>
          <w:lang w:val="mn-Cyrl-MN"/>
        </w:rPr>
        <w:t>угаа</w:t>
      </w:r>
      <w:r>
        <w:rPr>
          <w:rFonts w:cs="Arial" w:ascii="Arial" w:hAnsi="Arial"/>
          <w:shd w:fill="F7F7F7" w:val="clear"/>
        </w:rPr>
        <w:t xml:space="preserve">р </w:t>
      </w:r>
      <w:r>
        <w:rPr>
          <w:rFonts w:cs="Arial" w:ascii="Arial" w:hAnsi="Arial"/>
          <w:lang w:val="mn-Cyrl-MN"/>
        </w:rPr>
        <w:t xml:space="preserve">захирамжаар { </w:t>
      </w:r>
      <w:r>
        <w:rPr>
          <w:rFonts w:eastAsia="Arial" w:cs="Arial" w:ascii="Arial" w:hAnsi="Arial"/>
          <w:lang w:val="mn-Cyrl-MN"/>
        </w:rPr>
        <w:t>au2_name}</w:t>
      </w:r>
      <w:r>
        <w:rPr>
          <w:rFonts w:cs="Arial" w:ascii="Arial" w:hAnsi="Arial"/>
          <w:lang w:val="mn-Cyrl-MN"/>
        </w:rPr>
        <w:t xml:space="preserve"> дүүргийн </w:t>
      </w:r>
      <w:r>
        <w:rPr>
          <w:rFonts w:eastAsia="Arial" w:cs="Arial" w:ascii="Arial" w:hAnsi="Arial"/>
          <w:lang w:val="mn-Cyrl-MN"/>
        </w:rPr>
        <w:t>{au3_name}</w:t>
      </w:r>
      <w:r>
        <w:rPr>
          <w:rFonts w:cs="Arial" w:ascii="Arial" w:hAnsi="Arial"/>
          <w:lang w:val="mn-Cyrl-MN"/>
        </w:rPr>
        <w:t xml:space="preserve">-р хорооны нутаг дэвсгэрт {area_m2} м2 газрыг орон сууцны </w:t>
      </w:r>
      <w:r>
        <w:rPr>
          <w:rFonts w:cs="Arial" w:ascii="Arial" w:hAnsi="Arial"/>
          <w:color w:val="333333"/>
          <w:shd w:fill="F7F7F7" w:val="clear"/>
          <w:lang w:val="mn-Cyrl-MN"/>
        </w:rPr>
        <w:t>зориулалтаар</w:t>
      </w:r>
      <w:r>
        <w:rPr>
          <w:rFonts w:cs="Arial" w:ascii="Arial" w:hAnsi="Arial"/>
          <w:lang w:val="mn-Cyrl-MN"/>
        </w:rPr>
        <w:t xml:space="preserve"> 15 жилийн хугацаатай эзэмшиж / ашиглаж буй газрын гэрээний үүргийн биелэлтийг дараах байдлаар дүгнэв. </w:t>
      </w:r>
    </w:p>
    <w:p>
      <w:pPr>
        <w:pStyle w:val="ListParagraph"/>
        <w:spacing w:lineRule="auto" w:line="240" w:before="0" w:after="0"/>
        <w:ind w:firstLine="294" w:start="426"/>
        <w:contextualSpacing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</w:r>
    </w:p>
    <w:p>
      <w:pPr>
        <w:pStyle w:val="Normal"/>
        <w:spacing w:lineRule="auto" w:line="240" w:before="0" w:after="0"/>
        <w:ind w:start="36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</w:rPr>
        <w:t>Дуудлага худалдааны анхны үнэ</w:t>
      </w:r>
      <w:r>
        <w:rPr>
          <w:rFonts w:cs="Arial" w:ascii="Arial" w:hAnsi="Arial"/>
          <w:lang w:val="mn-Cyrl-MN"/>
        </w:rPr>
        <w:t xml:space="preserve"> / бусад</w:t>
      </w:r>
      <w:r>
        <w:rPr>
          <w:rFonts w:cs="Arial" w:ascii="Arial" w:hAnsi="Arial"/>
        </w:rPr>
        <w:t xml:space="preserve"> төлсөн эсэх:</w:t>
      </w:r>
      <w:r>
        <w:rPr>
          <w:rFonts w:cs="Arial" w:ascii="Arial" w:hAnsi="Arial"/>
          <w:lang w:val="mn-Cyrl-MN"/>
        </w:rPr>
        <w:t xml:space="preserve"> </w:t>
        <w:tab/>
        <w:tab/>
      </w:r>
    </w:p>
    <w:tbl>
      <w:tblPr>
        <w:tblW w:w="9280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354"/>
        <w:gridCol w:w="2466"/>
        <w:gridCol w:w="2217"/>
        <w:gridCol w:w="2243"/>
      </w:tblGrid>
      <w:tr>
        <w:trPr>
          <w:trHeight w:val="716" w:hRule="atLeast"/>
        </w:trPr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spacing w:lineRule="auto" w:line="240" w:before="0" w:after="0"/>
              <w:ind w:start="0"/>
              <w:contextualSpacing/>
              <w:jc w:val="center"/>
              <w:rPr>
                <w:rFonts w:ascii="Arial" w:hAnsi="Arial" w:cs="Arial"/>
                <w:b/>
                <w:lang w:val="mn-Cyrl-MN"/>
              </w:rPr>
            </w:pPr>
            <w:r>
              <w:rPr>
                <w:rFonts w:cs="Arial" w:ascii="Arial" w:hAnsi="Arial"/>
                <w:b/>
                <w:lang w:val="mn-Cyrl-MN"/>
              </w:rPr>
              <w:t>Төлбөрийн утга</w:t>
            </w:r>
          </w:p>
        </w:tc>
        <w:tc>
          <w:tcPr>
            <w:tcW w:w="2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spacing w:lineRule="auto" w:line="240" w:before="0" w:after="0"/>
              <w:ind w:start="0"/>
              <w:contextualSpacing/>
              <w:jc w:val="center"/>
              <w:rPr>
                <w:rFonts w:ascii="Arial" w:hAnsi="Arial" w:cs="Arial"/>
                <w:b/>
                <w:lang w:val="mn-Cyrl-MN"/>
              </w:rPr>
            </w:pPr>
            <w:r>
              <w:rPr>
                <w:rFonts w:cs="Arial" w:ascii="Arial" w:hAnsi="Arial"/>
                <w:b/>
                <w:lang w:val="mn-Cyrl-MN"/>
              </w:rPr>
              <w:t>Талбайн хэмжээ /м2/</w:t>
            </w:r>
          </w:p>
        </w:tc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spacing w:lineRule="auto" w:line="240" w:before="0" w:after="0"/>
              <w:ind w:start="0"/>
              <w:contextualSpacing/>
              <w:jc w:val="center"/>
              <w:rPr>
                <w:rFonts w:ascii="Arial" w:hAnsi="Arial" w:cs="Arial"/>
                <w:b/>
                <w:lang w:val="mn-Cyrl-MN"/>
              </w:rPr>
            </w:pPr>
            <w:r>
              <w:rPr>
                <w:rFonts w:cs="Arial" w:ascii="Arial" w:hAnsi="Arial"/>
                <w:b/>
                <w:lang w:val="mn-Cyrl-MN"/>
              </w:rPr>
              <w:t>Төлөх</w:t>
            </w:r>
          </w:p>
        </w:tc>
        <w:tc>
          <w:tcPr>
            <w:tcW w:w="2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spacing w:lineRule="auto" w:line="240" w:before="0" w:after="0"/>
              <w:ind w:start="0"/>
              <w:contextualSpacing/>
              <w:jc w:val="center"/>
              <w:rPr>
                <w:rFonts w:ascii="Arial" w:hAnsi="Arial" w:cs="Arial"/>
                <w:b/>
                <w:lang w:val="mn-Cyrl-MN"/>
              </w:rPr>
            </w:pPr>
            <w:r>
              <w:rPr>
                <w:rFonts w:cs="Arial" w:ascii="Arial" w:hAnsi="Arial"/>
                <w:b/>
                <w:lang w:val="mn-Cyrl-MN"/>
              </w:rPr>
              <w:t>Төлсөн</w:t>
            </w:r>
          </w:p>
        </w:tc>
      </w:tr>
      <w:tr>
        <w:trPr>
          <w:trHeight w:val="257" w:hRule="atLeast"/>
        </w:trPr>
        <w:tc>
          <w:tcPr>
            <w:tcW w:w="2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spacing w:lineRule="auto" w:line="240" w:before="0" w:after="0"/>
              <w:ind w:start="0"/>
              <w:contextualSpacing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</w:r>
          </w:p>
        </w:tc>
        <w:tc>
          <w:tcPr>
            <w:tcW w:w="2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spacing w:lineRule="auto" w:line="240" w:before="0" w:after="0"/>
              <w:ind w:start="426"/>
              <w:contextualSpacing/>
              <w:jc w:val="both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  <w:t>{area_m2}</w:t>
            </w:r>
          </w:p>
        </w:tc>
        <w:tc>
          <w:tcPr>
            <w:tcW w:w="2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spacing w:lineRule="auto" w:line="240" w:before="0" w:after="0"/>
              <w:ind w:start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spacing w:lineRule="auto" w:line="240" w:before="0" w:after="0"/>
              <w:ind w:start="0"/>
              <w:contextualSpacing/>
              <w:jc w:val="center"/>
              <w:rPr>
                <w:rFonts w:ascii="Arial" w:hAnsi="Arial" w:cs="Arial"/>
                <w:lang w:val="mn-Cyrl-MN"/>
              </w:rPr>
            </w:pPr>
            <w:r>
              <w:rPr>
                <w:rFonts w:cs="Arial" w:ascii="Arial" w:hAnsi="Arial"/>
                <w:lang w:val="mn-Cyrl-MN"/>
              </w:rPr>
            </w:r>
          </w:p>
        </w:tc>
      </w:tr>
    </w:tbl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Arial" w:hAnsi="Arial" w:cs="Arial"/>
          <w:lang w:val="mn-Cyrl-MN"/>
        </w:rPr>
      </w:pPr>
      <w:r>
        <mc:AlternateContent>
          <mc:Choice Requires="wps">
            <w:drawing>
              <wp:anchor distT="5080" distB="5080" distL="5715" distR="4445" simplePos="0" relativeHeight="4" behindDoc="0" locked="0" layoutInCell="1" allowOverlap="1" wp14:anchorId="40D4253B">
                <wp:simplePos x="0" y="0"/>
                <wp:positionH relativeFrom="column">
                  <wp:posOffset>5591810</wp:posOffset>
                </wp:positionH>
                <wp:positionV relativeFrom="paragraph">
                  <wp:posOffset>45720</wp:posOffset>
                </wp:positionV>
                <wp:extent cx="139065" cy="102870"/>
                <wp:effectExtent l="5715" t="5080" r="4445" b="5080"/>
                <wp:wrapNone/>
                <wp:docPr id="1" name="Rectangle 1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40.3pt;margin-top:3.6pt;width:10.9pt;height:8.05pt;mso-wrap-style:none;v-text-anchor:middle" wp14:anchorId="40D4253B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5080" distB="5080" distL="5715" distR="4445" simplePos="0" relativeHeight="5" behindDoc="0" locked="0" layoutInCell="1" allowOverlap="1" wp14:anchorId="48690866">
                <wp:simplePos x="0" y="0"/>
                <wp:positionH relativeFrom="column">
                  <wp:posOffset>4613910</wp:posOffset>
                </wp:positionH>
                <wp:positionV relativeFrom="paragraph">
                  <wp:posOffset>45720</wp:posOffset>
                </wp:positionV>
                <wp:extent cx="139065" cy="102870"/>
                <wp:effectExtent l="5715" t="5080" r="4445" b="5080"/>
                <wp:wrapNone/>
                <wp:docPr id="2" name="Rectangle 11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63.3pt;margin-top:3.6pt;width:10.9pt;height:8.05pt;mso-wrap-style:none;v-text-anchor:middle" wp14:anchorId="48690866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</w:rPr>
        <w:t xml:space="preserve">Нийтийн эзэмшлийн зам талбайн </w:t>
      </w:r>
      <w:r>
        <w:rPr>
          <w:rFonts w:cs="Arial" w:ascii="Arial" w:hAnsi="Arial"/>
          <w:lang w:val="mn-Cyrl-MN"/>
        </w:rPr>
        <w:tab/>
        <w:tab/>
        <w:tab/>
      </w:r>
      <w:r>
        <w:rPr>
          <w:rFonts w:cs="Arial" w:ascii="Arial" w:hAnsi="Arial"/>
        </w:rPr>
        <w:t xml:space="preserve">             </w:t>
      </w:r>
      <w:r>
        <w:rPr>
          <w:rFonts w:cs="Arial" w:ascii="Arial" w:hAnsi="Arial"/>
          <w:lang w:val="mn-Cyrl-MN"/>
        </w:rPr>
        <w:t xml:space="preserve">Тийм </w:t>
        <w:tab/>
        <w:tab/>
        <w:t xml:space="preserve">      Үгүй </w:t>
      </w:r>
    </w:p>
    <w:p>
      <w:pPr>
        <w:pStyle w:val="ListParagraph"/>
        <w:spacing w:lineRule="auto" w:line="240" w:before="0" w:after="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</w:rPr>
        <w:t>орц гарцыг чөлөөтэй байлг</w:t>
      </w:r>
      <w:r>
        <w:rPr>
          <w:rFonts w:cs="Arial" w:ascii="Arial" w:hAnsi="Arial"/>
          <w:lang w:val="mn-Cyrl-MN"/>
        </w:rPr>
        <w:t>асан эсэх</w:t>
      </w:r>
    </w:p>
    <w:p>
      <w:pPr>
        <w:pStyle w:val="ListParagraph"/>
        <w:spacing w:lineRule="auto" w:line="240" w:before="0" w:after="0"/>
        <w:contextualSpacing/>
        <w:jc w:val="both"/>
        <w:rPr>
          <w:rFonts w:ascii="Arial" w:hAnsi="Arial" w:cs="Arial"/>
          <w:i/>
        </w:rPr>
      </w:pPr>
      <w:r>
        <w:rPr>
          <w:rFonts w:cs="Arial" w:ascii="Arial" w:hAnsi="Arial"/>
        </w:rPr>
        <w:t>…</w:t>
      </w:r>
      <w:r>
        <w:rPr>
          <w:rFonts w:cs="Arial" w:ascii="Arial" w:hAnsi="Arial"/>
          <w:i/>
        </w:rPr>
        <w:t>……………………………………………………………………………………………………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Arial" w:hAnsi="Arial" w:cs="Arial"/>
          <w:i/>
          <w:lang w:val="mn-Cyrl-MN"/>
        </w:rPr>
      </w:pPr>
      <w:r>
        <mc:AlternateContent>
          <mc:Choice Requires="wps">
            <w:drawing>
              <wp:anchor distT="5080" distB="5080" distL="5715" distR="4445" simplePos="0" relativeHeight="12" behindDoc="0" locked="0" layoutInCell="1" allowOverlap="1" wp14:anchorId="7EBBC5E5">
                <wp:simplePos x="0" y="0"/>
                <wp:positionH relativeFrom="column">
                  <wp:posOffset>5590540</wp:posOffset>
                </wp:positionH>
                <wp:positionV relativeFrom="paragraph">
                  <wp:posOffset>31115</wp:posOffset>
                </wp:positionV>
                <wp:extent cx="139065" cy="102870"/>
                <wp:effectExtent l="5715" t="5080" r="4445" b="5080"/>
                <wp:wrapNone/>
                <wp:docPr id="3" name="Rectangle 11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40.2pt;margin-top:2.45pt;width:10.9pt;height:8.05pt;mso-wrap-style:none;v-text-anchor:middle" wp14:anchorId="7EBBC5E5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5080" distB="5080" distL="5715" distR="4445" simplePos="0" relativeHeight="15" behindDoc="0" locked="0" layoutInCell="1" allowOverlap="1" wp14:anchorId="1D50E411">
                <wp:simplePos x="0" y="0"/>
                <wp:positionH relativeFrom="column">
                  <wp:posOffset>4603115</wp:posOffset>
                </wp:positionH>
                <wp:positionV relativeFrom="paragraph">
                  <wp:posOffset>28575</wp:posOffset>
                </wp:positionV>
                <wp:extent cx="139065" cy="102870"/>
                <wp:effectExtent l="5715" t="5080" r="4445" b="5080"/>
                <wp:wrapNone/>
                <wp:docPr id="4" name="Rectangle 11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62.45pt;margin-top:2.25pt;width:10.9pt;height:8.05pt;mso-wrap-style:none;v-text-anchor:middle" wp14:anchorId="1D50E411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  <w:lang w:val="mn-Cyrl-MN"/>
        </w:rPr>
        <w:t>Байгаль орчны нөлөөллийн үнэлгээ хийлгэсэн эсэх</w:t>
        <w:tab/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mn-Cyrl-MN"/>
        </w:rPr>
        <w:t>Тийм</w:t>
        <w:tab/>
        <w:tab/>
      </w:r>
      <w:r>
        <w:rPr>
          <w:rFonts w:cs="Arial" w:ascii="Arial" w:hAnsi="Arial"/>
        </w:rPr>
        <w:t xml:space="preserve">      </w:t>
      </w:r>
      <w:r>
        <w:rPr>
          <w:rFonts w:cs="Arial" w:ascii="Arial" w:hAnsi="Arial"/>
          <w:lang w:val="mn-Cyrl-MN"/>
        </w:rPr>
        <w:t>Үгүй</w:t>
      </w:r>
    </w:p>
    <w:p>
      <w:pPr>
        <w:pStyle w:val="ListParagraph"/>
        <w:spacing w:lineRule="auto" w:line="240" w:before="0" w:after="0"/>
        <w:contextualSpacing/>
        <w:jc w:val="both"/>
        <w:rPr>
          <w:rFonts w:ascii="Arial" w:hAnsi="Arial" w:cs="Arial"/>
          <w:i/>
        </w:rPr>
      </w:pPr>
      <w:r>
        <w:rPr>
          <w:rFonts w:cs="Arial" w:ascii="Arial" w:hAnsi="Arial"/>
        </w:rPr>
        <w:t>…</w:t>
      </w:r>
      <w:r>
        <w:rPr>
          <w:rFonts w:cs="Arial" w:ascii="Arial" w:hAnsi="Arial"/>
          <w:i/>
        </w:rPr>
        <w:t>………………………………………………………………………………………………………</w:t>
      </w:r>
      <w:r>
        <w:rPr>
          <w:rFonts w:cs="Arial" w:ascii="Arial" w:hAnsi="Arial"/>
          <w:i/>
        </w:rPr>
        <w:t>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Arial" w:hAnsi="Arial" w:cs="Arial"/>
          <w:i/>
          <w:lang w:val="mn-Cyrl-MN"/>
        </w:rPr>
      </w:pPr>
      <w:r>
        <w:rPr>
          <w:rFonts w:cs="Arial" w:ascii="Arial" w:hAnsi="Arial"/>
        </w:rPr>
        <w:t xml:space="preserve">Газрын </w:t>
      </w:r>
      <w:r>
        <w:rPr>
          <w:rFonts w:cs="Arial" w:ascii="Arial" w:hAnsi="Arial"/>
          <w:lang w:val="mn-Cyrl-MN"/>
        </w:rPr>
        <w:t>төлөв байдал чанарын улсын хянан баталгаанд хамрагдсан эсэх</w:t>
        <w:tab/>
      </w:r>
    </w:p>
    <w:p>
      <w:pPr>
        <w:pStyle w:val="ListParagraph"/>
        <w:spacing w:lineRule="auto" w:line="240" w:before="0" w:after="0"/>
        <w:ind w:firstLine="720" w:start="5760"/>
        <w:contextualSpacing/>
        <w:jc w:val="both"/>
        <w:rPr>
          <w:rFonts w:ascii="Arial" w:hAnsi="Arial" w:cs="Arial"/>
          <w:i/>
          <w:lang w:val="mn-Cyrl-MN"/>
        </w:rPr>
      </w:pPr>
      <w:r>
        <mc:AlternateContent>
          <mc:Choice Requires="wps">
            <w:drawing>
              <wp:anchor distT="5080" distB="5080" distL="5715" distR="4445" simplePos="0" relativeHeight="13" behindDoc="0" locked="0" layoutInCell="1" allowOverlap="1" wp14:anchorId="0EE03CD0">
                <wp:simplePos x="0" y="0"/>
                <wp:positionH relativeFrom="column">
                  <wp:posOffset>5584190</wp:posOffset>
                </wp:positionH>
                <wp:positionV relativeFrom="paragraph">
                  <wp:posOffset>24130</wp:posOffset>
                </wp:positionV>
                <wp:extent cx="139065" cy="102870"/>
                <wp:effectExtent l="5715" t="5080" r="4445" b="5080"/>
                <wp:wrapNone/>
                <wp:docPr id="5" name="Rectangle 1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39.7pt;margin-top:1.9pt;width:10.9pt;height:8.05pt;mso-wrap-style:none;v-text-anchor:middle" wp14:anchorId="0EE03CD0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5080" distB="5080" distL="5715" distR="4445" simplePos="0" relativeHeight="14" behindDoc="0" locked="0" layoutInCell="1" allowOverlap="1" wp14:anchorId="7D36BBFF">
                <wp:simplePos x="0" y="0"/>
                <wp:positionH relativeFrom="column">
                  <wp:posOffset>4603115</wp:posOffset>
                </wp:positionH>
                <wp:positionV relativeFrom="paragraph">
                  <wp:posOffset>40640</wp:posOffset>
                </wp:positionV>
                <wp:extent cx="139065" cy="102870"/>
                <wp:effectExtent l="5715" t="5080" r="4445" b="5080"/>
                <wp:wrapNone/>
                <wp:docPr id="6" name="Rectangle 1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62.45pt;margin-top:3.2pt;width:10.9pt;height:8.05pt;mso-wrap-style:none;v-text-anchor:middle" wp14:anchorId="7D36BBFF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mn-Cyrl-MN"/>
        </w:rPr>
        <w:t>Тийм</w:t>
        <w:tab/>
        <w:tab/>
      </w:r>
      <w:r>
        <w:rPr>
          <w:rFonts w:cs="Arial" w:ascii="Arial" w:hAnsi="Arial"/>
        </w:rPr>
        <w:t xml:space="preserve">      </w:t>
      </w:r>
      <w:r>
        <w:rPr>
          <w:rFonts w:cs="Arial" w:ascii="Arial" w:hAnsi="Arial"/>
          <w:lang w:val="mn-Cyrl-MN"/>
        </w:rPr>
        <w:t>Үгүй</w:t>
      </w:r>
    </w:p>
    <w:p>
      <w:pPr>
        <w:pStyle w:val="ListParagraph"/>
        <w:spacing w:lineRule="auto" w:line="240" w:before="0" w:after="0"/>
        <w:contextualSpacing/>
        <w:jc w:val="both"/>
        <w:rPr>
          <w:rFonts w:ascii="Arial" w:hAnsi="Arial" w:cs="Arial"/>
          <w:i/>
          <w:lang w:val="mn-Cyrl-MN"/>
        </w:rPr>
      </w:pPr>
      <w:r>
        <w:rPr>
          <w:rFonts w:cs="Arial" w:ascii="Arial" w:hAnsi="Arial"/>
        </w:rPr>
        <w:t>…</w:t>
      </w:r>
      <w:r>
        <w:rPr>
          <w:rFonts w:cs="Arial" w:ascii="Arial" w:hAnsi="Arial"/>
          <w:i/>
        </w:rPr>
        <w:t>………………………………………………………………………………………………………</w:t>
      </w:r>
      <w:r>
        <w:rPr>
          <w:rFonts w:cs="Arial" w:ascii="Arial" w:hAnsi="Arial"/>
          <w:i/>
        </w:rPr>
        <w:t>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Arial" w:hAnsi="Arial" w:cs="Arial"/>
          <w:i/>
          <w:lang w:val="mn-Cyrl-MN"/>
        </w:rPr>
      </w:pPr>
      <w:r>
        <mc:AlternateContent>
          <mc:Choice Requires="wps">
            <w:drawing>
              <wp:anchor distT="5080" distB="5080" distL="5715" distR="4445" simplePos="0" relativeHeight="2" behindDoc="0" locked="0" layoutInCell="1" allowOverlap="1" wp14:anchorId="548892C7">
                <wp:simplePos x="0" y="0"/>
                <wp:positionH relativeFrom="column">
                  <wp:posOffset>5591175</wp:posOffset>
                </wp:positionH>
                <wp:positionV relativeFrom="paragraph">
                  <wp:posOffset>31115</wp:posOffset>
                </wp:positionV>
                <wp:extent cx="139065" cy="102870"/>
                <wp:effectExtent l="5715" t="5080" r="4445" b="5080"/>
                <wp:wrapNone/>
                <wp:docPr id="7" name="Rectangle 11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40.25pt;margin-top:2.45pt;width:10.9pt;height:8.05pt;mso-wrap-style:none;v-text-anchor:middle" wp14:anchorId="548892C7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5080" distB="5080" distL="5715" distR="4445" simplePos="0" relativeHeight="3" behindDoc="0" locked="0" layoutInCell="1" allowOverlap="1" wp14:anchorId="737A815A">
                <wp:simplePos x="0" y="0"/>
                <wp:positionH relativeFrom="column">
                  <wp:posOffset>4610735</wp:posOffset>
                </wp:positionH>
                <wp:positionV relativeFrom="paragraph">
                  <wp:posOffset>7620</wp:posOffset>
                </wp:positionV>
                <wp:extent cx="139065" cy="102870"/>
                <wp:effectExtent l="5715" t="5080" r="4445" b="5080"/>
                <wp:wrapNone/>
                <wp:docPr id="8" name="Rectangle 1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63.05pt;margin-top:0.6pt;width:10.9pt;height:8.05pt;mso-wrap-style:none;v-text-anchor:middle" wp14:anchorId="737A815A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</w:rPr>
        <w:t>Газрын хэмжээ, зориулалтыг өөрч</w:t>
      </w:r>
      <w:r>
        <w:rPr>
          <w:rFonts w:cs="Arial" w:ascii="Arial" w:hAnsi="Arial"/>
          <w:lang w:val="mn-Cyrl-MN"/>
        </w:rPr>
        <w:t>илсөн эсэх</w:t>
        <w:tab/>
      </w:r>
      <w:r>
        <w:rPr>
          <w:rFonts w:cs="Arial" w:ascii="Arial" w:hAnsi="Arial"/>
        </w:rPr>
        <w:t xml:space="preserve">             </w:t>
      </w:r>
      <w:r>
        <w:rPr>
          <w:rFonts w:cs="Arial" w:ascii="Arial" w:hAnsi="Arial"/>
          <w:lang w:val="mn-Cyrl-MN"/>
        </w:rPr>
        <w:t>Тийм</w:t>
        <w:tab/>
        <w:tab/>
        <w:t xml:space="preserve">   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mn-Cyrl-MN"/>
        </w:rPr>
        <w:t xml:space="preserve">  Үгүй</w:t>
      </w:r>
    </w:p>
    <w:p>
      <w:pPr>
        <w:pStyle w:val="ListParagraph"/>
        <w:spacing w:lineRule="auto" w:line="240" w:before="0" w:after="0"/>
        <w:contextualSpacing/>
        <w:jc w:val="both"/>
        <w:rPr>
          <w:rFonts w:ascii="Arial" w:hAnsi="Arial" w:cs="Arial"/>
          <w:i/>
          <w:lang w:val="mn-Cyrl-MN"/>
        </w:rPr>
      </w:pPr>
      <w:r>
        <w:rPr>
          <w:rFonts w:cs="Arial" w:ascii="Arial" w:hAnsi="Arial"/>
        </w:rPr>
        <w:t>…</w:t>
      </w:r>
      <w:r>
        <w:rPr>
          <w:rFonts w:cs="Arial" w:ascii="Arial" w:hAnsi="Arial"/>
          <w:i/>
        </w:rPr>
        <w:t>………………………………………………………………………………………………………</w:t>
      </w:r>
      <w:r>
        <w:rPr>
          <w:rFonts w:cs="Arial" w:ascii="Arial" w:hAnsi="Arial"/>
          <w:i/>
        </w:rPr>
        <w:t>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Arial" w:hAnsi="Arial" w:cs="Arial"/>
          <w:i/>
          <w:lang w:val="mn-Cyrl-MN"/>
        </w:rPr>
      </w:pPr>
      <w:r>
        <w:rPr>
          <w:rFonts w:cs="Arial" w:ascii="Arial" w:hAnsi="Arial"/>
          <w:i/>
          <w:lang w:val="mn-Cyrl-MN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Arial" w:hAnsi="Arial" w:cs="Arial"/>
          <w:i/>
          <w:lang w:val="mn-Cyrl-MN"/>
        </w:rPr>
      </w:pPr>
      <w:r>
        <mc:AlternateContent>
          <mc:Choice Requires="wps">
            <w:drawing>
              <wp:anchor distT="5080" distB="5080" distL="5715" distR="4445" simplePos="0" relativeHeight="6" behindDoc="0" locked="0" layoutInCell="1" allowOverlap="1" wp14:anchorId="3CE206E4">
                <wp:simplePos x="0" y="0"/>
                <wp:positionH relativeFrom="column">
                  <wp:posOffset>5598795</wp:posOffset>
                </wp:positionH>
                <wp:positionV relativeFrom="paragraph">
                  <wp:posOffset>22860</wp:posOffset>
                </wp:positionV>
                <wp:extent cx="139065" cy="102870"/>
                <wp:effectExtent l="5715" t="5080" r="4445" b="5080"/>
                <wp:wrapNone/>
                <wp:docPr id="9" name="Rectangle 1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40.85pt;margin-top:1.8pt;width:10.9pt;height:8.05pt;mso-wrap-style:none;v-text-anchor:middle" wp14:anchorId="3CE206E4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5080" distB="5080" distL="5715" distR="4445" simplePos="0" relativeHeight="7" behindDoc="0" locked="0" layoutInCell="1" allowOverlap="1" wp14:anchorId="1CC8AF82">
                <wp:simplePos x="0" y="0"/>
                <wp:positionH relativeFrom="column">
                  <wp:posOffset>4611370</wp:posOffset>
                </wp:positionH>
                <wp:positionV relativeFrom="paragraph">
                  <wp:posOffset>22860</wp:posOffset>
                </wp:positionV>
                <wp:extent cx="139065" cy="102870"/>
                <wp:effectExtent l="5715" t="5080" r="4445" b="5080"/>
                <wp:wrapNone/>
                <wp:docPr id="10" name="Rectangle 1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63.1pt;margin-top:1.8pt;width:10.9pt;height:8.05pt;mso-wrap-style:none;v-text-anchor:middle" wp14:anchorId="1CC8AF82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</w:rPr>
        <w:t>Бусдын газар эзэмши</w:t>
      </w:r>
      <w:r>
        <w:rPr>
          <w:rFonts w:cs="Arial" w:ascii="Arial" w:hAnsi="Arial"/>
          <w:lang w:val="mn-Cyrl-MN"/>
        </w:rPr>
        <w:t>х, ашиглахтай</w:t>
      </w:r>
      <w:r>
        <w:rPr>
          <w:rFonts w:cs="Arial" w:ascii="Arial" w:hAnsi="Arial"/>
        </w:rPr>
        <w:t xml:space="preserve"> холбогдсон эрх,</w:t>
      </w:r>
      <w:r>
        <w:rPr>
          <w:rFonts w:cs="Arial" w:ascii="Arial" w:hAnsi="Arial"/>
          <w:lang w:val="mn-Cyrl-MN"/>
        </w:rPr>
        <w:t xml:space="preserve">    </w:t>
      </w:r>
      <w:r>
        <w:rPr>
          <w:rFonts w:cs="Arial" w:ascii="Arial" w:hAnsi="Arial"/>
        </w:rPr>
        <w:t xml:space="preserve">    </w:t>
      </w:r>
      <w:r>
        <w:rPr>
          <w:rFonts w:cs="Arial" w:ascii="Arial" w:hAnsi="Arial"/>
          <w:lang w:val="mn-Cyrl-MN"/>
        </w:rPr>
        <w:t>Тийм</w:t>
        <w:tab/>
        <w:t xml:space="preserve">         </w:t>
      </w:r>
      <w:r>
        <w:rPr>
          <w:rFonts w:cs="Arial" w:ascii="Arial" w:hAnsi="Arial"/>
        </w:rPr>
        <w:t xml:space="preserve">         </w:t>
      </w:r>
      <w:r>
        <w:rPr>
          <w:rFonts w:cs="Arial" w:ascii="Arial" w:hAnsi="Arial"/>
          <w:lang w:val="mn-Cyrl-MN"/>
        </w:rPr>
        <w:t>Үгүй</w:t>
      </w:r>
    </w:p>
    <w:p>
      <w:pPr>
        <w:pStyle w:val="ListParagraph"/>
        <w:spacing w:lineRule="auto" w:line="240" w:before="0" w:after="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</w:rPr>
        <w:t xml:space="preserve">хууль </w:t>
      </w:r>
      <w:r>
        <w:rPr>
          <w:rFonts w:cs="Arial" w:ascii="Arial" w:hAnsi="Arial"/>
          <w:lang w:val="mn-Cyrl-MN"/>
        </w:rPr>
        <w:t xml:space="preserve">ёсны </w:t>
      </w:r>
      <w:r>
        <w:rPr>
          <w:rFonts w:cs="Arial" w:ascii="Arial" w:hAnsi="Arial"/>
        </w:rPr>
        <w:t>ашиг сонирхлыг зөрч</w:t>
      </w:r>
      <w:r>
        <w:rPr>
          <w:rFonts w:cs="Arial" w:ascii="Arial" w:hAnsi="Arial"/>
          <w:lang w:val="mn-Cyrl-MN"/>
        </w:rPr>
        <w:t>сөн эсэх</w:t>
      </w:r>
    </w:p>
    <w:p>
      <w:pPr>
        <w:pStyle w:val="ListParagraph"/>
        <w:spacing w:lineRule="auto" w:line="240" w:before="0" w:after="0"/>
        <w:contextualSpacing/>
        <w:jc w:val="both"/>
        <w:rPr>
          <w:rFonts w:ascii="Arial" w:hAnsi="Arial" w:cs="Arial"/>
          <w:i/>
        </w:rPr>
      </w:pPr>
      <w:r>
        <w:rPr>
          <w:rFonts w:cs="Arial" w:ascii="Arial" w:hAnsi="Arial"/>
        </w:rPr>
        <w:t>…</w:t>
      </w:r>
      <w:r>
        <w:rPr>
          <w:rFonts w:cs="Arial" w:ascii="Arial" w:hAnsi="Arial"/>
          <w:i/>
        </w:rPr>
        <w:t>………………………………………………………………………………………………………</w:t>
      </w:r>
      <w:r>
        <w:rPr>
          <w:rFonts w:cs="Arial" w:ascii="Arial" w:hAnsi="Arial"/>
          <w:i/>
        </w:rPr>
        <w:t>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  <w:lang w:val="mn-Cyrl-MN"/>
        </w:rPr>
        <w:t>Өөрийн эзэмшлийн газар болон орчны 50 метр хүртлэх нийтийн эзэмшлийн зам, талбай, ногоон байгууламжийг хамгаалж, тохижилт хий</w:t>
      </w:r>
      <w:r>
        <w:rPr>
          <w:rFonts w:cs="Arial" w:ascii="Arial" w:hAnsi="Arial"/>
        </w:rPr>
        <w:t>сэн эсэх</w:t>
      </w:r>
    </w:p>
    <w:p>
      <w:pPr>
        <w:pStyle w:val="ListParagraph"/>
        <w:spacing w:lineRule="auto" w:line="240" w:before="0" w:after="0"/>
        <w:ind w:firstLine="720" w:start="5760"/>
        <w:contextualSpacing/>
        <w:jc w:val="both"/>
        <w:rPr>
          <w:rFonts w:ascii="Arial" w:hAnsi="Arial" w:cs="Arial"/>
        </w:rPr>
      </w:pPr>
      <w:r>
        <mc:AlternateContent>
          <mc:Choice Requires="wps">
            <w:drawing>
              <wp:anchor distT="5080" distB="5080" distL="5715" distR="4445" simplePos="0" relativeHeight="8" behindDoc="0" locked="0" layoutInCell="1" allowOverlap="1" wp14:anchorId="14F19435">
                <wp:simplePos x="0" y="0"/>
                <wp:positionH relativeFrom="column">
                  <wp:posOffset>5605145</wp:posOffset>
                </wp:positionH>
                <wp:positionV relativeFrom="paragraph">
                  <wp:posOffset>13970</wp:posOffset>
                </wp:positionV>
                <wp:extent cx="139065" cy="102870"/>
                <wp:effectExtent l="5715" t="5080" r="4445" b="5080"/>
                <wp:wrapNone/>
                <wp:docPr id="11" name="Rectangle 1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41.35pt;margin-top:1.1pt;width:10.9pt;height:8.05pt;mso-wrap-style:none;v-text-anchor:middle" wp14:anchorId="14F19435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5080" distB="5080" distL="5715" distR="4445" simplePos="0" relativeHeight="9" behindDoc="0" locked="0" layoutInCell="1" allowOverlap="1" wp14:anchorId="3970456D">
                <wp:simplePos x="0" y="0"/>
                <wp:positionH relativeFrom="column">
                  <wp:posOffset>4638040</wp:posOffset>
                </wp:positionH>
                <wp:positionV relativeFrom="paragraph">
                  <wp:posOffset>5715</wp:posOffset>
                </wp:positionV>
                <wp:extent cx="139065" cy="102870"/>
                <wp:effectExtent l="5715" t="5080" r="4445" b="5080"/>
                <wp:wrapNone/>
                <wp:docPr id="12" name="Rectangle 1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65.2pt;margin-top:0.45pt;width:10.9pt;height:8.05pt;mso-wrap-style:none;v-text-anchor:middle" wp14:anchorId="3970456D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</w:rPr>
        <w:t xml:space="preserve">  </w:t>
      </w:r>
      <w:r>
        <w:rPr>
          <w:rFonts w:cs="Arial" w:ascii="Arial" w:hAnsi="Arial"/>
          <w:lang w:val="mn-Cyrl-MN"/>
        </w:rPr>
        <w:t>Тийм</w:t>
        <w:tab/>
        <w:tab/>
      </w:r>
      <w:r>
        <w:rPr>
          <w:rFonts w:cs="Arial" w:ascii="Arial" w:hAnsi="Arial"/>
        </w:rPr>
        <w:t xml:space="preserve">      </w:t>
      </w:r>
      <w:r>
        <w:rPr>
          <w:rFonts w:cs="Arial" w:ascii="Arial" w:hAnsi="Arial"/>
          <w:lang w:val="mn-Cyrl-MN"/>
        </w:rPr>
        <w:t>Үгүй</w:t>
      </w:r>
    </w:p>
    <w:p>
      <w:pPr>
        <w:pStyle w:val="ListParagraph"/>
        <w:spacing w:lineRule="auto" w:line="24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…………………………………………………………………………………………………………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Arial" w:hAnsi="Arial" w:cs="Arial"/>
        </w:rPr>
      </w:pPr>
      <w:r>
        <mc:AlternateContent>
          <mc:Choice Requires="wps">
            <w:drawing>
              <wp:anchor distT="5080" distB="5080" distL="5715" distR="4445" simplePos="0" relativeHeight="10" behindDoc="0" locked="0" layoutInCell="1" allowOverlap="1" wp14:anchorId="08697B57">
                <wp:simplePos x="0" y="0"/>
                <wp:positionH relativeFrom="column">
                  <wp:posOffset>5589270</wp:posOffset>
                </wp:positionH>
                <wp:positionV relativeFrom="paragraph">
                  <wp:posOffset>29210</wp:posOffset>
                </wp:positionV>
                <wp:extent cx="139065" cy="102870"/>
                <wp:effectExtent l="5715" t="5080" r="4445" b="5080"/>
                <wp:wrapNone/>
                <wp:docPr id="13" name="Rectangle 1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40.1pt;margin-top:2.3pt;width:10.9pt;height:8.05pt;mso-wrap-style:none;v-text-anchor:middle" wp14:anchorId="08697B57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5080" distB="5080" distL="5715" distR="4445" simplePos="0" relativeHeight="11" behindDoc="0" locked="0" layoutInCell="1" allowOverlap="1" wp14:anchorId="3FC34621">
                <wp:simplePos x="0" y="0"/>
                <wp:positionH relativeFrom="column">
                  <wp:posOffset>4638040</wp:posOffset>
                </wp:positionH>
                <wp:positionV relativeFrom="paragraph">
                  <wp:posOffset>21590</wp:posOffset>
                </wp:positionV>
                <wp:extent cx="139065" cy="102870"/>
                <wp:effectExtent l="5715" t="5080" r="4445" b="5080"/>
                <wp:wrapNone/>
                <wp:docPr id="14" name="Rectangle 1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0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65.2pt;margin-top:1.7pt;width:10.9pt;height:8.05pt;mso-wrap-style:none;v-text-anchor:middle" wp14:anchorId="3FC34621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cs="Arial" w:ascii="Arial" w:hAnsi="Arial"/>
        </w:rPr>
        <w:t xml:space="preserve">Бүх төрлийн хамгаалалт, хязгаарлалтын бүсэд </w:t>
      </w:r>
      <w:r>
        <w:rPr>
          <w:rFonts w:cs="Arial" w:ascii="Arial" w:hAnsi="Arial"/>
          <w:lang w:val="mn-Cyrl-MN"/>
        </w:rPr>
        <w:tab/>
      </w:r>
      <w:r>
        <w:rPr>
          <w:rFonts w:cs="Arial" w:ascii="Arial" w:hAnsi="Arial"/>
        </w:rPr>
        <w:t xml:space="preserve">              </w:t>
      </w:r>
      <w:r>
        <w:rPr>
          <w:rFonts w:cs="Arial" w:ascii="Arial" w:hAnsi="Arial"/>
          <w:lang w:val="mn-Cyrl-MN"/>
        </w:rPr>
        <w:t>Тийм</w:t>
        <w:tab/>
        <w:tab/>
      </w:r>
      <w:r>
        <w:rPr>
          <w:rFonts w:cs="Arial" w:ascii="Arial" w:hAnsi="Arial"/>
        </w:rPr>
        <w:t xml:space="preserve">      </w:t>
      </w:r>
      <w:r>
        <w:rPr>
          <w:rFonts w:cs="Arial" w:ascii="Arial" w:hAnsi="Arial"/>
          <w:lang w:val="mn-Cyrl-MN"/>
        </w:rPr>
        <w:t>Үгүй</w:t>
      </w:r>
    </w:p>
    <w:p>
      <w:pPr>
        <w:pStyle w:val="ListParagraph"/>
        <w:spacing w:lineRule="auto" w:line="240" w:before="0" w:after="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орсон эсэх</w:t>
      </w:r>
    </w:p>
    <w:p>
      <w:pPr>
        <w:pStyle w:val="ListParagraph"/>
        <w:spacing w:lineRule="auto" w:line="24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  <w:lang w:val="mn-Cyrl-MN"/>
        </w:rPr>
        <w:t>..................................................................................................................................................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Бусад /тэмдэглэл/</w:t>
      </w:r>
    </w:p>
    <w:p>
      <w:pPr>
        <w:pStyle w:val="ListParagraph"/>
        <w:spacing w:lineRule="auto" w:line="24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</w:rPr>
        <w:t>…………………………………………………………………………………………………………</w:t>
      </w:r>
      <w:r>
        <w:rPr>
          <w:rFonts w:cs="Arial" w:ascii="Arial" w:hAnsi="Arial"/>
        </w:rPr>
        <w:t>.</w:t>
      </w:r>
      <w:r>
        <w:rPr>
          <w:rFonts w:cs="Arial" w:ascii="Arial" w:hAnsi="Arial"/>
          <w:lang w:val="mn-Cyrl-MN"/>
        </w:rPr>
        <w:t>.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Гэрээний үүргийг биелүүлсэн эсэх талаар гаргасан дүгнэлт: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</w:rPr>
        <w:t>………………………………………………………………………………………………………</w:t>
      </w:r>
      <w:r>
        <w:rPr>
          <w:rFonts w:cs="Arial" w:ascii="Arial" w:hAnsi="Arial"/>
          <w:lang w:val="mn-Cyrl-MN"/>
        </w:rPr>
        <w:t>......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lang w:val="mn-Cyrl-MN"/>
        </w:rPr>
      </w:pPr>
      <w:r>
        <w:rPr>
          <w:rFonts w:cs="Arial" w:ascii="Arial" w:hAnsi="Arial"/>
          <w:b/>
          <w:lang w:val="mn-Cyrl-MN"/>
        </w:rPr>
        <w:t>Х</w:t>
      </w:r>
      <w:r>
        <w:rPr>
          <w:rFonts w:cs="Arial" w:ascii="Arial" w:hAnsi="Arial"/>
          <w:b/>
        </w:rPr>
        <w:t>янасан:</w:t>
      </w:r>
    </w:p>
    <w:p>
      <w:pPr>
        <w:pStyle w:val="Normal"/>
        <w:spacing w:lineRule="auto" w:line="240" w:before="0" w:after="0"/>
        <w:ind w:firstLine="72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КХ-ий</w:t>
      </w:r>
      <w:r>
        <w:rPr>
          <w:rFonts w:cs="Arial" w:ascii="Arial" w:hAnsi="Arial"/>
        </w:rPr>
        <w:t xml:space="preserve">н </w:t>
      </w:r>
      <w:r>
        <w:rPr>
          <w:rFonts w:cs="Arial" w:ascii="Arial" w:hAnsi="Arial"/>
          <w:lang w:val="mn-Cyrl-MN"/>
        </w:rPr>
        <w:t xml:space="preserve">дарга                                       </w:t>
      </w:r>
      <w:r>
        <w:rPr>
          <w:rFonts w:cs="Arial" w:ascii="Arial" w:hAnsi="Arial"/>
        </w:rPr>
        <w:tab/>
        <w:t>________</w:t>
      </w:r>
      <w:r>
        <w:rPr>
          <w:rFonts w:cs="Arial" w:ascii="Arial" w:hAnsi="Arial"/>
          <w:lang w:val="mn-Cyrl-MN"/>
        </w:rPr>
        <w:t>______</w:t>
      </w:r>
      <w:r>
        <w:rPr>
          <w:rFonts w:cs="Arial" w:ascii="Arial" w:hAnsi="Arial"/>
        </w:rPr>
        <w:t>______/</w:t>
      </w:r>
      <w:r>
        <w:rPr>
          <w:rFonts w:cs="Arial" w:ascii="Arial" w:hAnsi="Arial"/>
          <w:lang w:val="mn-Cyrl-MN"/>
        </w:rPr>
        <w:t xml:space="preserve"> Ж.Гал </w:t>
      </w:r>
      <w:r>
        <w:rPr>
          <w:rFonts w:cs="Arial" w:ascii="Arial" w:hAnsi="Arial"/>
        </w:rPr>
        <w:t>/</w:t>
      </w:r>
    </w:p>
    <w:p>
      <w:pPr>
        <w:pStyle w:val="Normal"/>
        <w:spacing w:lineRule="auto" w:line="240"/>
        <w:jc w:val="both"/>
        <w:rPr>
          <w:rFonts w:ascii="Arial" w:hAnsi="Arial" w:cs="Arial"/>
          <w:sz w:val="24"/>
          <w:szCs w:val="24"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 xml:space="preserve"> </w:t>
      </w:r>
      <w:r>
        <w:rPr>
          <w:rFonts w:cs="Arial" w:ascii="Arial" w:hAnsi="Arial"/>
          <w:sz w:val="24"/>
          <w:szCs w:val="24"/>
          <w:lang w:val="mn-Cyrl-MN"/>
        </w:rPr>
        <w:tab/>
        <w:tab/>
        <w:tab/>
        <w:tab/>
        <w:tab/>
        <w:tab/>
        <w:tab/>
        <w:t xml:space="preserve">            </w:t>
      </w:r>
      <w:bookmarkStart w:id="0" w:name="_GoBack"/>
      <w:bookmarkEnd w:id="0"/>
      <w:r>
        <w:rPr>
          <w:rFonts w:cs="Arial" w:ascii="Arial" w:hAnsi="Arial"/>
          <w:sz w:val="24"/>
          <w:szCs w:val="24"/>
          <w:lang w:val="mn-Cyrl-MN"/>
        </w:rPr>
        <w:t>тамга</w:t>
      </w:r>
    </w:p>
    <w:p>
      <w:pPr>
        <w:pStyle w:val="Normal"/>
        <w:spacing w:lineRule="auto" w:line="240" w:before="0" w:after="0"/>
        <w:ind w:firstLine="72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ГҮТХ-ий</w:t>
      </w:r>
      <w:r>
        <w:rPr>
          <w:rFonts w:cs="Arial" w:ascii="Arial" w:hAnsi="Arial"/>
        </w:rPr>
        <w:t xml:space="preserve">н </w:t>
      </w:r>
      <w:r>
        <w:rPr>
          <w:rFonts w:cs="Arial" w:ascii="Arial" w:hAnsi="Arial"/>
          <w:lang w:val="mn-Cyrl-MN"/>
        </w:rPr>
        <w:t>дарга</w:t>
        <w:tab/>
        <w:tab/>
      </w:r>
      <w:r>
        <w:rPr>
          <w:rFonts w:cs="Arial" w:ascii="Arial" w:hAnsi="Arial"/>
        </w:rPr>
        <w:tab/>
        <w:tab/>
        <w:t>________</w:t>
      </w:r>
      <w:r>
        <w:rPr>
          <w:rFonts w:cs="Arial" w:ascii="Arial" w:hAnsi="Arial"/>
          <w:lang w:val="mn-Cyrl-MN"/>
        </w:rPr>
        <w:t>______</w:t>
      </w:r>
      <w:r>
        <w:rPr>
          <w:rFonts w:cs="Arial" w:ascii="Arial" w:hAnsi="Arial"/>
        </w:rPr>
        <w:t>______/</w:t>
      </w:r>
      <w:r>
        <w:rPr>
          <w:rFonts w:cs="Arial" w:ascii="Arial" w:hAnsi="Arial"/>
          <w:lang w:val="mn-Cyrl-MN"/>
        </w:rPr>
        <w:t xml:space="preserve"> Д</w:t>
      </w:r>
      <w:r>
        <w:rPr>
          <w:rFonts w:cs="Arial" w:ascii="Arial" w:hAnsi="Arial"/>
        </w:rPr>
        <w:t>.</w:t>
      </w:r>
      <w:r>
        <w:rPr>
          <w:rFonts w:cs="Arial" w:ascii="Arial" w:hAnsi="Arial"/>
          <w:lang w:val="mn-Cyrl-MN"/>
        </w:rPr>
        <w:t xml:space="preserve">Дашцэцэг </w:t>
      </w:r>
      <w:r>
        <w:rPr>
          <w:rFonts w:cs="Arial" w:ascii="Arial" w:hAnsi="Arial"/>
        </w:rPr>
        <w:t>/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lang w:val="mn-Cyrl-MN"/>
        </w:rPr>
      </w:pPr>
      <w:r>
        <w:rPr>
          <w:rFonts w:cs="Arial" w:ascii="Arial" w:hAnsi="Arial"/>
          <w:sz w:val="24"/>
          <w:szCs w:val="24"/>
          <w:lang w:val="mn-Cyrl-MN"/>
        </w:rPr>
        <w:t xml:space="preserve"> </w:t>
      </w:r>
      <w:r>
        <w:rPr>
          <w:rFonts w:cs="Arial" w:ascii="Arial" w:hAnsi="Arial"/>
          <w:sz w:val="24"/>
          <w:szCs w:val="24"/>
          <w:lang w:val="mn-Cyrl-MN"/>
        </w:rPr>
        <w:tab/>
        <w:tab/>
        <w:tab/>
        <w:tab/>
        <w:tab/>
        <w:tab/>
        <w:tab/>
        <w:tab/>
        <w:t xml:space="preserve">  тамга</w:t>
      </w:r>
    </w:p>
    <w:p>
      <w:pPr>
        <w:pStyle w:val="Normal"/>
        <w:spacing w:lineRule="auto" w:line="24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</w:rPr>
        <w:t>Гэрээг дүгнэсэн:</w:t>
      </w:r>
      <w:r>
        <w:rPr>
          <w:rFonts w:cs="Arial" w:ascii="Arial" w:hAnsi="Arial"/>
          <w:sz w:val="24"/>
          <w:szCs w:val="24"/>
          <w:lang w:val="mn-Cyrl-MN"/>
        </w:rPr>
        <w:t xml:space="preserve">                                                             </w:t>
      </w:r>
    </w:p>
    <w:p>
      <w:pPr>
        <w:pStyle w:val="Normal"/>
        <w:spacing w:lineRule="auto" w:line="240"/>
        <w:ind w:start="720"/>
        <w:jc w:val="both"/>
        <w:rPr>
          <w:rFonts w:ascii="Arial" w:hAnsi="Arial" w:cs="Arial"/>
        </w:rPr>
      </w:pPr>
      <w:r>
        <w:rPr>
          <w:rFonts w:cs="Arial" w:ascii="Arial" w:hAnsi="Arial"/>
          <w:lang w:val="mn-Cyrl-MN"/>
        </w:rPr>
        <w:t>КХ-ийн г</w:t>
      </w:r>
      <w:r>
        <w:rPr>
          <w:rFonts w:cs="Arial" w:ascii="Arial" w:hAnsi="Arial"/>
        </w:rPr>
        <w:t xml:space="preserve">азар зохион байгуулагч  </w:t>
      </w:r>
      <w:r>
        <w:rPr>
          <w:rFonts w:cs="Arial" w:ascii="Arial" w:hAnsi="Arial"/>
          <w:lang w:val="mn-Cyrl-MN"/>
        </w:rPr>
        <w:t xml:space="preserve">     ___</w:t>
      </w:r>
      <w:r>
        <w:rPr>
          <w:rFonts w:cs="Arial" w:ascii="Arial" w:hAnsi="Arial"/>
        </w:rPr>
        <w:t>_______</w:t>
      </w:r>
      <w:r>
        <w:rPr>
          <w:rFonts w:cs="Arial" w:ascii="Arial" w:hAnsi="Arial"/>
          <w:lang w:val="mn-Cyrl-MN"/>
        </w:rPr>
        <w:t>_________</w:t>
      </w:r>
      <w:r>
        <w:rPr>
          <w:rFonts w:cs="Arial" w:ascii="Arial" w:hAnsi="Arial"/>
        </w:rPr>
        <w:t>______/</w:t>
      </w:r>
      <w:r>
        <w:rPr>
          <w:rFonts w:cs="Arial" w:ascii="Arial" w:hAnsi="Arial"/>
          <w:lang w:val="mn-Cyrl-MN"/>
        </w:rPr>
        <w:t xml:space="preserve"> </w:t>
      </w:r>
      <w:r>
        <w:rPr>
          <w:rFonts w:eastAsia="Arial" w:cs="Arial" w:ascii="Arial" w:hAnsi="Arial"/>
          <w:lang w:val="mn-Cyrl-MN"/>
        </w:rPr>
        <w:t>{assigned_emp_lastname_first_spell}.{assigned_emp_firstname}</w:t>
      </w:r>
      <w:r>
        <w:rPr>
          <w:rFonts w:cs="Arial" w:ascii="Arial" w:hAnsi="Arial"/>
        </w:rPr>
        <w:t>/</w:t>
      </w:r>
    </w:p>
    <w:p>
      <w:pPr>
        <w:pStyle w:val="Normal"/>
        <w:spacing w:lineRule="auto" w:line="240"/>
        <w:ind w:firstLine="72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А</w:t>
      </w:r>
      <w:r>
        <w:rPr>
          <w:rFonts w:cs="Arial" w:ascii="Arial" w:hAnsi="Arial"/>
        </w:rPr>
        <w:t>хлах мэргэжилтэн</w:t>
        <w:tab/>
        <w:tab/>
      </w:r>
      <w:r>
        <w:rPr>
          <w:rFonts w:cs="Arial" w:ascii="Arial" w:hAnsi="Arial"/>
          <w:lang w:val="mn-Cyrl-MN"/>
        </w:rPr>
        <w:t xml:space="preserve">               </w:t>
      </w:r>
      <w:r>
        <w:rPr>
          <w:rFonts w:cs="Arial" w:ascii="Arial" w:hAnsi="Arial"/>
        </w:rPr>
        <w:t>________</w:t>
      </w:r>
      <w:r>
        <w:rPr>
          <w:rFonts w:cs="Arial" w:ascii="Arial" w:hAnsi="Arial"/>
          <w:lang w:val="mn-Cyrl-MN"/>
        </w:rPr>
        <w:t>______</w:t>
      </w:r>
      <w:r>
        <w:rPr>
          <w:rFonts w:cs="Arial" w:ascii="Arial" w:hAnsi="Arial"/>
        </w:rPr>
        <w:t>______</w:t>
      </w:r>
      <w:r>
        <w:rPr>
          <w:rFonts w:cs="Arial" w:ascii="Arial" w:hAnsi="Arial"/>
          <w:lang w:val="mn-Cyrl-MN"/>
        </w:rPr>
        <w:t xml:space="preserve">       </w:t>
      </w:r>
      <w:r>
        <w:rPr>
          <w:rFonts w:cs="Arial" w:ascii="Arial" w:hAnsi="Arial"/>
        </w:rPr>
        <w:t>/</w:t>
      </w:r>
      <w:r>
        <w:rPr>
          <w:rFonts w:cs="Arial" w:ascii="Arial" w:hAnsi="Arial"/>
          <w:lang w:val="mn-Cyrl-MN"/>
        </w:rPr>
        <w:t xml:space="preserve"> Г.Ариунзаяа </w:t>
      </w:r>
      <w:r>
        <w:rPr>
          <w:rFonts w:cs="Arial" w:ascii="Arial" w:hAnsi="Arial"/>
        </w:rPr>
        <w:t>/</w:t>
      </w:r>
    </w:p>
    <w:p>
      <w:pPr>
        <w:pStyle w:val="Normal"/>
        <w:spacing w:before="0" w:after="20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</w:rPr>
        <w:t xml:space="preserve">       </w:t>
      </w:r>
      <w:r>
        <w:rPr>
          <w:rFonts w:cs="Arial" w:ascii="Arial" w:hAnsi="Arial"/>
          <w:lang w:val="mn-Cyrl-MN"/>
        </w:rPr>
        <w:t>ГҮТХ-н</w:t>
      </w:r>
      <w:r>
        <w:rPr>
          <w:rFonts w:cs="Arial" w:ascii="Arial" w:hAnsi="Arial"/>
        </w:rPr>
        <w:t xml:space="preserve"> төлбөрийн </w:t>
      </w:r>
      <w:r>
        <w:rPr>
          <w:rFonts w:cs="Arial" w:ascii="Arial" w:hAnsi="Arial"/>
          <w:lang w:val="mn-Cyrl-MN"/>
        </w:rPr>
        <w:t>мэргэжилтэн</w:t>
      </w:r>
      <w:r>
        <w:rPr>
          <w:rFonts w:cs="Arial" w:ascii="Arial" w:hAnsi="Arial"/>
        </w:rPr>
        <w:t xml:space="preserve">  </w:t>
      </w:r>
      <w:r>
        <w:rPr>
          <w:rFonts w:cs="Arial" w:ascii="Arial" w:hAnsi="Arial"/>
          <w:lang w:val="mn-Cyrl-MN"/>
        </w:rPr>
        <w:t xml:space="preserve">      </w:t>
      </w:r>
      <w:r>
        <w:rPr>
          <w:rFonts w:cs="Arial" w:ascii="Arial" w:hAnsi="Arial"/>
        </w:rPr>
        <w:t>________</w:t>
      </w:r>
      <w:r>
        <w:rPr>
          <w:rFonts w:cs="Arial" w:ascii="Arial" w:hAnsi="Arial"/>
          <w:lang w:val="mn-Cyrl-MN"/>
        </w:rPr>
        <w:t>_________</w:t>
      </w:r>
      <w:r>
        <w:rPr>
          <w:rFonts w:cs="Arial" w:ascii="Arial" w:hAnsi="Arial"/>
        </w:rPr>
        <w:t>__</w:t>
      </w:r>
      <w:r>
        <w:rPr>
          <w:rFonts w:cs="Arial" w:ascii="Arial" w:hAnsi="Arial"/>
          <w:lang w:val="mn-Cyrl-MN"/>
        </w:rPr>
        <w:t xml:space="preserve">        </w:t>
      </w:r>
      <w:r>
        <w:rPr>
          <w:rFonts w:cs="Arial" w:ascii="Arial" w:hAnsi="Arial"/>
        </w:rPr>
        <w:t>/</w:t>
      </w:r>
      <w:r>
        <w:rPr>
          <w:rFonts w:cs="Arial" w:ascii="Arial" w:hAnsi="Arial"/>
          <w:lang w:val="mn-Cyrl-MN"/>
        </w:rPr>
        <w:t xml:space="preserve"> Э.Сувд-Эрдэнэ</w:t>
      </w:r>
      <w:r>
        <w:rPr>
          <w:rFonts w:cs="Arial" w:ascii="Arial" w:hAnsi="Arial"/>
        </w:rPr>
        <w:t xml:space="preserve"> /</w:t>
      </w:r>
      <w:r>
        <w:rPr>
          <w:rFonts w:cs="Arial" w:ascii="Arial" w:hAnsi="Arial"/>
          <w:lang w:val="mn-Cyrl-MN"/>
        </w:rPr>
        <w:t xml:space="preserve">     </w:t>
      </w:r>
      <w:r>
        <w:rPr>
          <w:rFonts w:cs="Arial" w:ascii="Arial" w:hAnsi="Arial"/>
        </w:rPr>
        <w:t xml:space="preserve">                    </w:t>
      </w:r>
      <w:r>
        <w:rPr>
          <w:rFonts w:cs="Arial" w:ascii="Arial" w:hAnsi="Arial"/>
          <w:lang w:val="mn-Cyrl-MN"/>
        </w:rPr>
        <w:t xml:space="preserve">      </w:t>
      </w:r>
      <w:r>
        <w:rPr>
          <w:rFonts w:cs="Arial" w:ascii="Arial" w:hAnsi="Arial"/>
        </w:rPr>
        <w:t xml:space="preserve">    </w:t>
      </w:r>
      <w:r>
        <w:rPr>
          <w:rFonts w:cs="Arial" w:ascii="Arial" w:hAnsi="Arial"/>
          <w:lang w:val="mn-Cyrl-MN"/>
        </w:rPr>
        <w:t xml:space="preserve">   Хүлээн зөвшөөрсөн:                         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rPr>
          <w:rFonts w:cs="Arial" w:ascii="Arial" w:hAnsi="Arial"/>
        </w:rPr>
        <w:t>___________________</w:t>
      </w:r>
      <w:r>
        <w:rPr>
          <w:rFonts w:cs="Arial" w:ascii="Arial" w:hAnsi="Arial"/>
          <w:lang w:val="mn-Cyrl-MN"/>
        </w:rPr>
        <w:t xml:space="preserve">    /</w:t>
      </w:r>
      <w:r>
        <w:rPr>
          <w:rFonts w:cs="ArialRegular"/>
          <w:sz w:val="25"/>
          <w:szCs w:val="25"/>
        </w:rPr>
        <w:t xml:space="preserve"> </w:t>
      </w:r>
      <w:r>
        <w:rPr>
          <w:rFonts w:eastAsia="Arial" w:cs="Arial" w:ascii="Arial" w:hAnsi="Arial"/>
        </w:rPr>
        <w:t>{owner_lastname_first_spell}.{owner_firstname}</w:t>
      </w:r>
      <w:r>
        <w:rPr/>
        <w:t>/</w:t>
      </w:r>
    </w:p>
    <w:sectPr>
      <w:type w:val="nextPage"/>
      <w:pgSz w:w="11906" w:h="16838"/>
      <w:pgMar w:left="1440" w:right="709" w:gutter="0" w:header="0" w:top="426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mn-Mong-M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1430cd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28635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cd2ab1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5f5927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8635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normal1">
    <w:name w:val="normal1"/>
    <w:qFormat/>
    <w:pPr>
      <w:widowControl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0"/>
      <w:szCs w:val="20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23b1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0839-5A11-43D5-87C2-CAA876968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4961</TotalTime>
  <Application>LibreOffice/26.2.5.2$MacOSX_X86_64 LibreOffice_project/cd7284b4cbbfeb507e630c1aac019f4157393acb</Application>
  <AppVersion>15.0000</AppVersion>
  <Pages>2</Pages>
  <Words>264</Words>
  <Characters>2141</Characters>
  <CharactersWithSpaces>2801</CharactersWithSpaces>
  <Paragraphs>48</Paragraphs>
  <Company>3RFB7X2Q3M6MWFXW2Y7VC7M9D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2022-01-05T09:54:00Z</dcterms:created>
  <dc:creator>040506</dc:creator>
  <dc:description/>
  <dc:language>en-US</dc:language>
  <cp:lastModifiedBy/>
  <cp:lastPrinted>2023-04-14T11:19:00Z</cp:lastPrinted>
  <dcterms:modified xsi:type="dcterms:W3CDTF">2026-09-10T13:46:18Z</dcterms:modified>
  <cp:revision>479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