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D1C1" w14:textId="7A6F3350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Movements:</w:t>
      </w:r>
    </w:p>
    <w:p w14:paraId="6C257F1C" w14:textId="5FA291E8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 xml:space="preserve"> For all movements you first Disengage the safety and then press the desired move button:</w:t>
      </w:r>
    </w:p>
    <w:p w14:paraId="58B0885A" w14:textId="2402328B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 w:rsidR="00D76015">
        <w:rPr>
          <w:lang w:val="en-US"/>
        </w:rPr>
        <w:t xml:space="preserve"> SR</w:t>
      </w:r>
    </w:p>
    <w:p w14:paraId="3F35D135" w14:textId="65E314A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7ED52CEB" w14:textId="260C6C8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44A43828" w14:textId="347F52C0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Full retract – moves all 3 axis away from working area</w:t>
      </w:r>
    </w:p>
    <w:p w14:paraId="6E7EE6BF" w14:textId="19E4A906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ABS Zero – moves all 3 axis to towards the limit switch to </w:t>
      </w:r>
      <w:r w:rsidR="00D76015">
        <w:rPr>
          <w:lang w:val="en-US"/>
        </w:rPr>
        <w:t>ABS zero</w:t>
      </w:r>
    </w:p>
    <w:p w14:paraId="3081C00C" w14:textId="11AFB3A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</w:t>
      </w:r>
      <w:proofErr w:type="spellStart"/>
      <w:r>
        <w:rPr>
          <w:lang w:val="en-US"/>
        </w:rPr>
        <w:t>ABSzero</w:t>
      </w:r>
      <w:proofErr w:type="spellEnd"/>
      <w:r>
        <w:rPr>
          <w:lang w:val="en-US"/>
        </w:rPr>
        <w:t>) – moves to relative zero with DV moving all the way up to ABS zero</w:t>
      </w:r>
    </w:p>
    <w:p w14:paraId="53F75DA7" w14:textId="5674D8F3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up 5mm) – moves to relative zero with DV moving up 5mm</w:t>
      </w:r>
    </w:p>
    <w:p w14:paraId="5389C7C6" w14:textId="6433B585" w:rsidR="00D76015" w:rsidRP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Bregma – moves to relative zero position – DV is moved up </w:t>
      </w:r>
      <w:r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089D82BA" w14:textId="16E000F1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Lambda – moves 4mm posterior for mouse OR 9mm posterior for rat – DV is moved up </w:t>
      </w:r>
      <w:r w:rsidR="00D76015"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1F02E5B4" w14:textId="5F58932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AP – lifts DV up 10mm and moves AP anterior to make room</w:t>
      </w:r>
    </w:p>
    <w:p w14:paraId="443FAF5D" w14:textId="3E29997B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Return AP – as long as position does not move once retracted will return AP to previous location with DV up 2mm</w:t>
      </w:r>
    </w:p>
    <w:p w14:paraId="1372EB67" w14:textId="443B74C7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Retract DV – lifts DV up to </w:t>
      </w:r>
      <w:proofErr w:type="spellStart"/>
      <w:r>
        <w:rPr>
          <w:lang w:val="en-US"/>
        </w:rPr>
        <w:t>ABSzero</w:t>
      </w:r>
      <w:proofErr w:type="spellEnd"/>
    </w:p>
    <w:p w14:paraId="672736E0" w14:textId="6FCC2DDC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Return DV – as long as position does not move once retracted will return DV to 1.5mm up from previous location</w:t>
      </w:r>
    </w:p>
    <w:p w14:paraId="709C9C2A" w14:textId="617238F8" w:rsidR="00D3067B" w:rsidRPr="00D3067B" w:rsidRDefault="00D3067B" w:rsidP="00D3067B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473A74C6" w14:textId="11397FA8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289E9D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680C5172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Full retract – moves all 3 axis away from working area</w:t>
      </w:r>
    </w:p>
    <w:p w14:paraId="3B9D73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Lambda – moves 4mm posterior for mouse OR 9mm posterior for rat – DV is moved up 2mm from relative zero</w:t>
      </w:r>
    </w:p>
    <w:p w14:paraId="22641332" w14:textId="77777777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Bregma – moves to relative zero position – DV is moved up 2mm from relative zero</w:t>
      </w:r>
    </w:p>
    <w:p w14:paraId="40E35806" w14:textId="68C63A1A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>Species Select</w:t>
      </w:r>
    </w:p>
    <w:p w14:paraId="09B0E41D" w14:textId="77777777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22BD19F" w14:textId="7777777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Move the toggle switch to select mouse/null/rat</w:t>
      </w:r>
    </w:p>
    <w:p w14:paraId="4615BD98" w14:textId="77777777" w:rsidR="00D76015" w:rsidRPr="00D76015" w:rsidRDefault="00D76015" w:rsidP="00D76015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null will move DV up 1.5mm if Lambda movement is started</w:t>
      </w:r>
    </w:p>
    <w:p w14:paraId="478043CF" w14:textId="57D2228F" w:rsidR="00D76015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</w:p>
    <w:p w14:paraId="51AE9027" w14:textId="2BF9A2BB" w:rsidR="00D76015" w:rsidRPr="00D76015" w:rsidRDefault="3552155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 w:rsidRPr="0AA0615F">
        <w:rPr>
          <w:lang w:val="en-US"/>
        </w:rPr>
        <w:t>Disengage</w:t>
      </w:r>
      <w:r w:rsidR="23A27026" w:rsidRPr="0AA0615F">
        <w:rPr>
          <w:lang w:val="en-US"/>
        </w:rPr>
        <w:t xml:space="preserve"> safety and press Species Select to switch between Mouse and Rat</w:t>
      </w:r>
    </w:p>
    <w:p w14:paraId="05A98527" w14:textId="314995E2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Switching Offsets</w:t>
      </w:r>
    </w:p>
    <w:p w14:paraId="5C13CE82" w14:textId="1D3B936E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D3067B">
        <w:rPr>
          <w:lang w:val="en-US"/>
        </w:rPr>
        <w:t xml:space="preserve">For best results </w:t>
      </w:r>
      <w:r>
        <w:rPr>
          <w:lang w:val="en-US"/>
        </w:rPr>
        <w:t>move back to relative zero (Bregma) before changing</w:t>
      </w:r>
    </w:p>
    <w:p w14:paraId="20D3A328" w14:textId="4520089E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7226F9B7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lastRenderedPageBreak/>
        <w:t>Move the toggle switch to the desired offset</w:t>
      </w:r>
    </w:p>
    <w:p w14:paraId="5C46C68F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223C3724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Press Pre-set position button</w:t>
      </w:r>
    </w:p>
    <w:p w14:paraId="6F17673F" w14:textId="6B326FF6" w:rsidR="003F5763" w:rsidRPr="00D76015" w:rsidRDefault="003F5763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 xml:space="preserve">IF the offset is already in the drill position the arms will move to the pre-set </w:t>
      </w:r>
      <w:proofErr w:type="spellStart"/>
      <w:r>
        <w:rPr>
          <w:lang w:val="en-US"/>
        </w:rPr>
        <w:t>poistion</w:t>
      </w:r>
      <w:proofErr w:type="spellEnd"/>
    </w:p>
    <w:p w14:paraId="04E54ACC" w14:textId="7B1C15B9" w:rsidR="00D76015" w:rsidRDefault="00D76015" w:rsidP="00D76015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622A6680" w14:textId="193FB5B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556C3882" w14:textId="0F55AC4D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the offset</w:t>
      </w:r>
    </w:p>
    <w:p w14:paraId="483F5FA6" w14:textId="4B9D11CC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>Speed</w:t>
      </w:r>
    </w:p>
    <w:p w14:paraId="700E848F" w14:textId="0567D46D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ab/>
        <w:t>Use the toggle to select the speed, no other buttons required.</w:t>
      </w:r>
    </w:p>
    <w:p w14:paraId="7FDF8572" w14:textId="77777777" w:rsidR="003B45C2" w:rsidRDefault="003B45C2" w:rsidP="00D76015">
      <w:pPr>
        <w:spacing w:line="240" w:lineRule="auto"/>
        <w:rPr>
          <w:lang w:val="en-US"/>
        </w:rPr>
      </w:pPr>
    </w:p>
    <w:p w14:paraId="12B28F38" w14:textId="1119ECC9" w:rsidR="003B45C2" w:rsidRDefault="003B45C2" w:rsidP="00D76015">
      <w:pPr>
        <w:spacing w:line="240" w:lineRule="auto"/>
        <w:rPr>
          <w:lang w:val="en-US"/>
        </w:rPr>
      </w:pPr>
      <w:r>
        <w:rPr>
          <w:lang w:val="en-US"/>
        </w:rPr>
        <w:t>Automated Movements:</w:t>
      </w:r>
    </w:p>
    <w:p w14:paraId="78C3F791" w14:textId="5BDB7350" w:rsidR="003B45C2" w:rsidRDefault="004D4218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4CE90A6" w14:textId="27B74AC4" w:rsidR="000D0FB2" w:rsidRDefault="000D0FB2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3 methods of automated movement </w:t>
      </w:r>
    </w:p>
    <w:p w14:paraId="6F0284BE" w14:textId="57FD55D8" w:rsidR="000D0FB2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</w:t>
      </w:r>
      <w:r w:rsidR="004C3348">
        <w:rPr>
          <w:lang w:val="en-US"/>
        </w:rPr>
        <w:t>t</w:t>
      </w:r>
      <w:r>
        <w:rPr>
          <w:lang w:val="en-US"/>
        </w:rPr>
        <w:t>So</w:t>
      </w:r>
      <w:proofErr w:type="spellEnd"/>
      <w:r>
        <w:rPr>
          <w:lang w:val="en-US"/>
        </w:rPr>
        <w:t xml:space="preserve"> - </w:t>
      </w:r>
      <w:r w:rsidR="000D0FB2">
        <w:rPr>
          <w:lang w:val="en-US"/>
        </w:rPr>
        <w:t xml:space="preserve">Move to X,Y, and Z via </w:t>
      </w:r>
      <w:r>
        <w:rPr>
          <w:lang w:val="en-US"/>
        </w:rPr>
        <w:t>manual entry or from list.</w:t>
      </w:r>
    </w:p>
    <w:p w14:paraId="2CACB11F" w14:textId="16E0C110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DV insert – Move to DV depth from entry from list</w:t>
      </w:r>
    </w:p>
    <w:p w14:paraId="12A016A7" w14:textId="24702BC3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Withdrawl</w:t>
      </w:r>
      <w:proofErr w:type="spellEnd"/>
      <w:r>
        <w:rPr>
          <w:lang w:val="en-US"/>
        </w:rPr>
        <w:t xml:space="preserve"> – Withdraw based on parameters from list</w:t>
      </w:r>
    </w:p>
    <w:p w14:paraId="54900CA9" w14:textId="1CA253B4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1DE7C5A8" w14:textId="2C8A6F7F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desired movement (</w:t>
      </w:r>
      <w:proofErr w:type="spellStart"/>
      <w:r>
        <w:rPr>
          <w:lang w:val="en-US"/>
        </w:rPr>
        <w:t>MakeItSo</w:t>
      </w:r>
      <w:proofErr w:type="spellEnd"/>
      <w:r>
        <w:rPr>
          <w:lang w:val="en-US"/>
        </w:rPr>
        <w:t>, DV insert, Withdraw) within 4 seconds</w:t>
      </w:r>
    </w:p>
    <w:p w14:paraId="2E66D147" w14:textId="163777A5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within 4 seconds of selecting the movement</w:t>
      </w:r>
      <w:r w:rsidR="009A6CF3">
        <w:rPr>
          <w:lang w:val="en-US"/>
        </w:rPr>
        <w:t xml:space="preserve"> selection</w:t>
      </w:r>
    </w:p>
    <w:p w14:paraId="3A9C840D" w14:textId="5B59FEEE" w:rsidR="00CF2E00" w:rsidRDefault="00CF2E00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T</w:t>
      </w:r>
      <w:r w:rsidR="0052332E">
        <w:rPr>
          <w:lang w:val="en-US"/>
        </w:rPr>
        <w:t>o</w:t>
      </w:r>
      <w:r>
        <w:rPr>
          <w:lang w:val="en-US"/>
        </w:rPr>
        <w:t xml:space="preserve"> STOP automated movement</w:t>
      </w:r>
      <w:r w:rsidR="0052332E">
        <w:rPr>
          <w:lang w:val="en-US"/>
        </w:rPr>
        <w:t xml:space="preserve"> of DV insert or </w:t>
      </w:r>
      <w:proofErr w:type="spellStart"/>
      <w:r w:rsidR="0052332E">
        <w:rPr>
          <w:lang w:val="en-US"/>
        </w:rPr>
        <w:t>Withdrawl</w:t>
      </w:r>
      <w:proofErr w:type="spellEnd"/>
    </w:p>
    <w:p w14:paraId="40B3BE46" w14:textId="20BD98BC" w:rsidR="00CF2E00" w:rsidRDefault="00CF2E00" w:rsidP="00CF2E00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Press </w:t>
      </w:r>
      <w:r w:rsidR="000522F1">
        <w:rPr>
          <w:lang w:val="en-US"/>
        </w:rPr>
        <w:t>Disa</w:t>
      </w:r>
      <w:r>
        <w:rPr>
          <w:lang w:val="en-US"/>
        </w:rPr>
        <w:t xml:space="preserve">ble </w:t>
      </w:r>
      <w:r w:rsidR="000522F1">
        <w:rPr>
          <w:lang w:val="en-US"/>
        </w:rPr>
        <w:t>S</w:t>
      </w:r>
      <w:r>
        <w:rPr>
          <w:lang w:val="en-US"/>
        </w:rPr>
        <w:t>tepper button OR Safety Disengage</w:t>
      </w:r>
    </w:p>
    <w:p w14:paraId="32EC06D0" w14:textId="77777777" w:rsidR="009A6CF3" w:rsidRDefault="009A6CF3" w:rsidP="009A6CF3">
      <w:pPr>
        <w:spacing w:line="240" w:lineRule="auto"/>
        <w:rPr>
          <w:lang w:val="en-US"/>
        </w:rPr>
      </w:pPr>
    </w:p>
    <w:p w14:paraId="7E8C3CEE" w14:textId="77777777" w:rsidR="009A6CF3" w:rsidRDefault="009A6CF3" w:rsidP="009A6CF3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1F0E615F" w14:textId="2F441774" w:rsidR="009A6CF3" w:rsidRDefault="009A6CF3" w:rsidP="009A6CF3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1 method of automated movement </w:t>
      </w:r>
    </w:p>
    <w:p w14:paraId="05BA4112" w14:textId="77777777" w:rsidR="009A6CF3" w:rsidRDefault="009A6CF3" w:rsidP="009A6CF3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MakeIsSo</w:t>
      </w:r>
      <w:proofErr w:type="spellEnd"/>
      <w:r>
        <w:rPr>
          <w:lang w:val="en-US"/>
        </w:rPr>
        <w:t xml:space="preserve"> - Move to X,Y, and Z via manual entry or from list.</w:t>
      </w:r>
    </w:p>
    <w:p w14:paraId="42D2EF0A" w14:textId="77777777" w:rsidR="009A6CF3" w:rsidRDefault="009A6CF3" w:rsidP="009A6CF3">
      <w:pPr>
        <w:pStyle w:val="ListParagraph"/>
        <w:spacing w:line="240" w:lineRule="auto"/>
        <w:ind w:left="2160"/>
        <w:rPr>
          <w:lang w:val="en-US"/>
        </w:rPr>
      </w:pPr>
    </w:p>
    <w:p w14:paraId="4A60BAE2" w14:textId="15CBB73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Using the keypad</w:t>
      </w:r>
    </w:p>
    <w:p w14:paraId="7BEE4B23" w14:textId="573C0C71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(or enter) the desired coordinates</w:t>
      </w:r>
    </w:p>
    <w:p w14:paraId="7FC57226" w14:textId="1D5F6AF8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check Make It So checkbox</w:t>
      </w:r>
    </w:p>
    <w:p w14:paraId="7C67DC9E" w14:textId="459BB07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button</w:t>
      </w:r>
    </w:p>
    <w:p w14:paraId="1B0A3DD2" w14:textId="71D8C37C" w:rsidR="003F5763" w:rsidRDefault="003F5763" w:rsidP="003F5763">
      <w:pPr>
        <w:spacing w:line="240" w:lineRule="auto"/>
        <w:ind w:left="1080"/>
        <w:rPr>
          <w:lang w:val="en-US"/>
        </w:rPr>
      </w:pPr>
      <w:proofErr w:type="spellStart"/>
      <w:r>
        <w:rPr>
          <w:lang w:val="en-US"/>
        </w:rPr>
        <w:t>Autowithdraw</w:t>
      </w:r>
      <w:proofErr w:type="spellEnd"/>
      <w:r>
        <w:rPr>
          <w:lang w:val="en-US"/>
        </w:rPr>
        <w:t>:</w:t>
      </w:r>
    </w:p>
    <w:p w14:paraId="508E66DA" w14:textId="7613C884" w:rsidR="004C13A4" w:rsidRDefault="004C13A4" w:rsidP="004C13A4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safety button</w:t>
      </w:r>
    </w:p>
    <w:p w14:paraId="7B198A17" w14:textId="304F230F" w:rsidR="004C13A4" w:rsidRDefault="004C13A4" w:rsidP="004C13A4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press </w:t>
      </w:r>
      <w:proofErr w:type="spellStart"/>
      <w:r>
        <w:rPr>
          <w:lang w:val="en-US"/>
        </w:rPr>
        <w:t>AutoWithdraw</w:t>
      </w:r>
      <w:proofErr w:type="spellEnd"/>
      <w:r>
        <w:rPr>
          <w:lang w:val="en-US"/>
        </w:rPr>
        <w:t xml:space="preserve"> button </w:t>
      </w:r>
      <w:r w:rsidRPr="004C13A4">
        <w:rPr>
          <w:lang w:val="en-US"/>
        </w:rPr>
        <w:t>(TO disengage the auto withdraw press the safety button again)</w:t>
      </w:r>
    </w:p>
    <w:p w14:paraId="228BD7DB" w14:textId="5F59FC00" w:rsidR="004C13A4" w:rsidRDefault="004C13A4" w:rsidP="004C13A4">
      <w:pPr>
        <w:spacing w:line="240" w:lineRule="auto"/>
        <w:rPr>
          <w:lang w:val="en-US"/>
        </w:rPr>
      </w:pPr>
      <w:proofErr w:type="spellStart"/>
      <w:r>
        <w:rPr>
          <w:lang w:val="en-US"/>
        </w:rPr>
        <w:lastRenderedPageBreak/>
        <w:t>Autoposition</w:t>
      </w:r>
      <w:proofErr w:type="spellEnd"/>
      <w:r>
        <w:rPr>
          <w:lang w:val="en-US"/>
        </w:rPr>
        <w:t xml:space="preserve"> files:</w:t>
      </w:r>
    </w:p>
    <w:p w14:paraId="2C8C238F" w14:textId="4E469111" w:rsidR="004C13A4" w:rsidRDefault="004C13A4" w:rsidP="004C13A4">
      <w:pPr>
        <w:spacing w:line="240" w:lineRule="auto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>:</w:t>
      </w:r>
    </w:p>
    <w:p w14:paraId="790FD1A9" w14:textId="3E3D323B" w:rsidR="004C13A4" w:rsidRDefault="004C13A4" w:rsidP="004C13A4">
      <w:pPr>
        <w:spacing w:line="240" w:lineRule="auto"/>
        <w:rPr>
          <w:lang w:val="en-US"/>
        </w:rPr>
      </w:pPr>
      <w:r>
        <w:rPr>
          <w:lang w:val="en-US"/>
        </w:rPr>
        <w:tab/>
        <w:t xml:space="preserve">Text file with </w:t>
      </w:r>
      <w:r w:rsidR="00787081">
        <w:rPr>
          <w:lang w:val="en-US"/>
        </w:rPr>
        <w:t xml:space="preserve">SPACES </w:t>
      </w:r>
      <w:r w:rsidR="004114AF">
        <w:rPr>
          <w:lang w:val="en-US"/>
        </w:rPr>
        <w:t xml:space="preserve"> not COMMAS</w:t>
      </w:r>
    </w:p>
    <w:p w14:paraId="7CAE10D2" w14:textId="31B2FE60" w:rsidR="004C13A4" w:rsidRPr="004C13A4" w:rsidRDefault="004C13A4" w:rsidP="004C13A4">
      <w:pPr>
        <w:spacing w:line="240" w:lineRule="auto"/>
        <w:rPr>
          <w:lang w:val="en-US"/>
        </w:rPr>
      </w:pPr>
      <w:r>
        <w:rPr>
          <w:lang w:val="en-US"/>
        </w:rPr>
        <w:tab/>
        <w:t>Name</w:t>
      </w:r>
      <w:r w:rsidR="004114AF">
        <w:rPr>
          <w:lang w:val="en-US"/>
        </w:rPr>
        <w:t xml:space="preserve">, </w:t>
      </w:r>
      <w:r>
        <w:rPr>
          <w:lang w:val="en-US"/>
        </w:rPr>
        <w:t>AP</w:t>
      </w:r>
      <w:r w:rsidR="004114AF">
        <w:rPr>
          <w:lang w:val="en-US"/>
        </w:rPr>
        <w:t xml:space="preserve">, </w:t>
      </w:r>
      <w:r>
        <w:rPr>
          <w:lang w:val="en-US"/>
        </w:rPr>
        <w:t xml:space="preserve">ML, DV, </w:t>
      </w:r>
      <w:r w:rsidR="00A941F9">
        <w:rPr>
          <w:lang w:val="en-US"/>
        </w:rPr>
        <w:t>withdraw</w:t>
      </w:r>
      <w:r w:rsidR="006D2762">
        <w:rPr>
          <w:lang w:val="en-US"/>
        </w:rPr>
        <w:t xml:space="preserve"> </w:t>
      </w:r>
      <w:r w:rsidR="00A750F8">
        <w:rPr>
          <w:lang w:val="en-US"/>
        </w:rPr>
        <w:t>total</w:t>
      </w:r>
      <w:r w:rsidR="006D2762">
        <w:rPr>
          <w:lang w:val="en-US"/>
        </w:rPr>
        <w:t xml:space="preserve"> </w:t>
      </w:r>
      <w:r w:rsidR="00A941F9">
        <w:rPr>
          <w:lang w:val="en-US"/>
        </w:rPr>
        <w:t>wait (s), withdraw pauses, withdraw rate (mm/min)</w:t>
      </w:r>
    </w:p>
    <w:p w14:paraId="0A3A6DA0" w14:textId="77777777" w:rsidR="009A6CF3" w:rsidRDefault="009A6CF3" w:rsidP="009A6CF3">
      <w:pPr>
        <w:spacing w:line="240" w:lineRule="auto"/>
        <w:rPr>
          <w:lang w:val="en-US"/>
        </w:rPr>
      </w:pPr>
    </w:p>
    <w:p w14:paraId="5AD1AD05" w14:textId="77777777" w:rsidR="009A6CF3" w:rsidRPr="009A6CF3" w:rsidRDefault="009A6CF3" w:rsidP="009A6CF3">
      <w:pPr>
        <w:spacing w:line="240" w:lineRule="auto"/>
        <w:ind w:left="720"/>
        <w:rPr>
          <w:lang w:val="en-US"/>
        </w:rPr>
      </w:pPr>
    </w:p>
    <w:sectPr w:rsidR="009A6CF3" w:rsidRPr="009A6C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7153"/>
    <w:multiLevelType w:val="hybridMultilevel"/>
    <w:tmpl w:val="A89258F8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713"/>
    <w:multiLevelType w:val="hybridMultilevel"/>
    <w:tmpl w:val="E8103502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A678C"/>
    <w:multiLevelType w:val="hybridMultilevel"/>
    <w:tmpl w:val="0F0C7ECC"/>
    <w:lvl w:ilvl="0" w:tplc="52B8C94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DB2443"/>
    <w:multiLevelType w:val="hybridMultilevel"/>
    <w:tmpl w:val="AB9622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B6445"/>
    <w:multiLevelType w:val="hybridMultilevel"/>
    <w:tmpl w:val="4E1E6278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3D46DDE"/>
    <w:multiLevelType w:val="hybridMultilevel"/>
    <w:tmpl w:val="3AEC037A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B20BAC"/>
    <w:multiLevelType w:val="hybridMultilevel"/>
    <w:tmpl w:val="2CEA64BC"/>
    <w:lvl w:ilvl="0" w:tplc="9F701E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59B0D3D"/>
    <w:multiLevelType w:val="hybridMultilevel"/>
    <w:tmpl w:val="DCC04EDC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0558416">
    <w:abstractNumId w:val="3"/>
  </w:num>
  <w:num w:numId="2" w16cid:durableId="129132324">
    <w:abstractNumId w:val="7"/>
  </w:num>
  <w:num w:numId="3" w16cid:durableId="186720899">
    <w:abstractNumId w:val="5"/>
  </w:num>
  <w:num w:numId="4" w16cid:durableId="430710235">
    <w:abstractNumId w:val="0"/>
  </w:num>
  <w:num w:numId="5" w16cid:durableId="1909416290">
    <w:abstractNumId w:val="1"/>
  </w:num>
  <w:num w:numId="6" w16cid:durableId="930045525">
    <w:abstractNumId w:val="4"/>
  </w:num>
  <w:num w:numId="7" w16cid:durableId="1969819095">
    <w:abstractNumId w:val="2"/>
  </w:num>
  <w:num w:numId="8" w16cid:durableId="1292398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7B"/>
    <w:rsid w:val="000357E0"/>
    <w:rsid w:val="000522F1"/>
    <w:rsid w:val="000D02B1"/>
    <w:rsid w:val="000D0FB2"/>
    <w:rsid w:val="002647C6"/>
    <w:rsid w:val="00283A17"/>
    <w:rsid w:val="003B45C2"/>
    <w:rsid w:val="003F5763"/>
    <w:rsid w:val="004114AF"/>
    <w:rsid w:val="004A4ABB"/>
    <w:rsid w:val="004C13A4"/>
    <w:rsid w:val="004C3348"/>
    <w:rsid w:val="004D4218"/>
    <w:rsid w:val="0052332E"/>
    <w:rsid w:val="005473E2"/>
    <w:rsid w:val="006426B7"/>
    <w:rsid w:val="00652CA6"/>
    <w:rsid w:val="00656DAB"/>
    <w:rsid w:val="006B7421"/>
    <w:rsid w:val="006C2B45"/>
    <w:rsid w:val="006C77DD"/>
    <w:rsid w:val="006D2762"/>
    <w:rsid w:val="007505D6"/>
    <w:rsid w:val="00787081"/>
    <w:rsid w:val="00841961"/>
    <w:rsid w:val="00937E58"/>
    <w:rsid w:val="009A2FB8"/>
    <w:rsid w:val="009A6CF3"/>
    <w:rsid w:val="00A10BF2"/>
    <w:rsid w:val="00A750F8"/>
    <w:rsid w:val="00A941F9"/>
    <w:rsid w:val="00CF2E00"/>
    <w:rsid w:val="00D3067B"/>
    <w:rsid w:val="00D5731A"/>
    <w:rsid w:val="00D76015"/>
    <w:rsid w:val="00E62105"/>
    <w:rsid w:val="00EE6700"/>
    <w:rsid w:val="00F7069C"/>
    <w:rsid w:val="0AA0615F"/>
    <w:rsid w:val="23A27026"/>
    <w:rsid w:val="35521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046FC"/>
  <w15:chartTrackingRefBased/>
  <w15:docId w15:val="{6735EA99-F3F4-40D4-BD0B-1F5E927C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F3"/>
  </w:style>
  <w:style w:type="paragraph" w:styleId="Heading1">
    <w:name w:val="heading 1"/>
    <w:basedOn w:val="Normal"/>
    <w:next w:val="Normal"/>
    <w:link w:val="Heading1Char"/>
    <w:uiPriority w:val="9"/>
    <w:qFormat/>
    <w:rsid w:val="00D3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540</Words>
  <Characters>2462</Characters>
  <Application>Microsoft Office Word</Application>
  <DocSecurity>0</DocSecurity>
  <Lines>76</Lines>
  <Paragraphs>76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 Mulatz</dc:creator>
  <cp:keywords/>
  <dc:description/>
  <cp:lastModifiedBy>Kirk Mulatz</cp:lastModifiedBy>
  <cp:revision>28</cp:revision>
  <dcterms:created xsi:type="dcterms:W3CDTF">2026-02-25T02:12:00Z</dcterms:created>
  <dcterms:modified xsi:type="dcterms:W3CDTF">2026-07-06T03:01:00Z</dcterms:modified>
</cp:coreProperties>
</file>