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6CA8" w14:textId="0AFFFCF8" w:rsidR="00B11DDB" w:rsidRDefault="0005461D" w:rsidP="00B11DDB">
      <w:pPr>
        <w:jc w:val="center"/>
        <w:rPr>
          <w:b/>
          <w:bCs/>
        </w:rPr>
      </w:pPr>
      <w:r>
        <w:rPr>
          <w:b/>
          <w:bCs/>
        </w:rPr>
        <w:t>Empirical Evidence</w:t>
      </w:r>
    </w:p>
    <w:p w14:paraId="2AE5BF6E" w14:textId="5951B1D4" w:rsidR="00E06510" w:rsidRDefault="00E06510" w:rsidP="00633249">
      <w:pPr>
        <w:ind w:firstLine="720"/>
      </w:pPr>
      <w:r>
        <w:t xml:space="preserve">The following uses I/O graphs to measure the traffic flow of the localized, simulated network </w:t>
      </w:r>
      <w:r w:rsidR="00106A33">
        <w:t>with one server servicing a network for multiple honest clients</w:t>
      </w:r>
      <w:r w:rsidR="00027E24">
        <w:t>.  These experiments were recorded on a simulated network created through Mininet with the network performance recorded by Wireshark</w:t>
      </w:r>
      <w:r w:rsidR="00106A33">
        <w:t>.</w:t>
      </w:r>
      <w:r w:rsidR="00191324">
        <w:t xml:space="preserve">  </w:t>
      </w:r>
      <w:r w:rsidR="00E92BEC">
        <w:t>T</w:t>
      </w:r>
      <w:r w:rsidR="00191324">
        <w:t>he measureme</w:t>
      </w:r>
      <w:r w:rsidR="00E92BEC">
        <w:t>n</w:t>
      </w:r>
      <w:r w:rsidR="00191324">
        <w:t>t</w:t>
      </w:r>
      <w:r w:rsidR="00E92BEC">
        <w:t>s</w:t>
      </w:r>
      <w:r w:rsidR="00191324">
        <w:t xml:space="preserve"> </w:t>
      </w:r>
      <w:r w:rsidR="00E92BEC">
        <w:t>are</w:t>
      </w:r>
      <w:r w:rsidR="00191324">
        <w:t xml:space="preserve"> based on the amount of packets being sent out over the time in seconds.</w:t>
      </w:r>
    </w:p>
    <w:p w14:paraId="676E485C" w14:textId="61FC54E4" w:rsidR="007B5F4E" w:rsidRDefault="007B5F4E" w:rsidP="007B5F4E">
      <w:pPr>
        <w:pStyle w:val="ListParagraph"/>
        <w:numPr>
          <w:ilvl w:val="0"/>
          <w:numId w:val="1"/>
        </w:numPr>
      </w:pPr>
      <w:r>
        <w:t>The vertical column displays packets being sent out.</w:t>
      </w:r>
    </w:p>
    <w:p w14:paraId="28518F90" w14:textId="30E56B9E" w:rsidR="007B5F4E" w:rsidRDefault="007B5F4E" w:rsidP="007B5F4E">
      <w:pPr>
        <w:pStyle w:val="ListParagraph"/>
        <w:numPr>
          <w:ilvl w:val="0"/>
          <w:numId w:val="1"/>
        </w:numPr>
      </w:pPr>
      <w:r>
        <w:t>The horizontal axis shows the time passing per second.</w:t>
      </w:r>
    </w:p>
    <w:p w14:paraId="5F83C3D0" w14:textId="77777777" w:rsidR="00DF1CEE" w:rsidRDefault="007B5F4E" w:rsidP="00DF1CEE">
      <w:pPr>
        <w:ind w:firstLine="720"/>
      </w:pPr>
      <w:r>
        <w:t xml:space="preserve">The graph below displays the I/O performance of a host servicing 31 other clients that occasionally send queries to the host.  These three graphs were </w:t>
      </w:r>
      <w:r w:rsidR="001C4985">
        <w:t>from 3 different instances of a network simulation, but they are recorded at different times because the simulated network on Mininet was being upheld by a single 2.7Hz CPU on a Unix virtual machine.  This issue meant that it often took extra time to set up the server and 31 clients/attackers before the network simulation was fully established.</w:t>
      </w:r>
    </w:p>
    <w:p w14:paraId="355F1F7A" w14:textId="3A8D730E" w:rsidR="00702E2B" w:rsidRPr="00DF1CEE" w:rsidRDefault="00702E2B" w:rsidP="00DF1CEE">
      <w:pPr>
        <w:ind w:firstLine="720"/>
      </w:pPr>
      <w:r w:rsidRPr="00702E2B">
        <w:rPr>
          <w:b/>
          <w:bCs/>
          <w:noProof/>
        </w:rPr>
        <w:drawing>
          <wp:inline distT="0" distB="0" distL="0" distR="0" wp14:anchorId="22EF90AD" wp14:editId="7B1F7491">
            <wp:extent cx="4207714" cy="2312894"/>
            <wp:effectExtent l="0" t="0" r="2540" b="0"/>
            <wp:docPr id="12" name="Picture 12" descr="A picture containing text, bo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boa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4699" cy="23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1BB6" w14:textId="09DECB4D" w:rsidR="00106A33" w:rsidRDefault="00702E2B" w:rsidP="00664EDB">
      <w:r w:rsidRPr="00702E2B">
        <w:rPr>
          <w:noProof/>
        </w:rPr>
        <w:lastRenderedPageBreak/>
        <w:drawing>
          <wp:inline distT="0" distB="0" distL="0" distR="0" wp14:anchorId="0B013F1D" wp14:editId="22D2E5F3">
            <wp:extent cx="4347882" cy="2200883"/>
            <wp:effectExtent l="0" t="0" r="0" b="9525"/>
            <wp:docPr id="1" name="Picture 1" descr="A picture containing text, boat,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boat, wa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344" cy="220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7B2" w:rsidRPr="006077B2">
        <w:rPr>
          <w:noProof/>
        </w:rPr>
        <w:drawing>
          <wp:inline distT="0" distB="0" distL="0" distR="0" wp14:anchorId="184CE5D6" wp14:editId="17351486">
            <wp:extent cx="3969276" cy="2084294"/>
            <wp:effectExtent l="0" t="0" r="0" b="0"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5952" cy="20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BFED" w14:textId="77777777" w:rsidR="00702E2B" w:rsidRDefault="00702E2B" w:rsidP="00664EDB"/>
    <w:p w14:paraId="69ED02EB" w14:textId="3DD8998A" w:rsidR="00106A33" w:rsidRDefault="00B171BB" w:rsidP="00664EDB">
      <w:r>
        <w:t xml:space="preserve">After the network performance of a standard network was recorded, the next set of simulations  were done on the same setup of one host and 31 other clients.   However, these clients were changed into </w:t>
      </w:r>
      <w:r w:rsidR="00324676">
        <w:t>attackers</w:t>
      </w:r>
    </w:p>
    <w:p w14:paraId="1576F7C6" w14:textId="1C59C4DC" w:rsidR="002A0866" w:rsidRDefault="002A0866" w:rsidP="00664EDB">
      <w:r w:rsidRPr="002A0866">
        <w:rPr>
          <w:noProof/>
        </w:rPr>
        <w:lastRenderedPageBreak/>
        <w:drawing>
          <wp:inline distT="0" distB="0" distL="0" distR="0" wp14:anchorId="3AE1E804" wp14:editId="0B784E04">
            <wp:extent cx="3442447" cy="2986764"/>
            <wp:effectExtent l="0" t="0" r="5715" b="4445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3010" cy="300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FA22" w14:textId="7A469B12" w:rsidR="00C87645" w:rsidRDefault="006077B2" w:rsidP="00664EDB">
      <w:pPr>
        <w:rPr>
          <w:b/>
          <w:bCs/>
        </w:rPr>
      </w:pPr>
      <w:r w:rsidRPr="006077B2">
        <w:rPr>
          <w:b/>
          <w:bCs/>
          <w:noProof/>
        </w:rPr>
        <w:drawing>
          <wp:inline distT="0" distB="0" distL="0" distR="0" wp14:anchorId="01B7F036" wp14:editId="6240E5BF">
            <wp:extent cx="5258534" cy="4896533"/>
            <wp:effectExtent l="0" t="0" r="0" b="0"/>
            <wp:docPr id="15" name="Picture 15" descr="Hist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Hist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EE04" w14:textId="77777777" w:rsidR="006077B2" w:rsidRPr="00C87645" w:rsidRDefault="006077B2" w:rsidP="00664EDB">
      <w:pPr>
        <w:rPr>
          <w:b/>
          <w:bCs/>
        </w:rPr>
      </w:pPr>
    </w:p>
    <w:p w14:paraId="30F9C925" w14:textId="1361B5F7" w:rsidR="00A62543" w:rsidRDefault="002A0866" w:rsidP="00664EDB">
      <w:r w:rsidRPr="002A0866">
        <w:rPr>
          <w:noProof/>
        </w:rPr>
        <w:drawing>
          <wp:inline distT="0" distB="0" distL="0" distR="0" wp14:anchorId="19936AB9" wp14:editId="5A1DC744">
            <wp:extent cx="5943600" cy="4255135"/>
            <wp:effectExtent l="0" t="0" r="0" b="0"/>
            <wp:docPr id="9" name="Picture 9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5477" w14:textId="609A1BE1" w:rsidR="001A7671" w:rsidRDefault="001A7671"/>
    <w:p w14:paraId="132C7350" w14:textId="5288D980" w:rsidR="00E70C1E" w:rsidRDefault="00E70C1E">
      <w:r>
        <w:t xml:space="preserve">The following evidence showcases the experiment of the same Mininet network of 1 host and 31 attackers during a DDoS attack.  However, the server is now using an implementation of the DDoS priority system for this experiment. </w:t>
      </w:r>
    </w:p>
    <w:p w14:paraId="7E56E5D9" w14:textId="1AC75082" w:rsidR="001A7671" w:rsidRDefault="001A7671" w:rsidP="00664EDB">
      <w:r w:rsidRPr="001A7671">
        <w:rPr>
          <w:noProof/>
        </w:rPr>
        <w:lastRenderedPageBreak/>
        <w:drawing>
          <wp:inline distT="0" distB="0" distL="0" distR="0" wp14:anchorId="3CB246EA" wp14:editId="03E007E1">
            <wp:extent cx="5943600" cy="3070860"/>
            <wp:effectExtent l="0" t="0" r="0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45BF" w14:textId="16731115" w:rsidR="00450190" w:rsidRPr="00E06510" w:rsidRDefault="00450190" w:rsidP="00664EDB">
      <w:r w:rsidRPr="00450190">
        <w:rPr>
          <w:noProof/>
        </w:rPr>
        <w:drawing>
          <wp:inline distT="0" distB="0" distL="0" distR="0" wp14:anchorId="7CFF7762" wp14:editId="4422E782">
            <wp:extent cx="5943600" cy="2366010"/>
            <wp:effectExtent l="0" t="0" r="0" b="0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3C4" w:rsidRPr="006303C4">
        <w:rPr>
          <w:noProof/>
        </w:rPr>
        <w:drawing>
          <wp:inline distT="0" distB="0" distL="0" distR="0" wp14:anchorId="57630E32" wp14:editId="745C0397">
            <wp:extent cx="5943600" cy="2447290"/>
            <wp:effectExtent l="0" t="0" r="0" b="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190" w:rsidRPr="00E06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A459F"/>
    <w:multiLevelType w:val="hybridMultilevel"/>
    <w:tmpl w:val="3048A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19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1D"/>
    <w:rsid w:val="00027E24"/>
    <w:rsid w:val="0005461D"/>
    <w:rsid w:val="00091A80"/>
    <w:rsid w:val="00106A33"/>
    <w:rsid w:val="0011371F"/>
    <w:rsid w:val="00191324"/>
    <w:rsid w:val="001A7671"/>
    <w:rsid w:val="001C4985"/>
    <w:rsid w:val="002A0866"/>
    <w:rsid w:val="00324676"/>
    <w:rsid w:val="00450190"/>
    <w:rsid w:val="00500218"/>
    <w:rsid w:val="00545683"/>
    <w:rsid w:val="00572101"/>
    <w:rsid w:val="00577396"/>
    <w:rsid w:val="006077B2"/>
    <w:rsid w:val="006303C4"/>
    <w:rsid w:val="00633249"/>
    <w:rsid w:val="00633DB0"/>
    <w:rsid w:val="00664EDB"/>
    <w:rsid w:val="00702E2B"/>
    <w:rsid w:val="0077021E"/>
    <w:rsid w:val="007B5F4E"/>
    <w:rsid w:val="007C0222"/>
    <w:rsid w:val="00916A43"/>
    <w:rsid w:val="00926CED"/>
    <w:rsid w:val="00927324"/>
    <w:rsid w:val="00A62543"/>
    <w:rsid w:val="00B11DDB"/>
    <w:rsid w:val="00B171BB"/>
    <w:rsid w:val="00B53391"/>
    <w:rsid w:val="00C24B01"/>
    <w:rsid w:val="00C87645"/>
    <w:rsid w:val="00DF1CEE"/>
    <w:rsid w:val="00E06510"/>
    <w:rsid w:val="00E70C1E"/>
    <w:rsid w:val="00E92BEC"/>
    <w:rsid w:val="00F5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99C69"/>
  <w15:chartTrackingRefBased/>
  <w15:docId w15:val="{2C9426B9-DFCA-4EB0-B133-B21EF836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Vo</dc:creator>
  <cp:keywords/>
  <dc:description/>
  <cp:lastModifiedBy>Brandon Vo</cp:lastModifiedBy>
  <cp:revision>14</cp:revision>
  <dcterms:created xsi:type="dcterms:W3CDTF">2022-04-03T13:19:00Z</dcterms:created>
  <dcterms:modified xsi:type="dcterms:W3CDTF">2022-04-11T13:09:00Z</dcterms:modified>
</cp:coreProperties>
</file>