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BF" w:rsidRDefault="008442F2" w:rsidP="009415F1">
      <w:pPr>
        <w:ind w:firstLineChars="100" w:firstLine="210"/>
      </w:pPr>
      <w:r>
        <w:rPr>
          <w:rFonts w:hint="eastAsia"/>
        </w:rPr>
        <w:t>信访投诉：</w:t>
      </w:r>
      <w:r>
        <w:rPr>
          <w:rFonts w:hint="eastAsia"/>
        </w:rPr>
        <w:t xml:space="preserve"> </w:t>
      </w:r>
      <w:r w:rsidR="00E44E32">
        <w:rPr>
          <w:rFonts w:hint="eastAsia"/>
        </w:rPr>
        <w:t>投诉来源产生投诉后，会自动产生一个信访投诉任务，并导入数据。</w:t>
      </w:r>
      <w:r>
        <w:rPr>
          <w:rFonts w:hint="eastAsia"/>
        </w:rPr>
        <w:t>投诉来源分为：</w:t>
      </w:r>
      <w:r w:rsidR="00BD628D">
        <w:rPr>
          <w:rFonts w:hint="eastAsia"/>
        </w:rPr>
        <w:t>（</w:t>
      </w:r>
      <w:r>
        <w:rPr>
          <w:rFonts w:hint="eastAsia"/>
        </w:rPr>
        <w:t>12345</w:t>
      </w:r>
      <w:r w:rsidR="00BD628D">
        <w:t xml:space="preserve"> </w:t>
      </w:r>
      <w:r w:rsidR="00BD628D">
        <w:rPr>
          <w:rFonts w:hint="eastAsia"/>
        </w:rPr>
        <w:t>由专人处理）</w:t>
      </w:r>
      <w:r>
        <w:t xml:space="preserve"> </w:t>
      </w:r>
      <w:r w:rsidR="00BD628D">
        <w:t>（</w:t>
      </w:r>
      <w:r>
        <w:rPr>
          <w:rFonts w:hint="eastAsia"/>
        </w:rPr>
        <w:t>信访投诉</w:t>
      </w:r>
      <w:r>
        <w:rPr>
          <w:rFonts w:hint="eastAsia"/>
        </w:rPr>
        <w:t xml:space="preserve">  </w:t>
      </w:r>
      <w:r>
        <w:rPr>
          <w:rFonts w:hint="eastAsia"/>
        </w:rPr>
        <w:t>局长信箱</w:t>
      </w:r>
      <w:r w:rsidR="00BD628D">
        <w:rPr>
          <w:rFonts w:hint="eastAsia"/>
        </w:rPr>
        <w:t xml:space="preserve"> </w:t>
      </w:r>
      <w:r w:rsidR="00BD628D">
        <w:rPr>
          <w:rFonts w:hint="eastAsia"/>
        </w:rPr>
        <w:t>由专人处理）</w:t>
      </w:r>
      <w:r w:rsidR="00524284">
        <w:rPr>
          <w:rFonts w:hint="eastAsia"/>
        </w:rPr>
        <w:t>（来人、来信、来电</w:t>
      </w:r>
      <w:r w:rsidR="00524284">
        <w:rPr>
          <w:rFonts w:hint="eastAsia"/>
        </w:rPr>
        <w:t xml:space="preserve"> </w:t>
      </w:r>
      <w:r w:rsidR="00524284">
        <w:rPr>
          <w:rFonts w:hint="eastAsia"/>
        </w:rPr>
        <w:t>受理人自行发起流程）</w:t>
      </w:r>
      <w:r w:rsidR="003571F3">
        <w:rPr>
          <w:rFonts w:hint="eastAsia"/>
        </w:rPr>
        <w:t>。</w:t>
      </w:r>
      <w:r w:rsidR="009B71FE">
        <w:rPr>
          <w:rFonts w:hint="eastAsia"/>
        </w:rPr>
        <w:t>针对不同的来源，运用不同的信访流程</w:t>
      </w:r>
      <w:r w:rsidR="009B71FE">
        <w:rPr>
          <w:rFonts w:hint="eastAsia"/>
        </w:rPr>
        <w:t>,</w:t>
      </w:r>
      <w:r w:rsidR="009B71FE">
        <w:rPr>
          <w:rFonts w:hint="eastAsia"/>
        </w:rPr>
        <w:t>流程之间的区别是办理人和表单（待定）。</w:t>
      </w:r>
      <w:r w:rsidR="00C852E7">
        <w:rPr>
          <w:rFonts w:hint="eastAsia"/>
        </w:rPr>
        <w:t xml:space="preserve"> </w:t>
      </w:r>
      <w:r w:rsidR="00C852E7">
        <w:rPr>
          <w:rFonts w:hint="eastAsia"/>
        </w:rPr>
        <w:t>支持信访表单的打印功能</w:t>
      </w:r>
      <w:r w:rsidR="005744BB">
        <w:rPr>
          <w:rFonts w:hint="eastAsia"/>
        </w:rPr>
        <w:t>。</w:t>
      </w:r>
    </w:p>
    <w:p w:rsidR="00FF0400" w:rsidRDefault="009D20B7">
      <w:r>
        <w:rPr>
          <w:rFonts w:hint="eastAsia"/>
        </w:rPr>
        <w:t>信访投诉中的</w:t>
      </w:r>
      <w:r>
        <w:rPr>
          <w:rFonts w:hint="eastAsia"/>
        </w:rPr>
        <w:t xml:space="preserve"> </w:t>
      </w:r>
      <w:r>
        <w:rPr>
          <w:rFonts w:hint="eastAsia"/>
        </w:rPr>
        <w:t>“最终意见”</w:t>
      </w:r>
      <w:r w:rsidR="00E305AD">
        <w:rPr>
          <w:rFonts w:hint="eastAsia"/>
        </w:rPr>
        <w:t>：支持通过模板生成内容。</w:t>
      </w:r>
    </w:p>
    <w:p w:rsidR="005744BB" w:rsidRDefault="005744BB"/>
    <w:p w:rsidR="00E305AD" w:rsidRDefault="001627D5">
      <w:r>
        <w:rPr>
          <w:rFonts w:hint="eastAsia"/>
        </w:rPr>
        <w:t>查处执法</w:t>
      </w:r>
      <w:r w:rsidR="00536D9D">
        <w:rPr>
          <w:rFonts w:hint="eastAsia"/>
        </w:rPr>
        <w:t>：</w:t>
      </w:r>
      <w:r>
        <w:rPr>
          <w:rFonts w:hint="eastAsia"/>
        </w:rPr>
        <w:t>“案件来源”可从父流程中带入。</w:t>
      </w:r>
      <w:r w:rsidR="00536D9D">
        <w:rPr>
          <w:rFonts w:hint="eastAsia"/>
        </w:rPr>
        <w:t>在“填写任务单”后加一个归口节点</w:t>
      </w:r>
      <w:r w:rsidR="00850878">
        <w:rPr>
          <w:rFonts w:hint="eastAsia"/>
        </w:rPr>
        <w:t>。</w:t>
      </w:r>
    </w:p>
    <w:p w:rsidR="00FF0400" w:rsidRDefault="00FF0400"/>
    <w:p w:rsidR="00C852E7" w:rsidRDefault="00850878" w:rsidP="00C852E7">
      <w:r>
        <w:rPr>
          <w:rFonts w:hint="eastAsia"/>
        </w:rPr>
        <w:t>干扰投诉：增加归口节点</w:t>
      </w:r>
      <w:r>
        <w:t>。</w:t>
      </w:r>
      <w:r>
        <w:rPr>
          <w:rFonts w:hint="eastAsia"/>
        </w:rPr>
        <w:t>干扰投诉有两种，一种归口在频率处，一种归口在</w:t>
      </w:r>
      <w:bookmarkStart w:id="0" w:name="_GoBack"/>
      <w:r>
        <w:rPr>
          <w:rFonts w:hint="eastAsia"/>
        </w:rPr>
        <w:t>监督检查处</w:t>
      </w:r>
      <w:bookmarkEnd w:id="0"/>
      <w:r>
        <w:rPr>
          <w:rFonts w:hint="eastAsia"/>
        </w:rPr>
        <w:t>。</w:t>
      </w:r>
      <w:r w:rsidR="00C852E7">
        <w:rPr>
          <w:rFonts w:hint="eastAsia"/>
        </w:rPr>
        <w:t>支持干扰投诉单的打印功能</w:t>
      </w:r>
      <w:r w:rsidR="003F5CC1">
        <w:rPr>
          <w:rFonts w:hint="eastAsia"/>
        </w:rPr>
        <w:t>。</w:t>
      </w:r>
    </w:p>
    <w:p w:rsidR="00FF0400" w:rsidRPr="00C852E7" w:rsidRDefault="00FF0400"/>
    <w:sectPr w:rsidR="00FF0400" w:rsidRPr="00C8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9E" w:rsidRDefault="00357F9E" w:rsidP="008442F2">
      <w:r>
        <w:separator/>
      </w:r>
    </w:p>
  </w:endnote>
  <w:endnote w:type="continuationSeparator" w:id="0">
    <w:p w:rsidR="00357F9E" w:rsidRDefault="00357F9E" w:rsidP="0084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9E" w:rsidRDefault="00357F9E" w:rsidP="008442F2">
      <w:r>
        <w:separator/>
      </w:r>
    </w:p>
  </w:footnote>
  <w:footnote w:type="continuationSeparator" w:id="0">
    <w:p w:rsidR="00357F9E" w:rsidRDefault="00357F9E" w:rsidP="00844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FB"/>
    <w:rsid w:val="001627D5"/>
    <w:rsid w:val="003571F3"/>
    <w:rsid w:val="00357F9E"/>
    <w:rsid w:val="003F3224"/>
    <w:rsid w:val="003F5CC1"/>
    <w:rsid w:val="00524284"/>
    <w:rsid w:val="00536D9D"/>
    <w:rsid w:val="005744BB"/>
    <w:rsid w:val="005A3737"/>
    <w:rsid w:val="006336FC"/>
    <w:rsid w:val="00750FFB"/>
    <w:rsid w:val="008442F2"/>
    <w:rsid w:val="00850878"/>
    <w:rsid w:val="009415F1"/>
    <w:rsid w:val="009B71FE"/>
    <w:rsid w:val="009D20B7"/>
    <w:rsid w:val="00A672B3"/>
    <w:rsid w:val="00BD628D"/>
    <w:rsid w:val="00C852E7"/>
    <w:rsid w:val="00D14CBF"/>
    <w:rsid w:val="00E305AD"/>
    <w:rsid w:val="00E44E32"/>
    <w:rsid w:val="00FF040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65C8A-936F-4847-8B01-D656F86E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2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921F-498A-4CB3-98CD-FA80A346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20</cp:revision>
  <dcterms:created xsi:type="dcterms:W3CDTF">2017-08-25T09:37:00Z</dcterms:created>
  <dcterms:modified xsi:type="dcterms:W3CDTF">2017-08-30T08:29:00Z</dcterms:modified>
</cp:coreProperties>
</file>