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A" w:rsidRDefault="00F23BB8">
      <w:pPr>
        <w:pStyle w:val="Title"/>
      </w:pPr>
      <w:r>
        <w:t>GrainPalette: A Deep Learning Odyssey in Rice Type Classification Through Transfer Learning</w:t>
      </w:r>
    </w:p>
    <w:p w:rsidR="00F23BB8" w:rsidRDefault="00F23BB8" w:rsidP="00F23BB8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ID :</w:t>
      </w:r>
      <w:proofErr w:type="gramEnd"/>
      <w:r>
        <w:rPr>
          <w:rFonts w:ascii="Verdana" w:hAnsi="Verdana"/>
          <w:color w:val="222222"/>
          <w:sz w:val="20"/>
          <w:szCs w:val="20"/>
        </w:rPr>
        <w:t> LTVIP2025TMID46630</w:t>
      </w:r>
    </w:p>
    <w:p w:rsidR="00F23BB8" w:rsidRDefault="00F23BB8" w:rsidP="00F23BB8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  <w:bookmarkStart w:id="0" w:name="_GoBack"/>
    </w:p>
    <w:bookmarkEnd w:id="0"/>
    <w:p w:rsidR="00F23BB8" w:rsidRDefault="00F23BB8" w:rsidP="00F23BB8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 G </w:t>
      </w:r>
      <w:proofErr w:type="spellStart"/>
      <w:r>
        <w:rPr>
          <w:rFonts w:ascii="Verdana" w:hAnsi="Verdana"/>
          <w:color w:val="222222"/>
          <w:sz w:val="20"/>
          <w:szCs w:val="20"/>
        </w:rPr>
        <w:t>Ravali</w:t>
      </w:r>
      <w:proofErr w:type="spellEnd"/>
    </w:p>
    <w:p w:rsidR="00F23BB8" w:rsidRDefault="00F23BB8" w:rsidP="00F23BB8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 K </w:t>
      </w:r>
      <w:proofErr w:type="spellStart"/>
      <w:r>
        <w:rPr>
          <w:rFonts w:ascii="Verdana" w:hAnsi="Verdana"/>
          <w:color w:val="222222"/>
          <w:sz w:val="20"/>
          <w:szCs w:val="20"/>
        </w:rPr>
        <w:t>Swarnalatha</w:t>
      </w:r>
      <w:proofErr w:type="spellEnd"/>
    </w:p>
    <w:p w:rsidR="00F23BB8" w:rsidRDefault="00F23BB8" w:rsidP="00F23BB8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 M </w:t>
      </w:r>
      <w:proofErr w:type="spellStart"/>
      <w:r>
        <w:rPr>
          <w:rFonts w:ascii="Verdana" w:hAnsi="Verdana"/>
          <w:color w:val="222222"/>
          <w:sz w:val="20"/>
          <w:szCs w:val="20"/>
        </w:rPr>
        <w:t>Sudeepa</w:t>
      </w:r>
      <w:proofErr w:type="spellEnd"/>
    </w:p>
    <w:p w:rsidR="00F23BB8" w:rsidRPr="00F23BB8" w:rsidRDefault="00F23BB8" w:rsidP="00F23BB8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Chavva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Sowmyasri</w:t>
      </w:r>
      <w:proofErr w:type="spellEnd"/>
    </w:p>
    <w:p w:rsidR="008C5EFA" w:rsidRDefault="00F23BB8">
      <w:pPr>
        <w:pStyle w:val="Heading1"/>
      </w:pPr>
      <w:r>
        <w:t>Objective</w:t>
      </w:r>
      <w:r w:rsidRPr="00F23BB8">
        <w:t xml:space="preserve"> </w:t>
      </w:r>
    </w:p>
    <w:p w:rsidR="008C5EFA" w:rsidRDefault="00F23BB8">
      <w:r>
        <w:t xml:space="preserve">To build a web-based deep </w:t>
      </w:r>
      <w:r>
        <w:t>learning model that classifies five different rice types using image inputs. The system aims to help farmers, researchers, and gardeners identify rice types effectively.</w:t>
      </w:r>
    </w:p>
    <w:p w:rsidR="008C5EFA" w:rsidRDefault="00F23BB8">
      <w:pPr>
        <w:pStyle w:val="Heading1"/>
      </w:pPr>
      <w:r>
        <w:t>Technologies Used</w:t>
      </w:r>
    </w:p>
    <w:p w:rsidR="008C5EFA" w:rsidRDefault="00F23BB8">
      <w:r>
        <w:t>- Python</w:t>
      </w:r>
      <w:r>
        <w:br/>
        <w:t>- TensorFlow &amp; Keras</w:t>
      </w:r>
      <w:r>
        <w:br/>
        <w:t>- Transfer Learning (MobileNetV2/V4)</w:t>
      </w:r>
      <w:r>
        <w:br/>
        <w:t>-</w:t>
      </w:r>
      <w:r>
        <w:t xml:space="preserve"> Flask Framework</w:t>
      </w:r>
      <w:r>
        <w:br/>
        <w:t>- HTML/CSS (Frontend)</w:t>
      </w:r>
      <w:r>
        <w:br/>
        <w:t>- NumPy, OpenCV, Matplotlib</w:t>
      </w:r>
    </w:p>
    <w:p w:rsidR="008C5EFA" w:rsidRDefault="00F23BB8">
      <w:pPr>
        <w:pStyle w:val="Heading1"/>
      </w:pPr>
      <w:r>
        <w:t>Dataset Source</w:t>
      </w:r>
    </w:p>
    <w:p w:rsidR="008C5EFA" w:rsidRDefault="00F23BB8">
      <w:r>
        <w:t>Rice Image Dataset from Kaggle: https://www.kaggle.com/datasets/muratkokludataset/rice-image-dataset</w:t>
      </w:r>
    </w:p>
    <w:p w:rsidR="008C5EFA" w:rsidRDefault="00F23BB8">
      <w:pPr>
        <w:pStyle w:val="Heading1"/>
      </w:pPr>
      <w:r>
        <w:t>Rice Varieties Covered</w:t>
      </w:r>
    </w:p>
    <w:p w:rsidR="008C5EFA" w:rsidRDefault="00F23BB8">
      <w:r>
        <w:t>- Arborio</w:t>
      </w:r>
      <w:r>
        <w:br/>
        <w:t>- Basmati</w:t>
      </w:r>
      <w:r>
        <w:br/>
        <w:t>- Ipsala</w:t>
      </w:r>
      <w:r>
        <w:br/>
      </w:r>
      <w:r>
        <w:lastRenderedPageBreak/>
        <w:t>- Jasmine</w:t>
      </w:r>
      <w:r>
        <w:br/>
        <w:t>- Karacadag</w:t>
      </w:r>
    </w:p>
    <w:p w:rsidR="008C5EFA" w:rsidRDefault="00F23BB8">
      <w:pPr>
        <w:pStyle w:val="Heading1"/>
      </w:pPr>
      <w:r>
        <w:t>Project Workflow</w:t>
      </w:r>
    </w:p>
    <w:p w:rsidR="008C5EFA" w:rsidRDefault="00F23BB8">
      <w:r>
        <w:t>1. Data Collection &amp; Preprocessing</w:t>
      </w:r>
      <w:r>
        <w:br/>
        <w:t>2. Model Building</w:t>
      </w:r>
      <w:r>
        <w:br/>
        <w:t>3. Flask Web Application</w:t>
      </w:r>
      <w:r>
        <w:br/>
        <w:t>4. Testing &amp; Evaluation</w:t>
      </w:r>
    </w:p>
    <w:p w:rsidR="008C5EFA" w:rsidRDefault="00F23BB8">
      <w:pPr>
        <w:pStyle w:val="Heading1"/>
      </w:pPr>
      <w:r>
        <w:t>Use Case Scenarios</w:t>
      </w:r>
    </w:p>
    <w:p w:rsidR="008C5EFA" w:rsidRDefault="00F23BB8">
      <w:r>
        <w:t>- Farmers: Identify rice seeds before cultivation</w:t>
      </w:r>
      <w:r>
        <w:br/>
        <w:t>- Researchers: Quickly classify samples during field trials</w:t>
      </w:r>
      <w:r>
        <w:br/>
        <w:t xml:space="preserve">- Home </w:t>
      </w:r>
      <w:r>
        <w:t>Gardeners: Understand seed packets and crop type</w:t>
      </w:r>
    </w:p>
    <w:p w:rsidR="008C5EFA" w:rsidRDefault="00F23BB8">
      <w:pPr>
        <w:pStyle w:val="Heading1"/>
      </w:pPr>
      <w:r>
        <w:t>Results</w:t>
      </w:r>
    </w:p>
    <w:p w:rsidR="008C5EFA" w:rsidRDefault="00F23BB8">
      <w:r>
        <w:t>Model Accuracy: ~95%</w:t>
      </w:r>
      <w:r>
        <w:br/>
        <w:t>Prediction Time: &lt; 2 seconds per image</w:t>
      </w:r>
    </w:p>
    <w:p w:rsidR="008C5EFA" w:rsidRDefault="00F23BB8">
      <w:pPr>
        <w:pStyle w:val="Heading1"/>
      </w:pPr>
      <w:r>
        <w:t>Screenshots Included</w:t>
      </w:r>
    </w:p>
    <w:p w:rsidR="008C5EFA" w:rsidRDefault="00F23BB8">
      <w:r>
        <w:t>Model training graphs</w:t>
      </w:r>
      <w:r>
        <w:br/>
        <w:t>Flask web interface (upload &amp; prediction result)</w:t>
      </w:r>
      <w:r>
        <w:br/>
        <w:t>Sample predictions of 5 rice types</w:t>
      </w:r>
    </w:p>
    <w:p w:rsidR="008C5EFA" w:rsidRDefault="00F23BB8">
      <w:pPr>
        <w:pStyle w:val="Heading1"/>
      </w:pPr>
      <w:r>
        <w:t>Conclusion</w:t>
      </w:r>
    </w:p>
    <w:p w:rsidR="008C5EFA" w:rsidRDefault="00F23BB8">
      <w:r>
        <w:t>T</w:t>
      </w:r>
      <w:r>
        <w:t>his project demonstrates the effectiveness of transfer learning for agricultural applications. By integrating a deep learning model with a user-friendly Flask web interface, we created a powerful tool for real-world rice classification. This system is scal</w:t>
      </w:r>
      <w:r>
        <w:t>able and can be extended to more crops or plant disease detection in the future.</w:t>
      </w:r>
    </w:p>
    <w:p w:rsidR="008C5EFA" w:rsidRDefault="00F23BB8">
      <w:pPr>
        <w:pStyle w:val="Heading1"/>
      </w:pPr>
      <w:r>
        <w:t>References</w:t>
      </w:r>
    </w:p>
    <w:p w:rsidR="008C5EFA" w:rsidRDefault="00F23BB8">
      <w:r>
        <w:t>- TensorFlow Hub MobileNetV2 Docs</w:t>
      </w:r>
      <w:r>
        <w:br/>
        <w:t>- Kaggle Rice Dataset</w:t>
      </w:r>
      <w:r>
        <w:br/>
        <w:t>- Flask Documentation</w:t>
      </w:r>
    </w:p>
    <w:p w:rsidR="008C5EFA" w:rsidRDefault="00F23BB8">
      <w:r>
        <w:br w:type="page"/>
      </w:r>
    </w:p>
    <w:p w:rsidR="008C5EFA" w:rsidRDefault="00F23BB8">
      <w:pPr>
        <w:pStyle w:val="Heading1"/>
      </w:pPr>
      <w:r>
        <w:lastRenderedPageBreak/>
        <w:t>Phase-1: Brainstorming &amp; Ideation</w:t>
      </w:r>
    </w:p>
    <w:p w:rsidR="008C5EFA" w:rsidRDefault="00F23BB8">
      <w:r>
        <w:t>Objective:</w:t>
      </w:r>
      <w:r>
        <w:br/>
        <w:t>Identify the problem statement.</w:t>
      </w:r>
      <w:r>
        <w:br/>
        <w:t xml:space="preserve">Define </w:t>
      </w:r>
      <w:r>
        <w:t>the purpose and impact of the project.</w:t>
      </w:r>
    </w:p>
    <w:p w:rsidR="008C5EFA" w:rsidRDefault="00F23BB8">
      <w:r>
        <w:t>Key Points:</w:t>
      </w:r>
      <w:r>
        <w:br/>
        <w:t>1. Problem Statement: Visual rice classification is a tedious and error-prone task for non-experts.</w:t>
      </w:r>
      <w:r>
        <w:br/>
        <w:t>2. Proposed Solution: An AI-driven image classifier that instantly identifies rice varieties.</w:t>
      </w:r>
      <w:r>
        <w:br/>
        <w:t>3. Target U</w:t>
      </w:r>
      <w:r>
        <w:t>sers: Farmers, agricultural researchers, home gardeners.</w:t>
      </w:r>
      <w:r>
        <w:br/>
        <w:t>4. Expected Outcome: Quick, accurate rice variety prediction with minimal user effort.</w:t>
      </w:r>
    </w:p>
    <w:p w:rsidR="008C5EFA" w:rsidRDefault="00F23BB8">
      <w:pPr>
        <w:pStyle w:val="Heading1"/>
      </w:pPr>
      <w:r>
        <w:t>Phase-2: Requirement Analysis</w:t>
      </w:r>
    </w:p>
    <w:p w:rsidR="008C5EFA" w:rsidRDefault="00F23BB8">
      <w:r>
        <w:t>Objective:</w:t>
      </w:r>
      <w:r>
        <w:br/>
        <w:t>Define technical and functional requirements.</w:t>
      </w:r>
    </w:p>
    <w:p w:rsidR="008C5EFA" w:rsidRDefault="00F23BB8">
      <w:r>
        <w:t>Key Points:</w:t>
      </w:r>
      <w:r>
        <w:br/>
        <w:t xml:space="preserve">1. Technical </w:t>
      </w:r>
      <w:r>
        <w:t>Requirements: Python, TensorFlow, Keras, Flask, OpenCV.</w:t>
      </w:r>
      <w:r>
        <w:br/>
        <w:t>2. Functional Requirements: Image upload, classification, UI for prediction result.</w:t>
      </w:r>
      <w:r>
        <w:br/>
        <w:t>3. Constraints &amp; Challenges: Model generalization, real-time inference, limited training data.</w:t>
      </w:r>
    </w:p>
    <w:p w:rsidR="008C5EFA" w:rsidRDefault="00F23BB8">
      <w:pPr>
        <w:pStyle w:val="Heading1"/>
      </w:pPr>
      <w:r>
        <w:t>Phase-3: Project Desi</w:t>
      </w:r>
      <w:r>
        <w:t>gn</w:t>
      </w:r>
    </w:p>
    <w:p w:rsidR="008C5EFA" w:rsidRDefault="00F23BB8">
      <w:r>
        <w:t>Objective:</w:t>
      </w:r>
      <w:r>
        <w:br/>
        <w:t>Create the architecture and user flow.</w:t>
      </w:r>
    </w:p>
    <w:p w:rsidR="008C5EFA" w:rsidRDefault="00F23BB8">
      <w:r>
        <w:t>Key Points:</w:t>
      </w:r>
      <w:r>
        <w:br/>
        <w:t>1. System Architecture Diagram: Included in solution architecture section.</w:t>
      </w:r>
      <w:r>
        <w:br/>
        <w:t>2. User Flow: Upload image → Image processed → Model prediction → Result shown.</w:t>
      </w:r>
      <w:r>
        <w:br/>
        <w:t>3. UI/UX Considerations: Simple uplo</w:t>
      </w:r>
      <w:r>
        <w:t>ad interface, clear prediction feedback.</w:t>
      </w:r>
    </w:p>
    <w:p w:rsidR="008C5EFA" w:rsidRDefault="00F23BB8">
      <w:pPr>
        <w:pStyle w:val="Heading1"/>
      </w:pPr>
      <w:r>
        <w:t>Phase-4: Project Planning (Agile Methodologies)</w:t>
      </w:r>
    </w:p>
    <w:p w:rsidR="008C5EFA" w:rsidRDefault="00F23BB8">
      <w:r>
        <w:t>Objective:</w:t>
      </w:r>
      <w:r>
        <w:br/>
        <w:t>Break down the tasks using Agile methodologies.</w:t>
      </w:r>
    </w:p>
    <w:p w:rsidR="008C5EFA" w:rsidRDefault="00F23BB8">
      <w:r>
        <w:t>Key Points:</w:t>
      </w:r>
      <w:r>
        <w:br/>
        <w:t>1. Sprint Planning: Weekly sprints with model tuning, UI development.</w:t>
      </w:r>
      <w:r>
        <w:br/>
        <w:t>2. Task Allocation: Backen</w:t>
      </w:r>
      <w:r>
        <w:t>d (Daniel), Frontend (Anusha), Model (Kavyasri), Testing (Priyanka).</w:t>
      </w:r>
      <w:r>
        <w:br/>
        <w:t>3. Timeline &amp; Milestones: 4-week plan from data preprocessing to deployment.</w:t>
      </w:r>
    </w:p>
    <w:p w:rsidR="008C5EFA" w:rsidRDefault="00F23BB8">
      <w:pPr>
        <w:pStyle w:val="Heading1"/>
      </w:pPr>
      <w:r>
        <w:lastRenderedPageBreak/>
        <w:t>Phase-5: Project Development</w:t>
      </w:r>
    </w:p>
    <w:p w:rsidR="008C5EFA" w:rsidRDefault="00F23BB8">
      <w:r>
        <w:t>Objective:</w:t>
      </w:r>
      <w:r>
        <w:br/>
        <w:t>Code the project and integrate components.</w:t>
      </w:r>
    </w:p>
    <w:p w:rsidR="008C5EFA" w:rsidRDefault="00F23BB8">
      <w:r>
        <w:t>Key Points:</w:t>
      </w:r>
      <w:r>
        <w:br/>
        <w:t>1. Technology S</w:t>
      </w:r>
      <w:r>
        <w:t>tack Used: Python, Flask, TensorFlow, Bootstrap, OpenCV.</w:t>
      </w:r>
      <w:r>
        <w:br/>
        <w:t>2. Development Process: Collected data, preprocessed, trained model, developed UI, integrated backend.</w:t>
      </w:r>
      <w:r>
        <w:br/>
        <w:t>3. Challenges &amp; Fixes: Overfitting (solved via data augmentation), Flask image loading errors (f</w:t>
      </w:r>
      <w:r>
        <w:t>ixed via preprocessing pipeline).</w:t>
      </w:r>
    </w:p>
    <w:p w:rsidR="008C5EFA" w:rsidRDefault="00F23BB8">
      <w:pPr>
        <w:pStyle w:val="Heading1"/>
      </w:pPr>
      <w:r>
        <w:t>Phase-6: Functional &amp; Performance Testing</w:t>
      </w:r>
    </w:p>
    <w:p w:rsidR="008C5EFA" w:rsidRDefault="00F23BB8">
      <w:r>
        <w:t>Objective:</w:t>
      </w:r>
      <w:r>
        <w:br/>
        <w:t>Ensure the project works as expected.</w:t>
      </w:r>
    </w:p>
    <w:p w:rsidR="008C5EFA" w:rsidRDefault="00F23BB8">
      <w:r>
        <w:t>Key Points:</w:t>
      </w:r>
      <w:r>
        <w:br/>
        <w:t>1. Test Cases Executed: Each rice type tested individually.</w:t>
      </w:r>
      <w:r>
        <w:br/>
        <w:t>2. Bug Fixes &amp; Improvements: Fixed UI responsiveness, impro</w:t>
      </w:r>
      <w:r>
        <w:t>ved confidence display.</w:t>
      </w:r>
      <w:r>
        <w:br/>
        <w:t>3. Final Validation: Met &gt;95% accuracy requirement.</w:t>
      </w:r>
      <w:r>
        <w:br/>
        <w:t>4. Deployment: Flask app hosted locally for demo.</w:t>
      </w:r>
    </w:p>
    <w:p w:rsidR="008C5EFA" w:rsidRDefault="00F23BB8">
      <w:pPr>
        <w:pStyle w:val="Heading1"/>
      </w:pPr>
      <w:r>
        <w:t>Final Submission</w:t>
      </w:r>
    </w:p>
    <w:p w:rsidR="008C5EFA" w:rsidRDefault="00F23BB8">
      <w:r>
        <w:t>1. Project Report Based on the templates</w:t>
      </w:r>
      <w:r>
        <w:br/>
        <w:t>2. Demo Video (3-5 Minutes)</w:t>
      </w:r>
      <w:r>
        <w:br/>
        <w:t>3. GitHub/Code Repository Link</w:t>
      </w:r>
      <w:r>
        <w:br/>
        <w:t xml:space="preserve">4. </w:t>
      </w:r>
      <w:proofErr w:type="gramStart"/>
      <w:r>
        <w:t>Presentati</w:t>
      </w:r>
      <w:r>
        <w:t>on.</w:t>
      </w:r>
      <w:proofErr w:type="gramEnd"/>
    </w:p>
    <w:sectPr w:rsidR="008C5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EFA"/>
    <w:rsid w:val="00AA1D8D"/>
    <w:rsid w:val="00B47730"/>
    <w:rsid w:val="00CB0664"/>
    <w:rsid w:val="00F23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2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2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168D32-09E7-4992-A7B6-3383228C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2025-06-30T14:07:00Z</dcterms:created>
  <dcterms:modified xsi:type="dcterms:W3CDTF">2025-06-30T14:07:00Z</dcterms:modified>
</cp:coreProperties>
</file>