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6971</w:t>
      </w:r>
    </w:p>
    <w:p>
      <w:r>
        <w:t>Visit Number: f2c79ad7cf2f2796a06170f9d17e2f4f1092497e18d0797c69c4ceef268b8096</w:t>
      </w:r>
    </w:p>
    <w:p>
      <w:r>
        <w:t>Masked_PatientID: 6970</w:t>
      </w:r>
    </w:p>
    <w:p>
      <w:r>
        <w:t>Order ID: 0ef7bc6ad67b887a2ebc68cc181b6085dc81844e6214117eedfface43198e897</w:t>
      </w:r>
    </w:p>
    <w:p>
      <w:r>
        <w:t>Order Name: Chest X-ray</w:t>
      </w:r>
    </w:p>
    <w:p>
      <w:r>
        <w:t>Result Item Code: CHE-NOV</w:t>
      </w:r>
    </w:p>
    <w:p>
      <w:r>
        <w:t>Performed Date Time: 15/11/2016 22:58</w:t>
      </w:r>
    </w:p>
    <w:p>
      <w:r>
        <w:t>Line Num: 1</w:t>
      </w:r>
    </w:p>
    <w:p>
      <w:r>
        <w:t>Text:       HISTORY review for pneumothorax post ttna REPORT  Comparison previous radiograph dated 15 November 2016 at 15:19hrs.  Status post CT guided lung biopsy with a drain tip projected over the right hilum. Interval worsening right pneumothorax with the interpleural distance of 1.8 cm (previously  1.0 cm). Concomitant interval worsening right surgical emphysema in the right side  of the chest and neck.  Heart size is not enlarged. Thoracic aorta is mildly unfolded. Interval increased  reticulo-nodular opacification in both lower zones with septal thickening. No sizable pleural effusion is seen.   Further action or early intervention required Finalised by: &lt;DOCTOR&gt;</w:t>
      </w:r>
    </w:p>
    <w:p>
      <w:r>
        <w:t>Accession Number: 6d30568f0110227d60a6bf68fdf425928d95f6b39af8ba482b105b2eaf240fc9</w:t>
      </w:r>
    </w:p>
    <w:p>
      <w:r>
        <w:t>Updated Date Time: 16/11/2016 11:34</w:t>
      </w:r>
    </w:p>
    <w:p>
      <w:pPr>
        <w:pStyle w:val="Heading2"/>
      </w:pPr>
      <w:r>
        <w:t>Layman Explanation</w:t>
      </w:r>
    </w:p>
    <w:p>
      <w:r>
        <w:t>This radiology report discusses       HISTORY review for pneumothorax post ttna REPORT  Comparison previous radiograph dated 15 November 2016 at 15:19hrs.  Status post CT guided lung biopsy with a drain tip projected over the right hilum. Interval worsening right pneumothorax with the interpleural distance of 1.8 cm (previously  1.0 cm). Concomitant interval worsening right surgical emphysema in the right side  of the chest and neck.  Heart size is not enlarged. Thoracic aorta is mildly unfolded. Interval increased  reticulo-nodular opacification in both lower zones with septal thickening. No sizable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