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27/11/2018 20:05</w:t>
      </w:r>
    </w:p>
    <w:p>
      <w:pPr>
        <w:pStyle w:val="Heading2"/>
      </w:pPr>
      <w:r>
        <w:t>Raw Radiology Report Extracted</w:t>
      </w:r>
    </w:p>
    <w:p>
      <w:r>
        <w:t>Visit Number: d13315cb4caeb4b79a4e8d47ab9d99d48b873a081ec2eba3bea93136b9aed24b</w:t>
      </w:r>
    </w:p>
    <w:p>
      <w:r>
        <w:t>Masked_PatientID: 1234</w:t>
      </w:r>
    </w:p>
    <w:p>
      <w:r>
        <w:t>Order ID: f6bf5a87db397184c85d84fa939e5f5073cd1c0be8a4b7ad0ad683441d2602a6</w:t>
      </w:r>
    </w:p>
    <w:p>
      <w:r>
        <w:t>Order Name: Chest X-ray, Erect</w:t>
      </w:r>
    </w:p>
    <w:p>
      <w:r>
        <w:t>Result Item Code: CHE-ER</w:t>
      </w:r>
    </w:p>
    <w:p>
      <w:r>
        <w:t>Performed Date Time: 27/11/2018 20:05</w:t>
      </w:r>
    </w:p>
    <w:p>
      <w:r>
        <w:t>Line Num: 1</w:t>
      </w:r>
    </w:p>
    <w:p>
      <w:r>
        <w:t>Text:       HISTORY sob oe REPORT Comparison is made to previous radiograph dated 13/10/2018. The heart size is top normal. The thoracic aorta is unfolded and there is mural calcification  seen. There is no focal consolidation or pleuraleffusion. The degenerative changes of the spine are seen again.   Known / Minor Reported by: &lt;DOCTOR&gt;</w:t>
      </w:r>
    </w:p>
    <w:p>
      <w:r>
        <w:t>Accession Number: 87650308e493028f764d86015563b0ef915b9763d651933b9c63f8d9856cf750</w:t>
      </w:r>
    </w:p>
    <w:p>
      <w:r>
        <w:t>Updated Date Time: 28/11/2018 13:47</w:t>
      </w:r>
    </w:p>
    <w:p>
      <w:pPr>
        <w:pStyle w:val="Heading2"/>
      </w:pPr>
      <w:r>
        <w:t>Layman Explanation</w:t>
      </w:r>
    </w:p>
    <w:p>
      <w:r>
        <w:t>The images show that your heart size is normal. There are some signs of wear and tear in your spine, which is similar to what was seen in the previous images from 13/10/2018.</w:t>
      </w:r>
    </w:p>
    <w:p>
      <w:pPr>
        <w:pStyle w:val="Heading2"/>
      </w:pPr>
      <w:r>
        <w:t>Summary</w:t>
      </w:r>
    </w:p>
    <w:p>
      <w:r>
        <w:t>## Radiology Report Summary:</w:t>
        <w:br/>
        <w:br/>
        <w:t>**Image Type:** Chest X-ray (based on the mention of "thoracic aorta", "pleural effusion", and "degenerative changes of the spine").</w:t>
        <w:br/>
        <w:br/>
        <w:t>**1. Diseases Mentioned:**</w:t>
        <w:br/>
        <w:br/>
        <w:t>* **NIL** - The report does not explicitly mention any specific disease names. However, it describes findings that are suggestive of certain conditions:</w:t>
        <w:br/>
        <w:t xml:space="preserve">    * **Mural calcification of the thoracic aorta:** This could be associated with atherosclerosis, a condition involving plaque buildup in the arteries.</w:t>
        <w:br/>
        <w:t xml:space="preserve">    * **Degenerative changes of the spine:**  This is a general term that could encompass various conditions like osteoarthritis, spondylosis, or spinal stenosis. </w:t>
        <w:br/>
        <w:br/>
        <w:t>**2. Organs Mentioned:**</w:t>
        <w:br/>
        <w:br/>
        <w:t>* **Heart:**  The report states that the "heart size is top normal."</w:t>
        <w:br/>
        <w:t>* **Thoracic Aorta:** The aorta is described as "unfolded" and showing "mural calcification."</w:t>
        <w:br/>
        <w:t>* **Spine:**  The report mentions "degenerative changes" in the spine.</w:t>
        <w:br/>
        <w:t>* **Lungs:** The report mentions "no focal consolidation or pleural effusion." This suggests that the lungs appear normal in terms of inflammation or fluid buildup.</w:t>
        <w:br/>
        <w:br/>
        <w:t>**3. Symptoms or Phenomena Causing Attention:**</w:t>
        <w:br/>
        <w:br/>
        <w:t>* **Mural calcification of the thoracic aorta:** This finding is potentially concerning as it can be a sign of underlying atherosclerosis, which increases the risk of cardiovascular events.</w:t>
        <w:br/>
        <w:t>* **Degenerative changes of the spine:** This is a common finding, especially in older individuals.  However, depending on the extent and location of the changes, it can lead to symptoms like back pain, nerve compression, or reduced mobility.</w:t>
        <w:br/>
        <w:br/>
        <w:t>**Note:** This summary is based on the provided text.  It's important to remember that a radiology report should always be interpreted by a qualified healthcare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