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Ticonderoga cruiser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</w:t>
      </w:r>
      <w:r>
        <w:rPr>
          <w:rFonts w:hint="eastAsia"/>
          <w:color w:val="auto"/>
          <w:lang w:val="en-US" w:eastAsia="zh-CN"/>
        </w:rPr>
        <w:t xml:space="preserve"> anti-ship missile</w:t>
      </w:r>
      <w:r>
        <w:rPr>
          <w:rFonts w:hint="default"/>
          <w:color w:val="auto"/>
          <w:lang w:val="en-US" w:eastAsia="zh-CN"/>
        </w:rPr>
        <w:t>-12-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H-6 bomber</w:t>
      </w:r>
      <w:r>
        <w:rPr>
          <w:rFonts w:hint="default"/>
          <w:color w:val="auto"/>
          <w:lang w:val="en-US" w:eastAsia="zh-CN"/>
        </w:rPr>
        <w:t>#1-YJ-12 missil</w:t>
      </w:r>
      <w:bookmarkStart w:id="0" w:name="_GoBack"/>
      <w:bookmarkEnd w:id="0"/>
      <w:r>
        <w:rPr>
          <w:rFonts w:hint="default"/>
          <w:color w:val="auto"/>
          <w:lang w:val="en-US" w:eastAsia="zh-CN"/>
        </w:rPr>
        <w:t>e-24-</w:t>
      </w:r>
      <w:r>
        <w:rPr>
          <w:rFonts w:hint="eastAsia"/>
          <w:color w:val="auto"/>
          <w:lang w:val="en-US" w:eastAsia="zh-CN"/>
        </w:rPr>
        <w:t>20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Moskva cruiser</w:t>
      </w:r>
      <w:r>
        <w:rPr>
          <w:rFonts w:hint="default"/>
          <w:color w:val="auto"/>
          <w:lang w:val="en-US" w:eastAsia="zh-CN"/>
        </w:rPr>
        <w:t>#1-SS-N-12</w:t>
      </w:r>
      <w:r>
        <w:rPr>
          <w:rFonts w:hint="eastAsia"/>
          <w:color w:val="auto"/>
          <w:lang w:val="en-US" w:eastAsia="zh-CN"/>
        </w:rPr>
        <w:t xml:space="preserve"> anti-ship missile</w:t>
      </w:r>
      <w:r>
        <w:rPr>
          <w:rFonts w:hint="default"/>
          <w:color w:val="auto"/>
          <w:lang w:val="en-US" w:eastAsia="zh-CN"/>
        </w:rPr>
        <w:t>-4-20min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Anti-ship ballistic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Fattah ballistic missile</w:t>
      </w:r>
      <w:r>
        <w:rPr>
          <w:rFonts w:hint="default"/>
          <w:color w:val="auto"/>
          <w:lang w:val="en-US" w:eastAsia="zh-CN"/>
        </w:rPr>
        <w:t>-4-120min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#1-3-DF-21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#1-DF-21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-4-120min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Bunker Hill cruiser</w:t>
      </w:r>
      <w:r>
        <w:rPr>
          <w:rFonts w:hint="default"/>
          <w:color w:val="auto"/>
          <w:lang w:val="en-US" w:eastAsia="zh-CN"/>
        </w:rPr>
        <w:t>#1-3-DF-26</w:t>
      </w:r>
      <w:r>
        <w:rPr>
          <w:rFonts w:hint="eastAsia"/>
          <w:color w:val="auto"/>
          <w:lang w:val="en-US" w:eastAsia="zh-CN"/>
        </w:rPr>
        <w:t xml:space="preserve"> launcher</w:t>
      </w:r>
      <w:r>
        <w:rPr>
          <w:rFonts w:hint="default"/>
          <w:color w:val="auto"/>
          <w:lang w:val="en-US" w:eastAsia="zh-CN"/>
        </w:rPr>
        <w:t>#1-DF-26</w:t>
      </w:r>
      <w:r>
        <w:rPr>
          <w:rFonts w:hint="eastAsia"/>
          <w:color w:val="auto"/>
          <w:lang w:val="en-US" w:eastAsia="zh-CN"/>
        </w:rPr>
        <w:t xml:space="preserve"> ballistic missile</w:t>
      </w:r>
      <w:r>
        <w:rPr>
          <w:rFonts w:hint="default"/>
          <w:color w:val="auto"/>
          <w:lang w:val="en-US" w:eastAsia="zh-CN"/>
        </w:rPr>
        <w:t>-2-120min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A74876"/>
    <w:rsid w:val="155C1ABB"/>
    <w:rsid w:val="22344F96"/>
    <w:rsid w:val="41F36599"/>
    <w:rsid w:val="6CC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565</Characters>
  <Lines>0</Lines>
  <Paragraphs>0</Paragraphs>
  <TotalTime>1</TotalTime>
  <ScaleCrop>false</ScaleCrop>
  <LinksUpToDate>false</LinksUpToDate>
  <CharactersWithSpaces>565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2025-05-11T20:20:38Z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96D49686213F496E99C4C15385C78941_12</vt:lpwstr>
  </property>
</Properties>
</file>