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EC" w:rsidRDefault="00051DEC" w:rsidP="00051DEC">
      <w:r>
        <w:t>WEBVTT</w:t>
      </w:r>
    </w:p>
    <w:p w:rsidR="00051DEC" w:rsidRDefault="00051DEC" w:rsidP="00051DEC"/>
    <w:p w:rsidR="00051DEC" w:rsidRDefault="00051DEC" w:rsidP="00051DEC">
      <w:r>
        <w:t>00:00:00.000 --&gt; 00:00:05.000</w:t>
      </w:r>
    </w:p>
    <w:p w:rsidR="00051DEC" w:rsidRDefault="00051DEC" w:rsidP="00051DEC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051DEC" w:rsidRDefault="00051DEC" w:rsidP="00051DEC"/>
    <w:p w:rsidR="00051DEC" w:rsidRDefault="00051DEC" w:rsidP="00051DEC">
      <w:r>
        <w:t>00:00:05.000 --&gt; 00:00:15.000</w:t>
      </w:r>
    </w:p>
    <w:p w:rsidR="00051DEC" w:rsidRDefault="00051DEC" w:rsidP="00051DEC">
      <w:r>
        <w:t>Согласно вопросу, у компании есть различные департаменты в различных частях мира.</w:t>
      </w:r>
    </w:p>
    <w:p w:rsidR="00051DEC" w:rsidRDefault="00051DEC" w:rsidP="00051DEC"/>
    <w:p w:rsidR="00051DEC" w:rsidRDefault="00051DEC" w:rsidP="00051DEC">
      <w:r>
        <w:t>00:00:15.000 --&gt; 00:00:27.000</w:t>
      </w:r>
    </w:p>
    <w:p w:rsidR="00051DEC" w:rsidRDefault="00051DEC" w:rsidP="00051DEC">
      <w:r>
        <w:t>Компания хочет получить IT-контроль над всей инфраструктурой и также хочет видеть все расходы.</w:t>
      </w:r>
    </w:p>
    <w:p w:rsidR="00051DEC" w:rsidRDefault="00051DEC" w:rsidP="00051DEC"/>
    <w:p w:rsidR="00051DEC" w:rsidRDefault="00051DEC" w:rsidP="00051DEC">
      <w:r>
        <w:t>00:00:27.000 --&gt; 00:00:48.000</w:t>
      </w:r>
    </w:p>
    <w:p w:rsidR="00051DEC" w:rsidRDefault="00051DEC" w:rsidP="00051DEC">
      <w:r>
        <w:t>Если говорить со стороны департаментов, которые находятся в различных частях мира, они хотят оставить у себя административный контроль над своими ресурсами и также требуют, чтобы их ресурсы не пересекались с ресурсами других департаментов.</w:t>
      </w:r>
    </w:p>
    <w:p w:rsidR="00051DEC" w:rsidRDefault="00051DEC" w:rsidP="00051DEC"/>
    <w:p w:rsidR="00051DEC" w:rsidRDefault="00051DEC" w:rsidP="00051DEC">
      <w:r>
        <w:t>00:00:48.000 --&gt; 00:01:06.000</w:t>
      </w:r>
    </w:p>
    <w:p w:rsidR="00051DEC" w:rsidRDefault="00051DEC" w:rsidP="00051DEC">
      <w:r>
        <w:t>Что необходимо сделать для того, чтобы оставить автономность департаментов, но предоставить возможность центрального IT-управления и видения всех расходов в одном месте.</w:t>
      </w:r>
    </w:p>
    <w:p w:rsidR="00051DEC" w:rsidRDefault="00051DEC" w:rsidP="00051DEC"/>
    <w:p w:rsidR="00051DEC" w:rsidRDefault="00051DEC" w:rsidP="00051DEC">
      <w:r>
        <w:t>00:01:06.000 --&gt; 00:01:10.000</w:t>
      </w:r>
    </w:p>
    <w:p w:rsidR="00051DEC" w:rsidRDefault="00051DEC" w:rsidP="00051DEC">
      <w:r>
        <w:t xml:space="preserve">Нам необходимо выбрать два правильных ответа </w:t>
      </w:r>
      <w:proofErr w:type="gramStart"/>
      <w:r>
        <w:t>из</w:t>
      </w:r>
      <w:proofErr w:type="gramEnd"/>
      <w:r>
        <w:t xml:space="preserve"> предложенных.</w:t>
      </w:r>
    </w:p>
    <w:p w:rsidR="00051DEC" w:rsidRDefault="00051DEC" w:rsidP="00051DEC"/>
    <w:p w:rsidR="00051DEC" w:rsidRDefault="00051DEC" w:rsidP="00051DEC">
      <w:r>
        <w:t>00:01:10.000 --&gt; 00:01:17.000</w:t>
      </w:r>
    </w:p>
    <w:p w:rsidR="00051DEC" w:rsidRDefault="00051DEC" w:rsidP="00051DEC">
      <w:r>
        <w:t>На этом слайде вы видите варианты ответов, также видите, что второй и пятый являются верными.</w:t>
      </w:r>
    </w:p>
    <w:p w:rsidR="00051DEC" w:rsidRDefault="00051DEC" w:rsidP="00051DEC"/>
    <w:p w:rsidR="00051DEC" w:rsidRDefault="00051DEC" w:rsidP="00051DEC">
      <w:r>
        <w:t>00:01:17.000 --&gt; 00:01:21.000</w:t>
      </w:r>
    </w:p>
    <w:p w:rsidR="00051DEC" w:rsidRDefault="00051DEC" w:rsidP="00051DEC">
      <w:r>
        <w:t>Тем не менее, давайте остановимся на каждом из вариантов ответов и подробно разберем.</w:t>
      </w:r>
    </w:p>
    <w:p w:rsidR="00051DEC" w:rsidRDefault="00051DEC" w:rsidP="00051DEC"/>
    <w:p w:rsidR="00051DEC" w:rsidRDefault="00051DEC" w:rsidP="00051DEC">
      <w:r>
        <w:t>00:01:21.000 --&gt; 00:01:39.000</w:t>
      </w:r>
    </w:p>
    <w:p w:rsidR="00051DEC" w:rsidRDefault="00051DEC" w:rsidP="00051DEC">
      <w:r>
        <w:t xml:space="preserve">Если говорить про первый вариант ответа, здесь предлагается создать отдельные </w:t>
      </w:r>
      <w:proofErr w:type="spellStart"/>
      <w:r>
        <w:t>availability</w:t>
      </w:r>
      <w:proofErr w:type="spellEnd"/>
      <w:r>
        <w:t xml:space="preserve"> зоны для каждого из департаментов, а также использовать 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, чтобы улучшить связь между двумя </w:t>
      </w:r>
      <w:proofErr w:type="spellStart"/>
      <w:r>
        <w:t>availability</w:t>
      </w:r>
      <w:proofErr w:type="spellEnd"/>
      <w:r>
        <w:t xml:space="preserve"> зонами.</w:t>
      </w:r>
    </w:p>
    <w:p w:rsidR="00051DEC" w:rsidRDefault="00051DEC" w:rsidP="00051DEC"/>
    <w:p w:rsidR="00051DEC" w:rsidRDefault="00051DEC" w:rsidP="00051DEC">
      <w:r>
        <w:t>00:01:39.000 --&gt; 00:01:43.000</w:t>
      </w:r>
    </w:p>
    <w:p w:rsidR="00051DEC" w:rsidRDefault="00051DEC" w:rsidP="00051DEC">
      <w:r>
        <w:t>Этот вариант ответа является абсолютно не логичным.</w:t>
      </w:r>
    </w:p>
    <w:p w:rsidR="00051DEC" w:rsidRDefault="00051DEC" w:rsidP="00051DEC"/>
    <w:p w:rsidR="00051DEC" w:rsidRDefault="00051DEC" w:rsidP="00051DEC">
      <w:r>
        <w:t>00:01:43.000 --&gt; 00:01:57.000</w:t>
      </w:r>
    </w:p>
    <w:p w:rsidR="00051DEC" w:rsidRDefault="00051DEC" w:rsidP="00051DEC">
      <w:r>
        <w:t xml:space="preserve">Почему? Потому что в первом предлагается создать </w:t>
      </w:r>
      <w:proofErr w:type="spellStart"/>
      <w:r>
        <w:t>availability</w:t>
      </w:r>
      <w:proofErr w:type="spellEnd"/>
      <w:r>
        <w:t xml:space="preserve"> зоны, на самом деле регионы и </w:t>
      </w:r>
      <w:proofErr w:type="spellStart"/>
      <w:r>
        <w:t>availability</w:t>
      </w:r>
      <w:proofErr w:type="spellEnd"/>
      <w:r>
        <w:t xml:space="preserve"> зоны внутри регионов создает AWS, у нас нет на это никакого влияния.</w:t>
      </w:r>
    </w:p>
    <w:p w:rsidR="00051DEC" w:rsidRDefault="00051DEC" w:rsidP="00051DEC"/>
    <w:p w:rsidR="00051DEC" w:rsidRDefault="00051DEC" w:rsidP="00051DEC">
      <w:r>
        <w:t>00:01:57.000 --&gt; 00:02:09.000</w:t>
      </w:r>
    </w:p>
    <w:p w:rsidR="00051DEC" w:rsidRDefault="00051DEC" w:rsidP="00051DEC">
      <w:r>
        <w:t xml:space="preserve">Другой момент, количество </w:t>
      </w:r>
      <w:proofErr w:type="spellStart"/>
      <w:r>
        <w:t>availability</w:t>
      </w:r>
      <w:proofErr w:type="spellEnd"/>
      <w:r>
        <w:t xml:space="preserve"> зон ограничено и бесконечно </w:t>
      </w:r>
      <w:proofErr w:type="gramStart"/>
      <w:r>
        <w:t>добавлять</w:t>
      </w:r>
      <w:proofErr w:type="gramEnd"/>
      <w:r>
        <w:t xml:space="preserve"> ваши департаменты в один регион не получится.</w:t>
      </w:r>
    </w:p>
    <w:p w:rsidR="00051DEC" w:rsidRDefault="00051DEC" w:rsidP="00051DEC"/>
    <w:p w:rsidR="00051DEC" w:rsidRDefault="00051DEC" w:rsidP="00051DEC">
      <w:r>
        <w:t>00:02:09.000 --&gt; 00:02:17.000</w:t>
      </w:r>
    </w:p>
    <w:p w:rsidR="00051DEC" w:rsidRDefault="00051DEC" w:rsidP="00051DEC">
      <w:r>
        <w:t xml:space="preserve">Другой момент, здесь говорится использовать 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, чтобы улучшить связь между двумя </w:t>
      </w:r>
      <w:proofErr w:type="spellStart"/>
      <w:r>
        <w:t>availability</w:t>
      </w:r>
      <w:proofErr w:type="spellEnd"/>
      <w:r>
        <w:t xml:space="preserve"> зонами.</w:t>
      </w:r>
    </w:p>
    <w:p w:rsidR="00051DEC" w:rsidRDefault="00051DEC" w:rsidP="00051DEC"/>
    <w:p w:rsidR="00051DEC" w:rsidRDefault="00051DEC" w:rsidP="00051DEC">
      <w:r>
        <w:t>00:02:17.000 --&gt; 00:02:28.000</w:t>
      </w:r>
    </w:p>
    <w:p w:rsidR="00051DEC" w:rsidRDefault="00051DEC" w:rsidP="00051DEC">
      <w:r>
        <w:t xml:space="preserve">Мы с вами помним, что 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используется для ускорения загрузки данных в S3 в ближайший регион.</w:t>
      </w:r>
    </w:p>
    <w:p w:rsidR="00051DEC" w:rsidRDefault="00051DEC" w:rsidP="00051DEC"/>
    <w:p w:rsidR="00051DEC" w:rsidRDefault="00051DEC" w:rsidP="00051DEC">
      <w:r>
        <w:lastRenderedPageBreak/>
        <w:t>00:02:28.000 --&gt; 00:02:41.000</w:t>
      </w:r>
    </w:p>
    <w:p w:rsidR="00051DEC" w:rsidRDefault="00051DEC" w:rsidP="00051DEC">
      <w:r>
        <w:t>Далее, попав в ближайший регион, она через внутреннюю глобальную инфраструктуру AWS быстрее доходит до конечного AWS региона. Это помогает ускорить загрузку.</w:t>
      </w:r>
    </w:p>
    <w:p w:rsidR="00051DEC" w:rsidRDefault="00051DEC" w:rsidP="00051DEC"/>
    <w:p w:rsidR="00051DEC" w:rsidRDefault="00051DEC" w:rsidP="00051DEC">
      <w:r>
        <w:t>00:02:41.000 --&gt; 00:02:51.000</w:t>
      </w:r>
    </w:p>
    <w:p w:rsidR="00051DEC" w:rsidRDefault="00051DEC" w:rsidP="00051DEC">
      <w:r>
        <w:t xml:space="preserve">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относится к </w:t>
      </w:r>
      <w:proofErr w:type="spellStart"/>
      <w:r>
        <w:t>cross-region</w:t>
      </w:r>
      <w:proofErr w:type="spellEnd"/>
      <w:r>
        <w:t xml:space="preserve"> действиям, а не к </w:t>
      </w:r>
      <w:proofErr w:type="spellStart"/>
      <w:r>
        <w:t>cross-availability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00:02:51.000 --&gt; 00:02:54.000</w:t>
      </w:r>
    </w:p>
    <w:p w:rsidR="00051DEC" w:rsidRDefault="00051DEC" w:rsidP="00051DEC">
      <w:r>
        <w:t>Поэтому этот вариант полностью мы исключаем.</w:t>
      </w:r>
    </w:p>
    <w:p w:rsidR="00051DEC" w:rsidRDefault="00051DEC" w:rsidP="00051DEC"/>
    <w:p w:rsidR="00051DEC" w:rsidRDefault="00051DEC" w:rsidP="00051DEC">
      <w:r>
        <w:t>00:02:54.000 --&gt; 00:03:17.000</w:t>
      </w:r>
    </w:p>
    <w:p w:rsidR="00051DEC" w:rsidRDefault="00051DEC" w:rsidP="00051DEC">
      <w:r>
        <w:t xml:space="preserve">Если говорить про второй вариант, здесь предлагается использовать AWS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в сервисе AWS </w:t>
      </w:r>
      <w:proofErr w:type="spellStart"/>
      <w:r>
        <w:t>Organizations</w:t>
      </w:r>
      <w:proofErr w:type="spellEnd"/>
      <w:r>
        <w:t xml:space="preserve">, что позволит все AWS </w:t>
      </w:r>
      <w:proofErr w:type="spellStart"/>
      <w:r>
        <w:t>аккаунты</w:t>
      </w:r>
      <w:proofErr w:type="spellEnd"/>
      <w:r>
        <w:t xml:space="preserve"> различных департаментов объединить под одним основным корпоративным AWS </w:t>
      </w:r>
      <w:proofErr w:type="spellStart"/>
      <w:r>
        <w:t>аккаунтом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00:03:17.000 --&gt; 00:03:34.000</w:t>
      </w:r>
    </w:p>
    <w:p w:rsidR="00051DEC" w:rsidRDefault="00051DEC" w:rsidP="00051DEC">
      <w:r>
        <w:t xml:space="preserve">В этом AWS </w:t>
      </w:r>
      <w:proofErr w:type="spellStart"/>
      <w:r>
        <w:t>аккаунте</w:t>
      </w:r>
      <w:proofErr w:type="spellEnd"/>
      <w:r>
        <w:t xml:space="preserve"> будут </w:t>
      </w:r>
      <w:proofErr w:type="gramStart"/>
      <w:r>
        <w:t>видны</w:t>
      </w:r>
      <w:proofErr w:type="gramEnd"/>
      <w:r>
        <w:t xml:space="preserve"> какие </w:t>
      </w:r>
      <w:proofErr w:type="spellStart"/>
      <w:r>
        <w:t>аккаунты</w:t>
      </w:r>
      <w:proofErr w:type="spellEnd"/>
      <w:r>
        <w:t xml:space="preserve"> есть, какие расходы на каждом из этих </w:t>
      </w:r>
      <w:proofErr w:type="spellStart"/>
      <w:r>
        <w:t>аккаунтов</w:t>
      </w:r>
      <w:proofErr w:type="spellEnd"/>
      <w:r>
        <w:t xml:space="preserve">, но при этом эти </w:t>
      </w:r>
      <w:proofErr w:type="spellStart"/>
      <w:r>
        <w:t>аккаунты</w:t>
      </w:r>
      <w:proofErr w:type="spellEnd"/>
      <w:r>
        <w:t xml:space="preserve"> могут отдельно использоваться владельцами этих </w:t>
      </w:r>
      <w:proofErr w:type="spellStart"/>
      <w:r>
        <w:t>аккаунтов</w:t>
      </w:r>
      <w:proofErr w:type="spellEnd"/>
      <w:r>
        <w:t xml:space="preserve"> ниже.</w:t>
      </w:r>
    </w:p>
    <w:p w:rsidR="00051DEC" w:rsidRDefault="00051DEC" w:rsidP="00051DEC"/>
    <w:p w:rsidR="00051DEC" w:rsidRDefault="00051DEC" w:rsidP="00051DEC">
      <w:r>
        <w:t>00:03:34.000 --&gt; 00:03:38.000</w:t>
      </w:r>
    </w:p>
    <w:p w:rsidR="00051DEC" w:rsidRDefault="00051DEC" w:rsidP="00051DEC">
      <w:r>
        <w:t>Похоже, что этот вариант подходит.</w:t>
      </w:r>
    </w:p>
    <w:p w:rsidR="00051DEC" w:rsidRDefault="00051DEC" w:rsidP="00051DEC"/>
    <w:p w:rsidR="00051DEC" w:rsidRDefault="00051DEC" w:rsidP="00051DEC">
      <w:r>
        <w:t>00:03:38.000 --&gt; 00:03:40.000</w:t>
      </w:r>
    </w:p>
    <w:p w:rsidR="00051DEC" w:rsidRDefault="00051DEC" w:rsidP="00051DEC">
      <w:r>
        <w:t>Давайте посмотрим другие варианты.</w:t>
      </w:r>
    </w:p>
    <w:p w:rsidR="00051DEC" w:rsidRDefault="00051DEC" w:rsidP="00051DEC"/>
    <w:p w:rsidR="00051DEC" w:rsidRDefault="00051DEC" w:rsidP="00051DEC">
      <w:r>
        <w:t>00:03:40.000 --&gt; 00:03:48.000</w:t>
      </w:r>
    </w:p>
    <w:p w:rsidR="00051DEC" w:rsidRDefault="00051DEC" w:rsidP="00051DEC">
      <w:r>
        <w:t xml:space="preserve">В третьем варианте предлагается использовать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и AWS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Editor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00:03:48.000 --&gt; 00:04:00.000</w:t>
      </w:r>
    </w:p>
    <w:p w:rsidR="00051DEC" w:rsidRDefault="00051DEC" w:rsidP="00051DEC">
      <w:r>
        <w:t xml:space="preserve">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является сервисом, который помогает проверить, действительно ли наша инфраструктура соответствует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gramStart"/>
      <w:r>
        <w:t>там</w:t>
      </w:r>
      <w:proofErr w:type="gramEnd"/>
      <w:r>
        <w:t xml:space="preserve"> где это можно автоматически проверить.</w:t>
      </w:r>
    </w:p>
    <w:p w:rsidR="00051DEC" w:rsidRDefault="00051DEC" w:rsidP="00051DEC"/>
    <w:p w:rsidR="00051DEC" w:rsidRDefault="00051DEC" w:rsidP="00051DEC">
      <w:r>
        <w:t>00:04:00.000 --&gt; 00:04:08.000</w:t>
      </w:r>
    </w:p>
    <w:p w:rsidR="00051DEC" w:rsidRDefault="00051DEC" w:rsidP="00051DEC">
      <w:r>
        <w:t xml:space="preserve">AWS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– это тот сервис, который позволяет группами тегировать ваши ресурсы.</w:t>
      </w:r>
    </w:p>
    <w:p w:rsidR="00051DEC" w:rsidRDefault="00051DEC" w:rsidP="00051DEC"/>
    <w:p w:rsidR="00051DEC" w:rsidRDefault="00051DEC" w:rsidP="00051DEC">
      <w:r>
        <w:t>00:04:08.000 --&gt; 00:04:16.000</w:t>
      </w:r>
    </w:p>
    <w:p w:rsidR="00051DEC" w:rsidRDefault="00051DEC" w:rsidP="00051DEC">
      <w:r>
        <w:t>Оно никак не относится к тому, чтобы мы отделили ресурсы различных департаментов друг от друга.</w:t>
      </w:r>
    </w:p>
    <w:p w:rsidR="00051DEC" w:rsidRDefault="00051DEC" w:rsidP="00051DEC"/>
    <w:p w:rsidR="00051DEC" w:rsidRDefault="00051DEC" w:rsidP="00051DEC">
      <w:r>
        <w:t>00:04:16.000 --&gt; 00:04:19.000</w:t>
      </w:r>
    </w:p>
    <w:p w:rsidR="00051DEC" w:rsidRDefault="00051DEC" w:rsidP="00051DEC">
      <w:r>
        <w:t>Поэтому этот вариант не совсем подходит.</w:t>
      </w:r>
    </w:p>
    <w:p w:rsidR="00051DEC" w:rsidRDefault="00051DEC" w:rsidP="00051DEC"/>
    <w:p w:rsidR="00051DEC" w:rsidRDefault="00051DEC" w:rsidP="00051DEC">
      <w:r>
        <w:t>00:04:19.000 --&gt; 00:04:21.000</w:t>
      </w:r>
    </w:p>
    <w:p w:rsidR="00051DEC" w:rsidRDefault="00051DEC" w:rsidP="00051DEC">
      <w:r>
        <w:t>Давайте посмотрим четвертый вариант ответа.</w:t>
      </w:r>
    </w:p>
    <w:p w:rsidR="00051DEC" w:rsidRDefault="00051DEC" w:rsidP="00051DEC"/>
    <w:p w:rsidR="00051DEC" w:rsidRDefault="00051DEC" w:rsidP="00051DEC">
      <w:r>
        <w:t>00:04:21.000 --&gt; 00:04:33.000</w:t>
      </w:r>
    </w:p>
    <w:p w:rsidR="00051DEC" w:rsidRDefault="00051DEC" w:rsidP="00051DEC">
      <w:r>
        <w:t xml:space="preserve">Здесь предлагается настроить несколько разных VPC для каждого департамента в рамках одного общего AWS </w:t>
      </w:r>
      <w:proofErr w:type="spellStart"/>
      <w:r>
        <w:t>аккаунта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00:04:33.000 --&gt; 00:04:46.000</w:t>
      </w:r>
    </w:p>
    <w:p w:rsidR="00051DEC" w:rsidRDefault="00051DEC" w:rsidP="00051DEC">
      <w:r>
        <w:lastRenderedPageBreak/>
        <w:t xml:space="preserve">Далее, предлагается запустить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с некоторой настройкой и настроить VPN туннели между VPC.</w:t>
      </w:r>
    </w:p>
    <w:p w:rsidR="00051DEC" w:rsidRDefault="00051DEC" w:rsidP="00051DEC"/>
    <w:p w:rsidR="00051DEC" w:rsidRDefault="00051DEC" w:rsidP="00051DEC">
      <w:r>
        <w:t>00:04:46.000 --&gt; 00:04:49.000</w:t>
      </w:r>
    </w:p>
    <w:p w:rsidR="00051DEC" w:rsidRDefault="00051DEC" w:rsidP="00051DEC">
      <w:r>
        <w:t>Здесь также этот вариант логически не совсем верен.</w:t>
      </w:r>
    </w:p>
    <w:p w:rsidR="00051DEC" w:rsidRDefault="00051DEC" w:rsidP="00051DEC"/>
    <w:p w:rsidR="00051DEC" w:rsidRDefault="00051DEC" w:rsidP="00051DEC">
      <w:r>
        <w:t>00:04:49.000 --&gt; 00:04:54.000</w:t>
      </w:r>
    </w:p>
    <w:p w:rsidR="00051DEC" w:rsidRDefault="00051DEC" w:rsidP="00051DEC">
      <w:r>
        <w:t>Здесь говорится, что мы должны использовать VPN туннели между VPC.</w:t>
      </w:r>
    </w:p>
    <w:p w:rsidR="00051DEC" w:rsidRDefault="00051DEC" w:rsidP="00051DEC"/>
    <w:p w:rsidR="00051DEC" w:rsidRDefault="00051DEC" w:rsidP="00051DEC">
      <w:r>
        <w:t>00:04:54.000 --&gt; 00:05:02.000</w:t>
      </w:r>
    </w:p>
    <w:p w:rsidR="00051DEC" w:rsidRDefault="00051DEC" w:rsidP="00051DEC">
      <w:r>
        <w:t xml:space="preserve">На самом деле для подключения VPC между собой мы используем VPC </w:t>
      </w:r>
      <w:proofErr w:type="spellStart"/>
      <w:r>
        <w:t>Peering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00:05:02.000 --&gt; 00:05:05.000</w:t>
      </w:r>
    </w:p>
    <w:p w:rsidR="00051DEC" w:rsidRDefault="00051DEC" w:rsidP="00051DEC">
      <w:r>
        <w:t>VPN отдельно настраивать для этого не нужно.</w:t>
      </w:r>
    </w:p>
    <w:p w:rsidR="00051DEC" w:rsidRDefault="00051DEC" w:rsidP="00051DEC"/>
    <w:p w:rsidR="00051DEC" w:rsidRDefault="00051DEC" w:rsidP="00051DEC">
      <w:r>
        <w:t>00:05:05.000 --&gt; 00:05:12.000</w:t>
      </w:r>
    </w:p>
    <w:p w:rsidR="00051DEC" w:rsidRDefault="00051DEC" w:rsidP="00051DEC">
      <w:r>
        <w:t xml:space="preserve">Другой момент – это то, что все департаменты останутся жить в одном AWS </w:t>
      </w:r>
      <w:proofErr w:type="spellStart"/>
      <w:r>
        <w:t>аккаунте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00:05:12.000 --&gt; 00:05:16.000</w:t>
      </w:r>
    </w:p>
    <w:p w:rsidR="00051DEC" w:rsidRDefault="00051DEC" w:rsidP="00051DEC">
      <w:r>
        <w:t>Таким образом, вы расходы увидите общие в конце месяца.</w:t>
      </w:r>
    </w:p>
    <w:p w:rsidR="00051DEC" w:rsidRDefault="00051DEC" w:rsidP="00051DEC"/>
    <w:p w:rsidR="00051DEC" w:rsidRDefault="00051DEC" w:rsidP="00051DEC">
      <w:r>
        <w:t>00:05:16.000 --&gt; 00:05:23.000</w:t>
      </w:r>
    </w:p>
    <w:p w:rsidR="00051DEC" w:rsidRDefault="00051DEC" w:rsidP="00051DEC">
      <w:r>
        <w:t>Здесь нужно было в рамках вопроса предоставить автономность каждому из департаментов.</w:t>
      </w:r>
    </w:p>
    <w:p w:rsidR="00051DEC" w:rsidRDefault="00051DEC" w:rsidP="00051DEC"/>
    <w:p w:rsidR="00051DEC" w:rsidRDefault="00051DEC" w:rsidP="00051DEC">
      <w:r>
        <w:t>00:05:23.000 --&gt; 00:05:28.000</w:t>
      </w:r>
    </w:p>
    <w:p w:rsidR="00051DEC" w:rsidRDefault="00051DEC" w:rsidP="00051DEC">
      <w:r>
        <w:t>Давайте посмотрим теперь на пятый вариант ответа.</w:t>
      </w:r>
    </w:p>
    <w:p w:rsidR="00051DEC" w:rsidRDefault="00051DEC" w:rsidP="00051DEC"/>
    <w:p w:rsidR="00051DEC" w:rsidRDefault="00051DEC" w:rsidP="00051DEC">
      <w:r>
        <w:t>00:05:28.000 --&gt; 00:05:38.000</w:t>
      </w:r>
    </w:p>
    <w:p w:rsidR="00051DEC" w:rsidRDefault="00051DEC" w:rsidP="00051DEC">
      <w:r>
        <w:t xml:space="preserve">Здесь предлагается настроить </w:t>
      </w:r>
      <w:proofErr w:type="spellStart"/>
      <w:r>
        <w:t>cross-account</w:t>
      </w:r>
      <w:proofErr w:type="spellEnd"/>
      <w:r>
        <w:t xml:space="preserve"> доступ для администраторов, чтобы можно было управлять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00:05:38.000 --&gt; 00:05:45.000</w:t>
      </w:r>
    </w:p>
    <w:p w:rsidR="00051DEC" w:rsidRDefault="00051DEC" w:rsidP="00051DEC">
      <w:r>
        <w:t xml:space="preserve">То есть </w:t>
      </w:r>
      <w:proofErr w:type="spellStart"/>
      <w:r>
        <w:t>аккаунты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предназначены отдельно для каждого департамента.</w:t>
      </w:r>
    </w:p>
    <w:p w:rsidR="00051DEC" w:rsidRDefault="00051DEC" w:rsidP="00051DEC"/>
    <w:p w:rsidR="00051DEC" w:rsidRDefault="00051DEC" w:rsidP="00051DEC">
      <w:r>
        <w:t>00:05:45.000 --&gt; 00:05:55.000</w:t>
      </w:r>
    </w:p>
    <w:p w:rsidR="00051DEC" w:rsidRDefault="00051DEC" w:rsidP="00051DEC">
      <w:proofErr w:type="gramStart"/>
      <w:r>
        <w:t>Исходя из этого разбора мы видим</w:t>
      </w:r>
      <w:proofErr w:type="gramEnd"/>
      <w:r>
        <w:t>, что второй и пятый варианты ответа являются наиболее подходящими.</w:t>
      </w:r>
    </w:p>
    <w:p w:rsidR="00051DEC" w:rsidRDefault="00051DEC" w:rsidP="00051DEC"/>
    <w:p w:rsidR="00051DEC" w:rsidRDefault="00051DEC" w:rsidP="00051DEC">
      <w:r>
        <w:t>00:05:55.000 --&gt; 00:05:57.000</w:t>
      </w:r>
    </w:p>
    <w:p w:rsidR="00051DEC" w:rsidRDefault="00051DEC" w:rsidP="00051DEC">
      <w:r>
        <w:t>Более того, они дополняют друг друга.</w:t>
      </w:r>
    </w:p>
    <w:p w:rsidR="00051DEC" w:rsidRDefault="00051DEC" w:rsidP="00051DEC"/>
    <w:p w:rsidR="00051DEC" w:rsidRDefault="00051DEC" w:rsidP="00051DEC">
      <w:r>
        <w:t>00:05:57.000 --&gt; 00:06:10.000</w:t>
      </w:r>
    </w:p>
    <w:p w:rsidR="00051DEC" w:rsidRDefault="00051DEC" w:rsidP="00051DEC">
      <w:r>
        <w:t xml:space="preserve">То есть первый вариант объединяет все </w:t>
      </w:r>
      <w:proofErr w:type="spellStart"/>
      <w:r>
        <w:t>аккаунты</w:t>
      </w:r>
      <w:proofErr w:type="spellEnd"/>
      <w:r>
        <w:t xml:space="preserve"> под одним общим </w:t>
      </w:r>
      <w:proofErr w:type="spellStart"/>
      <w:r>
        <w:t>аккаунтом</w:t>
      </w:r>
      <w:proofErr w:type="spellEnd"/>
      <w:r>
        <w:t xml:space="preserve"> и создает видимость всех расходов и видимость всех существующих используемых AWS </w:t>
      </w:r>
      <w:proofErr w:type="spellStart"/>
      <w:r>
        <w:t>аккаунтов</w:t>
      </w:r>
      <w:proofErr w:type="spellEnd"/>
      <w:r>
        <w:t>.</w:t>
      </w:r>
    </w:p>
    <w:p w:rsidR="00051DEC" w:rsidRDefault="00051DEC" w:rsidP="00051DEC"/>
    <w:p w:rsidR="00051DEC" w:rsidRDefault="00051DEC" w:rsidP="00051DEC">
      <w:r>
        <w:t>00:06:10.000 --&gt; 00:06:26.000</w:t>
      </w:r>
    </w:p>
    <w:p w:rsidR="00051DEC" w:rsidRDefault="00051DEC" w:rsidP="00051DEC">
      <w:r>
        <w:t xml:space="preserve">А пятый вариант дает нам возможность центрально управлять и получать доступ к любому из AWS </w:t>
      </w:r>
      <w:proofErr w:type="spellStart"/>
      <w:r>
        <w:t>аккаунтов</w:t>
      </w:r>
      <w:proofErr w:type="spellEnd"/>
      <w:r>
        <w:t>, департаментов, раскиданных по всему миру.</w:t>
      </w:r>
    </w:p>
    <w:p w:rsidR="00051DEC" w:rsidRDefault="00051DEC" w:rsidP="00051DEC"/>
    <w:p w:rsidR="00051DEC" w:rsidRDefault="00051DEC" w:rsidP="00051DEC">
      <w:r>
        <w:t>00:06:26.000 --&gt; 00:06:34.000</w:t>
      </w:r>
    </w:p>
    <w:p w:rsidR="00051DEC" w:rsidRDefault="00051DEC" w:rsidP="00051DEC">
      <w:r>
        <w:t>На следующих слайдах будет также текстовый разбор этого вопроса. Можете остановить видео и подробнее ознакомиться.</w:t>
      </w:r>
    </w:p>
    <w:p w:rsidR="00051DEC" w:rsidRDefault="00051DEC" w:rsidP="00051DEC"/>
    <w:p w:rsidR="00051DEC" w:rsidRDefault="00051DEC" w:rsidP="00051DEC">
      <w:r>
        <w:t>00:06:34.000 --&gt; 00:06:49.000</w:t>
      </w:r>
    </w:p>
    <w:p w:rsidR="00A73B28" w:rsidRPr="00051DEC" w:rsidRDefault="00051DEC" w:rsidP="00051DEC">
      <w:r>
        <w:lastRenderedPageBreak/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RPr="00051DEC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16D26"/>
    <w:rsid w:val="00051DEC"/>
    <w:rsid w:val="000B0CC4"/>
    <w:rsid w:val="000C178A"/>
    <w:rsid w:val="001077D0"/>
    <w:rsid w:val="00315869"/>
    <w:rsid w:val="003B2915"/>
    <w:rsid w:val="004314AA"/>
    <w:rsid w:val="00485386"/>
    <w:rsid w:val="0055714C"/>
    <w:rsid w:val="008201F5"/>
    <w:rsid w:val="008B06FA"/>
    <w:rsid w:val="00926A6D"/>
    <w:rsid w:val="00A47219"/>
    <w:rsid w:val="00A73B28"/>
    <w:rsid w:val="00AE1610"/>
    <w:rsid w:val="00C16D26"/>
    <w:rsid w:val="00D12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2024-12-27T20:21:00Z</dcterms:created>
  <dcterms:modified xsi:type="dcterms:W3CDTF">2024-12-27T20:32:00Z</dcterms:modified>
</cp:coreProperties>
</file>