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06720FC8" wp14:textId="0D8C0893">
      <w:bookmarkStart w:name="_GoBack" w:id="0"/>
      <w:bookmarkEnd w:id="0"/>
      <w:r w:rsidR="059E800E">
        <w:rPr/>
        <w:t xml:space="preserve">This document summarizes the strategies employed </w:t>
      </w:r>
      <w:r w:rsidR="5688E4FC">
        <w:rPr/>
        <w:t xml:space="preserve">to </w:t>
      </w:r>
    </w:p>
    <w:p xmlns:wp14="http://schemas.microsoft.com/office/word/2010/wordml" w:rsidP="022A6C60" w14:paraId="2C078E63" wp14:textId="43CD1ECE">
      <w:pPr>
        <w:pStyle w:val="ListParagraph"/>
        <w:numPr>
          <w:ilvl w:val="0"/>
          <w:numId w:val="1"/>
        </w:numPr>
        <w:rPr>
          <w:rFonts w:ascii="Calibri" w:hAnsi="Calibri" w:eastAsia="Calibri" w:cs="Calibri" w:asciiTheme="minorAscii" w:hAnsiTheme="minorAscii" w:eastAsiaTheme="minorAscii" w:cstheme="minorAscii"/>
          <w:sz w:val="22"/>
          <w:szCs w:val="22"/>
        </w:rPr>
      </w:pPr>
      <w:r w:rsidR="5688E4FC">
        <w:rPr/>
        <w:t xml:space="preserve">remove noise and deconflict captures when the </w:t>
      </w:r>
      <w:r w:rsidR="5688E4FC">
        <w:rPr/>
        <w:t>adversarial</w:t>
      </w:r>
      <w:r w:rsidR="5688E4FC">
        <w:rPr/>
        <w:t xml:space="preserve"> coil is </w:t>
      </w:r>
      <w:r w:rsidR="5688E4FC">
        <w:rPr/>
        <w:t>utilize</w:t>
      </w:r>
    </w:p>
    <w:p w:rsidR="5688E4FC" w:rsidP="022A6C60" w:rsidRDefault="5688E4FC" w14:paraId="5B50D56D" w14:textId="288C3616">
      <w:pPr>
        <w:pStyle w:val="ListParagraph"/>
        <w:numPr>
          <w:ilvl w:val="0"/>
          <w:numId w:val="1"/>
        </w:numPr>
        <w:rPr>
          <w:sz w:val="22"/>
          <w:szCs w:val="22"/>
        </w:rPr>
      </w:pPr>
      <w:r w:rsidR="5688E4FC">
        <w:rPr/>
        <w:t>Segment and detect each unique Qi packet</w:t>
      </w:r>
    </w:p>
    <w:p w:rsidR="022A6C60" w:rsidP="022A6C60" w:rsidRDefault="022A6C60" w14:paraId="6C11B3FD" w14:textId="4C5C9C20">
      <w:pPr>
        <w:pStyle w:val="ListParagraph"/>
        <w:numPr>
          <w:ilvl w:val="0"/>
          <w:numId w:val="1"/>
        </w:numPr>
        <w:rPr>
          <w:sz w:val="22"/>
          <w:szCs w:val="22"/>
        </w:rPr>
      </w:pPr>
      <w:r w:rsidRPr="7FCD5B85" w:rsidR="768E6431">
        <w:rPr>
          <w:sz w:val="22"/>
          <w:szCs w:val="22"/>
        </w:rPr>
        <w:t>Demodulate the qi packet data bits from the carrier signal</w:t>
      </w:r>
    </w:p>
    <w:p w:rsidR="022A6C60" w:rsidP="022A6C60" w:rsidRDefault="022A6C60" w14:paraId="4842482F" w14:textId="53FCDB69">
      <w:pPr>
        <w:pStyle w:val="Normal"/>
      </w:pPr>
    </w:p>
    <w:p w:rsidR="059E800E" w:rsidP="7FCD5B85" w:rsidRDefault="059E800E" w14:paraId="016666E5" w14:textId="54F31A5B">
      <w:pPr>
        <w:pStyle w:val="Normal"/>
        <w:rPr>
          <w:rFonts w:ascii="Times New Roman" w:hAnsi="Times New Roman" w:eastAsia="Times New Roman" w:cs="Times New Roman"/>
          <w:b w:val="1"/>
          <w:bCs w:val="1"/>
          <w:noProof w:val="0"/>
          <w:sz w:val="32"/>
          <w:szCs w:val="32"/>
          <w:u w:val="single"/>
          <w:lang w:val="en-US"/>
        </w:rPr>
      </w:pPr>
      <w:r w:rsidRPr="7FCD5B85" w:rsidR="059E800E">
        <w:rPr>
          <w:rFonts w:ascii="Times New Roman" w:hAnsi="Times New Roman" w:eastAsia="Times New Roman" w:cs="Times New Roman"/>
          <w:b w:val="1"/>
          <w:bCs w:val="1"/>
          <w:noProof w:val="0"/>
          <w:sz w:val="32"/>
          <w:szCs w:val="32"/>
          <w:u w:val="single"/>
          <w:lang w:val="en-US"/>
        </w:rPr>
        <w:t>Voltage Denoising &amp; Filtering</w:t>
      </w:r>
      <w:r w:rsidRPr="7FCD5B85" w:rsidR="059E800E">
        <w:rPr>
          <w:rFonts w:ascii="Times New Roman" w:hAnsi="Times New Roman" w:eastAsia="Times New Roman" w:cs="Times New Roman"/>
          <w:b w:val="1"/>
          <w:bCs w:val="1"/>
          <w:noProof w:val="0"/>
          <w:sz w:val="32"/>
          <w:szCs w:val="32"/>
          <w:u w:val="single"/>
          <w:lang w:val="en-US"/>
        </w:rPr>
        <w:t xml:space="preserve"> </w:t>
      </w:r>
    </w:p>
    <w:p w:rsidR="059E800E" w:rsidP="7FCD5B85" w:rsidRDefault="059E800E" w14:paraId="1F311F71" w14:textId="28054725">
      <w:pPr>
        <w:pStyle w:val="Normal"/>
        <w:ind w:left="0"/>
        <w:rPr>
          <w:rFonts w:ascii="Times New Roman" w:hAnsi="Times New Roman" w:eastAsia="Times New Roman" w:cs="Times New Roman"/>
          <w:noProof w:val="0"/>
          <w:sz w:val="24"/>
          <w:szCs w:val="24"/>
          <w:lang w:val="en-US"/>
        </w:rPr>
      </w:pPr>
      <w:r w:rsidRPr="7FCD5B85" w:rsidR="059E800E">
        <w:rPr>
          <w:rFonts w:ascii="Times New Roman" w:hAnsi="Times New Roman" w:eastAsia="Times New Roman" w:cs="Times New Roman"/>
          <w:noProof w:val="0"/>
          <w:sz w:val="24"/>
          <w:szCs w:val="24"/>
          <w:lang w:val="en-US"/>
        </w:rPr>
        <w:t xml:space="preserve">In order to isolate Qi-message-relevant signals from the adversarial coil voltage, we apply a </w:t>
      </w:r>
      <w:r w:rsidRPr="7FCD5B85" w:rsidR="059E800E">
        <w:rPr>
          <w:rFonts w:ascii="Times New Roman" w:hAnsi="Times New Roman" w:eastAsia="Times New Roman" w:cs="Times New Roman"/>
          <w:noProof w:val="0"/>
          <w:sz w:val="24"/>
          <w:szCs w:val="24"/>
          <w:highlight w:val="yellow"/>
          <w:lang w:val="en-US"/>
        </w:rPr>
        <w:t>moving-average filter</w:t>
      </w:r>
      <w:r w:rsidRPr="7FCD5B85" w:rsidR="059E800E">
        <w:rPr>
          <w:rFonts w:ascii="Times New Roman" w:hAnsi="Times New Roman" w:eastAsia="Times New Roman" w:cs="Times New Roman"/>
          <w:noProof w:val="0"/>
          <w:sz w:val="24"/>
          <w:szCs w:val="24"/>
          <w:lang w:val="en-US"/>
        </w:rPr>
        <w:t xml:space="preserve"> and a </w:t>
      </w:r>
      <w:r w:rsidRPr="7FCD5B85" w:rsidR="059E800E">
        <w:rPr>
          <w:rFonts w:ascii="Times New Roman" w:hAnsi="Times New Roman" w:eastAsia="Times New Roman" w:cs="Times New Roman"/>
          <w:noProof w:val="0"/>
          <w:sz w:val="24"/>
          <w:szCs w:val="24"/>
          <w:highlight w:val="yellow"/>
          <w:lang w:val="en-US"/>
        </w:rPr>
        <w:t>low-pass filter</w:t>
      </w:r>
      <w:r w:rsidRPr="7FCD5B85" w:rsidR="059E800E">
        <w:rPr>
          <w:rFonts w:ascii="Times New Roman" w:hAnsi="Times New Roman" w:eastAsia="Times New Roman" w:cs="Times New Roman"/>
          <w:noProof w:val="0"/>
          <w:sz w:val="24"/>
          <w:szCs w:val="24"/>
          <w:lang w:val="en-US"/>
        </w:rPr>
        <w:t xml:space="preserve"> to smooth the signal and eliminate irrelevant frequency components, respectively. </w:t>
      </w:r>
    </w:p>
    <w:p w:rsidR="059E800E" w:rsidP="7FCD5B85" w:rsidRDefault="059E800E" w14:paraId="222C24AE" w14:textId="2561E0F0">
      <w:pPr>
        <w:pStyle w:val="ListParagraph"/>
        <w:numPr>
          <w:ilvl w:val="0"/>
          <w:numId w:val="2"/>
        </w:numPr>
        <w:rPr>
          <w:rFonts w:ascii="Times New Roman" w:hAnsi="Times New Roman" w:eastAsia="Times New Roman" w:cs="Times New Roman"/>
          <w:noProof w:val="0"/>
          <w:sz w:val="24"/>
          <w:szCs w:val="24"/>
          <w:lang w:val="en-US"/>
        </w:rPr>
      </w:pPr>
      <w:r w:rsidRPr="7FCD5B85" w:rsidR="059E800E">
        <w:rPr>
          <w:rFonts w:ascii="Times New Roman" w:hAnsi="Times New Roman" w:eastAsia="Times New Roman" w:cs="Times New Roman"/>
          <w:noProof w:val="0"/>
          <w:sz w:val="24"/>
          <w:szCs w:val="24"/>
          <w:lang w:val="en-US"/>
        </w:rPr>
        <w:t xml:space="preserve">To extract the modulated data bits, we first apply a </w:t>
      </w:r>
      <w:r w:rsidRPr="7FCD5B85" w:rsidR="059E800E">
        <w:rPr>
          <w:rFonts w:ascii="Times New Roman" w:hAnsi="Times New Roman" w:eastAsia="Times New Roman" w:cs="Times New Roman"/>
          <w:noProof w:val="0"/>
          <w:sz w:val="24"/>
          <w:szCs w:val="24"/>
          <w:lang w:val="en-US"/>
        </w:rPr>
        <w:t>moving</w:t>
      </w:r>
      <w:r w:rsidRPr="7FCD5B85" w:rsidR="6F18155D">
        <w:rPr>
          <w:rFonts w:ascii="Times New Roman" w:hAnsi="Times New Roman" w:eastAsia="Times New Roman" w:cs="Times New Roman"/>
          <w:noProof w:val="0"/>
          <w:sz w:val="24"/>
          <w:szCs w:val="24"/>
          <w:lang w:val="en-US"/>
        </w:rPr>
        <w:t>-</w:t>
      </w:r>
      <w:r w:rsidRPr="7FCD5B85" w:rsidR="059E800E">
        <w:rPr>
          <w:rFonts w:ascii="Times New Roman" w:hAnsi="Times New Roman" w:eastAsia="Times New Roman" w:cs="Times New Roman"/>
          <w:noProof w:val="0"/>
          <w:sz w:val="24"/>
          <w:szCs w:val="24"/>
          <w:lang w:val="en-US"/>
        </w:rPr>
        <w:t>average</w:t>
      </w:r>
      <w:r w:rsidRPr="7FCD5B85" w:rsidR="059E800E">
        <w:rPr>
          <w:rFonts w:ascii="Times New Roman" w:hAnsi="Times New Roman" w:eastAsia="Times New Roman" w:cs="Times New Roman"/>
          <w:noProof w:val="0"/>
          <w:sz w:val="24"/>
          <w:szCs w:val="24"/>
          <w:lang w:val="en-US"/>
        </w:rPr>
        <w:t xml:space="preserve"> filter which only keeps the average value within a sliding window. We set the window length as ⌈fs /fc ⌉, where fs and fc are the sampling rate of our logging backend (i.e.,</w:t>
      </w:r>
      <w:r w:rsidRPr="7FCD5B85" w:rsidR="4E6A87F6">
        <w:rPr>
          <w:rFonts w:ascii="Times New Roman" w:hAnsi="Times New Roman" w:eastAsia="Times New Roman" w:cs="Times New Roman"/>
          <w:noProof w:val="0"/>
          <w:sz w:val="24"/>
          <w:szCs w:val="24"/>
          <w:lang w:val="en-US"/>
        </w:rPr>
        <w:t>Oscilloscope</w:t>
      </w:r>
      <w:r w:rsidRPr="7FCD5B85" w:rsidR="4E6A87F6">
        <w:rPr>
          <w:rFonts w:ascii="Times New Roman" w:hAnsi="Times New Roman" w:eastAsia="Times New Roman" w:cs="Times New Roman"/>
          <w:noProof w:val="0"/>
          <w:sz w:val="24"/>
          <w:szCs w:val="24"/>
          <w:lang w:val="en-US"/>
        </w:rPr>
        <w:t xml:space="preserve"> at</w:t>
      </w:r>
      <w:r w:rsidRPr="7FCD5B85" w:rsidR="059E800E">
        <w:rPr>
          <w:rFonts w:ascii="Times New Roman" w:hAnsi="Times New Roman" w:eastAsia="Times New Roman" w:cs="Times New Roman"/>
          <w:noProof w:val="0"/>
          <w:sz w:val="24"/>
          <w:szCs w:val="24"/>
          <w:lang w:val="en-US"/>
        </w:rPr>
        <w:t xml:space="preserve"> 312 kHz) and the measured carrier frequency (around 4 kHz), respectively. We then apply a third-order low-pass Butterworth filter with a cut-off frequency at 2 kHz (modulation frequency) to further eliminate irrelevant frequency components</w:t>
      </w:r>
      <w:r w:rsidRPr="7FCD5B85" w:rsidR="059E800E">
        <w:rPr>
          <w:rFonts w:ascii="Times New Roman" w:hAnsi="Times New Roman" w:eastAsia="Times New Roman" w:cs="Times New Roman"/>
          <w:noProof w:val="0"/>
          <w:sz w:val="24"/>
          <w:szCs w:val="24"/>
          <w:lang w:val="en-US"/>
        </w:rPr>
        <w:t xml:space="preserve">, </w:t>
      </w:r>
    </w:p>
    <w:p w:rsidR="059E800E" w:rsidP="7FCD5B85" w:rsidRDefault="059E800E" w14:paraId="52F9A021" w14:textId="3464E98D">
      <w:pPr>
        <w:pStyle w:val="ListParagraph"/>
        <w:numPr>
          <w:ilvl w:val="0"/>
          <w:numId w:val="2"/>
        </w:numPr>
        <w:rPr>
          <w:rFonts w:ascii="Times New Roman" w:hAnsi="Times New Roman" w:eastAsia="Times New Roman" w:cs="Times New Roman"/>
          <w:noProof w:val="0"/>
          <w:sz w:val="24"/>
          <w:szCs w:val="24"/>
          <w:lang w:val="en-US"/>
        </w:rPr>
      </w:pPr>
      <w:r w:rsidRPr="7FCD5B85" w:rsidR="059E800E">
        <w:rPr>
          <w:rFonts w:ascii="Times New Roman" w:hAnsi="Times New Roman" w:eastAsia="Times New Roman" w:cs="Times New Roman"/>
          <w:noProof w:val="0"/>
          <w:sz w:val="24"/>
          <w:szCs w:val="24"/>
          <w:lang w:val="en-US"/>
        </w:rPr>
        <w:t>After filtering, only the packet segments carrying the data bits are preserved. Qi message data can then be detected and decoded according to the modulating frequency (i.e., ZERO is 1kHz, ONE is 2kHz).</w:t>
      </w:r>
    </w:p>
    <w:p w:rsidR="059E800E" w:rsidP="7FCD5B85" w:rsidRDefault="059E800E" w14:paraId="624FAE48" w14:textId="173BC291">
      <w:pPr>
        <w:pStyle w:val="Normal"/>
        <w:rPr>
          <w:rFonts w:ascii="Times New Roman" w:hAnsi="Times New Roman" w:eastAsia="Times New Roman" w:cs="Times New Roman"/>
          <w:noProof w:val="0"/>
          <w:sz w:val="24"/>
          <w:szCs w:val="24"/>
          <w:lang w:val="en-US"/>
        </w:rPr>
      </w:pPr>
      <w:r w:rsidRPr="7FCD5B85" w:rsidR="059E800E">
        <w:rPr>
          <w:rFonts w:ascii="Times New Roman" w:hAnsi="Times New Roman" w:eastAsia="Times New Roman" w:cs="Times New Roman"/>
          <w:noProof w:val="0"/>
          <w:sz w:val="36"/>
          <w:szCs w:val="36"/>
          <w:lang w:val="en-US"/>
        </w:rPr>
        <w:t xml:space="preserve"> </w:t>
      </w:r>
      <w:r w:rsidRPr="7FCD5B85" w:rsidR="059E800E">
        <w:rPr>
          <w:rFonts w:ascii="Times New Roman" w:hAnsi="Times New Roman" w:eastAsia="Times New Roman" w:cs="Times New Roman"/>
          <w:b w:val="1"/>
          <w:bCs w:val="1"/>
          <w:noProof w:val="0"/>
          <w:sz w:val="32"/>
          <w:szCs w:val="32"/>
          <w:u w:val="single"/>
          <w:lang w:val="en-US"/>
        </w:rPr>
        <w:t>4.2 Packet Detection &amp; Segmentation</w:t>
      </w:r>
      <w:r w:rsidRPr="7FCD5B85" w:rsidR="059E800E">
        <w:rPr>
          <w:rFonts w:ascii="Calibri" w:hAnsi="Calibri" w:eastAsia="Calibri" w:cs="Calibri"/>
          <w:noProof w:val="0"/>
          <w:sz w:val="22"/>
          <w:szCs w:val="22"/>
          <w:lang w:val="en-US"/>
        </w:rPr>
        <w:t xml:space="preserve"> </w:t>
      </w:r>
      <w:proofErr w:type="spellStart"/>
      <w:proofErr w:type="spellEnd"/>
      <w:proofErr w:type="spellStart"/>
      <w:proofErr w:type="spellEnd"/>
      <w:proofErr w:type="gramStart"/>
      <w:proofErr w:type="gramEnd"/>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59E800E" w:rsidP="7FCD5B85" w:rsidRDefault="059E800E" w14:paraId="37A73478" w14:textId="3D3F4B91">
      <w:pPr>
        <w:pStyle w:val="Normal"/>
        <w:rPr>
          <w:rFonts w:ascii="Times New Roman" w:hAnsi="Times New Roman" w:eastAsia="Times New Roman" w:cs="Times New Roman"/>
          <w:noProof w:val="0"/>
          <w:sz w:val="24"/>
          <w:szCs w:val="24"/>
          <w:lang w:val="en-US"/>
        </w:rPr>
      </w:pPr>
      <w:r w:rsidRPr="7FCD5B85" w:rsidR="059E800E">
        <w:rPr>
          <w:rFonts w:ascii="Times New Roman" w:hAnsi="Times New Roman" w:eastAsia="Times New Roman" w:cs="Times New Roman"/>
          <w:noProof w:val="0"/>
          <w:sz w:val="24"/>
          <w:szCs w:val="24"/>
          <w:lang w:val="en-US"/>
        </w:rPr>
        <w:t xml:space="preserve">After filtering, the </w:t>
      </w:r>
      <w:r w:rsidRPr="7FCD5B85" w:rsidR="059E800E">
        <w:rPr>
          <w:rFonts w:ascii="Times New Roman" w:hAnsi="Times New Roman" w:eastAsia="Times New Roman" w:cs="Times New Roman"/>
          <w:noProof w:val="0"/>
          <w:sz w:val="24"/>
          <w:szCs w:val="24"/>
          <w:lang w:val="en-US"/>
        </w:rPr>
        <w:t>c</w:t>
      </w:r>
      <w:r w:rsidRPr="7FCD5B85" w:rsidR="059E800E">
        <w:rPr>
          <w:rFonts w:ascii="Times New Roman" w:hAnsi="Times New Roman" w:eastAsia="Times New Roman" w:cs="Times New Roman"/>
          <w:noProof w:val="0"/>
          <w:sz w:val="24"/>
          <w:szCs w:val="24"/>
          <w:lang w:val="en-US"/>
        </w:rPr>
        <w:t xml:space="preserve">arrier signal can be filtered out and the signal that does not </w:t>
      </w:r>
      <w:r w:rsidRPr="7FCD5B85" w:rsidR="059E800E">
        <w:rPr>
          <w:rFonts w:ascii="Times New Roman" w:hAnsi="Times New Roman" w:eastAsia="Times New Roman" w:cs="Times New Roman"/>
          <w:noProof w:val="0"/>
          <w:sz w:val="24"/>
          <w:szCs w:val="24"/>
          <w:lang w:val="en-US"/>
        </w:rPr>
        <w:t>contain</w:t>
      </w:r>
      <w:r w:rsidRPr="7FCD5B85" w:rsidR="059E800E">
        <w:rPr>
          <w:rFonts w:ascii="Times New Roman" w:hAnsi="Times New Roman" w:eastAsia="Times New Roman" w:cs="Times New Roman"/>
          <w:noProof w:val="0"/>
          <w:sz w:val="24"/>
          <w:szCs w:val="24"/>
          <w:lang w:val="en-US"/>
        </w:rPr>
        <w:t xml:space="preserve"> Qi packets would </w:t>
      </w:r>
      <w:r w:rsidRPr="7FCD5B85" w:rsidR="059E800E">
        <w:rPr>
          <w:rFonts w:ascii="Times New Roman" w:hAnsi="Times New Roman" w:eastAsia="Times New Roman" w:cs="Times New Roman"/>
          <w:noProof w:val="0"/>
          <w:sz w:val="24"/>
          <w:szCs w:val="24"/>
          <w:lang w:val="en-US"/>
        </w:rPr>
        <w:t>approximately become</w:t>
      </w:r>
      <w:r w:rsidRPr="7FCD5B85" w:rsidR="059E800E">
        <w:rPr>
          <w:rFonts w:ascii="Times New Roman" w:hAnsi="Times New Roman" w:eastAsia="Times New Roman" w:cs="Times New Roman"/>
          <w:noProof w:val="0"/>
          <w:sz w:val="24"/>
          <w:szCs w:val="24"/>
          <w:lang w:val="en-US"/>
        </w:rPr>
        <w:t xml:space="preserve"> a</w:t>
      </w:r>
      <w:r w:rsidRPr="7FCD5B85" w:rsidR="505ABAEB">
        <w:rPr>
          <w:rFonts w:ascii="Times New Roman" w:hAnsi="Times New Roman" w:eastAsia="Times New Roman" w:cs="Times New Roman"/>
          <w:noProof w:val="0"/>
          <w:sz w:val="24"/>
          <w:szCs w:val="24"/>
          <w:lang w:val="en-US"/>
        </w:rPr>
        <w:t xml:space="preserve"> </w:t>
      </w:r>
      <w:r w:rsidRPr="7FCD5B85" w:rsidR="059E800E">
        <w:rPr>
          <w:rFonts w:ascii="Times New Roman" w:hAnsi="Times New Roman" w:eastAsia="Times New Roman" w:cs="Times New Roman"/>
          <w:noProof w:val="0"/>
          <w:sz w:val="24"/>
          <w:szCs w:val="24"/>
          <w:lang w:val="en-US"/>
        </w:rPr>
        <w:t>constant DC wave.</w:t>
      </w:r>
      <w:r w:rsidRPr="7FCD5B85" w:rsidR="059E800E">
        <w:rPr>
          <w:rFonts w:ascii="Times New Roman" w:hAnsi="Times New Roman" w:eastAsia="Times New Roman" w:cs="Times New Roman"/>
          <w:noProof w:val="0"/>
          <w:sz w:val="24"/>
          <w:szCs w:val="24"/>
          <w:lang w:val="en-US"/>
        </w:rPr>
        <w:t xml:space="preserve"> </w:t>
      </w:r>
    </w:p>
    <w:p w:rsidR="059E800E" w:rsidP="7FCD5B85" w:rsidRDefault="059E800E" w14:paraId="087D5019" w14:textId="035ABE90">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7FCD5B85" w:rsidR="059E800E">
        <w:rPr>
          <w:rFonts w:ascii="Times New Roman" w:hAnsi="Times New Roman" w:eastAsia="Times New Roman" w:cs="Times New Roman"/>
          <w:noProof w:val="0"/>
          <w:sz w:val="24"/>
          <w:szCs w:val="24"/>
          <w:lang w:val="en-US"/>
        </w:rPr>
        <w:t xml:space="preserve">To detect and separate each Qi packet segment, we apply a </w:t>
      </w:r>
      <w:r w:rsidRPr="7FCD5B85" w:rsidR="059E800E">
        <w:rPr>
          <w:rFonts w:ascii="Times New Roman" w:hAnsi="Times New Roman" w:eastAsia="Times New Roman" w:cs="Times New Roman"/>
          <w:noProof w:val="0"/>
          <w:sz w:val="24"/>
          <w:szCs w:val="24"/>
          <w:highlight w:val="yellow"/>
          <w:lang w:val="en-US"/>
        </w:rPr>
        <w:t>sliding window</w:t>
      </w:r>
      <w:r w:rsidRPr="7FCD5B85" w:rsidR="059E800E">
        <w:rPr>
          <w:rFonts w:ascii="Times New Roman" w:hAnsi="Times New Roman" w:eastAsia="Times New Roman" w:cs="Times New Roman"/>
          <w:noProof w:val="0"/>
          <w:sz w:val="24"/>
          <w:szCs w:val="24"/>
          <w:lang w:val="en-US"/>
        </w:rPr>
        <w:t xml:space="preserve"> on the filtered signal and calculate the variance of each sliding window centered at time t, which is represented as </w:t>
      </w:r>
      <w:proofErr w:type="spellStart"/>
      <w:r w:rsidRPr="7FCD5B85" w:rsidR="059E800E">
        <w:rPr>
          <w:rFonts w:ascii="Times New Roman" w:hAnsi="Times New Roman" w:eastAsia="Times New Roman" w:cs="Times New Roman"/>
          <w:noProof w:val="0"/>
          <w:sz w:val="24"/>
          <w:szCs w:val="24"/>
          <w:lang w:val="en-US"/>
        </w:rPr>
        <w:t>winV</w:t>
      </w:r>
      <w:proofErr w:type="spellEnd"/>
      <w:r w:rsidRPr="7FCD5B85" w:rsidR="059E800E">
        <w:rPr>
          <w:rFonts w:ascii="Times New Roman" w:hAnsi="Times New Roman" w:eastAsia="Times New Roman" w:cs="Times New Roman"/>
          <w:noProof w:val="0"/>
          <w:sz w:val="24"/>
          <w:szCs w:val="24"/>
          <w:lang w:val="en-US"/>
        </w:rPr>
        <w:t xml:space="preserve"> </w:t>
      </w:r>
      <w:proofErr w:type="spellStart"/>
      <w:r w:rsidRPr="7FCD5B85" w:rsidR="059E800E">
        <w:rPr>
          <w:rFonts w:ascii="Times New Roman" w:hAnsi="Times New Roman" w:eastAsia="Times New Roman" w:cs="Times New Roman"/>
          <w:noProof w:val="0"/>
          <w:sz w:val="24"/>
          <w:szCs w:val="24"/>
          <w:lang w:val="en-US"/>
        </w:rPr>
        <w:t>ar</w:t>
      </w:r>
      <w:proofErr w:type="spellEnd"/>
      <w:r w:rsidRPr="7FCD5B85" w:rsidR="059E800E">
        <w:rPr>
          <w:rFonts w:ascii="Times New Roman" w:hAnsi="Times New Roman" w:eastAsia="Times New Roman" w:cs="Times New Roman"/>
          <w:noProof w:val="0"/>
          <w:sz w:val="24"/>
          <w:szCs w:val="24"/>
          <w:lang w:val="en-US"/>
        </w:rPr>
        <w:t xml:space="preserve">(t). The length of the sliding window is set to ⌈fs /2000⌉ to ensure the difference is sufficiently distinct. Therefore, by setting a threshold </w:t>
      </w:r>
      <w:proofErr w:type="gramStart"/>
      <w:r w:rsidRPr="7FCD5B85" w:rsidR="059E800E">
        <w:rPr>
          <w:rFonts w:ascii="Times New Roman" w:hAnsi="Times New Roman" w:eastAsia="Times New Roman" w:cs="Times New Roman"/>
          <w:noProof w:val="0"/>
          <w:sz w:val="24"/>
          <w:szCs w:val="24"/>
          <w:lang w:val="en-US"/>
        </w:rPr>
        <w:t>τ ,</w:t>
      </w:r>
      <w:proofErr w:type="gramEnd"/>
      <w:r w:rsidRPr="7FCD5B85" w:rsidR="059E800E">
        <w:rPr>
          <w:rFonts w:ascii="Times New Roman" w:hAnsi="Times New Roman" w:eastAsia="Times New Roman" w:cs="Times New Roman"/>
          <w:noProof w:val="0"/>
          <w:sz w:val="24"/>
          <w:szCs w:val="24"/>
          <w:lang w:val="en-US"/>
        </w:rPr>
        <w:t xml:space="preserve"> we can easily </w:t>
      </w:r>
      <w:r w:rsidRPr="7FCD5B85" w:rsidR="059E800E">
        <w:rPr>
          <w:rFonts w:ascii="Times New Roman" w:hAnsi="Times New Roman" w:eastAsia="Times New Roman" w:cs="Times New Roman"/>
          <w:noProof w:val="0"/>
          <w:sz w:val="24"/>
          <w:szCs w:val="24"/>
          <w:lang w:val="en-US"/>
        </w:rPr>
        <w:t>determine</w:t>
      </w:r>
      <w:r w:rsidRPr="7FCD5B85" w:rsidR="059E800E">
        <w:rPr>
          <w:rFonts w:ascii="Times New Roman" w:hAnsi="Times New Roman" w:eastAsia="Times New Roman" w:cs="Times New Roman"/>
          <w:noProof w:val="0"/>
          <w:sz w:val="24"/>
          <w:szCs w:val="24"/>
          <w:lang w:val="en-US"/>
        </w:rPr>
        <w:t xml:space="preserve"> whether </w:t>
      </w:r>
      <w:proofErr w:type="gramStart"/>
      <w:r w:rsidRPr="7FCD5B85" w:rsidR="059E800E">
        <w:rPr>
          <w:rFonts w:ascii="Times New Roman" w:hAnsi="Times New Roman" w:eastAsia="Times New Roman" w:cs="Times New Roman"/>
          <w:noProof w:val="0"/>
          <w:sz w:val="24"/>
          <w:szCs w:val="24"/>
          <w:lang w:val="en-US"/>
        </w:rPr>
        <w:t>t</w:t>
      </w:r>
      <w:proofErr w:type="gramEnd"/>
      <w:r w:rsidRPr="7FCD5B85" w:rsidR="059E800E">
        <w:rPr>
          <w:rFonts w:ascii="Times New Roman" w:hAnsi="Times New Roman" w:eastAsia="Times New Roman" w:cs="Times New Roman"/>
          <w:noProof w:val="0"/>
          <w:sz w:val="24"/>
          <w:szCs w:val="24"/>
          <w:lang w:val="en-US"/>
        </w:rPr>
        <w:t xml:space="preserve"> is in a packet segment or not. As the duration of a single packet transmission (i.e.,~30 </w:t>
      </w:r>
      <w:proofErr w:type="spellStart"/>
      <w:r w:rsidRPr="7FCD5B85" w:rsidR="059E800E">
        <w:rPr>
          <w:rFonts w:ascii="Times New Roman" w:hAnsi="Times New Roman" w:eastAsia="Times New Roman" w:cs="Times New Roman"/>
          <w:noProof w:val="0"/>
          <w:sz w:val="24"/>
          <w:szCs w:val="24"/>
          <w:lang w:val="en-US"/>
        </w:rPr>
        <w:t>ms</w:t>
      </w:r>
      <w:proofErr w:type="spellEnd"/>
      <w:r w:rsidRPr="7FCD5B85" w:rsidR="059E800E">
        <w:rPr>
          <w:rFonts w:ascii="Times New Roman" w:hAnsi="Times New Roman" w:eastAsia="Times New Roman" w:cs="Times New Roman"/>
          <w:noProof w:val="0"/>
          <w:sz w:val="24"/>
          <w:szCs w:val="24"/>
          <w:lang w:val="en-US"/>
        </w:rPr>
        <w:t xml:space="preserve">) is significantly shorter than the gap between two adjacent packets (i.e.,~150 </w:t>
      </w:r>
      <w:proofErr w:type="spellStart"/>
      <w:r w:rsidRPr="7FCD5B85" w:rsidR="059E800E">
        <w:rPr>
          <w:rFonts w:ascii="Times New Roman" w:hAnsi="Times New Roman" w:eastAsia="Times New Roman" w:cs="Times New Roman"/>
          <w:noProof w:val="0"/>
          <w:sz w:val="24"/>
          <w:szCs w:val="24"/>
          <w:lang w:val="en-US"/>
        </w:rPr>
        <w:t>ms</w:t>
      </w:r>
      <w:proofErr w:type="spellEnd"/>
      <w:r w:rsidRPr="7FCD5B85" w:rsidR="059E800E">
        <w:rPr>
          <w:rFonts w:ascii="Times New Roman" w:hAnsi="Times New Roman" w:eastAsia="Times New Roman" w:cs="Times New Roman"/>
          <w:noProof w:val="0"/>
          <w:sz w:val="24"/>
          <w:szCs w:val="24"/>
          <w:lang w:val="en-US"/>
        </w:rPr>
        <w:t xml:space="preserve">), we can detect the start time </w:t>
      </w:r>
      <w:proofErr w:type="spellStart"/>
      <w:r w:rsidRPr="7FCD5B85" w:rsidR="059E800E">
        <w:rPr>
          <w:rFonts w:ascii="Times New Roman" w:hAnsi="Times New Roman" w:eastAsia="Times New Roman" w:cs="Times New Roman"/>
          <w:noProof w:val="0"/>
          <w:sz w:val="24"/>
          <w:szCs w:val="24"/>
          <w:lang w:val="en-US"/>
        </w:rPr>
        <w:t>ts</w:t>
      </w:r>
      <w:proofErr w:type="spellEnd"/>
      <w:r w:rsidRPr="7FCD5B85" w:rsidR="059E800E">
        <w:rPr>
          <w:rFonts w:ascii="Times New Roman" w:hAnsi="Times New Roman" w:eastAsia="Times New Roman" w:cs="Times New Roman"/>
          <w:noProof w:val="0"/>
          <w:sz w:val="24"/>
          <w:szCs w:val="24"/>
          <w:lang w:val="en-US"/>
        </w:rPr>
        <w:t xml:space="preserve"> and end time </w:t>
      </w:r>
      <w:proofErr w:type="spellStart"/>
      <w:r w:rsidRPr="7FCD5B85" w:rsidR="059E800E">
        <w:rPr>
          <w:rFonts w:ascii="Times New Roman" w:hAnsi="Times New Roman" w:eastAsia="Times New Roman" w:cs="Times New Roman"/>
          <w:noProof w:val="0"/>
          <w:sz w:val="24"/>
          <w:szCs w:val="24"/>
          <w:lang w:val="en-US"/>
        </w:rPr>
        <w:t>te</w:t>
      </w:r>
      <w:proofErr w:type="spellEnd"/>
      <w:r w:rsidRPr="7FCD5B85" w:rsidR="059E800E">
        <w:rPr>
          <w:rFonts w:ascii="Times New Roman" w:hAnsi="Times New Roman" w:eastAsia="Times New Roman" w:cs="Times New Roman"/>
          <w:noProof w:val="0"/>
          <w:sz w:val="24"/>
          <w:szCs w:val="24"/>
          <w:lang w:val="en-US"/>
        </w:rPr>
        <w:t xml:space="preserve"> of each segment by solving the following objective function: </w:t>
      </w:r>
    </w:p>
    <w:p w:rsidR="059E800E" w:rsidP="7FCD5B85" w:rsidRDefault="059E800E" w14:paraId="7B327F28" w14:textId="4CABC0B5">
      <w:pPr>
        <w:pStyle w:val="ListParagraph"/>
        <w:numPr>
          <w:ilvl w:val="0"/>
          <w:numId w:val="3"/>
        </w:numPr>
        <w:bidi w:val="0"/>
        <w:spacing w:before="0" w:beforeAutospacing="off" w:after="160" w:afterAutospacing="off" w:line="259" w:lineRule="auto"/>
        <w:ind w:right="0"/>
        <w:jc w:val="center"/>
        <w:rPr>
          <w:rFonts w:ascii="Times New Roman" w:hAnsi="Times New Roman" w:eastAsia="Times New Roman" w:cs="Times New Roman"/>
          <w:sz w:val="24"/>
          <w:szCs w:val="24"/>
        </w:rPr>
      </w:pPr>
      <w:r w:rsidR="667F7B7E">
        <w:drawing>
          <wp:inline wp14:editId="41D42AA1" wp14:anchorId="64C39573">
            <wp:extent cx="3209925" cy="584350"/>
            <wp:effectExtent l="0" t="0" r="0" b="0"/>
            <wp:docPr id="1968308933" name="" title=""/>
            <wp:cNvGraphicFramePr>
              <a:graphicFrameLocks noChangeAspect="1"/>
            </wp:cNvGraphicFramePr>
            <a:graphic>
              <a:graphicData uri="http://schemas.openxmlformats.org/drawingml/2006/picture">
                <pic:pic>
                  <pic:nvPicPr>
                    <pic:cNvPr id="0" name=""/>
                    <pic:cNvPicPr/>
                  </pic:nvPicPr>
                  <pic:blipFill>
                    <a:blip r:embed="R19c872a72d614678">
                      <a:extLst>
                        <a:ext xmlns:a="http://schemas.openxmlformats.org/drawingml/2006/main" uri="{28A0092B-C50C-407E-A947-70E740481C1C}">
                          <a14:useLocalDpi val="0"/>
                        </a:ext>
                      </a:extLst>
                    </a:blip>
                    <a:stretch>
                      <a:fillRect/>
                    </a:stretch>
                  </pic:blipFill>
                  <pic:spPr>
                    <a:xfrm>
                      <a:off x="0" y="0"/>
                      <a:ext cx="3209925" cy="584350"/>
                    </a:xfrm>
                    <a:prstGeom prst="rect">
                      <a:avLst/>
                    </a:prstGeom>
                  </pic:spPr>
                </pic:pic>
              </a:graphicData>
            </a:graphic>
          </wp:inline>
        </w:drawing>
      </w:r>
    </w:p>
    <w:p w:rsidR="059E800E" w:rsidP="7FCD5B85" w:rsidRDefault="059E800E" w14:paraId="74EE6D60" w14:textId="720F1D9B">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7FCD5B85" w:rsidR="059E800E">
        <w:rPr>
          <w:rFonts w:ascii="Times New Roman" w:hAnsi="Times New Roman" w:eastAsia="Times New Roman" w:cs="Times New Roman"/>
          <w:noProof w:val="0"/>
          <w:sz w:val="24"/>
          <w:szCs w:val="24"/>
          <w:lang w:val="en-US"/>
        </w:rPr>
        <w:t xml:space="preserve">here </w:t>
      </w:r>
      <w:proofErr w:type="spellStart"/>
      <w:r w:rsidRPr="7FCD5B85" w:rsidR="059E800E">
        <w:rPr>
          <w:rFonts w:ascii="Times New Roman" w:hAnsi="Times New Roman" w:eastAsia="Times New Roman" w:cs="Times New Roman"/>
          <w:noProof w:val="0"/>
          <w:sz w:val="24"/>
          <w:szCs w:val="24"/>
          <w:lang w:val="en-US"/>
        </w:rPr>
        <w:t>tp</w:t>
      </w:r>
      <w:proofErr w:type="spellEnd"/>
      <w:r w:rsidRPr="7FCD5B85" w:rsidR="059E800E">
        <w:rPr>
          <w:rFonts w:ascii="Times New Roman" w:hAnsi="Times New Roman" w:eastAsia="Times New Roman" w:cs="Times New Roman"/>
          <w:noProof w:val="0"/>
          <w:sz w:val="24"/>
          <w:szCs w:val="24"/>
          <w:lang w:val="en-US"/>
        </w:rPr>
        <w:t xml:space="preserve"> is the minimum length of a Qi packet (</w:t>
      </w:r>
      <w:proofErr w:type="spellStart"/>
      <w:r w:rsidRPr="7FCD5B85" w:rsidR="059E800E">
        <w:rPr>
          <w:rFonts w:ascii="Times New Roman" w:hAnsi="Times New Roman" w:eastAsia="Times New Roman" w:cs="Times New Roman"/>
          <w:noProof w:val="0"/>
          <w:sz w:val="24"/>
          <w:szCs w:val="24"/>
          <w:lang w:val="en-US"/>
        </w:rPr>
        <w:t>i</w:t>
      </w:r>
      <w:proofErr w:type="spellEnd"/>
      <w:r w:rsidRPr="7FCD5B85" w:rsidR="059E800E">
        <w:rPr>
          <w:rFonts w:ascii="Times New Roman" w:hAnsi="Times New Roman" w:eastAsia="Times New Roman" w:cs="Times New Roman"/>
          <w:noProof w:val="0"/>
          <w:sz w:val="24"/>
          <w:szCs w:val="24"/>
          <w:lang w:val="en-US"/>
        </w:rPr>
        <w:t xml:space="preserve">.e., 22 </w:t>
      </w:r>
      <w:proofErr w:type="spellStart"/>
      <w:r w:rsidRPr="7FCD5B85" w:rsidR="059E800E">
        <w:rPr>
          <w:rFonts w:ascii="Times New Roman" w:hAnsi="Times New Roman" w:eastAsia="Times New Roman" w:cs="Times New Roman"/>
          <w:noProof w:val="0"/>
          <w:sz w:val="24"/>
          <w:szCs w:val="24"/>
          <w:lang w:val="en-US"/>
        </w:rPr>
        <w:t>ms</w:t>
      </w:r>
      <w:proofErr w:type="spellEnd"/>
      <w:r w:rsidRPr="7FCD5B85" w:rsidR="059E800E">
        <w:rPr>
          <w:rFonts w:ascii="Times New Roman" w:hAnsi="Times New Roman" w:eastAsia="Times New Roman" w:cs="Times New Roman"/>
          <w:noProof w:val="0"/>
          <w:sz w:val="24"/>
          <w:szCs w:val="24"/>
          <w:lang w:val="en-US"/>
        </w:rPr>
        <w:t xml:space="preserve"> as shown in Figure 3)2 , and </w:t>
      </w:r>
      <w:proofErr w:type="spellStart"/>
      <w:r w:rsidRPr="7FCD5B85" w:rsidR="059E800E">
        <w:rPr>
          <w:rFonts w:ascii="Times New Roman" w:hAnsi="Times New Roman" w:eastAsia="Times New Roman" w:cs="Times New Roman"/>
          <w:noProof w:val="0"/>
          <w:sz w:val="24"/>
          <w:szCs w:val="24"/>
          <w:lang w:val="en-US"/>
        </w:rPr>
        <w:t>tд</w:t>
      </w:r>
      <w:proofErr w:type="spellEnd"/>
      <w:r w:rsidRPr="7FCD5B85" w:rsidR="059E800E">
        <w:rPr>
          <w:rFonts w:ascii="Times New Roman" w:hAnsi="Times New Roman" w:eastAsia="Times New Roman" w:cs="Times New Roman"/>
          <w:noProof w:val="0"/>
          <w:sz w:val="24"/>
          <w:szCs w:val="24"/>
          <w:lang w:val="en-US"/>
        </w:rPr>
        <w:t xml:space="preserve"> represents the maximum length of a Qi packet which is empirically set to 70 </w:t>
      </w:r>
      <w:proofErr w:type="spellStart"/>
      <w:r w:rsidRPr="7FCD5B85" w:rsidR="059E800E">
        <w:rPr>
          <w:rFonts w:ascii="Times New Roman" w:hAnsi="Times New Roman" w:eastAsia="Times New Roman" w:cs="Times New Roman"/>
          <w:noProof w:val="0"/>
          <w:sz w:val="24"/>
          <w:szCs w:val="24"/>
          <w:lang w:val="en-US"/>
        </w:rPr>
        <w:t>ms</w:t>
      </w:r>
      <w:proofErr w:type="spellEnd"/>
      <w:r w:rsidRPr="7FCD5B85" w:rsidR="059E800E">
        <w:rPr>
          <w:rFonts w:ascii="Times New Roman" w:hAnsi="Times New Roman" w:eastAsia="Times New Roman" w:cs="Times New Roman"/>
          <w:noProof w:val="0"/>
          <w:sz w:val="24"/>
          <w:szCs w:val="24"/>
          <w:lang w:val="en-US"/>
        </w:rPr>
        <w:t xml:space="preserve"> to detect and segment ID &amp; C packets containing relatively more data bits than Control Error packets. The argmax function is used to ensure the completeness of a single packet segment.</w:t>
      </w:r>
      <w:r w:rsidRPr="7FCD5B85" w:rsidR="059E800E">
        <w:rPr>
          <w:rFonts w:ascii="Times New Roman" w:hAnsi="Times New Roman" w:eastAsia="Times New Roman" w:cs="Times New Roman"/>
          <w:noProof w:val="0"/>
          <w:sz w:val="24"/>
          <w:szCs w:val="24"/>
          <w:lang w:val="en-US"/>
        </w:rPr>
        <w:t xml:space="preserve"> </w:t>
      </w:r>
    </w:p>
    <w:p w:rsidR="059E800E" w:rsidP="022A6C60" w:rsidRDefault="059E800E" w14:paraId="32DBE356" w14:textId="4FF8F161">
      <w:pPr>
        <w:pStyle w:val="Normal"/>
        <w:rPr>
          <w:rFonts w:ascii="Calibri" w:hAnsi="Calibri" w:eastAsia="Calibri" w:cs="Calibri"/>
          <w:noProof w:val="0"/>
          <w:sz w:val="22"/>
          <w:szCs w:val="22"/>
          <w:lang w:val="en-US"/>
        </w:rPr>
      </w:pPr>
      <w:r w:rsidRPr="022A6C60" w:rsidR="059E800E">
        <w:rPr>
          <w:rFonts w:ascii="Times New Roman" w:hAnsi="Times New Roman" w:eastAsia="Times New Roman" w:cs="Times New Roman"/>
          <w:b w:val="1"/>
          <w:bCs w:val="1"/>
          <w:noProof w:val="0"/>
          <w:sz w:val="32"/>
          <w:szCs w:val="32"/>
          <w:u w:val="single"/>
          <w:lang w:val="en-US"/>
        </w:rPr>
        <w:t>4.3 Data Bits Demodulation</w:t>
      </w:r>
      <w:r w:rsidRPr="022A6C60" w:rsidR="059E800E">
        <w:rPr>
          <w:rFonts w:ascii="Calibri" w:hAnsi="Calibri" w:eastAsia="Calibri" w:cs="Calibri"/>
          <w:noProof w:val="0"/>
          <w:sz w:val="22"/>
          <w:szCs w:val="22"/>
          <w:lang w:val="en-US"/>
        </w:rPr>
        <w:t xml:space="preserve"> </w:t>
      </w:r>
    </w:p>
    <w:p w:rsidR="059E800E" w:rsidP="7FCD5B85" w:rsidRDefault="059E800E" w14:paraId="6585B05F" w14:textId="73ED3A8D">
      <w:pPr>
        <w:pStyle w:val="Normal"/>
        <w:rPr>
          <w:rFonts w:ascii="Times New Roman" w:hAnsi="Times New Roman" w:eastAsia="Times New Roman" w:cs="Times New Roman"/>
          <w:noProof w:val="0"/>
          <w:sz w:val="24"/>
          <w:szCs w:val="24"/>
          <w:lang w:val="en-US"/>
        </w:rPr>
      </w:pPr>
      <w:r w:rsidRPr="7FCD5B85" w:rsidR="059E800E">
        <w:rPr>
          <w:rFonts w:ascii="Times New Roman" w:hAnsi="Times New Roman" w:eastAsia="Times New Roman" w:cs="Times New Roman"/>
          <w:noProof w:val="0"/>
          <w:sz w:val="24"/>
          <w:szCs w:val="24"/>
          <w:lang w:val="en-US"/>
        </w:rPr>
        <w:t xml:space="preserve">ZERO bits and ONE </w:t>
      </w:r>
      <w:proofErr w:type="gramStart"/>
      <w:r w:rsidRPr="7FCD5B85" w:rsidR="059E800E">
        <w:rPr>
          <w:rFonts w:ascii="Times New Roman" w:hAnsi="Times New Roman" w:eastAsia="Times New Roman" w:cs="Times New Roman"/>
          <w:noProof w:val="0"/>
          <w:sz w:val="24"/>
          <w:szCs w:val="24"/>
          <w:lang w:val="en-US"/>
        </w:rPr>
        <w:t>bits</w:t>
      </w:r>
      <w:proofErr w:type="gramEnd"/>
      <w:r w:rsidRPr="7FCD5B85" w:rsidR="059E800E">
        <w:rPr>
          <w:rFonts w:ascii="Times New Roman" w:hAnsi="Times New Roman" w:eastAsia="Times New Roman" w:cs="Times New Roman"/>
          <w:noProof w:val="0"/>
          <w:sz w:val="24"/>
          <w:szCs w:val="24"/>
          <w:lang w:val="en-US"/>
        </w:rPr>
        <w:t xml:space="preserve"> in a message segment can be </w:t>
      </w:r>
      <w:r w:rsidRPr="7FCD5B85" w:rsidR="059E800E">
        <w:rPr>
          <w:rFonts w:ascii="Times New Roman" w:hAnsi="Times New Roman" w:eastAsia="Times New Roman" w:cs="Times New Roman"/>
          <w:noProof w:val="0"/>
          <w:sz w:val="24"/>
          <w:szCs w:val="24"/>
          <w:lang w:val="en-US"/>
        </w:rPr>
        <w:t>identified</w:t>
      </w:r>
      <w:r w:rsidRPr="7FCD5B85" w:rsidR="059E800E">
        <w:rPr>
          <w:rFonts w:ascii="Times New Roman" w:hAnsi="Times New Roman" w:eastAsia="Times New Roman" w:cs="Times New Roman"/>
          <w:noProof w:val="0"/>
          <w:sz w:val="24"/>
          <w:szCs w:val="24"/>
          <w:lang w:val="en-US"/>
        </w:rPr>
        <w:t xml:space="preserve"> </w:t>
      </w:r>
      <w:r w:rsidRPr="7FCD5B85" w:rsidR="059E800E">
        <w:rPr>
          <w:rFonts w:ascii="Times New Roman" w:hAnsi="Times New Roman" w:eastAsia="Times New Roman" w:cs="Times New Roman"/>
          <w:noProof w:val="0"/>
          <w:sz w:val="24"/>
          <w:szCs w:val="24"/>
          <w:lang w:val="en-US"/>
        </w:rPr>
        <w:t>leveraging</w:t>
      </w:r>
      <w:r w:rsidRPr="7FCD5B85" w:rsidR="059E800E">
        <w:rPr>
          <w:rFonts w:ascii="Times New Roman" w:hAnsi="Times New Roman" w:eastAsia="Times New Roman" w:cs="Times New Roman"/>
          <w:noProof w:val="0"/>
          <w:sz w:val="24"/>
          <w:szCs w:val="24"/>
          <w:lang w:val="en-US"/>
        </w:rPr>
        <w:t xml:space="preserve"> their different modulating frequency. </w:t>
      </w:r>
      <w:r w:rsidRPr="7FCD5B85" w:rsidR="059E800E">
        <w:rPr>
          <w:rFonts w:ascii="Times New Roman" w:hAnsi="Times New Roman" w:eastAsia="Times New Roman" w:cs="Times New Roman"/>
          <w:noProof w:val="0"/>
          <w:sz w:val="24"/>
          <w:szCs w:val="24"/>
          <w:lang w:val="en-US"/>
        </w:rPr>
        <w:t>In order to</w:t>
      </w:r>
      <w:r w:rsidRPr="7FCD5B85" w:rsidR="059E800E">
        <w:rPr>
          <w:rFonts w:ascii="Times New Roman" w:hAnsi="Times New Roman" w:eastAsia="Times New Roman" w:cs="Times New Roman"/>
          <w:noProof w:val="0"/>
          <w:sz w:val="24"/>
          <w:szCs w:val="24"/>
          <w:lang w:val="en-US"/>
        </w:rPr>
        <w:t xml:space="preserve"> derive the bi-phase encoded data bits, we further </w:t>
      </w:r>
      <w:r w:rsidRPr="7FCD5B85" w:rsidR="059E800E">
        <w:rPr>
          <w:rFonts w:ascii="Times New Roman" w:hAnsi="Times New Roman" w:eastAsia="Times New Roman" w:cs="Times New Roman"/>
          <w:noProof w:val="0"/>
          <w:sz w:val="24"/>
          <w:szCs w:val="24"/>
          <w:lang w:val="en-US"/>
        </w:rPr>
        <w:t>leverage</w:t>
      </w:r>
      <w:r w:rsidRPr="7FCD5B85" w:rsidR="059E800E">
        <w:rPr>
          <w:rFonts w:ascii="Times New Roman" w:hAnsi="Times New Roman" w:eastAsia="Times New Roman" w:cs="Times New Roman"/>
          <w:noProof w:val="0"/>
          <w:sz w:val="24"/>
          <w:szCs w:val="24"/>
          <w:lang w:val="en-US"/>
        </w:rPr>
        <w:t xml:space="preserve"> the zero-crossing points in the filtered signal to decode the bi-phase bits. </w:t>
      </w:r>
    </w:p>
    <w:p w:rsidR="059E800E" w:rsidP="7FCD5B85" w:rsidRDefault="059E800E" w14:paraId="588D381C" w14:textId="54161A58">
      <w:pPr>
        <w:pStyle w:val="ListParagraph"/>
        <w:numPr>
          <w:ilvl w:val="0"/>
          <w:numId w:val="4"/>
        </w:numPr>
        <w:rPr>
          <w:rFonts w:ascii="Times New Roman" w:hAnsi="Times New Roman" w:eastAsia="Times New Roman" w:cs="Times New Roman"/>
          <w:noProof w:val="0"/>
          <w:sz w:val="24"/>
          <w:szCs w:val="24"/>
          <w:lang w:val="en-US"/>
        </w:rPr>
      </w:pPr>
      <w:r w:rsidRPr="7FCD5B85" w:rsidR="059E800E">
        <w:rPr>
          <w:rFonts w:ascii="Times New Roman" w:hAnsi="Times New Roman" w:eastAsia="Times New Roman" w:cs="Times New Roman"/>
          <w:noProof w:val="0"/>
          <w:sz w:val="24"/>
          <w:szCs w:val="24"/>
          <w:lang w:val="en-US"/>
        </w:rPr>
        <w:t xml:space="preserve">To detect these zero-crossing points, we first calculate the mean value m and the max value M of all the digital samples in the packet segment and then find out all the digital samples that are within a distance ζ = M 100 to m. Given that each bi-phase bit has a period of 0.5 </w:t>
      </w:r>
      <w:proofErr w:type="spellStart"/>
      <w:r w:rsidRPr="7FCD5B85" w:rsidR="059E800E">
        <w:rPr>
          <w:rFonts w:ascii="Times New Roman" w:hAnsi="Times New Roman" w:eastAsia="Times New Roman" w:cs="Times New Roman"/>
          <w:noProof w:val="0"/>
          <w:sz w:val="24"/>
          <w:szCs w:val="24"/>
          <w:lang w:val="en-US"/>
        </w:rPr>
        <w:t>ms</w:t>
      </w:r>
      <w:proofErr w:type="spellEnd"/>
      <w:r w:rsidRPr="7FCD5B85" w:rsidR="059E800E">
        <w:rPr>
          <w:rFonts w:ascii="Times New Roman" w:hAnsi="Times New Roman" w:eastAsia="Times New Roman" w:cs="Times New Roman"/>
          <w:noProof w:val="0"/>
          <w:sz w:val="24"/>
          <w:szCs w:val="24"/>
          <w:lang w:val="en-US"/>
        </w:rPr>
        <w:t xml:space="preserve"> according to the Qi standard [44], the possible distance between two adjacent zero-crossing points should be 0.25 </w:t>
      </w:r>
      <w:proofErr w:type="spellStart"/>
      <w:r w:rsidRPr="7FCD5B85" w:rsidR="059E800E">
        <w:rPr>
          <w:rFonts w:ascii="Times New Roman" w:hAnsi="Times New Roman" w:eastAsia="Times New Roman" w:cs="Times New Roman"/>
          <w:noProof w:val="0"/>
          <w:sz w:val="24"/>
          <w:szCs w:val="24"/>
          <w:lang w:val="en-US"/>
        </w:rPr>
        <w:t>ms</w:t>
      </w:r>
      <w:proofErr w:type="spellEnd"/>
      <w:r w:rsidRPr="7FCD5B85" w:rsidR="059E800E">
        <w:rPr>
          <w:rFonts w:ascii="Times New Roman" w:hAnsi="Times New Roman" w:eastAsia="Times New Roman" w:cs="Times New Roman"/>
          <w:noProof w:val="0"/>
          <w:sz w:val="24"/>
          <w:szCs w:val="24"/>
          <w:lang w:val="en-US"/>
        </w:rPr>
        <w:t xml:space="preserve"> or 0.5 </w:t>
      </w:r>
      <w:proofErr w:type="spellStart"/>
      <w:r w:rsidRPr="7FCD5B85" w:rsidR="059E800E">
        <w:rPr>
          <w:rFonts w:ascii="Times New Roman" w:hAnsi="Times New Roman" w:eastAsia="Times New Roman" w:cs="Times New Roman"/>
          <w:noProof w:val="0"/>
          <w:sz w:val="24"/>
          <w:szCs w:val="24"/>
          <w:lang w:val="en-US"/>
        </w:rPr>
        <w:t>ms.</w:t>
      </w:r>
      <w:proofErr w:type="spellEnd"/>
      <w:r w:rsidRPr="7FCD5B85" w:rsidR="059E800E">
        <w:rPr>
          <w:rFonts w:ascii="Times New Roman" w:hAnsi="Times New Roman" w:eastAsia="Times New Roman" w:cs="Times New Roman"/>
          <w:noProof w:val="0"/>
          <w:sz w:val="24"/>
          <w:szCs w:val="24"/>
          <w:lang w:val="en-US"/>
        </w:rPr>
        <w:t xml:space="preserve"> </w:t>
      </w:r>
    </w:p>
    <w:p w:rsidR="059E800E" w:rsidP="7FCD5B85" w:rsidRDefault="059E800E" w14:paraId="4817B384" w14:textId="46CCDC3F">
      <w:pPr>
        <w:pStyle w:val="ListParagraph"/>
        <w:numPr>
          <w:ilvl w:val="0"/>
          <w:numId w:val="4"/>
        </w:numPr>
        <w:rPr>
          <w:noProof w:val="0"/>
          <w:sz w:val="24"/>
          <w:szCs w:val="24"/>
          <w:lang w:val="en-US"/>
        </w:rPr>
      </w:pPr>
      <w:r w:rsidRPr="7FCD5B85" w:rsidR="059E800E">
        <w:rPr>
          <w:rFonts w:ascii="Times New Roman" w:hAnsi="Times New Roman" w:eastAsia="Times New Roman" w:cs="Times New Roman"/>
          <w:noProof w:val="0"/>
          <w:sz w:val="24"/>
          <w:szCs w:val="24"/>
          <w:lang w:val="en-US"/>
        </w:rPr>
        <w:t>We thus adopt a minimum acceptable</w:t>
      </w:r>
      <w:r w:rsidRPr="7FCD5B85" w:rsidR="77820D9D">
        <w:rPr>
          <w:rFonts w:ascii="Times New Roman" w:hAnsi="Times New Roman" w:eastAsia="Times New Roman" w:cs="Times New Roman"/>
          <w:noProof w:val="0"/>
          <w:sz w:val="24"/>
          <w:szCs w:val="24"/>
          <w:lang w:val="en-US"/>
        </w:rPr>
        <w:t xml:space="preserve"> </w:t>
      </w:r>
      <w:r w:rsidRPr="7FCD5B85" w:rsidR="059E800E">
        <w:rPr>
          <w:rFonts w:ascii="Times New Roman" w:hAnsi="Times New Roman" w:eastAsia="Times New Roman" w:cs="Times New Roman"/>
          <w:noProof w:val="0"/>
          <w:sz w:val="24"/>
          <w:szCs w:val="24"/>
          <w:lang w:val="en-US"/>
        </w:rPr>
        <w:t xml:space="preserve">interval σ = 0.2 </w:t>
      </w:r>
      <w:proofErr w:type="spellStart"/>
      <w:r w:rsidRPr="7FCD5B85" w:rsidR="059E800E">
        <w:rPr>
          <w:rFonts w:ascii="Times New Roman" w:hAnsi="Times New Roman" w:eastAsia="Times New Roman" w:cs="Times New Roman"/>
          <w:noProof w:val="0"/>
          <w:sz w:val="24"/>
          <w:szCs w:val="24"/>
          <w:lang w:val="en-US"/>
        </w:rPr>
        <w:t>ms</w:t>
      </w:r>
      <w:proofErr w:type="spellEnd"/>
      <w:r w:rsidRPr="7FCD5B85" w:rsidR="059E800E">
        <w:rPr>
          <w:rFonts w:ascii="Times New Roman" w:hAnsi="Times New Roman" w:eastAsia="Times New Roman" w:cs="Times New Roman"/>
          <w:noProof w:val="0"/>
          <w:sz w:val="24"/>
          <w:szCs w:val="24"/>
          <w:lang w:val="en-US"/>
        </w:rPr>
        <w:t xml:space="preserve"> to remove the detected zero-crossing points that are too close to each other. After detecting all the zero-crossing points on the filtered coil voltage signal, we can follow the bi-phase decoding mechanism to derive the bi-phase data bits according to the distance between two adjacent points. </w:t>
      </w:r>
      <w:proofErr w:type="gramStart"/>
      <w:r w:rsidRPr="7FCD5B85" w:rsidR="059E800E">
        <w:rPr>
          <w:rFonts w:ascii="Times New Roman" w:hAnsi="Times New Roman" w:eastAsia="Times New Roman" w:cs="Times New Roman"/>
          <w:noProof w:val="0"/>
          <w:sz w:val="24"/>
          <w:szCs w:val="24"/>
          <w:lang w:val="en-US"/>
        </w:rPr>
        <w:t>Specifically</w:t>
      </w:r>
      <w:proofErr w:type="gramEnd"/>
      <w:r w:rsidRPr="7FCD5B85" w:rsidR="488F5412">
        <w:rPr>
          <w:rFonts w:ascii="Times New Roman" w:hAnsi="Times New Roman" w:eastAsia="Times New Roman" w:cs="Times New Roman"/>
          <w:noProof w:val="0"/>
          <w:sz w:val="24"/>
          <w:szCs w:val="24"/>
          <w:lang w:val="en-US"/>
        </w:rPr>
        <w:t xml:space="preserve"> </w:t>
      </w:r>
      <w:r w:rsidRPr="7FCD5B85" w:rsidR="059E800E">
        <w:rPr>
          <w:rFonts w:ascii="Times New Roman" w:hAnsi="Times New Roman" w:eastAsia="Times New Roman" w:cs="Times New Roman"/>
          <w:noProof w:val="0"/>
          <w:sz w:val="24"/>
          <w:szCs w:val="24"/>
          <w:lang w:val="en-US"/>
        </w:rPr>
        <w:t xml:space="preserve">two </w:t>
      </w:r>
      <w:r w:rsidRPr="7FCD5B85" w:rsidR="059E800E">
        <w:rPr>
          <w:rFonts w:ascii="Times New Roman" w:hAnsi="Times New Roman" w:eastAsia="Times New Roman" w:cs="Times New Roman"/>
          <w:noProof w:val="0"/>
          <w:sz w:val="24"/>
          <w:szCs w:val="24"/>
          <w:lang w:val="en-US"/>
        </w:rPr>
        <w:t>zero</w:t>
      </w:r>
      <w:r w:rsidRPr="7FCD5B85" w:rsidR="6955AE9D">
        <w:rPr>
          <w:rFonts w:ascii="Times New Roman" w:hAnsi="Times New Roman" w:eastAsia="Times New Roman" w:cs="Times New Roman"/>
          <w:noProof w:val="0"/>
          <w:sz w:val="24"/>
          <w:szCs w:val="24"/>
          <w:lang w:val="en-US"/>
        </w:rPr>
        <w:t>-</w:t>
      </w:r>
      <w:r w:rsidRPr="7FCD5B85" w:rsidR="059E800E">
        <w:rPr>
          <w:rFonts w:ascii="Times New Roman" w:hAnsi="Times New Roman" w:eastAsia="Times New Roman" w:cs="Times New Roman"/>
          <w:noProof w:val="0"/>
          <w:sz w:val="24"/>
          <w:szCs w:val="24"/>
          <w:lang w:val="en-US"/>
        </w:rPr>
        <w:t>crossing</w:t>
      </w:r>
      <w:r w:rsidRPr="7FCD5B85" w:rsidR="059E800E">
        <w:rPr>
          <w:rFonts w:ascii="Times New Roman" w:hAnsi="Times New Roman" w:eastAsia="Times New Roman" w:cs="Times New Roman"/>
          <w:noProof w:val="0"/>
          <w:sz w:val="24"/>
          <w:szCs w:val="24"/>
          <w:lang w:val="en-US"/>
        </w:rPr>
        <w:t xml:space="preserve"> points with a 0.5 </w:t>
      </w:r>
      <w:proofErr w:type="spellStart"/>
      <w:r w:rsidRPr="7FCD5B85" w:rsidR="059E800E">
        <w:rPr>
          <w:rFonts w:ascii="Times New Roman" w:hAnsi="Times New Roman" w:eastAsia="Times New Roman" w:cs="Times New Roman"/>
          <w:noProof w:val="0"/>
          <w:sz w:val="24"/>
          <w:szCs w:val="24"/>
          <w:lang w:val="en-US"/>
        </w:rPr>
        <w:t>ms</w:t>
      </w:r>
      <w:proofErr w:type="spellEnd"/>
      <w:r w:rsidRPr="7FCD5B85" w:rsidR="059E800E">
        <w:rPr>
          <w:rFonts w:ascii="Times New Roman" w:hAnsi="Times New Roman" w:eastAsia="Times New Roman" w:cs="Times New Roman"/>
          <w:noProof w:val="0"/>
          <w:sz w:val="24"/>
          <w:szCs w:val="24"/>
          <w:lang w:val="en-US"/>
        </w:rPr>
        <w:t xml:space="preserve"> distance (1</w:t>
      </w:r>
      <w:proofErr w:type="gramStart"/>
      <w:r w:rsidRPr="7FCD5B85" w:rsidR="059E800E">
        <w:rPr>
          <w:rFonts w:ascii="Times New Roman" w:hAnsi="Times New Roman" w:eastAsia="Times New Roman" w:cs="Times New Roman"/>
          <w:noProof w:val="0"/>
          <w:sz w:val="24"/>
          <w:szCs w:val="24"/>
          <w:lang w:val="en-US"/>
        </w:rPr>
        <w:t>T )</w:t>
      </w:r>
      <w:proofErr w:type="gramEnd"/>
      <w:r w:rsidRPr="7FCD5B85" w:rsidR="059E800E">
        <w:rPr>
          <w:rFonts w:ascii="Times New Roman" w:hAnsi="Times New Roman" w:eastAsia="Times New Roman" w:cs="Times New Roman"/>
          <w:noProof w:val="0"/>
          <w:sz w:val="24"/>
          <w:szCs w:val="24"/>
          <w:lang w:val="en-US"/>
        </w:rPr>
        <w:t xml:space="preserve"> indicates a ZERO bit, while three zero-crossing points with a 0.25 </w:t>
      </w:r>
      <w:proofErr w:type="spellStart"/>
      <w:r w:rsidRPr="7FCD5B85" w:rsidR="059E800E">
        <w:rPr>
          <w:rFonts w:ascii="Times New Roman" w:hAnsi="Times New Roman" w:eastAsia="Times New Roman" w:cs="Times New Roman"/>
          <w:noProof w:val="0"/>
          <w:sz w:val="24"/>
          <w:szCs w:val="24"/>
          <w:lang w:val="en-US"/>
        </w:rPr>
        <w:t>ms</w:t>
      </w:r>
      <w:proofErr w:type="spellEnd"/>
      <w:r w:rsidRPr="7FCD5B85" w:rsidR="059E800E">
        <w:rPr>
          <w:rFonts w:ascii="Times New Roman" w:hAnsi="Times New Roman" w:eastAsia="Times New Roman" w:cs="Times New Roman"/>
          <w:noProof w:val="0"/>
          <w:sz w:val="24"/>
          <w:szCs w:val="24"/>
          <w:lang w:val="en-US"/>
        </w:rPr>
        <w:t xml:space="preserve"> distance (</w:t>
      </w:r>
      <w:proofErr w:type="gramStart"/>
      <w:r w:rsidRPr="7FCD5B85" w:rsidR="059E800E">
        <w:rPr>
          <w:rFonts w:ascii="Times New Roman" w:hAnsi="Times New Roman" w:eastAsia="Times New Roman" w:cs="Times New Roman"/>
          <w:noProof w:val="0"/>
          <w:sz w:val="24"/>
          <w:szCs w:val="24"/>
          <w:lang w:val="en-US"/>
        </w:rPr>
        <w:t>0.5T )</w:t>
      </w:r>
      <w:proofErr w:type="gramEnd"/>
      <w:r w:rsidRPr="7FCD5B85" w:rsidR="059E800E">
        <w:rPr>
          <w:rFonts w:ascii="Times New Roman" w:hAnsi="Times New Roman" w:eastAsia="Times New Roman" w:cs="Times New Roman"/>
          <w:noProof w:val="0"/>
          <w:sz w:val="24"/>
          <w:szCs w:val="24"/>
          <w:lang w:val="en-US"/>
        </w:rPr>
        <w:t xml:space="preserve"> between each adjacent pair represents a ONE bit. Following this rule, the data bits sequence could be obtained. In the practical implementation, we increase the distance threshold to 1.5T and 0.75T respectively, in case of the inevitable biases and time delay caused by the manufacturing imperfection. </w:t>
      </w:r>
    </w:p>
    <w:p w:rsidR="059E800E" w:rsidP="7FCD5B85" w:rsidRDefault="059E800E" w14:paraId="43807202" w14:textId="01389257">
      <w:pPr>
        <w:pStyle w:val="ListParagraph"/>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8b62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217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dbb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ce7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EF5406"/>
    <w:rsid w:val="022A6C60"/>
    <w:rsid w:val="04A8BA2F"/>
    <w:rsid w:val="04EF5406"/>
    <w:rsid w:val="059E800E"/>
    <w:rsid w:val="06120816"/>
    <w:rsid w:val="0D42B125"/>
    <w:rsid w:val="107A51E7"/>
    <w:rsid w:val="25AF9C59"/>
    <w:rsid w:val="2BD33306"/>
    <w:rsid w:val="383C2B1A"/>
    <w:rsid w:val="39D7FB7B"/>
    <w:rsid w:val="488F5412"/>
    <w:rsid w:val="4A3CE1DA"/>
    <w:rsid w:val="4E6A87F6"/>
    <w:rsid w:val="505ABAEB"/>
    <w:rsid w:val="559E1BF8"/>
    <w:rsid w:val="55C7A483"/>
    <w:rsid w:val="5688E4FC"/>
    <w:rsid w:val="5B8ED899"/>
    <w:rsid w:val="5D2AA8FA"/>
    <w:rsid w:val="667F7B7E"/>
    <w:rsid w:val="6838AE18"/>
    <w:rsid w:val="6955AE9D"/>
    <w:rsid w:val="69726419"/>
    <w:rsid w:val="6EF5D030"/>
    <w:rsid w:val="6F18155D"/>
    <w:rsid w:val="711B7739"/>
    <w:rsid w:val="72A6C87B"/>
    <w:rsid w:val="768E6431"/>
    <w:rsid w:val="77820D9D"/>
    <w:rsid w:val="77B5ACA0"/>
    <w:rsid w:val="795E1A01"/>
    <w:rsid w:val="79680A73"/>
    <w:rsid w:val="7FCD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D192"/>
  <w15:chartTrackingRefBased/>
  <w15:docId w15:val="{C68C753D-B4AD-4E77-B77D-9BED83E409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numbering" Target="numbering.xml" Id="R3cb35532e1294d63"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9c872a72d6146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9B0860FE7AA240952B4D4866A5B65B" ma:contentTypeVersion="11" ma:contentTypeDescription="Create a new document." ma:contentTypeScope="" ma:versionID="885b2909c356337fdc79a251e75ab251">
  <xsd:schema xmlns:xsd="http://www.w3.org/2001/XMLSchema" xmlns:xs="http://www.w3.org/2001/XMLSchema" xmlns:p="http://schemas.microsoft.com/office/2006/metadata/properties" xmlns:ns2="008e7779-d191-4f89-8ba2-6d79fa753a71" xmlns:ns3="b4391d8c-6e0b-40e1-a9c9-cd08aa23cea3" targetNamespace="http://schemas.microsoft.com/office/2006/metadata/properties" ma:root="true" ma:fieldsID="8aa356998364fa0aa7b147df01bd1e91" ns2:_="" ns3:_="">
    <xsd:import namespace="008e7779-d191-4f89-8ba2-6d79fa753a71"/>
    <xsd:import namespace="b4391d8c-6e0b-40e1-a9c9-cd08aa23ce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e7779-d191-4f89-8ba2-6d79fa753a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6a427a-858a-487d-80a3-21f23792e06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391d8c-6e0b-40e1-a9c9-cd08aa23cea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08e7779-d191-4f89-8ba2-6d79fa753a7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F0CB1C-C4B6-472C-95B0-A01DBDCE4C65}"/>
</file>

<file path=customXml/itemProps2.xml><?xml version="1.0" encoding="utf-8"?>
<ds:datastoreItem xmlns:ds="http://schemas.openxmlformats.org/officeDocument/2006/customXml" ds:itemID="{938E7806-FCF5-4609-BA9B-93BE0D28B1E1}"/>
</file>

<file path=customXml/itemProps3.xml><?xml version="1.0" encoding="utf-8"?>
<ds:datastoreItem xmlns:ds="http://schemas.openxmlformats.org/officeDocument/2006/customXml" ds:itemID="{34449C97-8EC3-47A2-BE49-A8139D00F4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Quinn A C1C USAF USAFA CW/CS14</dc:creator>
  <cp:keywords/>
  <dc:description/>
  <cp:lastModifiedBy>Henry, Quinn A C1C USAF USAFA CW/CS14</cp:lastModifiedBy>
  <dcterms:created xsi:type="dcterms:W3CDTF">2022-09-14T16:13:40Z</dcterms:created>
  <dcterms:modified xsi:type="dcterms:W3CDTF">2022-09-14T16:54:55Z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0x0101000B9B0860FE7AA240952B4D4866A5B65B</vt:lpwstr>
  </property>
</Properties>
</file>