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**(B) The electrician decides that the circuit is defective, but it could be good.**</w:t>
      </w:r>
    </w:p>
    <w:p>
      <w:pPr>
        <w:pStyle w:val="Normal"/>
      </w:pPr>
      <w:r>
        <w:t xml:space="preserve"/>
      </w:r>
    </w:p>
    <w:p>
      <w:pPr>
        <w:pStyle w:val="Normal"/>
      </w:pPr>
      <w:r>
        <w:t xml:space="preserve">Here's a breakdown of why, approached with the rigor expected of a graduate statistics student:</w:t>
      </w:r>
    </w:p>
    <w:p>
      <w:pPr>
        <w:pStyle w:val="Normal"/>
      </w:pPr>
      <w:r>
        <w:t xml:space="preserve"/>
      </w:r>
    </w:p>
    <w:p>
      <w:pPr>
        <w:pStyle w:val="Normal"/>
      </w:pPr>
      <w:r>
        <w:t xml:space="preserve">*   **Understanding Hypothesis Testing Logic:** Hypothesis testing, at its core, is a process of making a decision based on evidence (the instrument's readings in this case). We *never* "prove" anything to be definitively true or false. We only gather evidence to either support or reject the null hypothesis. This is crucial to understanding the nuance of the question.</w:t>
      </w:r>
    </w:p>
    <w:p>
      <w:pPr>
        <w:pStyle w:val="Normal"/>
      </w:pPr>
      <w:r>
        <w:t xml:space="preserve"/>
      </w:r>
    </w:p>
    <w:p>
      <w:pPr>
        <w:pStyle w:val="Normal"/>
      </w:pPr>
      <w:r>
        <w:t xml:space="preserve">*   **Null and Alternative Hypotheses:**</w:t>
      </w:r>
    </w:p>
    <w:p>
      <w:pPr>
        <w:pStyle w:val="Normal"/>
      </w:pPr>
      <w:r>
        <w:t xml:space="preserve">    *   `H0: Circuit is good (not defective)`</w:t>
      </w:r>
    </w:p>
    <w:p>
      <w:pPr>
        <w:pStyle w:val="Normal"/>
      </w:pPr>
      <w:r>
        <w:t xml:space="preserve">    *   `H1: Circuit is not good (defective)`</w:t>
      </w:r>
    </w:p>
    <w:p>
      <w:pPr>
        <w:pStyle w:val="Normal"/>
      </w:pPr>
      <w:r>
        <w:t xml:space="preserve"/>
      </w:r>
    </w:p>
    <w:p>
      <w:pPr>
        <w:pStyle w:val="Normal"/>
      </w:pPr>
      <w:r>
        <w:t xml:space="preserve">*   **Rejecting the Null Hypothesis:** Rejecting the null hypothesis, `H0`, means the data (instrument readings) provides enough evidence to suggest that `H1` (the alternative) is more plausible.</w:t>
      </w:r>
    </w:p>
    <w:p>
      <w:pPr>
        <w:pStyle w:val="Normal"/>
      </w:pPr>
      <w:r>
        <w:t xml:space="preserve"/>
      </w:r>
    </w:p>
    <w:p>
      <w:pPr>
        <w:pStyle w:val="Normal"/>
      </w:pPr>
      <w:r>
        <w:t xml:space="preserve">*   **Implications of Rejection and Potential Errors:**</w:t>
      </w:r>
    </w:p>
    <w:p>
      <w:pPr>
        <w:pStyle w:val="Normal"/>
      </w:pPr>
      <w:r>
        <w:t xml:space="preserve">    *   **Type I Error (False Positive):** Rejecting `H0` when `H0` is actually true (i.e., the circuit is good, but we *reject* the idea that it's good and say it's defective). This is what the instrument can do; fail to detect a good circuit.</w:t>
      </w:r>
    </w:p>
    <w:p>
      <w:pPr>
        <w:pStyle w:val="Normal"/>
      </w:pPr>
      <w:r>
        <w:t xml:space="preserve">    *   **Type II Error (False Negative):** Failing to reject `H0` when `H0` is false (i.e., the circuit is defective, but we *fail to reject* that it's good). This is not directly relevant to this question but helps complete the understanding of the process.</w:t>
      </w:r>
    </w:p>
    <w:p>
      <w:pPr>
        <w:pStyle w:val="Normal"/>
      </w:pPr>
      <w:r>
        <w:t xml:space="preserve"/>
      </w:r>
    </w:p>
    <w:p>
      <w:pPr>
        <w:pStyle w:val="Normal"/>
      </w:pPr>
      <w:r>
        <w:t xml:space="preserve">*   **Analyzing the Options:**</w:t>
      </w:r>
    </w:p>
    <w:p>
      <w:pPr>
        <w:pStyle w:val="Normal"/>
      </w:pPr>
      <w:r>
        <w:t xml:space="preserve">    *   **(A) The circuit is definitely not good and needs to be repaired.** This is incorrect. Rejecting `H0` *suggests* the circuit is defective, but does *not* guarantee it. There is a possibility of a Type I error.</w:t>
      </w:r>
    </w:p>
    <w:p>
      <w:pPr>
        <w:pStyle w:val="Normal"/>
      </w:pPr>
      <w:r>
        <w:t xml:space="preserve">    *   **(B) The electrician decides that the circuit is defective, but it could be good.** This is the correct interpretation. Rejecting `H0` leads the electrician to *conclude* the circuit is defective, acknowledging the possibility of error (the circuit *could* be good, but the instrument indicated otherwise).</w:t>
      </w:r>
    </w:p>
    <w:p>
      <w:pPr>
        <w:pStyle w:val="Normal"/>
      </w:pPr>
      <w:r>
        <w:t xml:space="preserve">    *   **(C) The circuit is definitely good and does not need to be repaired.** This is the outcome of *failing* to reject the null hypothesis, not rejecting it.</w:t>
      </w:r>
    </w:p>
    <w:p>
      <w:pPr>
        <w:pStyle w:val="Normal"/>
      </w:pPr>
      <w:r>
        <w:t xml:space="preserve">    *   **(D) The circuit is most likely good, but it could be defective.** This describes the scenario if the electrician *failed* to reject the null hypothesis.</w:t>
      </w:r>
    </w:p>
    <w:p>
      <w:pPr>
        <w:pStyle w:val="Normal"/>
      </w:pPr>
      <w:r>
        <w:t xml:space="preserve"/>
      </w:r>
    </w:p>
    <w:p>
      <w:pPr>
        <w:pStyle w:val="Normal"/>
      </w:pPr>
      <w:r>
        <w:t xml:space="preserve">*   **Key Takeaway:** The decision to reject the null hypothesis carries a risk of error, meaning the decision can be wrong. The graduate-level understanding needed here is to appreciate the probabilistic nature of hypothesis testing, and how it relates to the types of errors possible. Rejecting the null hypothesis is not absolute proof; rather, it is a decision supported by the data, and with a degree of associated uncertainty.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2025-03-29T17:10:52Z</dcterms:modified>
  <cp:category/>
</cp:coreProperties>
</file>