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Georgia" w:cs="Georgia" w:eastAsia="Georgia" w:hAnsi="Georgia"/>
          <w:color w:val="7A6855"/>
          <w:sz w:val="28"/>
          <w:szCs w:val="28"/>
        </w:rPr>
        <w:t xml:space="preserve">Mindful Self-Compassion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5B4A3F"/>
          <w:sz w:val="52"/>
          <w:szCs w:val="52"/>
        </w:rPr>
        <w:t xml:space="preserve">Sessie 4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7A6855"/>
          <w:sz w:val="32"/>
          <w:szCs w:val="32"/>
        </w:rPr>
        <w:t xml:space="preserve">Je Compassievolle Stem Ontdekken</w:t>
      </w:r>
    </w:p>
    <w:p>
      <w:pPr>
        <w:pBdr>
          <w:bottom w:val="single" w:color="D4C5B0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Werkboek voor deelnemers</w:t>
      </w:r>
    </w:p>
    <w:p>
      <w:pPr>
        <w:jc w:val="center"/>
      </w:pPr>
      <w:r>
        <w:rPr>
          <w:rFonts w:ascii="Georgia" w:cs="Georgia" w:eastAsia="Georgia" w:hAnsi="Georgia"/>
          <w:color w:val="999999"/>
          <w:sz w:val="20"/>
          <w:szCs w:val="20"/>
        </w:rPr>
        <w:t xml:space="preserve">Mindful-Mind.org</w:t>
      </w:r>
    </w:p>
    <w:p>
      <w:r>
        <w:br w:type="page"/>
      </w:r>
    </w:p>
    <w:p>
      <w:pPr>
        <w:pStyle w:val="Heading1"/>
      </w:pPr>
      <w:r>
        <w:t xml:space="preserve">Overzicht Sessie 4</w:t>
      </w:r>
    </w:p>
    <w:p>
      <w:pPr>
        <w:spacing w:after="200"/>
      </w:pPr>
      <w:r>
        <w:rPr>
          <w:i/>
          <w:iCs/>
          <w:color w:val="7A6855"/>
        </w:rPr>
        <w:t xml:space="preserve">Thema: Je Compassievolle Stem Ontdekken</w:t>
      </w:r>
    </w:p>
    <w:p>
      <w:pPr>
        <w:pStyle w:val="Heading2"/>
      </w:pPr>
      <w:r>
        <w:t xml:space="preserve">Kernconcepten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Het 'modderige midden' van het programma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Zelfkritiek en het veiligheidssysteem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Compassievolle motivatie vs. kritische motivatie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Stadia van vooruitgang</w:t>
      </w:r>
    </w:p>
    <w:p>
      <w:r>
        <w:br w:type="page"/>
      </w:r>
    </w:p>
    <w:p>
      <w:pPr>
        <w:pStyle w:val="Heading1"/>
      </w:pPr>
      <w:r>
        <w:t xml:space="preserve">Liefdevolle Vriendelijkheid voor Onszelf</w:t>
      </w:r>
    </w:p>
    <w:p>
      <w:pPr>
        <w:spacing w:after="200"/>
      </w:pPr>
      <w:r>
        <w:rPr>
          <w:i/>
          <w:iCs/>
          <w:color w:val="666666"/>
        </w:rPr>
        <w:t xml:space="preserve">De meditatie richten op jezelf — leren om dezelfde warmte naar jezelf te sturen als naar een dierbare.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Was het makkelijker of moeilijker om compassie naar jezelf te richten? Wat viel je op?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Hoe Vergaat het Mij met MSC?</w:t>
      </w:r>
    </w:p>
    <w:p>
      <w:pPr>
        <w:spacing w:after="200"/>
      </w:pPr>
      <w:r>
        <w:rPr>
          <w:i/>
          <w:iCs/>
          <w:color w:val="666666"/>
        </w:rPr>
        <w:t xml:space="preserve">Een reflectieoefening om stil te staan bij je ervaringen tot nu toe in het programma.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Wat heb je tot nu toe geleerd? Wat was verrassend of uitdagend?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Onszelf Motiveren met Compassie</w:t>
      </w:r>
    </w:p>
    <w:p>
      <w:pPr>
        <w:spacing w:after="200"/>
      </w:pPr>
      <w:r>
        <w:rPr>
          <w:i/>
          <w:iCs/>
          <w:color w:val="666666"/>
        </w:rPr>
        <w:t xml:space="preserve">Onderzoeken hoe we onszelf kunnen motiveren met vriendelijkheid in plaats van kritiek.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Hoe motiveer je jezelf gewoonlijk? Hoe voelde compassievolle motivatie anders?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Compassievolle Brief aan Mezelf</w:t>
      </w:r>
    </w:p>
    <w:p>
      <w:pPr>
        <w:spacing w:after="200"/>
      </w:pPr>
      <w:r>
        <w:rPr>
          <w:i/>
          <w:iCs/>
          <w:color w:val="666666"/>
        </w:rPr>
        <w:t xml:space="preserve">Schrijf een brief aan jezelf vanuit je compassievolle stem.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Wat schreef je? Hoe voelde het om zo naar jezelf te schrijven?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Thuisoefeningen deze week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Liefdevolle vriendelijkheid voor jezelf (dagelijks)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Een compassievolle brief schrijven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Compassievolle motivatie oefenen</w:t>
      </w:r>
    </w:p>
    <w:p>
      <w:pPr>
        <w:pStyle w:val="Heading2"/>
        <w:spacing w:before="400"/>
      </w:pPr>
      <w:r>
        <w:t xml:space="preserve">Oefenlogboek</w:t>
      </w:r>
    </w:p>
    <w:p>
      <w:pPr>
        <w:spacing w:after="200"/>
      </w:pPr>
      <w:r>
        <w:rPr>
          <w:i/>
          <w:iCs/>
          <w:color w:val="666666"/>
        </w:rPr>
        <w:t xml:space="preserve">Noteer kort je ervaringen met de thuisoefeningen: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Maandag: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Dinsdag: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Woensdag: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Donderdag: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Vrijdag: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Zaterdag: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Zondag: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r>
        <w:br w:type="page"/>
      </w:r>
    </w:p>
    <w:p>
      <w:pPr>
        <w:pStyle w:val="Heading1"/>
      </w:pPr>
      <w:r>
        <w:t xml:space="preserve">Persoonlijke Reflectie</w:t>
      </w:r>
    </w:p>
    <w:p>
      <w:pPr>
        <w:spacing w:after="200"/>
      </w:pPr>
      <w:r>
        <w:rPr>
          <w:i/>
          <w:iCs/>
          <w:color w:val="7A6855"/>
          <w:sz w:val="24"/>
          <w:szCs w:val="24"/>
        </w:rPr>
        <w:t xml:space="preserve">Wat neem ik mee uit deze sessie?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200" w:before="400"/>
      </w:pPr>
      <w:r>
        <w:rPr>
          <w:i/>
          <w:iCs/>
          <w:color w:val="7A6855"/>
          <w:sz w:val="24"/>
          <w:szCs w:val="24"/>
        </w:rPr>
        <w:t xml:space="preserve">Wat wil ik de komende week anders doen?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6"/>
        <w:szCs w:val="16"/>
      </w:rPr>
      <w:t xml:space="preserve">MSC Werkboek – Sessie 4  |  </w:t>
    </w:r>
    <w:r>
      <w:rPr>
        <w:rFonts w:ascii="Georgia" w:cs="Georgia" w:eastAsia="Georgia" w:hAnsi="Georgia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Georgia" w:cs="Georgia" w:eastAsia="Georgia" w:hAnsi="Georgia"/>
      <w:b/>
      <w:bCs/>
      <w:color w:val="5B4A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color w:val="7A68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2026-03-28T15:45:01.116Z</dcterms:created>
  <dcterms:modified xsi:type="dcterms:W3CDTF">2026-03-28T15:45:01.116Z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