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36AE" w14:textId="3D9B9B05" w:rsidR="00666C3F" w:rsidRPr="00F41D65" w:rsidRDefault="00666C3F" w:rsidP="005E77EE">
      <w:pPr>
        <w:pBdr>
          <w:bottom w:val="single" w:sz="12" w:space="1" w:color="auto"/>
        </w:pBdr>
        <w:tabs>
          <w:tab w:val="right" w:pos="10800"/>
        </w:tabs>
        <w:jc w:val="center"/>
        <w:rPr>
          <w:rFonts w:ascii="Times New Roman" w:hAnsi="Times New Roman"/>
          <w:sz w:val="22"/>
          <w:szCs w:val="22"/>
        </w:rPr>
      </w:pPr>
    </w:p>
    <w:tbl>
      <w:tblPr>
        <w:tblW w:w="10476" w:type="dxa"/>
        <w:tblInd w:w="108" w:type="dxa"/>
        <w:tblLook w:val="04A0" w:firstRow="1" w:lastRow="0" w:firstColumn="1" w:lastColumn="0" w:noHBand="0" w:noVBand="1"/>
      </w:tblPr>
      <w:tblGrid>
        <w:gridCol w:w="6210"/>
        <w:gridCol w:w="630"/>
        <w:gridCol w:w="3636"/>
      </w:tblGrid>
      <w:tr w:rsidR="00DB3A21" w:rsidRPr="00975833" w14:paraId="3BBBA954" w14:textId="77777777" w:rsidTr="00744F67">
        <w:tc>
          <w:tcPr>
            <w:tcW w:w="10476" w:type="dxa"/>
            <w:gridSpan w:val="3"/>
            <w:shd w:val="clear" w:color="auto" w:fill="auto"/>
          </w:tcPr>
          <w:p w14:paraId="3E505530" w14:textId="77777777" w:rsidR="00A91893" w:rsidRDefault="00A91893" w:rsidP="00C5361D">
            <w:pPr>
              <w:rPr>
                <w:rFonts w:ascii="Times New Roman" w:hAnsi="Times New Roman"/>
                <w:b/>
                <w:bCs/>
                <w:sz w:val="28"/>
                <w:szCs w:val="36"/>
                <w:u w:val="single"/>
              </w:rPr>
            </w:pPr>
          </w:p>
          <w:p w14:paraId="42D68BBD" w14:textId="2F8C8ED5" w:rsidR="003127A7" w:rsidRPr="00C5361D" w:rsidRDefault="00C5361D" w:rsidP="00C5361D">
            <w:pPr>
              <w:rPr>
                <w:rFonts w:ascii="Times New Roman" w:hAnsi="Times New Roman"/>
                <w:b/>
                <w:bCs/>
                <w:sz w:val="22"/>
                <w:szCs w:val="28"/>
                <w:u w:val="single"/>
              </w:rPr>
            </w:pPr>
            <w:r w:rsidRPr="00C5361D">
              <w:rPr>
                <w:rFonts w:ascii="Times New Roman" w:hAnsi="Times New Roman"/>
                <w:b/>
                <w:bCs/>
                <w:sz w:val="28"/>
                <w:szCs w:val="36"/>
                <w:u w:val="single"/>
              </w:rPr>
              <w:t>Qualifications</w:t>
            </w:r>
          </w:p>
        </w:tc>
      </w:tr>
      <w:tr w:rsidR="00C5361D" w:rsidRPr="00975833" w14:paraId="3917A9EA" w14:textId="77777777" w:rsidTr="00744F67">
        <w:tc>
          <w:tcPr>
            <w:tcW w:w="10476" w:type="dxa"/>
            <w:gridSpan w:val="3"/>
            <w:shd w:val="clear" w:color="auto" w:fill="auto"/>
          </w:tcPr>
          <w:p w14:paraId="5929F137" w14:textId="5694512E" w:rsidR="00C5361D" w:rsidRPr="003127A7" w:rsidRDefault="00C5361D" w:rsidP="00C5361D">
            <w:pPr>
              <w:numPr>
                <w:ilvl w:val="0"/>
                <w:numId w:val="1"/>
              </w:numPr>
              <w:ind w:left="720"/>
              <w:rPr>
                <w:rFonts w:ascii="Times New Roman" w:hAnsi="Times New Roman"/>
                <w:b/>
                <w:bCs/>
                <w:sz w:val="22"/>
                <w:szCs w:val="28"/>
              </w:rPr>
            </w:pPr>
            <w:r w:rsidRPr="003127A7">
              <w:rPr>
                <w:rFonts w:ascii="Times New Roman" w:hAnsi="Times New Roman"/>
                <w:b/>
                <w:bCs/>
                <w:sz w:val="22"/>
                <w:szCs w:val="28"/>
              </w:rPr>
              <w:t>Programming:</w:t>
            </w:r>
            <w:r>
              <w:rPr>
                <w:rFonts w:ascii="Times New Roman" w:hAnsi="Times New Roman"/>
                <w:sz w:val="22"/>
                <w:szCs w:val="28"/>
              </w:rPr>
              <w:t xml:space="preserve"> </w:t>
            </w:r>
            <w:r w:rsidRPr="00975833">
              <w:rPr>
                <w:rFonts w:ascii="Times New Roman" w:hAnsi="Times New Roman"/>
                <w:sz w:val="22"/>
                <w:szCs w:val="28"/>
              </w:rPr>
              <w:t>R/</w:t>
            </w:r>
            <w:proofErr w:type="spellStart"/>
            <w:r w:rsidRPr="00975833">
              <w:rPr>
                <w:rFonts w:ascii="Times New Roman" w:hAnsi="Times New Roman"/>
                <w:sz w:val="22"/>
                <w:szCs w:val="28"/>
              </w:rPr>
              <w:t>Rstudio</w:t>
            </w:r>
            <w:proofErr w:type="spellEnd"/>
            <w:r w:rsidRPr="00975833">
              <w:rPr>
                <w:rFonts w:ascii="Times New Roman" w:hAnsi="Times New Roman"/>
                <w:sz w:val="22"/>
                <w:szCs w:val="28"/>
              </w:rPr>
              <w:t xml:space="preserve">, Python, </w:t>
            </w:r>
            <w:proofErr w:type="spellStart"/>
            <w:r w:rsidRPr="00975833">
              <w:rPr>
                <w:rFonts w:ascii="Times New Roman" w:hAnsi="Times New Roman"/>
                <w:sz w:val="22"/>
                <w:szCs w:val="28"/>
              </w:rPr>
              <w:t>BigQuery</w:t>
            </w:r>
            <w:proofErr w:type="spellEnd"/>
            <w:r w:rsidRPr="00975833">
              <w:rPr>
                <w:rFonts w:ascii="Times New Roman" w:hAnsi="Times New Roman"/>
                <w:sz w:val="22"/>
                <w:szCs w:val="28"/>
              </w:rPr>
              <w:t>. SQ</w:t>
            </w:r>
            <w:r>
              <w:rPr>
                <w:rFonts w:ascii="Times New Roman" w:hAnsi="Times New Roman"/>
                <w:sz w:val="22"/>
                <w:szCs w:val="28"/>
              </w:rPr>
              <w:t>L</w:t>
            </w:r>
            <w:r w:rsidRPr="00975833">
              <w:rPr>
                <w:rFonts w:ascii="Times New Roman" w:hAnsi="Times New Roman"/>
                <w:sz w:val="22"/>
                <w:szCs w:val="28"/>
              </w:rPr>
              <w:t xml:space="preserve">, Tableau, Power BI, Excel, VBA, </w:t>
            </w:r>
            <w:r>
              <w:rPr>
                <w:rFonts w:ascii="Times New Roman" w:hAnsi="Times New Roman"/>
                <w:sz w:val="22"/>
                <w:szCs w:val="28"/>
              </w:rPr>
              <w:t xml:space="preserve">Excel </w:t>
            </w:r>
            <w:r w:rsidRPr="00975833">
              <w:rPr>
                <w:rFonts w:ascii="Times New Roman" w:hAnsi="Times New Roman"/>
                <w:sz w:val="22"/>
                <w:szCs w:val="28"/>
              </w:rPr>
              <w:t xml:space="preserve">Solver, SPSS, Mplus, C++, </w:t>
            </w:r>
            <w:r>
              <w:rPr>
                <w:rFonts w:ascii="Times New Roman" w:hAnsi="Times New Roman"/>
                <w:sz w:val="22"/>
                <w:szCs w:val="28"/>
              </w:rPr>
              <w:t xml:space="preserve">YAML, Quarto, Airflow, </w:t>
            </w:r>
            <w:r w:rsidRPr="00975833">
              <w:rPr>
                <w:rFonts w:ascii="Times New Roman" w:hAnsi="Times New Roman"/>
                <w:sz w:val="22"/>
                <w:szCs w:val="28"/>
              </w:rPr>
              <w:t xml:space="preserve">and </w:t>
            </w:r>
            <w:r w:rsidR="000D12B0">
              <w:rPr>
                <w:rFonts w:ascii="Times New Roman" w:hAnsi="Times New Roman"/>
                <w:sz w:val="22"/>
                <w:szCs w:val="28"/>
              </w:rPr>
              <w:t>Microsoft Office Suite</w:t>
            </w:r>
          </w:p>
        </w:tc>
      </w:tr>
      <w:tr w:rsidR="00C5361D" w:rsidRPr="00975833" w14:paraId="49A99F7E" w14:textId="77777777" w:rsidTr="00744F67">
        <w:tc>
          <w:tcPr>
            <w:tcW w:w="10476" w:type="dxa"/>
            <w:gridSpan w:val="3"/>
            <w:shd w:val="clear" w:color="auto" w:fill="auto"/>
          </w:tcPr>
          <w:p w14:paraId="6E5B8FD4" w14:textId="2EF27911" w:rsidR="00C5361D" w:rsidRPr="00744F67" w:rsidRDefault="00744F67" w:rsidP="005E77EE">
            <w:pPr>
              <w:numPr>
                <w:ilvl w:val="0"/>
                <w:numId w:val="1"/>
              </w:numPr>
              <w:ind w:left="720"/>
              <w:rPr>
                <w:rFonts w:ascii="Times New Roman" w:hAnsi="Times New Roman"/>
                <w:sz w:val="22"/>
                <w:szCs w:val="28"/>
              </w:rPr>
            </w:pPr>
            <w:r w:rsidRPr="003127A7">
              <w:rPr>
                <w:rFonts w:ascii="Times New Roman" w:hAnsi="Times New Roman"/>
                <w:b/>
                <w:bCs/>
                <w:sz w:val="22"/>
                <w:szCs w:val="28"/>
              </w:rPr>
              <w:t xml:space="preserve">Certifications/Course Work: </w:t>
            </w:r>
            <w:r w:rsidRPr="003127A7">
              <w:rPr>
                <w:rFonts w:ascii="Times New Roman" w:hAnsi="Times New Roman"/>
                <w:sz w:val="22"/>
                <w:szCs w:val="28"/>
              </w:rPr>
              <w:t xml:space="preserve">T-SQL badge (LinkedIn), 1 R course and 3 SQL courses (Data Camp), Machine Learning </w:t>
            </w:r>
            <w:r>
              <w:rPr>
                <w:rFonts w:ascii="Times New Roman" w:hAnsi="Times New Roman"/>
                <w:sz w:val="22"/>
                <w:szCs w:val="28"/>
              </w:rPr>
              <w:t xml:space="preserve">(Coursera), </w:t>
            </w:r>
            <w:r w:rsidRPr="003127A7">
              <w:rPr>
                <w:rFonts w:ascii="Times New Roman" w:hAnsi="Times New Roman"/>
                <w:sz w:val="22"/>
                <w:szCs w:val="28"/>
              </w:rPr>
              <w:t>and Mathematics for Machine Learning (Coursera)</w:t>
            </w:r>
          </w:p>
        </w:tc>
      </w:tr>
      <w:tr w:rsidR="00744F67" w:rsidRPr="00975833" w14:paraId="30A32C8C" w14:textId="77777777" w:rsidTr="00744F67">
        <w:tc>
          <w:tcPr>
            <w:tcW w:w="10476" w:type="dxa"/>
            <w:gridSpan w:val="3"/>
            <w:shd w:val="clear" w:color="auto" w:fill="auto"/>
          </w:tcPr>
          <w:p w14:paraId="5F573BEF" w14:textId="1FBF1E13" w:rsidR="00744F67" w:rsidRPr="003127A7" w:rsidRDefault="00744F67" w:rsidP="005E77EE">
            <w:pPr>
              <w:numPr>
                <w:ilvl w:val="0"/>
                <w:numId w:val="1"/>
              </w:numPr>
              <w:ind w:left="720"/>
              <w:rPr>
                <w:rFonts w:ascii="Times New Roman" w:hAnsi="Times New Roman"/>
                <w:b/>
                <w:bCs/>
                <w:sz w:val="22"/>
                <w:szCs w:val="28"/>
              </w:rPr>
            </w:pPr>
            <w:r>
              <w:rPr>
                <w:rFonts w:ascii="Times New Roman" w:hAnsi="Times New Roman"/>
                <w:b/>
                <w:bCs/>
                <w:sz w:val="22"/>
                <w:szCs w:val="28"/>
              </w:rPr>
              <w:t>APA Workshops:</w:t>
            </w:r>
            <w:r w:rsidRPr="003127A7">
              <w:rPr>
                <w:rFonts w:ascii="Times New Roman" w:hAnsi="Times New Roman"/>
                <w:sz w:val="22"/>
                <w:szCs w:val="28"/>
              </w:rPr>
              <w:t xml:space="preserve"> Big Data: Exploratory Data Mining in Behavioral Research </w:t>
            </w:r>
            <w:r>
              <w:rPr>
                <w:rFonts w:ascii="Times New Roman" w:hAnsi="Times New Roman"/>
                <w:sz w:val="22"/>
                <w:szCs w:val="28"/>
              </w:rPr>
              <w:t xml:space="preserve">and </w:t>
            </w:r>
            <w:r w:rsidRPr="003127A7">
              <w:rPr>
                <w:rFonts w:ascii="Times New Roman" w:hAnsi="Times New Roman"/>
                <w:sz w:val="22"/>
                <w:szCs w:val="28"/>
              </w:rPr>
              <w:t>Structural Equation Modeling in Longitudinal Research</w:t>
            </w:r>
          </w:p>
        </w:tc>
      </w:tr>
      <w:tr w:rsidR="00230F5B" w:rsidRPr="00975833" w14:paraId="0E83A6A7" w14:textId="77777777" w:rsidTr="00744F67">
        <w:tc>
          <w:tcPr>
            <w:tcW w:w="6840" w:type="dxa"/>
            <w:gridSpan w:val="2"/>
            <w:shd w:val="clear" w:color="auto" w:fill="auto"/>
          </w:tcPr>
          <w:p w14:paraId="59762637" w14:textId="7A3D90B8" w:rsidR="00230F5B" w:rsidRPr="00975833" w:rsidRDefault="004B28DE" w:rsidP="005E77EE">
            <w:pPr>
              <w:tabs>
                <w:tab w:val="right" w:pos="11664"/>
              </w:tabs>
              <w:rPr>
                <w:rFonts w:ascii="Times New Roman" w:hAnsi="Times New Roman"/>
                <w:b/>
                <w:bCs/>
                <w:sz w:val="28"/>
                <w:szCs w:val="28"/>
                <w:u w:val="single"/>
              </w:rPr>
            </w:pPr>
            <w:r>
              <w:rPr>
                <w:rFonts w:ascii="Times New Roman" w:hAnsi="Times New Roman"/>
                <w:b/>
                <w:bCs/>
                <w:sz w:val="28"/>
                <w:szCs w:val="28"/>
                <w:u w:val="single"/>
              </w:rPr>
              <w:t>Work</w:t>
            </w:r>
            <w:r w:rsidR="00230F5B" w:rsidRPr="00975833">
              <w:rPr>
                <w:rFonts w:ascii="Times New Roman" w:hAnsi="Times New Roman"/>
                <w:b/>
                <w:bCs/>
                <w:sz w:val="28"/>
                <w:szCs w:val="28"/>
                <w:u w:val="single"/>
              </w:rPr>
              <w:t xml:space="preserve"> Experience</w:t>
            </w:r>
          </w:p>
        </w:tc>
        <w:tc>
          <w:tcPr>
            <w:tcW w:w="3636" w:type="dxa"/>
            <w:shd w:val="clear" w:color="auto" w:fill="auto"/>
          </w:tcPr>
          <w:p w14:paraId="63960D28" w14:textId="5DF3E642" w:rsidR="00230F5B" w:rsidRPr="00337DCE" w:rsidRDefault="00230F5B" w:rsidP="00C5361D">
            <w:pPr>
              <w:tabs>
                <w:tab w:val="right" w:pos="11664"/>
              </w:tabs>
              <w:rPr>
                <w:rFonts w:ascii="Times New Roman" w:hAnsi="Times New Roman"/>
                <w:szCs w:val="24"/>
              </w:rPr>
            </w:pPr>
          </w:p>
        </w:tc>
      </w:tr>
      <w:tr w:rsidR="00C5361D" w:rsidRPr="00975833" w14:paraId="238736EA" w14:textId="77777777" w:rsidTr="00744F67">
        <w:tc>
          <w:tcPr>
            <w:tcW w:w="6840" w:type="dxa"/>
            <w:gridSpan w:val="2"/>
            <w:shd w:val="clear" w:color="auto" w:fill="auto"/>
          </w:tcPr>
          <w:p w14:paraId="11A89945" w14:textId="522830EA" w:rsidR="00C5361D" w:rsidRPr="00C5361D" w:rsidRDefault="00C5361D" w:rsidP="00C82560">
            <w:pPr>
              <w:tabs>
                <w:tab w:val="right" w:pos="11664"/>
              </w:tabs>
              <w:rPr>
                <w:rFonts w:ascii="Times New Roman" w:hAnsi="Times New Roman"/>
                <w:b/>
                <w:bCs/>
                <w:szCs w:val="24"/>
              </w:rPr>
            </w:pPr>
            <w:r w:rsidRPr="00C5361D">
              <w:rPr>
                <w:rFonts w:ascii="Times New Roman" w:hAnsi="Times New Roman"/>
                <w:b/>
                <w:bCs/>
                <w:i/>
                <w:iCs/>
                <w:szCs w:val="24"/>
              </w:rPr>
              <w:t>Production Associate</w:t>
            </w:r>
            <w:r w:rsidRPr="00FF6F78">
              <w:rPr>
                <w:rFonts w:ascii="Times New Roman" w:hAnsi="Times New Roman"/>
                <w:szCs w:val="24"/>
              </w:rPr>
              <w:t>, Tesla</w:t>
            </w:r>
            <w:r w:rsidR="00FF6F78">
              <w:rPr>
                <w:rFonts w:ascii="Times New Roman" w:hAnsi="Times New Roman"/>
                <w:szCs w:val="24"/>
              </w:rPr>
              <w:t>,</w:t>
            </w:r>
            <w:r>
              <w:rPr>
                <w:rFonts w:ascii="Times New Roman" w:hAnsi="Times New Roman"/>
                <w:b/>
                <w:bCs/>
                <w:szCs w:val="24"/>
              </w:rPr>
              <w:t xml:space="preserve"> </w:t>
            </w:r>
            <w:r w:rsidRPr="00C5361D">
              <w:rPr>
                <w:rFonts w:ascii="Times New Roman" w:hAnsi="Times New Roman"/>
                <w:szCs w:val="24"/>
              </w:rPr>
              <w:t>Sparks, NV</w:t>
            </w:r>
          </w:p>
        </w:tc>
        <w:tc>
          <w:tcPr>
            <w:tcW w:w="3636" w:type="dxa"/>
            <w:shd w:val="clear" w:color="auto" w:fill="auto"/>
          </w:tcPr>
          <w:p w14:paraId="5EEC1FA7" w14:textId="0926E1FA" w:rsidR="00C5361D" w:rsidRDefault="00C5361D" w:rsidP="00C5361D">
            <w:pPr>
              <w:tabs>
                <w:tab w:val="right" w:pos="11664"/>
              </w:tabs>
              <w:jc w:val="right"/>
              <w:rPr>
                <w:rFonts w:ascii="Times New Roman" w:hAnsi="Times New Roman"/>
                <w:b/>
                <w:bCs/>
                <w:szCs w:val="24"/>
              </w:rPr>
            </w:pPr>
            <w:r>
              <w:rPr>
                <w:rFonts w:ascii="Times New Roman" w:hAnsi="Times New Roman"/>
                <w:b/>
                <w:bCs/>
                <w:szCs w:val="24"/>
              </w:rPr>
              <w:t>Dec 2022 to Present</w:t>
            </w:r>
          </w:p>
        </w:tc>
      </w:tr>
      <w:tr w:rsidR="00C5361D" w:rsidRPr="00975833" w14:paraId="196189A1" w14:textId="77777777" w:rsidTr="00744F67">
        <w:tc>
          <w:tcPr>
            <w:tcW w:w="10476" w:type="dxa"/>
            <w:gridSpan w:val="3"/>
            <w:shd w:val="clear" w:color="auto" w:fill="auto"/>
          </w:tcPr>
          <w:p w14:paraId="15528268" w14:textId="47150755" w:rsidR="00C5361D" w:rsidRPr="00975833" w:rsidRDefault="001C655F" w:rsidP="00C82560">
            <w:pPr>
              <w:numPr>
                <w:ilvl w:val="0"/>
                <w:numId w:val="6"/>
              </w:numPr>
              <w:rPr>
                <w:rFonts w:ascii="Times New Roman" w:hAnsi="Times New Roman"/>
                <w:sz w:val="22"/>
                <w:szCs w:val="22"/>
              </w:rPr>
            </w:pPr>
            <w:r w:rsidRPr="001C655F">
              <w:rPr>
                <w:rFonts w:ascii="Times New Roman" w:hAnsi="Times New Roman"/>
                <w:sz w:val="22"/>
                <w:szCs w:val="22"/>
              </w:rPr>
              <w:t>Received a raise within first six months, demonstrating my exceptional work ethic, commitment to high quality, and positive collaboration</w:t>
            </w:r>
          </w:p>
        </w:tc>
      </w:tr>
      <w:tr w:rsidR="00C5361D" w:rsidRPr="00975833" w14:paraId="16EB7E67" w14:textId="77777777" w:rsidTr="00744F67">
        <w:tc>
          <w:tcPr>
            <w:tcW w:w="10476" w:type="dxa"/>
            <w:gridSpan w:val="3"/>
            <w:shd w:val="clear" w:color="auto" w:fill="auto"/>
          </w:tcPr>
          <w:p w14:paraId="4DE9A1A8" w14:textId="1DE72221" w:rsidR="00C5361D" w:rsidRPr="00975833" w:rsidRDefault="001C655F" w:rsidP="00C82560">
            <w:pPr>
              <w:numPr>
                <w:ilvl w:val="0"/>
                <w:numId w:val="6"/>
              </w:numPr>
              <w:rPr>
                <w:rFonts w:ascii="Times New Roman" w:hAnsi="Times New Roman"/>
                <w:sz w:val="22"/>
                <w:szCs w:val="22"/>
              </w:rPr>
            </w:pPr>
            <w:r w:rsidRPr="001C655F">
              <w:rPr>
                <w:rFonts w:ascii="Times New Roman" w:hAnsi="Times New Roman"/>
                <w:sz w:val="22"/>
                <w:szCs w:val="22"/>
              </w:rPr>
              <w:t>Tracked and visualized versatility at workstations, providing monthly progress reports to supervisors, showcasing my dedication to performance improvement and effective communication</w:t>
            </w:r>
          </w:p>
        </w:tc>
      </w:tr>
      <w:tr w:rsidR="00C5361D" w:rsidRPr="00975833" w14:paraId="50E02173" w14:textId="77777777" w:rsidTr="00744F67">
        <w:tc>
          <w:tcPr>
            <w:tcW w:w="6210" w:type="dxa"/>
            <w:shd w:val="clear" w:color="auto" w:fill="auto"/>
          </w:tcPr>
          <w:p w14:paraId="146C639F" w14:textId="5F8C1E27" w:rsidR="00C5361D" w:rsidRPr="00C5361D" w:rsidRDefault="00C5361D" w:rsidP="00C5361D">
            <w:pPr>
              <w:tabs>
                <w:tab w:val="right" w:pos="11664"/>
              </w:tabs>
              <w:rPr>
                <w:rFonts w:ascii="Times New Roman" w:hAnsi="Times New Roman"/>
                <w:b/>
                <w:bCs/>
                <w:szCs w:val="24"/>
              </w:rPr>
            </w:pPr>
            <w:r>
              <w:rPr>
                <w:rFonts w:ascii="Times New Roman" w:hAnsi="Times New Roman"/>
                <w:b/>
                <w:bCs/>
                <w:i/>
                <w:iCs/>
                <w:szCs w:val="24"/>
              </w:rPr>
              <w:t>Marketing Analyst</w:t>
            </w:r>
            <w:r w:rsidRPr="00FF6F78">
              <w:rPr>
                <w:rFonts w:ascii="Times New Roman" w:hAnsi="Times New Roman"/>
                <w:szCs w:val="24"/>
              </w:rPr>
              <w:t>,</w:t>
            </w:r>
            <w:r>
              <w:rPr>
                <w:rFonts w:ascii="Times New Roman" w:hAnsi="Times New Roman"/>
                <w:b/>
                <w:bCs/>
                <w:i/>
                <w:iCs/>
                <w:szCs w:val="24"/>
              </w:rPr>
              <w:t xml:space="preserve"> </w:t>
            </w:r>
            <w:r w:rsidRPr="00FF6F78">
              <w:rPr>
                <w:rFonts w:ascii="Times New Roman" w:hAnsi="Times New Roman"/>
                <w:szCs w:val="24"/>
              </w:rPr>
              <w:t>Caesars Entertainment,</w:t>
            </w:r>
            <w:r>
              <w:rPr>
                <w:rFonts w:ascii="Times New Roman" w:hAnsi="Times New Roman"/>
                <w:b/>
                <w:bCs/>
                <w:szCs w:val="24"/>
              </w:rPr>
              <w:t xml:space="preserve"> </w:t>
            </w:r>
            <w:r w:rsidRPr="00C5361D">
              <w:rPr>
                <w:rFonts w:ascii="Times New Roman" w:hAnsi="Times New Roman"/>
                <w:szCs w:val="24"/>
              </w:rPr>
              <w:t>Las Vegas, NV</w:t>
            </w:r>
          </w:p>
        </w:tc>
        <w:tc>
          <w:tcPr>
            <w:tcW w:w="4266" w:type="dxa"/>
            <w:gridSpan w:val="2"/>
            <w:shd w:val="clear" w:color="auto" w:fill="auto"/>
          </w:tcPr>
          <w:p w14:paraId="1D368D86" w14:textId="29455B20" w:rsidR="00C5361D" w:rsidRDefault="00C5361D" w:rsidP="00C5361D">
            <w:pPr>
              <w:tabs>
                <w:tab w:val="right" w:pos="11664"/>
              </w:tabs>
              <w:jc w:val="right"/>
              <w:rPr>
                <w:rFonts w:ascii="Times New Roman" w:hAnsi="Times New Roman"/>
                <w:b/>
                <w:bCs/>
                <w:szCs w:val="24"/>
              </w:rPr>
            </w:pPr>
            <w:r>
              <w:rPr>
                <w:rFonts w:ascii="Times New Roman" w:hAnsi="Times New Roman"/>
                <w:b/>
                <w:bCs/>
                <w:szCs w:val="24"/>
              </w:rPr>
              <w:t>Nov</w:t>
            </w:r>
            <w:r w:rsidR="000D12B0">
              <w:rPr>
                <w:rFonts w:ascii="Times New Roman" w:hAnsi="Times New Roman"/>
                <w:b/>
                <w:bCs/>
                <w:szCs w:val="24"/>
              </w:rPr>
              <w:t xml:space="preserve"> </w:t>
            </w:r>
            <w:r>
              <w:rPr>
                <w:rFonts w:ascii="Times New Roman" w:hAnsi="Times New Roman"/>
                <w:b/>
                <w:bCs/>
                <w:szCs w:val="24"/>
              </w:rPr>
              <w:t>2019 to Jul 2021</w:t>
            </w:r>
          </w:p>
        </w:tc>
      </w:tr>
      <w:tr w:rsidR="00B71E9E" w:rsidRPr="00975833" w14:paraId="04734C6A" w14:textId="77777777" w:rsidTr="00744F67">
        <w:tc>
          <w:tcPr>
            <w:tcW w:w="10476" w:type="dxa"/>
            <w:gridSpan w:val="3"/>
            <w:shd w:val="clear" w:color="auto" w:fill="auto"/>
          </w:tcPr>
          <w:p w14:paraId="6B9D1674" w14:textId="6154AD3D" w:rsidR="00B71E9E" w:rsidRPr="00975833" w:rsidRDefault="009747C8" w:rsidP="005E77EE">
            <w:pPr>
              <w:numPr>
                <w:ilvl w:val="0"/>
                <w:numId w:val="6"/>
              </w:numPr>
              <w:rPr>
                <w:rFonts w:ascii="Times New Roman" w:hAnsi="Times New Roman"/>
                <w:sz w:val="22"/>
                <w:szCs w:val="22"/>
              </w:rPr>
            </w:pPr>
            <w:r w:rsidRPr="009747C8">
              <w:rPr>
                <w:rFonts w:ascii="Times New Roman" w:hAnsi="Times New Roman"/>
                <w:sz w:val="22"/>
                <w:szCs w:val="22"/>
              </w:rPr>
              <w:t>Created automated SQL and Python processes for P&amp;L statements and KPI charts, significantly reducing productivity expenses by an estimated $50k per year</w:t>
            </w:r>
          </w:p>
        </w:tc>
      </w:tr>
      <w:tr w:rsidR="00B71E9E" w:rsidRPr="00975833" w14:paraId="070D02ED" w14:textId="77777777" w:rsidTr="00744F67">
        <w:tc>
          <w:tcPr>
            <w:tcW w:w="10476" w:type="dxa"/>
            <w:gridSpan w:val="3"/>
            <w:shd w:val="clear" w:color="auto" w:fill="auto"/>
          </w:tcPr>
          <w:p w14:paraId="5647441D" w14:textId="4D54523F" w:rsidR="00B71E9E" w:rsidRPr="00975833" w:rsidRDefault="009747C8" w:rsidP="005E77EE">
            <w:pPr>
              <w:numPr>
                <w:ilvl w:val="0"/>
                <w:numId w:val="6"/>
              </w:numPr>
              <w:rPr>
                <w:rFonts w:ascii="Times New Roman" w:hAnsi="Times New Roman"/>
                <w:sz w:val="22"/>
                <w:szCs w:val="22"/>
              </w:rPr>
            </w:pPr>
            <w:r w:rsidRPr="009747C8">
              <w:rPr>
                <w:rFonts w:ascii="Times New Roman" w:hAnsi="Times New Roman"/>
                <w:sz w:val="22"/>
                <w:szCs w:val="22"/>
              </w:rPr>
              <w:t>Utilized Tableau to create a detailed zip code analysis and population density dashboard, facilitating precise market segmentation</w:t>
            </w:r>
            <w:r w:rsidR="000D12B0">
              <w:rPr>
                <w:rFonts w:ascii="Times New Roman" w:hAnsi="Times New Roman"/>
                <w:sz w:val="22"/>
                <w:szCs w:val="22"/>
              </w:rPr>
              <w:t xml:space="preserve">, resulting in </w:t>
            </w:r>
            <w:r w:rsidRPr="009747C8">
              <w:rPr>
                <w:rFonts w:ascii="Times New Roman" w:hAnsi="Times New Roman"/>
                <w:sz w:val="22"/>
                <w:szCs w:val="22"/>
              </w:rPr>
              <w:t>a 5% increase in campaign performance metrics</w:t>
            </w:r>
          </w:p>
        </w:tc>
      </w:tr>
      <w:tr w:rsidR="00B71E9E" w:rsidRPr="00975833" w14:paraId="6BED8AA8" w14:textId="77777777" w:rsidTr="00744F67">
        <w:tc>
          <w:tcPr>
            <w:tcW w:w="10476" w:type="dxa"/>
            <w:gridSpan w:val="3"/>
            <w:shd w:val="clear" w:color="auto" w:fill="auto"/>
          </w:tcPr>
          <w:p w14:paraId="571C18BA" w14:textId="1B96F44D" w:rsidR="005A241B" w:rsidRPr="00CB0172" w:rsidRDefault="00A647AD" w:rsidP="005E77EE">
            <w:pPr>
              <w:numPr>
                <w:ilvl w:val="0"/>
                <w:numId w:val="6"/>
              </w:numPr>
              <w:rPr>
                <w:rFonts w:ascii="Times New Roman" w:hAnsi="Times New Roman"/>
                <w:sz w:val="22"/>
                <w:szCs w:val="22"/>
              </w:rPr>
            </w:pPr>
            <w:r w:rsidRPr="00A647AD">
              <w:rPr>
                <w:rFonts w:ascii="Times New Roman" w:hAnsi="Times New Roman"/>
                <w:sz w:val="22"/>
                <w:szCs w:val="22"/>
              </w:rPr>
              <w:t xml:space="preserve">Implemented </w:t>
            </w:r>
            <w:r w:rsidR="000D12B0">
              <w:rPr>
                <w:rFonts w:ascii="Times New Roman" w:hAnsi="Times New Roman"/>
                <w:sz w:val="22"/>
                <w:szCs w:val="22"/>
              </w:rPr>
              <w:t xml:space="preserve">confidence intervals </w:t>
            </w:r>
            <w:r w:rsidRPr="00A647AD">
              <w:rPr>
                <w:rFonts w:ascii="Times New Roman" w:hAnsi="Times New Roman"/>
                <w:sz w:val="22"/>
                <w:szCs w:val="22"/>
              </w:rPr>
              <w:t xml:space="preserve">and </w:t>
            </w:r>
            <w:r w:rsidR="000D12B0">
              <w:rPr>
                <w:rFonts w:ascii="Times New Roman" w:hAnsi="Times New Roman"/>
                <w:sz w:val="22"/>
                <w:szCs w:val="22"/>
              </w:rPr>
              <w:t>test/control concepts</w:t>
            </w:r>
            <w:r w:rsidRPr="00A647AD">
              <w:rPr>
                <w:rFonts w:ascii="Times New Roman" w:hAnsi="Times New Roman"/>
                <w:sz w:val="22"/>
                <w:szCs w:val="22"/>
              </w:rPr>
              <w:t>, leading to 3% more profitable marketing campaigns and a 10% reduction in campaign costs</w:t>
            </w:r>
          </w:p>
        </w:tc>
      </w:tr>
      <w:tr w:rsidR="00230F5B" w:rsidRPr="00975833" w14:paraId="37BF72E3" w14:textId="77777777" w:rsidTr="00744F67">
        <w:tc>
          <w:tcPr>
            <w:tcW w:w="6840" w:type="dxa"/>
            <w:gridSpan w:val="2"/>
            <w:shd w:val="clear" w:color="auto" w:fill="auto"/>
          </w:tcPr>
          <w:p w14:paraId="3505828B" w14:textId="69AF148A" w:rsidR="00230F5B" w:rsidRPr="00C5361D" w:rsidRDefault="00230F5B" w:rsidP="005E77EE">
            <w:pPr>
              <w:tabs>
                <w:tab w:val="right" w:pos="11664"/>
              </w:tabs>
              <w:rPr>
                <w:rFonts w:ascii="Times New Roman" w:hAnsi="Times New Roman"/>
                <w:szCs w:val="24"/>
              </w:rPr>
            </w:pPr>
            <w:r>
              <w:rPr>
                <w:rFonts w:ascii="Times New Roman" w:hAnsi="Times New Roman"/>
                <w:b/>
                <w:bCs/>
                <w:i/>
                <w:iCs/>
                <w:szCs w:val="24"/>
              </w:rPr>
              <w:t>Pricing Analyst</w:t>
            </w:r>
            <w:r w:rsidR="00C5361D" w:rsidRPr="00FF6F78">
              <w:rPr>
                <w:rFonts w:ascii="Times New Roman" w:hAnsi="Times New Roman"/>
                <w:szCs w:val="24"/>
              </w:rPr>
              <w:t>, American Homes 4 Rent,</w:t>
            </w:r>
            <w:r w:rsidR="00C5361D">
              <w:rPr>
                <w:rFonts w:ascii="Times New Roman" w:hAnsi="Times New Roman"/>
                <w:b/>
                <w:bCs/>
                <w:szCs w:val="24"/>
              </w:rPr>
              <w:t xml:space="preserve"> </w:t>
            </w:r>
            <w:r w:rsidR="00C5361D">
              <w:rPr>
                <w:rFonts w:ascii="Times New Roman" w:hAnsi="Times New Roman"/>
                <w:szCs w:val="24"/>
              </w:rPr>
              <w:t>Las Vegas, NV</w:t>
            </w:r>
          </w:p>
        </w:tc>
        <w:tc>
          <w:tcPr>
            <w:tcW w:w="3636" w:type="dxa"/>
            <w:shd w:val="clear" w:color="auto" w:fill="auto"/>
          </w:tcPr>
          <w:p w14:paraId="277111AA" w14:textId="5BD5E05F" w:rsidR="00230F5B" w:rsidRPr="00C5361D" w:rsidRDefault="00230F5B" w:rsidP="00C5361D">
            <w:pPr>
              <w:tabs>
                <w:tab w:val="right" w:pos="11664"/>
              </w:tabs>
              <w:jc w:val="right"/>
              <w:rPr>
                <w:rFonts w:ascii="Times New Roman" w:hAnsi="Times New Roman"/>
                <w:b/>
                <w:bCs/>
                <w:szCs w:val="24"/>
              </w:rPr>
            </w:pPr>
            <w:r>
              <w:rPr>
                <w:rFonts w:ascii="Times New Roman" w:hAnsi="Times New Roman"/>
                <w:b/>
                <w:bCs/>
                <w:szCs w:val="24"/>
              </w:rPr>
              <w:t>Jul 2018 to Nov</w:t>
            </w:r>
            <w:r w:rsidR="000D12B0">
              <w:rPr>
                <w:rFonts w:ascii="Times New Roman" w:hAnsi="Times New Roman"/>
                <w:b/>
                <w:bCs/>
                <w:szCs w:val="24"/>
              </w:rPr>
              <w:t xml:space="preserve"> </w:t>
            </w:r>
            <w:r>
              <w:rPr>
                <w:rFonts w:ascii="Times New Roman" w:hAnsi="Times New Roman"/>
                <w:b/>
                <w:bCs/>
                <w:szCs w:val="24"/>
              </w:rPr>
              <w:t>2019</w:t>
            </w:r>
          </w:p>
        </w:tc>
      </w:tr>
      <w:tr w:rsidR="00A96107" w:rsidRPr="00975833" w14:paraId="17F2C804" w14:textId="77777777" w:rsidTr="005A241B">
        <w:tc>
          <w:tcPr>
            <w:tcW w:w="10476" w:type="dxa"/>
            <w:gridSpan w:val="3"/>
            <w:shd w:val="clear" w:color="auto" w:fill="auto"/>
          </w:tcPr>
          <w:p w14:paraId="46A736EC" w14:textId="282BD743"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 xml:space="preserve">Initiated and led </w:t>
            </w:r>
            <w:r w:rsidR="000D12B0">
              <w:rPr>
                <w:rFonts w:ascii="Times New Roman" w:hAnsi="Times New Roman"/>
                <w:sz w:val="22"/>
                <w:szCs w:val="22"/>
              </w:rPr>
              <w:t xml:space="preserve">a new program to identify </w:t>
            </w:r>
            <w:r w:rsidRPr="009747C8">
              <w:rPr>
                <w:rFonts w:ascii="Times New Roman" w:hAnsi="Times New Roman"/>
                <w:sz w:val="22"/>
                <w:szCs w:val="22"/>
              </w:rPr>
              <w:t>high-risk month-to-month renters, collaborating cross-functionally with Business Intelligence to develop Excel and Tableau dashboards for tracking progress</w:t>
            </w:r>
          </w:p>
        </w:tc>
      </w:tr>
      <w:tr w:rsidR="00A96107" w:rsidRPr="00975833" w14:paraId="2B0FE615" w14:textId="77777777" w:rsidTr="005A241B">
        <w:tc>
          <w:tcPr>
            <w:tcW w:w="10476" w:type="dxa"/>
            <w:gridSpan w:val="3"/>
            <w:shd w:val="clear" w:color="auto" w:fill="auto"/>
          </w:tcPr>
          <w:p w14:paraId="57EFF17B" w14:textId="115E2AF4"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Analyzed price elasticity of demand metrics by market over time, driving a year-over-year revenue increase of 3%</w:t>
            </w:r>
          </w:p>
        </w:tc>
      </w:tr>
      <w:tr w:rsidR="00A96107" w:rsidRPr="00975833" w14:paraId="75AA8AEB" w14:textId="77777777" w:rsidTr="005A241B">
        <w:tc>
          <w:tcPr>
            <w:tcW w:w="10476" w:type="dxa"/>
            <w:gridSpan w:val="3"/>
            <w:shd w:val="clear" w:color="auto" w:fill="auto"/>
          </w:tcPr>
          <w:p w14:paraId="1BFA8AC6" w14:textId="43F2E785"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Developed and executed data-driven pricing strategies based on comprehensive analysis of 22 rental markets, maintaining consistent same-home occupancy rate of 95% every quarter</w:t>
            </w:r>
            <w:r w:rsidR="000F755C">
              <w:rPr>
                <w:rFonts w:ascii="Times New Roman" w:hAnsi="Times New Roman"/>
                <w:sz w:val="22"/>
                <w:szCs w:val="22"/>
              </w:rPr>
              <w:t>, compared to 93% market average</w:t>
            </w:r>
          </w:p>
        </w:tc>
      </w:tr>
      <w:tr w:rsidR="00A96107" w:rsidRPr="00975833" w14:paraId="63926D63" w14:textId="77777777" w:rsidTr="00C5361D">
        <w:tc>
          <w:tcPr>
            <w:tcW w:w="6840" w:type="dxa"/>
            <w:gridSpan w:val="2"/>
            <w:shd w:val="clear" w:color="auto" w:fill="auto"/>
          </w:tcPr>
          <w:p w14:paraId="0331AC42" w14:textId="0D232EA1" w:rsidR="00A96107" w:rsidRPr="00C5361D" w:rsidRDefault="00A96107" w:rsidP="005E77EE">
            <w:pPr>
              <w:tabs>
                <w:tab w:val="right" w:pos="11664"/>
              </w:tabs>
              <w:rPr>
                <w:rFonts w:ascii="Times New Roman" w:hAnsi="Times New Roman"/>
                <w:b/>
                <w:bCs/>
                <w:szCs w:val="24"/>
              </w:rPr>
            </w:pPr>
            <w:r>
              <w:rPr>
                <w:rFonts w:ascii="Times New Roman" w:hAnsi="Times New Roman"/>
                <w:b/>
                <w:bCs/>
                <w:i/>
                <w:iCs/>
                <w:szCs w:val="24"/>
              </w:rPr>
              <w:t>Scientist/Statistical Consultant</w:t>
            </w:r>
            <w:r w:rsidR="00C5361D" w:rsidRPr="00FF6F78">
              <w:rPr>
                <w:rFonts w:ascii="Times New Roman" w:hAnsi="Times New Roman"/>
                <w:szCs w:val="24"/>
              </w:rPr>
              <w:t>, UNLV,</w:t>
            </w:r>
            <w:r w:rsidR="00C5361D">
              <w:rPr>
                <w:rFonts w:ascii="Times New Roman" w:hAnsi="Times New Roman"/>
                <w:b/>
                <w:bCs/>
                <w:szCs w:val="24"/>
              </w:rPr>
              <w:t xml:space="preserve"> </w:t>
            </w:r>
            <w:r w:rsidR="00C5361D" w:rsidRPr="00C5361D">
              <w:rPr>
                <w:rFonts w:ascii="Times New Roman" w:hAnsi="Times New Roman"/>
                <w:szCs w:val="24"/>
              </w:rPr>
              <w:t>Las Vegas, NV</w:t>
            </w:r>
          </w:p>
        </w:tc>
        <w:tc>
          <w:tcPr>
            <w:tcW w:w="3636" w:type="dxa"/>
            <w:shd w:val="clear" w:color="auto" w:fill="auto"/>
          </w:tcPr>
          <w:p w14:paraId="4DF5A39C" w14:textId="667B17D3" w:rsidR="00A96107" w:rsidRPr="00C5361D" w:rsidRDefault="00A96107" w:rsidP="00C5361D">
            <w:pPr>
              <w:tabs>
                <w:tab w:val="right" w:pos="11664"/>
              </w:tabs>
              <w:jc w:val="right"/>
              <w:rPr>
                <w:rFonts w:ascii="Times New Roman" w:hAnsi="Times New Roman"/>
                <w:b/>
                <w:bCs/>
                <w:szCs w:val="24"/>
              </w:rPr>
            </w:pPr>
            <w:r>
              <w:rPr>
                <w:rFonts w:ascii="Times New Roman" w:hAnsi="Times New Roman"/>
                <w:b/>
                <w:bCs/>
                <w:szCs w:val="24"/>
              </w:rPr>
              <w:t>May 2015 to May 2018</w:t>
            </w:r>
          </w:p>
        </w:tc>
      </w:tr>
      <w:tr w:rsidR="00C61DC8" w:rsidRPr="00975833" w14:paraId="3039A3BE" w14:textId="77777777" w:rsidTr="005A241B">
        <w:tc>
          <w:tcPr>
            <w:tcW w:w="10476" w:type="dxa"/>
            <w:gridSpan w:val="3"/>
            <w:shd w:val="clear" w:color="auto" w:fill="auto"/>
          </w:tcPr>
          <w:p w14:paraId="037B6761" w14:textId="248082C7" w:rsidR="00C61DC8" w:rsidRPr="00A96107" w:rsidRDefault="007C5B98" w:rsidP="00C61DC8">
            <w:pPr>
              <w:numPr>
                <w:ilvl w:val="0"/>
                <w:numId w:val="7"/>
              </w:numPr>
              <w:rPr>
                <w:rFonts w:ascii="Times New Roman" w:hAnsi="Times New Roman"/>
                <w:sz w:val="22"/>
                <w:szCs w:val="18"/>
              </w:rPr>
            </w:pPr>
            <w:r w:rsidRPr="007C5B98">
              <w:rPr>
                <w:rFonts w:ascii="Times New Roman" w:hAnsi="Times New Roman"/>
                <w:sz w:val="22"/>
                <w:szCs w:val="18"/>
              </w:rPr>
              <w:t xml:space="preserve">Evaluated survey responses of introductory students, revealing psychometric </w:t>
            </w:r>
            <w:proofErr w:type="gramStart"/>
            <w:r w:rsidRPr="007C5B98">
              <w:rPr>
                <w:rFonts w:ascii="Times New Roman" w:hAnsi="Times New Roman"/>
                <w:sz w:val="22"/>
                <w:szCs w:val="18"/>
              </w:rPr>
              <w:t>soundness</w:t>
            </w:r>
            <w:proofErr w:type="gramEnd"/>
            <w:r w:rsidRPr="007C5B98">
              <w:rPr>
                <w:rFonts w:ascii="Times New Roman" w:hAnsi="Times New Roman"/>
                <w:sz w:val="22"/>
                <w:szCs w:val="18"/>
              </w:rPr>
              <w:t xml:space="preserve"> and linking perceived skill development to grades and GPA</w:t>
            </w:r>
          </w:p>
        </w:tc>
      </w:tr>
      <w:tr w:rsidR="00C61DC8" w:rsidRPr="00975833" w14:paraId="23E06A5B" w14:textId="77777777" w:rsidTr="005A241B">
        <w:tc>
          <w:tcPr>
            <w:tcW w:w="10476" w:type="dxa"/>
            <w:gridSpan w:val="3"/>
            <w:shd w:val="clear" w:color="auto" w:fill="auto"/>
          </w:tcPr>
          <w:p w14:paraId="2E4B9002" w14:textId="45CDD138" w:rsidR="00C61DC8" w:rsidRPr="00A96107" w:rsidRDefault="00833E28" w:rsidP="00C61DC8">
            <w:pPr>
              <w:numPr>
                <w:ilvl w:val="0"/>
                <w:numId w:val="7"/>
              </w:numPr>
              <w:rPr>
                <w:rFonts w:ascii="Times New Roman" w:hAnsi="Times New Roman"/>
                <w:sz w:val="22"/>
                <w:szCs w:val="22"/>
              </w:rPr>
            </w:pPr>
            <w:r w:rsidRPr="00833E28">
              <w:rPr>
                <w:rFonts w:ascii="Times New Roman" w:hAnsi="Times New Roman"/>
                <w:sz w:val="22"/>
                <w:szCs w:val="18"/>
              </w:rPr>
              <w:t xml:space="preserve">Co-authored a </w:t>
            </w:r>
            <w:r>
              <w:rPr>
                <w:rFonts w:ascii="Times New Roman" w:hAnsi="Times New Roman"/>
                <w:sz w:val="22"/>
                <w:szCs w:val="18"/>
              </w:rPr>
              <w:t xml:space="preserve">peer-reviewed research article </w:t>
            </w:r>
            <w:r w:rsidRPr="00833E28">
              <w:rPr>
                <w:rFonts w:ascii="Times New Roman" w:hAnsi="Times New Roman"/>
                <w:sz w:val="22"/>
                <w:szCs w:val="18"/>
              </w:rPr>
              <w:t xml:space="preserve">comparing traditional hand scoring of the Levels of Emotional Awareness Scale (LEAS) to Program for Open-Ended Scoring (POES) methods, recommending 3 efficient POES methods for testing nonclinical samples of young adults, facilitating wider use of the </w:t>
            </w:r>
            <w:proofErr w:type="gramStart"/>
            <w:r w:rsidRPr="00833E28">
              <w:rPr>
                <w:rFonts w:ascii="Times New Roman" w:hAnsi="Times New Roman"/>
                <w:sz w:val="22"/>
                <w:szCs w:val="18"/>
              </w:rPr>
              <w:t>LEAS</w:t>
            </w:r>
            <w:proofErr w:type="gramEnd"/>
            <w:r w:rsidRPr="00833E28">
              <w:rPr>
                <w:rFonts w:ascii="Times New Roman" w:hAnsi="Times New Roman"/>
                <w:sz w:val="22"/>
                <w:szCs w:val="18"/>
              </w:rPr>
              <w:t xml:space="preserve"> and promoting the shift from </w:t>
            </w:r>
            <w:r w:rsidR="001E6294">
              <w:rPr>
                <w:rFonts w:ascii="Times New Roman" w:hAnsi="Times New Roman"/>
                <w:sz w:val="22"/>
                <w:szCs w:val="18"/>
              </w:rPr>
              <w:t xml:space="preserve">hand scoring methods </w:t>
            </w:r>
            <w:r w:rsidRPr="00833E28">
              <w:rPr>
                <w:rFonts w:ascii="Times New Roman" w:hAnsi="Times New Roman"/>
                <w:sz w:val="22"/>
                <w:szCs w:val="18"/>
              </w:rPr>
              <w:t>of emotional awareness in research and clinical settings</w:t>
            </w:r>
          </w:p>
        </w:tc>
      </w:tr>
      <w:tr w:rsidR="00C61DC8" w:rsidRPr="00975833" w14:paraId="0F2E1B59" w14:textId="77777777" w:rsidTr="005A241B">
        <w:tc>
          <w:tcPr>
            <w:tcW w:w="10476" w:type="dxa"/>
            <w:gridSpan w:val="3"/>
            <w:shd w:val="clear" w:color="auto" w:fill="auto"/>
          </w:tcPr>
          <w:p w14:paraId="27F8CF1C" w14:textId="3B4A7864" w:rsidR="00C61DC8" w:rsidRPr="005E77EE" w:rsidRDefault="00BC39F4" w:rsidP="00C61DC8">
            <w:pPr>
              <w:numPr>
                <w:ilvl w:val="0"/>
                <w:numId w:val="7"/>
              </w:numPr>
              <w:rPr>
                <w:rFonts w:ascii="Times New Roman" w:hAnsi="Times New Roman"/>
                <w:sz w:val="22"/>
                <w:szCs w:val="22"/>
              </w:rPr>
            </w:pPr>
            <w:r w:rsidRPr="00BC39F4">
              <w:rPr>
                <w:rFonts w:ascii="Times New Roman" w:hAnsi="Times New Roman"/>
                <w:sz w:val="22"/>
                <w:szCs w:val="22"/>
              </w:rPr>
              <w:t xml:space="preserve">Introduced a FORTRAN program to compare correlation differences using 95% confidence intervals, leading to </w:t>
            </w:r>
            <w:r w:rsidR="000F755C">
              <w:rPr>
                <w:rFonts w:ascii="Times New Roman" w:hAnsi="Times New Roman"/>
                <w:sz w:val="22"/>
                <w:szCs w:val="22"/>
              </w:rPr>
              <w:t xml:space="preserve">a publication in </w:t>
            </w:r>
            <w:r w:rsidRPr="00BC39F4">
              <w:rPr>
                <w:rFonts w:ascii="Times New Roman" w:hAnsi="Times New Roman"/>
                <w:sz w:val="22"/>
                <w:szCs w:val="22"/>
              </w:rPr>
              <w:t xml:space="preserve">a peer-reviewed </w:t>
            </w:r>
            <w:r w:rsidR="000F755C">
              <w:rPr>
                <w:rFonts w:ascii="Times New Roman" w:hAnsi="Times New Roman"/>
                <w:sz w:val="22"/>
                <w:szCs w:val="22"/>
              </w:rPr>
              <w:t>journal</w:t>
            </w:r>
          </w:p>
        </w:tc>
      </w:tr>
      <w:tr w:rsidR="00923C2A" w:rsidRPr="00975833" w14:paraId="2B0B5AED" w14:textId="77777777" w:rsidTr="005A241B">
        <w:tc>
          <w:tcPr>
            <w:tcW w:w="10476" w:type="dxa"/>
            <w:gridSpan w:val="3"/>
            <w:shd w:val="clear" w:color="auto" w:fill="auto"/>
          </w:tcPr>
          <w:p w14:paraId="4A11E1AC" w14:textId="22D4424C" w:rsidR="00923C2A" w:rsidRPr="00BC39F4" w:rsidRDefault="00606288" w:rsidP="00C61DC8">
            <w:pPr>
              <w:numPr>
                <w:ilvl w:val="0"/>
                <w:numId w:val="7"/>
              </w:numPr>
              <w:rPr>
                <w:rFonts w:ascii="Times New Roman" w:hAnsi="Times New Roman"/>
                <w:sz w:val="22"/>
                <w:szCs w:val="22"/>
              </w:rPr>
            </w:pPr>
            <w:r w:rsidRPr="00606288">
              <w:rPr>
                <w:rFonts w:ascii="Times New Roman" w:hAnsi="Times New Roman"/>
                <w:sz w:val="22"/>
                <w:szCs w:val="22"/>
              </w:rPr>
              <w:t>Co-authored a study exploring the relationship between fibromyalgia and emotional awareness, revealing unexpected negative correlations between emotional awareness and age, suggesting the need for further research to understand the impact of fibromyalgia on emotional awareness and potential implications for treatment</w:t>
            </w:r>
          </w:p>
        </w:tc>
      </w:tr>
      <w:tr w:rsidR="00606288" w:rsidRPr="00975833" w14:paraId="72C44B5C" w14:textId="77777777" w:rsidTr="005A241B">
        <w:tc>
          <w:tcPr>
            <w:tcW w:w="10476" w:type="dxa"/>
            <w:gridSpan w:val="3"/>
            <w:shd w:val="clear" w:color="auto" w:fill="auto"/>
          </w:tcPr>
          <w:p w14:paraId="064DD3D5" w14:textId="61784B00" w:rsidR="00606288" w:rsidRPr="00606288" w:rsidRDefault="003D2846" w:rsidP="00C61DC8">
            <w:pPr>
              <w:numPr>
                <w:ilvl w:val="0"/>
                <w:numId w:val="7"/>
              </w:numPr>
              <w:rPr>
                <w:rFonts w:ascii="Times New Roman" w:hAnsi="Times New Roman"/>
                <w:sz w:val="22"/>
                <w:szCs w:val="22"/>
              </w:rPr>
            </w:pPr>
            <w:r w:rsidRPr="003D2846">
              <w:rPr>
                <w:rFonts w:ascii="Times New Roman" w:hAnsi="Times New Roman"/>
                <w:sz w:val="22"/>
                <w:szCs w:val="22"/>
              </w:rPr>
              <w:t>Co-authored a study demonstrating that women have higher scores on overall emotional awareness and its subcomponents, including emotional precision, complexity, granularity, and perspective taking, contributing to the understanding of gender differences in emotional awareness and its potential implications for mood disorders like depression.</w:t>
            </w:r>
          </w:p>
        </w:tc>
      </w:tr>
      <w:tr w:rsidR="00C61DC8" w:rsidRPr="00975833" w14:paraId="5ACBB3A2" w14:textId="77777777" w:rsidTr="00C5361D">
        <w:tc>
          <w:tcPr>
            <w:tcW w:w="6840" w:type="dxa"/>
            <w:gridSpan w:val="2"/>
            <w:shd w:val="clear" w:color="auto" w:fill="auto"/>
          </w:tcPr>
          <w:p w14:paraId="521CC388" w14:textId="15C3A046" w:rsidR="00C61DC8" w:rsidRPr="00C5361D" w:rsidRDefault="00C61DC8" w:rsidP="00C61DC8">
            <w:pPr>
              <w:tabs>
                <w:tab w:val="right" w:pos="11664"/>
              </w:tabs>
              <w:rPr>
                <w:rFonts w:ascii="Times New Roman" w:hAnsi="Times New Roman"/>
                <w:szCs w:val="24"/>
              </w:rPr>
            </w:pPr>
            <w:r>
              <w:rPr>
                <w:rFonts w:ascii="Times New Roman" w:hAnsi="Times New Roman"/>
                <w:b/>
                <w:bCs/>
                <w:i/>
                <w:iCs/>
                <w:szCs w:val="24"/>
              </w:rPr>
              <w:t>Master of Arts/Research Lab Manager</w:t>
            </w:r>
            <w:r w:rsidR="00C5361D" w:rsidRPr="00FF6F78">
              <w:rPr>
                <w:rFonts w:ascii="Times New Roman" w:hAnsi="Times New Roman"/>
                <w:szCs w:val="24"/>
              </w:rPr>
              <w:t>, UNLV,</w:t>
            </w:r>
            <w:r w:rsidR="00C5361D">
              <w:rPr>
                <w:rFonts w:ascii="Times New Roman" w:hAnsi="Times New Roman"/>
                <w:szCs w:val="24"/>
              </w:rPr>
              <w:t xml:space="preserve"> Las Vegas, NV</w:t>
            </w:r>
          </w:p>
        </w:tc>
        <w:tc>
          <w:tcPr>
            <w:tcW w:w="3636" w:type="dxa"/>
            <w:shd w:val="clear" w:color="auto" w:fill="auto"/>
          </w:tcPr>
          <w:p w14:paraId="163A6F47" w14:textId="6121968F" w:rsidR="00C61DC8" w:rsidRPr="00C5361D" w:rsidRDefault="00C61DC8" w:rsidP="00C5361D">
            <w:pPr>
              <w:tabs>
                <w:tab w:val="right" w:pos="11664"/>
              </w:tabs>
              <w:jc w:val="right"/>
              <w:rPr>
                <w:rFonts w:ascii="Times New Roman" w:hAnsi="Times New Roman"/>
                <w:b/>
                <w:bCs/>
                <w:szCs w:val="24"/>
              </w:rPr>
            </w:pPr>
            <w:r>
              <w:rPr>
                <w:rFonts w:ascii="Times New Roman" w:hAnsi="Times New Roman"/>
                <w:b/>
                <w:bCs/>
                <w:szCs w:val="24"/>
              </w:rPr>
              <w:t>May 2010 to May 2015</w:t>
            </w:r>
          </w:p>
        </w:tc>
      </w:tr>
      <w:tr w:rsidR="00C61DC8" w:rsidRPr="00975833" w14:paraId="374EE262" w14:textId="77777777" w:rsidTr="005A241B">
        <w:tc>
          <w:tcPr>
            <w:tcW w:w="10476" w:type="dxa"/>
            <w:gridSpan w:val="3"/>
            <w:shd w:val="clear" w:color="auto" w:fill="auto"/>
          </w:tcPr>
          <w:p w14:paraId="53B73A92" w14:textId="3123F300" w:rsidR="00C61DC8" w:rsidRPr="00D42BA9" w:rsidRDefault="001C655F" w:rsidP="00C61DC8">
            <w:pPr>
              <w:numPr>
                <w:ilvl w:val="0"/>
                <w:numId w:val="7"/>
              </w:numPr>
            </w:pPr>
            <w:r w:rsidRPr="00D42BA9">
              <w:rPr>
                <w:sz w:val="22"/>
                <w:szCs w:val="18"/>
              </w:rPr>
              <w:t>Implemented project management process</w:t>
            </w:r>
            <w:r w:rsidR="006D77D9">
              <w:rPr>
                <w:sz w:val="22"/>
                <w:szCs w:val="18"/>
              </w:rPr>
              <w:t>es,</w:t>
            </w:r>
            <w:r w:rsidRPr="00D42BA9">
              <w:rPr>
                <w:sz w:val="22"/>
                <w:szCs w:val="18"/>
              </w:rPr>
              <w:t xml:space="preserve"> us</w:t>
            </w:r>
            <w:r w:rsidR="006D77D9">
              <w:rPr>
                <w:sz w:val="22"/>
                <w:szCs w:val="18"/>
              </w:rPr>
              <w:t>ed</w:t>
            </w:r>
            <w:r w:rsidRPr="00D42BA9">
              <w:rPr>
                <w:sz w:val="22"/>
                <w:szCs w:val="18"/>
              </w:rPr>
              <w:t xml:space="preserve"> signal detection theory, </w:t>
            </w:r>
            <w:r w:rsidR="006D77D9">
              <w:rPr>
                <w:sz w:val="22"/>
                <w:szCs w:val="18"/>
              </w:rPr>
              <w:t xml:space="preserve">and </w:t>
            </w:r>
            <w:r w:rsidRPr="00D42BA9">
              <w:rPr>
                <w:sz w:val="22"/>
                <w:szCs w:val="18"/>
              </w:rPr>
              <w:t>achiev</w:t>
            </w:r>
            <w:r w:rsidR="006D77D9">
              <w:rPr>
                <w:sz w:val="22"/>
                <w:szCs w:val="18"/>
              </w:rPr>
              <w:t>ed</w:t>
            </w:r>
            <w:r w:rsidRPr="00D42BA9">
              <w:rPr>
                <w:sz w:val="22"/>
                <w:szCs w:val="18"/>
              </w:rPr>
              <w:t xml:space="preserve"> on-time, within-budget completion of multi-year projects with 99% success rate</w:t>
            </w:r>
          </w:p>
        </w:tc>
      </w:tr>
      <w:tr w:rsidR="0039663F" w:rsidRPr="00975833" w14:paraId="6C71A2BB" w14:textId="77777777" w:rsidTr="005A241B">
        <w:tc>
          <w:tcPr>
            <w:tcW w:w="10476" w:type="dxa"/>
            <w:gridSpan w:val="3"/>
            <w:shd w:val="clear" w:color="auto" w:fill="auto"/>
          </w:tcPr>
          <w:p w14:paraId="16F91399" w14:textId="12E55F02" w:rsidR="0039663F" w:rsidRPr="00D42BA9" w:rsidRDefault="0039663F" w:rsidP="00C61DC8">
            <w:pPr>
              <w:numPr>
                <w:ilvl w:val="0"/>
                <w:numId w:val="7"/>
              </w:numPr>
              <w:rPr>
                <w:sz w:val="22"/>
                <w:szCs w:val="18"/>
              </w:rPr>
            </w:pPr>
            <w:r w:rsidRPr="0039663F">
              <w:rPr>
                <w:sz w:val="22"/>
                <w:szCs w:val="18"/>
              </w:rPr>
              <w:t>Conducted research on the nature of recollection in children, revealing how structural brain-level changes and neural mechanisms impact memory retrieval, contributing to the understanding of memory development</w:t>
            </w:r>
            <w:r w:rsidR="00C12BA0">
              <w:rPr>
                <w:sz w:val="22"/>
                <w:szCs w:val="18"/>
              </w:rPr>
              <w:t xml:space="preserve"> in Cognitive Science</w:t>
            </w:r>
          </w:p>
        </w:tc>
      </w:tr>
      <w:tr w:rsidR="00DC3CB3" w:rsidRPr="00975833" w14:paraId="7577550D" w14:textId="77777777" w:rsidTr="005A241B">
        <w:tc>
          <w:tcPr>
            <w:tcW w:w="10476" w:type="dxa"/>
            <w:gridSpan w:val="3"/>
            <w:shd w:val="clear" w:color="auto" w:fill="auto"/>
          </w:tcPr>
          <w:p w14:paraId="270E9503" w14:textId="2DED02AE" w:rsidR="00DC3CB3" w:rsidRPr="0039663F" w:rsidRDefault="00C12BA0" w:rsidP="00C61DC8">
            <w:pPr>
              <w:numPr>
                <w:ilvl w:val="0"/>
                <w:numId w:val="7"/>
              </w:numPr>
              <w:rPr>
                <w:sz w:val="22"/>
                <w:szCs w:val="18"/>
              </w:rPr>
            </w:pPr>
            <w:r w:rsidRPr="00C12BA0">
              <w:rPr>
                <w:sz w:val="22"/>
                <w:szCs w:val="18"/>
              </w:rPr>
              <w:t>Led a comprehensive review of recognition memory theories, resulting in a new perception model which highlights the importance of brain region representations and the influence of task materials on memory and perceptual processes</w:t>
            </w:r>
            <w:r>
              <w:rPr>
                <w:sz w:val="22"/>
                <w:szCs w:val="18"/>
              </w:rPr>
              <w:t xml:space="preserve"> in Cognitive Neuroscience</w:t>
            </w:r>
          </w:p>
        </w:tc>
      </w:tr>
      <w:tr w:rsidR="00A45109" w:rsidRPr="00975833" w14:paraId="1ECD50E9" w14:textId="77777777" w:rsidTr="005A241B">
        <w:tc>
          <w:tcPr>
            <w:tcW w:w="10476" w:type="dxa"/>
            <w:gridSpan w:val="3"/>
            <w:shd w:val="clear" w:color="auto" w:fill="auto"/>
          </w:tcPr>
          <w:p w14:paraId="47D3AE2A" w14:textId="19D2D693" w:rsidR="00A45109" w:rsidRPr="00C12BA0" w:rsidRDefault="00A45109" w:rsidP="00C61DC8">
            <w:pPr>
              <w:numPr>
                <w:ilvl w:val="0"/>
                <w:numId w:val="7"/>
              </w:numPr>
              <w:rPr>
                <w:sz w:val="22"/>
                <w:szCs w:val="18"/>
              </w:rPr>
            </w:pPr>
            <w:r w:rsidRPr="00A45109">
              <w:rPr>
                <w:sz w:val="22"/>
                <w:szCs w:val="18"/>
              </w:rPr>
              <w:lastRenderedPageBreak/>
              <w:t xml:space="preserve">Developed a </w:t>
            </w:r>
            <w:proofErr w:type="gramStart"/>
            <w:r w:rsidRPr="00A45109">
              <w:rPr>
                <w:sz w:val="22"/>
                <w:szCs w:val="18"/>
              </w:rPr>
              <w:t>novel model correlating recognition memory tasks</w:t>
            </w:r>
            <w:proofErr w:type="gramEnd"/>
            <w:r w:rsidRPr="00A45109">
              <w:rPr>
                <w:sz w:val="22"/>
                <w:szCs w:val="18"/>
              </w:rPr>
              <w:t xml:space="preserve"> with visual search tasks, proposing an experiment to test this model, and advancing the understanding of how the hippocampus and perirhinal cortex contribute to memory and perception</w:t>
            </w:r>
            <w:r>
              <w:rPr>
                <w:sz w:val="22"/>
                <w:szCs w:val="18"/>
              </w:rPr>
              <w:t xml:space="preserve"> in Human Memory Seminar</w:t>
            </w:r>
          </w:p>
        </w:tc>
      </w:tr>
      <w:tr w:rsidR="00546CD9" w:rsidRPr="00975833" w14:paraId="5C940BEE" w14:textId="77777777" w:rsidTr="005A241B">
        <w:tc>
          <w:tcPr>
            <w:tcW w:w="10476" w:type="dxa"/>
            <w:gridSpan w:val="3"/>
            <w:shd w:val="clear" w:color="auto" w:fill="auto"/>
          </w:tcPr>
          <w:p w14:paraId="7833215E" w14:textId="4466F7D2" w:rsidR="00546CD9" w:rsidRPr="00A45109" w:rsidRDefault="00546CD9" w:rsidP="00C61DC8">
            <w:pPr>
              <w:numPr>
                <w:ilvl w:val="0"/>
                <w:numId w:val="7"/>
              </w:numPr>
              <w:rPr>
                <w:sz w:val="22"/>
                <w:szCs w:val="18"/>
              </w:rPr>
            </w:pPr>
            <w:r w:rsidRPr="00546CD9">
              <w:rPr>
                <w:sz w:val="22"/>
                <w:szCs w:val="18"/>
              </w:rPr>
              <w:t xml:space="preserve">Initiated a </w:t>
            </w:r>
            <w:proofErr w:type="gramStart"/>
            <w:r w:rsidRPr="00546CD9">
              <w:rPr>
                <w:sz w:val="22"/>
                <w:szCs w:val="18"/>
              </w:rPr>
              <w:t>theoretically-driven</w:t>
            </w:r>
            <w:proofErr w:type="gramEnd"/>
            <w:r w:rsidRPr="00546CD9">
              <w:rPr>
                <w:sz w:val="22"/>
                <w:szCs w:val="18"/>
              </w:rPr>
              <w:t xml:space="preserve"> mathematics intervention for kindergarten children, identifying and training those with impaired episodic memory processes, leading to improved strategies for math ability and advancing theories in the field</w:t>
            </w:r>
            <w:r>
              <w:rPr>
                <w:sz w:val="22"/>
                <w:szCs w:val="18"/>
              </w:rPr>
              <w:t xml:space="preserve"> in Math Cognition Seminar</w:t>
            </w:r>
          </w:p>
        </w:tc>
      </w:tr>
      <w:tr w:rsidR="008A1B43" w:rsidRPr="00975833" w14:paraId="15C380EA" w14:textId="77777777" w:rsidTr="005A241B">
        <w:tc>
          <w:tcPr>
            <w:tcW w:w="10476" w:type="dxa"/>
            <w:gridSpan w:val="3"/>
            <w:shd w:val="clear" w:color="auto" w:fill="auto"/>
          </w:tcPr>
          <w:p w14:paraId="48C702CE" w14:textId="1657E1CF" w:rsidR="008A1B43" w:rsidRPr="00546CD9" w:rsidRDefault="008A1B43" w:rsidP="00C61DC8">
            <w:pPr>
              <w:numPr>
                <w:ilvl w:val="0"/>
                <w:numId w:val="7"/>
              </w:numPr>
              <w:rPr>
                <w:sz w:val="22"/>
                <w:szCs w:val="18"/>
              </w:rPr>
            </w:pPr>
            <w:r w:rsidRPr="008A1B43">
              <w:rPr>
                <w:sz w:val="22"/>
                <w:szCs w:val="18"/>
              </w:rPr>
              <w:t>Conducted a study revealing that mental effort has a greater impact on associative recognition performance than on cued recall, enhancing the understanding of consolidation processes in recognition memory.</w:t>
            </w:r>
          </w:p>
        </w:tc>
      </w:tr>
      <w:tr w:rsidR="00626DB7" w:rsidRPr="00975833" w14:paraId="7B4E6D04" w14:textId="77777777" w:rsidTr="005A241B">
        <w:tc>
          <w:tcPr>
            <w:tcW w:w="10476" w:type="dxa"/>
            <w:gridSpan w:val="3"/>
            <w:shd w:val="clear" w:color="auto" w:fill="auto"/>
          </w:tcPr>
          <w:p w14:paraId="05F0A09D" w14:textId="355ED260" w:rsidR="00626DB7" w:rsidRDefault="00626DB7" w:rsidP="00C61DC8">
            <w:pPr>
              <w:numPr>
                <w:ilvl w:val="0"/>
                <w:numId w:val="7"/>
              </w:numPr>
              <w:rPr>
                <w:sz w:val="22"/>
                <w:szCs w:val="18"/>
              </w:rPr>
            </w:pPr>
            <w:r w:rsidRPr="00626DB7">
              <w:rPr>
                <w:sz w:val="22"/>
                <w:szCs w:val="18"/>
              </w:rPr>
              <w:t>Discovered through research that action video game experts likely possess a wider spread of attention, providing insight into the cognitive impact of video gaming on attention distribution.</w:t>
            </w:r>
          </w:p>
        </w:tc>
      </w:tr>
      <w:tr w:rsidR="00BF5B6C" w:rsidRPr="00975833" w14:paraId="7F7B113C" w14:textId="77777777" w:rsidTr="005A241B">
        <w:tc>
          <w:tcPr>
            <w:tcW w:w="10476" w:type="dxa"/>
            <w:gridSpan w:val="3"/>
            <w:shd w:val="clear" w:color="auto" w:fill="auto"/>
          </w:tcPr>
          <w:p w14:paraId="24F5A9AD" w14:textId="7DBF26B8" w:rsidR="00BF5B6C" w:rsidRPr="00D42BA9" w:rsidRDefault="00552A48" w:rsidP="00C61DC8">
            <w:pPr>
              <w:numPr>
                <w:ilvl w:val="0"/>
                <w:numId w:val="7"/>
              </w:numPr>
              <w:rPr>
                <w:sz w:val="22"/>
                <w:szCs w:val="18"/>
              </w:rPr>
            </w:pPr>
            <w:r w:rsidRPr="00552A48">
              <w:rPr>
                <w:sz w:val="22"/>
                <w:szCs w:val="18"/>
              </w:rPr>
              <w:t>Conducted experiments investigating the effects of mental effort and similarity on recollection and familiarity in recognition memory, contributing to a deeper understanding of retroactive interference and its impact on memory consolidation</w:t>
            </w:r>
          </w:p>
        </w:tc>
      </w:tr>
      <w:tr w:rsidR="00C61DC8" w:rsidRPr="00975833" w14:paraId="51C53D27" w14:textId="77777777" w:rsidTr="007E70AA">
        <w:tc>
          <w:tcPr>
            <w:tcW w:w="10476" w:type="dxa"/>
            <w:gridSpan w:val="3"/>
            <w:shd w:val="clear" w:color="auto" w:fill="auto"/>
          </w:tcPr>
          <w:p w14:paraId="684FA04B" w14:textId="21B6C3BF" w:rsidR="00C61DC8" w:rsidRPr="00A96107" w:rsidRDefault="000F755C" w:rsidP="00C61DC8">
            <w:pPr>
              <w:numPr>
                <w:ilvl w:val="0"/>
                <w:numId w:val="7"/>
              </w:numPr>
              <w:rPr>
                <w:rFonts w:ascii="Times New Roman" w:hAnsi="Times New Roman"/>
                <w:sz w:val="22"/>
                <w:szCs w:val="22"/>
              </w:rPr>
            </w:pPr>
            <w:r>
              <w:rPr>
                <w:rFonts w:ascii="Times New Roman" w:hAnsi="Times New Roman"/>
                <w:sz w:val="22"/>
                <w:szCs w:val="18"/>
              </w:rPr>
              <w:t>P</w:t>
            </w:r>
            <w:r w:rsidR="000050D2" w:rsidRPr="000050D2">
              <w:rPr>
                <w:rFonts w:ascii="Times New Roman" w:hAnsi="Times New Roman"/>
                <w:sz w:val="22"/>
                <w:szCs w:val="18"/>
              </w:rPr>
              <w:t xml:space="preserve">resented 10 posters </w:t>
            </w:r>
            <w:r>
              <w:rPr>
                <w:rFonts w:ascii="Times New Roman" w:hAnsi="Times New Roman"/>
                <w:sz w:val="22"/>
                <w:szCs w:val="18"/>
              </w:rPr>
              <w:t xml:space="preserve">and presentations </w:t>
            </w:r>
            <w:r w:rsidR="000050D2" w:rsidRPr="000050D2">
              <w:rPr>
                <w:rFonts w:ascii="Times New Roman" w:hAnsi="Times New Roman"/>
                <w:sz w:val="22"/>
                <w:szCs w:val="18"/>
              </w:rPr>
              <w:t>at conferences</w:t>
            </w:r>
            <w:r>
              <w:rPr>
                <w:rFonts w:ascii="Times New Roman" w:hAnsi="Times New Roman"/>
                <w:sz w:val="22"/>
                <w:szCs w:val="18"/>
              </w:rPr>
              <w:t>, showcasing ability to tell a narrative and draw conclusions about data in easy-to-understand narratives</w:t>
            </w:r>
            <w:r w:rsidR="00FF5C7D">
              <w:rPr>
                <w:rFonts w:ascii="Times New Roman" w:hAnsi="Times New Roman"/>
                <w:sz w:val="22"/>
                <w:szCs w:val="18"/>
              </w:rPr>
              <w:t>, third Year talk</w:t>
            </w:r>
          </w:p>
        </w:tc>
      </w:tr>
      <w:tr w:rsidR="00C61DC8" w:rsidRPr="00975833" w14:paraId="0F098C4B" w14:textId="77777777" w:rsidTr="005A241B">
        <w:tc>
          <w:tcPr>
            <w:tcW w:w="10476" w:type="dxa"/>
            <w:gridSpan w:val="3"/>
            <w:shd w:val="clear" w:color="auto" w:fill="auto"/>
          </w:tcPr>
          <w:p w14:paraId="16C7EE31" w14:textId="360E92ED" w:rsidR="00C61DC8" w:rsidRDefault="00E06BE6" w:rsidP="00C61DC8">
            <w:pPr>
              <w:numPr>
                <w:ilvl w:val="0"/>
                <w:numId w:val="7"/>
              </w:numPr>
              <w:rPr>
                <w:rFonts w:ascii="Times New Roman" w:hAnsi="Times New Roman"/>
                <w:sz w:val="22"/>
                <w:szCs w:val="18"/>
              </w:rPr>
            </w:pPr>
            <w:r>
              <w:rPr>
                <w:rFonts w:ascii="Times New Roman" w:hAnsi="Times New Roman"/>
                <w:sz w:val="22"/>
                <w:szCs w:val="18"/>
              </w:rPr>
              <w:t>Mentored and m</w:t>
            </w:r>
            <w:r w:rsidR="000050D2" w:rsidRPr="000050D2">
              <w:rPr>
                <w:rFonts w:ascii="Times New Roman" w:hAnsi="Times New Roman"/>
                <w:sz w:val="22"/>
                <w:szCs w:val="18"/>
              </w:rPr>
              <w:t>anaged teams of research assistants each semester, implementing standardized protocols and frameworks to reduce noisy data by 40% and maximize statistical power for detecting effects</w:t>
            </w:r>
          </w:p>
        </w:tc>
      </w:tr>
      <w:tr w:rsidR="00C61DC8" w:rsidRPr="00975833" w14:paraId="6DCB8C99" w14:textId="77777777" w:rsidTr="007E70AA">
        <w:trPr>
          <w:trHeight w:val="800"/>
        </w:trPr>
        <w:tc>
          <w:tcPr>
            <w:tcW w:w="10476" w:type="dxa"/>
            <w:gridSpan w:val="3"/>
            <w:shd w:val="clear" w:color="auto" w:fill="auto"/>
          </w:tcPr>
          <w:tbl>
            <w:tblPr>
              <w:tblW w:w="10044" w:type="dxa"/>
              <w:tblLook w:val="04A0" w:firstRow="1" w:lastRow="0" w:firstColumn="1" w:lastColumn="0" w:noHBand="0" w:noVBand="1"/>
            </w:tblPr>
            <w:tblGrid>
              <w:gridCol w:w="4936"/>
              <w:gridCol w:w="86"/>
              <w:gridCol w:w="1160"/>
              <w:gridCol w:w="3862"/>
            </w:tblGrid>
            <w:tr w:rsidR="00C61DC8" w:rsidRPr="00337DCE" w14:paraId="54B347CB" w14:textId="77777777" w:rsidTr="00CC3175">
              <w:tc>
                <w:tcPr>
                  <w:tcW w:w="10044" w:type="dxa"/>
                  <w:gridSpan w:val="4"/>
                  <w:shd w:val="clear" w:color="auto" w:fill="auto"/>
                </w:tcPr>
                <w:p w14:paraId="5224468C" w14:textId="77777777" w:rsidR="00C61DC8" w:rsidRPr="00EA2BAF" w:rsidRDefault="00C61DC8" w:rsidP="00C61DC8">
                  <w:pPr>
                    <w:tabs>
                      <w:tab w:val="right" w:pos="11664"/>
                    </w:tabs>
                    <w:rPr>
                      <w:rFonts w:ascii="Times New Roman" w:hAnsi="Times New Roman"/>
                      <w:b/>
                      <w:bCs/>
                      <w:szCs w:val="24"/>
                    </w:rPr>
                  </w:pPr>
                  <w:r w:rsidRPr="00F41D65">
                    <w:rPr>
                      <w:rFonts w:ascii="Times New Roman" w:hAnsi="Times New Roman"/>
                      <w:b/>
                      <w:bCs/>
                      <w:sz w:val="28"/>
                      <w:szCs w:val="28"/>
                      <w:u w:val="single"/>
                    </w:rPr>
                    <w:t>Academic and Personal Projects</w:t>
                  </w:r>
                </w:p>
              </w:tc>
            </w:tr>
            <w:tr w:rsidR="00C61DC8" w:rsidRPr="00975833" w14:paraId="5E66583F" w14:textId="77777777" w:rsidTr="00DF4758">
              <w:tc>
                <w:tcPr>
                  <w:tcW w:w="10044" w:type="dxa"/>
                  <w:gridSpan w:val="4"/>
                  <w:shd w:val="clear" w:color="auto" w:fill="auto"/>
                </w:tcPr>
                <w:p w14:paraId="4797AEF6" w14:textId="47C6C106" w:rsidR="00C61DC8" w:rsidRPr="007A18F1" w:rsidRDefault="00C61DC8" w:rsidP="00C61DC8">
                  <w:pPr>
                    <w:numPr>
                      <w:ilvl w:val="0"/>
                      <w:numId w:val="8"/>
                    </w:numPr>
                    <w:rPr>
                      <w:rFonts w:ascii="Times New Roman" w:hAnsi="Times New Roman"/>
                      <w:sz w:val="22"/>
                      <w:szCs w:val="18"/>
                    </w:rPr>
                  </w:pPr>
                  <w:r>
                    <w:rPr>
                      <w:rFonts w:ascii="Times New Roman" w:hAnsi="Times New Roman"/>
                      <w:sz w:val="22"/>
                      <w:szCs w:val="22"/>
                    </w:rPr>
                    <w:t xml:space="preserve">Wrote </w:t>
                  </w:r>
                  <w:hyperlink r:id="rId8" w:history="1">
                    <w:r w:rsidRPr="007A18F1">
                      <w:rPr>
                        <w:rStyle w:val="Hyperlink"/>
                        <w:rFonts w:ascii="Times New Roman" w:hAnsi="Times New Roman"/>
                        <w:sz w:val="22"/>
                        <w:szCs w:val="22"/>
                      </w:rPr>
                      <w:t>blog</w:t>
                    </w:r>
                  </w:hyperlink>
                  <w:r>
                    <w:rPr>
                      <w:rFonts w:ascii="Times New Roman" w:hAnsi="Times New Roman"/>
                      <w:sz w:val="22"/>
                      <w:szCs w:val="22"/>
                    </w:rPr>
                    <w:t xml:space="preserve"> on natural language processing to understand latent themes behind AFI’s music lyrics</w:t>
                  </w:r>
                </w:p>
                <w:p w14:paraId="211FDCCD" w14:textId="15F55CE8" w:rsidR="00C61DC8" w:rsidRPr="00A96107" w:rsidRDefault="000F755C" w:rsidP="00C61DC8">
                  <w:pPr>
                    <w:numPr>
                      <w:ilvl w:val="0"/>
                      <w:numId w:val="8"/>
                    </w:numPr>
                    <w:rPr>
                      <w:rFonts w:ascii="Times New Roman" w:hAnsi="Times New Roman"/>
                      <w:sz w:val="22"/>
                      <w:szCs w:val="18"/>
                    </w:rPr>
                  </w:pPr>
                  <w:r>
                    <w:rPr>
                      <w:rFonts w:ascii="Times New Roman" w:hAnsi="Times New Roman"/>
                      <w:sz w:val="22"/>
                      <w:szCs w:val="18"/>
                    </w:rPr>
                    <w:t>Evaluated Qualtrics survey and conducted exploratory factor analysis to i</w:t>
                  </w:r>
                  <w:r w:rsidR="007858F1" w:rsidRPr="007858F1">
                    <w:rPr>
                      <w:rFonts w:ascii="Times New Roman" w:hAnsi="Times New Roman"/>
                      <w:sz w:val="22"/>
                      <w:szCs w:val="18"/>
                    </w:rPr>
                    <w:t>mproved board game group attendance and satisfaction</w:t>
                  </w:r>
                </w:p>
              </w:tc>
            </w:tr>
            <w:tr w:rsidR="001933C5" w:rsidRPr="00975833" w14:paraId="26B43103" w14:textId="77777777" w:rsidTr="00DF4758">
              <w:tc>
                <w:tcPr>
                  <w:tcW w:w="10044" w:type="dxa"/>
                  <w:gridSpan w:val="4"/>
                  <w:shd w:val="clear" w:color="auto" w:fill="auto"/>
                </w:tcPr>
                <w:p w14:paraId="336AE3DC" w14:textId="4592FC63" w:rsidR="001933C5" w:rsidRDefault="00E163BE" w:rsidP="00C61DC8">
                  <w:pPr>
                    <w:numPr>
                      <w:ilvl w:val="0"/>
                      <w:numId w:val="8"/>
                    </w:numPr>
                    <w:rPr>
                      <w:rFonts w:ascii="Times New Roman" w:hAnsi="Times New Roman"/>
                      <w:sz w:val="22"/>
                      <w:szCs w:val="22"/>
                    </w:rPr>
                  </w:pPr>
                  <w:r w:rsidRPr="00E163BE">
                    <w:rPr>
                      <w:rFonts w:ascii="Times New Roman" w:hAnsi="Times New Roman"/>
                      <w:sz w:val="22"/>
                      <w:szCs w:val="22"/>
                    </w:rPr>
                    <w:t>Invented a game of 3-Dice craps, currently in progress, and conducted calculations to determine the probabilities and odds ratios for all the betting hands, enhancing understanding of the game and informing strategic decision-making for player</w:t>
                  </w:r>
                </w:p>
              </w:tc>
            </w:tr>
            <w:tr w:rsidR="00510F61" w:rsidRPr="00975833" w14:paraId="34AC63E6" w14:textId="77777777" w:rsidTr="00DF4758">
              <w:tc>
                <w:tcPr>
                  <w:tcW w:w="10044" w:type="dxa"/>
                  <w:gridSpan w:val="4"/>
                  <w:shd w:val="clear" w:color="auto" w:fill="auto"/>
                </w:tcPr>
                <w:p w14:paraId="00FAE83F" w14:textId="3615DD20" w:rsidR="00510F61" w:rsidRDefault="000A70D0" w:rsidP="00C61DC8">
                  <w:pPr>
                    <w:numPr>
                      <w:ilvl w:val="0"/>
                      <w:numId w:val="8"/>
                    </w:numPr>
                    <w:rPr>
                      <w:rFonts w:ascii="Times New Roman" w:hAnsi="Times New Roman"/>
                      <w:sz w:val="22"/>
                      <w:szCs w:val="22"/>
                    </w:rPr>
                  </w:pPr>
                  <w:r w:rsidRPr="000A70D0">
                    <w:rPr>
                      <w:rFonts w:ascii="Times New Roman" w:hAnsi="Times New Roman"/>
                      <w:sz w:val="22"/>
                      <w:szCs w:val="22"/>
                    </w:rPr>
                    <w:t xml:space="preserve">Proactively collected and analyzed public KPI data as a standard Walmart associate, discovering a potential solution to improve first-time substitution rate by reducing unavailable items, contributing to operational efficiency and customer </w:t>
                  </w:r>
                  <w:proofErr w:type="spellStart"/>
                  <w:r w:rsidRPr="000A70D0">
                    <w:rPr>
                      <w:rFonts w:ascii="Times New Roman" w:hAnsi="Times New Roman"/>
                      <w:sz w:val="22"/>
                      <w:szCs w:val="22"/>
                    </w:rPr>
                    <w:t>satisfactio</w:t>
                  </w:r>
                  <w:proofErr w:type="spellEnd"/>
                </w:p>
              </w:tc>
            </w:tr>
            <w:tr w:rsidR="00510F61" w:rsidRPr="00975833" w14:paraId="78131BE4" w14:textId="77777777" w:rsidTr="00DF4758">
              <w:tc>
                <w:tcPr>
                  <w:tcW w:w="10044" w:type="dxa"/>
                  <w:gridSpan w:val="4"/>
                  <w:shd w:val="clear" w:color="auto" w:fill="auto"/>
                </w:tcPr>
                <w:p w14:paraId="4CD3E55E" w14:textId="7FD0DEA7" w:rsidR="00510F61" w:rsidRDefault="00C85424" w:rsidP="00C61DC8">
                  <w:pPr>
                    <w:numPr>
                      <w:ilvl w:val="0"/>
                      <w:numId w:val="8"/>
                    </w:numPr>
                    <w:rPr>
                      <w:rFonts w:ascii="Times New Roman" w:hAnsi="Times New Roman"/>
                      <w:sz w:val="22"/>
                      <w:szCs w:val="22"/>
                    </w:rPr>
                  </w:pPr>
                  <w:r w:rsidRPr="00C85424">
                    <w:rPr>
                      <w:rFonts w:ascii="Times New Roman" w:hAnsi="Times New Roman"/>
                      <w:sz w:val="22"/>
                      <w:szCs w:val="22"/>
                    </w:rPr>
                    <w:t>Developed a Rental Value Calculator that accurately calculates the minimum purchase price required to attain a desired cash flow percentage and net operating income, providing valuable insights for real estate investors in making informed purchasing decisions</w:t>
                  </w:r>
                </w:p>
              </w:tc>
            </w:tr>
            <w:tr w:rsidR="00070284" w:rsidRPr="00975833" w14:paraId="54A9966C" w14:textId="77777777" w:rsidTr="00DF4758">
              <w:tc>
                <w:tcPr>
                  <w:tcW w:w="10044" w:type="dxa"/>
                  <w:gridSpan w:val="4"/>
                  <w:shd w:val="clear" w:color="auto" w:fill="auto"/>
                </w:tcPr>
                <w:p w14:paraId="282954DE" w14:textId="7F341A96" w:rsidR="00070284" w:rsidRPr="00C85424" w:rsidRDefault="00D4043C" w:rsidP="00C61DC8">
                  <w:pPr>
                    <w:numPr>
                      <w:ilvl w:val="0"/>
                      <w:numId w:val="8"/>
                    </w:numPr>
                    <w:rPr>
                      <w:rFonts w:ascii="Times New Roman" w:hAnsi="Times New Roman"/>
                      <w:sz w:val="22"/>
                      <w:szCs w:val="22"/>
                    </w:rPr>
                  </w:pPr>
                  <w:r w:rsidRPr="00D4043C">
                    <w:rPr>
                      <w:rFonts w:ascii="Times New Roman" w:hAnsi="Times New Roman"/>
                      <w:sz w:val="22"/>
                      <w:szCs w:val="22"/>
                    </w:rPr>
                    <w:t>Created a web-scraping Python script to collect Board Game Geek data, with a focus on utilizing NLP analysis of game reviews to assess their influence, alongside other factors, on board game rating</w:t>
                  </w:r>
                </w:p>
              </w:tc>
            </w:tr>
            <w:tr w:rsidR="0039219C" w:rsidRPr="00975833" w14:paraId="0DEEAF2C" w14:textId="77777777" w:rsidTr="00DF4758">
              <w:tc>
                <w:tcPr>
                  <w:tcW w:w="10044" w:type="dxa"/>
                  <w:gridSpan w:val="4"/>
                  <w:shd w:val="clear" w:color="auto" w:fill="auto"/>
                </w:tcPr>
                <w:p w14:paraId="1D98E750" w14:textId="246F0131" w:rsidR="0039219C" w:rsidRPr="00D4043C" w:rsidRDefault="0039219C" w:rsidP="00C61DC8">
                  <w:pPr>
                    <w:numPr>
                      <w:ilvl w:val="0"/>
                      <w:numId w:val="8"/>
                    </w:numPr>
                    <w:rPr>
                      <w:rFonts w:ascii="Times New Roman" w:hAnsi="Times New Roman"/>
                      <w:sz w:val="22"/>
                      <w:szCs w:val="22"/>
                    </w:rPr>
                  </w:pPr>
                  <w:r w:rsidRPr="0039219C">
                    <w:rPr>
                      <w:rFonts w:ascii="Times New Roman" w:hAnsi="Times New Roman"/>
                      <w:sz w:val="22"/>
                      <w:szCs w:val="22"/>
                    </w:rPr>
                    <w:t>Developed an in-progress quantitative finance script in R, utilizing machine learning techniques to predict stock options trading prices, contributing to the advancement of predictive modeling in the financial sector</w:t>
                  </w:r>
                </w:p>
              </w:tc>
            </w:tr>
            <w:tr w:rsidR="00C61DC8" w:rsidRPr="00337DCE" w14:paraId="3E381508" w14:textId="77777777" w:rsidTr="00DF4758">
              <w:tc>
                <w:tcPr>
                  <w:tcW w:w="4936" w:type="dxa"/>
                  <w:shd w:val="clear" w:color="auto" w:fill="auto"/>
                </w:tcPr>
                <w:p w14:paraId="1984A93B" w14:textId="77777777" w:rsidR="00C61DC8" w:rsidRPr="00975833" w:rsidRDefault="00C61DC8" w:rsidP="00C61DC8">
                  <w:pPr>
                    <w:tabs>
                      <w:tab w:val="right" w:pos="11610"/>
                    </w:tabs>
                    <w:rPr>
                      <w:rFonts w:ascii="Times New Roman" w:hAnsi="Times New Roman"/>
                      <w:b/>
                      <w:bCs/>
                      <w:sz w:val="28"/>
                      <w:szCs w:val="28"/>
                      <w:u w:val="single"/>
                    </w:rPr>
                  </w:pPr>
                  <w:r w:rsidRPr="00975833">
                    <w:rPr>
                      <w:rFonts w:ascii="Times New Roman" w:hAnsi="Times New Roman"/>
                      <w:b/>
                      <w:bCs/>
                      <w:sz w:val="28"/>
                      <w:szCs w:val="28"/>
                      <w:u w:val="single"/>
                    </w:rPr>
                    <w:t>Education</w:t>
                  </w:r>
                </w:p>
                <w:p w14:paraId="115D0C29" w14:textId="77777777" w:rsidR="00C61DC8" w:rsidRPr="00EA2BAF" w:rsidRDefault="00C61DC8" w:rsidP="00C61DC8">
                  <w:pPr>
                    <w:tabs>
                      <w:tab w:val="right" w:pos="11664"/>
                    </w:tabs>
                    <w:rPr>
                      <w:rFonts w:ascii="Times New Roman" w:hAnsi="Times New Roman"/>
                      <w:szCs w:val="24"/>
                    </w:rPr>
                  </w:pPr>
                  <w:r w:rsidRPr="00EA2BAF">
                    <w:rPr>
                      <w:rFonts w:ascii="Times New Roman" w:hAnsi="Times New Roman"/>
                      <w:szCs w:val="24"/>
                    </w:rPr>
                    <w:t>University of Nevada, Las Vegas</w:t>
                  </w:r>
                </w:p>
              </w:tc>
              <w:tc>
                <w:tcPr>
                  <w:tcW w:w="5108" w:type="dxa"/>
                  <w:gridSpan w:val="3"/>
                  <w:shd w:val="clear" w:color="auto" w:fill="auto"/>
                </w:tcPr>
                <w:p w14:paraId="4CD90F98" w14:textId="77777777" w:rsidR="00C61DC8" w:rsidRPr="00EA2BAF" w:rsidRDefault="00C61DC8" w:rsidP="00C61DC8">
                  <w:pPr>
                    <w:tabs>
                      <w:tab w:val="right" w:pos="11664"/>
                    </w:tabs>
                    <w:rPr>
                      <w:rFonts w:ascii="Times New Roman" w:hAnsi="Times New Roman"/>
                      <w:b/>
                      <w:bCs/>
                      <w:szCs w:val="24"/>
                    </w:rPr>
                  </w:pPr>
                </w:p>
              </w:tc>
            </w:tr>
            <w:tr w:rsidR="00C61DC8" w:rsidRPr="00D0344A" w14:paraId="442E6A87" w14:textId="77777777" w:rsidTr="00DF4758">
              <w:tc>
                <w:tcPr>
                  <w:tcW w:w="6182" w:type="dxa"/>
                  <w:gridSpan w:val="3"/>
                  <w:shd w:val="clear" w:color="auto" w:fill="auto"/>
                </w:tcPr>
                <w:p w14:paraId="088BB372" w14:textId="77777777" w:rsidR="00C61DC8" w:rsidRPr="00D0344A" w:rsidRDefault="00C61DC8" w:rsidP="00C61DC8">
                  <w:pPr>
                    <w:numPr>
                      <w:ilvl w:val="0"/>
                      <w:numId w:val="8"/>
                    </w:numPr>
                    <w:rPr>
                      <w:rFonts w:ascii="Times New Roman" w:hAnsi="Times New Roman"/>
                      <w:szCs w:val="24"/>
                    </w:rPr>
                  </w:pPr>
                  <w:r w:rsidRPr="00D0344A">
                    <w:rPr>
                      <w:rStyle w:val="subheadersChar"/>
                      <w:rFonts w:ascii="Times New Roman" w:hAnsi="Times New Roman"/>
                      <w:i/>
                      <w:iCs w:val="0"/>
                    </w:rPr>
                    <w:t xml:space="preserve">MA in Cognitive </w:t>
                  </w:r>
                  <w:r w:rsidRPr="00D0344A">
                    <w:rPr>
                      <w:rStyle w:val="subheadersChar"/>
                      <w:rFonts w:ascii="Times New Roman" w:hAnsi="Times New Roman"/>
                      <w:i/>
                    </w:rPr>
                    <w:t>and Quantitative</w:t>
                  </w:r>
                  <w:r w:rsidRPr="00D0344A">
                    <w:rPr>
                      <w:rStyle w:val="subheadersChar"/>
                      <w:rFonts w:ascii="Times New Roman" w:hAnsi="Times New Roman"/>
                      <w:i/>
                      <w:iCs w:val="0"/>
                    </w:rPr>
                    <w:t xml:space="preserve"> Psychology</w:t>
                  </w:r>
                </w:p>
              </w:tc>
              <w:tc>
                <w:tcPr>
                  <w:tcW w:w="3862" w:type="dxa"/>
                  <w:shd w:val="clear" w:color="auto" w:fill="auto"/>
                </w:tcPr>
                <w:p w14:paraId="726FC03A" w14:textId="5962D1E3" w:rsidR="00C61DC8" w:rsidRPr="00D0344A" w:rsidRDefault="00C61DC8" w:rsidP="00C61DC8">
                  <w:pPr>
                    <w:jc w:val="right"/>
                    <w:rPr>
                      <w:rFonts w:ascii="Times New Roman" w:hAnsi="Times New Roman"/>
                      <w:b/>
                      <w:bCs/>
                      <w:szCs w:val="24"/>
                    </w:rPr>
                  </w:pPr>
                  <w:r w:rsidRPr="00D0344A">
                    <w:rPr>
                      <w:rFonts w:ascii="Times New Roman" w:hAnsi="Times New Roman"/>
                      <w:b/>
                      <w:bCs/>
                      <w:szCs w:val="24"/>
                    </w:rPr>
                    <w:t>Aug 2010 to May 2015</w:t>
                  </w:r>
                </w:p>
              </w:tc>
            </w:tr>
            <w:tr w:rsidR="00C61DC8" w:rsidRPr="00D0344A" w14:paraId="5DB8599C" w14:textId="77777777" w:rsidTr="00DF4758">
              <w:tc>
                <w:tcPr>
                  <w:tcW w:w="5022" w:type="dxa"/>
                  <w:gridSpan w:val="2"/>
                  <w:shd w:val="clear" w:color="auto" w:fill="auto"/>
                </w:tcPr>
                <w:p w14:paraId="43B9A7D1" w14:textId="77777777" w:rsidR="00C61DC8" w:rsidRPr="00D0344A" w:rsidRDefault="00C61DC8" w:rsidP="00C61DC8">
                  <w:pPr>
                    <w:numPr>
                      <w:ilvl w:val="0"/>
                      <w:numId w:val="8"/>
                    </w:numPr>
                    <w:rPr>
                      <w:rFonts w:ascii="Times New Roman" w:hAnsi="Times New Roman"/>
                      <w:szCs w:val="24"/>
                    </w:rPr>
                  </w:pPr>
                  <w:r w:rsidRPr="00D0344A">
                    <w:rPr>
                      <w:rStyle w:val="subheadersChar"/>
                      <w:rFonts w:ascii="Times New Roman" w:hAnsi="Times New Roman"/>
                      <w:bCs/>
                      <w:i/>
                      <w:iCs w:val="0"/>
                    </w:rPr>
                    <w:t>BA in Psychology</w:t>
                  </w:r>
                </w:p>
              </w:tc>
              <w:tc>
                <w:tcPr>
                  <w:tcW w:w="5022" w:type="dxa"/>
                  <w:gridSpan w:val="2"/>
                  <w:shd w:val="clear" w:color="auto" w:fill="auto"/>
                </w:tcPr>
                <w:p w14:paraId="4467D08C" w14:textId="02005DCE" w:rsidR="00C61DC8" w:rsidRPr="00D0344A" w:rsidRDefault="00C61DC8" w:rsidP="00C61DC8">
                  <w:pPr>
                    <w:ind w:left="720"/>
                    <w:jc w:val="right"/>
                    <w:rPr>
                      <w:rFonts w:ascii="Times New Roman" w:hAnsi="Times New Roman"/>
                      <w:b/>
                      <w:bCs/>
                      <w:szCs w:val="24"/>
                    </w:rPr>
                  </w:pPr>
                  <w:r w:rsidRPr="00D0344A">
                    <w:rPr>
                      <w:rFonts w:ascii="Times New Roman" w:hAnsi="Times New Roman"/>
                      <w:b/>
                      <w:bCs/>
                      <w:szCs w:val="24"/>
                    </w:rPr>
                    <w:t>Aug 2006 to May 2010</w:t>
                  </w:r>
                </w:p>
              </w:tc>
            </w:tr>
          </w:tbl>
          <w:p w14:paraId="04528BD8" w14:textId="77777777" w:rsidR="00C61DC8" w:rsidRPr="00975833" w:rsidRDefault="00C61DC8" w:rsidP="00C61DC8">
            <w:pPr>
              <w:ind w:left="720"/>
              <w:rPr>
                <w:rFonts w:ascii="Times New Roman" w:hAnsi="Times New Roman"/>
                <w:sz w:val="22"/>
                <w:szCs w:val="22"/>
              </w:rPr>
            </w:pPr>
          </w:p>
        </w:tc>
      </w:tr>
    </w:tbl>
    <w:p w14:paraId="34DDAD16" w14:textId="77777777" w:rsidR="00DF5182" w:rsidRPr="00975833" w:rsidRDefault="00DF5182" w:rsidP="005E77EE">
      <w:pPr>
        <w:rPr>
          <w:rStyle w:val="Emphasis"/>
          <w:rFonts w:ascii="Times New Roman" w:hAnsi="Times New Roman"/>
          <w:sz w:val="2"/>
          <w:szCs w:val="2"/>
        </w:rPr>
      </w:pPr>
    </w:p>
    <w:sectPr w:rsidR="00DF5182" w:rsidRPr="00975833" w:rsidSect="00C5646F">
      <w:pgSz w:w="12240" w:h="15840" w:code="1"/>
      <w:pgMar w:top="432" w:right="1152" w:bottom="432" w:left="1152"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9732" w14:textId="77777777" w:rsidR="006B5C3A" w:rsidRDefault="006B5C3A" w:rsidP="00A44DD4">
      <w:r>
        <w:separator/>
      </w:r>
    </w:p>
  </w:endnote>
  <w:endnote w:type="continuationSeparator" w:id="0">
    <w:p w14:paraId="4A713162" w14:textId="77777777" w:rsidR="006B5C3A" w:rsidRDefault="006B5C3A" w:rsidP="00A4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8B9F" w14:textId="77777777" w:rsidR="006B5C3A" w:rsidRDefault="006B5C3A" w:rsidP="00A44DD4">
      <w:r>
        <w:separator/>
      </w:r>
    </w:p>
  </w:footnote>
  <w:footnote w:type="continuationSeparator" w:id="0">
    <w:p w14:paraId="48BD2F62" w14:textId="77777777" w:rsidR="006B5C3A" w:rsidRDefault="006B5C3A" w:rsidP="00A44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58E"/>
    <w:multiLevelType w:val="hybridMultilevel"/>
    <w:tmpl w:val="1514EE0C"/>
    <w:lvl w:ilvl="0" w:tplc="CD745AD0">
      <w:start w:val="1"/>
      <w:numFmt w:val="bullet"/>
      <w:lvlText w:val="•"/>
      <w:lvlJc w:val="left"/>
      <w:pPr>
        <w:tabs>
          <w:tab w:val="num" w:pos="720"/>
        </w:tabs>
        <w:ind w:left="720" w:hanging="360"/>
      </w:pPr>
      <w:rPr>
        <w:rFonts w:ascii="Arial" w:hAnsi="Arial" w:hint="default"/>
      </w:rPr>
    </w:lvl>
    <w:lvl w:ilvl="1" w:tplc="72000348">
      <w:start w:val="1"/>
      <w:numFmt w:val="bullet"/>
      <w:lvlText w:val="•"/>
      <w:lvlJc w:val="left"/>
      <w:pPr>
        <w:tabs>
          <w:tab w:val="num" w:pos="1440"/>
        </w:tabs>
        <w:ind w:left="1440" w:hanging="360"/>
      </w:pPr>
      <w:rPr>
        <w:rFonts w:ascii="Arial" w:hAnsi="Arial" w:hint="default"/>
      </w:rPr>
    </w:lvl>
    <w:lvl w:ilvl="2" w:tplc="1FF415C4" w:tentative="1">
      <w:start w:val="1"/>
      <w:numFmt w:val="bullet"/>
      <w:lvlText w:val="•"/>
      <w:lvlJc w:val="left"/>
      <w:pPr>
        <w:tabs>
          <w:tab w:val="num" w:pos="2160"/>
        </w:tabs>
        <w:ind w:left="2160" w:hanging="360"/>
      </w:pPr>
      <w:rPr>
        <w:rFonts w:ascii="Arial" w:hAnsi="Arial" w:hint="default"/>
      </w:rPr>
    </w:lvl>
    <w:lvl w:ilvl="3" w:tplc="4476E82C" w:tentative="1">
      <w:start w:val="1"/>
      <w:numFmt w:val="bullet"/>
      <w:lvlText w:val="•"/>
      <w:lvlJc w:val="left"/>
      <w:pPr>
        <w:tabs>
          <w:tab w:val="num" w:pos="2880"/>
        </w:tabs>
        <w:ind w:left="2880" w:hanging="360"/>
      </w:pPr>
      <w:rPr>
        <w:rFonts w:ascii="Arial" w:hAnsi="Arial" w:hint="default"/>
      </w:rPr>
    </w:lvl>
    <w:lvl w:ilvl="4" w:tplc="7722DDF6" w:tentative="1">
      <w:start w:val="1"/>
      <w:numFmt w:val="bullet"/>
      <w:lvlText w:val="•"/>
      <w:lvlJc w:val="left"/>
      <w:pPr>
        <w:tabs>
          <w:tab w:val="num" w:pos="3600"/>
        </w:tabs>
        <w:ind w:left="3600" w:hanging="360"/>
      </w:pPr>
      <w:rPr>
        <w:rFonts w:ascii="Arial" w:hAnsi="Arial" w:hint="default"/>
      </w:rPr>
    </w:lvl>
    <w:lvl w:ilvl="5" w:tplc="D61A3C26" w:tentative="1">
      <w:start w:val="1"/>
      <w:numFmt w:val="bullet"/>
      <w:lvlText w:val="•"/>
      <w:lvlJc w:val="left"/>
      <w:pPr>
        <w:tabs>
          <w:tab w:val="num" w:pos="4320"/>
        </w:tabs>
        <w:ind w:left="4320" w:hanging="360"/>
      </w:pPr>
      <w:rPr>
        <w:rFonts w:ascii="Arial" w:hAnsi="Arial" w:hint="default"/>
      </w:rPr>
    </w:lvl>
    <w:lvl w:ilvl="6" w:tplc="DA347D00" w:tentative="1">
      <w:start w:val="1"/>
      <w:numFmt w:val="bullet"/>
      <w:lvlText w:val="•"/>
      <w:lvlJc w:val="left"/>
      <w:pPr>
        <w:tabs>
          <w:tab w:val="num" w:pos="5040"/>
        </w:tabs>
        <w:ind w:left="5040" w:hanging="360"/>
      </w:pPr>
      <w:rPr>
        <w:rFonts w:ascii="Arial" w:hAnsi="Arial" w:hint="default"/>
      </w:rPr>
    </w:lvl>
    <w:lvl w:ilvl="7" w:tplc="CE949EE0" w:tentative="1">
      <w:start w:val="1"/>
      <w:numFmt w:val="bullet"/>
      <w:lvlText w:val="•"/>
      <w:lvlJc w:val="left"/>
      <w:pPr>
        <w:tabs>
          <w:tab w:val="num" w:pos="5760"/>
        </w:tabs>
        <w:ind w:left="5760" w:hanging="360"/>
      </w:pPr>
      <w:rPr>
        <w:rFonts w:ascii="Arial" w:hAnsi="Arial" w:hint="default"/>
      </w:rPr>
    </w:lvl>
    <w:lvl w:ilvl="8" w:tplc="9E049A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8011F8"/>
    <w:multiLevelType w:val="hybridMultilevel"/>
    <w:tmpl w:val="130641DA"/>
    <w:lvl w:ilvl="0" w:tplc="255A4B1E">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4AF"/>
    <w:multiLevelType w:val="hybridMultilevel"/>
    <w:tmpl w:val="378C6818"/>
    <w:lvl w:ilvl="0" w:tplc="E7B80EA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84430"/>
    <w:multiLevelType w:val="hybridMultilevel"/>
    <w:tmpl w:val="43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043C3"/>
    <w:multiLevelType w:val="hybridMultilevel"/>
    <w:tmpl w:val="9F701836"/>
    <w:lvl w:ilvl="0" w:tplc="255A4B1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2C422D8D"/>
    <w:multiLevelType w:val="hybridMultilevel"/>
    <w:tmpl w:val="6C78AF64"/>
    <w:lvl w:ilvl="0" w:tplc="3D38EB9A">
      <w:start w:val="1"/>
      <w:numFmt w:val="bullet"/>
      <w:lvlText w:val="•"/>
      <w:lvlJc w:val="left"/>
      <w:pPr>
        <w:tabs>
          <w:tab w:val="num" w:pos="720"/>
        </w:tabs>
        <w:ind w:left="720" w:hanging="360"/>
      </w:pPr>
      <w:rPr>
        <w:rFonts w:ascii="Arial" w:hAnsi="Arial" w:hint="default"/>
      </w:rPr>
    </w:lvl>
    <w:lvl w:ilvl="1" w:tplc="01240C86" w:tentative="1">
      <w:start w:val="1"/>
      <w:numFmt w:val="bullet"/>
      <w:lvlText w:val="•"/>
      <w:lvlJc w:val="left"/>
      <w:pPr>
        <w:tabs>
          <w:tab w:val="num" w:pos="1440"/>
        </w:tabs>
        <w:ind w:left="1440" w:hanging="360"/>
      </w:pPr>
      <w:rPr>
        <w:rFonts w:ascii="Arial" w:hAnsi="Arial" w:hint="default"/>
      </w:rPr>
    </w:lvl>
    <w:lvl w:ilvl="2" w:tplc="DD045DAC" w:tentative="1">
      <w:start w:val="1"/>
      <w:numFmt w:val="bullet"/>
      <w:lvlText w:val="•"/>
      <w:lvlJc w:val="left"/>
      <w:pPr>
        <w:tabs>
          <w:tab w:val="num" w:pos="2160"/>
        </w:tabs>
        <w:ind w:left="2160" w:hanging="360"/>
      </w:pPr>
      <w:rPr>
        <w:rFonts w:ascii="Arial" w:hAnsi="Arial" w:hint="default"/>
      </w:rPr>
    </w:lvl>
    <w:lvl w:ilvl="3" w:tplc="08363EAC" w:tentative="1">
      <w:start w:val="1"/>
      <w:numFmt w:val="bullet"/>
      <w:lvlText w:val="•"/>
      <w:lvlJc w:val="left"/>
      <w:pPr>
        <w:tabs>
          <w:tab w:val="num" w:pos="2880"/>
        </w:tabs>
        <w:ind w:left="2880" w:hanging="360"/>
      </w:pPr>
      <w:rPr>
        <w:rFonts w:ascii="Arial" w:hAnsi="Arial" w:hint="default"/>
      </w:rPr>
    </w:lvl>
    <w:lvl w:ilvl="4" w:tplc="B266A964" w:tentative="1">
      <w:start w:val="1"/>
      <w:numFmt w:val="bullet"/>
      <w:lvlText w:val="•"/>
      <w:lvlJc w:val="left"/>
      <w:pPr>
        <w:tabs>
          <w:tab w:val="num" w:pos="3600"/>
        </w:tabs>
        <w:ind w:left="3600" w:hanging="360"/>
      </w:pPr>
      <w:rPr>
        <w:rFonts w:ascii="Arial" w:hAnsi="Arial" w:hint="default"/>
      </w:rPr>
    </w:lvl>
    <w:lvl w:ilvl="5" w:tplc="DB74980C" w:tentative="1">
      <w:start w:val="1"/>
      <w:numFmt w:val="bullet"/>
      <w:lvlText w:val="•"/>
      <w:lvlJc w:val="left"/>
      <w:pPr>
        <w:tabs>
          <w:tab w:val="num" w:pos="4320"/>
        </w:tabs>
        <w:ind w:left="4320" w:hanging="360"/>
      </w:pPr>
      <w:rPr>
        <w:rFonts w:ascii="Arial" w:hAnsi="Arial" w:hint="default"/>
      </w:rPr>
    </w:lvl>
    <w:lvl w:ilvl="6" w:tplc="7A70A93A" w:tentative="1">
      <w:start w:val="1"/>
      <w:numFmt w:val="bullet"/>
      <w:lvlText w:val="•"/>
      <w:lvlJc w:val="left"/>
      <w:pPr>
        <w:tabs>
          <w:tab w:val="num" w:pos="5040"/>
        </w:tabs>
        <w:ind w:left="5040" w:hanging="360"/>
      </w:pPr>
      <w:rPr>
        <w:rFonts w:ascii="Arial" w:hAnsi="Arial" w:hint="default"/>
      </w:rPr>
    </w:lvl>
    <w:lvl w:ilvl="7" w:tplc="94E0CB8E" w:tentative="1">
      <w:start w:val="1"/>
      <w:numFmt w:val="bullet"/>
      <w:lvlText w:val="•"/>
      <w:lvlJc w:val="left"/>
      <w:pPr>
        <w:tabs>
          <w:tab w:val="num" w:pos="5760"/>
        </w:tabs>
        <w:ind w:left="5760" w:hanging="360"/>
      </w:pPr>
      <w:rPr>
        <w:rFonts w:ascii="Arial" w:hAnsi="Arial" w:hint="default"/>
      </w:rPr>
    </w:lvl>
    <w:lvl w:ilvl="8" w:tplc="A118C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FF1136"/>
    <w:multiLevelType w:val="hybridMultilevel"/>
    <w:tmpl w:val="BD46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31BE4"/>
    <w:multiLevelType w:val="hybridMultilevel"/>
    <w:tmpl w:val="6FF0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11596"/>
    <w:multiLevelType w:val="hybridMultilevel"/>
    <w:tmpl w:val="B90EC01C"/>
    <w:lvl w:ilvl="0" w:tplc="A9A47710">
      <w:start w:val="1"/>
      <w:numFmt w:val="bullet"/>
      <w:lvlText w:val="•"/>
      <w:lvlJc w:val="left"/>
      <w:pPr>
        <w:tabs>
          <w:tab w:val="num" w:pos="720"/>
        </w:tabs>
        <w:ind w:left="720" w:hanging="360"/>
      </w:pPr>
      <w:rPr>
        <w:rFonts w:ascii="Arial" w:hAnsi="Arial" w:hint="default"/>
      </w:rPr>
    </w:lvl>
    <w:lvl w:ilvl="1" w:tplc="21F2C026">
      <w:start w:val="1"/>
      <w:numFmt w:val="bullet"/>
      <w:lvlText w:val="•"/>
      <w:lvlJc w:val="left"/>
      <w:pPr>
        <w:tabs>
          <w:tab w:val="num" w:pos="1440"/>
        </w:tabs>
        <w:ind w:left="1440" w:hanging="360"/>
      </w:pPr>
      <w:rPr>
        <w:rFonts w:ascii="Arial" w:hAnsi="Arial" w:hint="default"/>
      </w:rPr>
    </w:lvl>
    <w:lvl w:ilvl="2" w:tplc="F5464A86" w:tentative="1">
      <w:start w:val="1"/>
      <w:numFmt w:val="bullet"/>
      <w:lvlText w:val="•"/>
      <w:lvlJc w:val="left"/>
      <w:pPr>
        <w:tabs>
          <w:tab w:val="num" w:pos="2160"/>
        </w:tabs>
        <w:ind w:left="2160" w:hanging="360"/>
      </w:pPr>
      <w:rPr>
        <w:rFonts w:ascii="Arial" w:hAnsi="Arial" w:hint="default"/>
      </w:rPr>
    </w:lvl>
    <w:lvl w:ilvl="3" w:tplc="763201AC" w:tentative="1">
      <w:start w:val="1"/>
      <w:numFmt w:val="bullet"/>
      <w:lvlText w:val="•"/>
      <w:lvlJc w:val="left"/>
      <w:pPr>
        <w:tabs>
          <w:tab w:val="num" w:pos="2880"/>
        </w:tabs>
        <w:ind w:left="2880" w:hanging="360"/>
      </w:pPr>
      <w:rPr>
        <w:rFonts w:ascii="Arial" w:hAnsi="Arial" w:hint="default"/>
      </w:rPr>
    </w:lvl>
    <w:lvl w:ilvl="4" w:tplc="A0D46360" w:tentative="1">
      <w:start w:val="1"/>
      <w:numFmt w:val="bullet"/>
      <w:lvlText w:val="•"/>
      <w:lvlJc w:val="left"/>
      <w:pPr>
        <w:tabs>
          <w:tab w:val="num" w:pos="3600"/>
        </w:tabs>
        <w:ind w:left="3600" w:hanging="360"/>
      </w:pPr>
      <w:rPr>
        <w:rFonts w:ascii="Arial" w:hAnsi="Arial" w:hint="default"/>
      </w:rPr>
    </w:lvl>
    <w:lvl w:ilvl="5" w:tplc="FA4CFE3E" w:tentative="1">
      <w:start w:val="1"/>
      <w:numFmt w:val="bullet"/>
      <w:lvlText w:val="•"/>
      <w:lvlJc w:val="left"/>
      <w:pPr>
        <w:tabs>
          <w:tab w:val="num" w:pos="4320"/>
        </w:tabs>
        <w:ind w:left="4320" w:hanging="360"/>
      </w:pPr>
      <w:rPr>
        <w:rFonts w:ascii="Arial" w:hAnsi="Arial" w:hint="default"/>
      </w:rPr>
    </w:lvl>
    <w:lvl w:ilvl="6" w:tplc="4300B712" w:tentative="1">
      <w:start w:val="1"/>
      <w:numFmt w:val="bullet"/>
      <w:lvlText w:val="•"/>
      <w:lvlJc w:val="left"/>
      <w:pPr>
        <w:tabs>
          <w:tab w:val="num" w:pos="5040"/>
        </w:tabs>
        <w:ind w:left="5040" w:hanging="360"/>
      </w:pPr>
      <w:rPr>
        <w:rFonts w:ascii="Arial" w:hAnsi="Arial" w:hint="default"/>
      </w:rPr>
    </w:lvl>
    <w:lvl w:ilvl="7" w:tplc="A2D2B9D8" w:tentative="1">
      <w:start w:val="1"/>
      <w:numFmt w:val="bullet"/>
      <w:lvlText w:val="•"/>
      <w:lvlJc w:val="left"/>
      <w:pPr>
        <w:tabs>
          <w:tab w:val="num" w:pos="5760"/>
        </w:tabs>
        <w:ind w:left="5760" w:hanging="360"/>
      </w:pPr>
      <w:rPr>
        <w:rFonts w:ascii="Arial" w:hAnsi="Arial" w:hint="default"/>
      </w:rPr>
    </w:lvl>
    <w:lvl w:ilvl="8" w:tplc="3CBC65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DD6381"/>
    <w:multiLevelType w:val="hybridMultilevel"/>
    <w:tmpl w:val="4AC8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47C26"/>
    <w:multiLevelType w:val="hybridMultilevel"/>
    <w:tmpl w:val="2B92FA3A"/>
    <w:lvl w:ilvl="0" w:tplc="3FECB2DA">
      <w:start w:val="1"/>
      <w:numFmt w:val="bullet"/>
      <w:lvlText w:val="•"/>
      <w:lvlJc w:val="left"/>
      <w:pPr>
        <w:tabs>
          <w:tab w:val="num" w:pos="720"/>
        </w:tabs>
        <w:ind w:left="720" w:hanging="360"/>
      </w:pPr>
      <w:rPr>
        <w:rFonts w:ascii="Arial" w:hAnsi="Arial" w:hint="default"/>
      </w:rPr>
    </w:lvl>
    <w:lvl w:ilvl="1" w:tplc="E51625EE">
      <w:start w:val="1"/>
      <w:numFmt w:val="bullet"/>
      <w:lvlText w:val="•"/>
      <w:lvlJc w:val="left"/>
      <w:pPr>
        <w:tabs>
          <w:tab w:val="num" w:pos="1440"/>
        </w:tabs>
        <w:ind w:left="1440" w:hanging="360"/>
      </w:pPr>
      <w:rPr>
        <w:rFonts w:ascii="Arial" w:hAnsi="Arial" w:hint="default"/>
      </w:rPr>
    </w:lvl>
    <w:lvl w:ilvl="2" w:tplc="8E3277D4" w:tentative="1">
      <w:start w:val="1"/>
      <w:numFmt w:val="bullet"/>
      <w:lvlText w:val="•"/>
      <w:lvlJc w:val="left"/>
      <w:pPr>
        <w:tabs>
          <w:tab w:val="num" w:pos="2160"/>
        </w:tabs>
        <w:ind w:left="2160" w:hanging="360"/>
      </w:pPr>
      <w:rPr>
        <w:rFonts w:ascii="Arial" w:hAnsi="Arial" w:hint="default"/>
      </w:rPr>
    </w:lvl>
    <w:lvl w:ilvl="3" w:tplc="A09C0A34" w:tentative="1">
      <w:start w:val="1"/>
      <w:numFmt w:val="bullet"/>
      <w:lvlText w:val="•"/>
      <w:lvlJc w:val="left"/>
      <w:pPr>
        <w:tabs>
          <w:tab w:val="num" w:pos="2880"/>
        </w:tabs>
        <w:ind w:left="2880" w:hanging="360"/>
      </w:pPr>
      <w:rPr>
        <w:rFonts w:ascii="Arial" w:hAnsi="Arial" w:hint="default"/>
      </w:rPr>
    </w:lvl>
    <w:lvl w:ilvl="4" w:tplc="D83869A0" w:tentative="1">
      <w:start w:val="1"/>
      <w:numFmt w:val="bullet"/>
      <w:lvlText w:val="•"/>
      <w:lvlJc w:val="left"/>
      <w:pPr>
        <w:tabs>
          <w:tab w:val="num" w:pos="3600"/>
        </w:tabs>
        <w:ind w:left="3600" w:hanging="360"/>
      </w:pPr>
      <w:rPr>
        <w:rFonts w:ascii="Arial" w:hAnsi="Arial" w:hint="default"/>
      </w:rPr>
    </w:lvl>
    <w:lvl w:ilvl="5" w:tplc="B0F093A8" w:tentative="1">
      <w:start w:val="1"/>
      <w:numFmt w:val="bullet"/>
      <w:lvlText w:val="•"/>
      <w:lvlJc w:val="left"/>
      <w:pPr>
        <w:tabs>
          <w:tab w:val="num" w:pos="4320"/>
        </w:tabs>
        <w:ind w:left="4320" w:hanging="360"/>
      </w:pPr>
      <w:rPr>
        <w:rFonts w:ascii="Arial" w:hAnsi="Arial" w:hint="default"/>
      </w:rPr>
    </w:lvl>
    <w:lvl w:ilvl="6" w:tplc="162AA39A" w:tentative="1">
      <w:start w:val="1"/>
      <w:numFmt w:val="bullet"/>
      <w:lvlText w:val="•"/>
      <w:lvlJc w:val="left"/>
      <w:pPr>
        <w:tabs>
          <w:tab w:val="num" w:pos="5040"/>
        </w:tabs>
        <w:ind w:left="5040" w:hanging="360"/>
      </w:pPr>
      <w:rPr>
        <w:rFonts w:ascii="Arial" w:hAnsi="Arial" w:hint="default"/>
      </w:rPr>
    </w:lvl>
    <w:lvl w:ilvl="7" w:tplc="B3C2BF2C" w:tentative="1">
      <w:start w:val="1"/>
      <w:numFmt w:val="bullet"/>
      <w:lvlText w:val="•"/>
      <w:lvlJc w:val="left"/>
      <w:pPr>
        <w:tabs>
          <w:tab w:val="num" w:pos="5760"/>
        </w:tabs>
        <w:ind w:left="5760" w:hanging="360"/>
      </w:pPr>
      <w:rPr>
        <w:rFonts w:ascii="Arial" w:hAnsi="Arial" w:hint="default"/>
      </w:rPr>
    </w:lvl>
    <w:lvl w:ilvl="8" w:tplc="B0F416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274B69"/>
    <w:multiLevelType w:val="hybridMultilevel"/>
    <w:tmpl w:val="76680A04"/>
    <w:lvl w:ilvl="0" w:tplc="255A4B1E">
      <w:start w:val="1"/>
      <w:numFmt w:val="bullet"/>
      <w:lvlText w:val=""/>
      <w:lvlJc w:val="left"/>
      <w:pPr>
        <w:ind w:left="1800" w:hanging="360"/>
      </w:pPr>
      <w:rPr>
        <w:rFonts w:ascii="Symbol" w:hAnsi="Symbol"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FF244F"/>
    <w:multiLevelType w:val="hybridMultilevel"/>
    <w:tmpl w:val="BDF02D78"/>
    <w:lvl w:ilvl="0" w:tplc="B3EC1B9E">
      <w:start w:val="1"/>
      <w:numFmt w:val="bullet"/>
      <w:lvlText w:val=""/>
      <w:lvlJc w:val="left"/>
      <w:pPr>
        <w:ind w:left="360" w:hanging="360"/>
      </w:pPr>
      <w:rPr>
        <w:rFonts w:ascii="Symbol" w:hAnsi="Symbol" w:hint="default"/>
        <w:sz w:val="20"/>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B9707F"/>
    <w:multiLevelType w:val="hybridMultilevel"/>
    <w:tmpl w:val="0416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09167">
    <w:abstractNumId w:val="11"/>
  </w:num>
  <w:num w:numId="2" w16cid:durableId="959140647">
    <w:abstractNumId w:val="12"/>
  </w:num>
  <w:num w:numId="3" w16cid:durableId="980309864">
    <w:abstractNumId w:val="2"/>
  </w:num>
  <w:num w:numId="4" w16cid:durableId="1895264793">
    <w:abstractNumId w:val="7"/>
  </w:num>
  <w:num w:numId="5" w16cid:durableId="2084140165">
    <w:abstractNumId w:val="6"/>
  </w:num>
  <w:num w:numId="6" w16cid:durableId="1753888306">
    <w:abstractNumId w:val="3"/>
  </w:num>
  <w:num w:numId="7" w16cid:durableId="1615476410">
    <w:abstractNumId w:val="13"/>
  </w:num>
  <w:num w:numId="8" w16cid:durableId="890384992">
    <w:abstractNumId w:val="9"/>
  </w:num>
  <w:num w:numId="9" w16cid:durableId="1283725036">
    <w:abstractNumId w:val="5"/>
  </w:num>
  <w:num w:numId="10" w16cid:durableId="15079403">
    <w:abstractNumId w:val="10"/>
  </w:num>
  <w:num w:numId="11" w16cid:durableId="1178350255">
    <w:abstractNumId w:val="8"/>
  </w:num>
  <w:num w:numId="12" w16cid:durableId="484207830">
    <w:abstractNumId w:val="0"/>
  </w:num>
  <w:num w:numId="13" w16cid:durableId="396170220">
    <w:abstractNumId w:val="1"/>
  </w:num>
  <w:num w:numId="14" w16cid:durableId="188443926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5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B73"/>
    <w:rsid w:val="00001338"/>
    <w:rsid w:val="00002788"/>
    <w:rsid w:val="00004F83"/>
    <w:rsid w:val="000050D2"/>
    <w:rsid w:val="0001041B"/>
    <w:rsid w:val="000107FF"/>
    <w:rsid w:val="000122A6"/>
    <w:rsid w:val="00013226"/>
    <w:rsid w:val="00016E48"/>
    <w:rsid w:val="00023DBF"/>
    <w:rsid w:val="0002442E"/>
    <w:rsid w:val="00024E3D"/>
    <w:rsid w:val="00025898"/>
    <w:rsid w:val="00031CB3"/>
    <w:rsid w:val="0003376E"/>
    <w:rsid w:val="00033A59"/>
    <w:rsid w:val="00035FBE"/>
    <w:rsid w:val="00037534"/>
    <w:rsid w:val="00037748"/>
    <w:rsid w:val="0004031A"/>
    <w:rsid w:val="00041CEB"/>
    <w:rsid w:val="00045D10"/>
    <w:rsid w:val="00050AB6"/>
    <w:rsid w:val="0005622C"/>
    <w:rsid w:val="00063716"/>
    <w:rsid w:val="00063827"/>
    <w:rsid w:val="00065EB4"/>
    <w:rsid w:val="00067DAA"/>
    <w:rsid w:val="00070284"/>
    <w:rsid w:val="00075E40"/>
    <w:rsid w:val="00077615"/>
    <w:rsid w:val="000804A3"/>
    <w:rsid w:val="00082D0B"/>
    <w:rsid w:val="0008310F"/>
    <w:rsid w:val="00087D9A"/>
    <w:rsid w:val="00090BC9"/>
    <w:rsid w:val="000924AA"/>
    <w:rsid w:val="0009749C"/>
    <w:rsid w:val="000A22CC"/>
    <w:rsid w:val="000A70D0"/>
    <w:rsid w:val="000A7F06"/>
    <w:rsid w:val="000B1F48"/>
    <w:rsid w:val="000B3FFC"/>
    <w:rsid w:val="000B7F39"/>
    <w:rsid w:val="000C0CD6"/>
    <w:rsid w:val="000C1887"/>
    <w:rsid w:val="000C22D2"/>
    <w:rsid w:val="000C4D3D"/>
    <w:rsid w:val="000C7C73"/>
    <w:rsid w:val="000D0A72"/>
    <w:rsid w:val="000D12B0"/>
    <w:rsid w:val="000D1EC7"/>
    <w:rsid w:val="000D233A"/>
    <w:rsid w:val="000D2858"/>
    <w:rsid w:val="000D37D2"/>
    <w:rsid w:val="000D41E4"/>
    <w:rsid w:val="000D6F16"/>
    <w:rsid w:val="000D71BE"/>
    <w:rsid w:val="000D7F59"/>
    <w:rsid w:val="000E07D4"/>
    <w:rsid w:val="000E2AE2"/>
    <w:rsid w:val="000E37CC"/>
    <w:rsid w:val="000E5B89"/>
    <w:rsid w:val="000E7780"/>
    <w:rsid w:val="000F3527"/>
    <w:rsid w:val="000F66A9"/>
    <w:rsid w:val="000F755C"/>
    <w:rsid w:val="001122F3"/>
    <w:rsid w:val="00113E8D"/>
    <w:rsid w:val="00115788"/>
    <w:rsid w:val="00115AF4"/>
    <w:rsid w:val="001164DC"/>
    <w:rsid w:val="00120992"/>
    <w:rsid w:val="001210B2"/>
    <w:rsid w:val="00126672"/>
    <w:rsid w:val="0012786E"/>
    <w:rsid w:val="00131E26"/>
    <w:rsid w:val="0013227B"/>
    <w:rsid w:val="00132A12"/>
    <w:rsid w:val="0013568C"/>
    <w:rsid w:val="00140C72"/>
    <w:rsid w:val="001429F1"/>
    <w:rsid w:val="00142C8E"/>
    <w:rsid w:val="00144820"/>
    <w:rsid w:val="00146B4A"/>
    <w:rsid w:val="001545B7"/>
    <w:rsid w:val="00156A12"/>
    <w:rsid w:val="001574E9"/>
    <w:rsid w:val="001575CD"/>
    <w:rsid w:val="00163AEF"/>
    <w:rsid w:val="00163BD2"/>
    <w:rsid w:val="001650FB"/>
    <w:rsid w:val="0016636E"/>
    <w:rsid w:val="001747B1"/>
    <w:rsid w:val="00175D71"/>
    <w:rsid w:val="0017607C"/>
    <w:rsid w:val="00183354"/>
    <w:rsid w:val="00183B4D"/>
    <w:rsid w:val="00184ABD"/>
    <w:rsid w:val="001866BE"/>
    <w:rsid w:val="00186A24"/>
    <w:rsid w:val="001906CF"/>
    <w:rsid w:val="00190A8E"/>
    <w:rsid w:val="00193320"/>
    <w:rsid w:val="001933C5"/>
    <w:rsid w:val="001961E8"/>
    <w:rsid w:val="00196A70"/>
    <w:rsid w:val="001A0951"/>
    <w:rsid w:val="001A1399"/>
    <w:rsid w:val="001A1D1F"/>
    <w:rsid w:val="001A5292"/>
    <w:rsid w:val="001A6AB6"/>
    <w:rsid w:val="001B0255"/>
    <w:rsid w:val="001B456B"/>
    <w:rsid w:val="001B6CEB"/>
    <w:rsid w:val="001C068C"/>
    <w:rsid w:val="001C3562"/>
    <w:rsid w:val="001C5976"/>
    <w:rsid w:val="001C655F"/>
    <w:rsid w:val="001C729D"/>
    <w:rsid w:val="001D247A"/>
    <w:rsid w:val="001D25EE"/>
    <w:rsid w:val="001D38A3"/>
    <w:rsid w:val="001D5F48"/>
    <w:rsid w:val="001D74AC"/>
    <w:rsid w:val="001E2184"/>
    <w:rsid w:val="001E2323"/>
    <w:rsid w:val="001E3183"/>
    <w:rsid w:val="001E3199"/>
    <w:rsid w:val="001E3DA2"/>
    <w:rsid w:val="001E6294"/>
    <w:rsid w:val="001F1955"/>
    <w:rsid w:val="001F624D"/>
    <w:rsid w:val="001F7A29"/>
    <w:rsid w:val="00201054"/>
    <w:rsid w:val="00206428"/>
    <w:rsid w:val="00207879"/>
    <w:rsid w:val="0021031C"/>
    <w:rsid w:val="00210E22"/>
    <w:rsid w:val="00217E09"/>
    <w:rsid w:val="0022050F"/>
    <w:rsid w:val="00220B14"/>
    <w:rsid w:val="00221142"/>
    <w:rsid w:val="00225448"/>
    <w:rsid w:val="00230F5B"/>
    <w:rsid w:val="0023226B"/>
    <w:rsid w:val="00233330"/>
    <w:rsid w:val="00235AE3"/>
    <w:rsid w:val="002362EB"/>
    <w:rsid w:val="00236F5B"/>
    <w:rsid w:val="00243385"/>
    <w:rsid w:val="002434C6"/>
    <w:rsid w:val="00245E64"/>
    <w:rsid w:val="00247696"/>
    <w:rsid w:val="00247DFD"/>
    <w:rsid w:val="0025035A"/>
    <w:rsid w:val="002533E9"/>
    <w:rsid w:val="00257E76"/>
    <w:rsid w:val="00261965"/>
    <w:rsid w:val="002629B7"/>
    <w:rsid w:val="0026358F"/>
    <w:rsid w:val="00266714"/>
    <w:rsid w:val="00267FE8"/>
    <w:rsid w:val="00271FB1"/>
    <w:rsid w:val="00272CCF"/>
    <w:rsid w:val="00276D70"/>
    <w:rsid w:val="002776B3"/>
    <w:rsid w:val="00281E79"/>
    <w:rsid w:val="00282B3F"/>
    <w:rsid w:val="00284827"/>
    <w:rsid w:val="00292A8F"/>
    <w:rsid w:val="00293F0C"/>
    <w:rsid w:val="002954F3"/>
    <w:rsid w:val="00296B73"/>
    <w:rsid w:val="002A1575"/>
    <w:rsid w:val="002A1AC5"/>
    <w:rsid w:val="002A3876"/>
    <w:rsid w:val="002A391F"/>
    <w:rsid w:val="002A588F"/>
    <w:rsid w:val="002B2A6B"/>
    <w:rsid w:val="002B3E76"/>
    <w:rsid w:val="002B7880"/>
    <w:rsid w:val="002C0142"/>
    <w:rsid w:val="002D0B92"/>
    <w:rsid w:val="002D1386"/>
    <w:rsid w:val="002D295E"/>
    <w:rsid w:val="002D39C3"/>
    <w:rsid w:val="002D48E8"/>
    <w:rsid w:val="002D60D5"/>
    <w:rsid w:val="002D7D4C"/>
    <w:rsid w:val="002E1F56"/>
    <w:rsid w:val="002E4FB3"/>
    <w:rsid w:val="002E5757"/>
    <w:rsid w:val="002E5AE7"/>
    <w:rsid w:val="002F371B"/>
    <w:rsid w:val="002F3C6C"/>
    <w:rsid w:val="002F6F6D"/>
    <w:rsid w:val="00302054"/>
    <w:rsid w:val="003023FC"/>
    <w:rsid w:val="00302A02"/>
    <w:rsid w:val="0030505E"/>
    <w:rsid w:val="003061AB"/>
    <w:rsid w:val="00306AB0"/>
    <w:rsid w:val="00307701"/>
    <w:rsid w:val="00311E00"/>
    <w:rsid w:val="003127A7"/>
    <w:rsid w:val="00314672"/>
    <w:rsid w:val="003157C5"/>
    <w:rsid w:val="00322067"/>
    <w:rsid w:val="0032381B"/>
    <w:rsid w:val="003301C7"/>
    <w:rsid w:val="0033270C"/>
    <w:rsid w:val="003341E7"/>
    <w:rsid w:val="00334415"/>
    <w:rsid w:val="00337DCE"/>
    <w:rsid w:val="00342076"/>
    <w:rsid w:val="003433B1"/>
    <w:rsid w:val="0034677D"/>
    <w:rsid w:val="0034703E"/>
    <w:rsid w:val="00350C77"/>
    <w:rsid w:val="00352A22"/>
    <w:rsid w:val="00352D5A"/>
    <w:rsid w:val="00364710"/>
    <w:rsid w:val="003647FB"/>
    <w:rsid w:val="00365B1F"/>
    <w:rsid w:val="00366B12"/>
    <w:rsid w:val="00382DD6"/>
    <w:rsid w:val="00383D31"/>
    <w:rsid w:val="003854FF"/>
    <w:rsid w:val="00387494"/>
    <w:rsid w:val="00387AB9"/>
    <w:rsid w:val="0039219C"/>
    <w:rsid w:val="00394E83"/>
    <w:rsid w:val="0039663F"/>
    <w:rsid w:val="003A4016"/>
    <w:rsid w:val="003A427F"/>
    <w:rsid w:val="003A644D"/>
    <w:rsid w:val="003B29FC"/>
    <w:rsid w:val="003B41AF"/>
    <w:rsid w:val="003C0867"/>
    <w:rsid w:val="003C2B01"/>
    <w:rsid w:val="003C4E0B"/>
    <w:rsid w:val="003D2846"/>
    <w:rsid w:val="003D37B3"/>
    <w:rsid w:val="003D5973"/>
    <w:rsid w:val="003D5B4F"/>
    <w:rsid w:val="003D6181"/>
    <w:rsid w:val="003D7192"/>
    <w:rsid w:val="003D7F3D"/>
    <w:rsid w:val="003E0508"/>
    <w:rsid w:val="003E1546"/>
    <w:rsid w:val="003E1D49"/>
    <w:rsid w:val="003E2681"/>
    <w:rsid w:val="003E3450"/>
    <w:rsid w:val="003E70ED"/>
    <w:rsid w:val="003F2AF5"/>
    <w:rsid w:val="00400D1D"/>
    <w:rsid w:val="00401153"/>
    <w:rsid w:val="00402B57"/>
    <w:rsid w:val="004047D7"/>
    <w:rsid w:val="00404E4A"/>
    <w:rsid w:val="00404E77"/>
    <w:rsid w:val="004066AC"/>
    <w:rsid w:val="004155F3"/>
    <w:rsid w:val="0041797F"/>
    <w:rsid w:val="00417B18"/>
    <w:rsid w:val="00430F3C"/>
    <w:rsid w:val="004317C8"/>
    <w:rsid w:val="00432164"/>
    <w:rsid w:val="00436838"/>
    <w:rsid w:val="00436BD5"/>
    <w:rsid w:val="004411EE"/>
    <w:rsid w:val="00443C29"/>
    <w:rsid w:val="00446121"/>
    <w:rsid w:val="00452422"/>
    <w:rsid w:val="00454245"/>
    <w:rsid w:val="004631FC"/>
    <w:rsid w:val="004666D6"/>
    <w:rsid w:val="0046711C"/>
    <w:rsid w:val="0047349E"/>
    <w:rsid w:val="00473AE0"/>
    <w:rsid w:val="00480C6A"/>
    <w:rsid w:val="0048105B"/>
    <w:rsid w:val="00483808"/>
    <w:rsid w:val="004858B2"/>
    <w:rsid w:val="004912FD"/>
    <w:rsid w:val="00491780"/>
    <w:rsid w:val="004920C8"/>
    <w:rsid w:val="00495D34"/>
    <w:rsid w:val="00497DCB"/>
    <w:rsid w:val="004A0C6C"/>
    <w:rsid w:val="004A327B"/>
    <w:rsid w:val="004A5BE1"/>
    <w:rsid w:val="004B1F08"/>
    <w:rsid w:val="004B28DE"/>
    <w:rsid w:val="004B538E"/>
    <w:rsid w:val="004B61B8"/>
    <w:rsid w:val="004C11D2"/>
    <w:rsid w:val="004C18E3"/>
    <w:rsid w:val="004C28C7"/>
    <w:rsid w:val="004C4581"/>
    <w:rsid w:val="004D1D5B"/>
    <w:rsid w:val="004D39BF"/>
    <w:rsid w:val="004D702B"/>
    <w:rsid w:val="004E02E9"/>
    <w:rsid w:val="004E32E8"/>
    <w:rsid w:val="004E3EFF"/>
    <w:rsid w:val="004E440E"/>
    <w:rsid w:val="004E45B1"/>
    <w:rsid w:val="004E6E91"/>
    <w:rsid w:val="004F028B"/>
    <w:rsid w:val="004F1A4F"/>
    <w:rsid w:val="004F4566"/>
    <w:rsid w:val="004F5B92"/>
    <w:rsid w:val="004F6E0C"/>
    <w:rsid w:val="004F7835"/>
    <w:rsid w:val="00500A2D"/>
    <w:rsid w:val="00500C0F"/>
    <w:rsid w:val="00502945"/>
    <w:rsid w:val="00510F61"/>
    <w:rsid w:val="00512D0A"/>
    <w:rsid w:val="00514AB7"/>
    <w:rsid w:val="00516745"/>
    <w:rsid w:val="00516CAB"/>
    <w:rsid w:val="0051759D"/>
    <w:rsid w:val="00521057"/>
    <w:rsid w:val="005254AF"/>
    <w:rsid w:val="005278C9"/>
    <w:rsid w:val="005301FA"/>
    <w:rsid w:val="0053214B"/>
    <w:rsid w:val="00542707"/>
    <w:rsid w:val="0054375D"/>
    <w:rsid w:val="0054405E"/>
    <w:rsid w:val="00546CD9"/>
    <w:rsid w:val="00547544"/>
    <w:rsid w:val="0054765C"/>
    <w:rsid w:val="005515EE"/>
    <w:rsid w:val="00552A48"/>
    <w:rsid w:val="005578F4"/>
    <w:rsid w:val="00561BC7"/>
    <w:rsid w:val="005705EE"/>
    <w:rsid w:val="00575632"/>
    <w:rsid w:val="005818C8"/>
    <w:rsid w:val="0058719E"/>
    <w:rsid w:val="00587A78"/>
    <w:rsid w:val="005925F7"/>
    <w:rsid w:val="005937DE"/>
    <w:rsid w:val="00593A74"/>
    <w:rsid w:val="00594282"/>
    <w:rsid w:val="00594E77"/>
    <w:rsid w:val="00594EC8"/>
    <w:rsid w:val="00597A1E"/>
    <w:rsid w:val="005A01C9"/>
    <w:rsid w:val="005A241B"/>
    <w:rsid w:val="005A2FA1"/>
    <w:rsid w:val="005A5ACA"/>
    <w:rsid w:val="005A6D14"/>
    <w:rsid w:val="005B1321"/>
    <w:rsid w:val="005B7713"/>
    <w:rsid w:val="005B7DC5"/>
    <w:rsid w:val="005C034B"/>
    <w:rsid w:val="005C1077"/>
    <w:rsid w:val="005C29FF"/>
    <w:rsid w:val="005C5A86"/>
    <w:rsid w:val="005C766E"/>
    <w:rsid w:val="005D0887"/>
    <w:rsid w:val="005D1D06"/>
    <w:rsid w:val="005D6865"/>
    <w:rsid w:val="005D77B0"/>
    <w:rsid w:val="005D7C50"/>
    <w:rsid w:val="005E4981"/>
    <w:rsid w:val="005E6D5E"/>
    <w:rsid w:val="005E77EE"/>
    <w:rsid w:val="005F219C"/>
    <w:rsid w:val="005F659A"/>
    <w:rsid w:val="00600B60"/>
    <w:rsid w:val="00600E76"/>
    <w:rsid w:val="00606288"/>
    <w:rsid w:val="006064B6"/>
    <w:rsid w:val="00622DF6"/>
    <w:rsid w:val="00624099"/>
    <w:rsid w:val="00625FBF"/>
    <w:rsid w:val="00626DB7"/>
    <w:rsid w:val="006373DE"/>
    <w:rsid w:val="00640F18"/>
    <w:rsid w:val="00641AC7"/>
    <w:rsid w:val="006456FA"/>
    <w:rsid w:val="00645E63"/>
    <w:rsid w:val="00645F45"/>
    <w:rsid w:val="00655AE3"/>
    <w:rsid w:val="00656E86"/>
    <w:rsid w:val="006578A6"/>
    <w:rsid w:val="00660576"/>
    <w:rsid w:val="00661E21"/>
    <w:rsid w:val="00663645"/>
    <w:rsid w:val="00666C3F"/>
    <w:rsid w:val="00670D40"/>
    <w:rsid w:val="00671A41"/>
    <w:rsid w:val="00671CB1"/>
    <w:rsid w:val="00672699"/>
    <w:rsid w:val="0067379E"/>
    <w:rsid w:val="00673F4D"/>
    <w:rsid w:val="00675662"/>
    <w:rsid w:val="00676F7E"/>
    <w:rsid w:val="00680B96"/>
    <w:rsid w:val="00681627"/>
    <w:rsid w:val="006824B9"/>
    <w:rsid w:val="00682F65"/>
    <w:rsid w:val="00684908"/>
    <w:rsid w:val="00691405"/>
    <w:rsid w:val="00691FCD"/>
    <w:rsid w:val="006920E5"/>
    <w:rsid w:val="006927A8"/>
    <w:rsid w:val="00692F19"/>
    <w:rsid w:val="00693A78"/>
    <w:rsid w:val="00697D32"/>
    <w:rsid w:val="006A2164"/>
    <w:rsid w:val="006A3EA6"/>
    <w:rsid w:val="006A47EF"/>
    <w:rsid w:val="006A54E6"/>
    <w:rsid w:val="006B32DA"/>
    <w:rsid w:val="006B37A5"/>
    <w:rsid w:val="006B5C3A"/>
    <w:rsid w:val="006B6929"/>
    <w:rsid w:val="006C20D0"/>
    <w:rsid w:val="006C2EA0"/>
    <w:rsid w:val="006C4202"/>
    <w:rsid w:val="006C5EA8"/>
    <w:rsid w:val="006C6A00"/>
    <w:rsid w:val="006C7064"/>
    <w:rsid w:val="006C7165"/>
    <w:rsid w:val="006D1720"/>
    <w:rsid w:val="006D1C55"/>
    <w:rsid w:val="006D48D2"/>
    <w:rsid w:val="006D4936"/>
    <w:rsid w:val="006D69ED"/>
    <w:rsid w:val="006D77D9"/>
    <w:rsid w:val="006E1784"/>
    <w:rsid w:val="006E294E"/>
    <w:rsid w:val="006E354A"/>
    <w:rsid w:val="006E501E"/>
    <w:rsid w:val="006E642B"/>
    <w:rsid w:val="006F1255"/>
    <w:rsid w:val="006F1817"/>
    <w:rsid w:val="006F3290"/>
    <w:rsid w:val="006F5A61"/>
    <w:rsid w:val="006F5B23"/>
    <w:rsid w:val="007015FA"/>
    <w:rsid w:val="007053B9"/>
    <w:rsid w:val="00706944"/>
    <w:rsid w:val="00720949"/>
    <w:rsid w:val="007212B6"/>
    <w:rsid w:val="00724B10"/>
    <w:rsid w:val="00724D69"/>
    <w:rsid w:val="00724E58"/>
    <w:rsid w:val="007253CC"/>
    <w:rsid w:val="00727969"/>
    <w:rsid w:val="00727B61"/>
    <w:rsid w:val="0073430C"/>
    <w:rsid w:val="00736B2F"/>
    <w:rsid w:val="007415DC"/>
    <w:rsid w:val="00743D80"/>
    <w:rsid w:val="00744004"/>
    <w:rsid w:val="00744E4A"/>
    <w:rsid w:val="00744F67"/>
    <w:rsid w:val="007523EA"/>
    <w:rsid w:val="0075490B"/>
    <w:rsid w:val="00761964"/>
    <w:rsid w:val="00761AC0"/>
    <w:rsid w:val="0076352E"/>
    <w:rsid w:val="007671CF"/>
    <w:rsid w:val="0077198E"/>
    <w:rsid w:val="00775044"/>
    <w:rsid w:val="007816CC"/>
    <w:rsid w:val="007858F1"/>
    <w:rsid w:val="007950B7"/>
    <w:rsid w:val="00797F64"/>
    <w:rsid w:val="007A18F1"/>
    <w:rsid w:val="007A2C85"/>
    <w:rsid w:val="007A3F2B"/>
    <w:rsid w:val="007B05C8"/>
    <w:rsid w:val="007B4238"/>
    <w:rsid w:val="007B4D92"/>
    <w:rsid w:val="007C446F"/>
    <w:rsid w:val="007C4D0B"/>
    <w:rsid w:val="007C5319"/>
    <w:rsid w:val="007C5B98"/>
    <w:rsid w:val="007C6642"/>
    <w:rsid w:val="007D0751"/>
    <w:rsid w:val="007D0854"/>
    <w:rsid w:val="007D1082"/>
    <w:rsid w:val="007D15B7"/>
    <w:rsid w:val="007D2D14"/>
    <w:rsid w:val="007D2D56"/>
    <w:rsid w:val="007D31FF"/>
    <w:rsid w:val="007E0DC6"/>
    <w:rsid w:val="007E5CAB"/>
    <w:rsid w:val="007E6A61"/>
    <w:rsid w:val="007E70AA"/>
    <w:rsid w:val="007E794C"/>
    <w:rsid w:val="007F083A"/>
    <w:rsid w:val="007F10D0"/>
    <w:rsid w:val="007F14A9"/>
    <w:rsid w:val="00800209"/>
    <w:rsid w:val="0080330A"/>
    <w:rsid w:val="008033E1"/>
    <w:rsid w:val="00804500"/>
    <w:rsid w:val="0080644B"/>
    <w:rsid w:val="0080745F"/>
    <w:rsid w:val="008109EF"/>
    <w:rsid w:val="00811372"/>
    <w:rsid w:val="00811A36"/>
    <w:rsid w:val="00820909"/>
    <w:rsid w:val="00820CDF"/>
    <w:rsid w:val="00820CF4"/>
    <w:rsid w:val="008214AF"/>
    <w:rsid w:val="00821FC2"/>
    <w:rsid w:val="00823984"/>
    <w:rsid w:val="0082518F"/>
    <w:rsid w:val="0082652C"/>
    <w:rsid w:val="00830213"/>
    <w:rsid w:val="00833B53"/>
    <w:rsid w:val="00833E28"/>
    <w:rsid w:val="00835A22"/>
    <w:rsid w:val="00841E89"/>
    <w:rsid w:val="00843A8C"/>
    <w:rsid w:val="00844DD4"/>
    <w:rsid w:val="0084578E"/>
    <w:rsid w:val="00846DE1"/>
    <w:rsid w:val="00850BAF"/>
    <w:rsid w:val="00850E62"/>
    <w:rsid w:val="00851ACC"/>
    <w:rsid w:val="00853AF8"/>
    <w:rsid w:val="00855CB9"/>
    <w:rsid w:val="00861D0A"/>
    <w:rsid w:val="00862DC0"/>
    <w:rsid w:val="008640F7"/>
    <w:rsid w:val="00864266"/>
    <w:rsid w:val="008649FE"/>
    <w:rsid w:val="00866DDE"/>
    <w:rsid w:val="008748FD"/>
    <w:rsid w:val="00883F41"/>
    <w:rsid w:val="008841FF"/>
    <w:rsid w:val="0088497C"/>
    <w:rsid w:val="00885D4D"/>
    <w:rsid w:val="00887E26"/>
    <w:rsid w:val="00887F26"/>
    <w:rsid w:val="00893309"/>
    <w:rsid w:val="00896720"/>
    <w:rsid w:val="008A1B43"/>
    <w:rsid w:val="008A1B80"/>
    <w:rsid w:val="008C1E22"/>
    <w:rsid w:val="008C7D10"/>
    <w:rsid w:val="008D0104"/>
    <w:rsid w:val="008D0AF2"/>
    <w:rsid w:val="008D53C0"/>
    <w:rsid w:val="008D53FA"/>
    <w:rsid w:val="008D6087"/>
    <w:rsid w:val="008E0073"/>
    <w:rsid w:val="008E2E33"/>
    <w:rsid w:val="008F1845"/>
    <w:rsid w:val="008F4B5F"/>
    <w:rsid w:val="008F60E1"/>
    <w:rsid w:val="008F7D13"/>
    <w:rsid w:val="00905E36"/>
    <w:rsid w:val="00912623"/>
    <w:rsid w:val="00916269"/>
    <w:rsid w:val="00920393"/>
    <w:rsid w:val="00922509"/>
    <w:rsid w:val="00923C2A"/>
    <w:rsid w:val="00927546"/>
    <w:rsid w:val="009322C2"/>
    <w:rsid w:val="0093230D"/>
    <w:rsid w:val="00937199"/>
    <w:rsid w:val="009376B6"/>
    <w:rsid w:val="00940382"/>
    <w:rsid w:val="00940B01"/>
    <w:rsid w:val="009420C0"/>
    <w:rsid w:val="009475D7"/>
    <w:rsid w:val="00956440"/>
    <w:rsid w:val="00956810"/>
    <w:rsid w:val="0096116B"/>
    <w:rsid w:val="00962AA6"/>
    <w:rsid w:val="009652D7"/>
    <w:rsid w:val="009747C8"/>
    <w:rsid w:val="00975833"/>
    <w:rsid w:val="009829F6"/>
    <w:rsid w:val="00982A36"/>
    <w:rsid w:val="00983368"/>
    <w:rsid w:val="00985BF2"/>
    <w:rsid w:val="009877C1"/>
    <w:rsid w:val="009927D1"/>
    <w:rsid w:val="009935D5"/>
    <w:rsid w:val="00995301"/>
    <w:rsid w:val="009963A9"/>
    <w:rsid w:val="009969E6"/>
    <w:rsid w:val="009A05C9"/>
    <w:rsid w:val="009A5374"/>
    <w:rsid w:val="009A55B7"/>
    <w:rsid w:val="009A6A0A"/>
    <w:rsid w:val="009B02F6"/>
    <w:rsid w:val="009B229A"/>
    <w:rsid w:val="009B5652"/>
    <w:rsid w:val="009B65D8"/>
    <w:rsid w:val="009C1F18"/>
    <w:rsid w:val="009C43F7"/>
    <w:rsid w:val="009C7CC0"/>
    <w:rsid w:val="009D1125"/>
    <w:rsid w:val="009D1FC1"/>
    <w:rsid w:val="009D552E"/>
    <w:rsid w:val="009D5E10"/>
    <w:rsid w:val="009D7746"/>
    <w:rsid w:val="009D7931"/>
    <w:rsid w:val="009E0B63"/>
    <w:rsid w:val="009E0BE7"/>
    <w:rsid w:val="009E1C55"/>
    <w:rsid w:val="009E59DC"/>
    <w:rsid w:val="009E5A66"/>
    <w:rsid w:val="009F095E"/>
    <w:rsid w:val="009F1FA4"/>
    <w:rsid w:val="009F23D1"/>
    <w:rsid w:val="009F2944"/>
    <w:rsid w:val="009F3D45"/>
    <w:rsid w:val="009F4511"/>
    <w:rsid w:val="009F6D7F"/>
    <w:rsid w:val="00A02F70"/>
    <w:rsid w:val="00A03331"/>
    <w:rsid w:val="00A046ED"/>
    <w:rsid w:val="00A0530A"/>
    <w:rsid w:val="00A0783B"/>
    <w:rsid w:val="00A17D36"/>
    <w:rsid w:val="00A203DB"/>
    <w:rsid w:val="00A22807"/>
    <w:rsid w:val="00A27AAE"/>
    <w:rsid w:val="00A318B5"/>
    <w:rsid w:val="00A322CB"/>
    <w:rsid w:val="00A338AF"/>
    <w:rsid w:val="00A423A1"/>
    <w:rsid w:val="00A444A5"/>
    <w:rsid w:val="00A44DD4"/>
    <w:rsid w:val="00A45109"/>
    <w:rsid w:val="00A455AA"/>
    <w:rsid w:val="00A50F27"/>
    <w:rsid w:val="00A532C5"/>
    <w:rsid w:val="00A647AD"/>
    <w:rsid w:val="00A66232"/>
    <w:rsid w:val="00A7128B"/>
    <w:rsid w:val="00A71D19"/>
    <w:rsid w:val="00A7312D"/>
    <w:rsid w:val="00A7758A"/>
    <w:rsid w:val="00A84E91"/>
    <w:rsid w:val="00A8522C"/>
    <w:rsid w:val="00A91893"/>
    <w:rsid w:val="00A928D5"/>
    <w:rsid w:val="00A93419"/>
    <w:rsid w:val="00A96107"/>
    <w:rsid w:val="00AA313E"/>
    <w:rsid w:val="00AA598C"/>
    <w:rsid w:val="00AA64E1"/>
    <w:rsid w:val="00AA65EC"/>
    <w:rsid w:val="00AA68C4"/>
    <w:rsid w:val="00AB23CA"/>
    <w:rsid w:val="00AB3771"/>
    <w:rsid w:val="00AB3D8F"/>
    <w:rsid w:val="00AB3F60"/>
    <w:rsid w:val="00AB538E"/>
    <w:rsid w:val="00AB551D"/>
    <w:rsid w:val="00AB75E6"/>
    <w:rsid w:val="00AC0C46"/>
    <w:rsid w:val="00AC3AC3"/>
    <w:rsid w:val="00AC3C3A"/>
    <w:rsid w:val="00AC4D5E"/>
    <w:rsid w:val="00AC54D2"/>
    <w:rsid w:val="00AC5BD3"/>
    <w:rsid w:val="00AC7043"/>
    <w:rsid w:val="00AC7EE5"/>
    <w:rsid w:val="00AC7FA0"/>
    <w:rsid w:val="00AD075D"/>
    <w:rsid w:val="00AD0E6B"/>
    <w:rsid w:val="00AD2C34"/>
    <w:rsid w:val="00AD6421"/>
    <w:rsid w:val="00AD64F5"/>
    <w:rsid w:val="00AE233F"/>
    <w:rsid w:val="00AE27CB"/>
    <w:rsid w:val="00AE2B6F"/>
    <w:rsid w:val="00AE37DA"/>
    <w:rsid w:val="00AE45DD"/>
    <w:rsid w:val="00AF0D09"/>
    <w:rsid w:val="00AF186D"/>
    <w:rsid w:val="00B04324"/>
    <w:rsid w:val="00B04855"/>
    <w:rsid w:val="00B05F18"/>
    <w:rsid w:val="00B0765C"/>
    <w:rsid w:val="00B13170"/>
    <w:rsid w:val="00B1593A"/>
    <w:rsid w:val="00B2022D"/>
    <w:rsid w:val="00B20A85"/>
    <w:rsid w:val="00B21967"/>
    <w:rsid w:val="00B2339D"/>
    <w:rsid w:val="00B268BB"/>
    <w:rsid w:val="00B37FEA"/>
    <w:rsid w:val="00B46A22"/>
    <w:rsid w:val="00B4794B"/>
    <w:rsid w:val="00B47C34"/>
    <w:rsid w:val="00B50016"/>
    <w:rsid w:val="00B51AEB"/>
    <w:rsid w:val="00B53511"/>
    <w:rsid w:val="00B55142"/>
    <w:rsid w:val="00B57598"/>
    <w:rsid w:val="00B576F0"/>
    <w:rsid w:val="00B60488"/>
    <w:rsid w:val="00B61B26"/>
    <w:rsid w:val="00B61B5E"/>
    <w:rsid w:val="00B6730A"/>
    <w:rsid w:val="00B673F8"/>
    <w:rsid w:val="00B716C6"/>
    <w:rsid w:val="00B718B0"/>
    <w:rsid w:val="00B719BF"/>
    <w:rsid w:val="00B71E9E"/>
    <w:rsid w:val="00B742F2"/>
    <w:rsid w:val="00B7703D"/>
    <w:rsid w:val="00B81BF6"/>
    <w:rsid w:val="00B837E7"/>
    <w:rsid w:val="00B84E30"/>
    <w:rsid w:val="00B85EF8"/>
    <w:rsid w:val="00B861F6"/>
    <w:rsid w:val="00B87B6B"/>
    <w:rsid w:val="00B92C89"/>
    <w:rsid w:val="00B93DA4"/>
    <w:rsid w:val="00BA0101"/>
    <w:rsid w:val="00BA1661"/>
    <w:rsid w:val="00BA2923"/>
    <w:rsid w:val="00BA436F"/>
    <w:rsid w:val="00BA53EB"/>
    <w:rsid w:val="00BA625A"/>
    <w:rsid w:val="00BA7C8A"/>
    <w:rsid w:val="00BB45EA"/>
    <w:rsid w:val="00BB5BF8"/>
    <w:rsid w:val="00BB66B6"/>
    <w:rsid w:val="00BB7085"/>
    <w:rsid w:val="00BC285B"/>
    <w:rsid w:val="00BC39F4"/>
    <w:rsid w:val="00BC731C"/>
    <w:rsid w:val="00BD7234"/>
    <w:rsid w:val="00BE59D4"/>
    <w:rsid w:val="00BF26FC"/>
    <w:rsid w:val="00BF36B0"/>
    <w:rsid w:val="00BF397E"/>
    <w:rsid w:val="00BF5B6C"/>
    <w:rsid w:val="00BF673E"/>
    <w:rsid w:val="00C00FDF"/>
    <w:rsid w:val="00C04D0D"/>
    <w:rsid w:val="00C0550D"/>
    <w:rsid w:val="00C06C48"/>
    <w:rsid w:val="00C104DB"/>
    <w:rsid w:val="00C11EEE"/>
    <w:rsid w:val="00C12BA0"/>
    <w:rsid w:val="00C20DFB"/>
    <w:rsid w:val="00C306CC"/>
    <w:rsid w:val="00C339B0"/>
    <w:rsid w:val="00C34233"/>
    <w:rsid w:val="00C36ECF"/>
    <w:rsid w:val="00C40A4C"/>
    <w:rsid w:val="00C42959"/>
    <w:rsid w:val="00C43DA6"/>
    <w:rsid w:val="00C45071"/>
    <w:rsid w:val="00C45731"/>
    <w:rsid w:val="00C45B33"/>
    <w:rsid w:val="00C50AB5"/>
    <w:rsid w:val="00C521D7"/>
    <w:rsid w:val="00C5361D"/>
    <w:rsid w:val="00C5646F"/>
    <w:rsid w:val="00C61DC8"/>
    <w:rsid w:val="00C72635"/>
    <w:rsid w:val="00C75814"/>
    <w:rsid w:val="00C81C04"/>
    <w:rsid w:val="00C82222"/>
    <w:rsid w:val="00C85424"/>
    <w:rsid w:val="00C856B8"/>
    <w:rsid w:val="00C871D3"/>
    <w:rsid w:val="00C87A43"/>
    <w:rsid w:val="00C91613"/>
    <w:rsid w:val="00C91B15"/>
    <w:rsid w:val="00C94649"/>
    <w:rsid w:val="00C96AB9"/>
    <w:rsid w:val="00C96E9F"/>
    <w:rsid w:val="00CA0B19"/>
    <w:rsid w:val="00CA1997"/>
    <w:rsid w:val="00CA2E1F"/>
    <w:rsid w:val="00CA3417"/>
    <w:rsid w:val="00CA5157"/>
    <w:rsid w:val="00CA621D"/>
    <w:rsid w:val="00CB0172"/>
    <w:rsid w:val="00CB607F"/>
    <w:rsid w:val="00CB6FF9"/>
    <w:rsid w:val="00CC3175"/>
    <w:rsid w:val="00CC59E7"/>
    <w:rsid w:val="00CD0573"/>
    <w:rsid w:val="00CD1C19"/>
    <w:rsid w:val="00CD5115"/>
    <w:rsid w:val="00CE2FE0"/>
    <w:rsid w:val="00CE3123"/>
    <w:rsid w:val="00CE413C"/>
    <w:rsid w:val="00CF16C8"/>
    <w:rsid w:val="00CF33FE"/>
    <w:rsid w:val="00CF4CC3"/>
    <w:rsid w:val="00CF6250"/>
    <w:rsid w:val="00D0344A"/>
    <w:rsid w:val="00D051F3"/>
    <w:rsid w:val="00D10BAC"/>
    <w:rsid w:val="00D11386"/>
    <w:rsid w:val="00D113DB"/>
    <w:rsid w:val="00D22D28"/>
    <w:rsid w:val="00D25D27"/>
    <w:rsid w:val="00D26CCB"/>
    <w:rsid w:val="00D4043C"/>
    <w:rsid w:val="00D41D56"/>
    <w:rsid w:val="00D42BA9"/>
    <w:rsid w:val="00D4311B"/>
    <w:rsid w:val="00D442E3"/>
    <w:rsid w:val="00D44B9B"/>
    <w:rsid w:val="00D47842"/>
    <w:rsid w:val="00D47D80"/>
    <w:rsid w:val="00D53B73"/>
    <w:rsid w:val="00D54C32"/>
    <w:rsid w:val="00D54D1A"/>
    <w:rsid w:val="00D56F9E"/>
    <w:rsid w:val="00D61CE8"/>
    <w:rsid w:val="00D643C4"/>
    <w:rsid w:val="00D654DB"/>
    <w:rsid w:val="00D661B8"/>
    <w:rsid w:val="00D668CB"/>
    <w:rsid w:val="00D67CF5"/>
    <w:rsid w:val="00D76347"/>
    <w:rsid w:val="00D823F0"/>
    <w:rsid w:val="00D8261D"/>
    <w:rsid w:val="00D83521"/>
    <w:rsid w:val="00D87805"/>
    <w:rsid w:val="00D87CF3"/>
    <w:rsid w:val="00D9666B"/>
    <w:rsid w:val="00DA1FD1"/>
    <w:rsid w:val="00DA30FA"/>
    <w:rsid w:val="00DA6377"/>
    <w:rsid w:val="00DB000B"/>
    <w:rsid w:val="00DB092B"/>
    <w:rsid w:val="00DB3A21"/>
    <w:rsid w:val="00DB7B87"/>
    <w:rsid w:val="00DC1BD8"/>
    <w:rsid w:val="00DC3CB3"/>
    <w:rsid w:val="00DC6130"/>
    <w:rsid w:val="00DD3936"/>
    <w:rsid w:val="00DD794B"/>
    <w:rsid w:val="00DD7CD8"/>
    <w:rsid w:val="00DE0BD9"/>
    <w:rsid w:val="00DE2275"/>
    <w:rsid w:val="00DE390B"/>
    <w:rsid w:val="00DE67AF"/>
    <w:rsid w:val="00DE72D8"/>
    <w:rsid w:val="00DF4758"/>
    <w:rsid w:val="00DF5182"/>
    <w:rsid w:val="00DF6016"/>
    <w:rsid w:val="00E00808"/>
    <w:rsid w:val="00E01B51"/>
    <w:rsid w:val="00E01F89"/>
    <w:rsid w:val="00E021D3"/>
    <w:rsid w:val="00E03FA3"/>
    <w:rsid w:val="00E03FF7"/>
    <w:rsid w:val="00E040E9"/>
    <w:rsid w:val="00E05895"/>
    <w:rsid w:val="00E05B1D"/>
    <w:rsid w:val="00E06042"/>
    <w:rsid w:val="00E06BE6"/>
    <w:rsid w:val="00E11A63"/>
    <w:rsid w:val="00E12185"/>
    <w:rsid w:val="00E1267D"/>
    <w:rsid w:val="00E163BE"/>
    <w:rsid w:val="00E2036C"/>
    <w:rsid w:val="00E222EB"/>
    <w:rsid w:val="00E22CD6"/>
    <w:rsid w:val="00E3252C"/>
    <w:rsid w:val="00E328BD"/>
    <w:rsid w:val="00E336E9"/>
    <w:rsid w:val="00E33829"/>
    <w:rsid w:val="00E379A0"/>
    <w:rsid w:val="00E37B22"/>
    <w:rsid w:val="00E37BF4"/>
    <w:rsid w:val="00E44670"/>
    <w:rsid w:val="00E45576"/>
    <w:rsid w:val="00E46883"/>
    <w:rsid w:val="00E50148"/>
    <w:rsid w:val="00E50B10"/>
    <w:rsid w:val="00E54F48"/>
    <w:rsid w:val="00E56F67"/>
    <w:rsid w:val="00E601B7"/>
    <w:rsid w:val="00E64436"/>
    <w:rsid w:val="00E67314"/>
    <w:rsid w:val="00E67DA7"/>
    <w:rsid w:val="00E70697"/>
    <w:rsid w:val="00E73A6D"/>
    <w:rsid w:val="00E753D2"/>
    <w:rsid w:val="00E831E1"/>
    <w:rsid w:val="00E83D3E"/>
    <w:rsid w:val="00E84372"/>
    <w:rsid w:val="00E85BFF"/>
    <w:rsid w:val="00E87D57"/>
    <w:rsid w:val="00E926C6"/>
    <w:rsid w:val="00E9498D"/>
    <w:rsid w:val="00E957A6"/>
    <w:rsid w:val="00E95C21"/>
    <w:rsid w:val="00EA2BAF"/>
    <w:rsid w:val="00EA7DE8"/>
    <w:rsid w:val="00EB1B4F"/>
    <w:rsid w:val="00EC5D25"/>
    <w:rsid w:val="00EC6E02"/>
    <w:rsid w:val="00EC7263"/>
    <w:rsid w:val="00ED03F1"/>
    <w:rsid w:val="00ED0F61"/>
    <w:rsid w:val="00ED2F31"/>
    <w:rsid w:val="00ED4003"/>
    <w:rsid w:val="00ED63BE"/>
    <w:rsid w:val="00EE64DE"/>
    <w:rsid w:val="00EE6A86"/>
    <w:rsid w:val="00EF0D27"/>
    <w:rsid w:val="00EF2ABA"/>
    <w:rsid w:val="00EF4A2A"/>
    <w:rsid w:val="00EF59D4"/>
    <w:rsid w:val="00EF687A"/>
    <w:rsid w:val="00EF75E1"/>
    <w:rsid w:val="00F0011E"/>
    <w:rsid w:val="00F04AD7"/>
    <w:rsid w:val="00F04FD8"/>
    <w:rsid w:val="00F16043"/>
    <w:rsid w:val="00F17249"/>
    <w:rsid w:val="00F17D96"/>
    <w:rsid w:val="00F230CF"/>
    <w:rsid w:val="00F23536"/>
    <w:rsid w:val="00F247FE"/>
    <w:rsid w:val="00F30505"/>
    <w:rsid w:val="00F30874"/>
    <w:rsid w:val="00F31882"/>
    <w:rsid w:val="00F3264A"/>
    <w:rsid w:val="00F32C88"/>
    <w:rsid w:val="00F35287"/>
    <w:rsid w:val="00F404AB"/>
    <w:rsid w:val="00F41D65"/>
    <w:rsid w:val="00F44FC8"/>
    <w:rsid w:val="00F53D44"/>
    <w:rsid w:val="00F5672B"/>
    <w:rsid w:val="00F57749"/>
    <w:rsid w:val="00F57995"/>
    <w:rsid w:val="00F6132C"/>
    <w:rsid w:val="00F613E5"/>
    <w:rsid w:val="00F668DB"/>
    <w:rsid w:val="00F70316"/>
    <w:rsid w:val="00F707B6"/>
    <w:rsid w:val="00F75F75"/>
    <w:rsid w:val="00F76DD7"/>
    <w:rsid w:val="00F8082A"/>
    <w:rsid w:val="00F810EC"/>
    <w:rsid w:val="00F82680"/>
    <w:rsid w:val="00F84C5A"/>
    <w:rsid w:val="00F90A2C"/>
    <w:rsid w:val="00F91E75"/>
    <w:rsid w:val="00F92EB3"/>
    <w:rsid w:val="00F94B51"/>
    <w:rsid w:val="00F976DC"/>
    <w:rsid w:val="00F9790B"/>
    <w:rsid w:val="00F97C3E"/>
    <w:rsid w:val="00FA4696"/>
    <w:rsid w:val="00FA560D"/>
    <w:rsid w:val="00FA71C6"/>
    <w:rsid w:val="00FB18CA"/>
    <w:rsid w:val="00FB2C2D"/>
    <w:rsid w:val="00FB3B41"/>
    <w:rsid w:val="00FB6066"/>
    <w:rsid w:val="00FB6A3F"/>
    <w:rsid w:val="00FB783D"/>
    <w:rsid w:val="00FC11D7"/>
    <w:rsid w:val="00FC63D7"/>
    <w:rsid w:val="00FC6E37"/>
    <w:rsid w:val="00FD3174"/>
    <w:rsid w:val="00FD57A9"/>
    <w:rsid w:val="00FE2883"/>
    <w:rsid w:val="00FF5C7D"/>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BEFE4"/>
  <w15:chartTrackingRefBased/>
  <w15:docId w15:val="{3D5AD6BD-198D-4FB6-8A24-FA0A25A9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2D"/>
    <w:rPr>
      <w:sz w:val="24"/>
    </w:rPr>
  </w:style>
  <w:style w:type="paragraph" w:styleId="Heading1">
    <w:name w:val="heading 1"/>
    <w:basedOn w:val="Normal"/>
    <w:next w:val="Normal"/>
    <w:qFormat/>
    <w:rsid w:val="00DD172D"/>
    <w:pPr>
      <w:keepNext/>
      <w:tabs>
        <w:tab w:val="left" w:pos="1701"/>
        <w:tab w:val="right" w:pos="9356"/>
      </w:tabs>
      <w:outlineLvl w:val="0"/>
    </w:pPr>
    <w:rPr>
      <w:rFonts w:ascii="Arial Narrow" w:eastAsia="Times New Roman" w:hAnsi="Arial Narrow"/>
      <w:b/>
      <w:sz w:val="22"/>
    </w:rPr>
  </w:style>
  <w:style w:type="paragraph" w:styleId="Heading2">
    <w:name w:val="heading 2"/>
    <w:basedOn w:val="Normal"/>
    <w:next w:val="Normal"/>
    <w:qFormat/>
    <w:rsid w:val="00DD172D"/>
    <w:pPr>
      <w:keepNext/>
      <w:pBdr>
        <w:bottom w:val="single" w:sz="4" w:space="1" w:color="auto"/>
      </w:pBdr>
      <w:outlineLvl w:val="1"/>
    </w:pPr>
    <w:rPr>
      <w:rFonts w:ascii="Times New Roman" w:hAnsi="Times New Roman"/>
      <w:b/>
      <w:sz w:val="20"/>
    </w:rPr>
  </w:style>
  <w:style w:type="paragraph" w:styleId="Heading3">
    <w:name w:val="heading 3"/>
    <w:basedOn w:val="Normal"/>
    <w:next w:val="Normal"/>
    <w:qFormat/>
    <w:rsid w:val="00DD172D"/>
    <w:pPr>
      <w:keepNext/>
      <w:pBdr>
        <w:bottom w:val="single" w:sz="4" w:space="1" w:color="auto"/>
      </w:pBdr>
      <w:outlineLvl w:val="2"/>
    </w:pPr>
    <w:rPr>
      <w:rFonts w:ascii="Times New Roman" w:hAnsi="Times New Roman"/>
      <w:b/>
    </w:rPr>
  </w:style>
  <w:style w:type="paragraph" w:styleId="Heading4">
    <w:name w:val="heading 4"/>
    <w:basedOn w:val="Normal"/>
    <w:next w:val="Normal"/>
    <w:qFormat/>
    <w:rsid w:val="00DD172D"/>
    <w:pPr>
      <w:keepNext/>
      <w:pBdr>
        <w:bottom w:val="single" w:sz="4" w:space="1" w:color="auto"/>
      </w:pBdr>
      <w:outlineLvl w:val="3"/>
    </w:pPr>
    <w:rPr>
      <w:rFonts w:ascii="Times New Roman" w:hAnsi="Times New Roman"/>
      <w:b/>
      <w:sz w:val="22"/>
    </w:rPr>
  </w:style>
  <w:style w:type="paragraph" w:styleId="Heading5">
    <w:name w:val="heading 5"/>
    <w:basedOn w:val="Normal"/>
    <w:next w:val="Normal"/>
    <w:qFormat/>
    <w:rsid w:val="00DD172D"/>
    <w:pPr>
      <w:keepNext/>
      <w:tabs>
        <w:tab w:val="right" w:pos="10260"/>
      </w:tabs>
      <w:outlineLvl w:val="4"/>
    </w:pPr>
    <w:rPr>
      <w:rFonts w:ascii="Times New Roman" w:hAnsi="Times New Roman"/>
      <w:b/>
      <w:sz w:val="20"/>
    </w:rPr>
  </w:style>
  <w:style w:type="paragraph" w:styleId="Heading6">
    <w:name w:val="heading 6"/>
    <w:basedOn w:val="Normal"/>
    <w:next w:val="Normal"/>
    <w:qFormat/>
    <w:rsid w:val="00DD172D"/>
    <w:pPr>
      <w:keepNext/>
      <w:tabs>
        <w:tab w:val="right" w:pos="10260"/>
      </w:tabs>
      <w:ind w:left="5760" w:hanging="5760"/>
      <w:outlineLvl w:val="5"/>
    </w:pPr>
    <w:rPr>
      <w:rFonts w:ascii="Times New Roman" w:hAnsi="Times New Roman"/>
      <w:b/>
      <w:color w:val="000000"/>
      <w:sz w:val="20"/>
    </w:rPr>
  </w:style>
  <w:style w:type="paragraph" w:styleId="Heading7">
    <w:name w:val="heading 7"/>
    <w:basedOn w:val="Normal"/>
    <w:next w:val="Normal"/>
    <w:qFormat/>
    <w:rsid w:val="00DD172D"/>
    <w:pPr>
      <w:keepNext/>
      <w:outlineLvl w:val="6"/>
    </w:pPr>
    <w:rPr>
      <w:rFonts w:ascii="Times New Roman" w:hAnsi="Times New Roman"/>
      <w:b/>
      <w:bCs/>
      <w:i/>
      <w:iCs/>
      <w:sz w:val="20"/>
    </w:rPr>
  </w:style>
  <w:style w:type="paragraph" w:styleId="Heading8">
    <w:name w:val="heading 8"/>
    <w:basedOn w:val="Normal"/>
    <w:next w:val="Normal"/>
    <w:qFormat/>
    <w:rsid w:val="00DD172D"/>
    <w:pPr>
      <w:keepNext/>
      <w:ind w:left="360" w:right="441" w:hanging="360"/>
      <w:outlineLvl w:val="7"/>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D172D"/>
    <w:pPr>
      <w:jc w:val="center"/>
    </w:pPr>
    <w:rPr>
      <w:rFonts w:ascii="Arial Narrow" w:eastAsia="Times New Roman" w:hAnsi="Arial Narrow"/>
      <w:b/>
      <w:sz w:val="36"/>
    </w:rPr>
  </w:style>
  <w:style w:type="paragraph" w:styleId="BodyTextIndent">
    <w:name w:val="Body Text Indent"/>
    <w:basedOn w:val="Normal"/>
    <w:rsid w:val="00DD172D"/>
    <w:pPr>
      <w:tabs>
        <w:tab w:val="left" w:pos="1701"/>
        <w:tab w:val="right" w:pos="9356"/>
      </w:tabs>
      <w:ind w:left="1701" w:hanging="1701"/>
    </w:pPr>
    <w:rPr>
      <w:rFonts w:ascii="Arial Narrow" w:eastAsia="Times New Roman" w:hAnsi="Arial Narrow"/>
      <w:sz w:val="22"/>
    </w:rPr>
  </w:style>
  <w:style w:type="paragraph" w:styleId="BodyTextIndent3">
    <w:name w:val="Body Text Indent 3"/>
    <w:basedOn w:val="Normal"/>
    <w:rsid w:val="00DD172D"/>
    <w:pPr>
      <w:tabs>
        <w:tab w:val="left" w:pos="1980"/>
      </w:tabs>
      <w:ind w:left="1980"/>
      <w:jc w:val="both"/>
    </w:pPr>
    <w:rPr>
      <w:rFonts w:ascii="Times New Roman" w:eastAsia="Times New Roman" w:hAnsi="Times New Roman"/>
      <w:b/>
      <w:sz w:val="20"/>
    </w:rPr>
  </w:style>
  <w:style w:type="character" w:styleId="Hyperlink">
    <w:name w:val="Hyperlink"/>
    <w:rsid w:val="00DD172D"/>
    <w:rPr>
      <w:color w:val="0000FF"/>
      <w:u w:val="single"/>
    </w:rPr>
  </w:style>
  <w:style w:type="paragraph" w:styleId="BodyText">
    <w:name w:val="Body Text"/>
    <w:basedOn w:val="Normal"/>
    <w:rsid w:val="00DD172D"/>
    <w:pPr>
      <w:spacing w:after="120"/>
    </w:pPr>
  </w:style>
  <w:style w:type="paragraph" w:styleId="BodyText2">
    <w:name w:val="Body Text 2"/>
    <w:basedOn w:val="Normal"/>
    <w:rsid w:val="00DD172D"/>
    <w:rPr>
      <w:rFonts w:ascii="Times New Roman" w:hAnsi="Times New Roman"/>
      <w:i/>
      <w:sz w:val="20"/>
    </w:rPr>
  </w:style>
  <w:style w:type="character" w:styleId="Emphasis">
    <w:name w:val="Emphasis"/>
    <w:qFormat/>
    <w:rsid w:val="00670CB2"/>
    <w:rPr>
      <w:i/>
      <w:iCs/>
    </w:rPr>
  </w:style>
  <w:style w:type="character" w:styleId="FollowedHyperlink">
    <w:name w:val="FollowedHyperlink"/>
    <w:rsid w:val="00493D35"/>
    <w:rPr>
      <w:color w:val="800080"/>
      <w:u w:val="single"/>
    </w:rPr>
  </w:style>
  <w:style w:type="character" w:customStyle="1" w:styleId="apple-converted-space">
    <w:name w:val="apple-converted-space"/>
    <w:rsid w:val="00364710"/>
  </w:style>
  <w:style w:type="paragraph" w:styleId="BalloonText">
    <w:name w:val="Balloon Text"/>
    <w:basedOn w:val="Normal"/>
    <w:link w:val="BalloonTextChar"/>
    <w:uiPriority w:val="99"/>
    <w:semiHidden/>
    <w:unhideWhenUsed/>
    <w:rsid w:val="00266714"/>
    <w:rPr>
      <w:rFonts w:ascii="Segoe UI" w:hAnsi="Segoe UI" w:cs="Segoe UI"/>
      <w:sz w:val="18"/>
      <w:szCs w:val="18"/>
    </w:rPr>
  </w:style>
  <w:style w:type="character" w:customStyle="1" w:styleId="BalloonTextChar">
    <w:name w:val="Balloon Text Char"/>
    <w:link w:val="BalloonText"/>
    <w:uiPriority w:val="99"/>
    <w:semiHidden/>
    <w:rsid w:val="00266714"/>
    <w:rPr>
      <w:rFonts w:ascii="Segoe UI" w:hAnsi="Segoe UI" w:cs="Segoe UI"/>
      <w:sz w:val="18"/>
      <w:szCs w:val="18"/>
      <w:lang w:eastAsia="en-US"/>
    </w:rPr>
  </w:style>
  <w:style w:type="paragraph" w:styleId="Header">
    <w:name w:val="header"/>
    <w:basedOn w:val="Normal"/>
    <w:link w:val="HeaderChar"/>
    <w:uiPriority w:val="99"/>
    <w:unhideWhenUsed/>
    <w:rsid w:val="00A44DD4"/>
    <w:pPr>
      <w:tabs>
        <w:tab w:val="center" w:pos="4680"/>
        <w:tab w:val="right" w:pos="9360"/>
      </w:tabs>
    </w:pPr>
  </w:style>
  <w:style w:type="character" w:customStyle="1" w:styleId="HeaderChar">
    <w:name w:val="Header Char"/>
    <w:link w:val="Header"/>
    <w:uiPriority w:val="99"/>
    <w:rsid w:val="00A44DD4"/>
    <w:rPr>
      <w:sz w:val="24"/>
      <w:lang w:eastAsia="en-US"/>
    </w:rPr>
  </w:style>
  <w:style w:type="paragraph" w:styleId="Footer">
    <w:name w:val="footer"/>
    <w:basedOn w:val="Normal"/>
    <w:link w:val="FooterChar"/>
    <w:uiPriority w:val="99"/>
    <w:unhideWhenUsed/>
    <w:rsid w:val="00A44DD4"/>
    <w:pPr>
      <w:tabs>
        <w:tab w:val="center" w:pos="4680"/>
        <w:tab w:val="right" w:pos="9360"/>
      </w:tabs>
    </w:pPr>
  </w:style>
  <w:style w:type="character" w:customStyle="1" w:styleId="FooterChar">
    <w:name w:val="Footer Char"/>
    <w:link w:val="Footer"/>
    <w:uiPriority w:val="99"/>
    <w:rsid w:val="00A44DD4"/>
    <w:rPr>
      <w:sz w:val="24"/>
      <w:lang w:eastAsia="en-US"/>
    </w:rPr>
  </w:style>
  <w:style w:type="character" w:styleId="CommentReference">
    <w:name w:val="annotation reference"/>
    <w:uiPriority w:val="99"/>
    <w:semiHidden/>
    <w:unhideWhenUsed/>
    <w:rsid w:val="00F84C5A"/>
    <w:rPr>
      <w:sz w:val="16"/>
      <w:szCs w:val="16"/>
    </w:rPr>
  </w:style>
  <w:style w:type="paragraph" w:styleId="CommentText">
    <w:name w:val="annotation text"/>
    <w:basedOn w:val="Normal"/>
    <w:link w:val="CommentTextChar"/>
    <w:uiPriority w:val="99"/>
    <w:semiHidden/>
    <w:unhideWhenUsed/>
    <w:rsid w:val="00F84C5A"/>
    <w:rPr>
      <w:sz w:val="20"/>
    </w:rPr>
  </w:style>
  <w:style w:type="character" w:customStyle="1" w:styleId="CommentTextChar">
    <w:name w:val="Comment Text Char"/>
    <w:link w:val="CommentText"/>
    <w:uiPriority w:val="99"/>
    <w:semiHidden/>
    <w:rsid w:val="00F84C5A"/>
    <w:rPr>
      <w:lang w:eastAsia="en-US"/>
    </w:rPr>
  </w:style>
  <w:style w:type="paragraph" w:styleId="CommentSubject">
    <w:name w:val="annotation subject"/>
    <w:basedOn w:val="CommentText"/>
    <w:next w:val="CommentText"/>
    <w:link w:val="CommentSubjectChar"/>
    <w:uiPriority w:val="99"/>
    <w:semiHidden/>
    <w:unhideWhenUsed/>
    <w:rsid w:val="00F84C5A"/>
    <w:rPr>
      <w:b/>
      <w:bCs/>
    </w:rPr>
  </w:style>
  <w:style w:type="character" w:customStyle="1" w:styleId="CommentSubjectChar">
    <w:name w:val="Comment Subject Char"/>
    <w:link w:val="CommentSubject"/>
    <w:uiPriority w:val="99"/>
    <w:semiHidden/>
    <w:rsid w:val="00F84C5A"/>
    <w:rPr>
      <w:b/>
      <w:bCs/>
      <w:lang w:eastAsia="en-US"/>
    </w:rPr>
  </w:style>
  <w:style w:type="character" w:styleId="UnresolvedMention">
    <w:name w:val="Unresolved Mention"/>
    <w:uiPriority w:val="99"/>
    <w:semiHidden/>
    <w:unhideWhenUsed/>
    <w:rsid w:val="00293F0C"/>
    <w:rPr>
      <w:color w:val="605E5C"/>
      <w:shd w:val="clear" w:color="auto" w:fill="E1DFDD"/>
    </w:rPr>
  </w:style>
  <w:style w:type="table" w:styleId="TableGrid">
    <w:name w:val="Table Grid"/>
    <w:basedOn w:val="TableNormal"/>
    <w:uiPriority w:val="59"/>
    <w:rsid w:val="0008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ers">
    <w:name w:val="subheaders"/>
    <w:basedOn w:val="Normal"/>
    <w:link w:val="subheadersChar"/>
    <w:qFormat/>
    <w:rsid w:val="00887E26"/>
    <w:pPr>
      <w:tabs>
        <w:tab w:val="right" w:pos="10800"/>
      </w:tabs>
    </w:pPr>
    <w:rPr>
      <w:b/>
      <w:iCs/>
      <w:szCs w:val="24"/>
    </w:rPr>
  </w:style>
  <w:style w:type="character" w:customStyle="1" w:styleId="3oh-">
    <w:name w:val="_3oh-"/>
    <w:rsid w:val="00AD075D"/>
  </w:style>
  <w:style w:type="character" w:customStyle="1" w:styleId="subheadersChar">
    <w:name w:val="subheaders Char"/>
    <w:link w:val="subheaders"/>
    <w:rsid w:val="00887E26"/>
    <w:rPr>
      <w:b/>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714">
      <w:bodyDiv w:val="1"/>
      <w:marLeft w:val="0"/>
      <w:marRight w:val="0"/>
      <w:marTop w:val="0"/>
      <w:marBottom w:val="0"/>
      <w:divBdr>
        <w:top w:val="none" w:sz="0" w:space="0" w:color="auto"/>
        <w:left w:val="none" w:sz="0" w:space="0" w:color="auto"/>
        <w:bottom w:val="none" w:sz="0" w:space="0" w:color="auto"/>
        <w:right w:val="none" w:sz="0" w:space="0" w:color="auto"/>
      </w:divBdr>
      <w:divsChild>
        <w:div w:id="292294366">
          <w:marLeft w:val="360"/>
          <w:marRight w:val="0"/>
          <w:marTop w:val="200"/>
          <w:marBottom w:val="0"/>
          <w:divBdr>
            <w:top w:val="none" w:sz="0" w:space="0" w:color="auto"/>
            <w:left w:val="none" w:sz="0" w:space="0" w:color="auto"/>
            <w:bottom w:val="none" w:sz="0" w:space="0" w:color="auto"/>
            <w:right w:val="none" w:sz="0" w:space="0" w:color="auto"/>
          </w:divBdr>
        </w:div>
        <w:div w:id="758909649">
          <w:marLeft w:val="360"/>
          <w:marRight w:val="0"/>
          <w:marTop w:val="200"/>
          <w:marBottom w:val="0"/>
          <w:divBdr>
            <w:top w:val="none" w:sz="0" w:space="0" w:color="auto"/>
            <w:left w:val="none" w:sz="0" w:space="0" w:color="auto"/>
            <w:bottom w:val="none" w:sz="0" w:space="0" w:color="auto"/>
            <w:right w:val="none" w:sz="0" w:space="0" w:color="auto"/>
          </w:divBdr>
        </w:div>
        <w:div w:id="783112237">
          <w:marLeft w:val="360"/>
          <w:marRight w:val="0"/>
          <w:marTop w:val="200"/>
          <w:marBottom w:val="0"/>
          <w:divBdr>
            <w:top w:val="none" w:sz="0" w:space="0" w:color="auto"/>
            <w:left w:val="none" w:sz="0" w:space="0" w:color="auto"/>
            <w:bottom w:val="none" w:sz="0" w:space="0" w:color="auto"/>
            <w:right w:val="none" w:sz="0" w:space="0" w:color="auto"/>
          </w:divBdr>
        </w:div>
        <w:div w:id="1143694709">
          <w:marLeft w:val="360"/>
          <w:marRight w:val="0"/>
          <w:marTop w:val="200"/>
          <w:marBottom w:val="0"/>
          <w:divBdr>
            <w:top w:val="none" w:sz="0" w:space="0" w:color="auto"/>
            <w:left w:val="none" w:sz="0" w:space="0" w:color="auto"/>
            <w:bottom w:val="none" w:sz="0" w:space="0" w:color="auto"/>
            <w:right w:val="none" w:sz="0" w:space="0" w:color="auto"/>
          </w:divBdr>
        </w:div>
      </w:divsChild>
    </w:div>
    <w:div w:id="117993673">
      <w:bodyDiv w:val="1"/>
      <w:marLeft w:val="0"/>
      <w:marRight w:val="0"/>
      <w:marTop w:val="0"/>
      <w:marBottom w:val="0"/>
      <w:divBdr>
        <w:top w:val="none" w:sz="0" w:space="0" w:color="auto"/>
        <w:left w:val="none" w:sz="0" w:space="0" w:color="auto"/>
        <w:bottom w:val="none" w:sz="0" w:space="0" w:color="auto"/>
        <w:right w:val="none" w:sz="0" w:space="0" w:color="auto"/>
      </w:divBdr>
    </w:div>
    <w:div w:id="152721014">
      <w:bodyDiv w:val="1"/>
      <w:marLeft w:val="0"/>
      <w:marRight w:val="0"/>
      <w:marTop w:val="0"/>
      <w:marBottom w:val="0"/>
      <w:divBdr>
        <w:top w:val="none" w:sz="0" w:space="0" w:color="auto"/>
        <w:left w:val="none" w:sz="0" w:space="0" w:color="auto"/>
        <w:bottom w:val="none" w:sz="0" w:space="0" w:color="auto"/>
        <w:right w:val="none" w:sz="0" w:space="0" w:color="auto"/>
      </w:divBdr>
      <w:divsChild>
        <w:div w:id="10645415">
          <w:marLeft w:val="360"/>
          <w:marRight w:val="0"/>
          <w:marTop w:val="200"/>
          <w:marBottom w:val="0"/>
          <w:divBdr>
            <w:top w:val="none" w:sz="0" w:space="0" w:color="auto"/>
            <w:left w:val="none" w:sz="0" w:space="0" w:color="auto"/>
            <w:bottom w:val="none" w:sz="0" w:space="0" w:color="auto"/>
            <w:right w:val="none" w:sz="0" w:space="0" w:color="auto"/>
          </w:divBdr>
        </w:div>
        <w:div w:id="710691412">
          <w:marLeft w:val="360"/>
          <w:marRight w:val="0"/>
          <w:marTop w:val="200"/>
          <w:marBottom w:val="0"/>
          <w:divBdr>
            <w:top w:val="none" w:sz="0" w:space="0" w:color="auto"/>
            <w:left w:val="none" w:sz="0" w:space="0" w:color="auto"/>
            <w:bottom w:val="none" w:sz="0" w:space="0" w:color="auto"/>
            <w:right w:val="none" w:sz="0" w:space="0" w:color="auto"/>
          </w:divBdr>
        </w:div>
        <w:div w:id="858541649">
          <w:marLeft w:val="360"/>
          <w:marRight w:val="0"/>
          <w:marTop w:val="200"/>
          <w:marBottom w:val="0"/>
          <w:divBdr>
            <w:top w:val="none" w:sz="0" w:space="0" w:color="auto"/>
            <w:left w:val="none" w:sz="0" w:space="0" w:color="auto"/>
            <w:bottom w:val="none" w:sz="0" w:space="0" w:color="auto"/>
            <w:right w:val="none" w:sz="0" w:space="0" w:color="auto"/>
          </w:divBdr>
        </w:div>
        <w:div w:id="1661619010">
          <w:marLeft w:val="360"/>
          <w:marRight w:val="0"/>
          <w:marTop w:val="200"/>
          <w:marBottom w:val="0"/>
          <w:divBdr>
            <w:top w:val="none" w:sz="0" w:space="0" w:color="auto"/>
            <w:left w:val="none" w:sz="0" w:space="0" w:color="auto"/>
            <w:bottom w:val="none" w:sz="0" w:space="0" w:color="auto"/>
            <w:right w:val="none" w:sz="0" w:space="0" w:color="auto"/>
          </w:divBdr>
        </w:div>
      </w:divsChild>
    </w:div>
    <w:div w:id="313989095">
      <w:bodyDiv w:val="1"/>
      <w:marLeft w:val="0"/>
      <w:marRight w:val="0"/>
      <w:marTop w:val="0"/>
      <w:marBottom w:val="0"/>
      <w:divBdr>
        <w:top w:val="none" w:sz="0" w:space="0" w:color="auto"/>
        <w:left w:val="none" w:sz="0" w:space="0" w:color="auto"/>
        <w:bottom w:val="none" w:sz="0" w:space="0" w:color="auto"/>
        <w:right w:val="none" w:sz="0" w:space="0" w:color="auto"/>
      </w:divBdr>
      <w:divsChild>
        <w:div w:id="532763674">
          <w:marLeft w:val="1080"/>
          <w:marRight w:val="0"/>
          <w:marTop w:val="100"/>
          <w:marBottom w:val="0"/>
          <w:divBdr>
            <w:top w:val="none" w:sz="0" w:space="0" w:color="auto"/>
            <w:left w:val="none" w:sz="0" w:space="0" w:color="auto"/>
            <w:bottom w:val="none" w:sz="0" w:space="0" w:color="auto"/>
            <w:right w:val="none" w:sz="0" w:space="0" w:color="auto"/>
          </w:divBdr>
        </w:div>
        <w:div w:id="1608345827">
          <w:marLeft w:val="1080"/>
          <w:marRight w:val="0"/>
          <w:marTop w:val="100"/>
          <w:marBottom w:val="0"/>
          <w:divBdr>
            <w:top w:val="none" w:sz="0" w:space="0" w:color="auto"/>
            <w:left w:val="none" w:sz="0" w:space="0" w:color="auto"/>
            <w:bottom w:val="none" w:sz="0" w:space="0" w:color="auto"/>
            <w:right w:val="none" w:sz="0" w:space="0" w:color="auto"/>
          </w:divBdr>
        </w:div>
      </w:divsChild>
    </w:div>
    <w:div w:id="386031214">
      <w:bodyDiv w:val="1"/>
      <w:marLeft w:val="0"/>
      <w:marRight w:val="0"/>
      <w:marTop w:val="0"/>
      <w:marBottom w:val="0"/>
      <w:divBdr>
        <w:top w:val="none" w:sz="0" w:space="0" w:color="auto"/>
        <w:left w:val="none" w:sz="0" w:space="0" w:color="auto"/>
        <w:bottom w:val="none" w:sz="0" w:space="0" w:color="auto"/>
        <w:right w:val="none" w:sz="0" w:space="0" w:color="auto"/>
      </w:divBdr>
    </w:div>
    <w:div w:id="484470796">
      <w:bodyDiv w:val="1"/>
      <w:marLeft w:val="0"/>
      <w:marRight w:val="0"/>
      <w:marTop w:val="0"/>
      <w:marBottom w:val="0"/>
      <w:divBdr>
        <w:top w:val="none" w:sz="0" w:space="0" w:color="auto"/>
        <w:left w:val="none" w:sz="0" w:space="0" w:color="auto"/>
        <w:bottom w:val="none" w:sz="0" w:space="0" w:color="auto"/>
        <w:right w:val="none" w:sz="0" w:space="0" w:color="auto"/>
      </w:divBdr>
    </w:div>
    <w:div w:id="523634896">
      <w:bodyDiv w:val="1"/>
      <w:marLeft w:val="0"/>
      <w:marRight w:val="0"/>
      <w:marTop w:val="0"/>
      <w:marBottom w:val="0"/>
      <w:divBdr>
        <w:top w:val="none" w:sz="0" w:space="0" w:color="auto"/>
        <w:left w:val="none" w:sz="0" w:space="0" w:color="auto"/>
        <w:bottom w:val="none" w:sz="0" w:space="0" w:color="auto"/>
        <w:right w:val="none" w:sz="0" w:space="0" w:color="auto"/>
      </w:divBdr>
    </w:div>
    <w:div w:id="528764490">
      <w:bodyDiv w:val="1"/>
      <w:marLeft w:val="0"/>
      <w:marRight w:val="0"/>
      <w:marTop w:val="0"/>
      <w:marBottom w:val="0"/>
      <w:divBdr>
        <w:top w:val="none" w:sz="0" w:space="0" w:color="auto"/>
        <w:left w:val="none" w:sz="0" w:space="0" w:color="auto"/>
        <w:bottom w:val="none" w:sz="0" w:space="0" w:color="auto"/>
        <w:right w:val="none" w:sz="0" w:space="0" w:color="auto"/>
      </w:divBdr>
    </w:div>
    <w:div w:id="564069685">
      <w:bodyDiv w:val="1"/>
      <w:marLeft w:val="0"/>
      <w:marRight w:val="0"/>
      <w:marTop w:val="0"/>
      <w:marBottom w:val="0"/>
      <w:divBdr>
        <w:top w:val="none" w:sz="0" w:space="0" w:color="auto"/>
        <w:left w:val="none" w:sz="0" w:space="0" w:color="auto"/>
        <w:bottom w:val="none" w:sz="0" w:space="0" w:color="auto"/>
        <w:right w:val="none" w:sz="0" w:space="0" w:color="auto"/>
      </w:divBdr>
    </w:div>
    <w:div w:id="663976670">
      <w:bodyDiv w:val="1"/>
      <w:marLeft w:val="0"/>
      <w:marRight w:val="0"/>
      <w:marTop w:val="0"/>
      <w:marBottom w:val="0"/>
      <w:divBdr>
        <w:top w:val="none" w:sz="0" w:space="0" w:color="auto"/>
        <w:left w:val="none" w:sz="0" w:space="0" w:color="auto"/>
        <w:bottom w:val="none" w:sz="0" w:space="0" w:color="auto"/>
        <w:right w:val="none" w:sz="0" w:space="0" w:color="auto"/>
      </w:divBdr>
    </w:div>
    <w:div w:id="780495309">
      <w:bodyDiv w:val="1"/>
      <w:marLeft w:val="0"/>
      <w:marRight w:val="0"/>
      <w:marTop w:val="0"/>
      <w:marBottom w:val="0"/>
      <w:divBdr>
        <w:top w:val="none" w:sz="0" w:space="0" w:color="auto"/>
        <w:left w:val="none" w:sz="0" w:space="0" w:color="auto"/>
        <w:bottom w:val="none" w:sz="0" w:space="0" w:color="auto"/>
        <w:right w:val="none" w:sz="0" w:space="0" w:color="auto"/>
      </w:divBdr>
    </w:div>
    <w:div w:id="781151280">
      <w:bodyDiv w:val="1"/>
      <w:marLeft w:val="0"/>
      <w:marRight w:val="0"/>
      <w:marTop w:val="0"/>
      <w:marBottom w:val="0"/>
      <w:divBdr>
        <w:top w:val="none" w:sz="0" w:space="0" w:color="auto"/>
        <w:left w:val="none" w:sz="0" w:space="0" w:color="auto"/>
        <w:bottom w:val="none" w:sz="0" w:space="0" w:color="auto"/>
        <w:right w:val="none" w:sz="0" w:space="0" w:color="auto"/>
      </w:divBdr>
    </w:div>
    <w:div w:id="850951375">
      <w:bodyDiv w:val="1"/>
      <w:marLeft w:val="0"/>
      <w:marRight w:val="0"/>
      <w:marTop w:val="0"/>
      <w:marBottom w:val="0"/>
      <w:divBdr>
        <w:top w:val="none" w:sz="0" w:space="0" w:color="auto"/>
        <w:left w:val="none" w:sz="0" w:space="0" w:color="auto"/>
        <w:bottom w:val="none" w:sz="0" w:space="0" w:color="auto"/>
        <w:right w:val="none" w:sz="0" w:space="0" w:color="auto"/>
      </w:divBdr>
      <w:divsChild>
        <w:div w:id="37896735">
          <w:marLeft w:val="1080"/>
          <w:marRight w:val="0"/>
          <w:marTop w:val="100"/>
          <w:marBottom w:val="0"/>
          <w:divBdr>
            <w:top w:val="none" w:sz="0" w:space="0" w:color="auto"/>
            <w:left w:val="none" w:sz="0" w:space="0" w:color="auto"/>
            <w:bottom w:val="none" w:sz="0" w:space="0" w:color="auto"/>
            <w:right w:val="none" w:sz="0" w:space="0" w:color="auto"/>
          </w:divBdr>
        </w:div>
      </w:divsChild>
    </w:div>
    <w:div w:id="871579685">
      <w:bodyDiv w:val="1"/>
      <w:marLeft w:val="0"/>
      <w:marRight w:val="0"/>
      <w:marTop w:val="0"/>
      <w:marBottom w:val="0"/>
      <w:divBdr>
        <w:top w:val="none" w:sz="0" w:space="0" w:color="auto"/>
        <w:left w:val="none" w:sz="0" w:space="0" w:color="auto"/>
        <w:bottom w:val="none" w:sz="0" w:space="0" w:color="auto"/>
        <w:right w:val="none" w:sz="0" w:space="0" w:color="auto"/>
      </w:divBdr>
      <w:divsChild>
        <w:div w:id="54164033">
          <w:marLeft w:val="1080"/>
          <w:marRight w:val="0"/>
          <w:marTop w:val="100"/>
          <w:marBottom w:val="0"/>
          <w:divBdr>
            <w:top w:val="none" w:sz="0" w:space="0" w:color="auto"/>
            <w:left w:val="none" w:sz="0" w:space="0" w:color="auto"/>
            <w:bottom w:val="none" w:sz="0" w:space="0" w:color="auto"/>
            <w:right w:val="none" w:sz="0" w:space="0" w:color="auto"/>
          </w:divBdr>
        </w:div>
      </w:divsChild>
    </w:div>
    <w:div w:id="894776043">
      <w:bodyDiv w:val="1"/>
      <w:marLeft w:val="0"/>
      <w:marRight w:val="0"/>
      <w:marTop w:val="0"/>
      <w:marBottom w:val="0"/>
      <w:divBdr>
        <w:top w:val="none" w:sz="0" w:space="0" w:color="auto"/>
        <w:left w:val="none" w:sz="0" w:space="0" w:color="auto"/>
        <w:bottom w:val="none" w:sz="0" w:space="0" w:color="auto"/>
        <w:right w:val="none" w:sz="0" w:space="0" w:color="auto"/>
      </w:divBdr>
    </w:div>
    <w:div w:id="1108499820">
      <w:bodyDiv w:val="1"/>
      <w:marLeft w:val="0"/>
      <w:marRight w:val="0"/>
      <w:marTop w:val="0"/>
      <w:marBottom w:val="0"/>
      <w:divBdr>
        <w:top w:val="none" w:sz="0" w:space="0" w:color="auto"/>
        <w:left w:val="none" w:sz="0" w:space="0" w:color="auto"/>
        <w:bottom w:val="none" w:sz="0" w:space="0" w:color="auto"/>
        <w:right w:val="none" w:sz="0" w:space="0" w:color="auto"/>
      </w:divBdr>
    </w:div>
    <w:div w:id="1312832337">
      <w:bodyDiv w:val="1"/>
      <w:marLeft w:val="0"/>
      <w:marRight w:val="0"/>
      <w:marTop w:val="0"/>
      <w:marBottom w:val="0"/>
      <w:divBdr>
        <w:top w:val="none" w:sz="0" w:space="0" w:color="auto"/>
        <w:left w:val="none" w:sz="0" w:space="0" w:color="auto"/>
        <w:bottom w:val="none" w:sz="0" w:space="0" w:color="auto"/>
        <w:right w:val="none" w:sz="0" w:space="0" w:color="auto"/>
      </w:divBdr>
    </w:div>
    <w:div w:id="1429960723">
      <w:bodyDiv w:val="1"/>
      <w:marLeft w:val="0"/>
      <w:marRight w:val="0"/>
      <w:marTop w:val="0"/>
      <w:marBottom w:val="0"/>
      <w:divBdr>
        <w:top w:val="none" w:sz="0" w:space="0" w:color="auto"/>
        <w:left w:val="none" w:sz="0" w:space="0" w:color="auto"/>
        <w:bottom w:val="none" w:sz="0" w:space="0" w:color="auto"/>
        <w:right w:val="none" w:sz="0" w:space="0" w:color="auto"/>
      </w:divBdr>
    </w:div>
    <w:div w:id="1619142966">
      <w:bodyDiv w:val="1"/>
      <w:marLeft w:val="0"/>
      <w:marRight w:val="0"/>
      <w:marTop w:val="0"/>
      <w:marBottom w:val="0"/>
      <w:divBdr>
        <w:top w:val="none" w:sz="0" w:space="0" w:color="auto"/>
        <w:left w:val="none" w:sz="0" w:space="0" w:color="auto"/>
        <w:bottom w:val="none" w:sz="0" w:space="0" w:color="auto"/>
        <w:right w:val="none" w:sz="0" w:space="0" w:color="auto"/>
      </w:divBdr>
      <w:divsChild>
        <w:div w:id="1975059358">
          <w:marLeft w:val="1080"/>
          <w:marRight w:val="0"/>
          <w:marTop w:val="100"/>
          <w:marBottom w:val="0"/>
          <w:divBdr>
            <w:top w:val="none" w:sz="0" w:space="0" w:color="auto"/>
            <w:left w:val="none" w:sz="0" w:space="0" w:color="auto"/>
            <w:bottom w:val="none" w:sz="0" w:space="0" w:color="auto"/>
            <w:right w:val="none" w:sz="0" w:space="0" w:color="auto"/>
          </w:divBdr>
        </w:div>
      </w:divsChild>
    </w:div>
    <w:div w:id="1642925311">
      <w:bodyDiv w:val="1"/>
      <w:marLeft w:val="0"/>
      <w:marRight w:val="0"/>
      <w:marTop w:val="0"/>
      <w:marBottom w:val="0"/>
      <w:divBdr>
        <w:top w:val="none" w:sz="0" w:space="0" w:color="auto"/>
        <w:left w:val="none" w:sz="0" w:space="0" w:color="auto"/>
        <w:bottom w:val="none" w:sz="0" w:space="0" w:color="auto"/>
        <w:right w:val="none" w:sz="0" w:space="0" w:color="auto"/>
      </w:divBdr>
    </w:div>
    <w:div w:id="1762290377">
      <w:bodyDiv w:val="1"/>
      <w:marLeft w:val="0"/>
      <w:marRight w:val="0"/>
      <w:marTop w:val="0"/>
      <w:marBottom w:val="0"/>
      <w:divBdr>
        <w:top w:val="none" w:sz="0" w:space="0" w:color="auto"/>
        <w:left w:val="none" w:sz="0" w:space="0" w:color="auto"/>
        <w:bottom w:val="none" w:sz="0" w:space="0" w:color="auto"/>
        <w:right w:val="none" w:sz="0" w:space="0" w:color="auto"/>
      </w:divBdr>
    </w:div>
    <w:div w:id="1790120790">
      <w:bodyDiv w:val="1"/>
      <w:marLeft w:val="0"/>
      <w:marRight w:val="0"/>
      <w:marTop w:val="0"/>
      <w:marBottom w:val="0"/>
      <w:divBdr>
        <w:top w:val="none" w:sz="0" w:space="0" w:color="auto"/>
        <w:left w:val="none" w:sz="0" w:space="0" w:color="auto"/>
        <w:bottom w:val="none" w:sz="0" w:space="0" w:color="auto"/>
        <w:right w:val="none" w:sz="0" w:space="0" w:color="auto"/>
      </w:divBdr>
    </w:div>
    <w:div w:id="1829326094">
      <w:bodyDiv w:val="1"/>
      <w:marLeft w:val="0"/>
      <w:marRight w:val="0"/>
      <w:marTop w:val="0"/>
      <w:marBottom w:val="0"/>
      <w:divBdr>
        <w:top w:val="none" w:sz="0" w:space="0" w:color="auto"/>
        <w:left w:val="none" w:sz="0" w:space="0" w:color="auto"/>
        <w:bottom w:val="none" w:sz="0" w:space="0" w:color="auto"/>
        <w:right w:val="none" w:sz="0" w:space="0" w:color="auto"/>
      </w:divBdr>
    </w:div>
    <w:div w:id="2073235200">
      <w:bodyDiv w:val="1"/>
      <w:marLeft w:val="0"/>
      <w:marRight w:val="0"/>
      <w:marTop w:val="0"/>
      <w:marBottom w:val="0"/>
      <w:divBdr>
        <w:top w:val="none" w:sz="0" w:space="0" w:color="auto"/>
        <w:left w:val="none" w:sz="0" w:space="0" w:color="auto"/>
        <w:bottom w:val="none" w:sz="0" w:space="0" w:color="auto"/>
        <w:right w:val="none" w:sz="0" w:space="0" w:color="auto"/>
      </w:divBdr>
      <w:divsChild>
        <w:div w:id="611474032">
          <w:marLeft w:val="1080"/>
          <w:marRight w:val="0"/>
          <w:marTop w:val="100"/>
          <w:marBottom w:val="0"/>
          <w:divBdr>
            <w:top w:val="none" w:sz="0" w:space="0" w:color="auto"/>
            <w:left w:val="none" w:sz="0" w:space="0" w:color="auto"/>
            <w:bottom w:val="none" w:sz="0" w:space="0" w:color="auto"/>
            <w:right w:val="none" w:sz="0" w:space="0" w:color="auto"/>
          </w:divBdr>
        </w:div>
        <w:div w:id="1072846790">
          <w:marLeft w:val="1080"/>
          <w:marRight w:val="0"/>
          <w:marTop w:val="100"/>
          <w:marBottom w:val="0"/>
          <w:divBdr>
            <w:top w:val="none" w:sz="0" w:space="0" w:color="auto"/>
            <w:left w:val="none" w:sz="0" w:space="0" w:color="auto"/>
            <w:bottom w:val="none" w:sz="0" w:space="0" w:color="auto"/>
            <w:right w:val="none" w:sz="0" w:space="0" w:color="auto"/>
          </w:divBdr>
        </w:div>
      </w:divsChild>
    </w:div>
    <w:div w:id="207677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lebjpicker.quarto.pub/a-coffee-driven-approach-to-data-science/posts/afi-analysis/?fbclid=IwAR1SgoUSSuW2herXA9ioIkLs_XLEPkis4KD173_kBmdpGx3pk8sTrZO6O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8A35-2F01-4848-BD4F-F1F1709B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7533</CharactersWithSpaces>
  <SharedDoc>false</SharedDoc>
  <HLinks>
    <vt:vector size="6" baseType="variant">
      <vt:variant>
        <vt:i4>5701723</vt:i4>
      </vt:variant>
      <vt:variant>
        <vt:i4>0</vt:i4>
      </vt:variant>
      <vt:variant>
        <vt:i4>0</vt:i4>
      </vt:variant>
      <vt:variant>
        <vt:i4>5</vt:i4>
      </vt:variant>
      <vt:variant>
        <vt:lpwstr>https://calebjpicker.quarto.pub/a-coffee-driven-approach-to-data-science/posts/afi-analysis/?fbclid=IwAR1SgoUSSuW2herXA9ioIkLs_XLEPkis4KD173_kBmdpGx3pk8sTrZO6OUI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mbeaudry</dc:creator>
  <cp:keywords/>
  <cp:lastModifiedBy>Caleb Picker</cp:lastModifiedBy>
  <cp:revision>3</cp:revision>
  <cp:lastPrinted>2023-06-30T10:51:00Z</cp:lastPrinted>
  <dcterms:created xsi:type="dcterms:W3CDTF">2023-07-10T16:40:00Z</dcterms:created>
  <dcterms:modified xsi:type="dcterms:W3CDTF">2023-07-11T02:09:00Z</dcterms:modified>
</cp:coreProperties>
</file>