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BC" w:rsidRDefault="002101A4" w:rsidP="00366ABC">
      <w:pPr>
        <w:jc w:val="center"/>
      </w:pPr>
      <w:r w:rsidRPr="002101A4">
        <w:rPr>
          <w:rFonts w:hint="eastAsia"/>
        </w:rPr>
        <w:t>2016_Dlab</w:t>
      </w:r>
      <w:r w:rsidRPr="002101A4">
        <w:rPr>
          <w:rFonts w:hint="eastAsia"/>
        </w:rPr>
        <w:t>第一學期</w:t>
      </w:r>
      <w:r w:rsidRPr="002101A4">
        <w:rPr>
          <w:rFonts w:hint="eastAsia"/>
        </w:rPr>
        <w:t>-</w:t>
      </w:r>
      <w:r w:rsidRPr="002101A4">
        <w:rPr>
          <w:rFonts w:hint="eastAsia"/>
        </w:rPr>
        <w:t>課程</w:t>
      </w:r>
      <w:r w:rsidRPr="002101A4">
        <w:rPr>
          <w:rFonts w:hint="eastAsia"/>
        </w:rPr>
        <w:t>Rule</w:t>
      </w:r>
    </w:p>
    <w:p w:rsidR="000F793B" w:rsidRDefault="000F793B" w:rsidP="00366ABC">
      <w:pPr>
        <w:jc w:val="center"/>
      </w:pPr>
    </w:p>
    <w:p w:rsidR="000F793B" w:rsidRPr="00A83603" w:rsidRDefault="000F793B" w:rsidP="000F793B">
      <w:pPr>
        <w:rPr>
          <w:rFonts w:ascii="新細明體" w:hAnsi="新細明體"/>
          <w:szCs w:val="24"/>
        </w:rPr>
      </w:pPr>
    </w:p>
    <w:p w:rsidR="000F793B" w:rsidRPr="007F1201" w:rsidRDefault="000F793B" w:rsidP="000F793B">
      <w:pPr>
        <w:pStyle w:val="Default"/>
        <w:jc w:val="center"/>
        <w:rPr>
          <w:rFonts w:hAnsi="新細明體" w:cs="Times New Roman"/>
          <w:b/>
          <w:color w:val="auto"/>
          <w:sz w:val="32"/>
          <w:szCs w:val="32"/>
          <w:u w:val="single"/>
        </w:rPr>
      </w:pPr>
      <w:r w:rsidRPr="007F1201">
        <w:rPr>
          <w:rFonts w:hAnsi="新細明體" w:hint="eastAsia"/>
          <w:b/>
          <w:color w:val="auto"/>
          <w:sz w:val="32"/>
          <w:szCs w:val="32"/>
          <w:u w:val="single"/>
        </w:rPr>
        <w:t>數位系統實驗課程注意事項</w:t>
      </w:r>
      <w:r w:rsidRPr="007F1201">
        <w:rPr>
          <w:rFonts w:hAnsi="新細明體" w:cs="Times New Roman"/>
          <w:b/>
          <w:bCs/>
          <w:color w:val="auto"/>
          <w:sz w:val="32"/>
          <w:szCs w:val="32"/>
          <w:u w:val="single"/>
        </w:rPr>
        <w:t xml:space="preserve"> </w:t>
      </w:r>
    </w:p>
    <w:p w:rsidR="000F793B" w:rsidRPr="007F1201" w:rsidRDefault="000F793B" w:rsidP="000F793B">
      <w:pPr>
        <w:pStyle w:val="Default"/>
        <w:numPr>
          <w:ilvl w:val="0"/>
          <w:numId w:val="1"/>
        </w:numPr>
        <w:ind w:left="360" w:hanging="360"/>
        <w:rPr>
          <w:rFonts w:hAnsi="新細明體" w:cs="Times New Roman"/>
          <w:b/>
          <w:color w:val="auto"/>
        </w:rPr>
      </w:pPr>
      <w:r w:rsidRPr="007F1201">
        <w:rPr>
          <w:rFonts w:hAnsi="新細明體" w:cs="Times New Roman"/>
          <w:b/>
          <w:bCs/>
          <w:color w:val="auto"/>
        </w:rPr>
        <w:t>I.</w:t>
      </w:r>
      <w:r w:rsidRPr="007F1201">
        <w:rPr>
          <w:rFonts w:hAnsi="新細明體" w:cs="Arial"/>
          <w:b/>
          <w:bCs/>
          <w:color w:val="auto"/>
        </w:rPr>
        <w:t xml:space="preserve"> </w:t>
      </w:r>
      <w:r w:rsidRPr="007F1201">
        <w:rPr>
          <w:rFonts w:hAnsi="新細明體" w:cs="Times New Roman"/>
          <w:b/>
          <w:color w:val="auto"/>
        </w:rPr>
        <w:t xml:space="preserve">Lab Exercise Demo Time </w:t>
      </w:r>
      <w:r w:rsidR="001373BB">
        <w:rPr>
          <w:rFonts w:hAnsi="新細明體" w:cs="Times New Roman" w:hint="eastAsia"/>
          <w:b/>
          <w:color w:val="auto"/>
        </w:rPr>
        <w:t>&amp; Homework</w:t>
      </w:r>
    </w:p>
    <w:p w:rsidR="000F793B" w:rsidRPr="007F1201" w:rsidRDefault="000F793B" w:rsidP="000F793B">
      <w:pPr>
        <w:pStyle w:val="Default"/>
        <w:numPr>
          <w:ilvl w:val="1"/>
          <w:numId w:val="3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hint="eastAsia"/>
          <w:color w:val="auto"/>
        </w:rPr>
        <w:t>每週星期五11:</w:t>
      </w:r>
      <w:r w:rsidR="006026DB">
        <w:rPr>
          <w:rFonts w:hAnsi="新細明體" w:hint="eastAsia"/>
          <w:color w:val="auto"/>
        </w:rPr>
        <w:t>3</w:t>
      </w:r>
      <w:r>
        <w:rPr>
          <w:rFonts w:hAnsi="新細明體" w:hint="eastAsia"/>
          <w:color w:val="auto"/>
        </w:rPr>
        <w:t>0-12:00</w:t>
      </w:r>
      <w:r w:rsidRPr="007F1201">
        <w:rPr>
          <w:rFonts w:hAnsi="新細明體" w:cs="Times New Roman"/>
          <w:color w:val="auto"/>
        </w:rPr>
        <w:t xml:space="preserve"> </w:t>
      </w:r>
      <w:r w:rsidRPr="007F1201">
        <w:rPr>
          <w:rFonts w:hAnsi="新細明體" w:hint="eastAsia"/>
          <w:color w:val="auto"/>
        </w:rPr>
        <w:t>會由助教</w:t>
      </w:r>
      <w:r>
        <w:rPr>
          <w:rFonts w:hAnsi="新細明體" w:hint="eastAsia"/>
          <w:color w:val="auto"/>
        </w:rPr>
        <w:t>講解</w:t>
      </w:r>
      <w:r w:rsidRPr="007F1201">
        <w:rPr>
          <w:rFonts w:hAnsi="新細明體" w:hint="eastAsia"/>
          <w:color w:val="auto"/>
        </w:rPr>
        <w:t>該次</w:t>
      </w:r>
      <w:r w:rsidRPr="007F1201">
        <w:rPr>
          <w:rFonts w:hAnsi="新細明體" w:cs="Times New Roman"/>
          <w:color w:val="auto"/>
        </w:rPr>
        <w:t>LAB</w:t>
      </w:r>
      <w:r w:rsidRPr="007F1201">
        <w:rPr>
          <w:rFonts w:hAnsi="新細明體" w:hint="eastAsia"/>
          <w:color w:val="auto"/>
        </w:rPr>
        <w:t>課程</w:t>
      </w:r>
      <w:r>
        <w:rPr>
          <w:rFonts w:hAnsi="新細明體" w:cs="Times New Roman" w:hint="eastAsia"/>
          <w:color w:val="auto"/>
        </w:rPr>
        <w:t>及</w:t>
      </w:r>
      <w:r w:rsidRPr="007F1201">
        <w:rPr>
          <w:rFonts w:hAnsi="新細明體" w:cs="Times New Roman" w:hint="eastAsia"/>
          <w:color w:val="auto"/>
        </w:rPr>
        <w:t>範例程式</w:t>
      </w:r>
      <w:r w:rsidRPr="007F1201">
        <w:rPr>
          <w:rFonts w:hAnsi="新細明體" w:hint="eastAsia"/>
          <w:color w:val="auto"/>
        </w:rPr>
        <w:t>。</w:t>
      </w:r>
      <w:r w:rsidRPr="007F1201">
        <w:rPr>
          <w:rFonts w:hAnsi="新細明體" w:cs="Times New Roman"/>
          <w:color w:val="auto"/>
        </w:rPr>
        <w:t xml:space="preserve"> </w:t>
      </w:r>
    </w:p>
    <w:p w:rsidR="000F793B" w:rsidRPr="00D710E4" w:rsidRDefault="000F793B" w:rsidP="000F793B">
      <w:pPr>
        <w:pStyle w:val="Default"/>
        <w:numPr>
          <w:ilvl w:val="1"/>
          <w:numId w:val="3"/>
        </w:numPr>
        <w:ind w:left="840" w:hanging="360"/>
        <w:rPr>
          <w:rFonts w:hAnsi="新細明體" w:cs="Times New Roman"/>
          <w:color w:val="auto"/>
        </w:rPr>
      </w:pPr>
      <w:r w:rsidRPr="007F1201">
        <w:rPr>
          <w:rFonts w:hAnsi="新細明體" w:cs="Times New Roman"/>
          <w:color w:val="auto"/>
        </w:rPr>
        <w:t>LAB</w:t>
      </w:r>
      <w:r w:rsidRPr="007F1201">
        <w:rPr>
          <w:rFonts w:hAnsi="新細明體" w:hint="eastAsia"/>
          <w:color w:val="auto"/>
        </w:rPr>
        <w:t>應在</w:t>
      </w:r>
      <w:r>
        <w:rPr>
          <w:rFonts w:hAnsi="新細明體" w:hint="eastAsia"/>
          <w:color w:val="auto"/>
        </w:rPr>
        <w:t>上機時段內找各助教</w:t>
      </w:r>
      <w:r w:rsidRPr="007F1201">
        <w:rPr>
          <w:rFonts w:hAnsi="新細明體" w:hint="eastAsia"/>
          <w:color w:val="auto"/>
        </w:rPr>
        <w:t>完成</w:t>
      </w:r>
      <w:r>
        <w:rPr>
          <w:rFonts w:hAnsi="新細明體" w:hint="eastAsia"/>
          <w:color w:val="auto"/>
        </w:rPr>
        <w:t>Demo</w:t>
      </w:r>
      <w:r w:rsidRPr="007F1201">
        <w:rPr>
          <w:rFonts w:hAnsi="新細明體" w:hint="eastAsia"/>
          <w:color w:val="auto"/>
        </w:rPr>
        <w:t>，</w:t>
      </w:r>
      <w:r w:rsidRPr="007F1201">
        <w:rPr>
          <w:rFonts w:hAnsi="新細明體" w:cs="Times New Roman" w:hint="eastAsia"/>
          <w:color w:val="auto"/>
        </w:rPr>
        <w:t>上機</w:t>
      </w:r>
      <w:r>
        <w:rPr>
          <w:rFonts w:hAnsi="新細明體" w:hint="eastAsia"/>
          <w:color w:val="auto"/>
        </w:rPr>
        <w:t>時段</w:t>
      </w:r>
      <w:r w:rsidRPr="007F1201">
        <w:rPr>
          <w:rFonts w:hAnsi="新細明體" w:hint="eastAsia"/>
          <w:color w:val="auto"/>
        </w:rPr>
        <w:t>固定在</w:t>
      </w:r>
      <w:r>
        <w:rPr>
          <w:rFonts w:hAnsi="新細明體" w:hint="eastAsia"/>
          <w:color w:val="auto"/>
        </w:rPr>
        <w:t>禮拜一</w:t>
      </w:r>
      <w:r w:rsidRPr="007F1201">
        <w:rPr>
          <w:rFonts w:hAnsi="新細明體" w:hint="eastAsia"/>
          <w:color w:val="auto"/>
        </w:rPr>
        <w:t>1</w:t>
      </w:r>
      <w:r>
        <w:rPr>
          <w:rFonts w:hAnsi="新細明體" w:hint="eastAsia"/>
          <w:color w:val="auto"/>
        </w:rPr>
        <w:t>8</w:t>
      </w:r>
      <w:r w:rsidRPr="007F1201">
        <w:rPr>
          <w:rFonts w:hAnsi="新細明體" w:hint="eastAsia"/>
          <w:color w:val="auto"/>
        </w:rPr>
        <w:t>:30~</w:t>
      </w:r>
      <w:r>
        <w:rPr>
          <w:rFonts w:hAnsi="新細明體" w:hint="eastAsia"/>
          <w:color w:val="auto"/>
        </w:rPr>
        <w:t>21</w:t>
      </w:r>
      <w:r w:rsidRPr="007F1201">
        <w:rPr>
          <w:rFonts w:hAnsi="新細明體" w:hint="eastAsia"/>
          <w:color w:val="auto"/>
        </w:rPr>
        <w:t>:30</w:t>
      </w:r>
      <w:r>
        <w:rPr>
          <w:rFonts w:ascii="標楷體" w:eastAsia="標楷體" w:hAnsi="標楷體" w:hint="eastAsia"/>
          <w:color w:val="auto"/>
        </w:rPr>
        <w:t>、</w:t>
      </w:r>
      <w:r>
        <w:rPr>
          <w:rFonts w:hAnsi="新細明體" w:hint="eastAsia"/>
          <w:color w:val="auto"/>
        </w:rPr>
        <w:t>禮拜三13:30~17:00</w:t>
      </w:r>
      <w:r>
        <w:rPr>
          <w:rFonts w:ascii="標楷體" w:eastAsia="標楷體" w:hAnsi="標楷體" w:hint="eastAsia"/>
          <w:color w:val="auto"/>
        </w:rPr>
        <w:t>、</w:t>
      </w:r>
      <w:r>
        <w:rPr>
          <w:rFonts w:hAnsi="新細明體" w:hint="eastAsia"/>
          <w:color w:val="auto"/>
        </w:rPr>
        <w:t>禮拜五13:30~17:00</w:t>
      </w:r>
      <w:r w:rsidRPr="007F1201">
        <w:rPr>
          <w:rFonts w:hAnsi="新細明體" w:hint="eastAsia"/>
          <w:color w:val="auto"/>
        </w:rPr>
        <w:t>。</w:t>
      </w:r>
    </w:p>
    <w:p w:rsidR="000F793B" w:rsidRPr="009D35E6" w:rsidRDefault="000F793B" w:rsidP="000F793B">
      <w:pPr>
        <w:pStyle w:val="Default"/>
        <w:numPr>
          <w:ilvl w:val="1"/>
          <w:numId w:val="3"/>
        </w:numPr>
        <w:ind w:left="840" w:hanging="360"/>
        <w:rPr>
          <w:rFonts w:hAnsi="新細明體" w:cs="Times New Roman" w:hint="eastAsia"/>
          <w:color w:val="auto"/>
        </w:rPr>
      </w:pPr>
      <w:r>
        <w:rPr>
          <w:rFonts w:hAnsi="新細明體" w:cs="Times New Roman" w:hint="eastAsia"/>
          <w:color w:val="auto"/>
        </w:rPr>
        <w:t>Demo完成後</w:t>
      </w:r>
      <w:r w:rsidRPr="007F1201">
        <w:rPr>
          <w:rFonts w:hAnsi="新細明體" w:hint="eastAsia"/>
          <w:color w:val="auto"/>
        </w:rPr>
        <w:t>，</w:t>
      </w:r>
      <w:r>
        <w:rPr>
          <w:rFonts w:hAnsi="新細明體" w:hint="eastAsia"/>
          <w:color w:val="auto"/>
        </w:rPr>
        <w:t>仍須於規定期限內在e3系統內繳交程式碼與實驗報告(word檔 or PDF)</w:t>
      </w:r>
      <w:r w:rsidR="006026DB" w:rsidRPr="007F1201">
        <w:rPr>
          <w:rFonts w:hAnsi="新細明體" w:hint="eastAsia"/>
          <w:color w:val="auto"/>
        </w:rPr>
        <w:t>，</w:t>
      </w:r>
      <w:r w:rsidR="006026DB">
        <w:rPr>
          <w:rFonts w:hAnsi="新細明體" w:hint="eastAsia"/>
          <w:color w:val="auto"/>
        </w:rPr>
        <w:t>程式碼為你主要設計內容的.v檔</w:t>
      </w:r>
      <w:r w:rsidR="006026DB" w:rsidRPr="007F1201">
        <w:rPr>
          <w:rFonts w:hAnsi="新細明體" w:hint="eastAsia"/>
          <w:color w:val="auto"/>
        </w:rPr>
        <w:t>，</w:t>
      </w:r>
      <w:r w:rsidR="006026DB">
        <w:rPr>
          <w:rFonts w:hAnsi="新細明體" w:hint="eastAsia"/>
          <w:color w:val="auto"/>
        </w:rPr>
        <w:t>實驗報告只需該LAB的架構圖與程式碼的流程圖</w:t>
      </w:r>
      <w:r w:rsidRPr="007F1201">
        <w:rPr>
          <w:rFonts w:hAnsi="新細明體" w:hint="eastAsia"/>
          <w:color w:val="auto"/>
        </w:rPr>
        <w:t>。</w:t>
      </w:r>
    </w:p>
    <w:p w:rsidR="009D35E6" w:rsidRPr="00732E27" w:rsidRDefault="009D35E6" w:rsidP="009D35E6">
      <w:pPr>
        <w:pStyle w:val="Default"/>
        <w:ind w:left="840"/>
        <w:rPr>
          <w:rFonts w:hAnsi="新細明體" w:cs="Times New Roman"/>
          <w:color w:val="auto"/>
        </w:rPr>
      </w:pPr>
      <w:r>
        <w:rPr>
          <w:rFonts w:hAnsi="新細明體" w:hint="eastAsia"/>
          <w:color w:val="auto"/>
        </w:rPr>
        <w:t>(</w:t>
      </w:r>
      <w:r>
        <w:rPr>
          <w:rFonts w:ascii="Arial" w:hAnsi="Arial" w:cs="Arial"/>
          <w:sz w:val="18"/>
          <w:szCs w:val="18"/>
          <w:shd w:val="clear" w:color="auto" w:fill="FFFFFF"/>
        </w:rPr>
        <w:t>架構圖與流程圖不懂的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同學請拜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google</w:t>
      </w:r>
      <w:r>
        <w:rPr>
          <w:rFonts w:ascii="Arial" w:hAnsi="Arial" w:cs="Arial"/>
          <w:sz w:val="18"/>
          <w:szCs w:val="18"/>
          <w:shd w:val="clear" w:color="auto" w:fill="FFFFFF"/>
        </w:rPr>
        <w:t>大神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FFFFF"/>
        </w:rPr>
        <w:t>此要求是為了讓各位更加清楚自己的設計架構與設計步驟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FFFFF"/>
        </w:rPr>
        <w:t>同時你要是有打算考研究所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FFFFF"/>
        </w:rPr>
        <w:t>這兩者更是不可或缺的輔助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完成架構圖與流程圖可用小畫家</w:t>
      </w:r>
      <w:r>
        <w:rPr>
          <w:rFonts w:ascii="Arial" w:hAnsi="Arial" w:cs="Arial"/>
          <w:sz w:val="18"/>
          <w:szCs w:val="18"/>
          <w:shd w:val="clear" w:color="auto" w:fill="FFFFFF"/>
        </w:rPr>
        <w:t>. Office Visio</w:t>
      </w:r>
      <w:r>
        <w:rPr>
          <w:rFonts w:ascii="Arial" w:hAnsi="Arial" w:cs="Arial"/>
          <w:sz w:val="18"/>
          <w:szCs w:val="18"/>
          <w:shd w:val="clear" w:color="auto" w:fill="FFFFFF"/>
        </w:rPr>
        <w:t>系列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.  Photoshop or </w:t>
      </w:r>
      <w:r>
        <w:rPr>
          <w:rFonts w:ascii="Arial" w:hAnsi="Arial" w:cs="Arial"/>
          <w:sz w:val="18"/>
          <w:szCs w:val="18"/>
          <w:shd w:val="clear" w:color="auto" w:fill="FFFFFF"/>
        </w:rPr>
        <w:t>手繪拍照貼至</w:t>
      </w:r>
      <w:r>
        <w:rPr>
          <w:rFonts w:ascii="Arial" w:hAnsi="Arial" w:cs="Arial"/>
          <w:sz w:val="18"/>
          <w:szCs w:val="18"/>
          <w:shd w:val="clear" w:color="auto" w:fill="FFFFFF"/>
        </w:rPr>
        <w:t>WORD</w:t>
      </w:r>
      <w:r>
        <w:rPr>
          <w:rFonts w:ascii="Arial" w:hAnsi="Arial" w:cs="Arial"/>
          <w:sz w:val="18"/>
          <w:szCs w:val="18"/>
          <w:shd w:val="clear" w:color="auto" w:fill="FFFFFF"/>
        </w:rPr>
        <w:t>檔裡面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FFFFF"/>
        </w:rPr>
        <w:t>請畫清楚方便助教觀看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FFFFF"/>
        </w:rPr>
        <w:t>畫不清楚以導致助教看不懂你們在表達甚麼意思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FFFFF"/>
        </w:rPr>
        <w:t>那該次</w:t>
      </w:r>
      <w:r>
        <w:rPr>
          <w:rFonts w:ascii="Arial" w:hAnsi="Arial" w:cs="Arial"/>
          <w:sz w:val="18"/>
          <w:szCs w:val="18"/>
          <w:shd w:val="clear" w:color="auto" w:fill="FFFFFF"/>
        </w:rPr>
        <w:t>LAB</w:t>
      </w:r>
      <w:r>
        <w:rPr>
          <w:rFonts w:ascii="Arial" w:hAnsi="Arial" w:cs="Arial"/>
          <w:sz w:val="18"/>
          <w:szCs w:val="18"/>
          <w:shd w:val="clear" w:color="auto" w:fill="FFFFFF"/>
        </w:rPr>
        <w:t>的實驗報告以最低分數結算</w:t>
      </w:r>
      <w:r>
        <w:rPr>
          <w:rFonts w:hAnsi="新細明體" w:hint="eastAsia"/>
          <w:color w:val="auto"/>
        </w:rPr>
        <w:t>)</w:t>
      </w:r>
    </w:p>
    <w:p w:rsidR="00732E27" w:rsidRPr="007F1201" w:rsidRDefault="00732E27" w:rsidP="000F793B">
      <w:pPr>
        <w:pStyle w:val="Default"/>
        <w:numPr>
          <w:ilvl w:val="1"/>
          <w:numId w:val="3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每次LAB作業都需原檔(不得壓縮)</w:t>
      </w:r>
      <w:r w:rsidR="009D35E6">
        <w:rPr>
          <w:rFonts w:hAnsi="新細明體" w:cs="Times New Roman" w:hint="eastAsia"/>
          <w:color w:val="auto"/>
        </w:rPr>
        <w:t>並</w:t>
      </w:r>
      <w:bookmarkStart w:id="0" w:name="_GoBack"/>
      <w:bookmarkEnd w:id="0"/>
      <w:r w:rsidR="009D35E6" w:rsidRPr="009D35E6">
        <w:rPr>
          <w:rFonts w:hAnsi="新細明體" w:cs="Times New Roman"/>
          <w:color w:val="auto"/>
        </w:rPr>
        <w:t>標示清楚姓名與學號</w:t>
      </w:r>
      <w:r>
        <w:rPr>
          <w:rFonts w:hAnsi="新細明體" w:cs="Times New Roman" w:hint="eastAsia"/>
          <w:color w:val="auto"/>
        </w:rPr>
        <w:t>上傳至e3</w:t>
      </w:r>
      <w:r w:rsidRPr="007F1201">
        <w:rPr>
          <w:rFonts w:hAnsi="新細明體" w:hint="eastAsia"/>
          <w:color w:val="auto"/>
        </w:rPr>
        <w:t>，</w:t>
      </w:r>
      <w:r>
        <w:rPr>
          <w:rFonts w:hAnsi="新細明體" w:cs="Times New Roman" w:hint="eastAsia"/>
          <w:color w:val="auto"/>
        </w:rPr>
        <w:t xml:space="preserve">若在期限內無上傳作業者該次 </w:t>
      </w:r>
      <w:r w:rsidRPr="0001521F">
        <w:rPr>
          <w:rFonts w:hAnsi="新細明體" w:cs="Times New Roman" w:hint="eastAsia"/>
          <w:b/>
          <w:color w:val="auto"/>
        </w:rPr>
        <w:t>fail</w:t>
      </w:r>
      <w:r w:rsidRPr="007F1201">
        <w:rPr>
          <w:rFonts w:hAnsi="新細明體" w:hint="eastAsia"/>
          <w:color w:val="auto"/>
        </w:rPr>
        <w:t>。</w:t>
      </w:r>
    </w:p>
    <w:p w:rsidR="000F793B" w:rsidRPr="007F1201" w:rsidRDefault="000F793B" w:rsidP="000F793B">
      <w:pPr>
        <w:pStyle w:val="Default"/>
        <w:numPr>
          <w:ilvl w:val="1"/>
          <w:numId w:val="3"/>
        </w:numPr>
        <w:ind w:left="840" w:hanging="360"/>
        <w:rPr>
          <w:rFonts w:hAnsi="新細明體" w:cs="Times New Roman"/>
          <w:color w:val="auto"/>
        </w:rPr>
      </w:pPr>
      <w:r w:rsidRPr="007F1201">
        <w:rPr>
          <w:rFonts w:hAnsi="新細明體" w:hint="eastAsia"/>
          <w:color w:val="auto"/>
        </w:rPr>
        <w:t>如果同學因故未能如期Demo，必須提出證明，始可與助教另安排Demo時間。</w:t>
      </w:r>
    </w:p>
    <w:p w:rsidR="000F793B" w:rsidRPr="007F1201" w:rsidRDefault="000F793B" w:rsidP="000F793B">
      <w:pPr>
        <w:pStyle w:val="Default"/>
        <w:rPr>
          <w:rFonts w:hAnsi="新細明體" w:cs="Times New Roman"/>
          <w:b/>
          <w:color w:val="auto"/>
        </w:rPr>
      </w:pPr>
      <w:r w:rsidRPr="007F1201">
        <w:rPr>
          <w:rFonts w:hAnsi="新細明體" w:cs="Times New Roman"/>
          <w:b/>
          <w:bCs/>
          <w:color w:val="auto"/>
        </w:rPr>
        <w:t>II.</w:t>
      </w:r>
      <w:r w:rsidRPr="007F1201">
        <w:rPr>
          <w:rFonts w:hAnsi="新細明體" w:cs="Arial"/>
          <w:b/>
          <w:bCs/>
          <w:color w:val="auto"/>
        </w:rPr>
        <w:t xml:space="preserve"> </w:t>
      </w:r>
      <w:r w:rsidRPr="007F1201">
        <w:rPr>
          <w:rFonts w:hAnsi="新細明體" w:cs="Times New Roman"/>
          <w:b/>
          <w:color w:val="auto"/>
        </w:rPr>
        <w:t>L</w:t>
      </w:r>
      <w:r>
        <w:rPr>
          <w:rFonts w:hAnsi="新細明體" w:cs="Times New Roman" w:hint="eastAsia"/>
          <w:b/>
          <w:color w:val="auto"/>
        </w:rPr>
        <w:t>ab</w:t>
      </w:r>
      <w:r w:rsidRPr="007F1201">
        <w:rPr>
          <w:rFonts w:hAnsi="新細明體" w:cs="Times New Roman"/>
          <w:b/>
          <w:color w:val="auto"/>
        </w:rPr>
        <w:t xml:space="preserve"> Exercise Demo Rule </w:t>
      </w:r>
    </w:p>
    <w:p w:rsidR="000F793B" w:rsidRPr="007F1201" w:rsidRDefault="000F793B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 w:rsidRPr="007F1201">
        <w:rPr>
          <w:rFonts w:hAnsi="新細明體" w:cs="Times New Roman"/>
          <w:color w:val="auto"/>
        </w:rPr>
        <w:t>A.</w:t>
      </w:r>
      <w:r w:rsidRPr="007F1201">
        <w:rPr>
          <w:rFonts w:hAnsi="新細明體" w:cs="Arial" w:hint="eastAsia"/>
          <w:color w:val="auto"/>
        </w:rPr>
        <w:t xml:space="preserve"> </w:t>
      </w:r>
      <w:r w:rsidRPr="007F1201">
        <w:rPr>
          <w:rFonts w:hAnsi="新細明體" w:hint="eastAsia"/>
          <w:color w:val="auto"/>
        </w:rPr>
        <w:t xml:space="preserve">每週 </w:t>
      </w:r>
      <w:r w:rsidRPr="007F1201">
        <w:rPr>
          <w:rFonts w:hAnsi="新細明體" w:cs="Times New Roman"/>
          <w:color w:val="auto"/>
        </w:rPr>
        <w:t>LAB</w:t>
      </w:r>
      <w:r w:rsidRPr="007F1201">
        <w:rPr>
          <w:rFonts w:hAnsi="新細明體" w:cs="Times New Roman" w:hint="eastAsia"/>
          <w:color w:val="auto"/>
        </w:rPr>
        <w:t xml:space="preserve"> </w:t>
      </w:r>
      <w:r w:rsidRPr="007F1201">
        <w:rPr>
          <w:rFonts w:hAnsi="新細明體" w:hint="eastAsia"/>
          <w:color w:val="auto"/>
        </w:rPr>
        <w:t xml:space="preserve">未 </w:t>
      </w:r>
      <w:r w:rsidRPr="007F1201">
        <w:rPr>
          <w:rFonts w:hAnsi="新細明體" w:hint="eastAsia"/>
          <w:b/>
          <w:color w:val="auto"/>
        </w:rPr>
        <w:t xml:space="preserve">Demo </w:t>
      </w:r>
      <w:r w:rsidRPr="007F1201">
        <w:rPr>
          <w:rFonts w:hAnsi="新細明體" w:hint="eastAsia"/>
          <w:color w:val="auto"/>
        </w:rPr>
        <w:t>者，之後不接受補交。</w:t>
      </w:r>
    </w:p>
    <w:p w:rsidR="000F793B" w:rsidRPr="003442E2" w:rsidRDefault="000F793B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 w:rsidRPr="007F1201">
        <w:rPr>
          <w:rFonts w:hAnsi="新細明體" w:cs="Times New Roman" w:hint="eastAsia"/>
          <w:color w:val="auto"/>
        </w:rPr>
        <w:t>B</w:t>
      </w:r>
      <w:r w:rsidRPr="007F1201">
        <w:rPr>
          <w:rFonts w:hAnsi="新細明體" w:cs="Times New Roman"/>
          <w:color w:val="auto"/>
        </w:rPr>
        <w:t>.</w:t>
      </w:r>
      <w:r w:rsidRPr="007F1201">
        <w:rPr>
          <w:rFonts w:hAnsi="新細明體" w:cs="Arial"/>
          <w:color w:val="auto"/>
        </w:rPr>
        <w:t xml:space="preserve"> </w:t>
      </w:r>
      <w:r w:rsidRPr="007F1201">
        <w:rPr>
          <w:rFonts w:hAnsi="新細明體" w:hint="eastAsia"/>
          <w:color w:val="auto"/>
        </w:rPr>
        <w:t>每次</w:t>
      </w:r>
      <w:r w:rsidRPr="007F1201">
        <w:rPr>
          <w:rFonts w:hAnsi="新細明體" w:cs="Times New Roman"/>
          <w:color w:val="auto"/>
        </w:rPr>
        <w:t>LAB</w:t>
      </w:r>
      <w:r w:rsidRPr="007F1201">
        <w:rPr>
          <w:rFonts w:hAnsi="新細明體" w:cs="Times New Roman" w:hint="eastAsia"/>
          <w:color w:val="auto"/>
        </w:rPr>
        <w:t>如被發現</w:t>
      </w:r>
      <w:r w:rsidRPr="007F1201">
        <w:rPr>
          <w:rFonts w:hAnsi="新細明體" w:hint="eastAsia"/>
          <w:color w:val="auto"/>
        </w:rPr>
        <w:t>抄襲，抄襲與被抄襲者，</w:t>
      </w:r>
      <w:r>
        <w:rPr>
          <w:rFonts w:hAnsi="新細明體" w:hint="eastAsia"/>
          <w:color w:val="auto"/>
        </w:rPr>
        <w:t>在期限內重寫</w:t>
      </w:r>
      <w:r w:rsidRPr="007F1201">
        <w:rPr>
          <w:rFonts w:hAnsi="新細明體" w:hint="eastAsia"/>
          <w:color w:val="auto"/>
        </w:rPr>
        <w:t>，</w:t>
      </w:r>
      <w:r>
        <w:rPr>
          <w:rFonts w:hAnsi="新細明體" w:hint="eastAsia"/>
          <w:color w:val="auto"/>
        </w:rPr>
        <w:t xml:space="preserve">若沒重寫則 </w:t>
      </w:r>
      <w:r w:rsidRPr="00620D11">
        <w:rPr>
          <w:rFonts w:hAnsi="新細明體" w:hint="eastAsia"/>
          <w:b/>
          <w:color w:val="auto"/>
        </w:rPr>
        <w:t>fail</w:t>
      </w:r>
      <w:r w:rsidRPr="007F1201">
        <w:rPr>
          <w:rFonts w:hAnsi="新細明體" w:hint="eastAsia"/>
          <w:color w:val="auto"/>
        </w:rPr>
        <w:t>。</w:t>
      </w:r>
    </w:p>
    <w:p w:rsidR="000F793B" w:rsidRPr="007F1201" w:rsidRDefault="00732E27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C</w:t>
      </w:r>
      <w:r w:rsidR="000F793B" w:rsidRPr="007F1201">
        <w:rPr>
          <w:rFonts w:hAnsi="新細明體" w:cs="Times New Roman"/>
          <w:color w:val="auto"/>
        </w:rPr>
        <w:t>.</w:t>
      </w:r>
      <w:r w:rsidR="000F793B">
        <w:rPr>
          <w:rFonts w:hAnsi="新細明體" w:cs="Arial" w:hint="eastAsia"/>
          <w:color w:val="auto"/>
        </w:rPr>
        <w:t xml:space="preserve"> </w:t>
      </w:r>
      <w:r w:rsidR="000F793B" w:rsidRPr="007F1201">
        <w:rPr>
          <w:rFonts w:hAnsi="新細明體" w:cs="Arial" w:hint="eastAsia"/>
          <w:color w:val="auto"/>
        </w:rPr>
        <w:t xml:space="preserve">Demo </w:t>
      </w:r>
      <w:r w:rsidR="000F793B" w:rsidRPr="007F1201">
        <w:rPr>
          <w:rFonts w:hAnsi="新細明體" w:hint="eastAsia"/>
          <w:color w:val="auto"/>
        </w:rPr>
        <w:t>的時候，助教會詢問程式細節，故須熟悉自己的程式細節或是軟體的操作流程，</w:t>
      </w:r>
      <w:r w:rsidR="000F793B">
        <w:rPr>
          <w:rFonts w:hAnsi="新細明體" w:hint="eastAsia"/>
          <w:color w:val="auto"/>
        </w:rPr>
        <w:t>無法回答者只給基本分數</w:t>
      </w:r>
      <w:r w:rsidR="000F793B" w:rsidRPr="007F1201">
        <w:rPr>
          <w:rFonts w:hAnsi="新細明體" w:hint="eastAsia"/>
          <w:color w:val="auto"/>
        </w:rPr>
        <w:t>。</w:t>
      </w:r>
      <w:r w:rsidR="000F793B" w:rsidRPr="007F1201">
        <w:rPr>
          <w:rFonts w:hAnsi="新細明體" w:cs="Times New Roman"/>
          <w:color w:val="auto"/>
        </w:rPr>
        <w:t xml:space="preserve"> </w:t>
      </w:r>
    </w:p>
    <w:p w:rsidR="000F793B" w:rsidRPr="007F1201" w:rsidRDefault="00732E27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D</w:t>
      </w:r>
      <w:r w:rsidR="000F793B" w:rsidRPr="007F1201">
        <w:rPr>
          <w:rFonts w:hAnsi="新細明體" w:cs="Arial" w:hint="eastAsia"/>
          <w:color w:val="auto"/>
        </w:rPr>
        <w:t>.</w:t>
      </w:r>
      <w:r w:rsidR="000F793B" w:rsidRPr="007F1201">
        <w:rPr>
          <w:rFonts w:hAnsi="新細明體" w:cs="Arial"/>
          <w:color w:val="auto"/>
        </w:rPr>
        <w:t xml:space="preserve"> </w:t>
      </w:r>
      <w:r w:rsidR="000F793B" w:rsidRPr="007F1201">
        <w:rPr>
          <w:rFonts w:hAnsi="新細明體" w:hint="eastAsia"/>
          <w:color w:val="auto"/>
        </w:rPr>
        <w:t>不得使用別人的帳號</w:t>
      </w:r>
      <w:r w:rsidR="000F793B" w:rsidRPr="007F1201">
        <w:rPr>
          <w:rFonts w:hAnsi="新細明體" w:cs="Times New Roman"/>
          <w:color w:val="auto"/>
        </w:rPr>
        <w:t>DEMO</w:t>
      </w:r>
      <w:r w:rsidR="000F793B" w:rsidRPr="007F1201">
        <w:rPr>
          <w:rFonts w:hAnsi="新細明體" w:hint="eastAsia"/>
          <w:color w:val="auto"/>
        </w:rPr>
        <w:t>，違者視作抄襲。</w:t>
      </w:r>
      <w:r w:rsidR="000F793B" w:rsidRPr="007F1201">
        <w:rPr>
          <w:rFonts w:hAnsi="新細明體" w:cs="Times New Roman"/>
          <w:color w:val="auto"/>
        </w:rPr>
        <w:t xml:space="preserve"> </w:t>
      </w:r>
    </w:p>
    <w:p w:rsidR="000F793B" w:rsidRPr="007F1201" w:rsidRDefault="00732E27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E</w:t>
      </w:r>
      <w:r w:rsidR="000F793B" w:rsidRPr="007F1201">
        <w:rPr>
          <w:rFonts w:hAnsi="新細明體" w:cs="Times New Roman" w:hint="eastAsia"/>
          <w:color w:val="auto"/>
        </w:rPr>
        <w:t>. 上機時間遲到十</w:t>
      </w:r>
      <w:r w:rsidR="000F793B">
        <w:rPr>
          <w:rFonts w:hAnsi="新細明體" w:cs="Times New Roman" w:hint="eastAsia"/>
          <w:color w:val="auto"/>
        </w:rPr>
        <w:t>五</w:t>
      </w:r>
      <w:r w:rsidR="000F793B" w:rsidRPr="007F1201">
        <w:rPr>
          <w:rFonts w:hAnsi="新細明體" w:cs="Times New Roman" w:hint="eastAsia"/>
          <w:color w:val="auto"/>
        </w:rPr>
        <w:t>分鐘後才進教室者，</w:t>
      </w:r>
      <w:r w:rsidR="000F793B">
        <w:rPr>
          <w:rFonts w:hAnsi="新細明體" w:cs="Times New Roman" w:hint="eastAsia"/>
          <w:color w:val="auto"/>
        </w:rPr>
        <w:t>該上機時段將給予他人使用</w:t>
      </w:r>
      <w:r w:rsidR="000F793B" w:rsidRPr="007F1201">
        <w:rPr>
          <w:rFonts w:hAnsi="新細明體" w:cs="Times New Roman" w:hint="eastAsia"/>
          <w:color w:val="auto"/>
        </w:rPr>
        <w:t>。</w:t>
      </w:r>
    </w:p>
    <w:p w:rsidR="000F793B" w:rsidRPr="007F1201" w:rsidRDefault="00732E27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F</w:t>
      </w:r>
      <w:r w:rsidR="000F793B" w:rsidRPr="007F1201">
        <w:rPr>
          <w:rFonts w:hAnsi="新細明體" w:cs="Times New Roman" w:hint="eastAsia"/>
          <w:color w:val="auto"/>
        </w:rPr>
        <w:t xml:space="preserve">. </w:t>
      </w:r>
      <w:r w:rsidR="000F793B">
        <w:rPr>
          <w:rFonts w:hAnsi="新細明體" w:cs="Times New Roman" w:hint="eastAsia"/>
          <w:color w:val="auto"/>
        </w:rPr>
        <w:t>每次上機都須簽到</w:t>
      </w:r>
      <w:r w:rsidR="000F793B" w:rsidRPr="007F1201">
        <w:rPr>
          <w:rFonts w:hAnsi="新細明體" w:cs="Times New Roman" w:hint="eastAsia"/>
          <w:color w:val="auto"/>
        </w:rPr>
        <w:t>，超過兩次上機未來簽到者，學期成績不給予調分。</w:t>
      </w:r>
    </w:p>
    <w:p w:rsidR="000F793B" w:rsidRPr="007F1201" w:rsidRDefault="00732E27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G</w:t>
      </w:r>
      <w:r w:rsidR="000F793B" w:rsidRPr="007F1201">
        <w:rPr>
          <w:rFonts w:hAnsi="新細明體" w:cs="Times New Roman"/>
          <w:color w:val="auto"/>
        </w:rPr>
        <w:t>.</w:t>
      </w:r>
      <w:r w:rsidR="000F793B" w:rsidRPr="007F1201">
        <w:rPr>
          <w:rFonts w:hAnsi="新細明體" w:cs="Arial"/>
          <w:color w:val="auto"/>
        </w:rPr>
        <w:t xml:space="preserve"> </w:t>
      </w:r>
      <w:r w:rsidR="000F793B" w:rsidRPr="007F1201">
        <w:rPr>
          <w:rFonts w:hAnsi="新細明體" w:hint="eastAsia"/>
          <w:color w:val="auto"/>
        </w:rPr>
        <w:t>每次</w:t>
      </w:r>
      <w:r w:rsidR="000F793B" w:rsidRPr="007F1201">
        <w:rPr>
          <w:rFonts w:hAnsi="新細明體" w:cs="Times New Roman"/>
          <w:color w:val="auto"/>
        </w:rPr>
        <w:t>LAB</w:t>
      </w:r>
      <w:r w:rsidR="000F793B" w:rsidRPr="007F1201">
        <w:rPr>
          <w:rFonts w:hAnsi="新細明體" w:hint="eastAsia"/>
          <w:color w:val="auto"/>
        </w:rPr>
        <w:t>若有其它問題，依上課公佈為主。</w:t>
      </w:r>
    </w:p>
    <w:p w:rsidR="000F793B" w:rsidRPr="007F1201" w:rsidRDefault="00732E27" w:rsidP="000F793B">
      <w:pPr>
        <w:pStyle w:val="Default"/>
        <w:numPr>
          <w:ilvl w:val="1"/>
          <w:numId w:val="1"/>
        </w:numPr>
        <w:ind w:left="840" w:hanging="360"/>
        <w:rPr>
          <w:rFonts w:hAnsi="新細明體" w:cs="Times New Roman"/>
          <w:color w:val="auto"/>
        </w:rPr>
      </w:pPr>
      <w:r>
        <w:rPr>
          <w:rFonts w:hAnsi="新細明體" w:cs="Times New Roman" w:hint="eastAsia"/>
          <w:color w:val="auto"/>
        </w:rPr>
        <w:t>H</w:t>
      </w:r>
      <w:r w:rsidR="000F793B" w:rsidRPr="007F1201">
        <w:rPr>
          <w:rFonts w:hAnsi="新細明體" w:cs="Times New Roman" w:hint="eastAsia"/>
          <w:color w:val="auto"/>
        </w:rPr>
        <w:t>. 課程如有修正</w:t>
      </w:r>
      <w:r w:rsidR="000F793B" w:rsidRPr="007F1201">
        <w:rPr>
          <w:rFonts w:hAnsi="新細明體" w:hint="eastAsia"/>
          <w:color w:val="auto"/>
        </w:rPr>
        <w:t>，將透過</w:t>
      </w:r>
      <w:r w:rsidR="000F793B">
        <w:rPr>
          <w:rFonts w:hAnsi="新細明體" w:hint="eastAsia"/>
          <w:color w:val="auto"/>
        </w:rPr>
        <w:t>e3</w:t>
      </w:r>
      <w:r w:rsidR="000F793B" w:rsidRPr="007F1201">
        <w:rPr>
          <w:rFonts w:hAnsi="新細明體" w:hint="eastAsia"/>
          <w:color w:val="auto"/>
        </w:rPr>
        <w:t>網路公告，不再一一通知。</w:t>
      </w:r>
    </w:p>
    <w:p w:rsidR="000F793B" w:rsidRPr="007F1201" w:rsidRDefault="000F793B" w:rsidP="000F793B">
      <w:pPr>
        <w:pStyle w:val="Default"/>
        <w:rPr>
          <w:rFonts w:hAnsi="新細明體" w:cs="Times New Roman"/>
          <w:b/>
          <w:color w:val="auto"/>
        </w:rPr>
      </w:pPr>
      <w:r w:rsidRPr="007F1201">
        <w:rPr>
          <w:rFonts w:hAnsi="新細明體" w:cs="Times New Roman" w:hint="eastAsia"/>
          <w:b/>
          <w:color w:val="auto"/>
        </w:rPr>
        <w:t>I</w:t>
      </w:r>
      <w:r>
        <w:rPr>
          <w:rFonts w:hAnsi="新細明體" w:cs="Times New Roman" w:hint="eastAsia"/>
          <w:b/>
          <w:color w:val="auto"/>
        </w:rPr>
        <w:t>II</w:t>
      </w:r>
      <w:r w:rsidRPr="007F1201">
        <w:rPr>
          <w:rFonts w:hAnsi="新細明體" w:cs="Times New Roman" w:hint="eastAsia"/>
          <w:b/>
          <w:color w:val="auto"/>
        </w:rPr>
        <w:t xml:space="preserve">. Quiz &amp; On-Line Test </w:t>
      </w:r>
      <w:r w:rsidRPr="007F1201">
        <w:rPr>
          <w:rFonts w:hAnsi="新細明體" w:cs="Times New Roman"/>
          <w:b/>
          <w:color w:val="auto"/>
        </w:rPr>
        <w:t>Rule</w:t>
      </w:r>
    </w:p>
    <w:p w:rsidR="000F793B" w:rsidRPr="007F1201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/>
          <w:color w:val="auto"/>
        </w:rPr>
      </w:pPr>
      <w:r w:rsidRPr="007F1201">
        <w:rPr>
          <w:rFonts w:hAnsi="新細明體" w:hint="eastAsia"/>
          <w:color w:val="auto"/>
        </w:rPr>
        <w:t xml:space="preserve">遲到十分鐘該次考試 </w:t>
      </w:r>
      <w:r>
        <w:rPr>
          <w:rFonts w:hAnsi="新細明體" w:hint="eastAsia"/>
          <w:b/>
          <w:color w:val="auto"/>
        </w:rPr>
        <w:t>fai</w:t>
      </w:r>
      <w:r w:rsidRPr="007F1201">
        <w:rPr>
          <w:rFonts w:hAnsi="新細明體" w:hint="eastAsia"/>
          <w:b/>
          <w:color w:val="auto"/>
        </w:rPr>
        <w:t>l</w:t>
      </w:r>
      <w:r w:rsidRPr="007F1201">
        <w:rPr>
          <w:rFonts w:hAnsi="新細明體" w:hint="eastAsia"/>
          <w:color w:val="auto"/>
        </w:rPr>
        <w:t>。</w:t>
      </w:r>
    </w:p>
    <w:p w:rsidR="000F793B" w:rsidRPr="003442E2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 w:cs="Times New Roman"/>
          <w:color w:val="auto"/>
        </w:rPr>
      </w:pPr>
      <w:r w:rsidRPr="007F1201">
        <w:rPr>
          <w:rFonts w:hAnsi="新細明體" w:cs="Times New Roman" w:hint="eastAsia"/>
          <w:color w:val="auto"/>
        </w:rPr>
        <w:t>禁止攜帶 Flash Key 與 任何儲存裝置</w:t>
      </w:r>
      <w:r w:rsidRPr="007F1201">
        <w:rPr>
          <w:rFonts w:hAnsi="新細明體" w:hint="eastAsia"/>
          <w:color w:val="auto"/>
        </w:rPr>
        <w:t>。</w:t>
      </w:r>
    </w:p>
    <w:p w:rsidR="000F793B" w:rsidRPr="007F1201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 w:cs="Times New Roman"/>
          <w:color w:val="auto"/>
        </w:rPr>
      </w:pPr>
      <w:proofErr w:type="gramStart"/>
      <w:r>
        <w:rPr>
          <w:rFonts w:hAnsi="新細明體" w:hint="eastAsia"/>
          <w:color w:val="auto"/>
        </w:rPr>
        <w:t>上機考不准</w:t>
      </w:r>
      <w:proofErr w:type="gramEnd"/>
      <w:r>
        <w:rPr>
          <w:rFonts w:hAnsi="新細明體" w:hint="eastAsia"/>
          <w:color w:val="auto"/>
        </w:rPr>
        <w:t>使用手機</w:t>
      </w:r>
      <w:r w:rsidRPr="007F1201">
        <w:rPr>
          <w:rFonts w:hAnsi="新細明體" w:hint="eastAsia"/>
          <w:color w:val="auto"/>
        </w:rPr>
        <w:t>，</w:t>
      </w:r>
      <w:r>
        <w:rPr>
          <w:rFonts w:hAnsi="新細明體" w:hint="eastAsia"/>
          <w:color w:val="auto"/>
        </w:rPr>
        <w:t xml:space="preserve">違者該次 </w:t>
      </w:r>
      <w:r w:rsidRPr="007B62B3">
        <w:rPr>
          <w:rFonts w:hAnsi="新細明體" w:hint="eastAsia"/>
          <w:b/>
          <w:color w:val="auto"/>
        </w:rPr>
        <w:t>fail</w:t>
      </w:r>
      <w:r>
        <w:rPr>
          <w:rFonts w:hAnsi="新細明體" w:hint="eastAsia"/>
          <w:b/>
          <w:color w:val="auto"/>
        </w:rPr>
        <w:t xml:space="preserve"> </w:t>
      </w:r>
      <w:r>
        <w:rPr>
          <w:rFonts w:hAnsi="新細明體" w:hint="eastAsia"/>
          <w:color w:val="auto"/>
        </w:rPr>
        <w:t>計算</w:t>
      </w:r>
      <w:r w:rsidRPr="007F1201">
        <w:rPr>
          <w:rFonts w:hAnsi="新細明體" w:hint="eastAsia"/>
          <w:color w:val="auto"/>
        </w:rPr>
        <w:t>。</w:t>
      </w:r>
    </w:p>
    <w:p w:rsidR="000F793B" w:rsidRPr="007F1201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 w:cs="Times New Roman"/>
          <w:color w:val="auto"/>
        </w:rPr>
      </w:pPr>
      <w:r w:rsidRPr="007F1201">
        <w:rPr>
          <w:rFonts w:hAnsi="新細明體" w:cs="Arial" w:hint="eastAsia"/>
          <w:color w:val="auto"/>
        </w:rPr>
        <w:t xml:space="preserve">Demo </w:t>
      </w:r>
      <w:r w:rsidRPr="007F1201">
        <w:rPr>
          <w:rFonts w:hAnsi="新細明體" w:hint="eastAsia"/>
          <w:color w:val="auto"/>
        </w:rPr>
        <w:t>的時候，助教會詢問程式細節，故須熟悉自己的程式細節或是軟體的操作流程。</w:t>
      </w:r>
    </w:p>
    <w:p w:rsidR="000F793B" w:rsidRPr="007F1201" w:rsidRDefault="000F793B" w:rsidP="000F793B">
      <w:pPr>
        <w:pStyle w:val="Default"/>
        <w:numPr>
          <w:ilvl w:val="1"/>
          <w:numId w:val="2"/>
        </w:numPr>
        <w:rPr>
          <w:rFonts w:hAnsi="新細明體" w:cs="Times New Roman"/>
          <w:color w:val="auto"/>
        </w:rPr>
      </w:pPr>
      <w:r w:rsidRPr="007F1201">
        <w:rPr>
          <w:rFonts w:hAnsi="新細明體" w:cs="Times New Roman" w:hint="eastAsia"/>
          <w:color w:val="auto"/>
        </w:rPr>
        <w:lastRenderedPageBreak/>
        <w:t>實作結果</w:t>
      </w:r>
      <w:r w:rsidRPr="007F1201">
        <w:rPr>
          <w:rFonts w:hAnsi="新細明體" w:cs="Times New Roman" w:hint="eastAsia"/>
          <w:color w:val="auto"/>
        </w:rPr>
        <w:tab/>
      </w:r>
      <w:r w:rsidRPr="007F1201">
        <w:rPr>
          <w:rFonts w:hAnsi="新細明體" w:cs="Times New Roman" w:hint="eastAsia"/>
          <w:color w:val="auto"/>
        </w:rPr>
        <w:tab/>
      </w:r>
    </w:p>
    <w:p w:rsidR="000F793B" w:rsidRPr="007F1201" w:rsidRDefault="000F793B" w:rsidP="000F793B">
      <w:pPr>
        <w:pStyle w:val="Default"/>
        <w:numPr>
          <w:ilvl w:val="1"/>
          <w:numId w:val="2"/>
        </w:numPr>
        <w:rPr>
          <w:rFonts w:hAnsi="新細明體" w:cs="Times New Roman"/>
          <w:color w:val="auto"/>
        </w:rPr>
      </w:pPr>
      <w:r w:rsidRPr="007F1201">
        <w:rPr>
          <w:rFonts w:hAnsi="新細明體" w:cs="Times New Roman" w:hint="eastAsia"/>
          <w:color w:val="auto"/>
        </w:rPr>
        <w:t>程式碼解說</w:t>
      </w:r>
      <w:r w:rsidRPr="007F1201">
        <w:rPr>
          <w:rFonts w:hAnsi="新細明體" w:cs="Times New Roman" w:hint="eastAsia"/>
          <w:color w:val="auto"/>
        </w:rPr>
        <w:tab/>
      </w:r>
    </w:p>
    <w:p w:rsidR="000F793B" w:rsidRPr="007F1201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 w:cs="Times New Roman"/>
          <w:color w:val="auto"/>
        </w:rPr>
      </w:pPr>
      <w:r w:rsidRPr="007F1201">
        <w:rPr>
          <w:rFonts w:hAnsi="新細明體" w:hint="eastAsia"/>
          <w:color w:val="auto"/>
        </w:rPr>
        <w:t>不得用別人的帳號</w:t>
      </w:r>
      <w:r w:rsidRPr="007F1201">
        <w:rPr>
          <w:rFonts w:hAnsi="新細明體" w:cs="Times New Roman"/>
          <w:color w:val="auto"/>
        </w:rPr>
        <w:t>DEMO</w:t>
      </w:r>
      <w:r w:rsidRPr="007F1201">
        <w:rPr>
          <w:rFonts w:hAnsi="新細明體" w:hint="eastAsia"/>
          <w:color w:val="auto"/>
        </w:rPr>
        <w:t>，違者視</w:t>
      </w:r>
      <w:r>
        <w:rPr>
          <w:rFonts w:hAnsi="新細明體" w:hint="eastAsia"/>
          <w:color w:val="auto"/>
        </w:rPr>
        <w:t>同作弊</w:t>
      </w:r>
      <w:r w:rsidRPr="007F1201">
        <w:rPr>
          <w:rFonts w:hAnsi="新細明體" w:hint="eastAsia"/>
          <w:color w:val="auto"/>
        </w:rPr>
        <w:t>。</w:t>
      </w:r>
    </w:p>
    <w:p w:rsidR="000F793B" w:rsidRPr="007F1201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 w:cs="Times New Roman"/>
          <w:color w:val="auto"/>
        </w:rPr>
      </w:pPr>
      <w:r w:rsidRPr="007F1201">
        <w:rPr>
          <w:rFonts w:hAnsi="新細明體" w:cs="Times New Roman" w:hint="eastAsia"/>
          <w:color w:val="auto"/>
        </w:rPr>
        <w:t>考試時如有</w:t>
      </w:r>
      <w:r>
        <w:rPr>
          <w:rFonts w:hAnsi="新細明體" w:cs="Times New Roman" w:hint="eastAsia"/>
          <w:color w:val="auto"/>
        </w:rPr>
        <w:t>作弊</w:t>
      </w:r>
      <w:r w:rsidRPr="007F1201">
        <w:rPr>
          <w:rFonts w:hAnsi="新細明體" w:cs="Times New Roman" w:hint="eastAsia"/>
          <w:color w:val="auto"/>
        </w:rPr>
        <w:t>者</w:t>
      </w:r>
      <w:r w:rsidRPr="007F1201">
        <w:rPr>
          <w:rFonts w:hAnsi="新細明體" w:hint="eastAsia"/>
          <w:color w:val="auto"/>
        </w:rPr>
        <w:t>，一概交由校方處理。</w:t>
      </w:r>
    </w:p>
    <w:p w:rsidR="000F793B" w:rsidRPr="007F1201" w:rsidRDefault="000F793B" w:rsidP="000F793B">
      <w:pPr>
        <w:pStyle w:val="Default"/>
        <w:numPr>
          <w:ilvl w:val="0"/>
          <w:numId w:val="2"/>
        </w:numPr>
        <w:ind w:left="840"/>
        <w:rPr>
          <w:rFonts w:hAnsi="新細明體" w:cs="Times New Roman"/>
          <w:color w:val="auto"/>
        </w:rPr>
      </w:pPr>
      <w:r w:rsidRPr="007F1201">
        <w:rPr>
          <w:rFonts w:hAnsi="新細明體" w:hint="eastAsia"/>
          <w:color w:val="auto"/>
        </w:rPr>
        <w:t>筆試內容，理論部份+實作部份。(</w:t>
      </w:r>
      <w:r>
        <w:rPr>
          <w:rFonts w:hAnsi="新細明體" w:hint="eastAsia"/>
          <w:color w:val="auto"/>
        </w:rPr>
        <w:t>暫</w:t>
      </w:r>
      <w:r w:rsidRPr="007F1201">
        <w:rPr>
          <w:rFonts w:hAnsi="新細明體" w:hint="eastAsia"/>
          <w:color w:val="auto"/>
        </w:rPr>
        <w:t>定)</w:t>
      </w:r>
    </w:p>
    <w:p w:rsidR="000F793B" w:rsidRDefault="000F793B" w:rsidP="000F793B">
      <w:pPr>
        <w:pStyle w:val="Default"/>
        <w:rPr>
          <w:rFonts w:hAnsi="新細明體" w:cs="Times New Roman"/>
          <w:b/>
          <w:color w:val="auto"/>
        </w:rPr>
      </w:pPr>
      <w:r>
        <w:rPr>
          <w:rFonts w:hAnsi="新細明體" w:cs="Times New Roman" w:hint="eastAsia"/>
          <w:b/>
          <w:color w:val="auto"/>
        </w:rPr>
        <w:t>I</w:t>
      </w:r>
      <w:r w:rsidRPr="007F1201">
        <w:rPr>
          <w:rFonts w:hAnsi="新細明體" w:cs="Times New Roman"/>
          <w:b/>
          <w:color w:val="auto"/>
        </w:rPr>
        <w:t>V. Grade</w:t>
      </w:r>
    </w:p>
    <w:p w:rsidR="000F793B" w:rsidRDefault="000F793B" w:rsidP="000F793B">
      <w:pPr>
        <w:pStyle w:val="Default"/>
        <w:rPr>
          <w:rFonts w:hAnsi="新細明體" w:cs="Times New Roman"/>
          <w:b/>
          <w:color w:val="auto"/>
        </w:rPr>
      </w:pPr>
      <w:r>
        <w:rPr>
          <w:rFonts w:hAnsi="新細明體" w:cs="Times New Roman" w:hint="eastAsia"/>
          <w:b/>
          <w:color w:val="auto"/>
        </w:rPr>
        <w:t xml:space="preserve">    A. </w:t>
      </w:r>
      <w:r w:rsidRPr="007F1201">
        <w:rPr>
          <w:rFonts w:hAnsi="新細明體"/>
          <w:color w:val="auto"/>
        </w:rPr>
        <w:t>HW Labs</w:t>
      </w:r>
      <w:r>
        <w:rPr>
          <w:rFonts w:hAnsi="新細明體" w:hint="eastAsia"/>
          <w:color w:val="auto"/>
        </w:rPr>
        <w:t xml:space="preserve">   </w:t>
      </w:r>
    </w:p>
    <w:p w:rsidR="000F793B" w:rsidRDefault="000F793B" w:rsidP="000F793B">
      <w:pPr>
        <w:pStyle w:val="Default"/>
        <w:ind w:firstLineChars="200" w:firstLine="480"/>
        <w:rPr>
          <w:rFonts w:hAnsi="新細明體" w:cs="Times New Roman"/>
          <w:b/>
          <w:color w:val="auto"/>
        </w:rPr>
      </w:pPr>
      <w:r>
        <w:rPr>
          <w:rFonts w:hAnsi="新細明體" w:cs="Times New Roman" w:hint="eastAsia"/>
          <w:b/>
          <w:color w:val="auto"/>
        </w:rPr>
        <w:t>B.</w:t>
      </w:r>
      <w:r w:rsidRPr="007F1201">
        <w:rPr>
          <w:rFonts w:hAnsi="新細明體" w:hint="eastAsia"/>
          <w:color w:val="auto"/>
        </w:rPr>
        <w:t xml:space="preserve"> </w:t>
      </w:r>
      <w:r w:rsidRPr="007F1201">
        <w:rPr>
          <w:rFonts w:hAnsi="新細明體"/>
          <w:color w:val="auto"/>
        </w:rPr>
        <w:t xml:space="preserve">On-line </w:t>
      </w:r>
      <w:r>
        <w:rPr>
          <w:rFonts w:hAnsi="新細明體"/>
          <w:color w:val="auto"/>
        </w:rPr>
        <w:t>Tests</w:t>
      </w:r>
    </w:p>
    <w:p w:rsidR="000F793B" w:rsidRDefault="000F793B" w:rsidP="000F793B">
      <w:pPr>
        <w:pStyle w:val="Default"/>
        <w:ind w:firstLineChars="200" w:firstLine="480"/>
        <w:rPr>
          <w:rFonts w:hAnsi="新細明體" w:cs="Times New Roman"/>
          <w:b/>
          <w:color w:val="auto"/>
        </w:rPr>
      </w:pPr>
      <w:r>
        <w:rPr>
          <w:rFonts w:hAnsi="新細明體" w:cs="Times New Roman" w:hint="eastAsia"/>
          <w:b/>
          <w:color w:val="auto"/>
        </w:rPr>
        <w:t xml:space="preserve">C. </w:t>
      </w:r>
      <w:r>
        <w:rPr>
          <w:rFonts w:hAnsi="新細明體" w:cs="Times New Roman" w:hint="eastAsia"/>
          <w:color w:val="auto"/>
        </w:rPr>
        <w:t xml:space="preserve">Test       </w:t>
      </w:r>
    </w:p>
    <w:p w:rsidR="000F793B" w:rsidRPr="00CC312B" w:rsidRDefault="000F793B" w:rsidP="000F793B">
      <w:pPr>
        <w:rPr>
          <w:rFonts w:ascii="新細明體" w:hAnsi="新細明體"/>
          <w:szCs w:val="24"/>
        </w:rPr>
      </w:pPr>
    </w:p>
    <w:p w:rsidR="000F793B" w:rsidRDefault="000F793B" w:rsidP="000F793B"/>
    <w:p w:rsidR="008D486E" w:rsidRDefault="008D486E" w:rsidP="000F793B"/>
    <w:p w:rsidR="008D486E" w:rsidRPr="00A83603" w:rsidRDefault="008D486E" w:rsidP="008D486E">
      <w:pPr>
        <w:jc w:val="center"/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大助教:</w:t>
      </w:r>
    </w:p>
    <w:p w:rsidR="008D486E" w:rsidRPr="00A83603" w:rsidRDefault="008D486E" w:rsidP="008D486E">
      <w:pPr>
        <w:jc w:val="center"/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黃偉鑫</w:t>
      </w:r>
    </w:p>
    <w:p w:rsidR="008D486E" w:rsidRDefault="008D486E" w:rsidP="008D486E">
      <w:pPr>
        <w:jc w:val="center"/>
        <w:rPr>
          <w:rFonts w:ascii="新細明體" w:hAnsi="新細明體"/>
          <w:szCs w:val="24"/>
        </w:rPr>
      </w:pPr>
      <w:r>
        <w:rPr>
          <w:rFonts w:ascii="新細明體" w:hAnsi="新細明體"/>
          <w:szCs w:val="24"/>
        </w:rPr>
        <w:t>W</w:t>
      </w:r>
      <w:r>
        <w:rPr>
          <w:rFonts w:ascii="新細明體" w:hAnsi="新細明體" w:hint="eastAsia"/>
          <w:szCs w:val="24"/>
        </w:rPr>
        <w:t>hhuang1020@gmail.com</w:t>
      </w:r>
    </w:p>
    <w:p w:rsidR="008D486E" w:rsidRPr="008D486E" w:rsidRDefault="008D486E" w:rsidP="000F793B"/>
    <w:sectPr w:rsidR="008D486E" w:rsidRPr="008D4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D38" w:rsidRDefault="00055D38" w:rsidP="008D486E">
      <w:r>
        <w:separator/>
      </w:r>
    </w:p>
  </w:endnote>
  <w:endnote w:type="continuationSeparator" w:id="0">
    <w:p w:rsidR="00055D38" w:rsidRDefault="00055D38" w:rsidP="008D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D38" w:rsidRDefault="00055D38" w:rsidP="008D486E">
      <w:r>
        <w:separator/>
      </w:r>
    </w:p>
  </w:footnote>
  <w:footnote w:type="continuationSeparator" w:id="0">
    <w:p w:rsidR="00055D38" w:rsidRDefault="00055D38" w:rsidP="008D4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22423"/>
    <w:multiLevelType w:val="hybridMultilevel"/>
    <w:tmpl w:val="71CC102B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661A47"/>
    <w:multiLevelType w:val="hybridMultilevel"/>
    <w:tmpl w:val="C43CE742"/>
    <w:lvl w:ilvl="0" w:tplc="D2F8F1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1320"/>
        </w:tabs>
        <w:ind w:left="132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A3D5AED"/>
    <w:multiLevelType w:val="hybridMultilevel"/>
    <w:tmpl w:val="F74CCB5C"/>
    <w:lvl w:ilvl="0" w:tplc="FFFFFFFF">
      <w:start w:val="1"/>
      <w:numFmt w:val="decimal"/>
      <w:suff w:val="nothing"/>
      <w:lvlText w:val=""/>
      <w:lvlJc w:val="left"/>
    </w:lvl>
    <w:lvl w:ilvl="1" w:tplc="04090011">
      <w:start w:val="1"/>
      <w:numFmt w:val="upperLetter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BC"/>
    <w:rsid w:val="00055D38"/>
    <w:rsid w:val="000F793B"/>
    <w:rsid w:val="001373BB"/>
    <w:rsid w:val="002101A4"/>
    <w:rsid w:val="00366ABC"/>
    <w:rsid w:val="006026DB"/>
    <w:rsid w:val="006C4AC8"/>
    <w:rsid w:val="00732E27"/>
    <w:rsid w:val="008D486E"/>
    <w:rsid w:val="009D35E6"/>
    <w:rsid w:val="00C2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93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D4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48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4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486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93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D4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48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4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48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</dc:creator>
  <cp:lastModifiedBy>Sing</cp:lastModifiedBy>
  <cp:revision>7</cp:revision>
  <dcterms:created xsi:type="dcterms:W3CDTF">2016-09-26T13:42:00Z</dcterms:created>
  <dcterms:modified xsi:type="dcterms:W3CDTF">2016-09-26T14:47:00Z</dcterms:modified>
</cp:coreProperties>
</file>