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624"/>
        <w:gridCol w:w="4592"/>
        <w:gridCol w:w="458"/>
        <w:gridCol w:w="3631"/>
        <w:gridCol w:w="3619"/>
      </w:tblGrid>
      <w:tr w:rsidR="009867E0" w:rsidRPr="00C24189" w14:paraId="4886A10C" w14:textId="77777777" w:rsidTr="00D871B3">
        <w:tc>
          <w:tcPr>
            <w:tcW w:w="14598" w:type="dxa"/>
            <w:gridSpan w:val="6"/>
            <w:shd w:val="clear" w:color="auto" w:fill="auto"/>
            <w:vAlign w:val="center"/>
          </w:tcPr>
          <w:p w14:paraId="4886A10B" w14:textId="2FAF3128" w:rsidR="009867E0" w:rsidRPr="00C24189" w:rsidRDefault="009867E0" w:rsidP="006101DE">
            <w:pPr>
              <w:keepNext/>
              <w:rPr>
                <w:rFonts w:ascii="Calibri" w:hAnsi="Calibri"/>
                <w:sz w:val="22"/>
                <w:szCs w:val="22"/>
              </w:rPr>
            </w:pPr>
            <w:r w:rsidRPr="00DD135E">
              <w:rPr>
                <w:rFonts w:ascii="Calibri" w:eastAsia="Calibri" w:hAnsi="Calibri"/>
                <w:b/>
                <w:sz w:val="20"/>
                <w:szCs w:val="22"/>
              </w:rPr>
              <w:t xml:space="preserve">A. </w:t>
            </w:r>
            <w:r w:rsidR="006101DE" w:rsidRPr="00DD135E">
              <w:rPr>
                <w:rFonts w:ascii="Calibri" w:eastAsia="Calibri" w:hAnsi="Calibri"/>
                <w:b/>
                <w:sz w:val="20"/>
                <w:szCs w:val="22"/>
              </w:rPr>
              <w:t>General Information</w:t>
            </w:r>
          </w:p>
        </w:tc>
      </w:tr>
      <w:tr w:rsidR="009867E0" w:rsidRPr="00C24189" w14:paraId="4886A113" w14:textId="77777777" w:rsidTr="00D871B3">
        <w:tc>
          <w:tcPr>
            <w:tcW w:w="450" w:type="dxa"/>
          </w:tcPr>
          <w:p w14:paraId="4886A10D"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01</w:t>
            </w:r>
          </w:p>
        </w:tc>
        <w:tc>
          <w:tcPr>
            <w:tcW w:w="1639" w:type="dxa"/>
            <w:shd w:val="clear" w:color="auto" w:fill="auto"/>
          </w:tcPr>
          <w:p w14:paraId="4886A10E"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Name:</w:t>
            </w:r>
          </w:p>
        </w:tc>
        <w:tc>
          <w:tcPr>
            <w:tcW w:w="4680" w:type="dxa"/>
            <w:shd w:val="clear" w:color="auto" w:fill="auto"/>
          </w:tcPr>
          <w:p w14:paraId="4886A10F" w14:textId="77777777" w:rsidR="009867E0" w:rsidRPr="00C24189" w:rsidRDefault="009867E0" w:rsidP="009867E0">
            <w:pPr>
              <w:rPr>
                <w:rFonts w:ascii="Calibri" w:hAnsi="Calibri"/>
                <w:sz w:val="18"/>
                <w:szCs w:val="18"/>
              </w:rPr>
            </w:pPr>
          </w:p>
        </w:tc>
        <w:tc>
          <w:tcPr>
            <w:tcW w:w="459" w:type="dxa"/>
            <w:vAlign w:val="center"/>
          </w:tcPr>
          <w:p w14:paraId="4886A110" w14:textId="77777777" w:rsidR="009867E0" w:rsidRPr="00FD271A" w:rsidRDefault="009867E0" w:rsidP="009867E0">
            <w:pPr>
              <w:jc w:val="center"/>
              <w:rPr>
                <w:rFonts w:ascii="Calibri" w:hAnsi="Calibri"/>
                <w:sz w:val="18"/>
                <w:szCs w:val="18"/>
              </w:rPr>
            </w:pPr>
            <w:r w:rsidRPr="00FD271A">
              <w:rPr>
                <w:rFonts w:ascii="Calibri" w:hAnsi="Calibri"/>
                <w:sz w:val="18"/>
                <w:szCs w:val="18"/>
              </w:rPr>
              <w:t>02</w:t>
            </w:r>
          </w:p>
        </w:tc>
        <w:tc>
          <w:tcPr>
            <w:tcW w:w="3682" w:type="dxa"/>
            <w:shd w:val="clear" w:color="auto" w:fill="auto"/>
          </w:tcPr>
          <w:p w14:paraId="4886A111" w14:textId="77777777" w:rsidR="009867E0" w:rsidRPr="00FD271A" w:rsidRDefault="009867E0" w:rsidP="009867E0">
            <w:pPr>
              <w:rPr>
                <w:rFonts w:ascii="Calibri" w:hAnsi="Calibri"/>
                <w:sz w:val="18"/>
                <w:szCs w:val="18"/>
              </w:rPr>
            </w:pPr>
            <w:r w:rsidRPr="00FD271A">
              <w:rPr>
                <w:rFonts w:ascii="Calibri" w:hAnsi="Calibri"/>
                <w:sz w:val="18"/>
                <w:szCs w:val="18"/>
              </w:rPr>
              <w:t>Date Prepared:</w:t>
            </w:r>
          </w:p>
        </w:tc>
        <w:tc>
          <w:tcPr>
            <w:tcW w:w="3688" w:type="dxa"/>
            <w:shd w:val="clear" w:color="auto" w:fill="auto"/>
          </w:tcPr>
          <w:p w14:paraId="4886A112" w14:textId="77777777" w:rsidR="009867E0" w:rsidRPr="00C24189" w:rsidRDefault="009867E0" w:rsidP="009867E0">
            <w:pPr>
              <w:rPr>
                <w:rFonts w:ascii="Calibri" w:hAnsi="Calibri"/>
                <w:sz w:val="18"/>
                <w:szCs w:val="18"/>
              </w:rPr>
            </w:pPr>
          </w:p>
        </w:tc>
      </w:tr>
      <w:tr w:rsidR="009867E0" w:rsidRPr="00C24189" w14:paraId="4886A11A" w14:textId="77777777" w:rsidTr="00D871B3">
        <w:tc>
          <w:tcPr>
            <w:tcW w:w="450" w:type="dxa"/>
          </w:tcPr>
          <w:p w14:paraId="4886A114"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03</w:t>
            </w:r>
          </w:p>
        </w:tc>
        <w:tc>
          <w:tcPr>
            <w:tcW w:w="1639" w:type="dxa"/>
            <w:shd w:val="clear" w:color="auto" w:fill="auto"/>
          </w:tcPr>
          <w:p w14:paraId="4886A115"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Location:</w:t>
            </w:r>
          </w:p>
        </w:tc>
        <w:tc>
          <w:tcPr>
            <w:tcW w:w="4680" w:type="dxa"/>
            <w:shd w:val="clear" w:color="auto" w:fill="auto"/>
          </w:tcPr>
          <w:p w14:paraId="4886A116" w14:textId="77777777" w:rsidR="009867E0" w:rsidRPr="00C24189" w:rsidRDefault="009867E0" w:rsidP="009867E0">
            <w:pPr>
              <w:rPr>
                <w:rFonts w:ascii="Calibri" w:hAnsi="Calibri"/>
                <w:sz w:val="18"/>
                <w:szCs w:val="18"/>
              </w:rPr>
            </w:pPr>
          </w:p>
        </w:tc>
        <w:tc>
          <w:tcPr>
            <w:tcW w:w="459" w:type="dxa"/>
            <w:vAlign w:val="center"/>
          </w:tcPr>
          <w:p w14:paraId="4886A117" w14:textId="77777777" w:rsidR="009867E0" w:rsidRPr="00FD271A" w:rsidRDefault="009867E0" w:rsidP="009867E0">
            <w:pPr>
              <w:jc w:val="center"/>
              <w:rPr>
                <w:rFonts w:ascii="Calibri" w:hAnsi="Calibri"/>
                <w:sz w:val="18"/>
                <w:szCs w:val="18"/>
              </w:rPr>
            </w:pPr>
            <w:r w:rsidRPr="00FD271A">
              <w:rPr>
                <w:rFonts w:ascii="Calibri" w:hAnsi="Calibri"/>
                <w:sz w:val="18"/>
                <w:szCs w:val="18"/>
              </w:rPr>
              <w:t>04</w:t>
            </w:r>
          </w:p>
        </w:tc>
        <w:tc>
          <w:tcPr>
            <w:tcW w:w="3682" w:type="dxa"/>
            <w:shd w:val="clear" w:color="auto" w:fill="auto"/>
          </w:tcPr>
          <w:p w14:paraId="4886A118" w14:textId="77777777" w:rsidR="009867E0" w:rsidRPr="00FD271A" w:rsidRDefault="009867E0" w:rsidP="009867E0">
            <w:pPr>
              <w:rPr>
                <w:rFonts w:ascii="Calibri" w:hAnsi="Calibri"/>
                <w:sz w:val="18"/>
                <w:szCs w:val="18"/>
              </w:rPr>
            </w:pPr>
            <w:r w:rsidRPr="00FD271A">
              <w:rPr>
                <w:rFonts w:ascii="Calibri" w:hAnsi="Calibri"/>
                <w:sz w:val="18"/>
                <w:szCs w:val="18"/>
              </w:rPr>
              <w:t>Building Front Orientation (</w:t>
            </w:r>
            <w:proofErr w:type="spellStart"/>
            <w:r w:rsidRPr="00FD271A">
              <w:rPr>
                <w:rFonts w:ascii="Calibri" w:hAnsi="Calibri"/>
                <w:sz w:val="18"/>
                <w:szCs w:val="18"/>
              </w:rPr>
              <w:t>deg</w:t>
            </w:r>
            <w:proofErr w:type="spellEnd"/>
            <w:r w:rsidRPr="00FD271A">
              <w:rPr>
                <w:rFonts w:ascii="Calibri" w:hAnsi="Calibri"/>
                <w:sz w:val="18"/>
                <w:szCs w:val="18"/>
              </w:rPr>
              <w:t xml:space="preserve"> or cardinal):</w:t>
            </w:r>
          </w:p>
        </w:tc>
        <w:tc>
          <w:tcPr>
            <w:tcW w:w="3688" w:type="dxa"/>
            <w:shd w:val="clear" w:color="auto" w:fill="auto"/>
          </w:tcPr>
          <w:p w14:paraId="4886A119" w14:textId="77777777" w:rsidR="009867E0" w:rsidRPr="00C24189" w:rsidRDefault="009867E0" w:rsidP="009867E0">
            <w:pPr>
              <w:rPr>
                <w:rFonts w:ascii="Calibri" w:hAnsi="Calibri"/>
                <w:sz w:val="18"/>
                <w:szCs w:val="18"/>
              </w:rPr>
            </w:pPr>
          </w:p>
        </w:tc>
      </w:tr>
      <w:tr w:rsidR="009867E0" w:rsidRPr="00C24189" w14:paraId="4886A121" w14:textId="77777777" w:rsidTr="00D871B3">
        <w:tc>
          <w:tcPr>
            <w:tcW w:w="450" w:type="dxa"/>
          </w:tcPr>
          <w:p w14:paraId="4886A11B" w14:textId="77777777" w:rsidR="009867E0" w:rsidRPr="00FD271A" w:rsidRDefault="009867E0" w:rsidP="009867E0">
            <w:pPr>
              <w:rPr>
                <w:rFonts w:ascii="Calibri" w:hAnsi="Calibri"/>
                <w:sz w:val="18"/>
                <w:szCs w:val="18"/>
              </w:rPr>
            </w:pPr>
            <w:r w:rsidRPr="00FD271A">
              <w:rPr>
                <w:rFonts w:ascii="Calibri" w:hAnsi="Calibri"/>
                <w:sz w:val="18"/>
                <w:szCs w:val="18"/>
              </w:rPr>
              <w:t>05</w:t>
            </w:r>
          </w:p>
        </w:tc>
        <w:tc>
          <w:tcPr>
            <w:tcW w:w="1639" w:type="dxa"/>
            <w:shd w:val="clear" w:color="auto" w:fill="auto"/>
          </w:tcPr>
          <w:p w14:paraId="4886A11C" w14:textId="77777777" w:rsidR="009867E0" w:rsidRPr="00FD271A" w:rsidRDefault="009867E0" w:rsidP="009867E0">
            <w:pPr>
              <w:rPr>
                <w:rFonts w:ascii="Calibri" w:hAnsi="Calibri"/>
                <w:sz w:val="18"/>
                <w:szCs w:val="18"/>
              </w:rPr>
            </w:pPr>
            <w:r w:rsidRPr="00FD271A">
              <w:rPr>
                <w:rFonts w:ascii="Calibri" w:hAnsi="Calibri"/>
                <w:sz w:val="18"/>
                <w:szCs w:val="18"/>
              </w:rPr>
              <w:t>CA City:</w:t>
            </w:r>
          </w:p>
        </w:tc>
        <w:tc>
          <w:tcPr>
            <w:tcW w:w="4680" w:type="dxa"/>
            <w:shd w:val="clear" w:color="auto" w:fill="auto"/>
          </w:tcPr>
          <w:p w14:paraId="4886A11D" w14:textId="77777777" w:rsidR="009867E0" w:rsidRPr="00C24189" w:rsidRDefault="009867E0" w:rsidP="009867E0">
            <w:pPr>
              <w:tabs>
                <w:tab w:val="left" w:pos="1194"/>
              </w:tabs>
              <w:rPr>
                <w:rFonts w:ascii="Calibri" w:hAnsi="Calibri"/>
                <w:sz w:val="18"/>
                <w:szCs w:val="18"/>
              </w:rPr>
            </w:pPr>
          </w:p>
        </w:tc>
        <w:tc>
          <w:tcPr>
            <w:tcW w:w="459" w:type="dxa"/>
            <w:vAlign w:val="center"/>
          </w:tcPr>
          <w:p w14:paraId="4886A11E" w14:textId="77777777" w:rsidR="009867E0" w:rsidRPr="00FD271A" w:rsidRDefault="009867E0" w:rsidP="009867E0">
            <w:pPr>
              <w:jc w:val="center"/>
              <w:rPr>
                <w:rFonts w:ascii="Calibri" w:hAnsi="Calibri"/>
                <w:sz w:val="18"/>
                <w:szCs w:val="18"/>
              </w:rPr>
            </w:pPr>
            <w:r w:rsidRPr="00FD271A">
              <w:rPr>
                <w:rFonts w:ascii="Calibri" w:hAnsi="Calibri"/>
                <w:sz w:val="18"/>
                <w:szCs w:val="18"/>
              </w:rPr>
              <w:t>06</w:t>
            </w:r>
          </w:p>
        </w:tc>
        <w:tc>
          <w:tcPr>
            <w:tcW w:w="3682" w:type="dxa"/>
            <w:shd w:val="clear" w:color="auto" w:fill="auto"/>
          </w:tcPr>
          <w:p w14:paraId="4886A11F" w14:textId="77777777" w:rsidR="009867E0" w:rsidRPr="00FD271A" w:rsidRDefault="009867E0" w:rsidP="009867E0">
            <w:pPr>
              <w:rPr>
                <w:rFonts w:ascii="Calibri" w:hAnsi="Calibri"/>
                <w:sz w:val="18"/>
                <w:szCs w:val="18"/>
              </w:rPr>
            </w:pPr>
            <w:r w:rsidRPr="00FD271A">
              <w:rPr>
                <w:rFonts w:ascii="Calibri" w:hAnsi="Calibri"/>
                <w:sz w:val="18"/>
                <w:szCs w:val="18"/>
              </w:rPr>
              <w:t>Number of Altered Dwelling Units:</w:t>
            </w:r>
          </w:p>
        </w:tc>
        <w:tc>
          <w:tcPr>
            <w:tcW w:w="3688" w:type="dxa"/>
            <w:shd w:val="clear" w:color="auto" w:fill="auto"/>
          </w:tcPr>
          <w:p w14:paraId="4886A120" w14:textId="77777777" w:rsidR="009867E0" w:rsidRPr="00C24189" w:rsidRDefault="009867E0" w:rsidP="009867E0">
            <w:pPr>
              <w:rPr>
                <w:rFonts w:ascii="Calibri" w:hAnsi="Calibri"/>
                <w:sz w:val="18"/>
                <w:szCs w:val="18"/>
              </w:rPr>
            </w:pPr>
          </w:p>
        </w:tc>
      </w:tr>
      <w:tr w:rsidR="009867E0" w:rsidRPr="00C24189" w14:paraId="4886A128" w14:textId="77777777" w:rsidTr="00D871B3">
        <w:tc>
          <w:tcPr>
            <w:tcW w:w="450" w:type="dxa"/>
          </w:tcPr>
          <w:p w14:paraId="4886A122" w14:textId="77777777" w:rsidR="009867E0" w:rsidRPr="00FD271A" w:rsidRDefault="009867E0" w:rsidP="009867E0">
            <w:pPr>
              <w:rPr>
                <w:rFonts w:ascii="Calibri" w:hAnsi="Calibri"/>
                <w:sz w:val="18"/>
                <w:szCs w:val="18"/>
              </w:rPr>
            </w:pPr>
            <w:r w:rsidRPr="00FD271A">
              <w:rPr>
                <w:rFonts w:ascii="Calibri" w:hAnsi="Calibri"/>
                <w:sz w:val="18"/>
                <w:szCs w:val="18"/>
              </w:rPr>
              <w:t>07</w:t>
            </w:r>
          </w:p>
        </w:tc>
        <w:tc>
          <w:tcPr>
            <w:tcW w:w="1639" w:type="dxa"/>
            <w:shd w:val="clear" w:color="auto" w:fill="auto"/>
          </w:tcPr>
          <w:p w14:paraId="4886A123" w14:textId="77777777" w:rsidR="009867E0" w:rsidRPr="00FD271A" w:rsidRDefault="009867E0" w:rsidP="009867E0">
            <w:pPr>
              <w:rPr>
                <w:rFonts w:ascii="Calibri" w:hAnsi="Calibri"/>
                <w:sz w:val="18"/>
                <w:szCs w:val="18"/>
              </w:rPr>
            </w:pPr>
            <w:r w:rsidRPr="00FD271A">
              <w:rPr>
                <w:rFonts w:ascii="Calibri" w:hAnsi="Calibri"/>
                <w:sz w:val="18"/>
                <w:szCs w:val="18"/>
              </w:rPr>
              <w:t>Zip Code:</w:t>
            </w:r>
          </w:p>
        </w:tc>
        <w:tc>
          <w:tcPr>
            <w:tcW w:w="4680" w:type="dxa"/>
            <w:shd w:val="clear" w:color="auto" w:fill="auto"/>
          </w:tcPr>
          <w:p w14:paraId="4886A124" w14:textId="77777777" w:rsidR="009867E0" w:rsidRPr="00C24189" w:rsidRDefault="009867E0" w:rsidP="009867E0">
            <w:pPr>
              <w:rPr>
                <w:rFonts w:ascii="Calibri" w:hAnsi="Calibri"/>
                <w:sz w:val="18"/>
                <w:szCs w:val="18"/>
              </w:rPr>
            </w:pPr>
          </w:p>
        </w:tc>
        <w:tc>
          <w:tcPr>
            <w:tcW w:w="459" w:type="dxa"/>
            <w:vAlign w:val="center"/>
          </w:tcPr>
          <w:p w14:paraId="4886A125" w14:textId="77777777" w:rsidR="009867E0" w:rsidRPr="00FD271A" w:rsidRDefault="009867E0" w:rsidP="009867E0">
            <w:pPr>
              <w:jc w:val="center"/>
              <w:rPr>
                <w:rFonts w:ascii="Calibri" w:hAnsi="Calibri"/>
                <w:sz w:val="18"/>
                <w:szCs w:val="18"/>
              </w:rPr>
            </w:pPr>
            <w:r w:rsidRPr="00FD271A">
              <w:rPr>
                <w:rFonts w:ascii="Calibri" w:hAnsi="Calibri"/>
                <w:sz w:val="18"/>
                <w:szCs w:val="18"/>
              </w:rPr>
              <w:t>08</w:t>
            </w:r>
          </w:p>
        </w:tc>
        <w:tc>
          <w:tcPr>
            <w:tcW w:w="3682" w:type="dxa"/>
            <w:shd w:val="clear" w:color="auto" w:fill="auto"/>
          </w:tcPr>
          <w:p w14:paraId="4886A126" w14:textId="77777777" w:rsidR="009867E0" w:rsidRPr="00FD271A" w:rsidRDefault="009867E0" w:rsidP="009867E0">
            <w:pPr>
              <w:rPr>
                <w:rFonts w:ascii="Calibri" w:hAnsi="Calibri"/>
                <w:sz w:val="18"/>
                <w:szCs w:val="18"/>
              </w:rPr>
            </w:pPr>
            <w:r w:rsidRPr="00FD271A">
              <w:rPr>
                <w:rFonts w:ascii="Calibri" w:hAnsi="Calibri"/>
                <w:sz w:val="18"/>
                <w:szCs w:val="18"/>
              </w:rPr>
              <w:t>Fuel Type:</w:t>
            </w:r>
          </w:p>
        </w:tc>
        <w:tc>
          <w:tcPr>
            <w:tcW w:w="3688" w:type="dxa"/>
            <w:shd w:val="clear" w:color="auto" w:fill="auto"/>
          </w:tcPr>
          <w:p w14:paraId="4886A127" w14:textId="77777777" w:rsidR="009867E0" w:rsidRPr="00C24189" w:rsidRDefault="009867E0" w:rsidP="009867E0">
            <w:pPr>
              <w:rPr>
                <w:rFonts w:ascii="Calibri" w:hAnsi="Calibri"/>
                <w:sz w:val="18"/>
                <w:szCs w:val="18"/>
              </w:rPr>
            </w:pPr>
          </w:p>
        </w:tc>
      </w:tr>
      <w:tr w:rsidR="009867E0" w:rsidRPr="00C24189" w14:paraId="4886A12F" w14:textId="77777777" w:rsidTr="00D871B3">
        <w:tc>
          <w:tcPr>
            <w:tcW w:w="450" w:type="dxa"/>
          </w:tcPr>
          <w:p w14:paraId="4886A129" w14:textId="77777777" w:rsidR="009867E0" w:rsidRPr="00FD271A" w:rsidRDefault="009867E0" w:rsidP="009867E0">
            <w:pPr>
              <w:rPr>
                <w:rFonts w:ascii="Calibri" w:hAnsi="Calibri"/>
                <w:sz w:val="18"/>
                <w:szCs w:val="18"/>
              </w:rPr>
            </w:pPr>
            <w:r w:rsidRPr="00FD271A">
              <w:rPr>
                <w:rFonts w:ascii="Calibri" w:hAnsi="Calibri"/>
                <w:sz w:val="18"/>
                <w:szCs w:val="18"/>
              </w:rPr>
              <w:t>09</w:t>
            </w:r>
          </w:p>
        </w:tc>
        <w:tc>
          <w:tcPr>
            <w:tcW w:w="1639" w:type="dxa"/>
            <w:shd w:val="clear" w:color="auto" w:fill="auto"/>
          </w:tcPr>
          <w:p w14:paraId="4886A12A" w14:textId="77777777" w:rsidR="009867E0" w:rsidRPr="00FD271A" w:rsidRDefault="009867E0" w:rsidP="009867E0">
            <w:pPr>
              <w:rPr>
                <w:rFonts w:ascii="Calibri" w:hAnsi="Calibri"/>
                <w:sz w:val="18"/>
                <w:szCs w:val="18"/>
              </w:rPr>
            </w:pPr>
            <w:r w:rsidRPr="00FD271A">
              <w:rPr>
                <w:rFonts w:ascii="Calibri" w:hAnsi="Calibri"/>
                <w:sz w:val="18"/>
                <w:szCs w:val="18"/>
              </w:rPr>
              <w:t>Climate Zone:</w:t>
            </w:r>
          </w:p>
        </w:tc>
        <w:tc>
          <w:tcPr>
            <w:tcW w:w="4680" w:type="dxa"/>
            <w:shd w:val="clear" w:color="auto" w:fill="auto"/>
          </w:tcPr>
          <w:p w14:paraId="4886A12B" w14:textId="77777777" w:rsidR="009867E0" w:rsidRPr="00C24189" w:rsidRDefault="009867E0" w:rsidP="009867E0">
            <w:pPr>
              <w:rPr>
                <w:rFonts w:ascii="Calibri" w:hAnsi="Calibri"/>
                <w:sz w:val="18"/>
                <w:szCs w:val="18"/>
              </w:rPr>
            </w:pPr>
          </w:p>
        </w:tc>
        <w:tc>
          <w:tcPr>
            <w:tcW w:w="459" w:type="dxa"/>
            <w:vAlign w:val="center"/>
          </w:tcPr>
          <w:p w14:paraId="4886A12C" w14:textId="77777777" w:rsidR="009867E0" w:rsidRPr="00FD271A" w:rsidRDefault="009867E0" w:rsidP="009867E0">
            <w:pPr>
              <w:jc w:val="center"/>
              <w:rPr>
                <w:rFonts w:ascii="Calibri" w:hAnsi="Calibri"/>
                <w:sz w:val="18"/>
                <w:szCs w:val="18"/>
              </w:rPr>
            </w:pPr>
            <w:r w:rsidRPr="00FD271A">
              <w:rPr>
                <w:rFonts w:ascii="Calibri" w:hAnsi="Calibri"/>
                <w:sz w:val="18"/>
                <w:szCs w:val="18"/>
              </w:rPr>
              <w:t>10</w:t>
            </w:r>
          </w:p>
        </w:tc>
        <w:tc>
          <w:tcPr>
            <w:tcW w:w="3682" w:type="dxa"/>
            <w:shd w:val="clear" w:color="auto" w:fill="auto"/>
          </w:tcPr>
          <w:p w14:paraId="4886A12D" w14:textId="77777777" w:rsidR="009867E0" w:rsidRPr="00FD271A" w:rsidRDefault="009867E0" w:rsidP="00855511">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3688" w:type="dxa"/>
            <w:shd w:val="clear" w:color="auto" w:fill="auto"/>
          </w:tcPr>
          <w:p w14:paraId="4886A12E" w14:textId="77777777" w:rsidR="009867E0" w:rsidRPr="00C24189" w:rsidRDefault="009867E0" w:rsidP="009867E0">
            <w:pPr>
              <w:rPr>
                <w:rFonts w:ascii="Calibri" w:hAnsi="Calibri"/>
                <w:sz w:val="18"/>
                <w:szCs w:val="18"/>
              </w:rPr>
            </w:pPr>
          </w:p>
        </w:tc>
      </w:tr>
      <w:tr w:rsidR="009867E0" w:rsidRPr="00C24189" w14:paraId="4886A136" w14:textId="77777777" w:rsidTr="00D871B3">
        <w:tc>
          <w:tcPr>
            <w:tcW w:w="450" w:type="dxa"/>
          </w:tcPr>
          <w:p w14:paraId="4886A130" w14:textId="77777777" w:rsidR="009867E0" w:rsidRPr="00FD271A" w:rsidRDefault="009867E0" w:rsidP="009867E0">
            <w:pPr>
              <w:rPr>
                <w:rFonts w:ascii="Calibri" w:hAnsi="Calibri"/>
                <w:sz w:val="18"/>
                <w:szCs w:val="18"/>
              </w:rPr>
            </w:pPr>
            <w:r w:rsidRPr="00FD271A">
              <w:rPr>
                <w:rFonts w:ascii="Calibri" w:hAnsi="Calibri"/>
                <w:sz w:val="18"/>
                <w:szCs w:val="18"/>
              </w:rPr>
              <w:t>11</w:t>
            </w:r>
          </w:p>
        </w:tc>
        <w:tc>
          <w:tcPr>
            <w:tcW w:w="1639" w:type="dxa"/>
            <w:shd w:val="clear" w:color="auto" w:fill="auto"/>
          </w:tcPr>
          <w:p w14:paraId="4886A131" w14:textId="295B1DB7" w:rsidR="009867E0" w:rsidRPr="00FD271A" w:rsidRDefault="009867E0" w:rsidP="009867E0">
            <w:pPr>
              <w:rPr>
                <w:rFonts w:ascii="Calibri" w:hAnsi="Calibri"/>
                <w:sz w:val="18"/>
                <w:szCs w:val="18"/>
              </w:rPr>
            </w:pPr>
            <w:r w:rsidRPr="00FD271A">
              <w:rPr>
                <w:rFonts w:ascii="Calibri" w:hAnsi="Calibri"/>
                <w:sz w:val="18"/>
                <w:szCs w:val="18"/>
              </w:rPr>
              <w:t>Building Type</w:t>
            </w:r>
            <w:r w:rsidR="00DD135E" w:rsidRPr="00FD271A">
              <w:rPr>
                <w:rFonts w:ascii="Calibri" w:hAnsi="Calibri"/>
                <w:sz w:val="18"/>
                <w:szCs w:val="18"/>
              </w:rPr>
              <w:t>:</w:t>
            </w:r>
          </w:p>
        </w:tc>
        <w:tc>
          <w:tcPr>
            <w:tcW w:w="4680" w:type="dxa"/>
            <w:shd w:val="clear" w:color="auto" w:fill="auto"/>
          </w:tcPr>
          <w:p w14:paraId="4886A132" w14:textId="77777777" w:rsidR="009867E0" w:rsidRPr="00C24189" w:rsidRDefault="009867E0" w:rsidP="00C05188">
            <w:pPr>
              <w:rPr>
                <w:rFonts w:ascii="Calibri" w:hAnsi="Calibri"/>
                <w:b/>
                <w:sz w:val="18"/>
                <w:szCs w:val="18"/>
              </w:rPr>
            </w:pPr>
          </w:p>
        </w:tc>
        <w:tc>
          <w:tcPr>
            <w:tcW w:w="459" w:type="dxa"/>
            <w:vAlign w:val="center"/>
          </w:tcPr>
          <w:p w14:paraId="4886A133" w14:textId="77777777" w:rsidR="009867E0" w:rsidRPr="00FD271A" w:rsidRDefault="009867E0" w:rsidP="009867E0">
            <w:pPr>
              <w:jc w:val="center"/>
              <w:rPr>
                <w:rFonts w:ascii="Calibri" w:hAnsi="Calibri"/>
                <w:sz w:val="18"/>
                <w:szCs w:val="18"/>
              </w:rPr>
            </w:pPr>
            <w:r w:rsidRPr="00FD271A">
              <w:rPr>
                <w:rFonts w:ascii="Calibri" w:hAnsi="Calibri"/>
                <w:sz w:val="18"/>
                <w:szCs w:val="18"/>
              </w:rPr>
              <w:t>12</w:t>
            </w:r>
          </w:p>
        </w:tc>
        <w:tc>
          <w:tcPr>
            <w:tcW w:w="3682" w:type="dxa"/>
            <w:shd w:val="clear" w:color="auto" w:fill="auto"/>
          </w:tcPr>
          <w:p w14:paraId="4886A134" w14:textId="4280544F" w:rsidR="009867E0" w:rsidRPr="00FD271A" w:rsidRDefault="009867E0" w:rsidP="00855511">
            <w:pPr>
              <w:rPr>
                <w:rFonts w:ascii="Calibri" w:hAnsi="Calibri"/>
                <w:sz w:val="18"/>
                <w:szCs w:val="18"/>
              </w:rPr>
            </w:pPr>
            <w:r w:rsidRPr="00FD271A">
              <w:rPr>
                <w:rFonts w:ascii="Calibri" w:hAnsi="Calibri"/>
                <w:sz w:val="18"/>
                <w:szCs w:val="18"/>
              </w:rPr>
              <w:t>Slab Area (</w:t>
            </w:r>
            <w:r w:rsidR="00855511" w:rsidRPr="00FD271A">
              <w:rPr>
                <w:rFonts w:ascii="Calibri" w:hAnsi="Calibri"/>
                <w:sz w:val="18"/>
                <w:szCs w:val="18"/>
              </w:rPr>
              <w:t>ft</w:t>
            </w:r>
            <w:r w:rsidR="006F64AF" w:rsidRPr="00FD271A">
              <w:rPr>
                <w:rFonts w:ascii="Calibri" w:hAnsi="Calibri"/>
                <w:sz w:val="18"/>
                <w:szCs w:val="18"/>
                <w:vertAlign w:val="superscript"/>
              </w:rPr>
              <w:t>2</w:t>
            </w:r>
            <w:r w:rsidRPr="00FD271A">
              <w:rPr>
                <w:rFonts w:ascii="Calibri" w:hAnsi="Calibri"/>
                <w:sz w:val="18"/>
                <w:szCs w:val="18"/>
              </w:rPr>
              <w:t>)</w:t>
            </w:r>
            <w:r w:rsidR="002468B8">
              <w:rPr>
                <w:rFonts w:ascii="Calibri" w:hAnsi="Calibri"/>
                <w:sz w:val="18"/>
                <w:szCs w:val="18"/>
              </w:rPr>
              <w:t>:</w:t>
            </w:r>
          </w:p>
        </w:tc>
        <w:tc>
          <w:tcPr>
            <w:tcW w:w="3688" w:type="dxa"/>
            <w:shd w:val="clear" w:color="auto" w:fill="auto"/>
          </w:tcPr>
          <w:p w14:paraId="4886A135" w14:textId="77777777" w:rsidR="009867E0" w:rsidRPr="00C24189" w:rsidRDefault="009867E0" w:rsidP="009867E0">
            <w:pPr>
              <w:rPr>
                <w:rFonts w:ascii="Calibri" w:hAnsi="Calibri"/>
                <w:sz w:val="18"/>
                <w:szCs w:val="18"/>
              </w:rPr>
            </w:pPr>
          </w:p>
        </w:tc>
      </w:tr>
      <w:tr w:rsidR="009867E0" w:rsidRPr="00C24189" w14:paraId="4886A13D" w14:textId="77777777" w:rsidTr="00D871B3">
        <w:tc>
          <w:tcPr>
            <w:tcW w:w="450" w:type="dxa"/>
            <w:vAlign w:val="center"/>
          </w:tcPr>
          <w:p w14:paraId="4886A137" w14:textId="77777777" w:rsidR="009867E0" w:rsidRPr="00FD271A" w:rsidRDefault="009867E0" w:rsidP="009867E0">
            <w:pPr>
              <w:rPr>
                <w:rFonts w:ascii="Calibri" w:hAnsi="Calibri"/>
                <w:sz w:val="18"/>
                <w:szCs w:val="18"/>
              </w:rPr>
            </w:pPr>
            <w:r w:rsidRPr="00FD271A">
              <w:rPr>
                <w:rFonts w:ascii="Calibri" w:hAnsi="Calibri"/>
                <w:sz w:val="18"/>
                <w:szCs w:val="18"/>
              </w:rPr>
              <w:t>13</w:t>
            </w:r>
          </w:p>
        </w:tc>
        <w:tc>
          <w:tcPr>
            <w:tcW w:w="1639" w:type="dxa"/>
            <w:shd w:val="clear" w:color="auto" w:fill="auto"/>
            <w:vAlign w:val="center"/>
          </w:tcPr>
          <w:p w14:paraId="4886A138" w14:textId="77777777" w:rsidR="009867E0" w:rsidRPr="00DD135E" w:rsidRDefault="00E66168" w:rsidP="009867E0">
            <w:pPr>
              <w:rPr>
                <w:rFonts w:ascii="Calibri" w:hAnsi="Calibri"/>
                <w:sz w:val="18"/>
                <w:szCs w:val="18"/>
              </w:rPr>
            </w:pPr>
            <w:r w:rsidRPr="00FD271A">
              <w:rPr>
                <w:rFonts w:ascii="Calibri" w:hAnsi="Calibri"/>
                <w:sz w:val="18"/>
                <w:szCs w:val="18"/>
              </w:rPr>
              <w:t>Project Scope</w:t>
            </w:r>
            <w:r w:rsidR="009867E0" w:rsidRPr="00FD271A">
              <w:rPr>
                <w:rFonts w:ascii="Calibri" w:hAnsi="Calibri"/>
                <w:sz w:val="18"/>
                <w:szCs w:val="18"/>
              </w:rPr>
              <w:t xml:space="preserve">: </w:t>
            </w:r>
            <w:r w:rsidR="009867E0" w:rsidRPr="00DD135E">
              <w:rPr>
                <w:rFonts w:ascii="Calibri" w:hAnsi="Calibri"/>
                <w:sz w:val="18"/>
                <w:szCs w:val="18"/>
              </w:rPr>
              <w:t xml:space="preserve"> </w:t>
            </w:r>
          </w:p>
        </w:tc>
        <w:tc>
          <w:tcPr>
            <w:tcW w:w="4680" w:type="dxa"/>
            <w:shd w:val="clear" w:color="auto" w:fill="auto"/>
            <w:vAlign w:val="center"/>
          </w:tcPr>
          <w:p w14:paraId="4886A139" w14:textId="77777777" w:rsidR="009867E0" w:rsidRPr="00C24189" w:rsidRDefault="009867E0" w:rsidP="00C05188">
            <w:pPr>
              <w:rPr>
                <w:rFonts w:ascii="Calibri" w:hAnsi="Calibri"/>
                <w:sz w:val="18"/>
                <w:szCs w:val="18"/>
              </w:rPr>
            </w:pPr>
          </w:p>
        </w:tc>
        <w:tc>
          <w:tcPr>
            <w:tcW w:w="459" w:type="dxa"/>
            <w:vAlign w:val="center"/>
          </w:tcPr>
          <w:p w14:paraId="4886A13A" w14:textId="77777777" w:rsidR="009867E0" w:rsidRPr="00FD271A" w:rsidRDefault="001206A2" w:rsidP="009867E0">
            <w:pPr>
              <w:jc w:val="center"/>
              <w:rPr>
                <w:rFonts w:ascii="Calibri" w:hAnsi="Calibri"/>
                <w:sz w:val="18"/>
                <w:szCs w:val="18"/>
              </w:rPr>
            </w:pPr>
            <w:r w:rsidRPr="00FD271A">
              <w:rPr>
                <w:rFonts w:ascii="Calibri" w:hAnsi="Calibri"/>
                <w:sz w:val="18"/>
                <w:szCs w:val="18"/>
              </w:rPr>
              <w:t>14</w:t>
            </w:r>
          </w:p>
        </w:tc>
        <w:tc>
          <w:tcPr>
            <w:tcW w:w="3682" w:type="dxa"/>
            <w:shd w:val="clear" w:color="auto" w:fill="auto"/>
            <w:vAlign w:val="center"/>
          </w:tcPr>
          <w:p w14:paraId="4886A13B" w14:textId="3F893216" w:rsidR="009867E0" w:rsidRPr="00FD271A" w:rsidRDefault="001206A2" w:rsidP="001B4FAE">
            <w:pPr>
              <w:rPr>
                <w:rFonts w:ascii="Calibri" w:hAnsi="Calibri"/>
                <w:sz w:val="18"/>
                <w:szCs w:val="18"/>
              </w:rPr>
            </w:pPr>
            <w:r w:rsidRPr="00FD271A">
              <w:rPr>
                <w:rFonts w:ascii="Calibri" w:hAnsi="Calibri"/>
                <w:sz w:val="18"/>
                <w:szCs w:val="18"/>
              </w:rPr>
              <w:t xml:space="preserve">Exceptions to Minimum Aged Solar Reflectance and Minimum Thermal </w:t>
            </w:r>
            <w:r w:rsidR="001B4FAE">
              <w:rPr>
                <w:rFonts w:ascii="Calibri" w:hAnsi="Calibri"/>
                <w:sz w:val="18"/>
                <w:szCs w:val="18"/>
              </w:rPr>
              <w:t xml:space="preserve">Emittance </w:t>
            </w:r>
            <w:r w:rsidRPr="00FD271A">
              <w:rPr>
                <w:rFonts w:ascii="Calibri" w:hAnsi="Calibri"/>
                <w:sz w:val="18"/>
                <w:szCs w:val="18"/>
              </w:rPr>
              <w:t>or SRI</w:t>
            </w:r>
            <w:r w:rsidR="002468B8">
              <w:rPr>
                <w:rFonts w:ascii="Calibri" w:hAnsi="Calibri"/>
                <w:sz w:val="18"/>
                <w:szCs w:val="18"/>
              </w:rPr>
              <w:t>:</w:t>
            </w:r>
          </w:p>
        </w:tc>
        <w:tc>
          <w:tcPr>
            <w:tcW w:w="3688" w:type="dxa"/>
            <w:shd w:val="clear" w:color="auto" w:fill="auto"/>
            <w:vAlign w:val="bottom"/>
          </w:tcPr>
          <w:p w14:paraId="4886A13C" w14:textId="77777777" w:rsidR="009867E0" w:rsidRPr="00C24189" w:rsidRDefault="009867E0" w:rsidP="009867E0">
            <w:pPr>
              <w:rPr>
                <w:rFonts w:ascii="Calibri" w:hAnsi="Calibri"/>
                <w:sz w:val="18"/>
                <w:szCs w:val="18"/>
              </w:rPr>
            </w:pPr>
          </w:p>
        </w:tc>
      </w:tr>
    </w:tbl>
    <w:p w14:paraId="4886A13E" w14:textId="77777777" w:rsidR="009867E0" w:rsidRPr="00FD271A" w:rsidRDefault="009867E0" w:rsidP="009867E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726"/>
        <w:gridCol w:w="608"/>
        <w:gridCol w:w="1086"/>
        <w:gridCol w:w="3279"/>
      </w:tblGrid>
      <w:tr w:rsidR="009867E0" w:rsidRPr="00C24189" w14:paraId="4886A140" w14:textId="77777777" w:rsidTr="002468B8">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886A13F" w14:textId="38307028" w:rsidR="009867E0" w:rsidRPr="00C24189" w:rsidRDefault="009867E0" w:rsidP="001A7B26">
            <w:pPr>
              <w:keepNext/>
              <w:rPr>
                <w:rFonts w:ascii="Calibri" w:hAnsi="Calibri"/>
                <w:b/>
                <w:sz w:val="18"/>
                <w:szCs w:val="18"/>
              </w:rPr>
            </w:pPr>
            <w:r w:rsidRPr="00FD271A">
              <w:rPr>
                <w:rFonts w:ascii="Calibri" w:eastAsia="Calibri" w:hAnsi="Calibri"/>
                <w:b/>
                <w:sz w:val="20"/>
                <w:szCs w:val="22"/>
              </w:rPr>
              <w:t xml:space="preserve">B. </w:t>
            </w:r>
            <w:r w:rsidR="006101DE" w:rsidRPr="00FD271A">
              <w:rPr>
                <w:rFonts w:ascii="Calibri" w:eastAsia="Calibri" w:hAnsi="Calibri"/>
                <w:b/>
                <w:sz w:val="20"/>
                <w:szCs w:val="22"/>
              </w:rPr>
              <w:t>Building Insulation Details</w:t>
            </w:r>
            <w:r w:rsidR="001A7B26">
              <w:rPr>
                <w:rFonts w:ascii="Calibri" w:eastAsia="Calibri" w:hAnsi="Calibri"/>
                <w:b/>
                <w:sz w:val="20"/>
                <w:szCs w:val="22"/>
              </w:rPr>
              <w:t xml:space="preserve"> – Framed </w:t>
            </w:r>
            <w:r w:rsidRPr="00FD271A">
              <w:rPr>
                <w:rFonts w:ascii="Calibri" w:eastAsia="Calibri" w:hAnsi="Calibri"/>
                <w:sz w:val="20"/>
                <w:szCs w:val="22"/>
              </w:rPr>
              <w:t>(Section 150.2(b)1)</w:t>
            </w:r>
          </w:p>
        </w:tc>
      </w:tr>
      <w:tr w:rsidR="009867E0" w:rsidRPr="00C24189" w14:paraId="4886A14C" w14:textId="77777777" w:rsidTr="00A324FD">
        <w:trPr>
          <w:cantSplit/>
          <w:trHeight w:val="45"/>
        </w:trPr>
        <w:tc>
          <w:tcPr>
            <w:tcW w:w="918" w:type="dxa"/>
            <w:tcBorders>
              <w:top w:val="single" w:sz="4" w:space="0" w:color="auto"/>
              <w:left w:val="single" w:sz="4" w:space="0" w:color="auto"/>
              <w:bottom w:val="single" w:sz="4" w:space="0" w:color="auto"/>
              <w:right w:val="single" w:sz="4" w:space="0" w:color="auto"/>
            </w:tcBorders>
            <w:vAlign w:val="bottom"/>
          </w:tcPr>
          <w:p w14:paraId="4886A14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01</w:t>
            </w:r>
          </w:p>
        </w:tc>
        <w:tc>
          <w:tcPr>
            <w:tcW w:w="1655" w:type="dxa"/>
            <w:tcBorders>
              <w:top w:val="single" w:sz="4" w:space="0" w:color="auto"/>
              <w:left w:val="single" w:sz="4" w:space="0" w:color="auto"/>
              <w:bottom w:val="single" w:sz="4" w:space="0" w:color="auto"/>
              <w:right w:val="single" w:sz="4" w:space="0" w:color="auto"/>
            </w:tcBorders>
            <w:vAlign w:val="bottom"/>
          </w:tcPr>
          <w:p w14:paraId="4886A14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02</w:t>
            </w:r>
          </w:p>
        </w:tc>
        <w:tc>
          <w:tcPr>
            <w:tcW w:w="1011" w:type="dxa"/>
            <w:tcBorders>
              <w:top w:val="single" w:sz="4" w:space="0" w:color="auto"/>
              <w:left w:val="single" w:sz="4" w:space="0" w:color="auto"/>
              <w:bottom w:val="single" w:sz="4" w:space="0" w:color="auto"/>
              <w:right w:val="single" w:sz="4" w:space="0" w:color="auto"/>
            </w:tcBorders>
            <w:vAlign w:val="bottom"/>
          </w:tcPr>
          <w:p w14:paraId="4886A143"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03</w:t>
            </w:r>
          </w:p>
        </w:tc>
        <w:tc>
          <w:tcPr>
            <w:tcW w:w="827" w:type="dxa"/>
            <w:tcBorders>
              <w:top w:val="single" w:sz="4" w:space="0" w:color="auto"/>
              <w:left w:val="single" w:sz="4" w:space="0" w:color="auto"/>
              <w:bottom w:val="single" w:sz="4" w:space="0" w:color="auto"/>
              <w:right w:val="single" w:sz="4" w:space="0" w:color="auto"/>
            </w:tcBorders>
            <w:vAlign w:val="bottom"/>
          </w:tcPr>
          <w:p w14:paraId="4886A144"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04</w:t>
            </w:r>
          </w:p>
        </w:tc>
        <w:tc>
          <w:tcPr>
            <w:tcW w:w="919" w:type="dxa"/>
            <w:tcBorders>
              <w:top w:val="single" w:sz="4" w:space="0" w:color="auto"/>
              <w:left w:val="single" w:sz="4" w:space="0" w:color="auto"/>
              <w:bottom w:val="single" w:sz="4" w:space="0" w:color="auto"/>
              <w:right w:val="single" w:sz="4" w:space="0" w:color="auto"/>
            </w:tcBorders>
            <w:vAlign w:val="bottom"/>
          </w:tcPr>
          <w:p w14:paraId="4886A14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05</w:t>
            </w:r>
          </w:p>
        </w:tc>
        <w:tc>
          <w:tcPr>
            <w:tcW w:w="2635" w:type="dxa"/>
            <w:gridSpan w:val="2"/>
            <w:tcBorders>
              <w:top w:val="single" w:sz="4" w:space="0" w:color="auto"/>
              <w:left w:val="single" w:sz="4" w:space="0" w:color="auto"/>
              <w:bottom w:val="single" w:sz="4" w:space="0" w:color="auto"/>
              <w:right w:val="single" w:sz="4" w:space="0" w:color="auto"/>
            </w:tcBorders>
          </w:tcPr>
          <w:p w14:paraId="4886A146"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06</w:t>
            </w:r>
          </w:p>
        </w:tc>
        <w:tc>
          <w:tcPr>
            <w:tcW w:w="858" w:type="dxa"/>
            <w:tcBorders>
              <w:top w:val="single" w:sz="4" w:space="0" w:color="auto"/>
              <w:left w:val="single" w:sz="4" w:space="0" w:color="auto"/>
              <w:bottom w:val="single" w:sz="4" w:space="0" w:color="auto"/>
              <w:right w:val="single" w:sz="4" w:space="0" w:color="auto"/>
            </w:tcBorders>
            <w:vAlign w:val="bottom"/>
          </w:tcPr>
          <w:p w14:paraId="4886A147"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07</w:t>
            </w:r>
          </w:p>
        </w:tc>
        <w:tc>
          <w:tcPr>
            <w:tcW w:w="736" w:type="dxa"/>
            <w:tcBorders>
              <w:top w:val="single" w:sz="4" w:space="0" w:color="auto"/>
              <w:left w:val="single" w:sz="4" w:space="0" w:color="auto"/>
              <w:bottom w:val="single" w:sz="4" w:space="0" w:color="auto"/>
              <w:right w:val="single" w:sz="4" w:space="0" w:color="auto"/>
            </w:tcBorders>
            <w:vAlign w:val="bottom"/>
          </w:tcPr>
          <w:p w14:paraId="4886A148"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08</w:t>
            </w:r>
          </w:p>
        </w:tc>
        <w:tc>
          <w:tcPr>
            <w:tcW w:w="615" w:type="dxa"/>
            <w:tcBorders>
              <w:top w:val="single" w:sz="4" w:space="0" w:color="auto"/>
              <w:left w:val="single" w:sz="4" w:space="0" w:color="auto"/>
              <w:bottom w:val="single" w:sz="4" w:space="0" w:color="auto"/>
              <w:right w:val="single" w:sz="4" w:space="0" w:color="auto"/>
            </w:tcBorders>
            <w:vAlign w:val="bottom"/>
          </w:tcPr>
          <w:p w14:paraId="4886A149"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09</w:t>
            </w:r>
          </w:p>
        </w:tc>
        <w:tc>
          <w:tcPr>
            <w:tcW w:w="1103" w:type="dxa"/>
            <w:tcBorders>
              <w:top w:val="single" w:sz="4" w:space="0" w:color="auto"/>
              <w:left w:val="single" w:sz="4" w:space="0" w:color="auto"/>
              <w:bottom w:val="single" w:sz="4" w:space="0" w:color="auto"/>
              <w:right w:val="single" w:sz="4" w:space="0" w:color="auto"/>
            </w:tcBorders>
            <w:vAlign w:val="bottom"/>
          </w:tcPr>
          <w:p w14:paraId="4886A14A"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39" w:type="dxa"/>
            <w:tcBorders>
              <w:top w:val="single" w:sz="4" w:space="0" w:color="auto"/>
              <w:left w:val="single" w:sz="4" w:space="0" w:color="auto"/>
              <w:bottom w:val="single" w:sz="4" w:space="0" w:color="auto"/>
              <w:right w:val="single" w:sz="4" w:space="0" w:color="auto"/>
            </w:tcBorders>
            <w:vAlign w:val="bottom"/>
          </w:tcPr>
          <w:p w14:paraId="4886A14B"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9867E0" w:rsidRPr="00C24189" w14:paraId="4886A156" w14:textId="77777777" w:rsidTr="00A324FD">
        <w:trPr>
          <w:cantSplit/>
          <w:trHeight w:val="330"/>
        </w:trPr>
        <w:tc>
          <w:tcPr>
            <w:tcW w:w="918" w:type="dxa"/>
            <w:vMerge w:val="restart"/>
            <w:tcBorders>
              <w:top w:val="single" w:sz="4" w:space="0" w:color="auto"/>
              <w:left w:val="single" w:sz="4" w:space="0" w:color="auto"/>
              <w:bottom w:val="single" w:sz="4" w:space="0" w:color="auto"/>
              <w:right w:val="single" w:sz="4" w:space="0" w:color="auto"/>
            </w:tcBorders>
            <w:vAlign w:val="bottom"/>
          </w:tcPr>
          <w:p w14:paraId="4886A14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bottom w:val="single" w:sz="4" w:space="0" w:color="auto"/>
              <w:right w:val="single" w:sz="4" w:space="0" w:color="auto"/>
            </w:tcBorders>
            <w:vAlign w:val="bottom"/>
          </w:tcPr>
          <w:p w14:paraId="4886A14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bottom w:val="single" w:sz="4" w:space="0" w:color="auto"/>
              <w:right w:val="single" w:sz="4" w:space="0" w:color="auto"/>
            </w:tcBorders>
            <w:vAlign w:val="bottom"/>
          </w:tcPr>
          <w:p w14:paraId="4886A14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4" w:space="0" w:color="auto"/>
              <w:bottom w:val="single" w:sz="4" w:space="0" w:color="auto"/>
              <w:right w:val="single" w:sz="4" w:space="0" w:color="auto"/>
            </w:tcBorders>
            <w:vAlign w:val="bottom"/>
          </w:tcPr>
          <w:p w14:paraId="4886A15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15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4" w:space="0" w:color="auto"/>
              <w:bottom w:val="single" w:sz="4" w:space="0" w:color="auto"/>
              <w:right w:val="single" w:sz="4" w:space="0" w:color="auto"/>
            </w:tcBorders>
            <w:vAlign w:val="bottom"/>
          </w:tcPr>
          <w:p w14:paraId="4886A15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4" w:type="dxa"/>
            <w:gridSpan w:val="5"/>
            <w:tcBorders>
              <w:top w:val="single" w:sz="4" w:space="0" w:color="auto"/>
              <w:left w:val="single" w:sz="4" w:space="0" w:color="auto"/>
              <w:bottom w:val="single" w:sz="4" w:space="0" w:color="auto"/>
              <w:right w:val="single" w:sz="4" w:space="0" w:color="auto"/>
            </w:tcBorders>
            <w:vAlign w:val="bottom"/>
          </w:tcPr>
          <w:p w14:paraId="4886A153"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Proposed</w:t>
            </w:r>
          </w:p>
        </w:tc>
        <w:tc>
          <w:tcPr>
            <w:tcW w:w="1103" w:type="dxa"/>
            <w:tcBorders>
              <w:top w:val="single" w:sz="4" w:space="0" w:color="auto"/>
              <w:left w:val="single" w:sz="4" w:space="0" w:color="auto"/>
              <w:bottom w:val="single" w:sz="4" w:space="0" w:color="auto"/>
              <w:right w:val="single" w:sz="4" w:space="0" w:color="auto"/>
            </w:tcBorders>
            <w:vAlign w:val="bottom"/>
          </w:tcPr>
          <w:p w14:paraId="4886A154"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39" w:type="dxa"/>
            <w:vMerge w:val="restart"/>
            <w:tcBorders>
              <w:top w:val="single" w:sz="4" w:space="0" w:color="auto"/>
              <w:left w:val="single" w:sz="4" w:space="0" w:color="auto"/>
              <w:bottom w:val="single" w:sz="4" w:space="0" w:color="auto"/>
              <w:right w:val="single" w:sz="4" w:space="0" w:color="auto"/>
            </w:tcBorders>
            <w:vAlign w:val="bottom"/>
          </w:tcPr>
          <w:p w14:paraId="4886A15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9867E0" w:rsidRPr="00C24189" w14:paraId="4886A163"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5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5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5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5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5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4" w:space="0" w:color="auto"/>
              <w:bottom w:val="single" w:sz="4" w:space="0" w:color="auto"/>
              <w:right w:val="single" w:sz="4" w:space="0" w:color="auto"/>
            </w:tcBorders>
            <w:vAlign w:val="bottom"/>
          </w:tcPr>
          <w:p w14:paraId="4886A15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top w:val="single" w:sz="4" w:space="0" w:color="auto"/>
              <w:left w:val="single" w:sz="4" w:space="0" w:color="auto"/>
              <w:bottom w:val="single" w:sz="4" w:space="0" w:color="auto"/>
              <w:right w:val="single" w:sz="4" w:space="0" w:color="auto"/>
            </w:tcBorders>
            <w:vAlign w:val="bottom"/>
          </w:tcPr>
          <w:p w14:paraId="4886A15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15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top w:val="single" w:sz="4" w:space="0" w:color="auto"/>
              <w:left w:val="single" w:sz="4" w:space="0" w:color="auto"/>
              <w:bottom w:val="single" w:sz="4" w:space="0" w:color="auto"/>
              <w:right w:val="single" w:sz="4" w:space="0" w:color="auto"/>
            </w:tcBorders>
            <w:vAlign w:val="bottom"/>
          </w:tcPr>
          <w:p w14:paraId="4886A15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51" w:type="dxa"/>
            <w:gridSpan w:val="2"/>
            <w:tcBorders>
              <w:top w:val="single" w:sz="4" w:space="0" w:color="auto"/>
              <w:left w:val="single" w:sz="4" w:space="0" w:color="auto"/>
              <w:bottom w:val="single" w:sz="4" w:space="0" w:color="auto"/>
              <w:right w:val="single" w:sz="4" w:space="0" w:color="auto"/>
            </w:tcBorders>
            <w:vAlign w:val="bottom"/>
          </w:tcPr>
          <w:p w14:paraId="4886A16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Appendix JA4 Reference</w:t>
            </w:r>
          </w:p>
        </w:tc>
        <w:tc>
          <w:tcPr>
            <w:tcW w:w="1103" w:type="dxa"/>
            <w:vMerge w:val="restart"/>
            <w:tcBorders>
              <w:top w:val="single" w:sz="4" w:space="0" w:color="auto"/>
              <w:left w:val="single" w:sz="4" w:space="0" w:color="auto"/>
              <w:bottom w:val="single" w:sz="4" w:space="0" w:color="auto"/>
              <w:right w:val="single" w:sz="4" w:space="0" w:color="auto"/>
            </w:tcBorders>
            <w:vAlign w:val="bottom"/>
          </w:tcPr>
          <w:p w14:paraId="4886A161" w14:textId="6AE24E91"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ins w:id="0" w:author="Smith, Alexis@Energy" w:date="2018-11-29T08:21:00Z">
              <w:r w:rsidR="00DC1653">
                <w:rPr>
                  <w:rFonts w:ascii="Calibri" w:hAnsi="Calibri"/>
                  <w:sz w:val="18"/>
                  <w:szCs w:val="18"/>
                </w:rPr>
                <w:t xml:space="preserve"> from Table 150.1-A or B</w:t>
              </w:r>
            </w:ins>
          </w:p>
        </w:tc>
        <w:tc>
          <w:tcPr>
            <w:tcW w:w="3339" w:type="dxa"/>
            <w:vMerge/>
            <w:tcBorders>
              <w:top w:val="single" w:sz="4" w:space="0" w:color="auto"/>
              <w:left w:val="single" w:sz="4" w:space="0" w:color="auto"/>
              <w:bottom w:val="single" w:sz="4" w:space="0" w:color="auto"/>
              <w:right w:val="single" w:sz="4" w:space="0" w:color="auto"/>
            </w:tcBorders>
            <w:vAlign w:val="bottom"/>
          </w:tcPr>
          <w:p w14:paraId="4886A162"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0"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6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6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6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6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6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tcBorders>
              <w:top w:val="single" w:sz="4" w:space="0" w:color="auto"/>
              <w:left w:val="single" w:sz="4" w:space="0" w:color="auto"/>
              <w:bottom w:val="single" w:sz="4" w:space="0" w:color="auto"/>
              <w:right w:val="single" w:sz="4" w:space="0" w:color="auto"/>
            </w:tcBorders>
            <w:vAlign w:val="bottom"/>
          </w:tcPr>
          <w:p w14:paraId="4886A16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vMerge/>
            <w:tcBorders>
              <w:top w:val="single" w:sz="4" w:space="0" w:color="auto"/>
              <w:left w:val="single" w:sz="4" w:space="0" w:color="auto"/>
              <w:bottom w:val="single" w:sz="4" w:space="0" w:color="auto"/>
              <w:right w:val="single" w:sz="4" w:space="0" w:color="auto"/>
            </w:tcBorders>
            <w:vAlign w:val="bottom"/>
          </w:tcPr>
          <w:p w14:paraId="4886A16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vMerge/>
            <w:tcBorders>
              <w:top w:val="single" w:sz="4" w:space="0" w:color="auto"/>
              <w:left w:val="single" w:sz="4" w:space="0" w:color="auto"/>
              <w:bottom w:val="single" w:sz="4" w:space="0" w:color="auto"/>
              <w:right w:val="single" w:sz="4" w:space="0" w:color="auto"/>
            </w:tcBorders>
            <w:vAlign w:val="bottom"/>
          </w:tcPr>
          <w:p w14:paraId="4886A16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6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5" w:type="dxa"/>
            <w:tcBorders>
              <w:top w:val="single" w:sz="4" w:space="0" w:color="auto"/>
              <w:left w:val="single" w:sz="4" w:space="0" w:color="auto"/>
              <w:bottom w:val="single" w:sz="4" w:space="0" w:color="auto"/>
              <w:right w:val="single" w:sz="4" w:space="0" w:color="auto"/>
            </w:tcBorders>
            <w:vAlign w:val="bottom"/>
          </w:tcPr>
          <w:p w14:paraId="4886A16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top w:val="single" w:sz="4" w:space="0" w:color="auto"/>
              <w:left w:val="single" w:sz="4" w:space="0" w:color="auto"/>
              <w:bottom w:val="single" w:sz="4" w:space="0" w:color="auto"/>
              <w:right w:val="single" w:sz="4" w:space="0" w:color="auto"/>
            </w:tcBorders>
            <w:vAlign w:val="bottom"/>
          </w:tcPr>
          <w:p w14:paraId="4886A16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F"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D"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7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7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7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vAlign w:val="bottom"/>
          </w:tcPr>
          <w:p w14:paraId="4886A17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7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7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7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7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7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7C" w14:textId="77777777" w:rsidR="009867E0" w:rsidRPr="00C24189" w:rsidRDefault="009867E0" w:rsidP="009867E0">
            <w:pPr>
              <w:tabs>
                <w:tab w:val="left" w:pos="540"/>
                <w:tab w:val="left" w:pos="900"/>
                <w:tab w:val="left" w:pos="3420"/>
              </w:tabs>
              <w:rPr>
                <w:rFonts w:ascii="Calibri" w:hAnsi="Calibri"/>
                <w:sz w:val="18"/>
                <w:szCs w:val="18"/>
              </w:rPr>
            </w:pPr>
          </w:p>
        </w:tc>
      </w:tr>
      <w:tr w:rsidR="009867E0" w:rsidRPr="00C24189" w14:paraId="4886A18A"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F"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80"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8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8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tcPr>
          <w:p w14:paraId="4886A18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8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8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8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8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8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89"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E0163B" w:rsidRPr="00C24189" w14:paraId="77063E57" w14:textId="77777777" w:rsidTr="00C43C43">
        <w:trPr>
          <w:cantSplit/>
          <w:trHeight w:val="144"/>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3C316A68" w14:textId="77777777" w:rsidR="00E0163B" w:rsidRPr="00D871B3" w:rsidRDefault="00E0163B" w:rsidP="00E0163B">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0C1404BB" w14:textId="66C7834A" w:rsidR="00E0163B" w:rsidRPr="00D871B3" w:rsidRDefault="00E0163B">
            <w:pPr>
              <w:pStyle w:val="ListParagraph"/>
              <w:numPr>
                <w:ilvl w:val="0"/>
                <w:numId w:val="25"/>
              </w:numPr>
              <w:tabs>
                <w:tab w:val="left" w:pos="540"/>
                <w:tab w:val="left" w:pos="900"/>
                <w:tab w:val="left" w:pos="3420"/>
              </w:tabs>
              <w:rPr>
                <w:rFonts w:ascii="Calibri" w:hAnsi="Calibri"/>
                <w:sz w:val="18"/>
                <w:szCs w:val="18"/>
              </w:rPr>
              <w:pPrChange w:id="1" w:author="Smith, Alexis@Energy" w:date="2018-11-15T09:12:00Z">
                <w:pPr>
                  <w:pStyle w:val="ListParagraph"/>
                  <w:numPr>
                    <w:numId w:val="34"/>
                  </w:numPr>
                  <w:tabs>
                    <w:tab w:val="num" w:pos="360"/>
                    <w:tab w:val="left" w:pos="540"/>
                    <w:tab w:val="num" w:pos="720"/>
                    <w:tab w:val="left" w:pos="900"/>
                    <w:tab w:val="left" w:pos="3420"/>
                  </w:tabs>
                  <w:ind w:hanging="720"/>
                </w:pPr>
              </w:pPrChange>
            </w:pPr>
            <w:r w:rsidRPr="00D871B3">
              <w:rPr>
                <w:rFonts w:ascii="Calibri" w:hAnsi="Calibri"/>
                <w:sz w:val="18"/>
                <w:szCs w:val="18"/>
              </w:rPr>
              <w:t>Where insulation is installed above the roofing membrane</w:t>
            </w:r>
            <w:r w:rsidR="002468B8">
              <w:rPr>
                <w:rFonts w:ascii="Calibri" w:hAnsi="Calibri"/>
                <w:sz w:val="18"/>
                <w:szCs w:val="18"/>
              </w:rPr>
              <w:t>,</w:t>
            </w:r>
            <w:r w:rsidRPr="00D871B3">
              <w:rPr>
                <w:rFonts w:ascii="Calibri" w:hAnsi="Calibri"/>
                <w:sz w:val="18"/>
                <w:szCs w:val="18"/>
              </w:rPr>
              <w:t xml:space="preserve"> or above the layer used to seal the roof from water penetration</w:t>
            </w:r>
            <w:r w:rsidR="002468B8">
              <w:rPr>
                <w:rFonts w:ascii="Calibri" w:hAnsi="Calibri"/>
                <w:sz w:val="18"/>
                <w:szCs w:val="18"/>
              </w:rPr>
              <w:t>,</w:t>
            </w:r>
            <w:r w:rsidRPr="00D871B3">
              <w:rPr>
                <w:rFonts w:ascii="Calibri" w:hAnsi="Calibri"/>
                <w:sz w:val="18"/>
                <w:szCs w:val="18"/>
              </w:rPr>
              <w:t xml:space="preserve"> the insulation shall have a maximum water absorption of 0.3 percent by volume when tested according to ASTM Standard C272.</w:t>
            </w:r>
          </w:p>
        </w:tc>
      </w:tr>
    </w:tbl>
    <w:p w14:paraId="649BAEBF" w14:textId="77777777" w:rsidR="00A324FD" w:rsidRPr="00A324FD" w:rsidRDefault="00A324FD">
      <w:pPr>
        <w:rPr>
          <w:sz w:val="20"/>
        </w:rPr>
      </w:pPr>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A324FD" w:rsidRPr="009F2808" w14:paraId="4676B23D" w14:textId="77777777" w:rsidTr="004D63EB">
        <w:trPr>
          <w:trHeight w:val="296"/>
        </w:trPr>
        <w:tc>
          <w:tcPr>
            <w:tcW w:w="14616" w:type="dxa"/>
            <w:shd w:val="clear" w:color="auto" w:fill="auto"/>
            <w:vAlign w:val="center"/>
          </w:tcPr>
          <w:p w14:paraId="2FC2279E" w14:textId="6944C9DF" w:rsidR="00A324FD" w:rsidRPr="007D30D1" w:rsidRDefault="005B199E" w:rsidP="004D63EB">
            <w:pPr>
              <w:pStyle w:val="Heading7"/>
              <w:tabs>
                <w:tab w:val="left" w:pos="180"/>
                <w:tab w:val="left" w:pos="5310"/>
                <w:tab w:val="left" w:pos="8100"/>
              </w:tabs>
              <w:rPr>
                <w:rFonts w:ascii="Calibri" w:hAnsi="Calibri"/>
                <w:noProof/>
                <w:color w:val="auto"/>
                <w:sz w:val="20"/>
                <w:szCs w:val="18"/>
              </w:rPr>
            </w:pPr>
            <w:r>
              <w:rPr>
                <w:rFonts w:ascii="Calibri" w:hAnsi="Calibri"/>
                <w:noProof/>
                <w:color w:val="auto"/>
                <w:sz w:val="20"/>
                <w:szCs w:val="18"/>
              </w:rPr>
              <w:t xml:space="preserve">C. </w:t>
            </w:r>
            <w:r w:rsidR="00A324FD">
              <w:rPr>
                <w:rFonts w:ascii="Calibri" w:hAnsi="Calibri"/>
                <w:noProof/>
                <w:color w:val="auto"/>
                <w:sz w:val="20"/>
                <w:szCs w:val="18"/>
              </w:rPr>
              <w:t>Building Insulation Details – Non</w:t>
            </w:r>
            <w:del w:id="2" w:author="Shewmaker, Michael@Energy" w:date="2018-11-05T14:23:00Z">
              <w:r w:rsidR="00A324FD" w:rsidDel="006D1484">
                <w:rPr>
                  <w:rFonts w:ascii="Calibri" w:hAnsi="Calibri"/>
                  <w:noProof/>
                  <w:color w:val="auto"/>
                  <w:sz w:val="20"/>
                  <w:szCs w:val="18"/>
                </w:rPr>
                <w:delText>-</w:delText>
              </w:r>
            </w:del>
            <w:r w:rsidR="00A324FD">
              <w:rPr>
                <w:rFonts w:ascii="Calibri" w:hAnsi="Calibri"/>
                <w:noProof/>
                <w:color w:val="auto"/>
                <w:sz w:val="20"/>
                <w:szCs w:val="18"/>
              </w:rPr>
              <w:t>framed</w:t>
            </w:r>
          </w:p>
        </w:tc>
      </w:tr>
    </w:tbl>
    <w:tbl>
      <w:tblPr>
        <w:tblStyle w:val="TableGrid"/>
        <w:tblW w:w="14395" w:type="dxa"/>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127"/>
      </w:tblGrid>
      <w:tr w:rsidR="00A324FD" w:rsidRPr="009F2808" w14:paraId="18571BA4" w14:textId="77777777" w:rsidTr="00FA7C0A">
        <w:tc>
          <w:tcPr>
            <w:tcW w:w="1368" w:type="dxa"/>
            <w:vAlign w:val="center"/>
          </w:tcPr>
          <w:p w14:paraId="52A09FD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772087C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36055EC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07125D8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699C37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3ED003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262D9F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3F4954C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7B46947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5DBA4C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127" w:type="dxa"/>
            <w:vAlign w:val="center"/>
          </w:tcPr>
          <w:p w14:paraId="4F234D3E"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05970E91" w14:textId="77777777" w:rsidTr="00FA7C0A">
        <w:trPr>
          <w:trHeight w:val="299"/>
        </w:trPr>
        <w:tc>
          <w:tcPr>
            <w:tcW w:w="1368" w:type="dxa"/>
            <w:vMerge w:val="restart"/>
            <w:vAlign w:val="center"/>
          </w:tcPr>
          <w:p w14:paraId="60CC2D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13F7C06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229D41C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05F0592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70986D40"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22A432C7"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127" w:type="dxa"/>
            <w:vMerge w:val="restart"/>
            <w:vAlign w:val="center"/>
          </w:tcPr>
          <w:p w14:paraId="103CBFCE"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9F2808" w14:paraId="0F8830C2" w14:textId="77777777" w:rsidTr="00FA7C0A">
        <w:trPr>
          <w:trHeight w:val="299"/>
        </w:trPr>
        <w:tc>
          <w:tcPr>
            <w:tcW w:w="1368" w:type="dxa"/>
            <w:vMerge/>
            <w:vAlign w:val="center"/>
          </w:tcPr>
          <w:p w14:paraId="0F168428"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6DD89DD6"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A2C1A7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901486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144C3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6095B0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FF4F042"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62B1E4F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5DAA0B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127" w:type="dxa"/>
            <w:vMerge/>
            <w:vAlign w:val="center"/>
          </w:tcPr>
          <w:p w14:paraId="5F95C3D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04F89521" w14:textId="77777777" w:rsidTr="00FA7C0A">
        <w:trPr>
          <w:trHeight w:val="299"/>
        </w:trPr>
        <w:tc>
          <w:tcPr>
            <w:tcW w:w="1368" w:type="dxa"/>
            <w:vMerge/>
            <w:vAlign w:val="center"/>
          </w:tcPr>
          <w:p w14:paraId="76C347C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CA5C48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E717F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233279A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270C0B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A9E4B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45C831D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2C2CAA1F"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488736C3"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064CA5F8" w14:textId="0AE194A5" w:rsidR="00A324FD" w:rsidRPr="009F2808" w:rsidRDefault="00A324FD" w:rsidP="00DC1653">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from </w:t>
            </w:r>
            <w:del w:id="3" w:author="Smith, Alexis@Energy" w:date="2018-11-29T08:22:00Z">
              <w:r w:rsidDel="00DC1653">
                <w:rPr>
                  <w:rFonts w:ascii="Calibri" w:hAnsi="Calibri"/>
                  <w:sz w:val="18"/>
                  <w:szCs w:val="20"/>
                </w:rPr>
                <w:delText>Package A</w:delText>
              </w:r>
            </w:del>
            <w:ins w:id="4" w:author="Smith, Alexis@Energy" w:date="2018-11-29T08:22:00Z">
              <w:r w:rsidR="00DC1653">
                <w:rPr>
                  <w:rFonts w:ascii="Calibri" w:hAnsi="Calibri"/>
                  <w:sz w:val="18"/>
                  <w:szCs w:val="20"/>
                </w:rPr>
                <w:t>Table 150.1-A or B</w:t>
              </w:r>
            </w:ins>
          </w:p>
        </w:tc>
        <w:tc>
          <w:tcPr>
            <w:tcW w:w="3127" w:type="dxa"/>
            <w:vMerge/>
            <w:vAlign w:val="center"/>
          </w:tcPr>
          <w:p w14:paraId="4587C760"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14:paraId="42A429C7" w14:textId="77777777" w:rsidTr="00FA7C0A">
        <w:tc>
          <w:tcPr>
            <w:tcW w:w="1368" w:type="dxa"/>
          </w:tcPr>
          <w:p w14:paraId="4F7DD2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8EE40F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573FEE7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4AAC53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4FFEC5A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BF254C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1AAAB1A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16E3467"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1BDD1A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0C3B4FE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5A7481C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r w:rsidR="00A324FD" w14:paraId="218ACB08" w14:textId="77777777" w:rsidTr="00FA7C0A">
        <w:tc>
          <w:tcPr>
            <w:tcW w:w="1368" w:type="dxa"/>
          </w:tcPr>
          <w:p w14:paraId="2EE399C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6C8E28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4A72BFF"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3C4FA895"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570338E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1AA57B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6EF4265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76F415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22AF5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51E1CD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1F447D62"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18B" w14:textId="4EB2DA22" w:rsidR="002079E1" w:rsidRDefault="002079E1" w:rsidP="009867E0">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p w14:paraId="3E672577" w14:textId="77777777" w:rsidR="002079E1" w:rsidRDefault="002079E1">
      <w:pPr>
        <w:rPr>
          <w:rFonts w:ascii="Calibri" w:hAnsi="Calibri"/>
          <w:sz w:val="20"/>
          <w:szCs w:val="20"/>
        </w:rPr>
      </w:pPr>
      <w:r>
        <w:rPr>
          <w:rFonts w:ascii="Calibri" w:hAnsi="Calibri"/>
          <w:sz w:val="20"/>
          <w:szCs w:val="20"/>
        </w:rPr>
        <w:br w:type="page"/>
      </w:r>
    </w:p>
    <w:tbl>
      <w:tblPr>
        <w:tblW w:w="5002" w:type="pct"/>
        <w:tblBorders>
          <w:top w:val="single" w:sz="4" w:space="0" w:color="auto"/>
          <w:left w:val="single" w:sz="4" w:space="0" w:color="auto"/>
          <w:right w:val="single" w:sz="4" w:space="0" w:color="auto"/>
        </w:tblBorders>
        <w:tblLayout w:type="fixed"/>
        <w:tblLook w:val="04A0" w:firstRow="1" w:lastRow="0" w:firstColumn="1" w:lastColumn="0" w:noHBand="0" w:noVBand="1"/>
        <w:tblPrChange w:id="5" w:author="Shewmaker, Michael@Energy" w:date="2018-11-05T14:40:00Z">
          <w:tblPr>
            <w:tblW w:w="5002" w:type="pct"/>
            <w:tblLayout w:type="fixed"/>
            <w:tblLook w:val="04A0" w:firstRow="1" w:lastRow="0" w:firstColumn="1" w:lastColumn="0" w:noHBand="0" w:noVBand="1"/>
          </w:tblPr>
        </w:tblPrChange>
      </w:tblPr>
      <w:tblGrid>
        <w:gridCol w:w="14396"/>
        <w:tblGridChange w:id="6">
          <w:tblGrid>
            <w:gridCol w:w="14396"/>
          </w:tblGrid>
        </w:tblGridChange>
      </w:tblGrid>
      <w:tr w:rsidR="006F09C2" w:rsidRPr="006F09C2" w14:paraId="4F261937" w14:textId="77777777" w:rsidTr="006F09C2">
        <w:trPr>
          <w:trHeight w:val="296"/>
          <w:ins w:id="7" w:author="Shewmaker, Michael@Energy" w:date="2018-11-05T14:39:00Z"/>
          <w:trPrChange w:id="8" w:author="Shewmaker, Michael@Energy" w:date="2018-11-05T14:40:00Z">
            <w:trPr>
              <w:trHeight w:val="296"/>
            </w:trPr>
          </w:trPrChange>
        </w:trPr>
        <w:tc>
          <w:tcPr>
            <w:tcW w:w="14395" w:type="dxa"/>
            <w:shd w:val="clear" w:color="auto" w:fill="auto"/>
            <w:vAlign w:val="center"/>
            <w:tcPrChange w:id="9" w:author="Shewmaker, Michael@Energy" w:date="2018-11-05T14:40:00Z">
              <w:tcPr>
                <w:tcW w:w="1439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C5A3B5" w14:textId="705F2C90" w:rsidR="006F09C2" w:rsidRPr="006F09C2" w:rsidRDefault="006F09C2" w:rsidP="006F09C2">
            <w:pPr>
              <w:pStyle w:val="Heading7"/>
              <w:tabs>
                <w:tab w:val="left" w:pos="180"/>
                <w:tab w:val="left" w:pos="5310"/>
                <w:tab w:val="left" w:pos="8100"/>
              </w:tabs>
              <w:rPr>
                <w:ins w:id="10" w:author="Shewmaker, Michael@Energy" w:date="2018-11-05T14:39:00Z"/>
                <w:rFonts w:asciiTheme="minorHAnsi" w:hAnsiTheme="minorHAnsi"/>
                <w:noProof/>
                <w:color w:val="auto"/>
                <w:sz w:val="20"/>
                <w:szCs w:val="18"/>
                <w:rPrChange w:id="11" w:author="Shewmaker, Michael@Energy" w:date="2018-11-05T14:40:00Z">
                  <w:rPr>
                    <w:ins w:id="12" w:author="Shewmaker, Michael@Energy" w:date="2018-11-05T14:39:00Z"/>
                    <w:rFonts w:ascii="Calibri" w:hAnsi="Calibri"/>
                    <w:noProof/>
                    <w:color w:val="auto"/>
                    <w:sz w:val="20"/>
                    <w:szCs w:val="18"/>
                  </w:rPr>
                </w:rPrChange>
              </w:rPr>
            </w:pPr>
            <w:ins w:id="13" w:author="Shewmaker, Michael@Energy" w:date="2018-11-05T14:39:00Z">
              <w:r w:rsidRPr="006F09C2">
                <w:rPr>
                  <w:rFonts w:asciiTheme="minorHAnsi" w:hAnsiTheme="minorHAnsi"/>
                  <w:noProof/>
                  <w:color w:val="auto"/>
                  <w:sz w:val="20"/>
                  <w:szCs w:val="18"/>
                  <w:rPrChange w:id="14" w:author="Shewmaker, Michael@Energy" w:date="2018-11-05T14:40:00Z">
                    <w:rPr>
                      <w:rFonts w:ascii="Calibri" w:hAnsi="Calibri"/>
                      <w:noProof/>
                      <w:color w:val="auto"/>
                      <w:sz w:val="20"/>
                      <w:szCs w:val="18"/>
                    </w:rPr>
                  </w:rPrChange>
                </w:rPr>
                <w:lastRenderedPageBreak/>
                <w:t xml:space="preserve">D. Opaque Surface Details – </w:t>
              </w:r>
              <w:r>
                <w:rPr>
                  <w:rFonts w:asciiTheme="minorHAnsi" w:hAnsiTheme="minorHAnsi"/>
                  <w:noProof/>
                  <w:color w:val="auto"/>
                  <w:sz w:val="20"/>
                  <w:szCs w:val="18"/>
                </w:rPr>
                <w:t>Mass Walls</w:t>
              </w:r>
            </w:ins>
          </w:p>
        </w:tc>
      </w:tr>
    </w:tbl>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Change w:id="15">
          <w:tblGrid>
            <w:gridCol w:w="985"/>
            <w:gridCol w:w="108"/>
            <w:gridCol w:w="627"/>
            <w:gridCol w:w="188"/>
            <w:gridCol w:w="650"/>
            <w:gridCol w:w="280"/>
            <w:gridCol w:w="643"/>
            <w:gridCol w:w="381"/>
            <w:gridCol w:w="725"/>
            <w:gridCol w:w="178"/>
            <w:gridCol w:w="522"/>
            <w:gridCol w:w="899"/>
            <w:gridCol w:w="289"/>
            <w:gridCol w:w="710"/>
            <w:gridCol w:w="899"/>
            <w:gridCol w:w="93"/>
            <w:gridCol w:w="897"/>
            <w:gridCol w:w="461"/>
            <w:gridCol w:w="247"/>
            <w:gridCol w:w="800"/>
            <w:gridCol w:w="663"/>
            <w:gridCol w:w="236"/>
            <w:gridCol w:w="999"/>
            <w:gridCol w:w="470"/>
            <w:gridCol w:w="429"/>
            <w:gridCol w:w="994"/>
          </w:tblGrid>
        </w:tblGridChange>
      </w:tblGrid>
      <w:tr w:rsidR="006F09C2" w:rsidRPr="006F09C2" w14:paraId="2957D47C" w14:textId="77777777" w:rsidTr="006F09C2">
        <w:trPr>
          <w:trHeight w:val="203"/>
          <w:ins w:id="16" w:author="Shewmaker, Michael@Energy" w:date="2018-11-05T14:39:00Z"/>
        </w:trPr>
        <w:tc>
          <w:tcPr>
            <w:tcW w:w="1093" w:type="dxa"/>
            <w:vAlign w:val="bottom"/>
          </w:tcPr>
          <w:p w14:paraId="03A2313F" w14:textId="77777777" w:rsidR="006F09C2" w:rsidRPr="006F09C2" w:rsidRDefault="006F09C2" w:rsidP="0029128E">
            <w:pPr>
              <w:jc w:val="center"/>
              <w:rPr>
                <w:ins w:id="17" w:author="Shewmaker, Michael@Energy" w:date="2018-11-05T14:39:00Z"/>
                <w:rFonts w:asciiTheme="minorHAnsi" w:hAnsiTheme="minorHAnsi"/>
                <w:sz w:val="18"/>
                <w:szCs w:val="18"/>
                <w:rPrChange w:id="18" w:author="Shewmaker, Michael@Energy" w:date="2018-11-05T14:40:00Z">
                  <w:rPr>
                    <w:ins w:id="19" w:author="Shewmaker, Michael@Energy" w:date="2018-11-05T14:39:00Z"/>
                    <w:sz w:val="18"/>
                    <w:szCs w:val="18"/>
                  </w:rPr>
                </w:rPrChange>
              </w:rPr>
            </w:pPr>
            <w:ins w:id="20" w:author="Shewmaker, Michael@Energy" w:date="2018-11-05T14:39:00Z">
              <w:r w:rsidRPr="006F09C2">
                <w:rPr>
                  <w:rFonts w:asciiTheme="minorHAnsi" w:hAnsiTheme="minorHAnsi"/>
                  <w:sz w:val="18"/>
                  <w:szCs w:val="18"/>
                  <w:rPrChange w:id="21" w:author="Shewmaker, Michael@Energy" w:date="2018-11-05T14:40:00Z">
                    <w:rPr>
                      <w:sz w:val="18"/>
                      <w:szCs w:val="18"/>
                    </w:rPr>
                  </w:rPrChange>
                </w:rPr>
                <w:t>01</w:t>
              </w:r>
            </w:ins>
          </w:p>
        </w:tc>
        <w:tc>
          <w:tcPr>
            <w:tcW w:w="815" w:type="dxa"/>
            <w:vAlign w:val="bottom"/>
          </w:tcPr>
          <w:p w14:paraId="0047DE56" w14:textId="77777777" w:rsidR="006F09C2" w:rsidRPr="006F09C2" w:rsidRDefault="006F09C2" w:rsidP="0029128E">
            <w:pPr>
              <w:jc w:val="center"/>
              <w:rPr>
                <w:ins w:id="22" w:author="Shewmaker, Michael@Energy" w:date="2018-11-05T14:39:00Z"/>
                <w:rFonts w:asciiTheme="minorHAnsi" w:hAnsiTheme="minorHAnsi"/>
                <w:sz w:val="18"/>
                <w:szCs w:val="18"/>
                <w:rPrChange w:id="23" w:author="Shewmaker, Michael@Energy" w:date="2018-11-05T14:40:00Z">
                  <w:rPr>
                    <w:ins w:id="24" w:author="Shewmaker, Michael@Energy" w:date="2018-11-05T14:39:00Z"/>
                    <w:sz w:val="18"/>
                    <w:szCs w:val="18"/>
                  </w:rPr>
                </w:rPrChange>
              </w:rPr>
            </w:pPr>
            <w:ins w:id="25" w:author="Shewmaker, Michael@Energy" w:date="2018-11-05T14:39:00Z">
              <w:r w:rsidRPr="006F09C2">
                <w:rPr>
                  <w:rFonts w:asciiTheme="minorHAnsi" w:hAnsiTheme="minorHAnsi"/>
                  <w:sz w:val="18"/>
                  <w:szCs w:val="18"/>
                  <w:rPrChange w:id="26" w:author="Shewmaker, Michael@Energy" w:date="2018-11-05T14:40:00Z">
                    <w:rPr>
                      <w:sz w:val="18"/>
                      <w:szCs w:val="18"/>
                    </w:rPr>
                  </w:rPrChange>
                </w:rPr>
                <w:t>02</w:t>
              </w:r>
            </w:ins>
          </w:p>
        </w:tc>
        <w:tc>
          <w:tcPr>
            <w:tcW w:w="930" w:type="dxa"/>
            <w:vAlign w:val="bottom"/>
          </w:tcPr>
          <w:p w14:paraId="60292F4E" w14:textId="77777777" w:rsidR="006F09C2" w:rsidRPr="006F09C2" w:rsidRDefault="006F09C2" w:rsidP="0029128E">
            <w:pPr>
              <w:jc w:val="center"/>
              <w:rPr>
                <w:ins w:id="27" w:author="Shewmaker, Michael@Energy" w:date="2018-11-05T14:39:00Z"/>
                <w:rFonts w:asciiTheme="minorHAnsi" w:hAnsiTheme="minorHAnsi"/>
                <w:sz w:val="18"/>
                <w:szCs w:val="18"/>
                <w:rPrChange w:id="28" w:author="Shewmaker, Michael@Energy" w:date="2018-11-05T14:40:00Z">
                  <w:rPr>
                    <w:ins w:id="29" w:author="Shewmaker, Michael@Energy" w:date="2018-11-05T14:39:00Z"/>
                    <w:sz w:val="18"/>
                    <w:szCs w:val="18"/>
                  </w:rPr>
                </w:rPrChange>
              </w:rPr>
            </w:pPr>
            <w:ins w:id="30" w:author="Shewmaker, Michael@Energy" w:date="2018-11-05T14:39:00Z">
              <w:r w:rsidRPr="006F09C2">
                <w:rPr>
                  <w:rFonts w:asciiTheme="minorHAnsi" w:hAnsiTheme="minorHAnsi"/>
                  <w:sz w:val="18"/>
                  <w:szCs w:val="18"/>
                  <w:rPrChange w:id="31" w:author="Shewmaker, Michael@Energy" w:date="2018-11-05T14:40:00Z">
                    <w:rPr>
                      <w:sz w:val="18"/>
                      <w:szCs w:val="18"/>
                    </w:rPr>
                  </w:rPrChange>
                </w:rPr>
                <w:t>03</w:t>
              </w:r>
            </w:ins>
          </w:p>
        </w:tc>
        <w:tc>
          <w:tcPr>
            <w:tcW w:w="1024" w:type="dxa"/>
            <w:vAlign w:val="bottom"/>
          </w:tcPr>
          <w:p w14:paraId="2708A7AB" w14:textId="77777777" w:rsidR="006F09C2" w:rsidRPr="006F09C2" w:rsidRDefault="006F09C2" w:rsidP="0029128E">
            <w:pPr>
              <w:jc w:val="center"/>
              <w:rPr>
                <w:ins w:id="32" w:author="Shewmaker, Michael@Energy" w:date="2018-11-05T14:39:00Z"/>
                <w:rFonts w:asciiTheme="minorHAnsi" w:hAnsiTheme="minorHAnsi"/>
                <w:sz w:val="18"/>
                <w:szCs w:val="18"/>
                <w:rPrChange w:id="33" w:author="Shewmaker, Michael@Energy" w:date="2018-11-05T14:40:00Z">
                  <w:rPr>
                    <w:ins w:id="34" w:author="Shewmaker, Michael@Energy" w:date="2018-11-05T14:39:00Z"/>
                    <w:sz w:val="18"/>
                    <w:szCs w:val="18"/>
                  </w:rPr>
                </w:rPrChange>
              </w:rPr>
            </w:pPr>
            <w:ins w:id="35" w:author="Shewmaker, Michael@Energy" w:date="2018-11-05T14:39:00Z">
              <w:r w:rsidRPr="006F09C2">
                <w:rPr>
                  <w:rFonts w:asciiTheme="minorHAnsi" w:hAnsiTheme="minorHAnsi"/>
                  <w:sz w:val="18"/>
                  <w:szCs w:val="18"/>
                  <w:rPrChange w:id="36" w:author="Shewmaker, Michael@Energy" w:date="2018-11-05T14:40:00Z">
                    <w:rPr>
                      <w:sz w:val="18"/>
                      <w:szCs w:val="18"/>
                    </w:rPr>
                  </w:rPrChange>
                </w:rPr>
                <w:t>04</w:t>
              </w:r>
            </w:ins>
          </w:p>
        </w:tc>
        <w:tc>
          <w:tcPr>
            <w:tcW w:w="725" w:type="dxa"/>
            <w:vAlign w:val="bottom"/>
          </w:tcPr>
          <w:p w14:paraId="1215154E" w14:textId="77777777" w:rsidR="006F09C2" w:rsidRPr="006F09C2" w:rsidRDefault="006F09C2" w:rsidP="0029128E">
            <w:pPr>
              <w:jc w:val="center"/>
              <w:rPr>
                <w:ins w:id="37" w:author="Shewmaker, Michael@Energy" w:date="2018-11-05T14:39:00Z"/>
                <w:rFonts w:asciiTheme="minorHAnsi" w:hAnsiTheme="minorHAnsi"/>
                <w:sz w:val="18"/>
                <w:szCs w:val="18"/>
                <w:rPrChange w:id="38" w:author="Shewmaker, Michael@Energy" w:date="2018-11-05T14:40:00Z">
                  <w:rPr>
                    <w:ins w:id="39" w:author="Shewmaker, Michael@Energy" w:date="2018-11-05T14:39:00Z"/>
                    <w:sz w:val="18"/>
                    <w:szCs w:val="18"/>
                  </w:rPr>
                </w:rPrChange>
              </w:rPr>
            </w:pPr>
            <w:ins w:id="40" w:author="Shewmaker, Michael@Energy" w:date="2018-11-05T14:39:00Z">
              <w:r w:rsidRPr="006F09C2">
                <w:rPr>
                  <w:rFonts w:asciiTheme="minorHAnsi" w:hAnsiTheme="minorHAnsi"/>
                  <w:sz w:val="18"/>
                  <w:szCs w:val="18"/>
                  <w:rPrChange w:id="41" w:author="Shewmaker, Michael@Energy" w:date="2018-11-05T14:40:00Z">
                    <w:rPr>
                      <w:sz w:val="18"/>
                      <w:szCs w:val="18"/>
                    </w:rPr>
                  </w:rPrChange>
                </w:rPr>
                <w:t>05</w:t>
              </w:r>
            </w:ins>
          </w:p>
        </w:tc>
        <w:tc>
          <w:tcPr>
            <w:tcW w:w="699" w:type="dxa"/>
            <w:vAlign w:val="bottom"/>
          </w:tcPr>
          <w:p w14:paraId="4DDEFE11" w14:textId="77777777" w:rsidR="006F09C2" w:rsidRPr="006F09C2" w:rsidRDefault="006F09C2" w:rsidP="0029128E">
            <w:pPr>
              <w:jc w:val="center"/>
              <w:rPr>
                <w:ins w:id="42" w:author="Shewmaker, Michael@Energy" w:date="2018-11-05T14:39:00Z"/>
                <w:rFonts w:asciiTheme="minorHAnsi" w:hAnsiTheme="minorHAnsi"/>
                <w:sz w:val="18"/>
                <w:szCs w:val="18"/>
                <w:rPrChange w:id="43" w:author="Shewmaker, Michael@Energy" w:date="2018-11-05T14:40:00Z">
                  <w:rPr>
                    <w:ins w:id="44" w:author="Shewmaker, Michael@Energy" w:date="2018-11-05T14:39:00Z"/>
                    <w:sz w:val="18"/>
                    <w:szCs w:val="18"/>
                  </w:rPr>
                </w:rPrChange>
              </w:rPr>
            </w:pPr>
            <w:ins w:id="45" w:author="Shewmaker, Michael@Energy" w:date="2018-11-05T14:39:00Z">
              <w:r w:rsidRPr="006F09C2">
                <w:rPr>
                  <w:rFonts w:asciiTheme="minorHAnsi" w:hAnsiTheme="minorHAnsi"/>
                  <w:sz w:val="18"/>
                  <w:szCs w:val="18"/>
                  <w:rPrChange w:id="46" w:author="Shewmaker, Michael@Energy" w:date="2018-11-05T14:40:00Z">
                    <w:rPr>
                      <w:sz w:val="18"/>
                      <w:szCs w:val="18"/>
                    </w:rPr>
                  </w:rPrChange>
                </w:rPr>
                <w:t>06</w:t>
              </w:r>
            </w:ins>
          </w:p>
        </w:tc>
        <w:tc>
          <w:tcPr>
            <w:tcW w:w="899" w:type="dxa"/>
            <w:vAlign w:val="bottom"/>
          </w:tcPr>
          <w:p w14:paraId="7EC5BCDF" w14:textId="77777777" w:rsidR="006F09C2" w:rsidRPr="006F09C2" w:rsidRDefault="006F09C2" w:rsidP="0029128E">
            <w:pPr>
              <w:jc w:val="center"/>
              <w:rPr>
                <w:ins w:id="47" w:author="Shewmaker, Michael@Energy" w:date="2018-11-05T14:39:00Z"/>
                <w:rFonts w:asciiTheme="minorHAnsi" w:hAnsiTheme="minorHAnsi"/>
                <w:sz w:val="18"/>
                <w:szCs w:val="18"/>
                <w:rPrChange w:id="48" w:author="Shewmaker, Michael@Energy" w:date="2018-11-05T14:40:00Z">
                  <w:rPr>
                    <w:ins w:id="49" w:author="Shewmaker, Michael@Energy" w:date="2018-11-05T14:39:00Z"/>
                    <w:sz w:val="18"/>
                    <w:szCs w:val="18"/>
                  </w:rPr>
                </w:rPrChange>
              </w:rPr>
            </w:pPr>
            <w:ins w:id="50" w:author="Shewmaker, Michael@Energy" w:date="2018-11-05T14:39:00Z">
              <w:r w:rsidRPr="006F09C2">
                <w:rPr>
                  <w:rFonts w:asciiTheme="minorHAnsi" w:hAnsiTheme="minorHAnsi"/>
                  <w:sz w:val="18"/>
                  <w:szCs w:val="18"/>
                  <w:rPrChange w:id="51" w:author="Shewmaker, Michael@Energy" w:date="2018-11-05T14:40:00Z">
                    <w:rPr>
                      <w:sz w:val="18"/>
                      <w:szCs w:val="18"/>
                    </w:rPr>
                  </w:rPrChange>
                </w:rPr>
                <w:t>07</w:t>
              </w:r>
            </w:ins>
          </w:p>
        </w:tc>
        <w:tc>
          <w:tcPr>
            <w:tcW w:w="998" w:type="dxa"/>
            <w:vAlign w:val="bottom"/>
          </w:tcPr>
          <w:p w14:paraId="02EBAA08" w14:textId="77777777" w:rsidR="006F09C2" w:rsidRPr="006F09C2" w:rsidRDefault="006F09C2" w:rsidP="0029128E">
            <w:pPr>
              <w:jc w:val="center"/>
              <w:rPr>
                <w:ins w:id="52" w:author="Shewmaker, Michael@Energy" w:date="2018-11-05T14:39:00Z"/>
                <w:rFonts w:asciiTheme="minorHAnsi" w:hAnsiTheme="minorHAnsi"/>
                <w:sz w:val="18"/>
                <w:szCs w:val="18"/>
                <w:rPrChange w:id="53" w:author="Shewmaker, Michael@Energy" w:date="2018-11-05T14:40:00Z">
                  <w:rPr>
                    <w:ins w:id="54" w:author="Shewmaker, Michael@Energy" w:date="2018-11-05T14:39:00Z"/>
                    <w:sz w:val="18"/>
                    <w:szCs w:val="18"/>
                  </w:rPr>
                </w:rPrChange>
              </w:rPr>
            </w:pPr>
            <w:ins w:id="55" w:author="Shewmaker, Michael@Energy" w:date="2018-11-05T14:39:00Z">
              <w:r w:rsidRPr="006F09C2">
                <w:rPr>
                  <w:rFonts w:asciiTheme="minorHAnsi" w:hAnsiTheme="minorHAnsi"/>
                  <w:sz w:val="18"/>
                  <w:szCs w:val="18"/>
                  <w:rPrChange w:id="56" w:author="Shewmaker, Michael@Energy" w:date="2018-11-05T14:40:00Z">
                    <w:rPr>
                      <w:sz w:val="18"/>
                      <w:szCs w:val="18"/>
                    </w:rPr>
                  </w:rPrChange>
                </w:rPr>
                <w:t>08</w:t>
              </w:r>
            </w:ins>
          </w:p>
        </w:tc>
        <w:tc>
          <w:tcPr>
            <w:tcW w:w="899" w:type="dxa"/>
            <w:vAlign w:val="bottom"/>
          </w:tcPr>
          <w:p w14:paraId="25E6A17E" w14:textId="77777777" w:rsidR="006F09C2" w:rsidRPr="006F09C2" w:rsidRDefault="006F09C2" w:rsidP="0029128E">
            <w:pPr>
              <w:jc w:val="center"/>
              <w:rPr>
                <w:ins w:id="57" w:author="Shewmaker, Michael@Energy" w:date="2018-11-05T14:39:00Z"/>
                <w:rFonts w:asciiTheme="minorHAnsi" w:hAnsiTheme="minorHAnsi"/>
                <w:sz w:val="18"/>
                <w:szCs w:val="18"/>
                <w:rPrChange w:id="58" w:author="Shewmaker, Michael@Energy" w:date="2018-11-05T14:40:00Z">
                  <w:rPr>
                    <w:ins w:id="59" w:author="Shewmaker, Michael@Energy" w:date="2018-11-05T14:39:00Z"/>
                    <w:sz w:val="18"/>
                    <w:szCs w:val="18"/>
                  </w:rPr>
                </w:rPrChange>
              </w:rPr>
            </w:pPr>
            <w:ins w:id="60" w:author="Shewmaker, Michael@Energy" w:date="2018-11-05T14:39:00Z">
              <w:r w:rsidRPr="006F09C2">
                <w:rPr>
                  <w:rFonts w:asciiTheme="minorHAnsi" w:hAnsiTheme="minorHAnsi"/>
                  <w:sz w:val="18"/>
                  <w:szCs w:val="18"/>
                  <w:rPrChange w:id="61" w:author="Shewmaker, Michael@Energy" w:date="2018-11-05T14:40:00Z">
                    <w:rPr>
                      <w:sz w:val="18"/>
                      <w:szCs w:val="18"/>
                    </w:rPr>
                  </w:rPrChange>
                </w:rPr>
                <w:t>09</w:t>
              </w:r>
            </w:ins>
          </w:p>
        </w:tc>
        <w:tc>
          <w:tcPr>
            <w:tcW w:w="990" w:type="dxa"/>
            <w:vAlign w:val="bottom"/>
          </w:tcPr>
          <w:p w14:paraId="1BCE152D" w14:textId="77777777" w:rsidR="006F09C2" w:rsidRPr="006F09C2" w:rsidRDefault="006F09C2" w:rsidP="0029128E">
            <w:pPr>
              <w:jc w:val="center"/>
              <w:rPr>
                <w:ins w:id="62" w:author="Shewmaker, Michael@Energy" w:date="2018-11-05T14:39:00Z"/>
                <w:rFonts w:asciiTheme="minorHAnsi" w:hAnsiTheme="minorHAnsi"/>
                <w:sz w:val="18"/>
                <w:szCs w:val="18"/>
                <w:rPrChange w:id="63" w:author="Shewmaker, Michael@Energy" w:date="2018-11-05T14:40:00Z">
                  <w:rPr>
                    <w:ins w:id="64" w:author="Shewmaker, Michael@Energy" w:date="2018-11-05T14:39:00Z"/>
                    <w:sz w:val="18"/>
                    <w:szCs w:val="18"/>
                  </w:rPr>
                </w:rPrChange>
              </w:rPr>
            </w:pPr>
            <w:ins w:id="65" w:author="Shewmaker, Michael@Energy" w:date="2018-11-05T14:39:00Z">
              <w:r w:rsidRPr="006F09C2">
                <w:rPr>
                  <w:rFonts w:asciiTheme="minorHAnsi" w:hAnsiTheme="minorHAnsi"/>
                  <w:sz w:val="18"/>
                  <w:szCs w:val="18"/>
                  <w:rPrChange w:id="66" w:author="Shewmaker, Michael@Energy" w:date="2018-11-05T14:40:00Z">
                    <w:rPr>
                      <w:sz w:val="18"/>
                      <w:szCs w:val="18"/>
                    </w:rPr>
                  </w:rPrChange>
                </w:rPr>
                <w:t>10</w:t>
              </w:r>
            </w:ins>
          </w:p>
        </w:tc>
        <w:tc>
          <w:tcPr>
            <w:tcW w:w="708" w:type="dxa"/>
          </w:tcPr>
          <w:p w14:paraId="4C0F24E1" w14:textId="77777777" w:rsidR="006F09C2" w:rsidRPr="006F09C2" w:rsidRDefault="006F09C2" w:rsidP="0029128E">
            <w:pPr>
              <w:jc w:val="center"/>
              <w:rPr>
                <w:ins w:id="67" w:author="Shewmaker, Michael@Energy" w:date="2018-11-05T14:39:00Z"/>
                <w:rFonts w:asciiTheme="minorHAnsi" w:hAnsiTheme="minorHAnsi"/>
                <w:sz w:val="18"/>
                <w:szCs w:val="18"/>
                <w:rPrChange w:id="68" w:author="Shewmaker, Michael@Energy" w:date="2018-11-05T14:40:00Z">
                  <w:rPr>
                    <w:ins w:id="69" w:author="Shewmaker, Michael@Energy" w:date="2018-11-05T14:39:00Z"/>
                    <w:sz w:val="18"/>
                    <w:szCs w:val="18"/>
                  </w:rPr>
                </w:rPrChange>
              </w:rPr>
            </w:pPr>
            <w:ins w:id="70" w:author="Shewmaker, Michael@Energy" w:date="2018-11-05T14:39:00Z">
              <w:r w:rsidRPr="006F09C2">
                <w:rPr>
                  <w:rFonts w:asciiTheme="minorHAnsi" w:hAnsiTheme="minorHAnsi"/>
                  <w:sz w:val="18"/>
                  <w:szCs w:val="18"/>
                  <w:rPrChange w:id="71" w:author="Shewmaker, Michael@Energy" w:date="2018-11-05T14:40:00Z">
                    <w:rPr>
                      <w:sz w:val="18"/>
                      <w:szCs w:val="18"/>
                    </w:rPr>
                  </w:rPrChange>
                </w:rPr>
                <w:t>11</w:t>
              </w:r>
            </w:ins>
          </w:p>
        </w:tc>
        <w:tc>
          <w:tcPr>
            <w:tcW w:w="799" w:type="dxa"/>
          </w:tcPr>
          <w:p w14:paraId="7C06BB27" w14:textId="77777777" w:rsidR="006F09C2" w:rsidRPr="006F09C2" w:rsidRDefault="006F09C2" w:rsidP="0029128E">
            <w:pPr>
              <w:jc w:val="center"/>
              <w:rPr>
                <w:ins w:id="72" w:author="Shewmaker, Michael@Energy" w:date="2018-11-05T14:39:00Z"/>
                <w:rFonts w:asciiTheme="minorHAnsi" w:hAnsiTheme="minorHAnsi"/>
                <w:sz w:val="18"/>
                <w:szCs w:val="18"/>
                <w:rPrChange w:id="73" w:author="Shewmaker, Michael@Energy" w:date="2018-11-05T14:40:00Z">
                  <w:rPr>
                    <w:ins w:id="74" w:author="Shewmaker, Michael@Energy" w:date="2018-11-05T14:39:00Z"/>
                    <w:sz w:val="18"/>
                    <w:szCs w:val="18"/>
                  </w:rPr>
                </w:rPrChange>
              </w:rPr>
            </w:pPr>
            <w:ins w:id="75" w:author="Shewmaker, Michael@Energy" w:date="2018-11-05T14:39:00Z">
              <w:r w:rsidRPr="006F09C2">
                <w:rPr>
                  <w:rFonts w:asciiTheme="minorHAnsi" w:hAnsiTheme="minorHAnsi"/>
                  <w:sz w:val="18"/>
                  <w:szCs w:val="18"/>
                  <w:rPrChange w:id="76" w:author="Shewmaker, Michael@Energy" w:date="2018-11-05T14:40:00Z">
                    <w:rPr>
                      <w:sz w:val="18"/>
                      <w:szCs w:val="18"/>
                    </w:rPr>
                  </w:rPrChange>
                </w:rPr>
                <w:t>12</w:t>
              </w:r>
            </w:ins>
          </w:p>
        </w:tc>
        <w:tc>
          <w:tcPr>
            <w:tcW w:w="899" w:type="dxa"/>
            <w:vAlign w:val="bottom"/>
          </w:tcPr>
          <w:p w14:paraId="2946CB31" w14:textId="77777777" w:rsidR="006F09C2" w:rsidRPr="006F09C2" w:rsidRDefault="006F09C2" w:rsidP="0029128E">
            <w:pPr>
              <w:jc w:val="center"/>
              <w:rPr>
                <w:ins w:id="77" w:author="Shewmaker, Michael@Energy" w:date="2018-11-05T14:39:00Z"/>
                <w:rFonts w:asciiTheme="minorHAnsi" w:hAnsiTheme="minorHAnsi"/>
                <w:sz w:val="18"/>
                <w:szCs w:val="18"/>
                <w:rPrChange w:id="78" w:author="Shewmaker, Michael@Energy" w:date="2018-11-05T14:40:00Z">
                  <w:rPr>
                    <w:ins w:id="79" w:author="Shewmaker, Michael@Energy" w:date="2018-11-05T14:39:00Z"/>
                    <w:sz w:val="18"/>
                    <w:szCs w:val="18"/>
                  </w:rPr>
                </w:rPrChange>
              </w:rPr>
            </w:pPr>
            <w:ins w:id="80" w:author="Shewmaker, Michael@Energy" w:date="2018-11-05T14:39:00Z">
              <w:r w:rsidRPr="006F09C2">
                <w:rPr>
                  <w:rFonts w:asciiTheme="minorHAnsi" w:hAnsiTheme="minorHAnsi"/>
                  <w:sz w:val="18"/>
                  <w:szCs w:val="18"/>
                  <w:rPrChange w:id="81" w:author="Shewmaker, Michael@Energy" w:date="2018-11-05T14:40:00Z">
                    <w:rPr>
                      <w:sz w:val="18"/>
                      <w:szCs w:val="18"/>
                    </w:rPr>
                  </w:rPrChange>
                </w:rPr>
                <w:t>13</w:t>
              </w:r>
            </w:ins>
          </w:p>
        </w:tc>
        <w:tc>
          <w:tcPr>
            <w:tcW w:w="998" w:type="dxa"/>
            <w:vAlign w:val="bottom"/>
          </w:tcPr>
          <w:p w14:paraId="1BEDF2BE" w14:textId="77777777" w:rsidR="006F09C2" w:rsidRPr="006F09C2" w:rsidRDefault="006F09C2" w:rsidP="0029128E">
            <w:pPr>
              <w:jc w:val="center"/>
              <w:rPr>
                <w:ins w:id="82" w:author="Shewmaker, Michael@Energy" w:date="2018-11-05T14:39:00Z"/>
                <w:rFonts w:asciiTheme="minorHAnsi" w:hAnsiTheme="minorHAnsi"/>
                <w:sz w:val="18"/>
                <w:szCs w:val="18"/>
                <w:rPrChange w:id="83" w:author="Shewmaker, Michael@Energy" w:date="2018-11-05T14:40:00Z">
                  <w:rPr>
                    <w:ins w:id="84" w:author="Shewmaker, Michael@Energy" w:date="2018-11-05T14:39:00Z"/>
                    <w:sz w:val="18"/>
                    <w:szCs w:val="18"/>
                  </w:rPr>
                </w:rPrChange>
              </w:rPr>
            </w:pPr>
            <w:ins w:id="85" w:author="Shewmaker, Michael@Energy" w:date="2018-11-05T14:39:00Z">
              <w:r w:rsidRPr="006F09C2">
                <w:rPr>
                  <w:rFonts w:asciiTheme="minorHAnsi" w:hAnsiTheme="minorHAnsi"/>
                  <w:sz w:val="18"/>
                  <w:szCs w:val="18"/>
                  <w:rPrChange w:id="86" w:author="Shewmaker, Michael@Energy" w:date="2018-11-05T14:40:00Z">
                    <w:rPr>
                      <w:sz w:val="18"/>
                      <w:szCs w:val="18"/>
                    </w:rPr>
                  </w:rPrChange>
                </w:rPr>
                <w:t>14</w:t>
              </w:r>
            </w:ins>
          </w:p>
        </w:tc>
        <w:tc>
          <w:tcPr>
            <w:tcW w:w="899" w:type="dxa"/>
            <w:vAlign w:val="bottom"/>
          </w:tcPr>
          <w:p w14:paraId="128611A2" w14:textId="77777777" w:rsidR="006F09C2" w:rsidRPr="006F09C2" w:rsidRDefault="006F09C2" w:rsidP="0029128E">
            <w:pPr>
              <w:jc w:val="center"/>
              <w:rPr>
                <w:ins w:id="87" w:author="Shewmaker, Michael@Energy" w:date="2018-11-05T14:39:00Z"/>
                <w:rFonts w:asciiTheme="minorHAnsi" w:hAnsiTheme="minorHAnsi"/>
                <w:sz w:val="18"/>
                <w:szCs w:val="18"/>
                <w:rPrChange w:id="88" w:author="Shewmaker, Michael@Energy" w:date="2018-11-05T14:40:00Z">
                  <w:rPr>
                    <w:ins w:id="89" w:author="Shewmaker, Michael@Energy" w:date="2018-11-05T14:39:00Z"/>
                    <w:sz w:val="18"/>
                    <w:szCs w:val="18"/>
                  </w:rPr>
                </w:rPrChange>
              </w:rPr>
            </w:pPr>
            <w:ins w:id="90" w:author="Shewmaker, Michael@Energy" w:date="2018-11-05T14:39:00Z">
              <w:r w:rsidRPr="006F09C2">
                <w:rPr>
                  <w:rFonts w:asciiTheme="minorHAnsi" w:hAnsiTheme="minorHAnsi"/>
                  <w:sz w:val="18"/>
                  <w:szCs w:val="18"/>
                  <w:rPrChange w:id="91" w:author="Shewmaker, Michael@Energy" w:date="2018-11-05T14:40:00Z">
                    <w:rPr>
                      <w:sz w:val="18"/>
                      <w:szCs w:val="18"/>
                    </w:rPr>
                  </w:rPrChange>
                </w:rPr>
                <w:t>15</w:t>
              </w:r>
            </w:ins>
          </w:p>
        </w:tc>
        <w:tc>
          <w:tcPr>
            <w:tcW w:w="993" w:type="dxa"/>
            <w:vAlign w:val="bottom"/>
          </w:tcPr>
          <w:p w14:paraId="3C5F2694" w14:textId="77777777" w:rsidR="006F09C2" w:rsidRPr="006F09C2" w:rsidRDefault="006F09C2" w:rsidP="0029128E">
            <w:pPr>
              <w:jc w:val="center"/>
              <w:rPr>
                <w:ins w:id="92" w:author="Shewmaker, Michael@Energy" w:date="2018-11-05T14:39:00Z"/>
                <w:rFonts w:asciiTheme="minorHAnsi" w:hAnsiTheme="minorHAnsi"/>
                <w:sz w:val="18"/>
                <w:szCs w:val="18"/>
                <w:rPrChange w:id="93" w:author="Shewmaker, Michael@Energy" w:date="2018-11-05T14:40:00Z">
                  <w:rPr>
                    <w:ins w:id="94" w:author="Shewmaker, Michael@Energy" w:date="2018-11-05T14:39:00Z"/>
                    <w:sz w:val="18"/>
                    <w:szCs w:val="18"/>
                  </w:rPr>
                </w:rPrChange>
              </w:rPr>
            </w:pPr>
            <w:ins w:id="95" w:author="Shewmaker, Michael@Energy" w:date="2018-11-05T14:39:00Z">
              <w:r w:rsidRPr="006F09C2">
                <w:rPr>
                  <w:rFonts w:asciiTheme="minorHAnsi" w:hAnsiTheme="minorHAnsi"/>
                  <w:sz w:val="18"/>
                  <w:szCs w:val="18"/>
                  <w:rPrChange w:id="96" w:author="Shewmaker, Michael@Energy" w:date="2018-11-05T14:40:00Z">
                    <w:rPr>
                      <w:sz w:val="18"/>
                      <w:szCs w:val="18"/>
                    </w:rPr>
                  </w:rPrChange>
                </w:rPr>
                <w:t>16</w:t>
              </w:r>
            </w:ins>
          </w:p>
        </w:tc>
      </w:tr>
      <w:tr w:rsidR="006F09C2" w:rsidRPr="006F09C2" w14:paraId="70E69DE7" w14:textId="77777777" w:rsidTr="006F09C2">
        <w:tblPrEx>
          <w:tblW w:w="0" w:type="auto"/>
          <w:tblLayout w:type="fixed"/>
          <w:tblPrExChange w:id="97" w:author="Shewmaker, Michael@Energy" w:date="2018-11-05T14:40:00Z">
            <w:tblPrEx>
              <w:tblW w:w="0" w:type="auto"/>
              <w:tblLayout w:type="fixed"/>
            </w:tblPrEx>
          </w:tblPrExChange>
        </w:tblPrEx>
        <w:trPr>
          <w:trHeight w:val="218"/>
          <w:ins w:id="98" w:author="Shewmaker, Michael@Energy" w:date="2018-11-05T14:39:00Z"/>
          <w:trPrChange w:id="99" w:author="Shewmaker, Michael@Energy" w:date="2018-11-05T14:40:00Z">
            <w:trPr>
              <w:gridAfter w:val="0"/>
            </w:trPr>
          </w:trPrChange>
        </w:trPr>
        <w:tc>
          <w:tcPr>
            <w:tcW w:w="1093" w:type="dxa"/>
            <w:vMerge w:val="restart"/>
            <w:vAlign w:val="bottom"/>
            <w:tcPrChange w:id="100" w:author="Shewmaker, Michael@Energy" w:date="2018-11-05T14:40:00Z">
              <w:tcPr>
                <w:tcW w:w="985" w:type="dxa"/>
                <w:vMerge w:val="restart"/>
                <w:vAlign w:val="bottom"/>
              </w:tcPr>
            </w:tcPrChange>
          </w:tcPr>
          <w:p w14:paraId="297F4EEC" w14:textId="77777777" w:rsidR="006F09C2" w:rsidRPr="006F09C2" w:rsidRDefault="006F09C2" w:rsidP="0029128E">
            <w:pPr>
              <w:jc w:val="center"/>
              <w:rPr>
                <w:ins w:id="101" w:author="Shewmaker, Michael@Energy" w:date="2018-11-05T14:39:00Z"/>
                <w:rFonts w:asciiTheme="minorHAnsi" w:hAnsiTheme="minorHAnsi"/>
                <w:sz w:val="18"/>
                <w:szCs w:val="18"/>
                <w:rPrChange w:id="102" w:author="Shewmaker, Michael@Energy" w:date="2018-11-05T14:40:00Z">
                  <w:rPr>
                    <w:ins w:id="103" w:author="Shewmaker, Michael@Energy" w:date="2018-11-05T14:39:00Z"/>
                    <w:sz w:val="18"/>
                    <w:szCs w:val="18"/>
                  </w:rPr>
                </w:rPrChange>
              </w:rPr>
            </w:pPr>
            <w:ins w:id="104" w:author="Shewmaker, Michael@Energy" w:date="2018-11-05T14:39:00Z">
              <w:r w:rsidRPr="006F09C2">
                <w:rPr>
                  <w:rFonts w:asciiTheme="minorHAnsi" w:hAnsiTheme="minorHAnsi"/>
                  <w:sz w:val="18"/>
                  <w:szCs w:val="18"/>
                  <w:rPrChange w:id="105" w:author="Shewmaker, Michael@Energy" w:date="2018-11-05T14:40:00Z">
                    <w:rPr>
                      <w:sz w:val="18"/>
                      <w:szCs w:val="18"/>
                    </w:rPr>
                  </w:rPrChange>
                </w:rPr>
                <w:t>Tag/ID</w:t>
              </w:r>
            </w:ins>
          </w:p>
        </w:tc>
        <w:tc>
          <w:tcPr>
            <w:tcW w:w="815" w:type="dxa"/>
            <w:vMerge w:val="restart"/>
            <w:vAlign w:val="bottom"/>
            <w:tcPrChange w:id="106" w:author="Shewmaker, Michael@Energy" w:date="2018-11-05T14:40:00Z">
              <w:tcPr>
                <w:tcW w:w="735" w:type="dxa"/>
                <w:gridSpan w:val="2"/>
                <w:vMerge w:val="restart"/>
                <w:vAlign w:val="bottom"/>
              </w:tcPr>
            </w:tcPrChange>
          </w:tcPr>
          <w:p w14:paraId="14037E37" w14:textId="77777777" w:rsidR="006F09C2" w:rsidRPr="006F09C2" w:rsidRDefault="006F09C2" w:rsidP="0029128E">
            <w:pPr>
              <w:jc w:val="center"/>
              <w:rPr>
                <w:ins w:id="107" w:author="Shewmaker, Michael@Energy" w:date="2018-11-05T14:39:00Z"/>
                <w:rFonts w:asciiTheme="minorHAnsi" w:hAnsiTheme="minorHAnsi"/>
                <w:sz w:val="18"/>
                <w:szCs w:val="18"/>
                <w:rPrChange w:id="108" w:author="Shewmaker, Michael@Energy" w:date="2018-11-05T14:40:00Z">
                  <w:rPr>
                    <w:ins w:id="109" w:author="Shewmaker, Michael@Energy" w:date="2018-11-05T14:39:00Z"/>
                    <w:sz w:val="18"/>
                    <w:szCs w:val="18"/>
                  </w:rPr>
                </w:rPrChange>
              </w:rPr>
            </w:pPr>
            <w:ins w:id="110" w:author="Shewmaker, Michael@Energy" w:date="2018-11-05T14:39:00Z">
              <w:r w:rsidRPr="006F09C2">
                <w:rPr>
                  <w:rFonts w:asciiTheme="minorHAnsi" w:hAnsiTheme="minorHAnsi"/>
                  <w:sz w:val="18"/>
                  <w:szCs w:val="18"/>
                  <w:rPrChange w:id="111" w:author="Shewmaker, Michael@Energy" w:date="2018-11-05T14:40:00Z">
                    <w:rPr>
                      <w:sz w:val="18"/>
                      <w:szCs w:val="18"/>
                    </w:rPr>
                  </w:rPrChange>
                </w:rPr>
                <w:t>Above or Below Grade?</w:t>
              </w:r>
            </w:ins>
          </w:p>
        </w:tc>
        <w:tc>
          <w:tcPr>
            <w:tcW w:w="8674" w:type="dxa"/>
            <w:gridSpan w:val="10"/>
            <w:vAlign w:val="bottom"/>
            <w:tcPrChange w:id="112" w:author="Shewmaker, Michael@Energy" w:date="2018-11-05T14:40:00Z">
              <w:tcPr>
                <w:tcW w:w="7815" w:type="dxa"/>
                <w:gridSpan w:val="15"/>
                <w:vAlign w:val="bottom"/>
              </w:tcPr>
            </w:tcPrChange>
          </w:tcPr>
          <w:p w14:paraId="650DCC96" w14:textId="77777777" w:rsidR="006F09C2" w:rsidRPr="006F09C2" w:rsidRDefault="006F09C2" w:rsidP="0029128E">
            <w:pPr>
              <w:jc w:val="center"/>
              <w:rPr>
                <w:ins w:id="113" w:author="Shewmaker, Michael@Energy" w:date="2018-11-05T14:39:00Z"/>
                <w:rFonts w:asciiTheme="minorHAnsi" w:hAnsiTheme="minorHAnsi"/>
                <w:b/>
                <w:sz w:val="18"/>
                <w:szCs w:val="18"/>
                <w:rPrChange w:id="114" w:author="Shewmaker, Michael@Energy" w:date="2018-11-05T14:40:00Z">
                  <w:rPr>
                    <w:ins w:id="115" w:author="Shewmaker, Michael@Energy" w:date="2018-11-05T14:39:00Z"/>
                    <w:b/>
                    <w:sz w:val="18"/>
                    <w:szCs w:val="18"/>
                  </w:rPr>
                </w:rPrChange>
              </w:rPr>
            </w:pPr>
            <w:ins w:id="116" w:author="Shewmaker, Michael@Energy" w:date="2018-11-05T14:39:00Z">
              <w:r w:rsidRPr="006F09C2">
                <w:rPr>
                  <w:rFonts w:asciiTheme="minorHAnsi" w:hAnsiTheme="minorHAnsi"/>
                  <w:b/>
                  <w:sz w:val="18"/>
                  <w:szCs w:val="18"/>
                  <w:rPrChange w:id="117" w:author="Shewmaker, Michael@Energy" w:date="2018-11-05T14:40:00Z">
                    <w:rPr>
                      <w:b/>
                      <w:sz w:val="18"/>
                      <w:szCs w:val="18"/>
                    </w:rPr>
                  </w:rPrChange>
                </w:rPr>
                <w:t>Proposed</w:t>
              </w:r>
            </w:ins>
          </w:p>
        </w:tc>
        <w:tc>
          <w:tcPr>
            <w:tcW w:w="3790" w:type="dxa"/>
            <w:gridSpan w:val="4"/>
            <w:vAlign w:val="bottom"/>
            <w:tcPrChange w:id="118" w:author="Shewmaker, Michael@Energy" w:date="2018-11-05T14:40:00Z">
              <w:tcPr>
                <w:tcW w:w="3415" w:type="dxa"/>
                <w:gridSpan w:val="6"/>
                <w:vAlign w:val="bottom"/>
              </w:tcPr>
            </w:tcPrChange>
          </w:tcPr>
          <w:p w14:paraId="5D6E70B4" w14:textId="77777777" w:rsidR="006F09C2" w:rsidRPr="006F09C2" w:rsidRDefault="006F09C2" w:rsidP="0029128E">
            <w:pPr>
              <w:jc w:val="center"/>
              <w:rPr>
                <w:ins w:id="119" w:author="Shewmaker, Michael@Energy" w:date="2018-11-05T14:39:00Z"/>
                <w:rFonts w:asciiTheme="minorHAnsi" w:hAnsiTheme="minorHAnsi"/>
                <w:b/>
                <w:sz w:val="18"/>
                <w:szCs w:val="18"/>
                <w:rPrChange w:id="120" w:author="Shewmaker, Michael@Energy" w:date="2018-11-05T14:40:00Z">
                  <w:rPr>
                    <w:ins w:id="121" w:author="Shewmaker, Michael@Energy" w:date="2018-11-05T14:39:00Z"/>
                    <w:b/>
                    <w:sz w:val="18"/>
                    <w:szCs w:val="18"/>
                  </w:rPr>
                </w:rPrChange>
              </w:rPr>
            </w:pPr>
            <w:ins w:id="122" w:author="Shewmaker, Michael@Energy" w:date="2018-11-05T14:39:00Z">
              <w:r w:rsidRPr="006F09C2">
                <w:rPr>
                  <w:rFonts w:asciiTheme="minorHAnsi" w:hAnsiTheme="minorHAnsi"/>
                  <w:b/>
                  <w:sz w:val="18"/>
                  <w:szCs w:val="18"/>
                  <w:rPrChange w:id="123" w:author="Shewmaker, Michael@Energy" w:date="2018-11-05T14:40:00Z">
                    <w:rPr>
                      <w:b/>
                      <w:sz w:val="18"/>
                      <w:szCs w:val="18"/>
                    </w:rPr>
                  </w:rPrChange>
                </w:rPr>
                <w:t>Required</w:t>
              </w:r>
            </w:ins>
          </w:p>
        </w:tc>
      </w:tr>
      <w:tr w:rsidR="006F09C2" w:rsidRPr="006F09C2" w14:paraId="313129C7" w14:textId="77777777" w:rsidTr="006F09C2">
        <w:tblPrEx>
          <w:tblW w:w="0" w:type="auto"/>
          <w:tblLayout w:type="fixed"/>
          <w:tblPrExChange w:id="124" w:author="Shewmaker, Michael@Energy" w:date="2018-11-05T14:40:00Z">
            <w:tblPrEx>
              <w:tblW w:w="0" w:type="auto"/>
              <w:tblLayout w:type="fixed"/>
            </w:tblPrEx>
          </w:tblPrExChange>
        </w:tblPrEx>
        <w:trPr>
          <w:trHeight w:val="343"/>
          <w:ins w:id="125" w:author="Shewmaker, Michael@Energy" w:date="2018-11-05T14:39:00Z"/>
          <w:trPrChange w:id="126" w:author="Shewmaker, Michael@Energy" w:date="2018-11-05T14:40:00Z">
            <w:trPr>
              <w:gridAfter w:val="0"/>
              <w:trHeight w:val="330"/>
            </w:trPr>
          </w:trPrChange>
        </w:trPr>
        <w:tc>
          <w:tcPr>
            <w:tcW w:w="1093" w:type="dxa"/>
            <w:vMerge/>
            <w:vAlign w:val="bottom"/>
            <w:tcPrChange w:id="127" w:author="Shewmaker, Michael@Energy" w:date="2018-11-05T14:40:00Z">
              <w:tcPr>
                <w:tcW w:w="985" w:type="dxa"/>
                <w:vMerge/>
                <w:vAlign w:val="bottom"/>
              </w:tcPr>
            </w:tcPrChange>
          </w:tcPr>
          <w:p w14:paraId="5A449210" w14:textId="77777777" w:rsidR="006F09C2" w:rsidRPr="006F09C2" w:rsidRDefault="006F09C2" w:rsidP="0029128E">
            <w:pPr>
              <w:jc w:val="center"/>
              <w:rPr>
                <w:ins w:id="128" w:author="Shewmaker, Michael@Energy" w:date="2018-11-05T14:39:00Z"/>
                <w:rFonts w:asciiTheme="minorHAnsi" w:hAnsiTheme="minorHAnsi"/>
                <w:sz w:val="18"/>
                <w:szCs w:val="18"/>
                <w:rPrChange w:id="129" w:author="Shewmaker, Michael@Energy" w:date="2018-11-05T14:40:00Z">
                  <w:rPr>
                    <w:ins w:id="130" w:author="Shewmaker, Michael@Energy" w:date="2018-11-05T14:39:00Z"/>
                    <w:sz w:val="18"/>
                    <w:szCs w:val="18"/>
                  </w:rPr>
                </w:rPrChange>
              </w:rPr>
            </w:pPr>
          </w:p>
        </w:tc>
        <w:tc>
          <w:tcPr>
            <w:tcW w:w="815" w:type="dxa"/>
            <w:vMerge/>
            <w:vAlign w:val="bottom"/>
            <w:tcPrChange w:id="131" w:author="Shewmaker, Michael@Energy" w:date="2018-11-05T14:40:00Z">
              <w:tcPr>
                <w:tcW w:w="735" w:type="dxa"/>
                <w:gridSpan w:val="2"/>
                <w:vMerge/>
                <w:vAlign w:val="bottom"/>
              </w:tcPr>
            </w:tcPrChange>
          </w:tcPr>
          <w:p w14:paraId="13A4666D" w14:textId="77777777" w:rsidR="006F09C2" w:rsidRPr="006F09C2" w:rsidRDefault="006F09C2" w:rsidP="0029128E">
            <w:pPr>
              <w:jc w:val="center"/>
              <w:rPr>
                <w:ins w:id="132" w:author="Shewmaker, Michael@Energy" w:date="2018-11-05T14:39:00Z"/>
                <w:rFonts w:asciiTheme="minorHAnsi" w:hAnsiTheme="minorHAnsi"/>
                <w:sz w:val="18"/>
                <w:szCs w:val="18"/>
                <w:rPrChange w:id="133" w:author="Shewmaker, Michael@Energy" w:date="2018-11-05T14:40:00Z">
                  <w:rPr>
                    <w:ins w:id="134" w:author="Shewmaker, Michael@Energy" w:date="2018-11-05T14:39:00Z"/>
                    <w:sz w:val="18"/>
                    <w:szCs w:val="18"/>
                  </w:rPr>
                </w:rPrChange>
              </w:rPr>
            </w:pPr>
          </w:p>
        </w:tc>
        <w:tc>
          <w:tcPr>
            <w:tcW w:w="930" w:type="dxa"/>
            <w:vMerge w:val="restart"/>
            <w:vAlign w:val="bottom"/>
            <w:tcPrChange w:id="135" w:author="Shewmaker, Michael@Energy" w:date="2018-11-05T14:40:00Z">
              <w:tcPr>
                <w:tcW w:w="838" w:type="dxa"/>
                <w:gridSpan w:val="2"/>
                <w:vMerge w:val="restart"/>
                <w:vAlign w:val="bottom"/>
              </w:tcPr>
            </w:tcPrChange>
          </w:tcPr>
          <w:p w14:paraId="24FA2BAE" w14:textId="77777777" w:rsidR="006F09C2" w:rsidRPr="006F09C2" w:rsidRDefault="006F09C2" w:rsidP="0029128E">
            <w:pPr>
              <w:jc w:val="center"/>
              <w:rPr>
                <w:ins w:id="136" w:author="Shewmaker, Michael@Energy" w:date="2018-11-05T14:39:00Z"/>
                <w:rFonts w:asciiTheme="minorHAnsi" w:hAnsiTheme="minorHAnsi"/>
                <w:sz w:val="18"/>
                <w:szCs w:val="18"/>
                <w:rPrChange w:id="137" w:author="Shewmaker, Michael@Energy" w:date="2018-11-05T14:40:00Z">
                  <w:rPr>
                    <w:ins w:id="138" w:author="Shewmaker, Michael@Energy" w:date="2018-11-05T14:39:00Z"/>
                    <w:sz w:val="18"/>
                    <w:szCs w:val="18"/>
                  </w:rPr>
                </w:rPrChange>
              </w:rPr>
            </w:pPr>
            <w:ins w:id="139" w:author="Shewmaker, Michael@Energy" w:date="2018-11-05T14:39:00Z">
              <w:r w:rsidRPr="006F09C2">
                <w:rPr>
                  <w:rFonts w:asciiTheme="minorHAnsi" w:hAnsiTheme="minorHAnsi"/>
                  <w:sz w:val="18"/>
                  <w:szCs w:val="18"/>
                  <w:rPrChange w:id="140" w:author="Shewmaker, Michael@Energy" w:date="2018-11-05T14:40:00Z">
                    <w:rPr>
                      <w:sz w:val="18"/>
                      <w:szCs w:val="18"/>
                    </w:rPr>
                  </w:rPrChange>
                </w:rPr>
                <w:t>Mass Type</w:t>
              </w:r>
            </w:ins>
          </w:p>
        </w:tc>
        <w:tc>
          <w:tcPr>
            <w:tcW w:w="1024" w:type="dxa"/>
            <w:vMerge w:val="restart"/>
            <w:vAlign w:val="bottom"/>
            <w:tcPrChange w:id="141" w:author="Shewmaker, Michael@Energy" w:date="2018-11-05T14:40:00Z">
              <w:tcPr>
                <w:tcW w:w="923" w:type="dxa"/>
                <w:gridSpan w:val="2"/>
                <w:vMerge w:val="restart"/>
                <w:vAlign w:val="bottom"/>
              </w:tcPr>
            </w:tcPrChange>
          </w:tcPr>
          <w:p w14:paraId="2C6A8203" w14:textId="77777777" w:rsidR="006F09C2" w:rsidRPr="006F09C2" w:rsidRDefault="006F09C2" w:rsidP="0029128E">
            <w:pPr>
              <w:jc w:val="center"/>
              <w:rPr>
                <w:ins w:id="142" w:author="Shewmaker, Michael@Energy" w:date="2018-11-05T14:39:00Z"/>
                <w:rFonts w:asciiTheme="minorHAnsi" w:hAnsiTheme="minorHAnsi"/>
                <w:sz w:val="18"/>
                <w:szCs w:val="18"/>
                <w:rPrChange w:id="143" w:author="Shewmaker, Michael@Energy" w:date="2018-11-05T14:40:00Z">
                  <w:rPr>
                    <w:ins w:id="144" w:author="Shewmaker, Michael@Energy" w:date="2018-11-05T14:39:00Z"/>
                    <w:sz w:val="18"/>
                    <w:szCs w:val="18"/>
                  </w:rPr>
                </w:rPrChange>
              </w:rPr>
            </w:pPr>
            <w:ins w:id="145" w:author="Shewmaker, Michael@Energy" w:date="2018-11-05T14:39:00Z">
              <w:r w:rsidRPr="006F09C2">
                <w:rPr>
                  <w:rFonts w:asciiTheme="minorHAnsi" w:hAnsiTheme="minorHAnsi"/>
                  <w:sz w:val="18"/>
                  <w:szCs w:val="18"/>
                  <w:rPrChange w:id="146" w:author="Shewmaker, Michael@Energy" w:date="2018-11-05T14:40:00Z">
                    <w:rPr>
                      <w:sz w:val="18"/>
                      <w:szCs w:val="18"/>
                    </w:rPr>
                  </w:rPrChange>
                </w:rPr>
                <w:t>Mass Thickness (inches)</w:t>
              </w:r>
            </w:ins>
          </w:p>
        </w:tc>
        <w:tc>
          <w:tcPr>
            <w:tcW w:w="1425" w:type="dxa"/>
            <w:gridSpan w:val="2"/>
            <w:vAlign w:val="bottom"/>
            <w:tcPrChange w:id="147" w:author="Shewmaker, Michael@Energy" w:date="2018-11-05T14:40:00Z">
              <w:tcPr>
                <w:tcW w:w="1284" w:type="dxa"/>
                <w:gridSpan w:val="3"/>
                <w:vAlign w:val="bottom"/>
              </w:tcPr>
            </w:tcPrChange>
          </w:tcPr>
          <w:p w14:paraId="0D0A71BA" w14:textId="77777777" w:rsidR="006F09C2" w:rsidRPr="006F09C2" w:rsidRDefault="006F09C2" w:rsidP="0029128E">
            <w:pPr>
              <w:jc w:val="center"/>
              <w:rPr>
                <w:ins w:id="148" w:author="Shewmaker, Michael@Energy" w:date="2018-11-05T14:39:00Z"/>
                <w:rFonts w:asciiTheme="minorHAnsi" w:hAnsiTheme="minorHAnsi"/>
                <w:sz w:val="18"/>
                <w:szCs w:val="18"/>
                <w:rPrChange w:id="149" w:author="Shewmaker, Michael@Energy" w:date="2018-11-05T14:40:00Z">
                  <w:rPr>
                    <w:ins w:id="150" w:author="Shewmaker, Michael@Energy" w:date="2018-11-05T14:39:00Z"/>
                    <w:sz w:val="18"/>
                    <w:szCs w:val="18"/>
                  </w:rPr>
                </w:rPrChange>
              </w:rPr>
            </w:pPr>
            <w:ins w:id="151" w:author="Shewmaker, Michael@Energy" w:date="2018-11-05T14:39:00Z">
              <w:r w:rsidRPr="006F09C2">
                <w:rPr>
                  <w:rFonts w:asciiTheme="minorHAnsi" w:hAnsiTheme="minorHAnsi"/>
                  <w:sz w:val="18"/>
                  <w:szCs w:val="18"/>
                  <w:rPrChange w:id="152" w:author="Shewmaker, Michael@Energy" w:date="2018-11-05T14:40:00Z">
                    <w:rPr>
                      <w:sz w:val="18"/>
                      <w:szCs w:val="18"/>
                    </w:rPr>
                  </w:rPrChange>
                </w:rPr>
                <w:t>Appendix JA4 Reference</w:t>
              </w:r>
            </w:ins>
          </w:p>
        </w:tc>
        <w:tc>
          <w:tcPr>
            <w:tcW w:w="1898" w:type="dxa"/>
            <w:gridSpan w:val="2"/>
            <w:vAlign w:val="bottom"/>
            <w:tcPrChange w:id="153" w:author="Shewmaker, Michael@Energy" w:date="2018-11-05T14:40:00Z">
              <w:tcPr>
                <w:tcW w:w="1710" w:type="dxa"/>
                <w:gridSpan w:val="3"/>
                <w:vAlign w:val="bottom"/>
              </w:tcPr>
            </w:tcPrChange>
          </w:tcPr>
          <w:p w14:paraId="64B9AEBB" w14:textId="77777777" w:rsidR="006F09C2" w:rsidRPr="006F09C2" w:rsidRDefault="006F09C2" w:rsidP="0029128E">
            <w:pPr>
              <w:jc w:val="center"/>
              <w:rPr>
                <w:ins w:id="154" w:author="Shewmaker, Michael@Energy" w:date="2018-11-05T14:39:00Z"/>
                <w:rFonts w:asciiTheme="minorHAnsi" w:hAnsiTheme="minorHAnsi"/>
                <w:sz w:val="18"/>
                <w:szCs w:val="18"/>
                <w:rPrChange w:id="155" w:author="Shewmaker, Michael@Energy" w:date="2018-11-05T14:40:00Z">
                  <w:rPr>
                    <w:ins w:id="156" w:author="Shewmaker, Michael@Energy" w:date="2018-11-05T14:39:00Z"/>
                    <w:sz w:val="18"/>
                    <w:szCs w:val="18"/>
                  </w:rPr>
                </w:rPrChange>
              </w:rPr>
            </w:pPr>
            <w:ins w:id="157" w:author="Shewmaker, Michael@Energy" w:date="2018-11-05T14:39:00Z">
              <w:r w:rsidRPr="006F09C2">
                <w:rPr>
                  <w:rFonts w:asciiTheme="minorHAnsi" w:hAnsiTheme="minorHAnsi"/>
                  <w:sz w:val="18"/>
                  <w:szCs w:val="18"/>
                  <w:rPrChange w:id="158" w:author="Shewmaker, Michael@Energy" w:date="2018-11-05T14:40:00Z">
                    <w:rPr>
                      <w:sz w:val="18"/>
                      <w:szCs w:val="18"/>
                    </w:rPr>
                  </w:rPrChange>
                </w:rPr>
                <w:t>Exterior Insulation</w:t>
              </w:r>
            </w:ins>
          </w:p>
        </w:tc>
        <w:tc>
          <w:tcPr>
            <w:tcW w:w="1889" w:type="dxa"/>
            <w:gridSpan w:val="2"/>
            <w:vAlign w:val="bottom"/>
            <w:tcPrChange w:id="159" w:author="Shewmaker, Michael@Energy" w:date="2018-11-05T14:40:00Z">
              <w:tcPr>
                <w:tcW w:w="1702" w:type="dxa"/>
                <w:gridSpan w:val="3"/>
                <w:vAlign w:val="bottom"/>
              </w:tcPr>
            </w:tcPrChange>
          </w:tcPr>
          <w:p w14:paraId="427124AF" w14:textId="77777777" w:rsidR="006F09C2" w:rsidRPr="006F09C2" w:rsidRDefault="006F09C2" w:rsidP="0029128E">
            <w:pPr>
              <w:jc w:val="center"/>
              <w:rPr>
                <w:ins w:id="160" w:author="Shewmaker, Michael@Energy" w:date="2018-11-05T14:39:00Z"/>
                <w:rFonts w:asciiTheme="minorHAnsi" w:hAnsiTheme="minorHAnsi"/>
                <w:sz w:val="18"/>
                <w:szCs w:val="18"/>
                <w:rPrChange w:id="161" w:author="Shewmaker, Michael@Energy" w:date="2018-11-05T14:40:00Z">
                  <w:rPr>
                    <w:ins w:id="162" w:author="Shewmaker, Michael@Energy" w:date="2018-11-05T14:39:00Z"/>
                    <w:sz w:val="18"/>
                    <w:szCs w:val="18"/>
                  </w:rPr>
                </w:rPrChange>
              </w:rPr>
            </w:pPr>
            <w:ins w:id="163" w:author="Shewmaker, Michael@Energy" w:date="2018-11-05T14:39:00Z">
              <w:r w:rsidRPr="006F09C2">
                <w:rPr>
                  <w:rFonts w:asciiTheme="minorHAnsi" w:hAnsiTheme="minorHAnsi"/>
                  <w:sz w:val="18"/>
                  <w:szCs w:val="18"/>
                  <w:rPrChange w:id="164" w:author="Shewmaker, Michael@Energy" w:date="2018-11-05T14:40:00Z">
                    <w:rPr>
                      <w:sz w:val="18"/>
                      <w:szCs w:val="18"/>
                    </w:rPr>
                  </w:rPrChange>
                </w:rPr>
                <w:t>Interior Insulation</w:t>
              </w:r>
            </w:ins>
          </w:p>
        </w:tc>
        <w:tc>
          <w:tcPr>
            <w:tcW w:w="1507" w:type="dxa"/>
            <w:gridSpan w:val="2"/>
            <w:tcPrChange w:id="165" w:author="Shewmaker, Michael@Energy" w:date="2018-11-05T14:40:00Z">
              <w:tcPr>
                <w:tcW w:w="1358" w:type="dxa"/>
                <w:gridSpan w:val="2"/>
              </w:tcPr>
            </w:tcPrChange>
          </w:tcPr>
          <w:p w14:paraId="099924DF" w14:textId="77777777" w:rsidR="006F09C2" w:rsidRPr="006F09C2" w:rsidRDefault="006F09C2" w:rsidP="0029128E">
            <w:pPr>
              <w:jc w:val="center"/>
              <w:rPr>
                <w:ins w:id="166" w:author="Shewmaker, Michael@Energy" w:date="2018-11-05T14:39:00Z"/>
                <w:rFonts w:asciiTheme="minorHAnsi" w:hAnsiTheme="minorHAnsi"/>
                <w:sz w:val="18"/>
                <w:szCs w:val="18"/>
                <w:rPrChange w:id="167" w:author="Shewmaker, Michael@Energy" w:date="2018-11-05T14:40:00Z">
                  <w:rPr>
                    <w:ins w:id="168" w:author="Shewmaker, Michael@Energy" w:date="2018-11-05T14:39:00Z"/>
                    <w:sz w:val="18"/>
                    <w:szCs w:val="18"/>
                  </w:rPr>
                </w:rPrChange>
              </w:rPr>
            </w:pPr>
            <w:ins w:id="169" w:author="Shewmaker, Michael@Energy" w:date="2018-11-05T14:39:00Z">
              <w:r w:rsidRPr="006F09C2">
                <w:rPr>
                  <w:rFonts w:asciiTheme="minorHAnsi" w:hAnsiTheme="minorHAnsi"/>
                  <w:sz w:val="18"/>
                  <w:szCs w:val="18"/>
                  <w:rPrChange w:id="170" w:author="Shewmaker, Michael@Energy" w:date="2018-11-05T14:40:00Z">
                    <w:rPr>
                      <w:sz w:val="18"/>
                      <w:szCs w:val="18"/>
                    </w:rPr>
                  </w:rPrChange>
                </w:rPr>
                <w:t>Appendix JA4 Reference</w:t>
              </w:r>
            </w:ins>
          </w:p>
        </w:tc>
        <w:tc>
          <w:tcPr>
            <w:tcW w:w="1898" w:type="dxa"/>
            <w:gridSpan w:val="2"/>
            <w:vAlign w:val="bottom"/>
            <w:tcPrChange w:id="171" w:author="Shewmaker, Michael@Energy" w:date="2018-11-05T14:40:00Z">
              <w:tcPr>
                <w:tcW w:w="1710" w:type="dxa"/>
                <w:gridSpan w:val="3"/>
                <w:vAlign w:val="bottom"/>
              </w:tcPr>
            </w:tcPrChange>
          </w:tcPr>
          <w:p w14:paraId="53282393" w14:textId="77777777" w:rsidR="006F09C2" w:rsidRPr="006F09C2" w:rsidRDefault="006F09C2" w:rsidP="0029128E">
            <w:pPr>
              <w:jc w:val="center"/>
              <w:rPr>
                <w:ins w:id="172" w:author="Shewmaker, Michael@Energy" w:date="2018-11-05T14:39:00Z"/>
                <w:rFonts w:asciiTheme="minorHAnsi" w:hAnsiTheme="minorHAnsi"/>
                <w:sz w:val="18"/>
                <w:szCs w:val="18"/>
                <w:rPrChange w:id="173" w:author="Shewmaker, Michael@Energy" w:date="2018-11-05T14:40:00Z">
                  <w:rPr>
                    <w:ins w:id="174" w:author="Shewmaker, Michael@Energy" w:date="2018-11-05T14:39:00Z"/>
                    <w:sz w:val="18"/>
                    <w:szCs w:val="18"/>
                  </w:rPr>
                </w:rPrChange>
              </w:rPr>
            </w:pPr>
            <w:ins w:id="175" w:author="Shewmaker, Michael@Energy" w:date="2018-11-05T14:39:00Z">
              <w:r w:rsidRPr="006F09C2">
                <w:rPr>
                  <w:rFonts w:asciiTheme="minorHAnsi" w:hAnsiTheme="minorHAnsi"/>
                  <w:sz w:val="18"/>
                  <w:szCs w:val="18"/>
                  <w:rPrChange w:id="176" w:author="Shewmaker, Michael@Energy" w:date="2018-11-05T14:40:00Z">
                    <w:rPr>
                      <w:sz w:val="18"/>
                      <w:szCs w:val="18"/>
                    </w:rPr>
                  </w:rPrChange>
                </w:rPr>
                <w:t>Exterior Insulation</w:t>
              </w:r>
            </w:ins>
          </w:p>
        </w:tc>
        <w:tc>
          <w:tcPr>
            <w:tcW w:w="1892" w:type="dxa"/>
            <w:gridSpan w:val="2"/>
            <w:vAlign w:val="bottom"/>
            <w:tcPrChange w:id="177" w:author="Shewmaker, Michael@Energy" w:date="2018-11-05T14:40:00Z">
              <w:tcPr>
                <w:tcW w:w="1705" w:type="dxa"/>
                <w:gridSpan w:val="3"/>
                <w:vAlign w:val="bottom"/>
              </w:tcPr>
            </w:tcPrChange>
          </w:tcPr>
          <w:p w14:paraId="45E9B0D1" w14:textId="77777777" w:rsidR="006F09C2" w:rsidRPr="006F09C2" w:rsidRDefault="006F09C2" w:rsidP="0029128E">
            <w:pPr>
              <w:jc w:val="center"/>
              <w:rPr>
                <w:ins w:id="178" w:author="Shewmaker, Michael@Energy" w:date="2018-11-05T14:39:00Z"/>
                <w:rFonts w:asciiTheme="minorHAnsi" w:hAnsiTheme="minorHAnsi"/>
                <w:sz w:val="18"/>
                <w:szCs w:val="18"/>
                <w:rPrChange w:id="179" w:author="Shewmaker, Michael@Energy" w:date="2018-11-05T14:40:00Z">
                  <w:rPr>
                    <w:ins w:id="180" w:author="Shewmaker, Michael@Energy" w:date="2018-11-05T14:39:00Z"/>
                    <w:sz w:val="18"/>
                    <w:szCs w:val="18"/>
                  </w:rPr>
                </w:rPrChange>
              </w:rPr>
            </w:pPr>
            <w:ins w:id="181" w:author="Shewmaker, Michael@Energy" w:date="2018-11-05T14:39:00Z">
              <w:r w:rsidRPr="006F09C2">
                <w:rPr>
                  <w:rFonts w:asciiTheme="minorHAnsi" w:hAnsiTheme="minorHAnsi"/>
                  <w:sz w:val="18"/>
                  <w:szCs w:val="18"/>
                  <w:rPrChange w:id="182" w:author="Shewmaker, Michael@Energy" w:date="2018-11-05T14:40:00Z">
                    <w:rPr>
                      <w:sz w:val="18"/>
                      <w:szCs w:val="18"/>
                    </w:rPr>
                  </w:rPrChange>
                </w:rPr>
                <w:t>Interior Insulation</w:t>
              </w:r>
            </w:ins>
          </w:p>
        </w:tc>
      </w:tr>
      <w:tr w:rsidR="006F09C2" w:rsidRPr="006F09C2" w14:paraId="0768CD63" w14:textId="77777777" w:rsidTr="006F09C2">
        <w:trPr>
          <w:trHeight w:val="343"/>
          <w:ins w:id="183" w:author="Shewmaker, Michael@Energy" w:date="2018-11-05T14:39:00Z"/>
        </w:trPr>
        <w:tc>
          <w:tcPr>
            <w:tcW w:w="1093" w:type="dxa"/>
            <w:vMerge/>
            <w:vAlign w:val="bottom"/>
          </w:tcPr>
          <w:p w14:paraId="461C87B1" w14:textId="77777777" w:rsidR="006F09C2" w:rsidRPr="006F09C2" w:rsidRDefault="006F09C2" w:rsidP="0029128E">
            <w:pPr>
              <w:jc w:val="center"/>
              <w:rPr>
                <w:ins w:id="184" w:author="Shewmaker, Michael@Energy" w:date="2018-11-05T14:39:00Z"/>
                <w:rFonts w:asciiTheme="minorHAnsi" w:hAnsiTheme="minorHAnsi"/>
                <w:sz w:val="18"/>
                <w:szCs w:val="18"/>
                <w:rPrChange w:id="185" w:author="Shewmaker, Michael@Energy" w:date="2018-11-05T14:40:00Z">
                  <w:rPr>
                    <w:ins w:id="186" w:author="Shewmaker, Michael@Energy" w:date="2018-11-05T14:39:00Z"/>
                    <w:sz w:val="18"/>
                    <w:szCs w:val="18"/>
                  </w:rPr>
                </w:rPrChange>
              </w:rPr>
            </w:pPr>
          </w:p>
        </w:tc>
        <w:tc>
          <w:tcPr>
            <w:tcW w:w="815" w:type="dxa"/>
            <w:vMerge/>
            <w:vAlign w:val="bottom"/>
          </w:tcPr>
          <w:p w14:paraId="4F8E6751" w14:textId="77777777" w:rsidR="006F09C2" w:rsidRPr="006F09C2" w:rsidRDefault="006F09C2" w:rsidP="0029128E">
            <w:pPr>
              <w:jc w:val="center"/>
              <w:rPr>
                <w:ins w:id="187" w:author="Shewmaker, Michael@Energy" w:date="2018-11-05T14:39:00Z"/>
                <w:rFonts w:asciiTheme="minorHAnsi" w:hAnsiTheme="minorHAnsi"/>
                <w:sz w:val="18"/>
                <w:szCs w:val="18"/>
                <w:rPrChange w:id="188" w:author="Shewmaker, Michael@Energy" w:date="2018-11-05T14:40:00Z">
                  <w:rPr>
                    <w:ins w:id="189" w:author="Shewmaker, Michael@Energy" w:date="2018-11-05T14:39:00Z"/>
                    <w:sz w:val="18"/>
                    <w:szCs w:val="18"/>
                  </w:rPr>
                </w:rPrChange>
              </w:rPr>
            </w:pPr>
          </w:p>
        </w:tc>
        <w:tc>
          <w:tcPr>
            <w:tcW w:w="930" w:type="dxa"/>
            <w:vMerge/>
            <w:vAlign w:val="bottom"/>
          </w:tcPr>
          <w:p w14:paraId="251E7C59" w14:textId="77777777" w:rsidR="006F09C2" w:rsidRPr="006F09C2" w:rsidRDefault="006F09C2" w:rsidP="0029128E">
            <w:pPr>
              <w:jc w:val="center"/>
              <w:rPr>
                <w:ins w:id="190" w:author="Shewmaker, Michael@Energy" w:date="2018-11-05T14:39:00Z"/>
                <w:rFonts w:asciiTheme="minorHAnsi" w:hAnsiTheme="minorHAnsi"/>
                <w:sz w:val="18"/>
                <w:szCs w:val="18"/>
                <w:rPrChange w:id="191" w:author="Shewmaker, Michael@Energy" w:date="2018-11-05T14:40:00Z">
                  <w:rPr>
                    <w:ins w:id="192" w:author="Shewmaker, Michael@Energy" w:date="2018-11-05T14:39:00Z"/>
                    <w:sz w:val="18"/>
                    <w:szCs w:val="18"/>
                  </w:rPr>
                </w:rPrChange>
              </w:rPr>
            </w:pPr>
          </w:p>
        </w:tc>
        <w:tc>
          <w:tcPr>
            <w:tcW w:w="1024" w:type="dxa"/>
            <w:vMerge/>
            <w:vAlign w:val="bottom"/>
          </w:tcPr>
          <w:p w14:paraId="1D9527B8" w14:textId="77777777" w:rsidR="006F09C2" w:rsidRPr="006F09C2" w:rsidRDefault="006F09C2" w:rsidP="0029128E">
            <w:pPr>
              <w:jc w:val="center"/>
              <w:rPr>
                <w:ins w:id="193" w:author="Shewmaker, Michael@Energy" w:date="2018-11-05T14:39:00Z"/>
                <w:rFonts w:asciiTheme="minorHAnsi" w:hAnsiTheme="minorHAnsi"/>
                <w:sz w:val="18"/>
                <w:szCs w:val="18"/>
                <w:rPrChange w:id="194" w:author="Shewmaker, Michael@Energy" w:date="2018-11-05T14:40:00Z">
                  <w:rPr>
                    <w:ins w:id="195" w:author="Shewmaker, Michael@Energy" w:date="2018-11-05T14:39:00Z"/>
                    <w:sz w:val="18"/>
                    <w:szCs w:val="18"/>
                  </w:rPr>
                </w:rPrChange>
              </w:rPr>
            </w:pPr>
          </w:p>
        </w:tc>
        <w:tc>
          <w:tcPr>
            <w:tcW w:w="725" w:type="dxa"/>
            <w:vAlign w:val="bottom"/>
          </w:tcPr>
          <w:p w14:paraId="7E2178F5" w14:textId="77777777" w:rsidR="006F09C2" w:rsidRPr="006F09C2" w:rsidRDefault="006F09C2" w:rsidP="0029128E">
            <w:pPr>
              <w:jc w:val="center"/>
              <w:rPr>
                <w:ins w:id="196" w:author="Shewmaker, Michael@Energy" w:date="2018-11-05T14:39:00Z"/>
                <w:rFonts w:asciiTheme="minorHAnsi" w:hAnsiTheme="minorHAnsi"/>
                <w:sz w:val="18"/>
                <w:szCs w:val="18"/>
                <w:rPrChange w:id="197" w:author="Shewmaker, Michael@Energy" w:date="2018-11-05T14:40:00Z">
                  <w:rPr>
                    <w:ins w:id="198" w:author="Shewmaker, Michael@Energy" w:date="2018-11-05T14:39:00Z"/>
                    <w:sz w:val="18"/>
                    <w:szCs w:val="18"/>
                  </w:rPr>
                </w:rPrChange>
              </w:rPr>
            </w:pPr>
            <w:ins w:id="199" w:author="Shewmaker, Michael@Energy" w:date="2018-11-05T14:39:00Z">
              <w:r w:rsidRPr="006F09C2">
                <w:rPr>
                  <w:rFonts w:asciiTheme="minorHAnsi" w:hAnsiTheme="minorHAnsi"/>
                  <w:sz w:val="18"/>
                  <w:szCs w:val="18"/>
                  <w:rPrChange w:id="200" w:author="Shewmaker, Michael@Energy" w:date="2018-11-05T14:40:00Z">
                    <w:rPr>
                      <w:sz w:val="18"/>
                      <w:szCs w:val="18"/>
                    </w:rPr>
                  </w:rPrChange>
                </w:rPr>
                <w:t>Table</w:t>
              </w:r>
            </w:ins>
          </w:p>
        </w:tc>
        <w:tc>
          <w:tcPr>
            <w:tcW w:w="699" w:type="dxa"/>
            <w:vAlign w:val="bottom"/>
          </w:tcPr>
          <w:p w14:paraId="652A5B45" w14:textId="77777777" w:rsidR="006F09C2" w:rsidRPr="006F09C2" w:rsidRDefault="006F09C2" w:rsidP="0029128E">
            <w:pPr>
              <w:jc w:val="center"/>
              <w:rPr>
                <w:ins w:id="201" w:author="Shewmaker, Michael@Energy" w:date="2018-11-05T14:39:00Z"/>
                <w:rFonts w:asciiTheme="minorHAnsi" w:hAnsiTheme="minorHAnsi"/>
                <w:sz w:val="18"/>
                <w:szCs w:val="18"/>
                <w:rPrChange w:id="202" w:author="Shewmaker, Michael@Energy" w:date="2018-11-05T14:40:00Z">
                  <w:rPr>
                    <w:ins w:id="203" w:author="Shewmaker, Michael@Energy" w:date="2018-11-05T14:39:00Z"/>
                    <w:sz w:val="18"/>
                    <w:szCs w:val="18"/>
                  </w:rPr>
                </w:rPrChange>
              </w:rPr>
            </w:pPr>
            <w:ins w:id="204" w:author="Shewmaker, Michael@Energy" w:date="2018-11-05T14:39:00Z">
              <w:r w:rsidRPr="006F09C2">
                <w:rPr>
                  <w:rFonts w:asciiTheme="minorHAnsi" w:hAnsiTheme="minorHAnsi"/>
                  <w:sz w:val="18"/>
                  <w:szCs w:val="18"/>
                  <w:rPrChange w:id="205" w:author="Shewmaker, Michael@Energy" w:date="2018-11-05T14:40:00Z">
                    <w:rPr>
                      <w:sz w:val="18"/>
                      <w:szCs w:val="18"/>
                    </w:rPr>
                  </w:rPrChange>
                </w:rPr>
                <w:t>Cell</w:t>
              </w:r>
            </w:ins>
          </w:p>
        </w:tc>
        <w:tc>
          <w:tcPr>
            <w:tcW w:w="899" w:type="dxa"/>
            <w:vAlign w:val="bottom"/>
          </w:tcPr>
          <w:p w14:paraId="24FC411B" w14:textId="77777777" w:rsidR="006F09C2" w:rsidRPr="006F09C2" w:rsidRDefault="006F09C2" w:rsidP="0029128E">
            <w:pPr>
              <w:jc w:val="center"/>
              <w:rPr>
                <w:ins w:id="206" w:author="Shewmaker, Michael@Energy" w:date="2018-11-05T14:39:00Z"/>
                <w:rFonts w:asciiTheme="minorHAnsi" w:hAnsiTheme="minorHAnsi"/>
                <w:sz w:val="18"/>
                <w:szCs w:val="18"/>
                <w:rPrChange w:id="207" w:author="Shewmaker, Michael@Energy" w:date="2018-11-05T14:40:00Z">
                  <w:rPr>
                    <w:ins w:id="208" w:author="Shewmaker, Michael@Energy" w:date="2018-11-05T14:39:00Z"/>
                    <w:sz w:val="18"/>
                    <w:szCs w:val="18"/>
                  </w:rPr>
                </w:rPrChange>
              </w:rPr>
            </w:pPr>
            <w:ins w:id="209" w:author="Shewmaker, Michael@Energy" w:date="2018-11-05T14:39:00Z">
              <w:r w:rsidRPr="006F09C2">
                <w:rPr>
                  <w:rFonts w:asciiTheme="minorHAnsi" w:hAnsiTheme="minorHAnsi"/>
                  <w:sz w:val="18"/>
                  <w:szCs w:val="18"/>
                  <w:rPrChange w:id="210" w:author="Shewmaker, Michael@Energy" w:date="2018-11-05T14:40:00Z">
                    <w:rPr>
                      <w:sz w:val="18"/>
                      <w:szCs w:val="18"/>
                    </w:rPr>
                  </w:rPrChange>
                </w:rPr>
                <w:t>R-value</w:t>
              </w:r>
            </w:ins>
          </w:p>
        </w:tc>
        <w:tc>
          <w:tcPr>
            <w:tcW w:w="998" w:type="dxa"/>
            <w:vAlign w:val="bottom"/>
          </w:tcPr>
          <w:p w14:paraId="7C5A76E1" w14:textId="77777777" w:rsidR="006F09C2" w:rsidRPr="006F09C2" w:rsidRDefault="006F09C2" w:rsidP="0029128E">
            <w:pPr>
              <w:jc w:val="center"/>
              <w:rPr>
                <w:ins w:id="211" w:author="Shewmaker, Michael@Energy" w:date="2018-11-05T14:39:00Z"/>
                <w:rFonts w:asciiTheme="minorHAnsi" w:hAnsiTheme="minorHAnsi"/>
                <w:sz w:val="18"/>
                <w:szCs w:val="18"/>
                <w:rPrChange w:id="212" w:author="Shewmaker, Michael@Energy" w:date="2018-11-05T14:40:00Z">
                  <w:rPr>
                    <w:ins w:id="213" w:author="Shewmaker, Michael@Energy" w:date="2018-11-05T14:39:00Z"/>
                    <w:sz w:val="18"/>
                    <w:szCs w:val="18"/>
                  </w:rPr>
                </w:rPrChange>
              </w:rPr>
            </w:pPr>
            <w:ins w:id="214" w:author="Shewmaker, Michael@Energy" w:date="2018-11-05T14:39:00Z">
              <w:r w:rsidRPr="006F09C2">
                <w:rPr>
                  <w:rFonts w:asciiTheme="minorHAnsi" w:hAnsiTheme="minorHAnsi"/>
                  <w:sz w:val="18"/>
                  <w:szCs w:val="18"/>
                  <w:rPrChange w:id="215" w:author="Shewmaker, Michael@Energy" w:date="2018-11-05T14:40:00Z">
                    <w:rPr>
                      <w:sz w:val="18"/>
                      <w:szCs w:val="18"/>
                    </w:rPr>
                  </w:rPrChange>
                </w:rPr>
                <w:t>U-factor</w:t>
              </w:r>
            </w:ins>
          </w:p>
        </w:tc>
        <w:tc>
          <w:tcPr>
            <w:tcW w:w="899" w:type="dxa"/>
            <w:vAlign w:val="bottom"/>
          </w:tcPr>
          <w:p w14:paraId="358FA048" w14:textId="77777777" w:rsidR="006F09C2" w:rsidRPr="006F09C2" w:rsidRDefault="006F09C2" w:rsidP="0029128E">
            <w:pPr>
              <w:jc w:val="center"/>
              <w:rPr>
                <w:ins w:id="216" w:author="Shewmaker, Michael@Energy" w:date="2018-11-05T14:39:00Z"/>
                <w:rFonts w:asciiTheme="minorHAnsi" w:hAnsiTheme="minorHAnsi"/>
                <w:sz w:val="18"/>
                <w:szCs w:val="18"/>
                <w:rPrChange w:id="217" w:author="Shewmaker, Michael@Energy" w:date="2018-11-05T14:40:00Z">
                  <w:rPr>
                    <w:ins w:id="218" w:author="Shewmaker, Michael@Energy" w:date="2018-11-05T14:39:00Z"/>
                    <w:sz w:val="18"/>
                    <w:szCs w:val="18"/>
                  </w:rPr>
                </w:rPrChange>
              </w:rPr>
            </w:pPr>
            <w:ins w:id="219" w:author="Shewmaker, Michael@Energy" w:date="2018-11-05T14:39:00Z">
              <w:r w:rsidRPr="006F09C2">
                <w:rPr>
                  <w:rFonts w:asciiTheme="minorHAnsi" w:hAnsiTheme="minorHAnsi"/>
                  <w:sz w:val="18"/>
                  <w:szCs w:val="18"/>
                  <w:rPrChange w:id="220" w:author="Shewmaker, Michael@Energy" w:date="2018-11-05T14:40:00Z">
                    <w:rPr>
                      <w:sz w:val="18"/>
                      <w:szCs w:val="18"/>
                    </w:rPr>
                  </w:rPrChange>
                </w:rPr>
                <w:t>R-value</w:t>
              </w:r>
            </w:ins>
          </w:p>
        </w:tc>
        <w:tc>
          <w:tcPr>
            <w:tcW w:w="990" w:type="dxa"/>
            <w:vAlign w:val="bottom"/>
          </w:tcPr>
          <w:p w14:paraId="6204BE73" w14:textId="77777777" w:rsidR="006F09C2" w:rsidRPr="006F09C2" w:rsidRDefault="006F09C2" w:rsidP="0029128E">
            <w:pPr>
              <w:jc w:val="center"/>
              <w:rPr>
                <w:ins w:id="221" w:author="Shewmaker, Michael@Energy" w:date="2018-11-05T14:39:00Z"/>
                <w:rFonts w:asciiTheme="minorHAnsi" w:hAnsiTheme="minorHAnsi"/>
                <w:sz w:val="18"/>
                <w:szCs w:val="18"/>
                <w:rPrChange w:id="222" w:author="Shewmaker, Michael@Energy" w:date="2018-11-05T14:40:00Z">
                  <w:rPr>
                    <w:ins w:id="223" w:author="Shewmaker, Michael@Energy" w:date="2018-11-05T14:39:00Z"/>
                    <w:sz w:val="18"/>
                    <w:szCs w:val="18"/>
                  </w:rPr>
                </w:rPrChange>
              </w:rPr>
            </w:pPr>
            <w:ins w:id="224" w:author="Shewmaker, Michael@Energy" w:date="2018-11-05T14:39:00Z">
              <w:r w:rsidRPr="006F09C2">
                <w:rPr>
                  <w:rFonts w:asciiTheme="minorHAnsi" w:hAnsiTheme="minorHAnsi"/>
                  <w:sz w:val="18"/>
                  <w:szCs w:val="18"/>
                  <w:rPrChange w:id="225" w:author="Shewmaker, Michael@Energy" w:date="2018-11-05T14:40:00Z">
                    <w:rPr>
                      <w:sz w:val="18"/>
                      <w:szCs w:val="18"/>
                    </w:rPr>
                  </w:rPrChange>
                </w:rPr>
                <w:t>U-factor</w:t>
              </w:r>
            </w:ins>
          </w:p>
        </w:tc>
        <w:tc>
          <w:tcPr>
            <w:tcW w:w="708" w:type="dxa"/>
            <w:vAlign w:val="bottom"/>
          </w:tcPr>
          <w:p w14:paraId="6B0B28E0" w14:textId="77777777" w:rsidR="006F09C2" w:rsidRPr="006F09C2" w:rsidRDefault="006F09C2" w:rsidP="0029128E">
            <w:pPr>
              <w:jc w:val="center"/>
              <w:rPr>
                <w:ins w:id="226" w:author="Shewmaker, Michael@Energy" w:date="2018-11-05T14:39:00Z"/>
                <w:rFonts w:asciiTheme="minorHAnsi" w:hAnsiTheme="minorHAnsi"/>
                <w:sz w:val="18"/>
                <w:szCs w:val="18"/>
                <w:rPrChange w:id="227" w:author="Shewmaker, Michael@Energy" w:date="2018-11-05T14:40:00Z">
                  <w:rPr>
                    <w:ins w:id="228" w:author="Shewmaker, Michael@Energy" w:date="2018-11-05T14:39:00Z"/>
                    <w:sz w:val="18"/>
                    <w:szCs w:val="18"/>
                  </w:rPr>
                </w:rPrChange>
              </w:rPr>
            </w:pPr>
            <w:ins w:id="229" w:author="Shewmaker, Michael@Energy" w:date="2018-11-05T14:39:00Z">
              <w:r w:rsidRPr="006F09C2">
                <w:rPr>
                  <w:rFonts w:asciiTheme="minorHAnsi" w:hAnsiTheme="minorHAnsi"/>
                  <w:sz w:val="18"/>
                  <w:szCs w:val="18"/>
                  <w:rPrChange w:id="230" w:author="Shewmaker, Michael@Energy" w:date="2018-11-05T14:40:00Z">
                    <w:rPr>
                      <w:sz w:val="18"/>
                      <w:szCs w:val="18"/>
                    </w:rPr>
                  </w:rPrChange>
                </w:rPr>
                <w:t>Table</w:t>
              </w:r>
            </w:ins>
          </w:p>
        </w:tc>
        <w:tc>
          <w:tcPr>
            <w:tcW w:w="799" w:type="dxa"/>
            <w:vAlign w:val="bottom"/>
          </w:tcPr>
          <w:p w14:paraId="262C172E" w14:textId="77777777" w:rsidR="006F09C2" w:rsidRPr="006F09C2" w:rsidRDefault="006F09C2" w:rsidP="0029128E">
            <w:pPr>
              <w:jc w:val="center"/>
              <w:rPr>
                <w:ins w:id="231" w:author="Shewmaker, Michael@Energy" w:date="2018-11-05T14:39:00Z"/>
                <w:rFonts w:asciiTheme="minorHAnsi" w:hAnsiTheme="minorHAnsi"/>
                <w:sz w:val="18"/>
                <w:szCs w:val="18"/>
                <w:rPrChange w:id="232" w:author="Shewmaker, Michael@Energy" w:date="2018-11-05T14:40:00Z">
                  <w:rPr>
                    <w:ins w:id="233" w:author="Shewmaker, Michael@Energy" w:date="2018-11-05T14:39:00Z"/>
                    <w:sz w:val="18"/>
                    <w:szCs w:val="18"/>
                  </w:rPr>
                </w:rPrChange>
              </w:rPr>
            </w:pPr>
            <w:ins w:id="234" w:author="Shewmaker, Michael@Energy" w:date="2018-11-05T14:39:00Z">
              <w:r w:rsidRPr="006F09C2">
                <w:rPr>
                  <w:rFonts w:asciiTheme="minorHAnsi" w:hAnsiTheme="minorHAnsi"/>
                  <w:sz w:val="18"/>
                  <w:szCs w:val="18"/>
                  <w:rPrChange w:id="235" w:author="Shewmaker, Michael@Energy" w:date="2018-11-05T14:40:00Z">
                    <w:rPr>
                      <w:sz w:val="18"/>
                      <w:szCs w:val="18"/>
                    </w:rPr>
                  </w:rPrChange>
                </w:rPr>
                <w:t>Cell</w:t>
              </w:r>
            </w:ins>
          </w:p>
        </w:tc>
        <w:tc>
          <w:tcPr>
            <w:tcW w:w="899" w:type="dxa"/>
            <w:vAlign w:val="bottom"/>
          </w:tcPr>
          <w:p w14:paraId="048218A8" w14:textId="77777777" w:rsidR="006F09C2" w:rsidRPr="006F09C2" w:rsidRDefault="006F09C2" w:rsidP="0029128E">
            <w:pPr>
              <w:jc w:val="center"/>
              <w:rPr>
                <w:ins w:id="236" w:author="Shewmaker, Michael@Energy" w:date="2018-11-05T14:39:00Z"/>
                <w:rFonts w:asciiTheme="minorHAnsi" w:hAnsiTheme="minorHAnsi"/>
                <w:sz w:val="18"/>
                <w:szCs w:val="18"/>
                <w:rPrChange w:id="237" w:author="Shewmaker, Michael@Energy" w:date="2018-11-05T14:40:00Z">
                  <w:rPr>
                    <w:ins w:id="238" w:author="Shewmaker, Michael@Energy" w:date="2018-11-05T14:39:00Z"/>
                    <w:sz w:val="18"/>
                    <w:szCs w:val="18"/>
                  </w:rPr>
                </w:rPrChange>
              </w:rPr>
            </w:pPr>
            <w:ins w:id="239" w:author="Shewmaker, Michael@Energy" w:date="2018-11-05T14:39:00Z">
              <w:r w:rsidRPr="006F09C2">
                <w:rPr>
                  <w:rFonts w:asciiTheme="minorHAnsi" w:hAnsiTheme="minorHAnsi"/>
                  <w:sz w:val="18"/>
                  <w:szCs w:val="18"/>
                  <w:rPrChange w:id="240" w:author="Shewmaker, Michael@Energy" w:date="2018-11-05T14:40:00Z">
                    <w:rPr>
                      <w:sz w:val="18"/>
                      <w:szCs w:val="18"/>
                    </w:rPr>
                  </w:rPrChange>
                </w:rPr>
                <w:t>R-value</w:t>
              </w:r>
            </w:ins>
          </w:p>
        </w:tc>
        <w:tc>
          <w:tcPr>
            <w:tcW w:w="998" w:type="dxa"/>
            <w:vAlign w:val="bottom"/>
          </w:tcPr>
          <w:p w14:paraId="0DF88973" w14:textId="77777777" w:rsidR="006F09C2" w:rsidRPr="006F09C2" w:rsidRDefault="006F09C2" w:rsidP="0029128E">
            <w:pPr>
              <w:jc w:val="center"/>
              <w:rPr>
                <w:ins w:id="241" w:author="Shewmaker, Michael@Energy" w:date="2018-11-05T14:39:00Z"/>
                <w:rFonts w:asciiTheme="minorHAnsi" w:hAnsiTheme="minorHAnsi"/>
                <w:sz w:val="18"/>
                <w:szCs w:val="18"/>
                <w:rPrChange w:id="242" w:author="Shewmaker, Michael@Energy" w:date="2018-11-05T14:40:00Z">
                  <w:rPr>
                    <w:ins w:id="243" w:author="Shewmaker, Michael@Energy" w:date="2018-11-05T14:39:00Z"/>
                    <w:sz w:val="18"/>
                    <w:szCs w:val="18"/>
                  </w:rPr>
                </w:rPrChange>
              </w:rPr>
            </w:pPr>
            <w:ins w:id="244" w:author="Shewmaker, Michael@Energy" w:date="2018-11-05T14:39:00Z">
              <w:r w:rsidRPr="006F09C2">
                <w:rPr>
                  <w:rFonts w:asciiTheme="minorHAnsi" w:hAnsiTheme="minorHAnsi"/>
                  <w:sz w:val="18"/>
                  <w:szCs w:val="18"/>
                  <w:rPrChange w:id="245" w:author="Shewmaker, Michael@Energy" w:date="2018-11-05T14:40:00Z">
                    <w:rPr>
                      <w:sz w:val="18"/>
                      <w:szCs w:val="18"/>
                    </w:rPr>
                  </w:rPrChange>
                </w:rPr>
                <w:t>U-factor</w:t>
              </w:r>
            </w:ins>
          </w:p>
        </w:tc>
        <w:tc>
          <w:tcPr>
            <w:tcW w:w="899" w:type="dxa"/>
            <w:vAlign w:val="bottom"/>
          </w:tcPr>
          <w:p w14:paraId="12BDBEE5" w14:textId="77777777" w:rsidR="006F09C2" w:rsidRPr="006F09C2" w:rsidRDefault="006F09C2" w:rsidP="0029128E">
            <w:pPr>
              <w:jc w:val="center"/>
              <w:rPr>
                <w:ins w:id="246" w:author="Shewmaker, Michael@Energy" w:date="2018-11-05T14:39:00Z"/>
                <w:rFonts w:asciiTheme="minorHAnsi" w:hAnsiTheme="minorHAnsi"/>
                <w:sz w:val="18"/>
                <w:szCs w:val="18"/>
                <w:rPrChange w:id="247" w:author="Shewmaker, Michael@Energy" w:date="2018-11-05T14:40:00Z">
                  <w:rPr>
                    <w:ins w:id="248" w:author="Shewmaker, Michael@Energy" w:date="2018-11-05T14:39:00Z"/>
                    <w:sz w:val="18"/>
                    <w:szCs w:val="18"/>
                  </w:rPr>
                </w:rPrChange>
              </w:rPr>
            </w:pPr>
            <w:ins w:id="249" w:author="Shewmaker, Michael@Energy" w:date="2018-11-05T14:39:00Z">
              <w:r w:rsidRPr="006F09C2">
                <w:rPr>
                  <w:rFonts w:asciiTheme="minorHAnsi" w:hAnsiTheme="minorHAnsi"/>
                  <w:sz w:val="18"/>
                  <w:szCs w:val="18"/>
                  <w:rPrChange w:id="250" w:author="Shewmaker, Michael@Energy" w:date="2018-11-05T14:40:00Z">
                    <w:rPr>
                      <w:sz w:val="18"/>
                      <w:szCs w:val="18"/>
                    </w:rPr>
                  </w:rPrChange>
                </w:rPr>
                <w:t>R-value</w:t>
              </w:r>
            </w:ins>
          </w:p>
        </w:tc>
        <w:tc>
          <w:tcPr>
            <w:tcW w:w="993" w:type="dxa"/>
            <w:vAlign w:val="bottom"/>
          </w:tcPr>
          <w:p w14:paraId="145120ED" w14:textId="77777777" w:rsidR="006F09C2" w:rsidRPr="006F09C2" w:rsidRDefault="006F09C2" w:rsidP="0029128E">
            <w:pPr>
              <w:jc w:val="center"/>
              <w:rPr>
                <w:ins w:id="251" w:author="Shewmaker, Michael@Energy" w:date="2018-11-05T14:39:00Z"/>
                <w:rFonts w:asciiTheme="minorHAnsi" w:hAnsiTheme="minorHAnsi"/>
                <w:sz w:val="18"/>
                <w:szCs w:val="18"/>
                <w:rPrChange w:id="252" w:author="Shewmaker, Michael@Energy" w:date="2018-11-05T14:40:00Z">
                  <w:rPr>
                    <w:ins w:id="253" w:author="Shewmaker, Michael@Energy" w:date="2018-11-05T14:39:00Z"/>
                    <w:sz w:val="18"/>
                    <w:szCs w:val="18"/>
                  </w:rPr>
                </w:rPrChange>
              </w:rPr>
            </w:pPr>
            <w:ins w:id="254" w:author="Shewmaker, Michael@Energy" w:date="2018-11-05T14:39:00Z">
              <w:r w:rsidRPr="006F09C2">
                <w:rPr>
                  <w:rFonts w:asciiTheme="minorHAnsi" w:hAnsiTheme="minorHAnsi"/>
                  <w:sz w:val="18"/>
                  <w:szCs w:val="18"/>
                  <w:rPrChange w:id="255" w:author="Shewmaker, Michael@Energy" w:date="2018-11-05T14:40:00Z">
                    <w:rPr>
                      <w:sz w:val="18"/>
                      <w:szCs w:val="18"/>
                    </w:rPr>
                  </w:rPrChange>
                </w:rPr>
                <w:t>U-factor</w:t>
              </w:r>
            </w:ins>
          </w:p>
        </w:tc>
      </w:tr>
      <w:tr w:rsidR="006F09C2" w:rsidRPr="006F09C2" w14:paraId="2EF01F54" w14:textId="77777777" w:rsidTr="006F09C2">
        <w:trPr>
          <w:trHeight w:val="218"/>
          <w:ins w:id="256" w:author="Shewmaker, Michael@Energy" w:date="2018-11-05T14:39:00Z"/>
        </w:trPr>
        <w:tc>
          <w:tcPr>
            <w:tcW w:w="1093" w:type="dxa"/>
          </w:tcPr>
          <w:p w14:paraId="5A9C05A9" w14:textId="77777777" w:rsidR="006F09C2" w:rsidRPr="006F09C2" w:rsidRDefault="006F09C2" w:rsidP="0029128E">
            <w:pPr>
              <w:rPr>
                <w:ins w:id="257" w:author="Shewmaker, Michael@Energy" w:date="2018-11-05T14:39:00Z"/>
                <w:rFonts w:asciiTheme="minorHAnsi" w:hAnsiTheme="minorHAnsi"/>
                <w:sz w:val="18"/>
                <w:szCs w:val="18"/>
                <w:rPrChange w:id="258" w:author="Shewmaker, Michael@Energy" w:date="2018-11-05T14:40:00Z">
                  <w:rPr>
                    <w:ins w:id="259" w:author="Shewmaker, Michael@Energy" w:date="2018-11-05T14:39:00Z"/>
                    <w:sz w:val="18"/>
                    <w:szCs w:val="18"/>
                  </w:rPr>
                </w:rPrChange>
              </w:rPr>
            </w:pPr>
          </w:p>
        </w:tc>
        <w:tc>
          <w:tcPr>
            <w:tcW w:w="815" w:type="dxa"/>
          </w:tcPr>
          <w:p w14:paraId="2E92152A" w14:textId="77777777" w:rsidR="006F09C2" w:rsidRPr="006F09C2" w:rsidRDefault="006F09C2" w:rsidP="0029128E">
            <w:pPr>
              <w:rPr>
                <w:ins w:id="260" w:author="Shewmaker, Michael@Energy" w:date="2018-11-05T14:39:00Z"/>
                <w:rFonts w:asciiTheme="minorHAnsi" w:hAnsiTheme="minorHAnsi"/>
                <w:sz w:val="18"/>
                <w:szCs w:val="18"/>
                <w:rPrChange w:id="261" w:author="Shewmaker, Michael@Energy" w:date="2018-11-05T14:40:00Z">
                  <w:rPr>
                    <w:ins w:id="262" w:author="Shewmaker, Michael@Energy" w:date="2018-11-05T14:39:00Z"/>
                    <w:sz w:val="18"/>
                    <w:szCs w:val="18"/>
                  </w:rPr>
                </w:rPrChange>
              </w:rPr>
            </w:pPr>
          </w:p>
        </w:tc>
        <w:tc>
          <w:tcPr>
            <w:tcW w:w="930" w:type="dxa"/>
          </w:tcPr>
          <w:p w14:paraId="3542ADE5" w14:textId="77777777" w:rsidR="006F09C2" w:rsidRPr="006F09C2" w:rsidRDefault="006F09C2" w:rsidP="0029128E">
            <w:pPr>
              <w:rPr>
                <w:ins w:id="263" w:author="Shewmaker, Michael@Energy" w:date="2018-11-05T14:39:00Z"/>
                <w:rFonts w:asciiTheme="minorHAnsi" w:hAnsiTheme="minorHAnsi"/>
                <w:sz w:val="18"/>
                <w:szCs w:val="18"/>
                <w:rPrChange w:id="264" w:author="Shewmaker, Michael@Energy" w:date="2018-11-05T14:40:00Z">
                  <w:rPr>
                    <w:ins w:id="265" w:author="Shewmaker, Michael@Energy" w:date="2018-11-05T14:39:00Z"/>
                    <w:sz w:val="18"/>
                    <w:szCs w:val="18"/>
                  </w:rPr>
                </w:rPrChange>
              </w:rPr>
            </w:pPr>
          </w:p>
        </w:tc>
        <w:tc>
          <w:tcPr>
            <w:tcW w:w="1024" w:type="dxa"/>
          </w:tcPr>
          <w:p w14:paraId="5A160886" w14:textId="77777777" w:rsidR="006F09C2" w:rsidRPr="006F09C2" w:rsidRDefault="006F09C2" w:rsidP="0029128E">
            <w:pPr>
              <w:rPr>
                <w:ins w:id="266" w:author="Shewmaker, Michael@Energy" w:date="2018-11-05T14:39:00Z"/>
                <w:rFonts w:asciiTheme="minorHAnsi" w:hAnsiTheme="minorHAnsi"/>
                <w:sz w:val="18"/>
                <w:szCs w:val="18"/>
                <w:rPrChange w:id="267" w:author="Shewmaker, Michael@Energy" w:date="2018-11-05T14:40:00Z">
                  <w:rPr>
                    <w:ins w:id="268" w:author="Shewmaker, Michael@Energy" w:date="2018-11-05T14:39:00Z"/>
                    <w:sz w:val="18"/>
                    <w:szCs w:val="18"/>
                  </w:rPr>
                </w:rPrChange>
              </w:rPr>
            </w:pPr>
          </w:p>
        </w:tc>
        <w:tc>
          <w:tcPr>
            <w:tcW w:w="725" w:type="dxa"/>
          </w:tcPr>
          <w:p w14:paraId="1A51F0D2" w14:textId="77777777" w:rsidR="006F09C2" w:rsidRPr="006F09C2" w:rsidRDefault="006F09C2" w:rsidP="0029128E">
            <w:pPr>
              <w:rPr>
                <w:ins w:id="269" w:author="Shewmaker, Michael@Energy" w:date="2018-11-05T14:39:00Z"/>
                <w:rFonts w:asciiTheme="minorHAnsi" w:hAnsiTheme="minorHAnsi"/>
                <w:sz w:val="18"/>
                <w:szCs w:val="18"/>
                <w:rPrChange w:id="270" w:author="Shewmaker, Michael@Energy" w:date="2018-11-05T14:40:00Z">
                  <w:rPr>
                    <w:ins w:id="271" w:author="Shewmaker, Michael@Energy" w:date="2018-11-05T14:39:00Z"/>
                    <w:sz w:val="18"/>
                    <w:szCs w:val="18"/>
                  </w:rPr>
                </w:rPrChange>
              </w:rPr>
            </w:pPr>
          </w:p>
        </w:tc>
        <w:tc>
          <w:tcPr>
            <w:tcW w:w="699" w:type="dxa"/>
          </w:tcPr>
          <w:p w14:paraId="54907098" w14:textId="77777777" w:rsidR="006F09C2" w:rsidRPr="006F09C2" w:rsidRDefault="006F09C2" w:rsidP="0029128E">
            <w:pPr>
              <w:rPr>
                <w:ins w:id="272" w:author="Shewmaker, Michael@Energy" w:date="2018-11-05T14:39:00Z"/>
                <w:rFonts w:asciiTheme="minorHAnsi" w:hAnsiTheme="minorHAnsi"/>
                <w:sz w:val="18"/>
                <w:szCs w:val="18"/>
                <w:rPrChange w:id="273" w:author="Shewmaker, Michael@Energy" w:date="2018-11-05T14:40:00Z">
                  <w:rPr>
                    <w:ins w:id="274" w:author="Shewmaker, Michael@Energy" w:date="2018-11-05T14:39:00Z"/>
                    <w:sz w:val="18"/>
                    <w:szCs w:val="18"/>
                  </w:rPr>
                </w:rPrChange>
              </w:rPr>
            </w:pPr>
          </w:p>
        </w:tc>
        <w:tc>
          <w:tcPr>
            <w:tcW w:w="899" w:type="dxa"/>
          </w:tcPr>
          <w:p w14:paraId="443C5BEC" w14:textId="77777777" w:rsidR="006F09C2" w:rsidRPr="006F09C2" w:rsidRDefault="006F09C2" w:rsidP="0029128E">
            <w:pPr>
              <w:rPr>
                <w:ins w:id="275" w:author="Shewmaker, Michael@Energy" w:date="2018-11-05T14:39:00Z"/>
                <w:rFonts w:asciiTheme="minorHAnsi" w:hAnsiTheme="minorHAnsi"/>
                <w:sz w:val="18"/>
                <w:szCs w:val="18"/>
                <w:rPrChange w:id="276" w:author="Shewmaker, Michael@Energy" w:date="2018-11-05T14:40:00Z">
                  <w:rPr>
                    <w:ins w:id="277" w:author="Shewmaker, Michael@Energy" w:date="2018-11-05T14:39:00Z"/>
                    <w:sz w:val="18"/>
                    <w:szCs w:val="18"/>
                  </w:rPr>
                </w:rPrChange>
              </w:rPr>
            </w:pPr>
          </w:p>
        </w:tc>
        <w:tc>
          <w:tcPr>
            <w:tcW w:w="998" w:type="dxa"/>
          </w:tcPr>
          <w:p w14:paraId="5A9F4B5E" w14:textId="77777777" w:rsidR="006F09C2" w:rsidRPr="006F09C2" w:rsidRDefault="006F09C2" w:rsidP="0029128E">
            <w:pPr>
              <w:rPr>
                <w:ins w:id="278" w:author="Shewmaker, Michael@Energy" w:date="2018-11-05T14:39:00Z"/>
                <w:rFonts w:asciiTheme="minorHAnsi" w:hAnsiTheme="minorHAnsi"/>
                <w:sz w:val="18"/>
                <w:szCs w:val="18"/>
                <w:rPrChange w:id="279" w:author="Shewmaker, Michael@Energy" w:date="2018-11-05T14:40:00Z">
                  <w:rPr>
                    <w:ins w:id="280" w:author="Shewmaker, Michael@Energy" w:date="2018-11-05T14:39:00Z"/>
                    <w:sz w:val="18"/>
                    <w:szCs w:val="18"/>
                  </w:rPr>
                </w:rPrChange>
              </w:rPr>
            </w:pPr>
          </w:p>
        </w:tc>
        <w:tc>
          <w:tcPr>
            <w:tcW w:w="899" w:type="dxa"/>
          </w:tcPr>
          <w:p w14:paraId="2C1B3ECD" w14:textId="77777777" w:rsidR="006F09C2" w:rsidRPr="006F09C2" w:rsidRDefault="006F09C2" w:rsidP="0029128E">
            <w:pPr>
              <w:rPr>
                <w:ins w:id="281" w:author="Shewmaker, Michael@Energy" w:date="2018-11-05T14:39:00Z"/>
                <w:rFonts w:asciiTheme="minorHAnsi" w:hAnsiTheme="minorHAnsi"/>
                <w:sz w:val="18"/>
                <w:szCs w:val="18"/>
                <w:rPrChange w:id="282" w:author="Shewmaker, Michael@Energy" w:date="2018-11-05T14:40:00Z">
                  <w:rPr>
                    <w:ins w:id="283" w:author="Shewmaker, Michael@Energy" w:date="2018-11-05T14:39:00Z"/>
                    <w:sz w:val="18"/>
                    <w:szCs w:val="18"/>
                  </w:rPr>
                </w:rPrChange>
              </w:rPr>
            </w:pPr>
          </w:p>
        </w:tc>
        <w:tc>
          <w:tcPr>
            <w:tcW w:w="990" w:type="dxa"/>
          </w:tcPr>
          <w:p w14:paraId="2C44F64C" w14:textId="77777777" w:rsidR="006F09C2" w:rsidRPr="006F09C2" w:rsidRDefault="006F09C2" w:rsidP="0029128E">
            <w:pPr>
              <w:rPr>
                <w:ins w:id="284" w:author="Shewmaker, Michael@Energy" w:date="2018-11-05T14:39:00Z"/>
                <w:rFonts w:asciiTheme="minorHAnsi" w:hAnsiTheme="minorHAnsi"/>
                <w:sz w:val="18"/>
                <w:szCs w:val="18"/>
                <w:rPrChange w:id="285" w:author="Shewmaker, Michael@Energy" w:date="2018-11-05T14:40:00Z">
                  <w:rPr>
                    <w:ins w:id="286" w:author="Shewmaker, Michael@Energy" w:date="2018-11-05T14:39:00Z"/>
                    <w:sz w:val="18"/>
                    <w:szCs w:val="18"/>
                  </w:rPr>
                </w:rPrChange>
              </w:rPr>
            </w:pPr>
          </w:p>
        </w:tc>
        <w:tc>
          <w:tcPr>
            <w:tcW w:w="708" w:type="dxa"/>
          </w:tcPr>
          <w:p w14:paraId="6CA98172" w14:textId="77777777" w:rsidR="006F09C2" w:rsidRPr="006F09C2" w:rsidRDefault="006F09C2" w:rsidP="0029128E">
            <w:pPr>
              <w:rPr>
                <w:ins w:id="287" w:author="Shewmaker, Michael@Energy" w:date="2018-11-05T14:39:00Z"/>
                <w:rFonts w:asciiTheme="minorHAnsi" w:hAnsiTheme="minorHAnsi"/>
                <w:sz w:val="18"/>
                <w:szCs w:val="18"/>
                <w:rPrChange w:id="288" w:author="Shewmaker, Michael@Energy" w:date="2018-11-05T14:40:00Z">
                  <w:rPr>
                    <w:ins w:id="289" w:author="Shewmaker, Michael@Energy" w:date="2018-11-05T14:39:00Z"/>
                    <w:sz w:val="18"/>
                    <w:szCs w:val="18"/>
                  </w:rPr>
                </w:rPrChange>
              </w:rPr>
            </w:pPr>
          </w:p>
        </w:tc>
        <w:tc>
          <w:tcPr>
            <w:tcW w:w="799" w:type="dxa"/>
          </w:tcPr>
          <w:p w14:paraId="3DD7E953" w14:textId="77777777" w:rsidR="006F09C2" w:rsidRPr="006F09C2" w:rsidRDefault="006F09C2" w:rsidP="0029128E">
            <w:pPr>
              <w:rPr>
                <w:ins w:id="290" w:author="Shewmaker, Michael@Energy" w:date="2018-11-05T14:39:00Z"/>
                <w:rFonts w:asciiTheme="minorHAnsi" w:hAnsiTheme="minorHAnsi"/>
                <w:sz w:val="18"/>
                <w:szCs w:val="18"/>
                <w:rPrChange w:id="291" w:author="Shewmaker, Michael@Energy" w:date="2018-11-05T14:40:00Z">
                  <w:rPr>
                    <w:ins w:id="292" w:author="Shewmaker, Michael@Energy" w:date="2018-11-05T14:39:00Z"/>
                    <w:sz w:val="18"/>
                    <w:szCs w:val="18"/>
                  </w:rPr>
                </w:rPrChange>
              </w:rPr>
            </w:pPr>
          </w:p>
        </w:tc>
        <w:tc>
          <w:tcPr>
            <w:tcW w:w="899" w:type="dxa"/>
          </w:tcPr>
          <w:p w14:paraId="1F1EF92F" w14:textId="77777777" w:rsidR="006F09C2" w:rsidRPr="006F09C2" w:rsidRDefault="006F09C2" w:rsidP="0029128E">
            <w:pPr>
              <w:rPr>
                <w:ins w:id="293" w:author="Shewmaker, Michael@Energy" w:date="2018-11-05T14:39:00Z"/>
                <w:rFonts w:asciiTheme="minorHAnsi" w:hAnsiTheme="minorHAnsi"/>
                <w:sz w:val="18"/>
                <w:szCs w:val="18"/>
                <w:rPrChange w:id="294" w:author="Shewmaker, Michael@Energy" w:date="2018-11-05T14:40:00Z">
                  <w:rPr>
                    <w:ins w:id="295" w:author="Shewmaker, Michael@Energy" w:date="2018-11-05T14:39:00Z"/>
                    <w:sz w:val="18"/>
                    <w:szCs w:val="18"/>
                  </w:rPr>
                </w:rPrChange>
              </w:rPr>
            </w:pPr>
          </w:p>
        </w:tc>
        <w:tc>
          <w:tcPr>
            <w:tcW w:w="998" w:type="dxa"/>
          </w:tcPr>
          <w:p w14:paraId="024A465C" w14:textId="77777777" w:rsidR="006F09C2" w:rsidRPr="006F09C2" w:rsidRDefault="006F09C2" w:rsidP="0029128E">
            <w:pPr>
              <w:rPr>
                <w:ins w:id="296" w:author="Shewmaker, Michael@Energy" w:date="2018-11-05T14:39:00Z"/>
                <w:rFonts w:asciiTheme="minorHAnsi" w:hAnsiTheme="minorHAnsi"/>
                <w:sz w:val="18"/>
                <w:szCs w:val="18"/>
                <w:rPrChange w:id="297" w:author="Shewmaker, Michael@Energy" w:date="2018-11-05T14:40:00Z">
                  <w:rPr>
                    <w:ins w:id="298" w:author="Shewmaker, Michael@Energy" w:date="2018-11-05T14:39:00Z"/>
                    <w:sz w:val="18"/>
                    <w:szCs w:val="18"/>
                  </w:rPr>
                </w:rPrChange>
              </w:rPr>
            </w:pPr>
          </w:p>
        </w:tc>
        <w:tc>
          <w:tcPr>
            <w:tcW w:w="899" w:type="dxa"/>
          </w:tcPr>
          <w:p w14:paraId="7679F96E" w14:textId="77777777" w:rsidR="006F09C2" w:rsidRPr="006F09C2" w:rsidRDefault="006F09C2" w:rsidP="0029128E">
            <w:pPr>
              <w:rPr>
                <w:ins w:id="299" w:author="Shewmaker, Michael@Energy" w:date="2018-11-05T14:39:00Z"/>
                <w:rFonts w:asciiTheme="minorHAnsi" w:hAnsiTheme="minorHAnsi"/>
                <w:sz w:val="18"/>
                <w:szCs w:val="18"/>
                <w:rPrChange w:id="300" w:author="Shewmaker, Michael@Energy" w:date="2018-11-05T14:40:00Z">
                  <w:rPr>
                    <w:ins w:id="301" w:author="Shewmaker, Michael@Energy" w:date="2018-11-05T14:39:00Z"/>
                    <w:sz w:val="18"/>
                    <w:szCs w:val="18"/>
                  </w:rPr>
                </w:rPrChange>
              </w:rPr>
            </w:pPr>
          </w:p>
        </w:tc>
        <w:tc>
          <w:tcPr>
            <w:tcW w:w="993" w:type="dxa"/>
          </w:tcPr>
          <w:p w14:paraId="4062F224" w14:textId="77777777" w:rsidR="006F09C2" w:rsidRPr="006F09C2" w:rsidRDefault="006F09C2" w:rsidP="0029128E">
            <w:pPr>
              <w:rPr>
                <w:ins w:id="302" w:author="Shewmaker, Michael@Energy" w:date="2018-11-05T14:39:00Z"/>
                <w:rFonts w:asciiTheme="minorHAnsi" w:hAnsiTheme="minorHAnsi"/>
                <w:sz w:val="18"/>
                <w:szCs w:val="18"/>
                <w:rPrChange w:id="303" w:author="Shewmaker, Michael@Energy" w:date="2018-11-05T14:40:00Z">
                  <w:rPr>
                    <w:ins w:id="304" w:author="Shewmaker, Michael@Energy" w:date="2018-11-05T14:39:00Z"/>
                    <w:sz w:val="18"/>
                    <w:szCs w:val="18"/>
                  </w:rPr>
                </w:rPrChange>
              </w:rPr>
            </w:pPr>
          </w:p>
        </w:tc>
      </w:tr>
      <w:tr w:rsidR="006F09C2" w:rsidRPr="006F09C2" w14:paraId="0B253976" w14:textId="77777777" w:rsidTr="006F09C2">
        <w:trPr>
          <w:trHeight w:val="203"/>
          <w:ins w:id="305" w:author="Shewmaker, Michael@Energy" w:date="2018-11-05T14:39:00Z"/>
        </w:trPr>
        <w:tc>
          <w:tcPr>
            <w:tcW w:w="1093" w:type="dxa"/>
          </w:tcPr>
          <w:p w14:paraId="4CEEA199" w14:textId="77777777" w:rsidR="006F09C2" w:rsidRPr="006F09C2" w:rsidRDefault="006F09C2" w:rsidP="0029128E">
            <w:pPr>
              <w:rPr>
                <w:ins w:id="306" w:author="Shewmaker, Michael@Energy" w:date="2018-11-05T14:39:00Z"/>
                <w:rFonts w:asciiTheme="minorHAnsi" w:hAnsiTheme="minorHAnsi"/>
                <w:sz w:val="18"/>
                <w:szCs w:val="18"/>
                <w:rPrChange w:id="307" w:author="Shewmaker, Michael@Energy" w:date="2018-11-05T14:40:00Z">
                  <w:rPr>
                    <w:ins w:id="308" w:author="Shewmaker, Michael@Energy" w:date="2018-11-05T14:39:00Z"/>
                    <w:sz w:val="18"/>
                    <w:szCs w:val="18"/>
                  </w:rPr>
                </w:rPrChange>
              </w:rPr>
            </w:pPr>
          </w:p>
        </w:tc>
        <w:tc>
          <w:tcPr>
            <w:tcW w:w="815" w:type="dxa"/>
          </w:tcPr>
          <w:p w14:paraId="79BA3A61" w14:textId="77777777" w:rsidR="006F09C2" w:rsidRPr="006F09C2" w:rsidRDefault="006F09C2" w:rsidP="0029128E">
            <w:pPr>
              <w:rPr>
                <w:ins w:id="309" w:author="Shewmaker, Michael@Energy" w:date="2018-11-05T14:39:00Z"/>
                <w:rFonts w:asciiTheme="minorHAnsi" w:hAnsiTheme="minorHAnsi"/>
                <w:sz w:val="18"/>
                <w:szCs w:val="18"/>
                <w:rPrChange w:id="310" w:author="Shewmaker, Michael@Energy" w:date="2018-11-05T14:40:00Z">
                  <w:rPr>
                    <w:ins w:id="311" w:author="Shewmaker, Michael@Energy" w:date="2018-11-05T14:39:00Z"/>
                    <w:sz w:val="18"/>
                    <w:szCs w:val="18"/>
                  </w:rPr>
                </w:rPrChange>
              </w:rPr>
            </w:pPr>
          </w:p>
        </w:tc>
        <w:tc>
          <w:tcPr>
            <w:tcW w:w="930" w:type="dxa"/>
          </w:tcPr>
          <w:p w14:paraId="785E863C" w14:textId="77777777" w:rsidR="006F09C2" w:rsidRPr="006F09C2" w:rsidRDefault="006F09C2" w:rsidP="0029128E">
            <w:pPr>
              <w:rPr>
                <w:ins w:id="312" w:author="Shewmaker, Michael@Energy" w:date="2018-11-05T14:39:00Z"/>
                <w:rFonts w:asciiTheme="minorHAnsi" w:hAnsiTheme="minorHAnsi"/>
                <w:sz w:val="18"/>
                <w:szCs w:val="18"/>
                <w:rPrChange w:id="313" w:author="Shewmaker, Michael@Energy" w:date="2018-11-05T14:40:00Z">
                  <w:rPr>
                    <w:ins w:id="314" w:author="Shewmaker, Michael@Energy" w:date="2018-11-05T14:39:00Z"/>
                    <w:sz w:val="18"/>
                    <w:szCs w:val="18"/>
                  </w:rPr>
                </w:rPrChange>
              </w:rPr>
            </w:pPr>
          </w:p>
        </w:tc>
        <w:tc>
          <w:tcPr>
            <w:tcW w:w="1024" w:type="dxa"/>
          </w:tcPr>
          <w:p w14:paraId="5D509452" w14:textId="77777777" w:rsidR="006F09C2" w:rsidRPr="006F09C2" w:rsidRDefault="006F09C2" w:rsidP="0029128E">
            <w:pPr>
              <w:rPr>
                <w:ins w:id="315" w:author="Shewmaker, Michael@Energy" w:date="2018-11-05T14:39:00Z"/>
                <w:rFonts w:asciiTheme="minorHAnsi" w:hAnsiTheme="minorHAnsi"/>
                <w:sz w:val="18"/>
                <w:szCs w:val="18"/>
                <w:rPrChange w:id="316" w:author="Shewmaker, Michael@Energy" w:date="2018-11-05T14:40:00Z">
                  <w:rPr>
                    <w:ins w:id="317" w:author="Shewmaker, Michael@Energy" w:date="2018-11-05T14:39:00Z"/>
                    <w:sz w:val="18"/>
                    <w:szCs w:val="18"/>
                  </w:rPr>
                </w:rPrChange>
              </w:rPr>
            </w:pPr>
          </w:p>
        </w:tc>
        <w:tc>
          <w:tcPr>
            <w:tcW w:w="725" w:type="dxa"/>
          </w:tcPr>
          <w:p w14:paraId="7756F69C" w14:textId="77777777" w:rsidR="006F09C2" w:rsidRPr="006F09C2" w:rsidRDefault="006F09C2" w:rsidP="0029128E">
            <w:pPr>
              <w:rPr>
                <w:ins w:id="318" w:author="Shewmaker, Michael@Energy" w:date="2018-11-05T14:39:00Z"/>
                <w:rFonts w:asciiTheme="minorHAnsi" w:hAnsiTheme="minorHAnsi"/>
                <w:sz w:val="18"/>
                <w:szCs w:val="18"/>
                <w:rPrChange w:id="319" w:author="Shewmaker, Michael@Energy" w:date="2018-11-05T14:40:00Z">
                  <w:rPr>
                    <w:ins w:id="320" w:author="Shewmaker, Michael@Energy" w:date="2018-11-05T14:39:00Z"/>
                    <w:sz w:val="18"/>
                    <w:szCs w:val="18"/>
                  </w:rPr>
                </w:rPrChange>
              </w:rPr>
            </w:pPr>
          </w:p>
        </w:tc>
        <w:tc>
          <w:tcPr>
            <w:tcW w:w="699" w:type="dxa"/>
          </w:tcPr>
          <w:p w14:paraId="5E3FC34B" w14:textId="77777777" w:rsidR="006F09C2" w:rsidRPr="006F09C2" w:rsidRDefault="006F09C2" w:rsidP="0029128E">
            <w:pPr>
              <w:rPr>
                <w:ins w:id="321" w:author="Shewmaker, Michael@Energy" w:date="2018-11-05T14:39:00Z"/>
                <w:rFonts w:asciiTheme="minorHAnsi" w:hAnsiTheme="minorHAnsi"/>
                <w:sz w:val="18"/>
                <w:szCs w:val="18"/>
                <w:rPrChange w:id="322" w:author="Shewmaker, Michael@Energy" w:date="2018-11-05T14:40:00Z">
                  <w:rPr>
                    <w:ins w:id="323" w:author="Shewmaker, Michael@Energy" w:date="2018-11-05T14:39:00Z"/>
                    <w:sz w:val="18"/>
                    <w:szCs w:val="18"/>
                  </w:rPr>
                </w:rPrChange>
              </w:rPr>
            </w:pPr>
          </w:p>
        </w:tc>
        <w:tc>
          <w:tcPr>
            <w:tcW w:w="899" w:type="dxa"/>
          </w:tcPr>
          <w:p w14:paraId="4F340191" w14:textId="77777777" w:rsidR="006F09C2" w:rsidRPr="006F09C2" w:rsidRDefault="006F09C2" w:rsidP="0029128E">
            <w:pPr>
              <w:rPr>
                <w:ins w:id="324" w:author="Shewmaker, Michael@Energy" w:date="2018-11-05T14:39:00Z"/>
                <w:rFonts w:asciiTheme="minorHAnsi" w:hAnsiTheme="minorHAnsi"/>
                <w:sz w:val="18"/>
                <w:szCs w:val="18"/>
                <w:rPrChange w:id="325" w:author="Shewmaker, Michael@Energy" w:date="2018-11-05T14:40:00Z">
                  <w:rPr>
                    <w:ins w:id="326" w:author="Shewmaker, Michael@Energy" w:date="2018-11-05T14:39:00Z"/>
                    <w:sz w:val="18"/>
                    <w:szCs w:val="18"/>
                  </w:rPr>
                </w:rPrChange>
              </w:rPr>
            </w:pPr>
          </w:p>
        </w:tc>
        <w:tc>
          <w:tcPr>
            <w:tcW w:w="998" w:type="dxa"/>
          </w:tcPr>
          <w:p w14:paraId="192CF20B" w14:textId="77777777" w:rsidR="006F09C2" w:rsidRPr="006F09C2" w:rsidRDefault="006F09C2" w:rsidP="0029128E">
            <w:pPr>
              <w:rPr>
                <w:ins w:id="327" w:author="Shewmaker, Michael@Energy" w:date="2018-11-05T14:39:00Z"/>
                <w:rFonts w:asciiTheme="minorHAnsi" w:hAnsiTheme="minorHAnsi"/>
                <w:sz w:val="18"/>
                <w:szCs w:val="18"/>
                <w:rPrChange w:id="328" w:author="Shewmaker, Michael@Energy" w:date="2018-11-05T14:40:00Z">
                  <w:rPr>
                    <w:ins w:id="329" w:author="Shewmaker, Michael@Energy" w:date="2018-11-05T14:39:00Z"/>
                    <w:sz w:val="18"/>
                    <w:szCs w:val="18"/>
                  </w:rPr>
                </w:rPrChange>
              </w:rPr>
            </w:pPr>
          </w:p>
        </w:tc>
        <w:tc>
          <w:tcPr>
            <w:tcW w:w="899" w:type="dxa"/>
          </w:tcPr>
          <w:p w14:paraId="6C4E45B8" w14:textId="77777777" w:rsidR="006F09C2" w:rsidRPr="006F09C2" w:rsidRDefault="006F09C2" w:rsidP="0029128E">
            <w:pPr>
              <w:rPr>
                <w:ins w:id="330" w:author="Shewmaker, Michael@Energy" w:date="2018-11-05T14:39:00Z"/>
                <w:rFonts w:asciiTheme="minorHAnsi" w:hAnsiTheme="minorHAnsi"/>
                <w:sz w:val="18"/>
                <w:szCs w:val="18"/>
                <w:rPrChange w:id="331" w:author="Shewmaker, Michael@Energy" w:date="2018-11-05T14:40:00Z">
                  <w:rPr>
                    <w:ins w:id="332" w:author="Shewmaker, Michael@Energy" w:date="2018-11-05T14:39:00Z"/>
                    <w:sz w:val="18"/>
                    <w:szCs w:val="18"/>
                  </w:rPr>
                </w:rPrChange>
              </w:rPr>
            </w:pPr>
          </w:p>
        </w:tc>
        <w:tc>
          <w:tcPr>
            <w:tcW w:w="990" w:type="dxa"/>
          </w:tcPr>
          <w:p w14:paraId="11D586C1" w14:textId="77777777" w:rsidR="006F09C2" w:rsidRPr="006F09C2" w:rsidRDefault="006F09C2" w:rsidP="0029128E">
            <w:pPr>
              <w:rPr>
                <w:ins w:id="333" w:author="Shewmaker, Michael@Energy" w:date="2018-11-05T14:39:00Z"/>
                <w:rFonts w:asciiTheme="minorHAnsi" w:hAnsiTheme="minorHAnsi"/>
                <w:sz w:val="18"/>
                <w:szCs w:val="18"/>
                <w:rPrChange w:id="334" w:author="Shewmaker, Michael@Energy" w:date="2018-11-05T14:40:00Z">
                  <w:rPr>
                    <w:ins w:id="335" w:author="Shewmaker, Michael@Energy" w:date="2018-11-05T14:39:00Z"/>
                    <w:sz w:val="18"/>
                    <w:szCs w:val="18"/>
                  </w:rPr>
                </w:rPrChange>
              </w:rPr>
            </w:pPr>
          </w:p>
        </w:tc>
        <w:tc>
          <w:tcPr>
            <w:tcW w:w="708" w:type="dxa"/>
          </w:tcPr>
          <w:p w14:paraId="479F4499" w14:textId="77777777" w:rsidR="006F09C2" w:rsidRPr="006F09C2" w:rsidRDefault="006F09C2" w:rsidP="0029128E">
            <w:pPr>
              <w:rPr>
                <w:ins w:id="336" w:author="Shewmaker, Michael@Energy" w:date="2018-11-05T14:39:00Z"/>
                <w:rFonts w:asciiTheme="minorHAnsi" w:hAnsiTheme="minorHAnsi"/>
                <w:sz w:val="18"/>
                <w:szCs w:val="18"/>
                <w:rPrChange w:id="337" w:author="Shewmaker, Michael@Energy" w:date="2018-11-05T14:40:00Z">
                  <w:rPr>
                    <w:ins w:id="338" w:author="Shewmaker, Michael@Energy" w:date="2018-11-05T14:39:00Z"/>
                    <w:sz w:val="18"/>
                    <w:szCs w:val="18"/>
                  </w:rPr>
                </w:rPrChange>
              </w:rPr>
            </w:pPr>
          </w:p>
        </w:tc>
        <w:tc>
          <w:tcPr>
            <w:tcW w:w="799" w:type="dxa"/>
          </w:tcPr>
          <w:p w14:paraId="44177B0C" w14:textId="77777777" w:rsidR="006F09C2" w:rsidRPr="006F09C2" w:rsidRDefault="006F09C2" w:rsidP="0029128E">
            <w:pPr>
              <w:rPr>
                <w:ins w:id="339" w:author="Shewmaker, Michael@Energy" w:date="2018-11-05T14:39:00Z"/>
                <w:rFonts w:asciiTheme="minorHAnsi" w:hAnsiTheme="minorHAnsi"/>
                <w:sz w:val="18"/>
                <w:szCs w:val="18"/>
                <w:rPrChange w:id="340" w:author="Shewmaker, Michael@Energy" w:date="2018-11-05T14:40:00Z">
                  <w:rPr>
                    <w:ins w:id="341" w:author="Shewmaker, Michael@Energy" w:date="2018-11-05T14:39:00Z"/>
                    <w:sz w:val="18"/>
                    <w:szCs w:val="18"/>
                  </w:rPr>
                </w:rPrChange>
              </w:rPr>
            </w:pPr>
          </w:p>
        </w:tc>
        <w:tc>
          <w:tcPr>
            <w:tcW w:w="899" w:type="dxa"/>
          </w:tcPr>
          <w:p w14:paraId="53D8508D" w14:textId="77777777" w:rsidR="006F09C2" w:rsidRPr="006F09C2" w:rsidRDefault="006F09C2" w:rsidP="0029128E">
            <w:pPr>
              <w:rPr>
                <w:ins w:id="342" w:author="Shewmaker, Michael@Energy" w:date="2018-11-05T14:39:00Z"/>
                <w:rFonts w:asciiTheme="minorHAnsi" w:hAnsiTheme="minorHAnsi"/>
                <w:sz w:val="18"/>
                <w:szCs w:val="18"/>
                <w:rPrChange w:id="343" w:author="Shewmaker, Michael@Energy" w:date="2018-11-05T14:40:00Z">
                  <w:rPr>
                    <w:ins w:id="344" w:author="Shewmaker, Michael@Energy" w:date="2018-11-05T14:39:00Z"/>
                    <w:sz w:val="18"/>
                    <w:szCs w:val="18"/>
                  </w:rPr>
                </w:rPrChange>
              </w:rPr>
            </w:pPr>
          </w:p>
        </w:tc>
        <w:tc>
          <w:tcPr>
            <w:tcW w:w="998" w:type="dxa"/>
          </w:tcPr>
          <w:p w14:paraId="2C971F38" w14:textId="77777777" w:rsidR="006F09C2" w:rsidRPr="006F09C2" w:rsidRDefault="006F09C2" w:rsidP="0029128E">
            <w:pPr>
              <w:rPr>
                <w:ins w:id="345" w:author="Shewmaker, Michael@Energy" w:date="2018-11-05T14:39:00Z"/>
                <w:rFonts w:asciiTheme="minorHAnsi" w:hAnsiTheme="minorHAnsi"/>
                <w:sz w:val="18"/>
                <w:szCs w:val="18"/>
                <w:rPrChange w:id="346" w:author="Shewmaker, Michael@Energy" w:date="2018-11-05T14:40:00Z">
                  <w:rPr>
                    <w:ins w:id="347" w:author="Shewmaker, Michael@Energy" w:date="2018-11-05T14:39:00Z"/>
                    <w:sz w:val="18"/>
                    <w:szCs w:val="18"/>
                  </w:rPr>
                </w:rPrChange>
              </w:rPr>
            </w:pPr>
          </w:p>
        </w:tc>
        <w:tc>
          <w:tcPr>
            <w:tcW w:w="899" w:type="dxa"/>
          </w:tcPr>
          <w:p w14:paraId="3C9573B2" w14:textId="77777777" w:rsidR="006F09C2" w:rsidRPr="006F09C2" w:rsidRDefault="006F09C2" w:rsidP="0029128E">
            <w:pPr>
              <w:rPr>
                <w:ins w:id="348" w:author="Shewmaker, Michael@Energy" w:date="2018-11-05T14:39:00Z"/>
                <w:rFonts w:asciiTheme="minorHAnsi" w:hAnsiTheme="minorHAnsi"/>
                <w:sz w:val="18"/>
                <w:szCs w:val="18"/>
                <w:rPrChange w:id="349" w:author="Shewmaker, Michael@Energy" w:date="2018-11-05T14:40:00Z">
                  <w:rPr>
                    <w:ins w:id="350" w:author="Shewmaker, Michael@Energy" w:date="2018-11-05T14:39:00Z"/>
                    <w:sz w:val="18"/>
                    <w:szCs w:val="18"/>
                  </w:rPr>
                </w:rPrChange>
              </w:rPr>
            </w:pPr>
          </w:p>
        </w:tc>
        <w:tc>
          <w:tcPr>
            <w:tcW w:w="993" w:type="dxa"/>
          </w:tcPr>
          <w:p w14:paraId="4C845106" w14:textId="77777777" w:rsidR="006F09C2" w:rsidRPr="006F09C2" w:rsidRDefault="006F09C2" w:rsidP="0029128E">
            <w:pPr>
              <w:rPr>
                <w:ins w:id="351" w:author="Shewmaker, Michael@Energy" w:date="2018-11-05T14:39:00Z"/>
                <w:rFonts w:asciiTheme="minorHAnsi" w:hAnsiTheme="minorHAnsi"/>
                <w:sz w:val="18"/>
                <w:szCs w:val="18"/>
                <w:rPrChange w:id="352" w:author="Shewmaker, Michael@Energy" w:date="2018-11-05T14:40:00Z">
                  <w:rPr>
                    <w:ins w:id="353" w:author="Shewmaker, Michael@Energy" w:date="2018-11-05T14:39:00Z"/>
                    <w:sz w:val="18"/>
                    <w:szCs w:val="18"/>
                  </w:rPr>
                </w:rPrChange>
              </w:rPr>
            </w:pPr>
          </w:p>
        </w:tc>
      </w:tr>
      <w:tr w:rsidR="006F09C2" w:rsidRPr="006F09C2" w14:paraId="39A540A7" w14:textId="77777777" w:rsidTr="006F09C2">
        <w:tblPrEx>
          <w:tblW w:w="0" w:type="auto"/>
          <w:tblLayout w:type="fixed"/>
          <w:tblPrExChange w:id="354" w:author="Shewmaker, Michael@Energy" w:date="2018-11-05T14:41:00Z">
            <w:tblPrEx>
              <w:tblW w:w="0" w:type="auto"/>
              <w:tblLayout w:type="fixed"/>
            </w:tblPrEx>
          </w:tblPrExChange>
        </w:tblPrEx>
        <w:trPr>
          <w:trHeight w:val="288"/>
          <w:ins w:id="355" w:author="Shewmaker, Michael@Energy" w:date="2018-11-05T14:39:00Z"/>
          <w:trPrChange w:id="356" w:author="Shewmaker, Michael@Energy" w:date="2018-11-05T14:41:00Z">
            <w:trPr>
              <w:gridAfter w:val="0"/>
            </w:trPr>
          </w:trPrChange>
        </w:trPr>
        <w:tc>
          <w:tcPr>
            <w:tcW w:w="14373" w:type="dxa"/>
            <w:gridSpan w:val="16"/>
            <w:tcPrChange w:id="357" w:author="Shewmaker, Michael@Energy" w:date="2018-11-05T14:41:00Z">
              <w:tcPr>
                <w:tcW w:w="12950" w:type="dxa"/>
                <w:gridSpan w:val="24"/>
              </w:tcPr>
            </w:tcPrChange>
          </w:tcPr>
          <w:p w14:paraId="2E1A1506" w14:textId="77777777" w:rsidR="006F09C2" w:rsidRPr="006F09C2" w:rsidRDefault="006F09C2" w:rsidP="0029128E">
            <w:pPr>
              <w:rPr>
                <w:ins w:id="358" w:author="Shewmaker, Michael@Energy" w:date="2018-11-05T14:39:00Z"/>
                <w:rFonts w:asciiTheme="minorHAnsi" w:hAnsiTheme="minorHAnsi"/>
                <w:sz w:val="18"/>
                <w:szCs w:val="18"/>
                <w:rPrChange w:id="359" w:author="Shewmaker, Michael@Energy" w:date="2018-11-05T14:40:00Z">
                  <w:rPr>
                    <w:ins w:id="360" w:author="Shewmaker, Michael@Energy" w:date="2018-11-05T14:39:00Z"/>
                    <w:rFonts w:ascii="Calibri" w:hAnsi="Calibri"/>
                    <w:sz w:val="18"/>
                    <w:szCs w:val="18"/>
                  </w:rPr>
                </w:rPrChange>
              </w:rPr>
            </w:pPr>
            <w:ins w:id="361" w:author="Shewmaker, Michael@Energy" w:date="2018-11-05T14:39:00Z">
              <w:r w:rsidRPr="006F09C2">
                <w:rPr>
                  <w:rFonts w:asciiTheme="minorHAnsi" w:hAnsiTheme="minorHAnsi"/>
                  <w:b/>
                  <w:sz w:val="18"/>
                  <w:szCs w:val="18"/>
                  <w:rPrChange w:id="362" w:author="Shewmaker, Michael@Energy" w:date="2018-11-05T14:40:00Z">
                    <w:rPr>
                      <w:rFonts w:ascii="Calibri" w:hAnsi="Calibri"/>
                      <w:b/>
                      <w:sz w:val="18"/>
                      <w:szCs w:val="18"/>
                    </w:rPr>
                  </w:rPrChange>
                </w:rPr>
                <w:t>Note</w:t>
              </w:r>
              <w:r w:rsidRPr="006F09C2">
                <w:rPr>
                  <w:rFonts w:asciiTheme="minorHAnsi" w:hAnsiTheme="minorHAnsi"/>
                  <w:sz w:val="18"/>
                  <w:szCs w:val="18"/>
                  <w:rPrChange w:id="363" w:author="Shewmaker, Michael@Energy" w:date="2018-11-05T14:40:00Z">
                    <w:rPr>
                      <w:rFonts w:ascii="Calibri" w:hAnsi="Calibri"/>
                      <w:sz w:val="18"/>
                      <w:szCs w:val="18"/>
                    </w:rPr>
                  </w:rPrChange>
                </w:rPr>
                <w:t>: When insulation is added to the outside of a mass wall and/or when the inside is furred and insulated, the performance data may be adjusted using Equation 4-4 in the Joint Appendices.</w:t>
              </w:r>
            </w:ins>
          </w:p>
        </w:tc>
      </w:tr>
    </w:tbl>
    <w:p w14:paraId="3EDEAAB2" w14:textId="77777777" w:rsidR="006F09C2" w:rsidRDefault="006F09C2">
      <w:pPr>
        <w:rPr>
          <w:ins w:id="364" w:author="Shewmaker, Michael@Energy" w:date="2018-11-05T14:40:00Z"/>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65" w:author="Shewmaker, Michael@Energy" w:date="2018-11-05T14:40:00Z">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640"/>
        <w:gridCol w:w="1062"/>
        <w:gridCol w:w="621"/>
        <w:gridCol w:w="975"/>
        <w:gridCol w:w="914"/>
        <w:gridCol w:w="858"/>
        <w:gridCol w:w="975"/>
        <w:gridCol w:w="1063"/>
        <w:gridCol w:w="1063"/>
        <w:gridCol w:w="975"/>
        <w:gridCol w:w="975"/>
        <w:gridCol w:w="1063"/>
        <w:gridCol w:w="1063"/>
        <w:gridCol w:w="1151"/>
        <w:gridCol w:w="23"/>
        <w:gridCol w:w="952"/>
        <w:tblGridChange w:id="366">
          <w:tblGrid>
            <w:gridCol w:w="640"/>
            <w:gridCol w:w="1062"/>
            <w:gridCol w:w="621"/>
            <w:gridCol w:w="975"/>
            <w:gridCol w:w="914"/>
            <w:gridCol w:w="858"/>
            <w:gridCol w:w="975"/>
            <w:gridCol w:w="1063"/>
            <w:gridCol w:w="1063"/>
            <w:gridCol w:w="975"/>
            <w:gridCol w:w="975"/>
            <w:gridCol w:w="1063"/>
            <w:gridCol w:w="1063"/>
            <w:gridCol w:w="1151"/>
            <w:gridCol w:w="23"/>
            <w:gridCol w:w="952"/>
          </w:tblGrid>
        </w:tblGridChange>
      </w:tblGrid>
      <w:tr w:rsidR="00BB003A" w14:paraId="4886A18D" w14:textId="77777777" w:rsidTr="006F09C2">
        <w:trPr>
          <w:trHeight w:val="296"/>
          <w:trPrChange w:id="367" w:author="Shewmaker, Michael@Energy" w:date="2018-11-05T14:40:00Z">
            <w:trPr>
              <w:trHeight w:val="296"/>
            </w:trPr>
          </w:trPrChange>
        </w:trPr>
        <w:tc>
          <w:tcPr>
            <w:tcW w:w="14373" w:type="dxa"/>
            <w:gridSpan w:val="16"/>
            <w:tcBorders>
              <w:top w:val="single" w:sz="4" w:space="0" w:color="auto"/>
              <w:left w:val="single" w:sz="4" w:space="0" w:color="auto"/>
              <w:bottom w:val="single" w:sz="4" w:space="0" w:color="auto"/>
              <w:right w:val="single" w:sz="4" w:space="0" w:color="auto"/>
            </w:tcBorders>
            <w:shd w:val="clear" w:color="auto" w:fill="auto"/>
            <w:vAlign w:val="center"/>
            <w:tcPrChange w:id="368" w:author="Shewmaker, Michael@Energy" w:date="2018-11-05T14:40:00Z">
              <w:tcPr>
                <w:tcW w:w="14598" w:type="dxa"/>
                <w:gridSpan w:val="16"/>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86A18C" w14:textId="354B85D3" w:rsidR="00BB003A" w:rsidRPr="00BB003A" w:rsidRDefault="005B199E" w:rsidP="006101DE">
            <w:pPr>
              <w:pStyle w:val="Heading7"/>
              <w:tabs>
                <w:tab w:val="left" w:pos="180"/>
                <w:tab w:val="left" w:pos="5310"/>
                <w:tab w:val="left" w:pos="8100"/>
              </w:tabs>
              <w:rPr>
                <w:rFonts w:ascii="Calibri" w:hAnsi="Calibri"/>
                <w:noProof/>
                <w:color w:val="auto"/>
                <w:sz w:val="18"/>
                <w:szCs w:val="18"/>
              </w:rPr>
            </w:pPr>
            <w:r>
              <w:rPr>
                <w:rFonts w:ascii="Calibri" w:hAnsi="Calibri"/>
                <w:noProof/>
                <w:color w:val="auto"/>
                <w:sz w:val="20"/>
                <w:szCs w:val="18"/>
              </w:rPr>
              <w:t>E</w:t>
            </w:r>
            <w:r w:rsidR="009714D3" w:rsidRPr="00FD271A">
              <w:rPr>
                <w:rFonts w:ascii="Calibri" w:hAnsi="Calibri"/>
                <w:noProof/>
                <w:color w:val="auto"/>
                <w:sz w:val="20"/>
                <w:szCs w:val="18"/>
              </w:rPr>
              <w:t xml:space="preserve">. </w:t>
            </w:r>
            <w:r w:rsidR="006101DE" w:rsidRPr="00FD271A">
              <w:rPr>
                <w:rFonts w:ascii="Calibri" w:hAnsi="Calibri"/>
                <w:noProof/>
                <w:color w:val="auto"/>
                <w:sz w:val="20"/>
                <w:szCs w:val="18"/>
              </w:rPr>
              <w:t>Roof Replacement</w:t>
            </w:r>
            <w:r w:rsidR="009714D3" w:rsidRPr="00FD271A">
              <w:rPr>
                <w:rFonts w:ascii="Calibri" w:hAnsi="Calibri"/>
                <w:noProof/>
                <w:color w:val="auto"/>
                <w:sz w:val="20"/>
                <w:szCs w:val="18"/>
              </w:rPr>
              <w:t xml:space="preserve"> </w:t>
            </w:r>
            <w:r w:rsidR="009714D3" w:rsidRPr="00FD271A">
              <w:rPr>
                <w:rFonts w:ascii="Calibri" w:hAnsi="Calibri"/>
                <w:b w:val="0"/>
                <w:noProof/>
                <w:color w:val="auto"/>
                <w:sz w:val="20"/>
                <w:szCs w:val="18"/>
              </w:rPr>
              <w:t>(Section 150.2(b)1H)</w:t>
            </w:r>
          </w:p>
        </w:tc>
      </w:tr>
      <w:tr w:rsidR="00BB003A" w14:paraId="4886A19C" w14:textId="77777777" w:rsidTr="006F09C2">
        <w:trPr>
          <w:trHeight w:val="388"/>
          <w:trPrChange w:id="369" w:author="Shewmaker, Michael@Energy" w:date="2018-11-05T14:40:00Z">
            <w:trPr>
              <w:trHeight w:val="388"/>
            </w:trPr>
          </w:trPrChange>
        </w:trPr>
        <w:tc>
          <w:tcPr>
            <w:tcW w:w="640" w:type="dxa"/>
            <w:tcBorders>
              <w:top w:val="single" w:sz="4" w:space="0" w:color="auto"/>
              <w:left w:val="single" w:sz="4" w:space="0" w:color="auto"/>
              <w:right w:val="single" w:sz="4" w:space="0" w:color="auto"/>
            </w:tcBorders>
            <w:shd w:val="clear" w:color="auto" w:fill="auto"/>
            <w:vAlign w:val="bottom"/>
            <w:tcPrChange w:id="370" w:author="Shewmaker, Michael@Energy" w:date="2018-11-05T14:40:00Z">
              <w:tcPr>
                <w:tcW w:w="649" w:type="dxa"/>
                <w:tcBorders>
                  <w:top w:val="single" w:sz="4" w:space="0" w:color="auto"/>
                  <w:left w:val="single" w:sz="4" w:space="0" w:color="auto"/>
                  <w:right w:val="single" w:sz="4" w:space="0" w:color="auto"/>
                </w:tcBorders>
                <w:shd w:val="clear" w:color="auto" w:fill="auto"/>
                <w:vAlign w:val="bottom"/>
              </w:tcPr>
            </w:tcPrChange>
          </w:tcPr>
          <w:p w14:paraId="4886A18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2" w:type="dxa"/>
            <w:tcBorders>
              <w:top w:val="single" w:sz="4" w:space="0" w:color="auto"/>
              <w:left w:val="single" w:sz="4" w:space="0" w:color="auto"/>
            </w:tcBorders>
            <w:shd w:val="clear" w:color="auto" w:fill="auto"/>
            <w:vAlign w:val="bottom"/>
            <w:tcPrChange w:id="371" w:author="Shewmaker, Michael@Energy" w:date="2018-11-05T14:40:00Z">
              <w:tcPr>
                <w:tcW w:w="1080" w:type="dxa"/>
                <w:tcBorders>
                  <w:top w:val="single" w:sz="4" w:space="0" w:color="auto"/>
                  <w:left w:val="single" w:sz="4" w:space="0" w:color="auto"/>
                </w:tcBorders>
                <w:shd w:val="clear" w:color="auto" w:fill="auto"/>
                <w:vAlign w:val="bottom"/>
              </w:tcPr>
            </w:tcPrChange>
          </w:tcPr>
          <w:p w14:paraId="4886A18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tcBorders>
              <w:top w:val="single" w:sz="4" w:space="0" w:color="auto"/>
            </w:tcBorders>
            <w:shd w:val="clear" w:color="auto" w:fill="auto"/>
            <w:vAlign w:val="bottom"/>
            <w:tcPrChange w:id="372" w:author="Shewmaker, Michael@Energy" w:date="2018-11-05T14:40:00Z">
              <w:tcPr>
                <w:tcW w:w="630" w:type="dxa"/>
                <w:tcBorders>
                  <w:top w:val="single" w:sz="4" w:space="0" w:color="auto"/>
                </w:tcBorders>
                <w:shd w:val="clear" w:color="auto" w:fill="auto"/>
                <w:vAlign w:val="bottom"/>
              </w:tcPr>
            </w:tcPrChange>
          </w:tcPr>
          <w:p w14:paraId="4886A19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975" w:type="dxa"/>
            <w:tcBorders>
              <w:top w:val="single" w:sz="4" w:space="0" w:color="auto"/>
            </w:tcBorders>
            <w:shd w:val="clear" w:color="auto" w:fill="auto"/>
            <w:vAlign w:val="bottom"/>
            <w:tcPrChange w:id="373" w:author="Shewmaker, Michael@Energy" w:date="2018-11-05T14:40:00Z">
              <w:tcPr>
                <w:tcW w:w="990" w:type="dxa"/>
                <w:tcBorders>
                  <w:top w:val="single" w:sz="4" w:space="0" w:color="auto"/>
                </w:tcBorders>
                <w:shd w:val="clear" w:color="auto" w:fill="auto"/>
                <w:vAlign w:val="bottom"/>
              </w:tcPr>
            </w:tcPrChange>
          </w:tcPr>
          <w:p w14:paraId="4886A19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914" w:type="dxa"/>
            <w:tcBorders>
              <w:top w:val="single" w:sz="4" w:space="0" w:color="auto"/>
            </w:tcBorders>
            <w:shd w:val="clear" w:color="auto" w:fill="auto"/>
            <w:vAlign w:val="bottom"/>
            <w:tcPrChange w:id="374" w:author="Shewmaker, Michael@Energy" w:date="2018-11-05T14:40:00Z">
              <w:tcPr>
                <w:tcW w:w="928" w:type="dxa"/>
                <w:tcBorders>
                  <w:top w:val="single" w:sz="4" w:space="0" w:color="auto"/>
                </w:tcBorders>
                <w:shd w:val="clear" w:color="auto" w:fill="auto"/>
                <w:vAlign w:val="bottom"/>
              </w:tcPr>
            </w:tcPrChange>
          </w:tcPr>
          <w:p w14:paraId="4886A192"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858" w:type="dxa"/>
            <w:tcBorders>
              <w:top w:val="single" w:sz="4" w:space="0" w:color="auto"/>
            </w:tcBorders>
            <w:shd w:val="clear" w:color="auto" w:fill="auto"/>
            <w:vAlign w:val="bottom"/>
            <w:tcPrChange w:id="375" w:author="Shewmaker, Michael@Energy" w:date="2018-11-05T14:40:00Z">
              <w:tcPr>
                <w:tcW w:w="871" w:type="dxa"/>
                <w:tcBorders>
                  <w:top w:val="single" w:sz="4" w:space="0" w:color="auto"/>
                </w:tcBorders>
                <w:shd w:val="clear" w:color="auto" w:fill="auto"/>
                <w:vAlign w:val="bottom"/>
              </w:tcPr>
            </w:tcPrChange>
          </w:tcPr>
          <w:p w14:paraId="4886A193"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tcBorders>
              <w:top w:val="single" w:sz="4" w:space="0" w:color="auto"/>
            </w:tcBorders>
            <w:shd w:val="clear" w:color="auto" w:fill="auto"/>
            <w:vAlign w:val="bottom"/>
            <w:tcPrChange w:id="376" w:author="Shewmaker, Michael@Energy" w:date="2018-11-05T14:40:00Z">
              <w:tcPr>
                <w:tcW w:w="990" w:type="dxa"/>
                <w:tcBorders>
                  <w:top w:val="single" w:sz="4" w:space="0" w:color="auto"/>
                </w:tcBorders>
                <w:shd w:val="clear" w:color="auto" w:fill="auto"/>
                <w:vAlign w:val="bottom"/>
              </w:tcPr>
            </w:tcPrChange>
          </w:tcPr>
          <w:p w14:paraId="4886A19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tcBorders>
              <w:top w:val="single" w:sz="4" w:space="0" w:color="auto"/>
            </w:tcBorders>
            <w:shd w:val="clear" w:color="auto" w:fill="auto"/>
            <w:vAlign w:val="bottom"/>
            <w:tcPrChange w:id="377" w:author="Shewmaker, Michael@Energy" w:date="2018-11-05T14:40:00Z">
              <w:tcPr>
                <w:tcW w:w="1080" w:type="dxa"/>
                <w:tcBorders>
                  <w:top w:val="single" w:sz="4" w:space="0" w:color="auto"/>
                </w:tcBorders>
                <w:shd w:val="clear" w:color="auto" w:fill="auto"/>
                <w:vAlign w:val="bottom"/>
              </w:tcPr>
            </w:tcPrChange>
          </w:tcPr>
          <w:p w14:paraId="4886A19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tcBorders>
              <w:top w:val="single" w:sz="4" w:space="0" w:color="auto"/>
            </w:tcBorders>
            <w:shd w:val="clear" w:color="auto" w:fill="auto"/>
            <w:vAlign w:val="bottom"/>
            <w:tcPrChange w:id="378" w:author="Shewmaker, Michael@Energy" w:date="2018-11-05T14:40:00Z">
              <w:tcPr>
                <w:tcW w:w="1080" w:type="dxa"/>
                <w:tcBorders>
                  <w:top w:val="single" w:sz="4" w:space="0" w:color="auto"/>
                </w:tcBorders>
                <w:shd w:val="clear" w:color="auto" w:fill="auto"/>
                <w:vAlign w:val="bottom"/>
              </w:tcPr>
            </w:tcPrChange>
          </w:tcPr>
          <w:p w14:paraId="4886A196"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tcBorders>
              <w:top w:val="single" w:sz="4" w:space="0" w:color="auto"/>
            </w:tcBorders>
            <w:shd w:val="clear" w:color="auto" w:fill="auto"/>
            <w:vAlign w:val="bottom"/>
            <w:tcPrChange w:id="379" w:author="Shewmaker, Michael@Energy" w:date="2018-11-05T14:40:00Z">
              <w:tcPr>
                <w:tcW w:w="990" w:type="dxa"/>
                <w:tcBorders>
                  <w:top w:val="single" w:sz="4" w:space="0" w:color="auto"/>
                </w:tcBorders>
                <w:shd w:val="clear" w:color="auto" w:fill="auto"/>
                <w:vAlign w:val="bottom"/>
              </w:tcPr>
            </w:tcPrChange>
          </w:tcPr>
          <w:p w14:paraId="4886A19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tcBorders>
              <w:top w:val="single" w:sz="4" w:space="0" w:color="auto"/>
            </w:tcBorders>
            <w:shd w:val="clear" w:color="auto" w:fill="auto"/>
            <w:vAlign w:val="bottom"/>
            <w:tcPrChange w:id="380" w:author="Shewmaker, Michael@Energy" w:date="2018-11-05T14:40:00Z">
              <w:tcPr>
                <w:tcW w:w="990" w:type="dxa"/>
                <w:tcBorders>
                  <w:top w:val="single" w:sz="4" w:space="0" w:color="auto"/>
                </w:tcBorders>
                <w:shd w:val="clear" w:color="auto" w:fill="auto"/>
                <w:vAlign w:val="bottom"/>
              </w:tcPr>
            </w:tcPrChange>
          </w:tcPr>
          <w:p w14:paraId="4886A19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126" w:type="dxa"/>
            <w:gridSpan w:val="2"/>
            <w:tcBorders>
              <w:top w:val="single" w:sz="4" w:space="0" w:color="auto"/>
            </w:tcBorders>
            <w:shd w:val="clear" w:color="auto" w:fill="auto"/>
            <w:vAlign w:val="bottom"/>
            <w:tcPrChange w:id="381" w:author="Shewmaker, Michael@Energy" w:date="2018-11-05T14:40:00Z">
              <w:tcPr>
                <w:tcW w:w="2160" w:type="dxa"/>
                <w:gridSpan w:val="2"/>
                <w:tcBorders>
                  <w:top w:val="single" w:sz="4" w:space="0" w:color="auto"/>
                </w:tcBorders>
                <w:shd w:val="clear" w:color="auto" w:fill="auto"/>
                <w:vAlign w:val="bottom"/>
              </w:tcPr>
            </w:tcPrChange>
          </w:tcPr>
          <w:p w14:paraId="4886A199"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1174" w:type="dxa"/>
            <w:gridSpan w:val="2"/>
            <w:tcBorders>
              <w:top w:val="single" w:sz="4" w:space="0" w:color="auto"/>
            </w:tcBorders>
            <w:shd w:val="clear" w:color="auto" w:fill="auto"/>
            <w:vAlign w:val="bottom"/>
            <w:tcPrChange w:id="382" w:author="Shewmaker, Michael@Energy" w:date="2018-11-05T14:40:00Z">
              <w:tcPr>
                <w:tcW w:w="1193" w:type="dxa"/>
                <w:gridSpan w:val="2"/>
                <w:tcBorders>
                  <w:top w:val="single" w:sz="4" w:space="0" w:color="auto"/>
                </w:tcBorders>
                <w:shd w:val="clear" w:color="auto" w:fill="auto"/>
                <w:vAlign w:val="bottom"/>
              </w:tcPr>
            </w:tcPrChange>
          </w:tcPr>
          <w:p w14:paraId="4886A19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952" w:type="dxa"/>
            <w:tcBorders>
              <w:top w:val="single" w:sz="4" w:space="0" w:color="auto"/>
              <w:right w:val="single" w:sz="4" w:space="0" w:color="auto"/>
            </w:tcBorders>
            <w:shd w:val="clear" w:color="auto" w:fill="auto"/>
            <w:vAlign w:val="bottom"/>
            <w:tcPrChange w:id="383" w:author="Shewmaker, Michael@Energy" w:date="2018-11-05T14:40:00Z">
              <w:tcPr>
                <w:tcW w:w="967" w:type="dxa"/>
                <w:tcBorders>
                  <w:top w:val="single" w:sz="4" w:space="0" w:color="auto"/>
                  <w:right w:val="single" w:sz="4" w:space="0" w:color="auto"/>
                </w:tcBorders>
                <w:shd w:val="clear" w:color="auto" w:fill="auto"/>
                <w:vAlign w:val="bottom"/>
              </w:tcPr>
            </w:tcPrChange>
          </w:tcPr>
          <w:p w14:paraId="4886A19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1A6" w14:textId="77777777" w:rsidTr="006F09C2">
        <w:trPr>
          <w:trHeight w:val="242"/>
          <w:trPrChange w:id="384" w:author="Shewmaker, Michael@Energy" w:date="2018-11-05T14:40:00Z">
            <w:trPr>
              <w:trHeight w:val="242"/>
            </w:trPr>
          </w:trPrChange>
        </w:trPr>
        <w:tc>
          <w:tcPr>
            <w:tcW w:w="640" w:type="dxa"/>
            <w:vMerge w:val="restart"/>
            <w:tcBorders>
              <w:left w:val="single" w:sz="4" w:space="0" w:color="auto"/>
              <w:bottom w:val="single" w:sz="4" w:space="0" w:color="auto"/>
              <w:right w:val="single" w:sz="4" w:space="0" w:color="auto"/>
            </w:tcBorders>
            <w:shd w:val="clear" w:color="auto" w:fill="auto"/>
            <w:vAlign w:val="bottom"/>
            <w:tcPrChange w:id="385" w:author="Shewmaker, Michael@Energy" w:date="2018-11-05T14:40:00Z">
              <w:tcPr>
                <w:tcW w:w="649" w:type="dxa"/>
                <w:vMerge w:val="restart"/>
                <w:tcBorders>
                  <w:left w:val="single" w:sz="4" w:space="0" w:color="auto"/>
                  <w:bottom w:val="single" w:sz="4" w:space="0" w:color="auto"/>
                  <w:right w:val="single" w:sz="4" w:space="0" w:color="auto"/>
                </w:tcBorders>
                <w:shd w:val="clear" w:color="auto" w:fill="auto"/>
                <w:vAlign w:val="bottom"/>
              </w:tcPr>
            </w:tcPrChange>
          </w:tcPr>
          <w:p w14:paraId="4886A19D"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2" w:type="dxa"/>
            <w:vMerge w:val="restart"/>
            <w:tcBorders>
              <w:left w:val="single" w:sz="4" w:space="0" w:color="auto"/>
              <w:bottom w:val="single" w:sz="4" w:space="0" w:color="auto"/>
            </w:tcBorders>
            <w:shd w:val="clear" w:color="auto" w:fill="auto"/>
            <w:vAlign w:val="bottom"/>
            <w:tcPrChange w:id="386" w:author="Shewmaker, Michael@Energy" w:date="2018-11-05T14:40:00Z">
              <w:tcPr>
                <w:tcW w:w="1080" w:type="dxa"/>
                <w:vMerge w:val="restart"/>
                <w:tcBorders>
                  <w:left w:val="single" w:sz="4" w:space="0" w:color="auto"/>
                  <w:bottom w:val="single" w:sz="4" w:space="0" w:color="auto"/>
                </w:tcBorders>
                <w:shd w:val="clear" w:color="auto" w:fill="auto"/>
                <w:vAlign w:val="bottom"/>
              </w:tcPr>
            </w:tcPrChange>
          </w:tcPr>
          <w:p w14:paraId="4886A19E" w14:textId="25157F06"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Change w:id="387" w:author="Shewmaker, Michael@Energy" w:date="2018-11-05T14:40:00Z">
              <w:tcPr>
                <w:tcW w:w="630" w:type="dxa"/>
                <w:vMerge w:val="restart"/>
                <w:tcBorders>
                  <w:bottom w:val="single" w:sz="4" w:space="0" w:color="auto"/>
                </w:tcBorders>
                <w:shd w:val="clear" w:color="auto" w:fill="auto"/>
                <w:vAlign w:val="bottom"/>
              </w:tcPr>
            </w:tcPrChange>
          </w:tcPr>
          <w:p w14:paraId="4886A19F"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975" w:type="dxa"/>
            <w:vMerge w:val="restart"/>
            <w:tcBorders>
              <w:bottom w:val="single" w:sz="4" w:space="0" w:color="auto"/>
            </w:tcBorders>
            <w:shd w:val="clear" w:color="auto" w:fill="auto"/>
            <w:vAlign w:val="bottom"/>
            <w:tcPrChange w:id="388" w:author="Shewmaker, Michael@Energy" w:date="2018-11-05T14:40:00Z">
              <w:tcPr>
                <w:tcW w:w="990" w:type="dxa"/>
                <w:vMerge w:val="restart"/>
                <w:tcBorders>
                  <w:bottom w:val="single" w:sz="4" w:space="0" w:color="auto"/>
                </w:tcBorders>
                <w:shd w:val="clear" w:color="auto" w:fill="auto"/>
                <w:vAlign w:val="bottom"/>
              </w:tcPr>
            </w:tcPrChange>
          </w:tcPr>
          <w:p w14:paraId="4886A1A0"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914" w:type="dxa"/>
            <w:vMerge w:val="restart"/>
            <w:tcBorders>
              <w:bottom w:val="single" w:sz="4" w:space="0" w:color="auto"/>
            </w:tcBorders>
            <w:shd w:val="clear" w:color="auto" w:fill="auto"/>
            <w:vAlign w:val="bottom"/>
            <w:tcPrChange w:id="389" w:author="Shewmaker, Michael@Energy" w:date="2018-11-05T14:40:00Z">
              <w:tcPr>
                <w:tcW w:w="928" w:type="dxa"/>
                <w:vMerge w:val="restart"/>
                <w:tcBorders>
                  <w:bottom w:val="single" w:sz="4" w:space="0" w:color="auto"/>
                </w:tcBorders>
                <w:shd w:val="clear" w:color="auto" w:fill="auto"/>
                <w:vAlign w:val="bottom"/>
              </w:tcPr>
            </w:tcPrChange>
          </w:tcPr>
          <w:p w14:paraId="4886A1A1"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858" w:type="dxa"/>
            <w:vMerge w:val="restart"/>
            <w:tcBorders>
              <w:bottom w:val="single" w:sz="4" w:space="0" w:color="auto"/>
            </w:tcBorders>
            <w:shd w:val="clear" w:color="auto" w:fill="auto"/>
            <w:vAlign w:val="bottom"/>
            <w:tcPrChange w:id="390" w:author="Shewmaker, Michael@Energy" w:date="2018-11-05T14:40:00Z">
              <w:tcPr>
                <w:tcW w:w="871" w:type="dxa"/>
                <w:vMerge w:val="restart"/>
                <w:tcBorders>
                  <w:bottom w:val="single" w:sz="4" w:space="0" w:color="auto"/>
                </w:tcBorders>
                <w:shd w:val="clear" w:color="auto" w:fill="auto"/>
                <w:vAlign w:val="bottom"/>
              </w:tcPr>
            </w:tcPrChange>
          </w:tcPr>
          <w:p w14:paraId="4886A1A2"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Change w:id="391" w:author="Shewmaker, Michael@Energy" w:date="2018-11-05T14:40:00Z">
              <w:tcPr>
                <w:tcW w:w="990" w:type="dxa"/>
                <w:vMerge w:val="restart"/>
                <w:tcBorders>
                  <w:bottom w:val="single" w:sz="4" w:space="0" w:color="auto"/>
                </w:tcBorders>
                <w:shd w:val="clear" w:color="auto" w:fill="auto"/>
                <w:vAlign w:val="bottom"/>
              </w:tcPr>
            </w:tcPrChange>
          </w:tcPr>
          <w:p w14:paraId="4886A1A3"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Change w:id="392" w:author="Shewmaker, Michael@Energy" w:date="2018-11-05T14:40:00Z">
              <w:tcPr>
                <w:tcW w:w="4140" w:type="dxa"/>
                <w:gridSpan w:val="4"/>
                <w:tcBorders>
                  <w:bottom w:val="single" w:sz="4" w:space="0" w:color="auto"/>
                </w:tcBorders>
                <w:shd w:val="clear" w:color="auto" w:fill="auto"/>
                <w:vAlign w:val="bottom"/>
              </w:tcPr>
            </w:tcPrChange>
          </w:tcPr>
          <w:p w14:paraId="4886A1A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252" w:type="dxa"/>
            <w:gridSpan w:val="5"/>
            <w:tcBorders>
              <w:bottom w:val="single" w:sz="4" w:space="0" w:color="auto"/>
              <w:right w:val="single" w:sz="4" w:space="0" w:color="auto"/>
            </w:tcBorders>
            <w:vAlign w:val="bottom"/>
            <w:tcPrChange w:id="393" w:author="Shewmaker, Michael@Energy" w:date="2018-11-05T14:40:00Z">
              <w:tcPr>
                <w:tcW w:w="4320" w:type="dxa"/>
                <w:gridSpan w:val="5"/>
                <w:tcBorders>
                  <w:bottom w:val="single" w:sz="4" w:space="0" w:color="auto"/>
                  <w:right w:val="single" w:sz="4" w:space="0" w:color="auto"/>
                </w:tcBorders>
                <w:vAlign w:val="bottom"/>
              </w:tcPr>
            </w:tcPrChange>
          </w:tcPr>
          <w:p w14:paraId="4886A1A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1B6" w14:textId="77777777" w:rsidTr="006F09C2">
        <w:trPr>
          <w:trHeight w:val="765"/>
          <w:trPrChange w:id="394" w:author="Shewmaker, Michael@Energy" w:date="2018-11-05T14:40:00Z">
            <w:trPr>
              <w:trHeight w:val="765"/>
            </w:trPr>
          </w:trPrChange>
        </w:trPr>
        <w:tc>
          <w:tcPr>
            <w:tcW w:w="640" w:type="dxa"/>
            <w:vMerge/>
            <w:tcBorders>
              <w:left w:val="single" w:sz="4" w:space="0" w:color="auto"/>
              <w:bottom w:val="single" w:sz="4" w:space="0" w:color="auto"/>
              <w:right w:val="single" w:sz="4" w:space="0" w:color="auto"/>
            </w:tcBorders>
            <w:shd w:val="clear" w:color="auto" w:fill="auto"/>
            <w:vAlign w:val="bottom"/>
            <w:tcPrChange w:id="395" w:author="Shewmaker, Michael@Energy" w:date="2018-11-05T14:40:00Z">
              <w:tcPr>
                <w:tcW w:w="649" w:type="dxa"/>
                <w:vMerge/>
                <w:tcBorders>
                  <w:left w:val="single" w:sz="4" w:space="0" w:color="auto"/>
                  <w:bottom w:val="single" w:sz="4" w:space="0" w:color="auto"/>
                  <w:right w:val="single" w:sz="4" w:space="0" w:color="auto"/>
                </w:tcBorders>
                <w:shd w:val="clear" w:color="auto" w:fill="auto"/>
                <w:vAlign w:val="bottom"/>
              </w:tcPr>
            </w:tcPrChange>
          </w:tcPr>
          <w:p w14:paraId="4886A1A7"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2" w:type="dxa"/>
            <w:vMerge/>
            <w:tcBorders>
              <w:left w:val="single" w:sz="4" w:space="0" w:color="auto"/>
              <w:bottom w:val="single" w:sz="4" w:space="0" w:color="auto"/>
            </w:tcBorders>
            <w:shd w:val="clear" w:color="auto" w:fill="auto"/>
            <w:vAlign w:val="bottom"/>
            <w:tcPrChange w:id="396" w:author="Shewmaker, Michael@Energy" w:date="2018-11-05T14:40:00Z">
              <w:tcPr>
                <w:tcW w:w="1080" w:type="dxa"/>
                <w:vMerge/>
                <w:tcBorders>
                  <w:left w:val="single" w:sz="4" w:space="0" w:color="auto"/>
                  <w:bottom w:val="single" w:sz="4" w:space="0" w:color="auto"/>
                </w:tcBorders>
                <w:shd w:val="clear" w:color="auto" w:fill="auto"/>
                <w:vAlign w:val="bottom"/>
              </w:tcPr>
            </w:tcPrChange>
          </w:tcPr>
          <w:p w14:paraId="4886A1A8"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Change w:id="397" w:author="Shewmaker, Michael@Energy" w:date="2018-11-05T14:40:00Z">
              <w:tcPr>
                <w:tcW w:w="630" w:type="dxa"/>
                <w:vMerge/>
                <w:tcBorders>
                  <w:bottom w:val="single" w:sz="4" w:space="0" w:color="auto"/>
                </w:tcBorders>
                <w:shd w:val="clear" w:color="auto" w:fill="auto"/>
                <w:vAlign w:val="bottom"/>
              </w:tcPr>
            </w:tcPrChange>
          </w:tcPr>
          <w:p w14:paraId="4886A1A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75" w:type="dxa"/>
            <w:vMerge/>
            <w:tcBorders>
              <w:bottom w:val="single" w:sz="4" w:space="0" w:color="auto"/>
            </w:tcBorders>
            <w:shd w:val="clear" w:color="auto" w:fill="auto"/>
            <w:vAlign w:val="bottom"/>
            <w:tcPrChange w:id="398" w:author="Shewmaker, Michael@Energy" w:date="2018-11-05T14:40:00Z">
              <w:tcPr>
                <w:tcW w:w="990" w:type="dxa"/>
                <w:vMerge/>
                <w:tcBorders>
                  <w:bottom w:val="single" w:sz="4" w:space="0" w:color="auto"/>
                </w:tcBorders>
                <w:shd w:val="clear" w:color="auto" w:fill="auto"/>
                <w:vAlign w:val="bottom"/>
              </w:tcPr>
            </w:tcPrChange>
          </w:tcPr>
          <w:p w14:paraId="4886A1A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14" w:type="dxa"/>
            <w:vMerge/>
            <w:tcBorders>
              <w:bottom w:val="single" w:sz="4" w:space="0" w:color="auto"/>
            </w:tcBorders>
            <w:shd w:val="clear" w:color="auto" w:fill="auto"/>
            <w:vAlign w:val="bottom"/>
            <w:tcPrChange w:id="399" w:author="Shewmaker, Michael@Energy" w:date="2018-11-05T14:40:00Z">
              <w:tcPr>
                <w:tcW w:w="928" w:type="dxa"/>
                <w:vMerge/>
                <w:tcBorders>
                  <w:bottom w:val="single" w:sz="4" w:space="0" w:color="auto"/>
                </w:tcBorders>
                <w:shd w:val="clear" w:color="auto" w:fill="auto"/>
                <w:vAlign w:val="bottom"/>
              </w:tcPr>
            </w:tcPrChange>
          </w:tcPr>
          <w:p w14:paraId="4886A1AB"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858" w:type="dxa"/>
            <w:vMerge/>
            <w:tcBorders>
              <w:bottom w:val="single" w:sz="4" w:space="0" w:color="auto"/>
            </w:tcBorders>
            <w:shd w:val="clear" w:color="auto" w:fill="auto"/>
            <w:vAlign w:val="bottom"/>
            <w:tcPrChange w:id="400" w:author="Shewmaker, Michael@Energy" w:date="2018-11-05T14:40:00Z">
              <w:tcPr>
                <w:tcW w:w="871" w:type="dxa"/>
                <w:vMerge/>
                <w:tcBorders>
                  <w:bottom w:val="single" w:sz="4" w:space="0" w:color="auto"/>
                </w:tcBorders>
                <w:shd w:val="clear" w:color="auto" w:fill="auto"/>
                <w:vAlign w:val="bottom"/>
              </w:tcPr>
            </w:tcPrChange>
          </w:tcPr>
          <w:p w14:paraId="4886A1A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Change w:id="401" w:author="Shewmaker, Michael@Energy" w:date="2018-11-05T14:40:00Z">
              <w:tcPr>
                <w:tcW w:w="990" w:type="dxa"/>
                <w:vMerge/>
                <w:tcBorders>
                  <w:bottom w:val="single" w:sz="4" w:space="0" w:color="auto"/>
                </w:tcBorders>
                <w:shd w:val="clear" w:color="auto" w:fill="auto"/>
                <w:vAlign w:val="bottom"/>
              </w:tcPr>
            </w:tcPrChange>
          </w:tcPr>
          <w:p w14:paraId="4886A1A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Change w:id="402" w:author="Shewmaker, Michael@Energy" w:date="2018-11-05T14:40:00Z">
              <w:tcPr>
                <w:tcW w:w="1080" w:type="dxa"/>
                <w:tcBorders>
                  <w:bottom w:val="single" w:sz="4" w:space="0" w:color="auto"/>
                </w:tcBorders>
                <w:shd w:val="clear" w:color="auto" w:fill="auto"/>
                <w:vAlign w:val="bottom"/>
              </w:tcPr>
            </w:tcPrChange>
          </w:tcPr>
          <w:p w14:paraId="4886A1A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Change w:id="403" w:author="Shewmaker, Michael@Energy" w:date="2018-11-05T14:40:00Z">
              <w:tcPr>
                <w:tcW w:w="1080" w:type="dxa"/>
                <w:tcBorders>
                  <w:bottom w:val="single" w:sz="4" w:space="0" w:color="auto"/>
                </w:tcBorders>
                <w:shd w:val="clear" w:color="auto" w:fill="auto"/>
                <w:vAlign w:val="bottom"/>
              </w:tcPr>
            </w:tcPrChange>
          </w:tcPr>
          <w:p w14:paraId="4886A1A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Change w:id="404" w:author="Shewmaker, Michael@Energy" w:date="2018-11-05T14:40:00Z">
              <w:tcPr>
                <w:tcW w:w="990" w:type="dxa"/>
                <w:tcBorders>
                  <w:bottom w:val="single" w:sz="4" w:space="0" w:color="auto"/>
                </w:tcBorders>
                <w:shd w:val="clear" w:color="auto" w:fill="auto"/>
                <w:vAlign w:val="bottom"/>
              </w:tcPr>
            </w:tcPrChange>
          </w:tcPr>
          <w:p w14:paraId="4886A1B0"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Change w:id="405" w:author="Shewmaker, Michael@Energy" w:date="2018-11-05T14:40:00Z">
              <w:tcPr>
                <w:tcW w:w="990" w:type="dxa"/>
                <w:tcBorders>
                  <w:bottom w:val="single" w:sz="4" w:space="0" w:color="auto"/>
                </w:tcBorders>
                <w:shd w:val="clear" w:color="auto" w:fill="auto"/>
                <w:vAlign w:val="bottom"/>
              </w:tcPr>
            </w:tcPrChange>
          </w:tcPr>
          <w:p w14:paraId="4886A1B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63" w:type="dxa"/>
            <w:tcBorders>
              <w:bottom w:val="single" w:sz="4" w:space="0" w:color="auto"/>
            </w:tcBorders>
            <w:shd w:val="clear" w:color="auto" w:fill="auto"/>
            <w:vAlign w:val="bottom"/>
            <w:tcPrChange w:id="406" w:author="Shewmaker, Michael@Energy" w:date="2018-11-05T14:40:00Z">
              <w:tcPr>
                <w:tcW w:w="1080" w:type="dxa"/>
                <w:tcBorders>
                  <w:bottom w:val="single" w:sz="4" w:space="0" w:color="auto"/>
                </w:tcBorders>
                <w:shd w:val="clear" w:color="auto" w:fill="auto"/>
                <w:vAlign w:val="bottom"/>
              </w:tcPr>
            </w:tcPrChange>
          </w:tcPr>
          <w:p w14:paraId="4886A1B2"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063" w:type="dxa"/>
            <w:tcBorders>
              <w:bottom w:val="single" w:sz="4" w:space="0" w:color="auto"/>
            </w:tcBorders>
            <w:vAlign w:val="bottom"/>
            <w:tcPrChange w:id="407" w:author="Shewmaker, Michael@Energy" w:date="2018-11-05T14:40:00Z">
              <w:tcPr>
                <w:tcW w:w="1080" w:type="dxa"/>
                <w:tcBorders>
                  <w:bottom w:val="single" w:sz="4" w:space="0" w:color="auto"/>
                </w:tcBorders>
                <w:vAlign w:val="bottom"/>
              </w:tcPr>
            </w:tcPrChange>
          </w:tcPr>
          <w:p w14:paraId="4886A1B3"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1151" w:type="dxa"/>
            <w:tcBorders>
              <w:bottom w:val="single" w:sz="4" w:space="0" w:color="auto"/>
            </w:tcBorders>
            <w:shd w:val="clear" w:color="auto" w:fill="auto"/>
            <w:vAlign w:val="bottom"/>
            <w:tcPrChange w:id="408" w:author="Shewmaker, Michael@Energy" w:date="2018-11-05T14:40:00Z">
              <w:tcPr>
                <w:tcW w:w="1170" w:type="dxa"/>
                <w:tcBorders>
                  <w:bottom w:val="single" w:sz="4" w:space="0" w:color="auto"/>
                </w:tcBorders>
                <w:shd w:val="clear" w:color="auto" w:fill="auto"/>
                <w:vAlign w:val="bottom"/>
              </w:tcPr>
            </w:tcPrChange>
          </w:tcPr>
          <w:p w14:paraId="4886A1B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5" w:type="dxa"/>
            <w:gridSpan w:val="2"/>
            <w:tcBorders>
              <w:bottom w:val="single" w:sz="4" w:space="0" w:color="auto"/>
              <w:right w:val="single" w:sz="4" w:space="0" w:color="auto"/>
            </w:tcBorders>
            <w:shd w:val="clear" w:color="auto" w:fill="auto"/>
            <w:vAlign w:val="bottom"/>
            <w:tcPrChange w:id="409" w:author="Shewmaker, Michael@Energy" w:date="2018-11-05T14:40:00Z">
              <w:tcPr>
                <w:tcW w:w="990" w:type="dxa"/>
                <w:gridSpan w:val="2"/>
                <w:tcBorders>
                  <w:bottom w:val="single" w:sz="4" w:space="0" w:color="auto"/>
                  <w:right w:val="single" w:sz="4" w:space="0" w:color="auto"/>
                </w:tcBorders>
                <w:shd w:val="clear" w:color="auto" w:fill="auto"/>
                <w:vAlign w:val="bottom"/>
              </w:tcPr>
            </w:tcPrChange>
          </w:tcPr>
          <w:p w14:paraId="4886A1B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1C6" w14:textId="77777777" w:rsidTr="006F09C2">
        <w:trPr>
          <w:trHeight w:val="240"/>
          <w:trPrChange w:id="410" w:author="Shewmaker, Michael@Energy" w:date="2018-11-05T14:40:00Z">
            <w:trPr>
              <w:trHeight w:val="240"/>
            </w:trPr>
          </w:trPrChange>
        </w:trPr>
        <w:tc>
          <w:tcPr>
            <w:tcW w:w="640" w:type="dxa"/>
            <w:tcBorders>
              <w:left w:val="single" w:sz="4" w:space="0" w:color="auto"/>
              <w:bottom w:val="single" w:sz="4" w:space="0" w:color="auto"/>
              <w:right w:val="single" w:sz="4" w:space="0" w:color="auto"/>
            </w:tcBorders>
            <w:shd w:val="clear" w:color="auto" w:fill="auto"/>
            <w:vAlign w:val="bottom"/>
            <w:tcPrChange w:id="411" w:author="Shewmaker, Michael@Energy" w:date="2018-11-05T14:40:00Z">
              <w:tcPr>
                <w:tcW w:w="649" w:type="dxa"/>
                <w:tcBorders>
                  <w:left w:val="single" w:sz="4" w:space="0" w:color="auto"/>
                  <w:bottom w:val="single" w:sz="4" w:space="0" w:color="auto"/>
                  <w:right w:val="single" w:sz="4" w:space="0" w:color="auto"/>
                </w:tcBorders>
                <w:shd w:val="clear" w:color="auto" w:fill="auto"/>
                <w:vAlign w:val="bottom"/>
              </w:tcPr>
            </w:tcPrChange>
          </w:tcPr>
          <w:p w14:paraId="4886A1B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left w:val="single" w:sz="4" w:space="0" w:color="auto"/>
              <w:bottom w:val="single" w:sz="4" w:space="0" w:color="auto"/>
            </w:tcBorders>
            <w:shd w:val="clear" w:color="auto" w:fill="auto"/>
            <w:vAlign w:val="bottom"/>
            <w:tcPrChange w:id="412" w:author="Shewmaker, Michael@Energy" w:date="2018-11-05T14:40:00Z">
              <w:tcPr>
                <w:tcW w:w="1080" w:type="dxa"/>
                <w:tcBorders>
                  <w:left w:val="single" w:sz="4" w:space="0" w:color="auto"/>
                  <w:bottom w:val="single" w:sz="4" w:space="0" w:color="auto"/>
                </w:tcBorders>
                <w:shd w:val="clear" w:color="auto" w:fill="auto"/>
                <w:vAlign w:val="bottom"/>
              </w:tcPr>
            </w:tcPrChange>
          </w:tcPr>
          <w:p w14:paraId="4886A1B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bottom w:val="single" w:sz="4" w:space="0" w:color="auto"/>
            </w:tcBorders>
            <w:shd w:val="clear" w:color="auto" w:fill="auto"/>
            <w:tcMar>
              <w:left w:w="29" w:type="dxa"/>
              <w:right w:w="29" w:type="dxa"/>
            </w:tcMar>
            <w:vAlign w:val="bottom"/>
            <w:tcPrChange w:id="413" w:author="Shewmaker, Michael@Energy" w:date="2018-11-05T14:40:00Z">
              <w:tcPr>
                <w:tcW w:w="630" w:type="dxa"/>
                <w:tcBorders>
                  <w:bottom w:val="single" w:sz="4" w:space="0" w:color="auto"/>
                </w:tcBorders>
                <w:shd w:val="clear" w:color="auto" w:fill="auto"/>
                <w:tcMar>
                  <w:left w:w="29" w:type="dxa"/>
                  <w:right w:w="29" w:type="dxa"/>
                </w:tcMar>
                <w:vAlign w:val="bottom"/>
              </w:tcPr>
            </w:tcPrChange>
          </w:tcPr>
          <w:p w14:paraId="4886A1B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bottom w:val="single" w:sz="4" w:space="0" w:color="auto"/>
            </w:tcBorders>
            <w:shd w:val="clear" w:color="auto" w:fill="auto"/>
            <w:tcMar>
              <w:left w:w="58" w:type="dxa"/>
              <w:right w:w="58" w:type="dxa"/>
            </w:tcMar>
            <w:vAlign w:val="bottom"/>
            <w:tcPrChange w:id="414" w:author="Shewmaker, Michael@Energy" w:date="2018-11-05T14:40:00Z">
              <w:tcPr>
                <w:tcW w:w="990" w:type="dxa"/>
                <w:tcBorders>
                  <w:bottom w:val="single" w:sz="4" w:space="0" w:color="auto"/>
                </w:tcBorders>
                <w:shd w:val="clear" w:color="auto" w:fill="auto"/>
                <w:tcMar>
                  <w:left w:w="58" w:type="dxa"/>
                  <w:right w:w="58" w:type="dxa"/>
                </w:tcMar>
                <w:vAlign w:val="bottom"/>
              </w:tcPr>
            </w:tcPrChange>
          </w:tcPr>
          <w:p w14:paraId="4886A1BA" w14:textId="77777777" w:rsidR="00BB003A" w:rsidRPr="00EA3C79" w:rsidRDefault="00BB003A" w:rsidP="00CC2306">
            <w:pPr>
              <w:jc w:val="center"/>
              <w:rPr>
                <w:rFonts w:asciiTheme="minorHAnsi" w:hAnsiTheme="minorHAnsi"/>
                <w:noProof/>
                <w:sz w:val="22"/>
                <w:szCs w:val="22"/>
              </w:rPr>
            </w:pPr>
          </w:p>
        </w:tc>
        <w:tc>
          <w:tcPr>
            <w:tcW w:w="914" w:type="dxa"/>
            <w:tcBorders>
              <w:bottom w:val="single" w:sz="4" w:space="0" w:color="auto"/>
            </w:tcBorders>
            <w:shd w:val="clear" w:color="auto" w:fill="auto"/>
            <w:vAlign w:val="bottom"/>
            <w:tcPrChange w:id="415" w:author="Shewmaker, Michael@Energy" w:date="2018-11-05T14:40:00Z">
              <w:tcPr>
                <w:tcW w:w="928" w:type="dxa"/>
                <w:tcBorders>
                  <w:bottom w:val="single" w:sz="4" w:space="0" w:color="auto"/>
                </w:tcBorders>
                <w:shd w:val="clear" w:color="auto" w:fill="auto"/>
                <w:vAlign w:val="bottom"/>
              </w:tcPr>
            </w:tcPrChange>
          </w:tcPr>
          <w:p w14:paraId="4886A1B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bottom w:val="single" w:sz="4" w:space="0" w:color="auto"/>
            </w:tcBorders>
            <w:shd w:val="clear" w:color="auto" w:fill="auto"/>
            <w:vAlign w:val="bottom"/>
            <w:tcPrChange w:id="416" w:author="Shewmaker, Michael@Energy" w:date="2018-11-05T14:40:00Z">
              <w:tcPr>
                <w:tcW w:w="871" w:type="dxa"/>
                <w:tcBorders>
                  <w:bottom w:val="single" w:sz="4" w:space="0" w:color="auto"/>
                </w:tcBorders>
                <w:shd w:val="clear" w:color="auto" w:fill="auto"/>
                <w:vAlign w:val="bottom"/>
              </w:tcPr>
            </w:tcPrChange>
          </w:tcPr>
          <w:p w14:paraId="4886A1B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58" w:type="dxa"/>
              <w:right w:w="58" w:type="dxa"/>
            </w:tcMar>
            <w:vAlign w:val="bottom"/>
            <w:tcPrChange w:id="417" w:author="Shewmaker, Michael@Energy" w:date="2018-11-05T14:40:00Z">
              <w:tcPr>
                <w:tcW w:w="990" w:type="dxa"/>
                <w:tcBorders>
                  <w:bottom w:val="single" w:sz="4" w:space="0" w:color="auto"/>
                </w:tcBorders>
                <w:shd w:val="clear" w:color="auto" w:fill="auto"/>
                <w:tcMar>
                  <w:left w:w="58" w:type="dxa"/>
                  <w:right w:w="58" w:type="dxa"/>
                </w:tcMar>
                <w:vAlign w:val="bottom"/>
              </w:tcPr>
            </w:tcPrChange>
          </w:tcPr>
          <w:p w14:paraId="4886A1B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Change w:id="418" w:author="Shewmaker, Michael@Energy" w:date="2018-11-05T14:40:00Z">
              <w:tcPr>
                <w:tcW w:w="1080" w:type="dxa"/>
                <w:tcBorders>
                  <w:bottom w:val="single" w:sz="4" w:space="0" w:color="auto"/>
                </w:tcBorders>
                <w:shd w:val="clear" w:color="auto" w:fill="auto"/>
                <w:vAlign w:val="bottom"/>
              </w:tcPr>
            </w:tcPrChange>
          </w:tcPr>
          <w:p w14:paraId="4886A1B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Change w:id="419" w:author="Shewmaker, Michael@Energy" w:date="2018-11-05T14:40:00Z">
              <w:tcPr>
                <w:tcW w:w="1080" w:type="dxa"/>
                <w:tcBorders>
                  <w:bottom w:val="single" w:sz="4" w:space="0" w:color="auto"/>
                </w:tcBorders>
                <w:shd w:val="clear" w:color="auto" w:fill="auto"/>
                <w:vAlign w:val="bottom"/>
              </w:tcPr>
            </w:tcPrChange>
          </w:tcPr>
          <w:p w14:paraId="4886A1B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29" w:type="dxa"/>
              <w:right w:w="29" w:type="dxa"/>
            </w:tcMar>
            <w:vAlign w:val="bottom"/>
            <w:tcPrChange w:id="420" w:author="Shewmaker, Michael@Energy" w:date="2018-11-05T14:40:00Z">
              <w:tcPr>
                <w:tcW w:w="990" w:type="dxa"/>
                <w:tcBorders>
                  <w:bottom w:val="single" w:sz="4" w:space="0" w:color="auto"/>
                </w:tcBorders>
                <w:shd w:val="clear" w:color="auto" w:fill="auto"/>
                <w:tcMar>
                  <w:left w:w="29" w:type="dxa"/>
                  <w:right w:w="29" w:type="dxa"/>
                </w:tcMar>
                <w:vAlign w:val="bottom"/>
              </w:tcPr>
            </w:tcPrChange>
          </w:tcPr>
          <w:p w14:paraId="4886A1C0" w14:textId="77777777" w:rsidR="00BB003A" w:rsidRDefault="00BB003A" w:rsidP="00CC2306">
            <w:pPr>
              <w:jc w:val="center"/>
              <w:rPr>
                <w:rFonts w:asciiTheme="minorHAnsi" w:hAnsiTheme="minorHAnsi"/>
                <w:noProof/>
                <w:sz w:val="18"/>
                <w:szCs w:val="18"/>
              </w:rPr>
            </w:pPr>
          </w:p>
        </w:tc>
        <w:tc>
          <w:tcPr>
            <w:tcW w:w="975" w:type="dxa"/>
            <w:tcBorders>
              <w:bottom w:val="single" w:sz="4" w:space="0" w:color="auto"/>
            </w:tcBorders>
            <w:shd w:val="clear" w:color="auto" w:fill="auto"/>
            <w:tcMar>
              <w:left w:w="86" w:type="dxa"/>
              <w:right w:w="86" w:type="dxa"/>
            </w:tcMar>
            <w:vAlign w:val="bottom"/>
            <w:tcPrChange w:id="421" w:author="Shewmaker, Michael@Energy" w:date="2018-11-05T14:40:00Z">
              <w:tcPr>
                <w:tcW w:w="990" w:type="dxa"/>
                <w:tcBorders>
                  <w:bottom w:val="single" w:sz="4" w:space="0" w:color="auto"/>
                </w:tcBorders>
                <w:shd w:val="clear" w:color="auto" w:fill="auto"/>
                <w:tcMar>
                  <w:left w:w="86" w:type="dxa"/>
                  <w:right w:w="86" w:type="dxa"/>
                </w:tcMar>
                <w:vAlign w:val="bottom"/>
              </w:tcPr>
            </w:tcPrChange>
          </w:tcPr>
          <w:p w14:paraId="4886A1C1" w14:textId="77777777" w:rsidR="00BB003A" w:rsidRDefault="00BB003A" w:rsidP="00CC2306">
            <w:pPr>
              <w:rPr>
                <w:rFonts w:asciiTheme="minorHAnsi" w:hAnsiTheme="minorHAnsi"/>
                <w:noProof/>
                <w:sz w:val="18"/>
                <w:szCs w:val="18"/>
              </w:rPr>
            </w:pPr>
          </w:p>
        </w:tc>
        <w:tc>
          <w:tcPr>
            <w:tcW w:w="1063" w:type="dxa"/>
            <w:tcBorders>
              <w:bottom w:val="single" w:sz="4" w:space="0" w:color="auto"/>
            </w:tcBorders>
            <w:shd w:val="clear" w:color="auto" w:fill="auto"/>
            <w:tcMar>
              <w:left w:w="58" w:type="dxa"/>
              <w:right w:w="58" w:type="dxa"/>
            </w:tcMar>
            <w:vAlign w:val="bottom"/>
            <w:tcPrChange w:id="422" w:author="Shewmaker, Michael@Energy" w:date="2018-11-05T14:40:00Z">
              <w:tcPr>
                <w:tcW w:w="1080" w:type="dxa"/>
                <w:tcBorders>
                  <w:bottom w:val="single" w:sz="4" w:space="0" w:color="auto"/>
                </w:tcBorders>
                <w:shd w:val="clear" w:color="auto" w:fill="auto"/>
                <w:tcMar>
                  <w:left w:w="58" w:type="dxa"/>
                  <w:right w:w="58" w:type="dxa"/>
                </w:tcMar>
                <w:vAlign w:val="bottom"/>
              </w:tcPr>
            </w:tcPrChange>
          </w:tcPr>
          <w:p w14:paraId="4886A1C2" w14:textId="77777777" w:rsidR="00BB003A" w:rsidRDefault="00BB003A" w:rsidP="00CC2306">
            <w:pPr>
              <w:jc w:val="center"/>
              <w:rPr>
                <w:rFonts w:asciiTheme="minorHAnsi" w:hAnsiTheme="minorHAnsi"/>
                <w:noProof/>
                <w:sz w:val="18"/>
                <w:szCs w:val="18"/>
              </w:rPr>
            </w:pPr>
          </w:p>
        </w:tc>
        <w:tc>
          <w:tcPr>
            <w:tcW w:w="1063" w:type="dxa"/>
            <w:tcBorders>
              <w:bottom w:val="single" w:sz="4" w:space="0" w:color="auto"/>
            </w:tcBorders>
            <w:tcPrChange w:id="423" w:author="Shewmaker, Michael@Energy" w:date="2018-11-05T14:40:00Z">
              <w:tcPr>
                <w:tcW w:w="1080" w:type="dxa"/>
                <w:tcBorders>
                  <w:bottom w:val="single" w:sz="4" w:space="0" w:color="auto"/>
                </w:tcBorders>
              </w:tcPr>
            </w:tcPrChange>
          </w:tcPr>
          <w:p w14:paraId="4886A1C3" w14:textId="77777777" w:rsidR="00BB003A" w:rsidRPr="00EA3C79" w:rsidRDefault="00BB003A" w:rsidP="00CC2306">
            <w:pPr>
              <w:jc w:val="center"/>
              <w:rPr>
                <w:rFonts w:asciiTheme="minorHAnsi" w:hAnsiTheme="minorHAnsi"/>
                <w:sz w:val="18"/>
                <w:szCs w:val="18"/>
              </w:rPr>
            </w:pPr>
          </w:p>
        </w:tc>
        <w:tc>
          <w:tcPr>
            <w:tcW w:w="1151" w:type="dxa"/>
            <w:tcBorders>
              <w:bottom w:val="single" w:sz="4" w:space="0" w:color="auto"/>
            </w:tcBorders>
            <w:shd w:val="clear" w:color="auto" w:fill="auto"/>
            <w:tcMar>
              <w:left w:w="43" w:type="dxa"/>
              <w:right w:w="43" w:type="dxa"/>
            </w:tcMar>
            <w:vAlign w:val="center"/>
            <w:tcPrChange w:id="424" w:author="Shewmaker, Michael@Energy" w:date="2018-11-05T14:40:00Z">
              <w:tcPr>
                <w:tcW w:w="1170" w:type="dxa"/>
                <w:tcBorders>
                  <w:bottom w:val="single" w:sz="4" w:space="0" w:color="auto"/>
                </w:tcBorders>
                <w:shd w:val="clear" w:color="auto" w:fill="auto"/>
                <w:tcMar>
                  <w:left w:w="43" w:type="dxa"/>
                  <w:right w:w="43" w:type="dxa"/>
                </w:tcMar>
                <w:vAlign w:val="center"/>
              </w:tcPr>
            </w:tcPrChange>
          </w:tcPr>
          <w:p w14:paraId="4886A1C4" w14:textId="77777777" w:rsidR="00BB003A" w:rsidRDefault="00BB003A" w:rsidP="00CC2306">
            <w:pPr>
              <w:jc w:val="center"/>
              <w:rPr>
                <w:rFonts w:asciiTheme="minorHAnsi" w:hAnsiTheme="minorHAnsi"/>
                <w:noProof/>
                <w:sz w:val="18"/>
                <w:szCs w:val="18"/>
              </w:rPr>
            </w:pPr>
          </w:p>
        </w:tc>
        <w:tc>
          <w:tcPr>
            <w:tcW w:w="975" w:type="dxa"/>
            <w:gridSpan w:val="2"/>
            <w:tcBorders>
              <w:bottom w:val="single" w:sz="4" w:space="0" w:color="auto"/>
              <w:right w:val="single" w:sz="4" w:space="0" w:color="auto"/>
            </w:tcBorders>
            <w:shd w:val="clear" w:color="auto" w:fill="auto"/>
            <w:vAlign w:val="center"/>
            <w:tcPrChange w:id="425" w:author="Shewmaker, Michael@Energy" w:date="2018-11-05T14:40:00Z">
              <w:tcPr>
                <w:tcW w:w="990" w:type="dxa"/>
                <w:gridSpan w:val="2"/>
                <w:tcBorders>
                  <w:bottom w:val="single" w:sz="4" w:space="0" w:color="auto"/>
                  <w:right w:val="single" w:sz="4" w:space="0" w:color="auto"/>
                </w:tcBorders>
                <w:shd w:val="clear" w:color="auto" w:fill="auto"/>
                <w:vAlign w:val="center"/>
              </w:tcPr>
            </w:tcPrChange>
          </w:tcPr>
          <w:p w14:paraId="4886A1C5" w14:textId="77777777" w:rsidR="00BB003A" w:rsidRDefault="00BB003A" w:rsidP="00CC2306">
            <w:pPr>
              <w:jc w:val="center"/>
              <w:rPr>
                <w:rFonts w:asciiTheme="minorHAnsi" w:hAnsiTheme="minorHAnsi"/>
                <w:noProof/>
                <w:sz w:val="18"/>
                <w:szCs w:val="18"/>
              </w:rPr>
            </w:pPr>
          </w:p>
        </w:tc>
      </w:tr>
      <w:tr w:rsidR="00BB003A" w14:paraId="4886A1D6" w14:textId="77777777" w:rsidTr="006F09C2">
        <w:trPr>
          <w:trHeight w:val="240"/>
          <w:trPrChange w:id="426" w:author="Shewmaker, Michael@Energy" w:date="2018-11-05T14:40:00Z">
            <w:trPr>
              <w:trHeight w:val="240"/>
            </w:trPr>
          </w:trPrChange>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Change w:id="427" w:author="Shewmaker, Michael@Energy" w:date="2018-11-05T14:40:00Z">
              <w:tcPr>
                <w:tcW w:w="649"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4886A1C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top w:val="single" w:sz="4" w:space="0" w:color="auto"/>
              <w:left w:val="single" w:sz="4" w:space="0" w:color="auto"/>
              <w:bottom w:val="single" w:sz="4" w:space="0" w:color="auto"/>
            </w:tcBorders>
            <w:shd w:val="clear" w:color="auto" w:fill="auto"/>
            <w:vAlign w:val="bottom"/>
            <w:tcPrChange w:id="428" w:author="Shewmaker, Michael@Energy" w:date="2018-11-05T14:40:00Z">
              <w:tcPr>
                <w:tcW w:w="1080" w:type="dxa"/>
                <w:tcBorders>
                  <w:top w:val="single" w:sz="4" w:space="0" w:color="auto"/>
                  <w:left w:val="single" w:sz="4" w:space="0" w:color="auto"/>
                  <w:bottom w:val="single" w:sz="4" w:space="0" w:color="auto"/>
                </w:tcBorders>
                <w:shd w:val="clear" w:color="auto" w:fill="auto"/>
                <w:vAlign w:val="bottom"/>
              </w:tcPr>
            </w:tcPrChange>
          </w:tcPr>
          <w:p w14:paraId="4886A1C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top w:val="single" w:sz="4" w:space="0" w:color="auto"/>
              <w:bottom w:val="single" w:sz="4" w:space="0" w:color="auto"/>
            </w:tcBorders>
            <w:shd w:val="clear" w:color="auto" w:fill="auto"/>
            <w:tcMar>
              <w:left w:w="29" w:type="dxa"/>
              <w:right w:w="29" w:type="dxa"/>
            </w:tcMar>
            <w:vAlign w:val="bottom"/>
            <w:tcPrChange w:id="429" w:author="Shewmaker, Michael@Energy" w:date="2018-11-05T14:40:00Z">
              <w:tcPr>
                <w:tcW w:w="630" w:type="dxa"/>
                <w:tcBorders>
                  <w:top w:val="single" w:sz="4" w:space="0" w:color="auto"/>
                  <w:bottom w:val="single" w:sz="4" w:space="0" w:color="auto"/>
                </w:tcBorders>
                <w:shd w:val="clear" w:color="auto" w:fill="auto"/>
                <w:tcMar>
                  <w:left w:w="29" w:type="dxa"/>
                  <w:right w:w="29" w:type="dxa"/>
                </w:tcMar>
                <w:vAlign w:val="bottom"/>
              </w:tcPr>
            </w:tcPrChange>
          </w:tcPr>
          <w:p w14:paraId="4886A1C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Change w:id="430" w:author="Shewmaker, Michael@Energy" w:date="2018-11-05T14:40:00Z">
              <w:tcPr>
                <w:tcW w:w="990" w:type="dxa"/>
                <w:tcBorders>
                  <w:top w:val="single" w:sz="4" w:space="0" w:color="auto"/>
                  <w:bottom w:val="single" w:sz="4" w:space="0" w:color="auto"/>
                </w:tcBorders>
                <w:shd w:val="clear" w:color="auto" w:fill="auto"/>
                <w:tcMar>
                  <w:left w:w="58" w:type="dxa"/>
                  <w:right w:w="58" w:type="dxa"/>
                </w:tcMar>
                <w:vAlign w:val="bottom"/>
              </w:tcPr>
            </w:tcPrChange>
          </w:tcPr>
          <w:p w14:paraId="4886A1CA" w14:textId="77777777" w:rsidR="00BB003A" w:rsidRPr="00EA3C79" w:rsidRDefault="00BB003A" w:rsidP="00CC2306">
            <w:pPr>
              <w:jc w:val="center"/>
              <w:rPr>
                <w:rFonts w:asciiTheme="minorHAnsi" w:hAnsiTheme="minorHAnsi"/>
                <w:noProof/>
                <w:sz w:val="22"/>
                <w:szCs w:val="22"/>
              </w:rPr>
            </w:pPr>
          </w:p>
        </w:tc>
        <w:tc>
          <w:tcPr>
            <w:tcW w:w="914" w:type="dxa"/>
            <w:tcBorders>
              <w:top w:val="single" w:sz="4" w:space="0" w:color="auto"/>
              <w:bottom w:val="single" w:sz="4" w:space="0" w:color="auto"/>
            </w:tcBorders>
            <w:shd w:val="clear" w:color="auto" w:fill="auto"/>
            <w:vAlign w:val="bottom"/>
            <w:tcPrChange w:id="431" w:author="Shewmaker, Michael@Energy" w:date="2018-11-05T14:40:00Z">
              <w:tcPr>
                <w:tcW w:w="928" w:type="dxa"/>
                <w:tcBorders>
                  <w:top w:val="single" w:sz="4" w:space="0" w:color="auto"/>
                  <w:bottom w:val="single" w:sz="4" w:space="0" w:color="auto"/>
                </w:tcBorders>
                <w:shd w:val="clear" w:color="auto" w:fill="auto"/>
                <w:vAlign w:val="bottom"/>
              </w:tcPr>
            </w:tcPrChange>
          </w:tcPr>
          <w:p w14:paraId="4886A1C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top w:val="single" w:sz="4" w:space="0" w:color="auto"/>
              <w:bottom w:val="single" w:sz="4" w:space="0" w:color="auto"/>
            </w:tcBorders>
            <w:shd w:val="clear" w:color="auto" w:fill="auto"/>
            <w:vAlign w:val="bottom"/>
            <w:tcPrChange w:id="432" w:author="Shewmaker, Michael@Energy" w:date="2018-11-05T14:40:00Z">
              <w:tcPr>
                <w:tcW w:w="871" w:type="dxa"/>
                <w:tcBorders>
                  <w:top w:val="single" w:sz="4" w:space="0" w:color="auto"/>
                  <w:bottom w:val="single" w:sz="4" w:space="0" w:color="auto"/>
                </w:tcBorders>
                <w:shd w:val="clear" w:color="auto" w:fill="auto"/>
                <w:vAlign w:val="bottom"/>
              </w:tcPr>
            </w:tcPrChange>
          </w:tcPr>
          <w:p w14:paraId="4886A1C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Change w:id="433" w:author="Shewmaker, Michael@Energy" w:date="2018-11-05T14:40:00Z">
              <w:tcPr>
                <w:tcW w:w="990" w:type="dxa"/>
                <w:tcBorders>
                  <w:top w:val="single" w:sz="4" w:space="0" w:color="auto"/>
                  <w:bottom w:val="single" w:sz="4" w:space="0" w:color="auto"/>
                </w:tcBorders>
                <w:shd w:val="clear" w:color="auto" w:fill="auto"/>
                <w:tcMar>
                  <w:left w:w="58" w:type="dxa"/>
                  <w:right w:w="58" w:type="dxa"/>
                </w:tcMar>
                <w:vAlign w:val="bottom"/>
              </w:tcPr>
            </w:tcPrChange>
          </w:tcPr>
          <w:p w14:paraId="4886A1C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Change w:id="434" w:author="Shewmaker, Michael@Energy" w:date="2018-11-05T14:40:00Z">
              <w:tcPr>
                <w:tcW w:w="1080" w:type="dxa"/>
                <w:tcBorders>
                  <w:top w:val="single" w:sz="4" w:space="0" w:color="auto"/>
                  <w:bottom w:val="single" w:sz="4" w:space="0" w:color="auto"/>
                </w:tcBorders>
                <w:shd w:val="clear" w:color="auto" w:fill="auto"/>
                <w:vAlign w:val="bottom"/>
              </w:tcPr>
            </w:tcPrChange>
          </w:tcPr>
          <w:p w14:paraId="4886A1C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Change w:id="435" w:author="Shewmaker, Michael@Energy" w:date="2018-11-05T14:40:00Z">
              <w:tcPr>
                <w:tcW w:w="1080" w:type="dxa"/>
                <w:tcBorders>
                  <w:top w:val="single" w:sz="4" w:space="0" w:color="auto"/>
                  <w:bottom w:val="single" w:sz="4" w:space="0" w:color="auto"/>
                </w:tcBorders>
                <w:shd w:val="clear" w:color="auto" w:fill="auto"/>
                <w:vAlign w:val="bottom"/>
              </w:tcPr>
            </w:tcPrChange>
          </w:tcPr>
          <w:p w14:paraId="4886A1C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29" w:type="dxa"/>
              <w:right w:w="29" w:type="dxa"/>
            </w:tcMar>
            <w:vAlign w:val="bottom"/>
            <w:tcPrChange w:id="436" w:author="Shewmaker, Michael@Energy" w:date="2018-11-05T14:40:00Z">
              <w:tcPr>
                <w:tcW w:w="990" w:type="dxa"/>
                <w:tcBorders>
                  <w:top w:val="single" w:sz="4" w:space="0" w:color="auto"/>
                  <w:bottom w:val="single" w:sz="4" w:space="0" w:color="auto"/>
                </w:tcBorders>
                <w:shd w:val="clear" w:color="auto" w:fill="auto"/>
                <w:tcMar>
                  <w:left w:w="29" w:type="dxa"/>
                  <w:right w:w="29" w:type="dxa"/>
                </w:tcMar>
                <w:vAlign w:val="bottom"/>
              </w:tcPr>
            </w:tcPrChange>
          </w:tcPr>
          <w:p w14:paraId="4886A1D0" w14:textId="77777777" w:rsidR="00BB003A" w:rsidRDefault="00BB003A" w:rsidP="00CC2306">
            <w:pPr>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86" w:type="dxa"/>
              <w:right w:w="86" w:type="dxa"/>
            </w:tcMar>
            <w:vAlign w:val="bottom"/>
            <w:tcPrChange w:id="437" w:author="Shewmaker, Michael@Energy" w:date="2018-11-05T14:40:00Z">
              <w:tcPr>
                <w:tcW w:w="990" w:type="dxa"/>
                <w:tcBorders>
                  <w:top w:val="single" w:sz="4" w:space="0" w:color="auto"/>
                  <w:bottom w:val="single" w:sz="4" w:space="0" w:color="auto"/>
                </w:tcBorders>
                <w:shd w:val="clear" w:color="auto" w:fill="auto"/>
                <w:tcMar>
                  <w:left w:w="86" w:type="dxa"/>
                  <w:right w:w="86" w:type="dxa"/>
                </w:tcMar>
                <w:vAlign w:val="bottom"/>
              </w:tcPr>
            </w:tcPrChange>
          </w:tcPr>
          <w:p w14:paraId="4886A1D1" w14:textId="77777777" w:rsidR="00BB003A" w:rsidRDefault="00BB003A" w:rsidP="00CC2306">
            <w:pP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tcMar>
              <w:left w:w="58" w:type="dxa"/>
              <w:right w:w="58" w:type="dxa"/>
            </w:tcMar>
            <w:vAlign w:val="bottom"/>
            <w:tcPrChange w:id="438" w:author="Shewmaker, Michael@Energy" w:date="2018-11-05T14:40:00Z">
              <w:tcPr>
                <w:tcW w:w="1080" w:type="dxa"/>
                <w:tcBorders>
                  <w:top w:val="single" w:sz="4" w:space="0" w:color="auto"/>
                  <w:bottom w:val="single" w:sz="4" w:space="0" w:color="auto"/>
                </w:tcBorders>
                <w:shd w:val="clear" w:color="auto" w:fill="auto"/>
                <w:tcMar>
                  <w:left w:w="58" w:type="dxa"/>
                  <w:right w:w="58" w:type="dxa"/>
                </w:tcMar>
                <w:vAlign w:val="bottom"/>
              </w:tcPr>
            </w:tcPrChange>
          </w:tcPr>
          <w:p w14:paraId="4886A1D2" w14:textId="77777777" w:rsidR="00BB003A" w:rsidRDefault="00BB003A" w:rsidP="00CC2306">
            <w:pPr>
              <w:jc w:val="center"/>
              <w:rPr>
                <w:rFonts w:asciiTheme="minorHAnsi" w:hAnsiTheme="minorHAnsi"/>
                <w:noProof/>
                <w:sz w:val="18"/>
                <w:szCs w:val="18"/>
              </w:rPr>
            </w:pPr>
          </w:p>
        </w:tc>
        <w:tc>
          <w:tcPr>
            <w:tcW w:w="1063" w:type="dxa"/>
            <w:tcBorders>
              <w:top w:val="single" w:sz="4" w:space="0" w:color="auto"/>
              <w:bottom w:val="single" w:sz="4" w:space="0" w:color="auto"/>
            </w:tcBorders>
            <w:tcPrChange w:id="439" w:author="Shewmaker, Michael@Energy" w:date="2018-11-05T14:40:00Z">
              <w:tcPr>
                <w:tcW w:w="1080" w:type="dxa"/>
                <w:tcBorders>
                  <w:top w:val="single" w:sz="4" w:space="0" w:color="auto"/>
                  <w:bottom w:val="single" w:sz="4" w:space="0" w:color="auto"/>
                </w:tcBorders>
              </w:tcPr>
            </w:tcPrChange>
          </w:tcPr>
          <w:p w14:paraId="4886A1D3" w14:textId="77777777" w:rsidR="00BB003A" w:rsidRPr="00EA3C79" w:rsidRDefault="00BB003A" w:rsidP="00CC2306">
            <w:pPr>
              <w:jc w:val="center"/>
              <w:rPr>
                <w:rFonts w:asciiTheme="minorHAnsi" w:hAnsiTheme="minorHAnsi"/>
                <w:sz w:val="18"/>
                <w:szCs w:val="18"/>
              </w:rPr>
            </w:pPr>
          </w:p>
        </w:tc>
        <w:tc>
          <w:tcPr>
            <w:tcW w:w="1151" w:type="dxa"/>
            <w:tcBorders>
              <w:top w:val="single" w:sz="4" w:space="0" w:color="auto"/>
              <w:bottom w:val="single" w:sz="4" w:space="0" w:color="auto"/>
            </w:tcBorders>
            <w:shd w:val="clear" w:color="auto" w:fill="auto"/>
            <w:tcMar>
              <w:left w:w="43" w:type="dxa"/>
              <w:right w:w="43" w:type="dxa"/>
            </w:tcMar>
            <w:vAlign w:val="center"/>
            <w:tcPrChange w:id="440" w:author="Shewmaker, Michael@Energy" w:date="2018-11-05T14:40:00Z">
              <w:tcPr>
                <w:tcW w:w="1170" w:type="dxa"/>
                <w:tcBorders>
                  <w:top w:val="single" w:sz="4" w:space="0" w:color="auto"/>
                  <w:bottom w:val="single" w:sz="4" w:space="0" w:color="auto"/>
                </w:tcBorders>
                <w:shd w:val="clear" w:color="auto" w:fill="auto"/>
                <w:tcMar>
                  <w:left w:w="43" w:type="dxa"/>
                  <w:right w:w="43" w:type="dxa"/>
                </w:tcMar>
                <w:vAlign w:val="center"/>
              </w:tcPr>
            </w:tcPrChange>
          </w:tcPr>
          <w:p w14:paraId="4886A1D4" w14:textId="77777777" w:rsidR="00BB003A" w:rsidRDefault="00BB003A" w:rsidP="00CC2306">
            <w:pPr>
              <w:jc w:val="center"/>
              <w:rPr>
                <w:rFonts w:asciiTheme="minorHAnsi" w:hAnsiTheme="minorHAnsi"/>
                <w:noProof/>
                <w:sz w:val="18"/>
                <w:szCs w:val="18"/>
              </w:rPr>
            </w:pPr>
          </w:p>
        </w:tc>
        <w:tc>
          <w:tcPr>
            <w:tcW w:w="975" w:type="dxa"/>
            <w:gridSpan w:val="2"/>
            <w:tcBorders>
              <w:top w:val="single" w:sz="4" w:space="0" w:color="auto"/>
              <w:bottom w:val="single" w:sz="4" w:space="0" w:color="auto"/>
              <w:right w:val="single" w:sz="4" w:space="0" w:color="auto"/>
            </w:tcBorders>
            <w:shd w:val="clear" w:color="auto" w:fill="auto"/>
            <w:vAlign w:val="center"/>
            <w:tcPrChange w:id="441" w:author="Shewmaker, Michael@Energy" w:date="2018-11-05T14:40:00Z">
              <w:tcPr>
                <w:tcW w:w="990" w:type="dxa"/>
                <w:gridSpan w:val="2"/>
                <w:tcBorders>
                  <w:top w:val="single" w:sz="4" w:space="0" w:color="auto"/>
                  <w:bottom w:val="single" w:sz="4" w:space="0" w:color="auto"/>
                  <w:right w:val="single" w:sz="4" w:space="0" w:color="auto"/>
                </w:tcBorders>
                <w:shd w:val="clear" w:color="auto" w:fill="auto"/>
                <w:vAlign w:val="center"/>
              </w:tcPr>
            </w:tcPrChange>
          </w:tcPr>
          <w:p w14:paraId="4886A1D5" w14:textId="77777777" w:rsidR="00BB003A" w:rsidRDefault="00BB003A" w:rsidP="00CC2306">
            <w:pPr>
              <w:jc w:val="center"/>
              <w:rPr>
                <w:rFonts w:asciiTheme="minorHAnsi" w:hAnsiTheme="minorHAnsi"/>
                <w:noProof/>
                <w:sz w:val="18"/>
                <w:szCs w:val="18"/>
              </w:rPr>
            </w:pPr>
          </w:p>
        </w:tc>
      </w:tr>
      <w:tr w:rsidR="006101DE" w14:paraId="4886A1DB" w14:textId="77777777" w:rsidTr="006F09C2">
        <w:trPr>
          <w:trHeight w:val="737"/>
          <w:trPrChange w:id="442" w:author="Shewmaker, Michael@Energy" w:date="2018-11-05T14:40:00Z">
            <w:trPr>
              <w:trHeight w:val="737"/>
            </w:trPr>
          </w:trPrChange>
        </w:trPr>
        <w:tc>
          <w:tcPr>
            <w:tcW w:w="14373" w:type="dxa"/>
            <w:gridSpan w:val="16"/>
            <w:tcBorders>
              <w:top w:val="single" w:sz="4" w:space="0" w:color="auto"/>
            </w:tcBorders>
            <w:tcPrChange w:id="443" w:author="Shewmaker, Michael@Energy" w:date="2018-11-05T14:40:00Z">
              <w:tcPr>
                <w:tcW w:w="14598" w:type="dxa"/>
                <w:gridSpan w:val="16"/>
                <w:tcBorders>
                  <w:top w:val="single" w:sz="4" w:space="0" w:color="auto"/>
                </w:tcBorders>
              </w:tcPr>
            </w:tcPrChange>
          </w:tcPr>
          <w:p w14:paraId="4886A1D8" w14:textId="4DA38273" w:rsidR="006101DE" w:rsidRPr="002468B8" w:rsidRDefault="002468B8" w:rsidP="00CC2306">
            <w:pPr>
              <w:pStyle w:val="Heading7"/>
              <w:tabs>
                <w:tab w:val="clear" w:pos="10980"/>
                <w:tab w:val="clear" w:pos="11430"/>
                <w:tab w:val="left" w:pos="180"/>
                <w:tab w:val="left" w:pos="5310"/>
                <w:tab w:val="left" w:pos="8100"/>
              </w:tabs>
              <w:rPr>
                <w:rFonts w:ascii="Calibri" w:hAnsi="Calibri"/>
                <w:noProof/>
                <w:color w:val="auto"/>
                <w:sz w:val="18"/>
                <w:szCs w:val="18"/>
              </w:rPr>
            </w:pPr>
            <w:r w:rsidRPr="002468B8">
              <w:rPr>
                <w:rFonts w:ascii="Calibri" w:hAnsi="Calibri"/>
                <w:noProof/>
                <w:color w:val="auto"/>
                <w:sz w:val="18"/>
                <w:szCs w:val="18"/>
              </w:rPr>
              <w:t>Notes</w:t>
            </w:r>
            <w:r w:rsidR="00DD135E" w:rsidRPr="002468B8">
              <w:rPr>
                <w:rFonts w:ascii="Calibri" w:hAnsi="Calibri"/>
                <w:noProof/>
                <w:color w:val="auto"/>
                <w:sz w:val="18"/>
                <w:szCs w:val="18"/>
              </w:rPr>
              <w:t>:</w:t>
            </w:r>
          </w:p>
          <w:p w14:paraId="4886A1D9" w14:textId="77777777" w:rsidR="006101DE" w:rsidRPr="002468B8" w:rsidRDefault="006101DE">
            <w:pPr>
              <w:numPr>
                <w:ilvl w:val="0"/>
                <w:numId w:val="1"/>
              </w:numPr>
              <w:tabs>
                <w:tab w:val="left" w:pos="342"/>
                <w:tab w:val="left" w:pos="2700"/>
                <w:tab w:val="left" w:pos="3420"/>
                <w:tab w:val="left" w:pos="3780"/>
                <w:tab w:val="left" w:pos="5760"/>
                <w:tab w:val="left" w:pos="7212"/>
              </w:tabs>
              <w:rPr>
                <w:rFonts w:ascii="Calibri" w:hAnsi="Calibri"/>
                <w:noProof/>
                <w:sz w:val="18"/>
                <w:szCs w:val="18"/>
              </w:rPr>
              <w:pPrChange w:id="444" w:author="Smith, Alexis@Energy" w:date="2018-11-15T09:12:00Z">
                <w:pPr>
                  <w:numPr>
                    <w:numId w:val="4"/>
                  </w:numPr>
                  <w:tabs>
                    <w:tab w:val="left" w:pos="342"/>
                    <w:tab w:val="left" w:pos="2700"/>
                    <w:tab w:val="left" w:pos="3420"/>
                    <w:tab w:val="left" w:pos="3780"/>
                    <w:tab w:val="left" w:pos="5760"/>
                    <w:tab w:val="left" w:pos="7212"/>
                  </w:tabs>
                  <w:ind w:left="720" w:hanging="360"/>
                </w:pPr>
              </w:pPrChange>
            </w:pPr>
            <w:r w:rsidRPr="002468B8">
              <w:rPr>
                <w:rFonts w:ascii="Calibri" w:hAnsi="Calibri"/>
                <w:noProof/>
                <w:sz w:val="18"/>
                <w:szCs w:val="18"/>
              </w:rPr>
              <w:t xml:space="preserve">Roof area covered by building integrated photovoltaic panels and solar thermal panels are exempt from the above Cool Roof requirements. </w:t>
            </w:r>
          </w:p>
          <w:p w14:paraId="4886A1DA" w14:textId="77777777" w:rsidR="006101DE" w:rsidRDefault="006101DE">
            <w:pPr>
              <w:numPr>
                <w:ilvl w:val="0"/>
                <w:numId w:val="1"/>
              </w:numPr>
              <w:tabs>
                <w:tab w:val="left" w:pos="342"/>
                <w:tab w:val="left" w:pos="2700"/>
                <w:tab w:val="left" w:pos="3420"/>
                <w:tab w:val="left" w:pos="3780"/>
                <w:tab w:val="left" w:pos="5760"/>
                <w:tab w:val="left" w:pos="7212"/>
              </w:tabs>
              <w:jc w:val="both"/>
              <w:rPr>
                <w:rFonts w:ascii="Calibri" w:hAnsi="Calibri"/>
                <w:sz w:val="18"/>
                <w:szCs w:val="18"/>
              </w:rPr>
              <w:pPrChange w:id="445" w:author="Smith, Alexis@Energy" w:date="2018-11-15T09:12:00Z">
                <w:pPr>
                  <w:numPr>
                    <w:numId w:val="4"/>
                  </w:numPr>
                  <w:tabs>
                    <w:tab w:val="left" w:pos="342"/>
                    <w:tab w:val="left" w:pos="2700"/>
                    <w:tab w:val="left" w:pos="3420"/>
                    <w:tab w:val="left" w:pos="3780"/>
                    <w:tab w:val="left" w:pos="5760"/>
                    <w:tab w:val="left" w:pos="7212"/>
                  </w:tabs>
                  <w:ind w:left="720" w:hanging="360"/>
                  <w:jc w:val="both"/>
                </w:pPr>
              </w:pPrChange>
            </w:pPr>
            <w:r w:rsidRPr="002468B8">
              <w:rPr>
                <w:rFonts w:ascii="Calibri" w:hAnsi="Calibri"/>
                <w:noProof/>
                <w:sz w:val="18"/>
                <w:szCs w:val="18"/>
              </w:rPr>
              <w:t>Liquid field applied coatings must comply with installation criteria from section 110.8(i)4.</w:t>
            </w:r>
          </w:p>
        </w:tc>
      </w:tr>
    </w:tbl>
    <w:p w14:paraId="4886A1DC" w14:textId="77777777" w:rsidR="009867E0" w:rsidRDefault="009867E0" w:rsidP="009867E0">
      <w:pPr>
        <w:rPr>
          <w:rFonts w:ascii="Calibri" w:hAnsi="Calibri"/>
        </w:rPr>
      </w:pP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281"/>
        <w:gridCol w:w="1358"/>
        <w:gridCol w:w="1291"/>
        <w:gridCol w:w="1232"/>
        <w:gridCol w:w="1288"/>
        <w:gridCol w:w="1042"/>
        <w:gridCol w:w="1190"/>
        <w:gridCol w:w="1044"/>
        <w:gridCol w:w="3583"/>
        <w:tblGridChange w:id="446">
          <w:tblGrid>
            <w:gridCol w:w="1069"/>
            <w:gridCol w:w="1281"/>
            <w:gridCol w:w="1358"/>
            <w:gridCol w:w="1291"/>
            <w:gridCol w:w="1232"/>
            <w:gridCol w:w="1288"/>
            <w:gridCol w:w="1042"/>
            <w:gridCol w:w="1190"/>
            <w:gridCol w:w="1044"/>
            <w:gridCol w:w="3583"/>
          </w:tblGrid>
        </w:tblGridChange>
      </w:tblGrid>
      <w:tr w:rsidR="00CC2306" w:rsidRPr="00BB003A" w14:paraId="4886A1DE" w14:textId="77777777" w:rsidTr="00FD271A">
        <w:trPr>
          <w:cantSplit/>
          <w:trHeight w:val="354"/>
        </w:trPr>
        <w:tc>
          <w:tcPr>
            <w:tcW w:w="14604" w:type="dxa"/>
            <w:gridSpan w:val="10"/>
            <w:vAlign w:val="center"/>
          </w:tcPr>
          <w:p w14:paraId="4886A1DD" w14:textId="2D59BA95" w:rsidR="00CC2306" w:rsidRPr="00BB003A" w:rsidRDefault="005B199E" w:rsidP="00044BAA">
            <w:pPr>
              <w:keepNext/>
              <w:rPr>
                <w:rFonts w:ascii="Calibri" w:eastAsia="Calibri" w:hAnsi="Calibri"/>
                <w:b/>
                <w:sz w:val="22"/>
                <w:szCs w:val="22"/>
              </w:rPr>
            </w:pPr>
            <w:r>
              <w:rPr>
                <w:rFonts w:ascii="Calibri" w:eastAsia="Calibri" w:hAnsi="Calibri"/>
                <w:b/>
                <w:sz w:val="20"/>
                <w:szCs w:val="22"/>
              </w:rPr>
              <w:t>F</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Fenestration/Glazing Allowed</w:t>
            </w:r>
            <w:r w:rsidR="00044BAA" w:rsidRPr="00FD271A">
              <w:rPr>
                <w:rFonts w:ascii="Calibri" w:eastAsia="Calibri" w:hAnsi="Calibri"/>
                <w:b/>
                <w:sz w:val="20"/>
                <w:szCs w:val="22"/>
              </w:rPr>
              <w:t xml:space="preserve"> Areas and Efficiencies</w:t>
            </w:r>
            <w:r w:rsidR="00CC2306" w:rsidRPr="00FD271A">
              <w:rPr>
                <w:rFonts w:ascii="Calibri" w:eastAsia="Calibri" w:hAnsi="Calibri"/>
                <w:b/>
                <w:sz w:val="20"/>
                <w:szCs w:val="22"/>
              </w:rPr>
              <w:t xml:space="preserve"> </w:t>
            </w:r>
            <w:r w:rsidR="00CC2306" w:rsidRPr="00FD271A">
              <w:rPr>
                <w:rFonts w:ascii="Calibri" w:eastAsia="Calibri" w:hAnsi="Calibri"/>
                <w:sz w:val="20"/>
                <w:szCs w:val="22"/>
              </w:rPr>
              <w:t>(Section 150.2(b)1)</w:t>
            </w:r>
          </w:p>
        </w:tc>
      </w:tr>
      <w:tr w:rsidR="00CC2306" w14:paraId="4886A1E6" w14:textId="77777777" w:rsidTr="00DC1653">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47" w:author="Smith, Alexis@Energy" w:date="2018-11-29T08:23:00Z">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15"/>
          <w:trPrChange w:id="448" w:author="Smith, Alexis@Energy" w:date="2018-11-29T08:23:00Z">
            <w:trPr>
              <w:cantSplit/>
              <w:trHeight w:val="215"/>
            </w:trPr>
          </w:trPrChange>
        </w:trPr>
        <w:tc>
          <w:tcPr>
            <w:tcW w:w="1085" w:type="dxa"/>
            <w:tcBorders>
              <w:bottom w:val="single" w:sz="4" w:space="0" w:color="auto"/>
            </w:tcBorders>
            <w:vAlign w:val="center"/>
            <w:tcPrChange w:id="449" w:author="Smith, Alexis@Energy" w:date="2018-11-29T08:23:00Z">
              <w:tcPr>
                <w:tcW w:w="1085" w:type="dxa"/>
                <w:vAlign w:val="center"/>
              </w:tcPr>
            </w:tcPrChange>
          </w:tcPr>
          <w:p w14:paraId="4886A1DF" w14:textId="77777777" w:rsidR="00CC2306" w:rsidRPr="006101DE"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01</w:t>
            </w:r>
          </w:p>
        </w:tc>
        <w:tc>
          <w:tcPr>
            <w:tcW w:w="1301" w:type="dxa"/>
            <w:tcBorders>
              <w:bottom w:val="single" w:sz="4" w:space="0" w:color="auto"/>
            </w:tcBorders>
            <w:vAlign w:val="center"/>
            <w:tcPrChange w:id="450" w:author="Smith, Alexis@Energy" w:date="2018-11-29T08:23:00Z">
              <w:tcPr>
                <w:tcW w:w="1301" w:type="dxa"/>
                <w:vAlign w:val="center"/>
              </w:tcPr>
            </w:tcPrChange>
          </w:tcPr>
          <w:p w14:paraId="4886A1E0" w14:textId="77777777" w:rsidR="00CC2306" w:rsidRPr="00E22815"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22815">
              <w:rPr>
                <w:rFonts w:ascii="Calibri" w:hAnsi="Calibri"/>
                <w:sz w:val="18"/>
                <w:szCs w:val="18"/>
              </w:rPr>
              <w:t>02</w:t>
            </w:r>
          </w:p>
        </w:tc>
        <w:tc>
          <w:tcPr>
            <w:tcW w:w="1379" w:type="dxa"/>
            <w:tcBorders>
              <w:bottom w:val="single" w:sz="4" w:space="0" w:color="auto"/>
            </w:tcBorders>
            <w:vAlign w:val="center"/>
            <w:tcPrChange w:id="451" w:author="Smith, Alexis@Energy" w:date="2018-11-29T08:23:00Z">
              <w:tcPr>
                <w:tcW w:w="1379" w:type="dxa"/>
                <w:vAlign w:val="center"/>
              </w:tcPr>
            </w:tcPrChange>
          </w:tcPr>
          <w:p w14:paraId="4886A1E1"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03</w:t>
            </w:r>
          </w:p>
        </w:tc>
        <w:tc>
          <w:tcPr>
            <w:tcW w:w="2562" w:type="dxa"/>
            <w:gridSpan w:val="2"/>
            <w:tcBorders>
              <w:bottom w:val="single" w:sz="4" w:space="0" w:color="auto"/>
            </w:tcBorders>
            <w:vAlign w:val="center"/>
            <w:tcPrChange w:id="452" w:author="Smith, Alexis@Energy" w:date="2018-11-29T08:23:00Z">
              <w:tcPr>
                <w:tcW w:w="2562" w:type="dxa"/>
                <w:gridSpan w:val="2"/>
                <w:vAlign w:val="center"/>
              </w:tcPr>
            </w:tcPrChange>
          </w:tcPr>
          <w:p w14:paraId="4886A1E2"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04</w:t>
            </w:r>
          </w:p>
        </w:tc>
        <w:tc>
          <w:tcPr>
            <w:tcW w:w="2365" w:type="dxa"/>
            <w:gridSpan w:val="2"/>
            <w:tcBorders>
              <w:bottom w:val="single" w:sz="4" w:space="0" w:color="auto"/>
            </w:tcBorders>
            <w:vAlign w:val="center"/>
            <w:tcPrChange w:id="453" w:author="Smith, Alexis@Energy" w:date="2018-11-29T08:23:00Z">
              <w:tcPr>
                <w:tcW w:w="2365" w:type="dxa"/>
                <w:gridSpan w:val="2"/>
                <w:vAlign w:val="center"/>
              </w:tcPr>
            </w:tcPrChange>
          </w:tcPr>
          <w:p w14:paraId="4886A1E3"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05</w:t>
            </w:r>
          </w:p>
        </w:tc>
        <w:tc>
          <w:tcPr>
            <w:tcW w:w="2266" w:type="dxa"/>
            <w:gridSpan w:val="2"/>
            <w:tcBorders>
              <w:bottom w:val="single" w:sz="4" w:space="0" w:color="auto"/>
            </w:tcBorders>
            <w:vAlign w:val="center"/>
            <w:tcPrChange w:id="454" w:author="Smith, Alexis@Energy" w:date="2018-11-29T08:23:00Z">
              <w:tcPr>
                <w:tcW w:w="2266" w:type="dxa"/>
                <w:gridSpan w:val="2"/>
                <w:vAlign w:val="center"/>
              </w:tcPr>
            </w:tcPrChange>
          </w:tcPr>
          <w:p w14:paraId="4886A1E4"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06</w:t>
            </w:r>
          </w:p>
        </w:tc>
        <w:tc>
          <w:tcPr>
            <w:tcW w:w="3646" w:type="dxa"/>
            <w:vAlign w:val="center"/>
            <w:tcPrChange w:id="455" w:author="Smith, Alexis@Energy" w:date="2018-11-29T08:23:00Z">
              <w:tcPr>
                <w:tcW w:w="3646" w:type="dxa"/>
                <w:vAlign w:val="center"/>
              </w:tcPr>
            </w:tcPrChange>
          </w:tcPr>
          <w:p w14:paraId="4886A1E5"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FD271A">
              <w:rPr>
                <w:rFonts w:ascii="Calibri" w:hAnsi="Calibri"/>
                <w:sz w:val="18"/>
                <w:szCs w:val="18"/>
              </w:rPr>
              <w:t>07</w:t>
            </w:r>
          </w:p>
        </w:tc>
      </w:tr>
      <w:tr w:rsidR="006101DE" w14:paraId="4886A1FC" w14:textId="77777777" w:rsidTr="00DC1653">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6" w:author="Smith, Alexis@Energy" w:date="2018-11-29T08:23:00Z">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300"/>
          <w:trPrChange w:id="457" w:author="Smith, Alexis@Energy" w:date="2018-11-29T08:23:00Z">
            <w:trPr>
              <w:cantSplit/>
              <w:trHeight w:val="300"/>
            </w:trPr>
          </w:trPrChange>
        </w:trPr>
        <w:tc>
          <w:tcPr>
            <w:tcW w:w="1085" w:type="dxa"/>
            <w:tcBorders>
              <w:top w:val="single" w:sz="4" w:space="0" w:color="auto"/>
              <w:left w:val="single" w:sz="4" w:space="0" w:color="auto"/>
              <w:bottom w:val="single" w:sz="4" w:space="0" w:color="auto"/>
              <w:right w:val="single" w:sz="4" w:space="0" w:color="auto"/>
            </w:tcBorders>
            <w:vAlign w:val="bottom"/>
            <w:tcPrChange w:id="458" w:author="Smith, Alexis@Energy" w:date="2018-11-29T08:23:00Z">
              <w:tcPr>
                <w:tcW w:w="1085" w:type="dxa"/>
                <w:vAlign w:val="bottom"/>
              </w:tcPr>
            </w:tcPrChange>
          </w:tcPr>
          <w:p w14:paraId="4886A1E7" w14:textId="77777777" w:rsidR="006101DE" w:rsidRPr="00E22815" w:rsidRDefault="006101DE"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Alteration Type</w:t>
            </w:r>
          </w:p>
        </w:tc>
        <w:tc>
          <w:tcPr>
            <w:tcW w:w="1301" w:type="dxa"/>
            <w:tcBorders>
              <w:top w:val="single" w:sz="4" w:space="0" w:color="auto"/>
              <w:left w:val="single" w:sz="4" w:space="0" w:color="auto"/>
              <w:bottom w:val="single" w:sz="4" w:space="0" w:color="auto"/>
              <w:right w:val="single" w:sz="4" w:space="0" w:color="auto"/>
            </w:tcBorders>
            <w:vAlign w:val="bottom"/>
            <w:tcPrChange w:id="459" w:author="Smith, Alexis@Energy" w:date="2018-11-29T08:23:00Z">
              <w:tcPr>
                <w:tcW w:w="1301" w:type="dxa"/>
                <w:vAlign w:val="bottom"/>
              </w:tcPr>
            </w:tcPrChange>
          </w:tcPr>
          <w:p w14:paraId="4886A1E8" w14:textId="77777777" w:rsidR="006101DE" w:rsidRPr="006101DE" w:rsidRDefault="006101DE" w:rsidP="006101DE">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Maximum Allowed</w:t>
            </w:r>
          </w:p>
          <w:p w14:paraId="4886A1E9" w14:textId="4ABE5DBB" w:rsidR="006101DE" w:rsidRPr="006101DE" w:rsidRDefault="006101DE" w:rsidP="006101DE">
            <w:pPr>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Fenestration Area For All Orientations (ft</w:t>
            </w:r>
            <w:r w:rsidRPr="006101DE">
              <w:rPr>
                <w:rFonts w:asciiTheme="minorHAnsi" w:hAnsiTheme="minorHAnsi"/>
                <w:sz w:val="18"/>
                <w:szCs w:val="18"/>
                <w:vertAlign w:val="superscript"/>
              </w:rPr>
              <w:t>2</w:t>
            </w:r>
            <w:r w:rsidRPr="006101DE">
              <w:rPr>
                <w:rFonts w:asciiTheme="minorHAnsi" w:hAnsiTheme="minorHAnsi"/>
                <w:sz w:val="18"/>
                <w:szCs w:val="18"/>
              </w:rPr>
              <w:t xml:space="preserve">) </w:t>
            </w:r>
          </w:p>
        </w:tc>
        <w:tc>
          <w:tcPr>
            <w:tcW w:w="1379" w:type="dxa"/>
            <w:tcBorders>
              <w:top w:val="single" w:sz="4" w:space="0" w:color="auto"/>
              <w:left w:val="single" w:sz="4" w:space="0" w:color="auto"/>
              <w:bottom w:val="single" w:sz="4" w:space="0" w:color="auto"/>
              <w:right w:val="single" w:sz="4" w:space="0" w:color="auto"/>
            </w:tcBorders>
            <w:vAlign w:val="bottom"/>
            <w:tcPrChange w:id="460" w:author="Smith, Alexis@Energy" w:date="2018-11-29T08:23:00Z">
              <w:tcPr>
                <w:tcW w:w="1379" w:type="dxa"/>
                <w:vAlign w:val="bottom"/>
              </w:tcPr>
            </w:tcPrChange>
          </w:tcPr>
          <w:p w14:paraId="4886A1EC" w14:textId="036C7FE8"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West-Facing Fenestration Area Only</w:t>
            </w:r>
          </w:p>
          <w:p w14:paraId="4886A1ED"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11" w:type="dxa"/>
            <w:tcBorders>
              <w:top w:val="single" w:sz="4" w:space="0" w:color="auto"/>
              <w:left w:val="single" w:sz="4" w:space="0" w:color="auto"/>
              <w:bottom w:val="single" w:sz="4" w:space="0" w:color="auto"/>
              <w:right w:val="single" w:sz="4" w:space="0" w:color="auto"/>
            </w:tcBorders>
            <w:vAlign w:val="bottom"/>
            <w:tcPrChange w:id="461" w:author="Smith, Alexis@Energy" w:date="2018-11-29T08:23:00Z">
              <w:tcPr>
                <w:tcW w:w="1311" w:type="dxa"/>
                <w:vAlign w:val="bottom"/>
              </w:tcPr>
            </w:tcPrChange>
          </w:tcPr>
          <w:p w14:paraId="4886A1EE"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Fenestration Area for All Orientations (ft</w:t>
            </w:r>
            <w:r w:rsidRPr="006101DE">
              <w:rPr>
                <w:rFonts w:ascii="Calibri" w:hAnsi="Calibri"/>
                <w:sz w:val="18"/>
                <w:szCs w:val="18"/>
                <w:vertAlign w:val="superscript"/>
              </w:rPr>
              <w:t>2</w:t>
            </w:r>
            <w:r w:rsidRPr="006101DE">
              <w:rPr>
                <w:rFonts w:ascii="Calibri" w:hAnsi="Calibri"/>
                <w:sz w:val="18"/>
                <w:szCs w:val="18"/>
              </w:rPr>
              <w:t>)</w:t>
            </w:r>
          </w:p>
        </w:tc>
        <w:tc>
          <w:tcPr>
            <w:tcW w:w="1251" w:type="dxa"/>
            <w:tcBorders>
              <w:top w:val="single" w:sz="4" w:space="0" w:color="auto"/>
              <w:left w:val="single" w:sz="4" w:space="0" w:color="auto"/>
              <w:bottom w:val="single" w:sz="4" w:space="0" w:color="auto"/>
              <w:right w:val="single" w:sz="4" w:space="0" w:color="auto"/>
            </w:tcBorders>
            <w:vAlign w:val="bottom"/>
            <w:tcPrChange w:id="462" w:author="Smith, Alexis@Energy" w:date="2018-11-29T08:23:00Z">
              <w:tcPr>
                <w:tcW w:w="1251" w:type="dxa"/>
                <w:vAlign w:val="bottom"/>
              </w:tcPr>
            </w:tcPrChange>
          </w:tcPr>
          <w:p w14:paraId="4886A1EF"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West-Facing Fenestration Area</w:t>
            </w:r>
          </w:p>
          <w:p w14:paraId="4886A1F0"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08" w:type="dxa"/>
            <w:tcBorders>
              <w:top w:val="single" w:sz="4" w:space="0" w:color="auto"/>
              <w:left w:val="single" w:sz="4" w:space="0" w:color="auto"/>
              <w:bottom w:val="single" w:sz="4" w:space="0" w:color="auto"/>
              <w:right w:val="single" w:sz="4" w:space="0" w:color="auto"/>
            </w:tcBorders>
            <w:vAlign w:val="bottom"/>
            <w:tcPrChange w:id="463" w:author="Smith, Alexis@Energy" w:date="2018-11-29T08:23:00Z">
              <w:tcPr>
                <w:tcW w:w="1308" w:type="dxa"/>
                <w:vAlign w:val="bottom"/>
              </w:tcPr>
            </w:tcPrChange>
          </w:tcPr>
          <w:p w14:paraId="4886A1F1"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2"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3" w14:textId="77777777" w:rsidR="006101DE" w:rsidRPr="006101DE" w:rsidDel="003E5204"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7" w:type="dxa"/>
            <w:tcBorders>
              <w:top w:val="single" w:sz="4" w:space="0" w:color="auto"/>
              <w:left w:val="single" w:sz="4" w:space="0" w:color="auto"/>
              <w:bottom w:val="single" w:sz="4" w:space="0" w:color="auto"/>
              <w:right w:val="single" w:sz="4" w:space="0" w:color="auto"/>
            </w:tcBorders>
            <w:vAlign w:val="bottom"/>
            <w:tcPrChange w:id="464" w:author="Smith, Alexis@Energy" w:date="2018-11-29T08:23:00Z">
              <w:tcPr>
                <w:tcW w:w="1057" w:type="dxa"/>
                <w:vAlign w:val="bottom"/>
              </w:tcPr>
            </w:tcPrChange>
          </w:tcPr>
          <w:p w14:paraId="4886A1F4"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5"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6"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1208" w:type="dxa"/>
            <w:tcBorders>
              <w:top w:val="single" w:sz="4" w:space="0" w:color="auto"/>
              <w:left w:val="single" w:sz="4" w:space="0" w:color="auto"/>
              <w:bottom w:val="single" w:sz="4" w:space="0" w:color="auto"/>
              <w:right w:val="single" w:sz="4" w:space="0" w:color="auto"/>
            </w:tcBorders>
            <w:vAlign w:val="bottom"/>
            <w:tcPrChange w:id="465" w:author="Smith, Alexis@Energy" w:date="2018-11-29T08:23:00Z">
              <w:tcPr>
                <w:tcW w:w="1208" w:type="dxa"/>
                <w:vAlign w:val="bottom"/>
              </w:tcPr>
            </w:tcPrChange>
          </w:tcPr>
          <w:p w14:paraId="4886A1F7"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8" w14:textId="77777777" w:rsidR="006101DE" w:rsidRPr="006101DE" w:rsidDel="003E5204" w:rsidRDefault="006101DE" w:rsidP="00E22815">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9" w:type="dxa"/>
            <w:tcBorders>
              <w:top w:val="single" w:sz="4" w:space="0" w:color="auto"/>
              <w:left w:val="single" w:sz="4" w:space="0" w:color="auto"/>
              <w:bottom w:val="single" w:sz="4" w:space="0" w:color="auto"/>
              <w:right w:val="single" w:sz="4" w:space="0" w:color="auto"/>
            </w:tcBorders>
            <w:vAlign w:val="bottom"/>
            <w:tcPrChange w:id="466" w:author="Smith, Alexis@Energy" w:date="2018-11-29T08:23:00Z">
              <w:tcPr>
                <w:tcW w:w="1059" w:type="dxa"/>
                <w:vAlign w:val="bottom"/>
              </w:tcPr>
            </w:tcPrChange>
          </w:tcPr>
          <w:p w14:paraId="4886A1F9"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A"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3646" w:type="dxa"/>
            <w:tcBorders>
              <w:left w:val="single" w:sz="4" w:space="0" w:color="auto"/>
            </w:tcBorders>
            <w:vAlign w:val="bottom"/>
            <w:tcPrChange w:id="467" w:author="Smith, Alexis@Energy" w:date="2018-11-29T08:23:00Z">
              <w:tcPr>
                <w:tcW w:w="3646" w:type="dxa"/>
                <w:vAlign w:val="bottom"/>
              </w:tcPr>
            </w:tcPrChange>
          </w:tcPr>
          <w:p w14:paraId="4886A1FB" w14:textId="77777777" w:rsidR="006101DE" w:rsidRPr="00FD271A"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Comments</w:t>
            </w:r>
          </w:p>
        </w:tc>
      </w:tr>
      <w:tr w:rsidR="006101DE" w:rsidRPr="00C24189" w14:paraId="4886A208" w14:textId="77777777" w:rsidTr="00DC1653">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8" w:author="Smith, Alexis@Energy" w:date="2018-11-29T08:23:00Z">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300"/>
          <w:trPrChange w:id="469" w:author="Smith, Alexis@Energy" w:date="2018-11-29T08:23:00Z">
            <w:trPr>
              <w:cantSplit/>
              <w:trHeight w:val="300"/>
            </w:trPr>
          </w:trPrChange>
        </w:trPr>
        <w:tc>
          <w:tcPr>
            <w:tcW w:w="1085" w:type="dxa"/>
            <w:tcBorders>
              <w:top w:val="single" w:sz="4" w:space="0" w:color="auto"/>
            </w:tcBorders>
            <w:vAlign w:val="center"/>
            <w:tcPrChange w:id="470" w:author="Smith, Alexis@Energy" w:date="2018-11-29T08:23:00Z">
              <w:tcPr>
                <w:tcW w:w="1085" w:type="dxa"/>
                <w:vAlign w:val="center"/>
              </w:tcPr>
            </w:tcPrChange>
          </w:tcPr>
          <w:p w14:paraId="4886A1FD"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tcBorders>
              <w:top w:val="single" w:sz="4" w:space="0" w:color="auto"/>
            </w:tcBorders>
            <w:vAlign w:val="center"/>
            <w:tcPrChange w:id="471" w:author="Smith, Alexis@Energy" w:date="2018-11-29T08:23:00Z">
              <w:tcPr>
                <w:tcW w:w="1301" w:type="dxa"/>
                <w:vAlign w:val="center"/>
              </w:tcPr>
            </w:tcPrChange>
          </w:tcPr>
          <w:p w14:paraId="4886A1F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tcBorders>
              <w:top w:val="single" w:sz="4" w:space="0" w:color="auto"/>
            </w:tcBorders>
            <w:vAlign w:val="center"/>
            <w:tcPrChange w:id="472" w:author="Smith, Alexis@Energy" w:date="2018-11-29T08:23:00Z">
              <w:tcPr>
                <w:tcW w:w="1379" w:type="dxa"/>
                <w:vAlign w:val="center"/>
              </w:tcPr>
            </w:tcPrChange>
          </w:tcPr>
          <w:p w14:paraId="4886A200"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311" w:type="dxa"/>
            <w:tcBorders>
              <w:top w:val="single" w:sz="4" w:space="0" w:color="auto"/>
            </w:tcBorders>
            <w:tcPrChange w:id="473" w:author="Smith, Alexis@Energy" w:date="2018-11-29T08:23:00Z">
              <w:tcPr>
                <w:tcW w:w="1311" w:type="dxa"/>
              </w:tcPr>
            </w:tcPrChange>
          </w:tcPr>
          <w:p w14:paraId="4886A201"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251" w:type="dxa"/>
            <w:tcBorders>
              <w:top w:val="single" w:sz="4" w:space="0" w:color="auto"/>
            </w:tcBorders>
            <w:tcPrChange w:id="474" w:author="Smith, Alexis@Energy" w:date="2018-11-29T08:23:00Z">
              <w:tcPr>
                <w:tcW w:w="1251" w:type="dxa"/>
              </w:tcPr>
            </w:tcPrChange>
          </w:tcPr>
          <w:p w14:paraId="4886A20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308" w:type="dxa"/>
            <w:tcBorders>
              <w:top w:val="single" w:sz="4" w:space="0" w:color="auto"/>
            </w:tcBorders>
            <w:vAlign w:val="center"/>
            <w:tcPrChange w:id="475" w:author="Smith, Alexis@Energy" w:date="2018-11-29T08:23:00Z">
              <w:tcPr>
                <w:tcW w:w="1308" w:type="dxa"/>
                <w:vAlign w:val="center"/>
              </w:tcPr>
            </w:tcPrChange>
          </w:tcPr>
          <w:p w14:paraId="4886A20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7" w:type="dxa"/>
            <w:tcBorders>
              <w:top w:val="single" w:sz="4" w:space="0" w:color="auto"/>
            </w:tcBorders>
            <w:tcPrChange w:id="476" w:author="Smith, Alexis@Energy" w:date="2018-11-29T08:23:00Z">
              <w:tcPr>
                <w:tcW w:w="1057" w:type="dxa"/>
              </w:tcPr>
            </w:tcPrChange>
          </w:tcPr>
          <w:p w14:paraId="4886A204"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Borders>
              <w:top w:val="single" w:sz="4" w:space="0" w:color="auto"/>
            </w:tcBorders>
            <w:tcMar>
              <w:left w:w="86" w:type="dxa"/>
              <w:right w:w="86" w:type="dxa"/>
            </w:tcMar>
            <w:vAlign w:val="center"/>
            <w:tcPrChange w:id="477" w:author="Smith, Alexis@Energy" w:date="2018-11-29T08:23:00Z">
              <w:tcPr>
                <w:tcW w:w="1208" w:type="dxa"/>
                <w:tcMar>
                  <w:left w:w="86" w:type="dxa"/>
                  <w:right w:w="86" w:type="dxa"/>
                </w:tcMar>
                <w:vAlign w:val="center"/>
              </w:tcPr>
            </w:tcPrChange>
          </w:tcPr>
          <w:p w14:paraId="4886A205"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9" w:type="dxa"/>
            <w:tcBorders>
              <w:top w:val="single" w:sz="4" w:space="0" w:color="auto"/>
            </w:tcBorders>
            <w:tcPrChange w:id="478" w:author="Smith, Alexis@Energy" w:date="2018-11-29T08:23:00Z">
              <w:tcPr>
                <w:tcW w:w="1059" w:type="dxa"/>
              </w:tcPr>
            </w:tcPrChange>
          </w:tcPr>
          <w:p w14:paraId="4886A206"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Change w:id="479" w:author="Smith, Alexis@Energy" w:date="2018-11-29T08:23:00Z">
              <w:tcPr>
                <w:tcW w:w="3646" w:type="dxa"/>
                <w:vAlign w:val="bottom"/>
              </w:tcPr>
            </w:tcPrChange>
          </w:tcPr>
          <w:p w14:paraId="4886A207"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r w:rsidR="006101DE" w14:paraId="4886A214" w14:textId="77777777" w:rsidTr="00FD271A">
        <w:trPr>
          <w:cantSplit/>
          <w:trHeight w:val="300"/>
        </w:trPr>
        <w:tc>
          <w:tcPr>
            <w:tcW w:w="1085" w:type="dxa"/>
            <w:vAlign w:val="center"/>
          </w:tcPr>
          <w:p w14:paraId="4886A209"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vAlign w:val="center"/>
          </w:tcPr>
          <w:p w14:paraId="4886A20A"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vAlign w:val="center"/>
          </w:tcPr>
          <w:p w14:paraId="4886A20C" w14:textId="77777777" w:rsidR="006101DE" w:rsidRPr="00416A02"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20D"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1" w:type="dxa"/>
          </w:tcPr>
          <w:p w14:paraId="4886A20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8" w:type="dxa"/>
            <w:vAlign w:val="center"/>
          </w:tcPr>
          <w:p w14:paraId="4886A20F"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7" w:type="dxa"/>
          </w:tcPr>
          <w:p w14:paraId="4886A210" w14:textId="77777777" w:rsidR="006101DE"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Mar>
              <w:left w:w="86" w:type="dxa"/>
              <w:right w:w="86" w:type="dxa"/>
            </w:tcMar>
            <w:vAlign w:val="center"/>
          </w:tcPr>
          <w:p w14:paraId="4886A211"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9" w:type="dxa"/>
          </w:tcPr>
          <w:p w14:paraId="4886A21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1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bl>
    <w:p w14:paraId="4886A215" w14:textId="77777777" w:rsidR="00CC2306" w:rsidRDefault="00CC2306"/>
    <w:tbl>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480" w:author="Shewmaker, Michael@Energy" w:date="2018-10-17T15:35:00Z">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727"/>
        <w:gridCol w:w="1703"/>
        <w:gridCol w:w="981"/>
        <w:gridCol w:w="7"/>
        <w:gridCol w:w="991"/>
        <w:gridCol w:w="991"/>
        <w:gridCol w:w="991"/>
        <w:gridCol w:w="991"/>
        <w:gridCol w:w="991"/>
        <w:gridCol w:w="991"/>
        <w:gridCol w:w="981"/>
        <w:gridCol w:w="990"/>
        <w:gridCol w:w="990"/>
        <w:gridCol w:w="900"/>
        <w:gridCol w:w="1111"/>
        <w:gridCol w:w="37"/>
        <w:tblGridChange w:id="481">
          <w:tblGrid>
            <w:gridCol w:w="727"/>
            <w:gridCol w:w="1703"/>
            <w:gridCol w:w="981"/>
            <w:gridCol w:w="7"/>
            <w:gridCol w:w="991"/>
            <w:gridCol w:w="991"/>
            <w:gridCol w:w="991"/>
            <w:gridCol w:w="991"/>
            <w:gridCol w:w="991"/>
            <w:gridCol w:w="991"/>
            <w:gridCol w:w="844"/>
            <w:gridCol w:w="975"/>
            <w:gridCol w:w="887"/>
            <w:gridCol w:w="975"/>
            <w:gridCol w:w="1291"/>
            <w:gridCol w:w="37"/>
          </w:tblGrid>
        </w:tblGridChange>
      </w:tblGrid>
      <w:tr w:rsidR="00CC2306" w:rsidRPr="00BE5A31" w14:paraId="4886A217" w14:textId="77777777" w:rsidTr="00541BFD">
        <w:trPr>
          <w:trHeight w:val="348"/>
          <w:trPrChange w:id="482" w:author="Shewmaker, Michael@Energy" w:date="2018-10-17T15:35:00Z">
            <w:trPr>
              <w:trHeight w:val="348"/>
            </w:trPr>
          </w:trPrChange>
        </w:trPr>
        <w:tc>
          <w:tcPr>
            <w:tcW w:w="14373" w:type="dxa"/>
            <w:gridSpan w:val="16"/>
            <w:tcBorders>
              <w:top w:val="single" w:sz="4" w:space="0" w:color="auto"/>
              <w:bottom w:val="single" w:sz="4" w:space="0" w:color="auto"/>
            </w:tcBorders>
            <w:shd w:val="clear" w:color="auto" w:fill="auto"/>
            <w:vAlign w:val="center"/>
            <w:tcPrChange w:id="483" w:author="Shewmaker, Michael@Energy" w:date="2018-10-17T15:35:00Z">
              <w:tcPr>
                <w:tcW w:w="14598" w:type="dxa"/>
                <w:gridSpan w:val="16"/>
                <w:tcBorders>
                  <w:top w:val="single" w:sz="4" w:space="0" w:color="auto"/>
                  <w:bottom w:val="single" w:sz="4" w:space="0" w:color="auto"/>
                </w:tcBorders>
                <w:shd w:val="clear" w:color="auto" w:fill="auto"/>
                <w:vAlign w:val="center"/>
              </w:tcPr>
            </w:tcPrChange>
          </w:tcPr>
          <w:p w14:paraId="78C533D5" w14:textId="77777777" w:rsidR="00CC2306" w:rsidRDefault="005B199E" w:rsidP="006101DE">
            <w:pPr>
              <w:keepNext/>
              <w:rPr>
                <w:ins w:id="484" w:author="Smith, Alexis@Energy" w:date="2018-08-02T11:39:00Z"/>
                <w:rFonts w:ascii="Calibri" w:eastAsia="Calibri" w:hAnsi="Calibri"/>
                <w:sz w:val="20"/>
                <w:szCs w:val="22"/>
              </w:rPr>
            </w:pPr>
            <w:r>
              <w:rPr>
                <w:rFonts w:ascii="Calibri" w:eastAsia="Calibri" w:hAnsi="Calibri"/>
                <w:b/>
                <w:sz w:val="20"/>
                <w:szCs w:val="22"/>
              </w:rPr>
              <w:lastRenderedPageBreak/>
              <w:t>G</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w:t>
            </w:r>
            <w:r w:rsidR="00E22815" w:rsidRPr="00FD271A">
              <w:rPr>
                <w:rFonts w:ascii="Calibri" w:eastAsia="Calibri" w:hAnsi="Calibri"/>
                <w:b/>
                <w:sz w:val="20"/>
                <w:szCs w:val="22"/>
              </w:rPr>
              <w:t>/Glazing</w:t>
            </w:r>
            <w:r w:rsidR="006101DE" w:rsidRPr="00FD271A">
              <w:rPr>
                <w:rFonts w:ascii="Calibri" w:eastAsia="Calibri" w:hAnsi="Calibri"/>
                <w:b/>
                <w:sz w:val="20"/>
                <w:szCs w:val="22"/>
              </w:rPr>
              <w:t xml:space="preserve"> Proposed Areas and Efficiencies</w:t>
            </w:r>
            <w:r w:rsidR="00CC2306" w:rsidRPr="00FD271A">
              <w:rPr>
                <w:rFonts w:ascii="Calibri" w:eastAsia="Calibri" w:hAnsi="Calibri"/>
                <w:b/>
                <w:sz w:val="20"/>
                <w:szCs w:val="22"/>
              </w:rPr>
              <w:t xml:space="preserve"> – Add </w:t>
            </w:r>
            <w:r w:rsidR="00CC2306" w:rsidRPr="00FD271A">
              <w:rPr>
                <w:rFonts w:ascii="Calibri" w:eastAsia="Calibri" w:hAnsi="Calibri"/>
                <w:sz w:val="20"/>
                <w:szCs w:val="22"/>
              </w:rPr>
              <w:t>(Section 150.2(b)1A)</w:t>
            </w:r>
          </w:p>
          <w:p w14:paraId="4886A216" w14:textId="380EC65E" w:rsidR="004236C6" w:rsidRPr="00BE5A31" w:rsidRDefault="004236C6" w:rsidP="006101DE">
            <w:pPr>
              <w:keepNext/>
              <w:rPr>
                <w:rFonts w:ascii="Calibri" w:eastAsia="Calibri" w:hAnsi="Calibri"/>
                <w:b/>
                <w:sz w:val="22"/>
                <w:szCs w:val="22"/>
              </w:rPr>
            </w:pPr>
            <w:ins w:id="485" w:author="Smith, Alexis@Energy" w:date="2018-08-02T11:39:00Z">
              <w:r>
                <w:rPr>
                  <w:rFonts w:ascii="Calibri" w:eastAsia="Calibri" w:hAnsi="Calibri"/>
                  <w:sz w:val="20"/>
                  <w:szCs w:val="22"/>
                </w:rPr>
                <w:t>Note: Doors with greater than or equal to 25 percent glazed area are considered glazed doors and are treated as fenestration products.</w:t>
              </w:r>
            </w:ins>
          </w:p>
        </w:tc>
      </w:tr>
      <w:tr w:rsidR="00CC2306" w:rsidRPr="00F3441B" w14:paraId="4886A226" w14:textId="77777777" w:rsidTr="00541BFD">
        <w:trPr>
          <w:gridAfter w:val="1"/>
          <w:wAfter w:w="37" w:type="dxa"/>
          <w:cantSplit/>
          <w:trHeight w:val="353"/>
          <w:trPrChange w:id="486" w:author="Shewmaker, Michael@Energy" w:date="2018-10-17T15:36:00Z">
            <w:trPr>
              <w:gridAfter w:val="1"/>
              <w:wAfter w:w="38" w:type="dxa"/>
              <w:cantSplit/>
              <w:trHeight w:val="353"/>
            </w:trPr>
          </w:trPrChange>
        </w:trPr>
        <w:tc>
          <w:tcPr>
            <w:tcW w:w="727" w:type="dxa"/>
            <w:tcBorders>
              <w:top w:val="single" w:sz="4" w:space="0" w:color="auto"/>
              <w:bottom w:val="single" w:sz="4" w:space="0" w:color="auto"/>
              <w:right w:val="single" w:sz="4" w:space="0" w:color="auto"/>
            </w:tcBorders>
            <w:vAlign w:val="center"/>
            <w:tcPrChange w:id="487"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18"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3" w:type="dxa"/>
            <w:tcBorders>
              <w:top w:val="single" w:sz="4" w:space="0" w:color="auto"/>
              <w:left w:val="single" w:sz="4" w:space="0" w:color="auto"/>
              <w:bottom w:val="single" w:sz="4" w:space="0" w:color="auto"/>
              <w:right w:val="single" w:sz="4" w:space="0" w:color="auto"/>
            </w:tcBorders>
            <w:vAlign w:val="center"/>
            <w:tcPrChange w:id="488" w:author="Shewmaker, Michael@Energy" w:date="2018-10-17T15:36:00Z">
              <w:tcPr>
                <w:tcW w:w="1734" w:type="dxa"/>
                <w:tcBorders>
                  <w:top w:val="single" w:sz="4" w:space="0" w:color="auto"/>
                  <w:left w:val="single" w:sz="4" w:space="0" w:color="auto"/>
                  <w:bottom w:val="single" w:sz="4" w:space="0" w:color="auto"/>
                  <w:right w:val="single" w:sz="4" w:space="0" w:color="auto"/>
                </w:tcBorders>
                <w:vAlign w:val="center"/>
              </w:tcPr>
            </w:tcPrChange>
          </w:tcPr>
          <w:p w14:paraId="4886A219"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88" w:type="dxa"/>
            <w:gridSpan w:val="2"/>
            <w:tcBorders>
              <w:top w:val="single" w:sz="4" w:space="0" w:color="auto"/>
              <w:left w:val="single" w:sz="4" w:space="0" w:color="auto"/>
              <w:bottom w:val="single" w:sz="4" w:space="0" w:color="auto"/>
              <w:right w:val="single" w:sz="4" w:space="0" w:color="auto"/>
            </w:tcBorders>
            <w:vAlign w:val="center"/>
            <w:tcPrChange w:id="489" w:author="Shewmaker, Michael@Energy" w:date="2018-10-17T15:36:00Z">
              <w:tcPr>
                <w:tcW w:w="1004" w:type="dxa"/>
                <w:gridSpan w:val="2"/>
                <w:tcBorders>
                  <w:top w:val="single" w:sz="4" w:space="0" w:color="auto"/>
                  <w:left w:val="single" w:sz="4" w:space="0" w:color="auto"/>
                  <w:bottom w:val="single" w:sz="4" w:space="0" w:color="auto"/>
                  <w:right w:val="single" w:sz="4" w:space="0" w:color="auto"/>
                </w:tcBorders>
                <w:vAlign w:val="center"/>
              </w:tcPr>
            </w:tcPrChange>
          </w:tcPr>
          <w:p w14:paraId="4886A21A"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1" w:type="dxa"/>
            <w:tcBorders>
              <w:top w:val="single" w:sz="4" w:space="0" w:color="auto"/>
              <w:left w:val="single" w:sz="4" w:space="0" w:color="auto"/>
              <w:bottom w:val="single" w:sz="4" w:space="0" w:color="auto"/>
              <w:right w:val="single" w:sz="4" w:space="0" w:color="auto"/>
            </w:tcBorders>
            <w:vAlign w:val="center"/>
            <w:tcPrChange w:id="490"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1B"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1" w:type="dxa"/>
            <w:tcBorders>
              <w:top w:val="single" w:sz="4" w:space="0" w:color="auto"/>
              <w:left w:val="single" w:sz="4" w:space="0" w:color="auto"/>
              <w:bottom w:val="single" w:sz="4" w:space="0" w:color="auto"/>
              <w:right w:val="single" w:sz="4" w:space="0" w:color="auto"/>
            </w:tcBorders>
            <w:vAlign w:val="center"/>
            <w:tcPrChange w:id="491"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1C"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1" w:type="dxa"/>
            <w:tcBorders>
              <w:top w:val="single" w:sz="4" w:space="0" w:color="auto"/>
              <w:left w:val="single" w:sz="4" w:space="0" w:color="auto"/>
              <w:bottom w:val="single" w:sz="4" w:space="0" w:color="auto"/>
              <w:right w:val="single" w:sz="4" w:space="0" w:color="auto"/>
            </w:tcBorders>
            <w:vAlign w:val="center"/>
            <w:tcPrChange w:id="492"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1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1" w:type="dxa"/>
            <w:tcBorders>
              <w:top w:val="single" w:sz="4" w:space="0" w:color="auto"/>
              <w:left w:val="single" w:sz="4" w:space="0" w:color="auto"/>
              <w:bottom w:val="single" w:sz="4" w:space="0" w:color="auto"/>
              <w:right w:val="single" w:sz="4" w:space="0" w:color="auto"/>
            </w:tcBorders>
            <w:vAlign w:val="center"/>
            <w:tcPrChange w:id="493"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1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1" w:type="dxa"/>
            <w:tcBorders>
              <w:top w:val="single" w:sz="4" w:space="0" w:color="auto"/>
              <w:left w:val="single" w:sz="4" w:space="0" w:color="auto"/>
              <w:bottom w:val="single" w:sz="4" w:space="0" w:color="auto"/>
              <w:right w:val="single" w:sz="4" w:space="0" w:color="auto"/>
            </w:tcBorders>
            <w:vAlign w:val="center"/>
            <w:tcPrChange w:id="494"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1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1" w:type="dxa"/>
            <w:tcBorders>
              <w:top w:val="single" w:sz="4" w:space="0" w:color="auto"/>
              <w:left w:val="single" w:sz="4" w:space="0" w:color="auto"/>
              <w:bottom w:val="single" w:sz="4" w:space="0" w:color="auto"/>
              <w:right w:val="single" w:sz="4" w:space="0" w:color="auto"/>
            </w:tcBorders>
            <w:vAlign w:val="center"/>
            <w:tcPrChange w:id="495"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20"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81" w:type="dxa"/>
            <w:tcBorders>
              <w:top w:val="single" w:sz="4" w:space="0" w:color="auto"/>
              <w:left w:val="single" w:sz="4" w:space="0" w:color="auto"/>
              <w:bottom w:val="single" w:sz="4" w:space="0" w:color="auto"/>
              <w:right w:val="single" w:sz="4" w:space="0" w:color="auto"/>
            </w:tcBorders>
            <w:tcPrChange w:id="496" w:author="Shewmaker, Michael@Energy" w:date="2018-10-17T15:36:00Z">
              <w:tcPr>
                <w:tcW w:w="856" w:type="dxa"/>
                <w:tcBorders>
                  <w:top w:val="single" w:sz="4" w:space="0" w:color="auto"/>
                  <w:left w:val="single" w:sz="4" w:space="0" w:color="auto"/>
                  <w:bottom w:val="single" w:sz="4" w:space="0" w:color="auto"/>
                  <w:right w:val="single" w:sz="4" w:space="0" w:color="auto"/>
                </w:tcBorders>
              </w:tcPr>
            </w:tcPrChange>
          </w:tcPr>
          <w:p w14:paraId="4886A221"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tcBorders>
              <w:top w:val="single" w:sz="4" w:space="0" w:color="auto"/>
              <w:left w:val="single" w:sz="4" w:space="0" w:color="auto"/>
              <w:bottom w:val="single" w:sz="4" w:space="0" w:color="auto"/>
              <w:right w:val="single" w:sz="4" w:space="0" w:color="auto"/>
            </w:tcBorders>
            <w:vAlign w:val="center"/>
            <w:tcPrChange w:id="497" w:author="Shewmaker, Michael@Energy" w:date="2018-10-17T15:36:00Z">
              <w:tcPr>
                <w:tcW w:w="990" w:type="dxa"/>
                <w:tcBorders>
                  <w:top w:val="single" w:sz="4" w:space="0" w:color="auto"/>
                  <w:left w:val="single" w:sz="4" w:space="0" w:color="auto"/>
                  <w:bottom w:val="single" w:sz="4" w:space="0" w:color="auto"/>
                  <w:right w:val="single" w:sz="4" w:space="0" w:color="auto"/>
                </w:tcBorders>
                <w:vAlign w:val="center"/>
              </w:tcPr>
            </w:tcPrChange>
          </w:tcPr>
          <w:p w14:paraId="4886A222"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tcBorders>
              <w:top w:val="single" w:sz="4" w:space="0" w:color="auto"/>
              <w:left w:val="single" w:sz="4" w:space="0" w:color="auto"/>
              <w:bottom w:val="single" w:sz="4" w:space="0" w:color="auto"/>
              <w:right w:val="single" w:sz="4" w:space="0" w:color="auto"/>
            </w:tcBorders>
            <w:vAlign w:val="center"/>
            <w:tcPrChange w:id="498" w:author="Shewmaker, Michael@Energy" w:date="2018-10-17T15:36:00Z">
              <w:tcPr>
                <w:tcW w:w="900" w:type="dxa"/>
                <w:tcBorders>
                  <w:top w:val="single" w:sz="4" w:space="0" w:color="auto"/>
                  <w:left w:val="single" w:sz="4" w:space="0" w:color="auto"/>
                  <w:bottom w:val="single" w:sz="4" w:space="0" w:color="auto"/>
                  <w:right w:val="single" w:sz="4" w:space="0" w:color="auto"/>
                </w:tcBorders>
                <w:vAlign w:val="center"/>
              </w:tcPr>
            </w:tcPrChange>
          </w:tcPr>
          <w:p w14:paraId="4886A223"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tcBorders>
              <w:top w:val="single" w:sz="4" w:space="0" w:color="auto"/>
              <w:left w:val="single" w:sz="4" w:space="0" w:color="auto"/>
              <w:bottom w:val="single" w:sz="4" w:space="0" w:color="auto"/>
              <w:right w:val="single" w:sz="4" w:space="0" w:color="auto"/>
            </w:tcBorders>
            <w:vAlign w:val="center"/>
            <w:tcPrChange w:id="499" w:author="Shewmaker, Michael@Energy" w:date="2018-10-17T15:36:00Z">
              <w:tcPr>
                <w:tcW w:w="990" w:type="dxa"/>
                <w:tcBorders>
                  <w:top w:val="single" w:sz="4" w:space="0" w:color="auto"/>
                  <w:left w:val="single" w:sz="4" w:space="0" w:color="auto"/>
                  <w:bottom w:val="single" w:sz="4" w:space="0" w:color="auto"/>
                  <w:right w:val="single" w:sz="4" w:space="0" w:color="auto"/>
                </w:tcBorders>
                <w:vAlign w:val="center"/>
              </w:tcPr>
            </w:tcPrChange>
          </w:tcPr>
          <w:p w14:paraId="4886A224"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11" w:type="dxa"/>
            <w:tcBorders>
              <w:top w:val="single" w:sz="4" w:space="0" w:color="auto"/>
              <w:left w:val="single" w:sz="4" w:space="0" w:color="auto"/>
              <w:bottom w:val="single" w:sz="4" w:space="0" w:color="auto"/>
            </w:tcBorders>
            <w:vAlign w:val="center"/>
            <w:tcPrChange w:id="500" w:author="Shewmaker, Michael@Energy" w:date="2018-10-17T15:36:00Z">
              <w:tcPr>
                <w:tcW w:w="1312" w:type="dxa"/>
                <w:tcBorders>
                  <w:top w:val="single" w:sz="4" w:space="0" w:color="auto"/>
                  <w:left w:val="single" w:sz="4" w:space="0" w:color="auto"/>
                  <w:bottom w:val="single" w:sz="4" w:space="0" w:color="auto"/>
                </w:tcBorders>
                <w:vAlign w:val="center"/>
              </w:tcPr>
            </w:tcPrChange>
          </w:tcPr>
          <w:p w14:paraId="4886A225"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C2306" w:rsidRPr="00F3441B" w14:paraId="4886A23B" w14:textId="77777777" w:rsidTr="00541BFD">
        <w:trPr>
          <w:gridAfter w:val="1"/>
          <w:wAfter w:w="37" w:type="dxa"/>
          <w:cantSplit/>
          <w:trHeight w:val="353"/>
          <w:trPrChange w:id="501" w:author="Shewmaker, Michael@Energy" w:date="2018-10-17T15:36:00Z">
            <w:trPr>
              <w:gridAfter w:val="1"/>
              <w:wAfter w:w="38" w:type="dxa"/>
              <w:cantSplit/>
              <w:trHeight w:val="353"/>
            </w:trPr>
          </w:trPrChange>
        </w:trPr>
        <w:tc>
          <w:tcPr>
            <w:tcW w:w="727" w:type="dxa"/>
            <w:tcBorders>
              <w:top w:val="single" w:sz="4" w:space="0" w:color="auto"/>
              <w:bottom w:val="single" w:sz="4" w:space="0" w:color="auto"/>
              <w:right w:val="single" w:sz="4" w:space="0" w:color="auto"/>
            </w:tcBorders>
            <w:vAlign w:val="bottom"/>
            <w:tcPrChange w:id="502" w:author="Shewmaker, Michael@Energy" w:date="2018-10-17T15:36:00Z">
              <w:tcPr>
                <w:tcW w:w="738" w:type="dxa"/>
                <w:tcBorders>
                  <w:top w:val="single" w:sz="4" w:space="0" w:color="auto"/>
                  <w:bottom w:val="single" w:sz="4" w:space="0" w:color="auto"/>
                  <w:right w:val="single" w:sz="4" w:space="0" w:color="auto"/>
                </w:tcBorders>
                <w:vAlign w:val="bottom"/>
              </w:tcPr>
            </w:tcPrChange>
          </w:tcPr>
          <w:p w14:paraId="4886A227"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3" w:type="dxa"/>
            <w:tcBorders>
              <w:top w:val="single" w:sz="4" w:space="0" w:color="auto"/>
              <w:left w:val="single" w:sz="4" w:space="0" w:color="auto"/>
              <w:bottom w:val="single" w:sz="4" w:space="0" w:color="auto"/>
              <w:right w:val="single" w:sz="4" w:space="0" w:color="auto"/>
            </w:tcBorders>
            <w:vAlign w:val="bottom"/>
            <w:tcPrChange w:id="503" w:author="Shewmaker, Michael@Energy" w:date="2018-10-17T15:36:00Z">
              <w:tcPr>
                <w:tcW w:w="1734" w:type="dxa"/>
                <w:tcBorders>
                  <w:top w:val="single" w:sz="4" w:space="0" w:color="auto"/>
                  <w:left w:val="single" w:sz="4" w:space="0" w:color="auto"/>
                  <w:bottom w:val="single" w:sz="4" w:space="0" w:color="auto"/>
                  <w:right w:val="single" w:sz="4" w:space="0" w:color="auto"/>
                </w:tcBorders>
                <w:vAlign w:val="bottom"/>
              </w:tcPr>
            </w:tcPrChange>
          </w:tcPr>
          <w:p w14:paraId="4886A228"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88" w:type="dxa"/>
            <w:gridSpan w:val="2"/>
            <w:tcBorders>
              <w:top w:val="single" w:sz="4" w:space="0" w:color="auto"/>
              <w:left w:val="single" w:sz="4" w:space="0" w:color="auto"/>
              <w:bottom w:val="single" w:sz="4" w:space="0" w:color="auto"/>
              <w:right w:val="single" w:sz="4" w:space="0" w:color="auto"/>
            </w:tcBorders>
            <w:vAlign w:val="bottom"/>
            <w:tcPrChange w:id="504" w:author="Shewmaker, Michael@Energy" w:date="2018-10-17T15:36:00Z">
              <w:tcPr>
                <w:tcW w:w="1004" w:type="dxa"/>
                <w:gridSpan w:val="2"/>
                <w:tcBorders>
                  <w:top w:val="single" w:sz="4" w:space="0" w:color="auto"/>
                  <w:left w:val="single" w:sz="4" w:space="0" w:color="auto"/>
                  <w:bottom w:val="single" w:sz="4" w:space="0" w:color="auto"/>
                  <w:right w:val="single" w:sz="4" w:space="0" w:color="auto"/>
                </w:tcBorders>
                <w:vAlign w:val="bottom"/>
              </w:tcPr>
            </w:tcPrChange>
          </w:tcPr>
          <w:p w14:paraId="4886A229" w14:textId="77777777" w:rsidR="00CC2306" w:rsidRPr="00F3441B" w:rsidRDefault="00CC2306" w:rsidP="006101DE">
            <w:pPr>
              <w:keepNext/>
              <w:jc w:val="center"/>
              <w:rPr>
                <w:rFonts w:ascii="Calibri" w:hAnsi="Calibri"/>
                <w:sz w:val="18"/>
                <w:szCs w:val="18"/>
              </w:rPr>
            </w:pPr>
            <w:r>
              <w:rPr>
                <w:rFonts w:asciiTheme="minorHAnsi" w:hAnsiTheme="minorHAnsi"/>
                <w:sz w:val="18"/>
                <w:szCs w:val="18"/>
              </w:rPr>
              <w:t>Frame Type</w:t>
            </w:r>
          </w:p>
        </w:tc>
        <w:tc>
          <w:tcPr>
            <w:tcW w:w="991" w:type="dxa"/>
            <w:tcBorders>
              <w:top w:val="single" w:sz="4" w:space="0" w:color="auto"/>
              <w:left w:val="single" w:sz="4" w:space="0" w:color="auto"/>
              <w:bottom w:val="single" w:sz="4" w:space="0" w:color="auto"/>
              <w:right w:val="single" w:sz="4" w:space="0" w:color="auto"/>
            </w:tcBorders>
            <w:vAlign w:val="bottom"/>
            <w:tcPrChange w:id="505"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bottom"/>
              </w:tcPr>
            </w:tcPrChange>
          </w:tcPr>
          <w:p w14:paraId="4886A22A" w14:textId="77777777" w:rsidR="00CC2306" w:rsidRPr="00F3441B" w:rsidRDefault="00CC2306" w:rsidP="006101DE">
            <w:pPr>
              <w:keepNext/>
              <w:jc w:val="center"/>
              <w:rPr>
                <w:rFonts w:ascii="Calibri" w:hAnsi="Calibri"/>
                <w:sz w:val="18"/>
                <w:szCs w:val="18"/>
              </w:rPr>
            </w:pPr>
            <w:r w:rsidRPr="00F3441B">
              <w:rPr>
                <w:rFonts w:asciiTheme="minorHAnsi" w:hAnsiTheme="minorHAnsi"/>
                <w:sz w:val="18"/>
                <w:szCs w:val="18"/>
              </w:rPr>
              <w:t>Dynamic Glazing</w:t>
            </w:r>
          </w:p>
        </w:tc>
        <w:tc>
          <w:tcPr>
            <w:tcW w:w="991" w:type="dxa"/>
            <w:tcBorders>
              <w:top w:val="single" w:sz="4" w:space="0" w:color="auto"/>
              <w:left w:val="single" w:sz="4" w:space="0" w:color="auto"/>
              <w:bottom w:val="single" w:sz="4" w:space="0" w:color="auto"/>
              <w:right w:val="single" w:sz="4" w:space="0" w:color="auto"/>
            </w:tcBorders>
            <w:tcMar>
              <w:left w:w="58" w:type="dxa"/>
              <w:right w:w="58" w:type="dxa"/>
            </w:tcMar>
            <w:vAlign w:val="bottom"/>
            <w:tcPrChange w:id="506" w:author="Shewmaker, Michael@Energy" w:date="2018-10-17T15:36:00Z">
              <w:tcPr>
                <w:tcW w:w="1006" w:type="dxa"/>
                <w:tcBorders>
                  <w:top w:val="single" w:sz="4" w:space="0" w:color="auto"/>
                  <w:left w:val="single" w:sz="4" w:space="0" w:color="auto"/>
                  <w:bottom w:val="single" w:sz="4" w:space="0" w:color="auto"/>
                  <w:right w:val="single" w:sz="4" w:space="0" w:color="auto"/>
                </w:tcBorders>
                <w:tcMar>
                  <w:left w:w="58" w:type="dxa"/>
                  <w:right w:w="58" w:type="dxa"/>
                </w:tcMar>
                <w:vAlign w:val="bottom"/>
              </w:tcPr>
            </w:tcPrChange>
          </w:tcPr>
          <w:p w14:paraId="4886A22B" w14:textId="77777777" w:rsidR="00CC2306" w:rsidRPr="00F3441B" w:rsidRDefault="00CC2306" w:rsidP="006101DE">
            <w:pPr>
              <w:keepNext/>
              <w:jc w:val="center"/>
              <w:rPr>
                <w:rFonts w:asciiTheme="minorHAnsi" w:hAnsiTheme="minorHAnsi"/>
                <w:sz w:val="18"/>
                <w:szCs w:val="18"/>
              </w:rPr>
            </w:pPr>
            <w:r w:rsidRPr="00F3441B">
              <w:rPr>
                <w:rFonts w:asciiTheme="minorHAnsi" w:hAnsiTheme="minorHAnsi"/>
                <w:sz w:val="18"/>
                <w:szCs w:val="18"/>
              </w:rPr>
              <w:t>Orientation</w:t>
            </w:r>
          </w:p>
          <w:p w14:paraId="4886A22D" w14:textId="257FF9A6" w:rsidR="00CC2306" w:rsidRPr="00F3441B" w:rsidRDefault="00CC2306" w:rsidP="00E22815">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1" w:type="dxa"/>
            <w:tcBorders>
              <w:top w:val="single" w:sz="4" w:space="0" w:color="auto"/>
              <w:left w:val="single" w:sz="4" w:space="0" w:color="auto"/>
              <w:bottom w:val="single" w:sz="4" w:space="0" w:color="auto"/>
              <w:right w:val="single" w:sz="4" w:space="0" w:color="auto"/>
            </w:tcBorders>
            <w:vAlign w:val="bottom"/>
            <w:tcPrChange w:id="507"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bottom"/>
              </w:tcPr>
            </w:tcPrChange>
          </w:tcPr>
          <w:p w14:paraId="4886A22E" w14:textId="77777777" w:rsidR="00CC2306" w:rsidRPr="00F3441B" w:rsidRDefault="00CC2306">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22F"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Change w:id="508" w:author="Shewmaker, Michael@Energy" w:date="2018-10-17T15:36:00Z">
              <w:tcPr>
                <w:tcW w:w="1006" w:type="dxa"/>
                <w:tcBorders>
                  <w:top w:val="single" w:sz="4" w:space="0" w:color="auto"/>
                  <w:left w:val="single" w:sz="4" w:space="0" w:color="auto"/>
                  <w:bottom w:val="single" w:sz="4" w:space="0" w:color="auto"/>
                  <w:right w:val="single" w:sz="4" w:space="0" w:color="auto"/>
                </w:tcBorders>
                <w:tcMar>
                  <w:left w:w="29" w:type="dxa"/>
                  <w:right w:w="29" w:type="dxa"/>
                </w:tcMar>
                <w:vAlign w:val="bottom"/>
              </w:tcPr>
            </w:tcPrChange>
          </w:tcPr>
          <w:p w14:paraId="4886A231" w14:textId="39992148"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Fenestration Area</w:t>
            </w:r>
            <w:r w:rsidR="00E22815">
              <w:rPr>
                <w:rFonts w:ascii="Calibri" w:hAnsi="Calibri"/>
                <w:sz w:val="18"/>
                <w:szCs w:val="18"/>
              </w:rPr>
              <w:t xml:space="preserve">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Change w:id="509" w:author="Shewmaker, Michael@Energy" w:date="2018-10-17T15:36:00Z">
              <w:tcPr>
                <w:tcW w:w="1006" w:type="dxa"/>
                <w:tcBorders>
                  <w:top w:val="single" w:sz="4" w:space="0" w:color="auto"/>
                  <w:left w:val="single" w:sz="4" w:space="0" w:color="auto"/>
                  <w:bottom w:val="single" w:sz="4" w:space="0" w:color="auto"/>
                  <w:right w:val="single" w:sz="4" w:space="0" w:color="auto"/>
                </w:tcBorders>
                <w:tcMar>
                  <w:left w:w="29" w:type="dxa"/>
                  <w:right w:w="29" w:type="dxa"/>
                </w:tcMar>
                <w:vAlign w:val="bottom"/>
              </w:tcPr>
            </w:tcPrChange>
          </w:tcPr>
          <w:p w14:paraId="4886A232"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vAlign w:val="bottom"/>
            <w:tcPrChange w:id="510"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bottom"/>
              </w:tcPr>
            </w:tcPrChange>
          </w:tcPr>
          <w:p w14:paraId="49720FBC" w14:textId="37D27038"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3"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81" w:type="dxa"/>
            <w:tcBorders>
              <w:top w:val="single" w:sz="4" w:space="0" w:color="auto"/>
              <w:left w:val="single" w:sz="4" w:space="0" w:color="auto"/>
              <w:bottom w:val="single" w:sz="4" w:space="0" w:color="auto"/>
              <w:right w:val="single" w:sz="4" w:space="0" w:color="auto"/>
            </w:tcBorders>
            <w:vAlign w:val="bottom"/>
            <w:tcPrChange w:id="511" w:author="Shewmaker, Michael@Energy" w:date="2018-10-17T15:36:00Z">
              <w:tcPr>
                <w:tcW w:w="856" w:type="dxa"/>
                <w:tcBorders>
                  <w:top w:val="single" w:sz="4" w:space="0" w:color="auto"/>
                  <w:left w:val="single" w:sz="4" w:space="0" w:color="auto"/>
                  <w:bottom w:val="single" w:sz="4" w:space="0" w:color="auto"/>
                  <w:right w:val="single" w:sz="4" w:space="0" w:color="auto"/>
                </w:tcBorders>
                <w:vAlign w:val="bottom"/>
              </w:tcPr>
            </w:tcPrChange>
          </w:tcPr>
          <w:p w14:paraId="4886A234" w14:textId="44E496BD" w:rsidR="00CC2306" w:rsidRDefault="00541BFD">
            <w:pPr>
              <w:keepNext/>
              <w:tabs>
                <w:tab w:val="left" w:pos="2160"/>
                <w:tab w:val="left" w:pos="2700"/>
                <w:tab w:val="left" w:pos="3420"/>
                <w:tab w:val="left" w:pos="3780"/>
                <w:tab w:val="left" w:pos="5760"/>
                <w:tab w:val="left" w:pos="7212"/>
              </w:tabs>
              <w:jc w:val="center"/>
              <w:rPr>
                <w:rFonts w:ascii="Calibri" w:hAnsi="Calibri"/>
                <w:sz w:val="18"/>
                <w:szCs w:val="18"/>
              </w:rPr>
            </w:pPr>
            <w:ins w:id="512" w:author="Shewmaker, Michael@Energy" w:date="2018-10-17T15:35:00Z">
              <w:r>
                <w:rPr>
                  <w:rFonts w:ascii="Calibri" w:hAnsi="Calibri"/>
                  <w:sz w:val="18"/>
                  <w:szCs w:val="18"/>
                </w:rPr>
                <w:t xml:space="preserve">Proposed U-factor </w:t>
              </w:r>
            </w:ins>
            <w:r w:rsidR="00CC2306">
              <w:rPr>
                <w:rFonts w:ascii="Calibri" w:hAnsi="Calibri"/>
                <w:sz w:val="18"/>
                <w:szCs w:val="18"/>
              </w:rPr>
              <w:t>Source</w:t>
            </w:r>
          </w:p>
        </w:tc>
        <w:tc>
          <w:tcPr>
            <w:tcW w:w="990" w:type="dxa"/>
            <w:tcBorders>
              <w:top w:val="single" w:sz="4" w:space="0" w:color="auto"/>
              <w:left w:val="single" w:sz="4" w:space="0" w:color="auto"/>
              <w:bottom w:val="single" w:sz="4" w:space="0" w:color="auto"/>
              <w:right w:val="single" w:sz="4" w:space="0" w:color="auto"/>
            </w:tcBorders>
            <w:vAlign w:val="bottom"/>
            <w:tcPrChange w:id="513" w:author="Shewmaker, Michael@Energy" w:date="2018-10-17T15:36:00Z">
              <w:tcPr>
                <w:tcW w:w="990" w:type="dxa"/>
                <w:tcBorders>
                  <w:top w:val="single" w:sz="4" w:space="0" w:color="auto"/>
                  <w:left w:val="single" w:sz="4" w:space="0" w:color="auto"/>
                  <w:bottom w:val="single" w:sz="4" w:space="0" w:color="auto"/>
                  <w:right w:val="single" w:sz="4" w:space="0" w:color="auto"/>
                </w:tcBorders>
                <w:vAlign w:val="bottom"/>
              </w:tcPr>
            </w:tcPrChange>
          </w:tcPr>
          <w:p w14:paraId="1F27F4C7" w14:textId="5AE6475D"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5"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tcBorders>
              <w:top w:val="single" w:sz="4" w:space="0" w:color="auto"/>
              <w:left w:val="single" w:sz="4" w:space="0" w:color="auto"/>
              <w:bottom w:val="single" w:sz="4" w:space="0" w:color="auto"/>
              <w:right w:val="single" w:sz="4" w:space="0" w:color="auto"/>
            </w:tcBorders>
            <w:vAlign w:val="bottom"/>
            <w:tcPrChange w:id="514" w:author="Shewmaker, Michael@Energy" w:date="2018-10-17T15:36:00Z">
              <w:tcPr>
                <w:tcW w:w="900" w:type="dxa"/>
                <w:tcBorders>
                  <w:top w:val="single" w:sz="4" w:space="0" w:color="auto"/>
                  <w:left w:val="single" w:sz="4" w:space="0" w:color="auto"/>
                  <w:bottom w:val="single" w:sz="4" w:space="0" w:color="auto"/>
                  <w:right w:val="single" w:sz="4" w:space="0" w:color="auto"/>
                </w:tcBorders>
                <w:vAlign w:val="bottom"/>
              </w:tcPr>
            </w:tcPrChange>
          </w:tcPr>
          <w:p w14:paraId="4886A236" w14:textId="2CD3B567" w:rsidR="00CC2306"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ins w:id="515" w:author="Shewmaker, Michael@Energy" w:date="2018-10-17T15:36:00Z">
              <w:r>
                <w:rPr>
                  <w:rFonts w:ascii="Calibri" w:hAnsi="Calibri"/>
                  <w:sz w:val="18"/>
                  <w:szCs w:val="18"/>
                </w:rPr>
                <w:t xml:space="preserve">Proposed SHGC </w:t>
              </w:r>
            </w:ins>
            <w:r w:rsidR="00CC2306" w:rsidRPr="00F3441B">
              <w:rPr>
                <w:rFonts w:ascii="Calibri" w:hAnsi="Calibri"/>
                <w:sz w:val="18"/>
                <w:szCs w:val="18"/>
              </w:rPr>
              <w:t>Source</w:t>
            </w:r>
          </w:p>
        </w:tc>
        <w:tc>
          <w:tcPr>
            <w:tcW w:w="900" w:type="dxa"/>
            <w:tcBorders>
              <w:top w:val="single" w:sz="4" w:space="0" w:color="auto"/>
              <w:left w:val="single" w:sz="4" w:space="0" w:color="auto"/>
              <w:bottom w:val="single" w:sz="4" w:space="0" w:color="auto"/>
              <w:right w:val="single" w:sz="4" w:space="0" w:color="auto"/>
            </w:tcBorders>
            <w:vAlign w:val="bottom"/>
            <w:tcPrChange w:id="516" w:author="Shewmaker, Michael@Energy" w:date="2018-10-17T15:36:00Z">
              <w:tcPr>
                <w:tcW w:w="990" w:type="dxa"/>
                <w:tcBorders>
                  <w:top w:val="single" w:sz="4" w:space="0" w:color="auto"/>
                  <w:left w:val="single" w:sz="4" w:space="0" w:color="auto"/>
                  <w:bottom w:val="single" w:sz="4" w:space="0" w:color="auto"/>
                  <w:right w:val="single" w:sz="4" w:space="0" w:color="auto"/>
                </w:tcBorders>
                <w:vAlign w:val="bottom"/>
              </w:tcPr>
            </w:tcPrChange>
          </w:tcPr>
          <w:p w14:paraId="4886A237"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238"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239"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11" w:type="dxa"/>
            <w:tcBorders>
              <w:top w:val="single" w:sz="4" w:space="0" w:color="auto"/>
              <w:left w:val="single" w:sz="4" w:space="0" w:color="auto"/>
              <w:bottom w:val="single" w:sz="4" w:space="0" w:color="auto"/>
            </w:tcBorders>
            <w:vAlign w:val="bottom"/>
            <w:tcPrChange w:id="517" w:author="Shewmaker, Michael@Energy" w:date="2018-10-17T15:36:00Z">
              <w:tcPr>
                <w:tcW w:w="1312" w:type="dxa"/>
                <w:tcBorders>
                  <w:top w:val="single" w:sz="4" w:space="0" w:color="auto"/>
                  <w:left w:val="single" w:sz="4" w:space="0" w:color="auto"/>
                  <w:bottom w:val="single" w:sz="4" w:space="0" w:color="auto"/>
                </w:tcBorders>
                <w:vAlign w:val="bottom"/>
              </w:tcPr>
            </w:tcPrChange>
          </w:tcPr>
          <w:p w14:paraId="4886A23A"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C2306" w:rsidRPr="00F3441B" w14:paraId="4886A24A" w14:textId="77777777" w:rsidTr="00541BFD">
        <w:trPr>
          <w:gridAfter w:val="1"/>
          <w:wAfter w:w="37" w:type="dxa"/>
          <w:cantSplit/>
          <w:trHeight w:val="291"/>
          <w:trPrChange w:id="518"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tcMar>
              <w:left w:w="58" w:type="dxa"/>
              <w:right w:w="58" w:type="dxa"/>
            </w:tcMar>
            <w:tcPrChange w:id="519" w:author="Shewmaker, Michael@Energy" w:date="2018-10-17T15:36:00Z">
              <w:tcPr>
                <w:tcW w:w="738" w:type="dxa"/>
                <w:tcBorders>
                  <w:top w:val="single" w:sz="4" w:space="0" w:color="auto"/>
                  <w:bottom w:val="single" w:sz="4" w:space="0" w:color="auto"/>
                  <w:right w:val="single" w:sz="4" w:space="0" w:color="auto"/>
                </w:tcBorders>
                <w:tcMar>
                  <w:left w:w="58" w:type="dxa"/>
                  <w:right w:w="58" w:type="dxa"/>
                </w:tcMar>
              </w:tcPr>
            </w:tcPrChange>
          </w:tcPr>
          <w:p w14:paraId="4886A23C"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Change w:id="520" w:author="Shewmaker, Michael@Energy" w:date="2018-10-17T15:36:00Z">
              <w:tcPr>
                <w:tcW w:w="1734" w:type="dxa"/>
                <w:tcBorders>
                  <w:top w:val="single" w:sz="4" w:space="0" w:color="auto"/>
                  <w:left w:val="single" w:sz="4" w:space="0" w:color="auto"/>
                  <w:bottom w:val="single" w:sz="4" w:space="0" w:color="auto"/>
                  <w:right w:val="single" w:sz="4" w:space="0" w:color="auto"/>
                </w:tcBorders>
              </w:tcPr>
            </w:tcPrChange>
          </w:tcPr>
          <w:p w14:paraId="4886A23D"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Change w:id="521" w:author="Shewmaker, Michael@Energy" w:date="2018-10-17T15:36:00Z">
              <w:tcPr>
                <w:tcW w:w="1004" w:type="dxa"/>
                <w:gridSpan w:val="2"/>
                <w:tcBorders>
                  <w:top w:val="single" w:sz="4" w:space="0" w:color="auto"/>
                  <w:left w:val="single" w:sz="4" w:space="0" w:color="auto"/>
                  <w:bottom w:val="single" w:sz="4" w:space="0" w:color="auto"/>
                  <w:right w:val="single" w:sz="4" w:space="0" w:color="auto"/>
                </w:tcBorders>
                <w:tcMar>
                  <w:left w:w="29" w:type="dxa"/>
                  <w:right w:w="29" w:type="dxa"/>
                </w:tcMar>
              </w:tcPr>
            </w:tcPrChange>
          </w:tcPr>
          <w:p w14:paraId="4886A23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Change w:id="522" w:author="Shewmaker, Michael@Energy" w:date="2018-10-17T15:36:00Z">
              <w:tcPr>
                <w:tcW w:w="1006" w:type="dxa"/>
                <w:tcBorders>
                  <w:top w:val="single" w:sz="4" w:space="0" w:color="auto"/>
                  <w:left w:val="single" w:sz="4" w:space="0" w:color="auto"/>
                  <w:bottom w:val="single" w:sz="4" w:space="0" w:color="auto"/>
                  <w:right w:val="single" w:sz="4" w:space="0" w:color="auto"/>
                </w:tcBorders>
                <w:tcMar>
                  <w:left w:w="14" w:type="dxa"/>
                  <w:right w:w="14" w:type="dxa"/>
                </w:tcMar>
              </w:tcPr>
            </w:tcPrChange>
          </w:tcPr>
          <w:p w14:paraId="4886A23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23"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24"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25"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26"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3"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27"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4"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Change w:id="528" w:author="Shewmaker, Michael@Energy" w:date="2018-10-17T15:36:00Z">
              <w:tcPr>
                <w:tcW w:w="856" w:type="dxa"/>
                <w:tcBorders>
                  <w:top w:val="single" w:sz="4" w:space="0" w:color="auto"/>
                  <w:left w:val="single" w:sz="4" w:space="0" w:color="auto"/>
                  <w:bottom w:val="single" w:sz="4" w:space="0" w:color="auto"/>
                  <w:right w:val="single" w:sz="4" w:space="0" w:color="auto"/>
                </w:tcBorders>
              </w:tcPr>
            </w:tcPrChange>
          </w:tcPr>
          <w:p w14:paraId="4886A24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Change w:id="529" w:author="Shewmaker, Michael@Energy" w:date="2018-10-17T15:36:00Z">
              <w:tcPr>
                <w:tcW w:w="990" w:type="dxa"/>
                <w:tcBorders>
                  <w:top w:val="single" w:sz="4" w:space="0" w:color="auto"/>
                  <w:left w:val="single" w:sz="4" w:space="0" w:color="auto"/>
                  <w:bottom w:val="single" w:sz="4" w:space="0" w:color="auto"/>
                  <w:right w:val="single" w:sz="4" w:space="0" w:color="auto"/>
                </w:tcBorders>
              </w:tcPr>
            </w:tcPrChange>
          </w:tcPr>
          <w:p w14:paraId="4886A246"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Change w:id="530" w:author="Shewmaker, Michael@Energy" w:date="2018-10-17T15:36:00Z">
              <w:tcPr>
                <w:tcW w:w="900" w:type="dxa"/>
                <w:tcBorders>
                  <w:top w:val="single" w:sz="4" w:space="0" w:color="auto"/>
                  <w:left w:val="single" w:sz="4" w:space="0" w:color="auto"/>
                  <w:bottom w:val="single" w:sz="4" w:space="0" w:color="auto"/>
                  <w:right w:val="single" w:sz="4" w:space="0" w:color="auto"/>
                </w:tcBorders>
              </w:tcPr>
            </w:tcPrChange>
          </w:tcPr>
          <w:p w14:paraId="4886A247"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Change w:id="531" w:author="Shewmaker, Michael@Energy" w:date="2018-10-17T15:36:00Z">
              <w:tcPr>
                <w:tcW w:w="990" w:type="dxa"/>
                <w:tcBorders>
                  <w:top w:val="single" w:sz="4" w:space="0" w:color="auto"/>
                  <w:left w:val="single" w:sz="4" w:space="0" w:color="auto"/>
                  <w:bottom w:val="single" w:sz="4" w:space="0" w:color="auto"/>
                  <w:right w:val="single" w:sz="4" w:space="0" w:color="auto"/>
                </w:tcBorders>
              </w:tcPr>
            </w:tcPrChange>
          </w:tcPr>
          <w:p w14:paraId="4886A248"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Change w:id="532" w:author="Shewmaker, Michael@Energy" w:date="2018-10-17T15:36:00Z">
              <w:tcPr>
                <w:tcW w:w="1312" w:type="dxa"/>
                <w:tcBorders>
                  <w:top w:val="single" w:sz="4" w:space="0" w:color="auto"/>
                  <w:left w:val="single" w:sz="4" w:space="0" w:color="auto"/>
                  <w:bottom w:val="single" w:sz="4" w:space="0" w:color="auto"/>
                </w:tcBorders>
              </w:tcPr>
            </w:tcPrChange>
          </w:tcPr>
          <w:p w14:paraId="4886A249" w14:textId="77777777" w:rsidR="00CC2306" w:rsidRPr="00F3441B" w:rsidRDefault="00CC2306" w:rsidP="00CC2306">
            <w:pPr>
              <w:keepNext/>
              <w:jc w:val="center"/>
              <w:rPr>
                <w:rFonts w:ascii="Calibri" w:hAnsi="Calibri"/>
                <w:sz w:val="18"/>
                <w:szCs w:val="18"/>
              </w:rPr>
            </w:pPr>
          </w:p>
        </w:tc>
      </w:tr>
      <w:tr w:rsidR="00CC2306" w:rsidRPr="00F3441B" w14:paraId="4886A259" w14:textId="77777777" w:rsidTr="00541BFD">
        <w:trPr>
          <w:gridAfter w:val="1"/>
          <w:wAfter w:w="37" w:type="dxa"/>
          <w:cantSplit/>
          <w:trHeight w:val="291"/>
          <w:trPrChange w:id="533"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tcMar>
              <w:left w:w="58" w:type="dxa"/>
              <w:right w:w="58" w:type="dxa"/>
            </w:tcMar>
            <w:tcPrChange w:id="534" w:author="Shewmaker, Michael@Energy" w:date="2018-10-17T15:36:00Z">
              <w:tcPr>
                <w:tcW w:w="738" w:type="dxa"/>
                <w:tcBorders>
                  <w:top w:val="single" w:sz="4" w:space="0" w:color="auto"/>
                  <w:bottom w:val="single" w:sz="4" w:space="0" w:color="auto"/>
                  <w:right w:val="single" w:sz="4" w:space="0" w:color="auto"/>
                </w:tcBorders>
                <w:tcMar>
                  <w:left w:w="58" w:type="dxa"/>
                  <w:right w:w="58" w:type="dxa"/>
                </w:tcMar>
              </w:tcPr>
            </w:tcPrChange>
          </w:tcPr>
          <w:p w14:paraId="4886A24B"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Change w:id="535" w:author="Shewmaker, Michael@Energy" w:date="2018-10-17T15:36:00Z">
              <w:tcPr>
                <w:tcW w:w="1734" w:type="dxa"/>
                <w:tcBorders>
                  <w:top w:val="single" w:sz="4" w:space="0" w:color="auto"/>
                  <w:left w:val="single" w:sz="4" w:space="0" w:color="auto"/>
                  <w:bottom w:val="single" w:sz="4" w:space="0" w:color="auto"/>
                  <w:right w:val="single" w:sz="4" w:space="0" w:color="auto"/>
                </w:tcBorders>
              </w:tcPr>
            </w:tcPrChange>
          </w:tcPr>
          <w:p w14:paraId="4886A24C"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Change w:id="536" w:author="Shewmaker, Michael@Energy" w:date="2018-10-17T15:36:00Z">
              <w:tcPr>
                <w:tcW w:w="1004" w:type="dxa"/>
                <w:gridSpan w:val="2"/>
                <w:tcBorders>
                  <w:top w:val="single" w:sz="4" w:space="0" w:color="auto"/>
                  <w:left w:val="single" w:sz="4" w:space="0" w:color="auto"/>
                  <w:bottom w:val="single" w:sz="4" w:space="0" w:color="auto"/>
                  <w:right w:val="single" w:sz="4" w:space="0" w:color="auto"/>
                </w:tcBorders>
                <w:tcMar>
                  <w:left w:w="29" w:type="dxa"/>
                  <w:right w:w="29" w:type="dxa"/>
                </w:tcMar>
              </w:tcPr>
            </w:tcPrChange>
          </w:tcPr>
          <w:p w14:paraId="4886A24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Change w:id="537" w:author="Shewmaker, Michael@Energy" w:date="2018-10-17T15:36:00Z">
              <w:tcPr>
                <w:tcW w:w="1006" w:type="dxa"/>
                <w:tcBorders>
                  <w:top w:val="single" w:sz="4" w:space="0" w:color="auto"/>
                  <w:left w:val="single" w:sz="4" w:space="0" w:color="auto"/>
                  <w:bottom w:val="single" w:sz="4" w:space="0" w:color="auto"/>
                  <w:right w:val="single" w:sz="4" w:space="0" w:color="auto"/>
                </w:tcBorders>
                <w:tcMar>
                  <w:left w:w="14" w:type="dxa"/>
                  <w:right w:w="14" w:type="dxa"/>
                </w:tcMar>
              </w:tcPr>
            </w:tcPrChange>
          </w:tcPr>
          <w:p w14:paraId="4886A24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38"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F"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39"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5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40"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5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41"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5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42"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53"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Change w:id="543" w:author="Shewmaker, Michael@Energy" w:date="2018-10-17T15:36:00Z">
              <w:tcPr>
                <w:tcW w:w="856" w:type="dxa"/>
                <w:tcBorders>
                  <w:top w:val="single" w:sz="4" w:space="0" w:color="auto"/>
                  <w:left w:val="single" w:sz="4" w:space="0" w:color="auto"/>
                  <w:bottom w:val="single" w:sz="4" w:space="0" w:color="auto"/>
                  <w:right w:val="single" w:sz="4" w:space="0" w:color="auto"/>
                </w:tcBorders>
              </w:tcPr>
            </w:tcPrChange>
          </w:tcPr>
          <w:p w14:paraId="4886A254"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Change w:id="544" w:author="Shewmaker, Michael@Energy" w:date="2018-10-17T15:36:00Z">
              <w:tcPr>
                <w:tcW w:w="990" w:type="dxa"/>
                <w:tcBorders>
                  <w:top w:val="single" w:sz="4" w:space="0" w:color="auto"/>
                  <w:left w:val="single" w:sz="4" w:space="0" w:color="auto"/>
                  <w:bottom w:val="single" w:sz="4" w:space="0" w:color="auto"/>
                  <w:right w:val="single" w:sz="4" w:space="0" w:color="auto"/>
                </w:tcBorders>
              </w:tcPr>
            </w:tcPrChange>
          </w:tcPr>
          <w:p w14:paraId="4886A25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Change w:id="545" w:author="Shewmaker, Michael@Energy" w:date="2018-10-17T15:36:00Z">
              <w:tcPr>
                <w:tcW w:w="900" w:type="dxa"/>
                <w:tcBorders>
                  <w:top w:val="single" w:sz="4" w:space="0" w:color="auto"/>
                  <w:left w:val="single" w:sz="4" w:space="0" w:color="auto"/>
                  <w:bottom w:val="single" w:sz="4" w:space="0" w:color="auto"/>
                  <w:right w:val="single" w:sz="4" w:space="0" w:color="auto"/>
                </w:tcBorders>
              </w:tcPr>
            </w:tcPrChange>
          </w:tcPr>
          <w:p w14:paraId="4886A256"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Change w:id="546" w:author="Shewmaker, Michael@Energy" w:date="2018-10-17T15:36:00Z">
              <w:tcPr>
                <w:tcW w:w="990" w:type="dxa"/>
                <w:tcBorders>
                  <w:top w:val="single" w:sz="4" w:space="0" w:color="auto"/>
                  <w:left w:val="single" w:sz="4" w:space="0" w:color="auto"/>
                  <w:bottom w:val="single" w:sz="4" w:space="0" w:color="auto"/>
                  <w:right w:val="single" w:sz="4" w:space="0" w:color="auto"/>
                </w:tcBorders>
              </w:tcPr>
            </w:tcPrChange>
          </w:tcPr>
          <w:p w14:paraId="4886A257"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Change w:id="547" w:author="Shewmaker, Michael@Energy" w:date="2018-10-17T15:36:00Z">
              <w:tcPr>
                <w:tcW w:w="1312" w:type="dxa"/>
                <w:tcBorders>
                  <w:top w:val="single" w:sz="4" w:space="0" w:color="auto"/>
                  <w:left w:val="single" w:sz="4" w:space="0" w:color="auto"/>
                  <w:bottom w:val="single" w:sz="4" w:space="0" w:color="auto"/>
                </w:tcBorders>
              </w:tcPr>
            </w:tcPrChange>
          </w:tcPr>
          <w:p w14:paraId="4886A258" w14:textId="77777777" w:rsidR="00CC2306" w:rsidRPr="00F3441B" w:rsidRDefault="00CC2306" w:rsidP="00CC2306">
            <w:pPr>
              <w:keepNext/>
              <w:jc w:val="center"/>
              <w:rPr>
                <w:rFonts w:ascii="Calibri" w:hAnsi="Calibri"/>
                <w:sz w:val="18"/>
                <w:szCs w:val="18"/>
              </w:rPr>
            </w:pPr>
          </w:p>
        </w:tc>
      </w:tr>
      <w:tr w:rsidR="00CC2306" w:rsidRPr="009B3A0C" w14:paraId="4886A25D" w14:textId="77777777" w:rsidTr="00541BFD">
        <w:trPr>
          <w:gridAfter w:val="1"/>
          <w:wAfter w:w="37" w:type="dxa"/>
          <w:cantSplit/>
          <w:trHeight w:val="291"/>
          <w:trPrChange w:id="548"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49"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5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50"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5B" w14:textId="77777777" w:rsidR="00CC2306" w:rsidRDefault="00CC2306" w:rsidP="00FD271A">
            <w:pPr>
              <w:keepNext/>
              <w:rPr>
                <w:rFonts w:ascii="Calibri" w:hAnsi="Calibri"/>
                <w:sz w:val="18"/>
                <w:szCs w:val="18"/>
              </w:rPr>
            </w:pPr>
            <w:r>
              <w:rPr>
                <w:rFonts w:ascii="Calibri" w:hAnsi="Calibri"/>
                <w:sz w:val="18"/>
                <w:szCs w:val="18"/>
              </w:rPr>
              <w:t>Existing +</w:t>
            </w:r>
            <w:r w:rsidRPr="009B3A0C">
              <w:rPr>
                <w:rFonts w:ascii="Calibri" w:hAnsi="Calibri"/>
                <w:sz w:val="18"/>
                <w:szCs w:val="18"/>
              </w:rPr>
              <w:t xml:space="preserve"> Proposed Fenestration Area</w:t>
            </w:r>
          </w:p>
        </w:tc>
        <w:tc>
          <w:tcPr>
            <w:tcW w:w="2011" w:type="dxa"/>
            <w:gridSpan w:val="2"/>
            <w:tcBorders>
              <w:top w:val="single" w:sz="4" w:space="0" w:color="auto"/>
              <w:left w:val="single" w:sz="4" w:space="0" w:color="auto"/>
              <w:bottom w:val="single" w:sz="4" w:space="0" w:color="auto"/>
            </w:tcBorders>
            <w:vAlign w:val="center"/>
            <w:tcPrChange w:id="551" w:author="Shewmaker, Michael@Energy" w:date="2018-10-17T15:36:00Z">
              <w:tcPr>
                <w:tcW w:w="2302" w:type="dxa"/>
                <w:gridSpan w:val="2"/>
                <w:tcBorders>
                  <w:top w:val="single" w:sz="4" w:space="0" w:color="auto"/>
                  <w:left w:val="single" w:sz="4" w:space="0" w:color="auto"/>
                  <w:bottom w:val="single" w:sz="4" w:space="0" w:color="auto"/>
                </w:tcBorders>
                <w:vAlign w:val="center"/>
              </w:tcPr>
            </w:tcPrChange>
          </w:tcPr>
          <w:p w14:paraId="4886A25C" w14:textId="77777777" w:rsidR="00CC2306" w:rsidRPr="009B3A0C" w:rsidRDefault="00CC2306" w:rsidP="00CC2306">
            <w:pPr>
              <w:keepNext/>
              <w:jc w:val="center"/>
              <w:rPr>
                <w:rFonts w:ascii="Calibri" w:hAnsi="Calibri"/>
                <w:sz w:val="18"/>
                <w:szCs w:val="18"/>
              </w:rPr>
            </w:pPr>
          </w:p>
        </w:tc>
      </w:tr>
      <w:tr w:rsidR="00CC2306" w:rsidRPr="009B3A0C" w14:paraId="4886A261" w14:textId="77777777" w:rsidTr="00541BFD">
        <w:trPr>
          <w:gridAfter w:val="1"/>
          <w:wAfter w:w="37" w:type="dxa"/>
          <w:cantSplit/>
          <w:trHeight w:val="291"/>
          <w:trPrChange w:id="552"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53"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5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54"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5F" w14:textId="77777777" w:rsidR="00CC2306" w:rsidRDefault="00CC2306" w:rsidP="00FD271A">
            <w:pPr>
              <w:keepNext/>
              <w:rPr>
                <w:rFonts w:ascii="Calibri" w:hAnsi="Calibri"/>
                <w:sz w:val="18"/>
                <w:szCs w:val="18"/>
              </w:rPr>
            </w:pPr>
            <w:r w:rsidRPr="009B3A0C">
              <w:rPr>
                <w:rFonts w:ascii="Calibri" w:hAnsi="Calibri"/>
                <w:sz w:val="18"/>
                <w:szCs w:val="18"/>
              </w:rPr>
              <w:t>Maximum Allowed Fenestration Area</w:t>
            </w:r>
          </w:p>
        </w:tc>
        <w:tc>
          <w:tcPr>
            <w:tcW w:w="2011" w:type="dxa"/>
            <w:gridSpan w:val="2"/>
            <w:tcBorders>
              <w:top w:val="single" w:sz="4" w:space="0" w:color="auto"/>
              <w:left w:val="single" w:sz="4" w:space="0" w:color="auto"/>
              <w:bottom w:val="single" w:sz="4" w:space="0" w:color="auto"/>
            </w:tcBorders>
            <w:vAlign w:val="center"/>
            <w:tcPrChange w:id="555" w:author="Shewmaker, Michael@Energy" w:date="2018-10-17T15:36:00Z">
              <w:tcPr>
                <w:tcW w:w="2302" w:type="dxa"/>
                <w:gridSpan w:val="2"/>
                <w:tcBorders>
                  <w:top w:val="single" w:sz="4" w:space="0" w:color="auto"/>
                  <w:left w:val="single" w:sz="4" w:space="0" w:color="auto"/>
                  <w:bottom w:val="single" w:sz="4" w:space="0" w:color="auto"/>
                </w:tcBorders>
                <w:vAlign w:val="center"/>
              </w:tcPr>
            </w:tcPrChange>
          </w:tcPr>
          <w:p w14:paraId="4886A260" w14:textId="77777777" w:rsidR="00CC2306" w:rsidRPr="009B3A0C" w:rsidRDefault="00CC2306" w:rsidP="00CC2306">
            <w:pPr>
              <w:keepNext/>
              <w:jc w:val="center"/>
              <w:rPr>
                <w:rFonts w:ascii="Calibri" w:hAnsi="Calibri"/>
                <w:sz w:val="18"/>
                <w:szCs w:val="18"/>
              </w:rPr>
            </w:pPr>
          </w:p>
        </w:tc>
      </w:tr>
      <w:tr w:rsidR="00CC2306" w14:paraId="4886A265" w14:textId="77777777" w:rsidTr="00541BFD">
        <w:trPr>
          <w:gridAfter w:val="1"/>
          <w:wAfter w:w="37" w:type="dxa"/>
          <w:cantSplit/>
          <w:trHeight w:val="291"/>
          <w:trPrChange w:id="556"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57"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6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558"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63" w14:textId="05CDD539"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559"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64" w14:textId="77777777" w:rsidR="00CC2306" w:rsidRDefault="00CC2306" w:rsidP="00CC2306">
            <w:pPr>
              <w:keepNext/>
              <w:rPr>
                <w:rFonts w:ascii="Calibri" w:hAnsi="Calibri"/>
                <w:sz w:val="18"/>
                <w:szCs w:val="18"/>
              </w:rPr>
            </w:pPr>
            <w:r>
              <w:rPr>
                <w:rFonts w:ascii="Calibri" w:hAnsi="Calibri"/>
                <w:sz w:val="18"/>
                <w:szCs w:val="18"/>
              </w:rPr>
              <w:t xml:space="preserve"> </w:t>
            </w:r>
          </w:p>
        </w:tc>
      </w:tr>
      <w:tr w:rsidR="00CC2306" w:rsidRPr="009B3A0C" w14:paraId="4886A269" w14:textId="77777777" w:rsidTr="00541BFD">
        <w:trPr>
          <w:gridAfter w:val="1"/>
          <w:wAfter w:w="37" w:type="dxa"/>
          <w:cantSplit/>
          <w:trHeight w:val="291"/>
          <w:trPrChange w:id="560"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61"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6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62"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67" w14:textId="77777777" w:rsidR="00CC2306" w:rsidRDefault="00CC2306" w:rsidP="00FD271A">
            <w:pPr>
              <w:keepNext/>
              <w:rPr>
                <w:rFonts w:ascii="Calibri" w:hAnsi="Calibri"/>
                <w:sz w:val="18"/>
                <w:szCs w:val="18"/>
              </w:rPr>
            </w:pPr>
            <w:r>
              <w:rPr>
                <w:rFonts w:ascii="Calibri" w:hAnsi="Calibri"/>
                <w:sz w:val="18"/>
                <w:szCs w:val="18"/>
              </w:rPr>
              <w:t>Existing + Proposed West-Facing Fenestration Area</w:t>
            </w:r>
          </w:p>
        </w:tc>
        <w:tc>
          <w:tcPr>
            <w:tcW w:w="2011" w:type="dxa"/>
            <w:gridSpan w:val="2"/>
            <w:tcBorders>
              <w:top w:val="single" w:sz="4" w:space="0" w:color="auto"/>
              <w:left w:val="single" w:sz="4" w:space="0" w:color="auto"/>
              <w:bottom w:val="single" w:sz="4" w:space="0" w:color="auto"/>
            </w:tcBorders>
            <w:vAlign w:val="bottom"/>
            <w:tcPrChange w:id="563" w:author="Shewmaker, Michael@Energy" w:date="2018-10-17T15:36:00Z">
              <w:tcPr>
                <w:tcW w:w="2302" w:type="dxa"/>
                <w:gridSpan w:val="2"/>
                <w:tcBorders>
                  <w:top w:val="single" w:sz="4" w:space="0" w:color="auto"/>
                  <w:left w:val="single" w:sz="4" w:space="0" w:color="auto"/>
                  <w:bottom w:val="single" w:sz="4" w:space="0" w:color="auto"/>
                </w:tcBorders>
                <w:vAlign w:val="bottom"/>
              </w:tcPr>
            </w:tcPrChange>
          </w:tcPr>
          <w:p w14:paraId="4886A268" w14:textId="77777777" w:rsidR="00CC2306" w:rsidRPr="009B3A0C" w:rsidRDefault="00CC2306" w:rsidP="00CC2306">
            <w:pPr>
              <w:keepNext/>
              <w:jc w:val="center"/>
              <w:rPr>
                <w:rFonts w:ascii="Calibri" w:hAnsi="Calibri"/>
                <w:sz w:val="18"/>
                <w:szCs w:val="18"/>
              </w:rPr>
            </w:pPr>
          </w:p>
        </w:tc>
      </w:tr>
      <w:tr w:rsidR="00CC2306" w:rsidRPr="009B3A0C" w14:paraId="4886A26D" w14:textId="77777777" w:rsidTr="00541BFD">
        <w:trPr>
          <w:gridAfter w:val="1"/>
          <w:wAfter w:w="37" w:type="dxa"/>
          <w:cantSplit/>
          <w:trHeight w:val="291"/>
          <w:trPrChange w:id="564"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65"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6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66"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6B" w14:textId="77777777" w:rsidR="00CC2306" w:rsidRDefault="00CC2306" w:rsidP="00FD271A">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1" w:type="dxa"/>
            <w:gridSpan w:val="2"/>
            <w:tcBorders>
              <w:top w:val="single" w:sz="4" w:space="0" w:color="auto"/>
              <w:left w:val="single" w:sz="4" w:space="0" w:color="auto"/>
              <w:bottom w:val="single" w:sz="4" w:space="0" w:color="auto"/>
            </w:tcBorders>
            <w:vAlign w:val="bottom"/>
            <w:tcPrChange w:id="567" w:author="Shewmaker, Michael@Energy" w:date="2018-10-17T15:36:00Z">
              <w:tcPr>
                <w:tcW w:w="2302" w:type="dxa"/>
                <w:gridSpan w:val="2"/>
                <w:tcBorders>
                  <w:top w:val="single" w:sz="4" w:space="0" w:color="auto"/>
                  <w:left w:val="single" w:sz="4" w:space="0" w:color="auto"/>
                  <w:bottom w:val="single" w:sz="4" w:space="0" w:color="auto"/>
                </w:tcBorders>
                <w:vAlign w:val="bottom"/>
              </w:tcPr>
            </w:tcPrChange>
          </w:tcPr>
          <w:p w14:paraId="4886A26C" w14:textId="77777777" w:rsidR="00CC2306" w:rsidRPr="009B3A0C" w:rsidRDefault="00CC2306" w:rsidP="00CC2306">
            <w:pPr>
              <w:keepNext/>
              <w:jc w:val="center"/>
              <w:rPr>
                <w:rFonts w:ascii="Calibri" w:hAnsi="Calibri"/>
                <w:sz w:val="18"/>
                <w:szCs w:val="18"/>
              </w:rPr>
            </w:pPr>
          </w:p>
        </w:tc>
      </w:tr>
      <w:tr w:rsidR="00CC2306" w14:paraId="4886A271" w14:textId="77777777" w:rsidTr="00541BFD">
        <w:trPr>
          <w:gridAfter w:val="1"/>
          <w:wAfter w:w="37" w:type="dxa"/>
          <w:cantSplit/>
          <w:trHeight w:val="291"/>
          <w:trPrChange w:id="568"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69"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6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570"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6F" w14:textId="4479AE65"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571"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70" w14:textId="77777777" w:rsidR="00CC2306" w:rsidRDefault="00CC2306" w:rsidP="00CC2306">
            <w:pPr>
              <w:keepNext/>
              <w:rPr>
                <w:rFonts w:ascii="Calibri" w:hAnsi="Calibri"/>
                <w:sz w:val="18"/>
                <w:szCs w:val="18"/>
              </w:rPr>
            </w:pPr>
          </w:p>
        </w:tc>
      </w:tr>
      <w:tr w:rsidR="00CC2306" w:rsidRPr="009B3A0C" w14:paraId="4886A275" w14:textId="77777777" w:rsidTr="00541BFD">
        <w:trPr>
          <w:gridAfter w:val="1"/>
          <w:wAfter w:w="37" w:type="dxa"/>
          <w:cantSplit/>
          <w:trHeight w:val="291"/>
          <w:trPrChange w:id="572"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73"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7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74"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73" w14:textId="77777777" w:rsidR="00CC2306" w:rsidRDefault="00CC2306" w:rsidP="00FD271A">
            <w:pPr>
              <w:keepNext/>
              <w:rPr>
                <w:rFonts w:ascii="Calibri" w:hAnsi="Calibri"/>
                <w:sz w:val="18"/>
                <w:szCs w:val="18"/>
              </w:rPr>
            </w:pPr>
            <w:r>
              <w:rPr>
                <w:rFonts w:ascii="Calibri" w:hAnsi="Calibri"/>
                <w:sz w:val="18"/>
                <w:szCs w:val="18"/>
              </w:rPr>
              <w:t>Proposed Fenestration U-factor (Windows)</w:t>
            </w:r>
          </w:p>
        </w:tc>
        <w:tc>
          <w:tcPr>
            <w:tcW w:w="2011" w:type="dxa"/>
            <w:gridSpan w:val="2"/>
            <w:tcBorders>
              <w:top w:val="single" w:sz="4" w:space="0" w:color="auto"/>
              <w:left w:val="single" w:sz="4" w:space="0" w:color="auto"/>
              <w:bottom w:val="single" w:sz="4" w:space="0" w:color="auto"/>
            </w:tcBorders>
            <w:vAlign w:val="center"/>
            <w:tcPrChange w:id="575" w:author="Shewmaker, Michael@Energy" w:date="2018-10-17T15:36:00Z">
              <w:tcPr>
                <w:tcW w:w="2302" w:type="dxa"/>
                <w:gridSpan w:val="2"/>
                <w:tcBorders>
                  <w:top w:val="single" w:sz="4" w:space="0" w:color="auto"/>
                  <w:left w:val="single" w:sz="4" w:space="0" w:color="auto"/>
                  <w:bottom w:val="single" w:sz="4" w:space="0" w:color="auto"/>
                </w:tcBorders>
                <w:vAlign w:val="center"/>
              </w:tcPr>
            </w:tcPrChange>
          </w:tcPr>
          <w:p w14:paraId="4886A274" w14:textId="77777777" w:rsidR="00CC2306" w:rsidRPr="009B3A0C" w:rsidRDefault="00CC2306" w:rsidP="00CC2306">
            <w:pPr>
              <w:keepNext/>
              <w:jc w:val="center"/>
              <w:rPr>
                <w:rFonts w:ascii="Calibri" w:hAnsi="Calibri"/>
                <w:sz w:val="18"/>
                <w:szCs w:val="18"/>
              </w:rPr>
            </w:pPr>
          </w:p>
        </w:tc>
      </w:tr>
      <w:tr w:rsidR="00CC2306" w:rsidRPr="009B3A0C" w14:paraId="4886A279" w14:textId="77777777" w:rsidTr="00541BFD">
        <w:trPr>
          <w:gridAfter w:val="1"/>
          <w:wAfter w:w="37" w:type="dxa"/>
          <w:cantSplit/>
          <w:trHeight w:val="291"/>
          <w:trPrChange w:id="576"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77"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7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78"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77" w14:textId="77777777" w:rsidR="00CC2306" w:rsidRDefault="00CC2306" w:rsidP="00FD271A">
            <w:pPr>
              <w:keepNext/>
              <w:rPr>
                <w:rFonts w:ascii="Calibri" w:hAnsi="Calibri"/>
                <w:sz w:val="18"/>
                <w:szCs w:val="18"/>
              </w:rPr>
            </w:pPr>
            <w:r>
              <w:rPr>
                <w:rFonts w:ascii="Calibri" w:hAnsi="Calibri"/>
                <w:sz w:val="18"/>
                <w:szCs w:val="18"/>
              </w:rPr>
              <w:t>Required Fenestration U-factor (Windows)</w:t>
            </w:r>
          </w:p>
        </w:tc>
        <w:tc>
          <w:tcPr>
            <w:tcW w:w="2011" w:type="dxa"/>
            <w:gridSpan w:val="2"/>
            <w:tcBorders>
              <w:top w:val="single" w:sz="4" w:space="0" w:color="auto"/>
              <w:left w:val="single" w:sz="4" w:space="0" w:color="auto"/>
              <w:bottom w:val="single" w:sz="4" w:space="0" w:color="auto"/>
            </w:tcBorders>
            <w:vAlign w:val="bottom"/>
            <w:tcPrChange w:id="579" w:author="Shewmaker, Michael@Energy" w:date="2018-10-17T15:36:00Z">
              <w:tcPr>
                <w:tcW w:w="2302" w:type="dxa"/>
                <w:gridSpan w:val="2"/>
                <w:tcBorders>
                  <w:top w:val="single" w:sz="4" w:space="0" w:color="auto"/>
                  <w:left w:val="single" w:sz="4" w:space="0" w:color="auto"/>
                  <w:bottom w:val="single" w:sz="4" w:space="0" w:color="auto"/>
                </w:tcBorders>
                <w:vAlign w:val="bottom"/>
              </w:tcPr>
            </w:tcPrChange>
          </w:tcPr>
          <w:p w14:paraId="4886A278" w14:textId="77777777" w:rsidR="00CC2306" w:rsidRPr="009B3A0C" w:rsidRDefault="00CC2306" w:rsidP="00CC2306">
            <w:pPr>
              <w:keepNext/>
              <w:jc w:val="center"/>
              <w:rPr>
                <w:rFonts w:ascii="Calibri" w:hAnsi="Calibri"/>
                <w:sz w:val="18"/>
                <w:szCs w:val="18"/>
              </w:rPr>
            </w:pPr>
          </w:p>
        </w:tc>
      </w:tr>
      <w:tr w:rsidR="00CC2306" w14:paraId="4886A27D" w14:textId="77777777" w:rsidTr="00541BFD">
        <w:trPr>
          <w:gridAfter w:val="1"/>
          <w:wAfter w:w="37" w:type="dxa"/>
          <w:cantSplit/>
          <w:trHeight w:val="291"/>
          <w:trPrChange w:id="580"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81"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7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582"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7B" w14:textId="0B243C7F"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583"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7C" w14:textId="77777777" w:rsidR="00CC2306" w:rsidRDefault="00CC2306" w:rsidP="00CC2306">
            <w:pPr>
              <w:keepNext/>
              <w:rPr>
                <w:rFonts w:ascii="Calibri" w:hAnsi="Calibri"/>
                <w:sz w:val="18"/>
                <w:szCs w:val="18"/>
              </w:rPr>
            </w:pPr>
          </w:p>
        </w:tc>
      </w:tr>
      <w:tr w:rsidR="00CC2306" w:rsidRPr="009B3A0C" w14:paraId="4886A281" w14:textId="77777777" w:rsidTr="00541BFD">
        <w:trPr>
          <w:gridAfter w:val="1"/>
          <w:wAfter w:w="37" w:type="dxa"/>
          <w:cantSplit/>
          <w:trHeight w:val="291"/>
          <w:trPrChange w:id="584"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85"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7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86"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7F" w14:textId="77777777" w:rsidR="00CC2306" w:rsidRDefault="00CC2306" w:rsidP="00FD271A">
            <w:pPr>
              <w:keepNext/>
              <w:rPr>
                <w:rFonts w:ascii="Calibri" w:hAnsi="Calibri"/>
                <w:sz w:val="18"/>
                <w:szCs w:val="18"/>
              </w:rPr>
            </w:pPr>
            <w:r>
              <w:rPr>
                <w:rFonts w:ascii="Calibri" w:hAnsi="Calibri"/>
                <w:sz w:val="18"/>
                <w:szCs w:val="18"/>
              </w:rPr>
              <w:t>Proposed Fenestration SHGC (Windows)</w:t>
            </w:r>
          </w:p>
        </w:tc>
        <w:tc>
          <w:tcPr>
            <w:tcW w:w="2011" w:type="dxa"/>
            <w:gridSpan w:val="2"/>
            <w:tcBorders>
              <w:top w:val="single" w:sz="4" w:space="0" w:color="auto"/>
              <w:left w:val="single" w:sz="4" w:space="0" w:color="auto"/>
              <w:bottom w:val="single" w:sz="4" w:space="0" w:color="auto"/>
            </w:tcBorders>
            <w:vAlign w:val="bottom"/>
            <w:tcPrChange w:id="587" w:author="Shewmaker, Michael@Energy" w:date="2018-10-17T15:36:00Z">
              <w:tcPr>
                <w:tcW w:w="2302" w:type="dxa"/>
                <w:gridSpan w:val="2"/>
                <w:tcBorders>
                  <w:top w:val="single" w:sz="4" w:space="0" w:color="auto"/>
                  <w:left w:val="single" w:sz="4" w:space="0" w:color="auto"/>
                  <w:bottom w:val="single" w:sz="4" w:space="0" w:color="auto"/>
                </w:tcBorders>
                <w:vAlign w:val="bottom"/>
              </w:tcPr>
            </w:tcPrChange>
          </w:tcPr>
          <w:p w14:paraId="4886A280" w14:textId="77777777" w:rsidR="00CC2306" w:rsidRPr="009B3A0C" w:rsidRDefault="00CC2306" w:rsidP="00CC2306">
            <w:pPr>
              <w:keepNext/>
              <w:jc w:val="center"/>
              <w:rPr>
                <w:rFonts w:ascii="Calibri" w:hAnsi="Calibri"/>
                <w:sz w:val="18"/>
                <w:szCs w:val="18"/>
              </w:rPr>
            </w:pPr>
          </w:p>
        </w:tc>
      </w:tr>
      <w:tr w:rsidR="00CC2306" w:rsidRPr="009B3A0C" w14:paraId="4886A285" w14:textId="77777777" w:rsidTr="00541BFD">
        <w:trPr>
          <w:gridAfter w:val="1"/>
          <w:wAfter w:w="37" w:type="dxa"/>
          <w:cantSplit/>
          <w:trHeight w:val="291"/>
          <w:trPrChange w:id="588"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89"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8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90"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83" w14:textId="77777777" w:rsidR="00CC2306" w:rsidRDefault="00CC2306" w:rsidP="00FD271A">
            <w:pPr>
              <w:keepNext/>
              <w:rPr>
                <w:rFonts w:ascii="Calibri" w:hAnsi="Calibri"/>
                <w:sz w:val="18"/>
                <w:szCs w:val="18"/>
              </w:rPr>
            </w:pPr>
            <w:r>
              <w:rPr>
                <w:rFonts w:ascii="Calibri" w:hAnsi="Calibri"/>
                <w:sz w:val="18"/>
                <w:szCs w:val="18"/>
              </w:rPr>
              <w:t>Required Fenestration SHGC (Windows)</w:t>
            </w:r>
          </w:p>
        </w:tc>
        <w:tc>
          <w:tcPr>
            <w:tcW w:w="2011" w:type="dxa"/>
            <w:gridSpan w:val="2"/>
            <w:tcBorders>
              <w:top w:val="single" w:sz="4" w:space="0" w:color="auto"/>
              <w:left w:val="single" w:sz="4" w:space="0" w:color="auto"/>
              <w:bottom w:val="single" w:sz="4" w:space="0" w:color="auto"/>
            </w:tcBorders>
            <w:vAlign w:val="bottom"/>
            <w:tcPrChange w:id="591" w:author="Shewmaker, Michael@Energy" w:date="2018-10-17T15:36:00Z">
              <w:tcPr>
                <w:tcW w:w="2302" w:type="dxa"/>
                <w:gridSpan w:val="2"/>
                <w:tcBorders>
                  <w:top w:val="single" w:sz="4" w:space="0" w:color="auto"/>
                  <w:left w:val="single" w:sz="4" w:space="0" w:color="auto"/>
                  <w:bottom w:val="single" w:sz="4" w:space="0" w:color="auto"/>
                </w:tcBorders>
                <w:vAlign w:val="bottom"/>
              </w:tcPr>
            </w:tcPrChange>
          </w:tcPr>
          <w:p w14:paraId="4886A284" w14:textId="77777777" w:rsidR="00CC2306" w:rsidRPr="009B3A0C" w:rsidRDefault="00CC2306" w:rsidP="00CC2306">
            <w:pPr>
              <w:keepNext/>
              <w:jc w:val="center"/>
              <w:rPr>
                <w:rFonts w:ascii="Calibri" w:hAnsi="Calibri"/>
                <w:sz w:val="18"/>
                <w:szCs w:val="18"/>
              </w:rPr>
            </w:pPr>
          </w:p>
        </w:tc>
      </w:tr>
      <w:tr w:rsidR="00CC2306" w14:paraId="4886A289" w14:textId="77777777" w:rsidTr="00541BFD">
        <w:trPr>
          <w:gridAfter w:val="1"/>
          <w:wAfter w:w="37" w:type="dxa"/>
          <w:cantSplit/>
          <w:trHeight w:val="291"/>
          <w:trPrChange w:id="592"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93"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8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594"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87" w14:textId="08317DE0"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595"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88" w14:textId="77777777" w:rsidR="00CC2306" w:rsidRDefault="00CC2306" w:rsidP="00CC2306">
            <w:pPr>
              <w:keepNext/>
              <w:rPr>
                <w:rFonts w:ascii="Calibri" w:hAnsi="Calibri"/>
                <w:sz w:val="18"/>
                <w:szCs w:val="18"/>
              </w:rPr>
            </w:pPr>
          </w:p>
        </w:tc>
      </w:tr>
      <w:tr w:rsidR="00CC2306" w14:paraId="4886A28D" w14:textId="77777777" w:rsidTr="00541BFD">
        <w:trPr>
          <w:gridAfter w:val="1"/>
          <w:wAfter w:w="37" w:type="dxa"/>
          <w:cantSplit/>
          <w:trHeight w:val="291"/>
          <w:trPrChange w:id="596"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97"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8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98"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8B" w14:textId="77777777" w:rsidR="00CC2306" w:rsidRDefault="00CC2306" w:rsidP="00FD271A">
            <w:pPr>
              <w:keepNext/>
              <w:rPr>
                <w:rFonts w:ascii="Calibri" w:hAnsi="Calibri"/>
                <w:sz w:val="18"/>
                <w:szCs w:val="18"/>
              </w:rPr>
            </w:pPr>
            <w:r>
              <w:rPr>
                <w:rFonts w:ascii="Calibri" w:hAnsi="Calibri"/>
                <w:sz w:val="18"/>
                <w:szCs w:val="18"/>
              </w:rPr>
              <w:t>Proposed Fenestration U-factor (Skylights)</w:t>
            </w:r>
          </w:p>
        </w:tc>
        <w:tc>
          <w:tcPr>
            <w:tcW w:w="2011" w:type="dxa"/>
            <w:gridSpan w:val="2"/>
            <w:tcBorders>
              <w:top w:val="single" w:sz="4" w:space="0" w:color="auto"/>
              <w:left w:val="single" w:sz="4" w:space="0" w:color="auto"/>
              <w:bottom w:val="single" w:sz="4" w:space="0" w:color="auto"/>
            </w:tcBorders>
            <w:tcPrChange w:id="599" w:author="Shewmaker, Michael@Energy" w:date="2018-10-17T15:36:00Z">
              <w:tcPr>
                <w:tcW w:w="2302" w:type="dxa"/>
                <w:gridSpan w:val="2"/>
                <w:tcBorders>
                  <w:top w:val="single" w:sz="4" w:space="0" w:color="auto"/>
                  <w:left w:val="single" w:sz="4" w:space="0" w:color="auto"/>
                  <w:bottom w:val="single" w:sz="4" w:space="0" w:color="auto"/>
                </w:tcBorders>
              </w:tcPr>
            </w:tcPrChange>
          </w:tcPr>
          <w:p w14:paraId="4886A28C" w14:textId="77777777" w:rsidR="00CC2306" w:rsidRDefault="00CC2306" w:rsidP="00CC2306">
            <w:pPr>
              <w:keepNext/>
              <w:rPr>
                <w:rFonts w:ascii="Calibri" w:hAnsi="Calibri"/>
                <w:sz w:val="18"/>
                <w:szCs w:val="18"/>
              </w:rPr>
            </w:pPr>
          </w:p>
        </w:tc>
      </w:tr>
      <w:tr w:rsidR="00CC2306" w14:paraId="4886A291" w14:textId="77777777" w:rsidTr="00541BFD">
        <w:trPr>
          <w:gridAfter w:val="1"/>
          <w:wAfter w:w="37" w:type="dxa"/>
          <w:cantSplit/>
          <w:trHeight w:val="291"/>
          <w:trPrChange w:id="600"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601"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8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602"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8F" w14:textId="77777777" w:rsidR="00CC2306" w:rsidRDefault="00CC2306" w:rsidP="00FD271A">
            <w:pPr>
              <w:keepNext/>
              <w:rPr>
                <w:rFonts w:ascii="Calibri" w:hAnsi="Calibri"/>
                <w:sz w:val="18"/>
                <w:szCs w:val="18"/>
              </w:rPr>
            </w:pPr>
            <w:r>
              <w:rPr>
                <w:rFonts w:ascii="Calibri" w:hAnsi="Calibri"/>
                <w:sz w:val="18"/>
                <w:szCs w:val="18"/>
              </w:rPr>
              <w:t>Required Fenestration U-factor (Skylights)</w:t>
            </w:r>
          </w:p>
        </w:tc>
        <w:tc>
          <w:tcPr>
            <w:tcW w:w="2011" w:type="dxa"/>
            <w:gridSpan w:val="2"/>
            <w:tcBorders>
              <w:top w:val="single" w:sz="4" w:space="0" w:color="auto"/>
              <w:left w:val="single" w:sz="4" w:space="0" w:color="auto"/>
              <w:bottom w:val="single" w:sz="4" w:space="0" w:color="auto"/>
            </w:tcBorders>
            <w:tcPrChange w:id="603" w:author="Shewmaker, Michael@Energy" w:date="2018-10-17T15:36:00Z">
              <w:tcPr>
                <w:tcW w:w="2302" w:type="dxa"/>
                <w:gridSpan w:val="2"/>
                <w:tcBorders>
                  <w:top w:val="single" w:sz="4" w:space="0" w:color="auto"/>
                  <w:left w:val="single" w:sz="4" w:space="0" w:color="auto"/>
                  <w:bottom w:val="single" w:sz="4" w:space="0" w:color="auto"/>
                </w:tcBorders>
              </w:tcPr>
            </w:tcPrChange>
          </w:tcPr>
          <w:p w14:paraId="4886A290" w14:textId="77777777" w:rsidR="00CC2306" w:rsidRDefault="00CC2306" w:rsidP="00CC2306">
            <w:pPr>
              <w:keepNext/>
              <w:rPr>
                <w:rFonts w:ascii="Calibri" w:hAnsi="Calibri"/>
                <w:sz w:val="18"/>
                <w:szCs w:val="18"/>
              </w:rPr>
            </w:pPr>
          </w:p>
        </w:tc>
      </w:tr>
      <w:tr w:rsidR="00CC2306" w:rsidRPr="006A4DC7" w14:paraId="4886A295" w14:textId="77777777" w:rsidTr="00541BFD">
        <w:trPr>
          <w:gridAfter w:val="1"/>
          <w:wAfter w:w="37" w:type="dxa"/>
          <w:cantSplit/>
          <w:trHeight w:val="291"/>
          <w:trPrChange w:id="604"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605"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92"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606"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93" w14:textId="6DB6B484"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607"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94" w14:textId="77777777" w:rsidR="00CC2306" w:rsidRPr="006A4DC7" w:rsidRDefault="00CC2306" w:rsidP="00CC2306">
            <w:pPr>
              <w:keepNext/>
              <w:rPr>
                <w:rFonts w:ascii="Calibri" w:hAnsi="Calibri"/>
                <w:sz w:val="18"/>
                <w:szCs w:val="18"/>
              </w:rPr>
            </w:pPr>
          </w:p>
        </w:tc>
      </w:tr>
      <w:tr w:rsidR="00CC2306" w14:paraId="4886A299" w14:textId="77777777" w:rsidTr="00541BFD">
        <w:trPr>
          <w:gridAfter w:val="1"/>
          <w:wAfter w:w="37" w:type="dxa"/>
          <w:cantSplit/>
          <w:trHeight w:val="291"/>
          <w:trPrChange w:id="608"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609"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96"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610"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97" w14:textId="77777777" w:rsidR="00CC2306" w:rsidRDefault="00CC2306" w:rsidP="00FD271A">
            <w:pPr>
              <w:keepNext/>
              <w:rPr>
                <w:rFonts w:ascii="Calibri" w:hAnsi="Calibri"/>
                <w:sz w:val="18"/>
                <w:szCs w:val="18"/>
              </w:rPr>
            </w:pPr>
            <w:r>
              <w:rPr>
                <w:rFonts w:ascii="Calibri" w:hAnsi="Calibri"/>
                <w:sz w:val="18"/>
                <w:szCs w:val="18"/>
              </w:rPr>
              <w:t>Proposed Fenestration SHGC (Skylights)</w:t>
            </w:r>
          </w:p>
        </w:tc>
        <w:tc>
          <w:tcPr>
            <w:tcW w:w="2011" w:type="dxa"/>
            <w:gridSpan w:val="2"/>
            <w:tcBorders>
              <w:top w:val="single" w:sz="4" w:space="0" w:color="auto"/>
              <w:left w:val="single" w:sz="4" w:space="0" w:color="auto"/>
              <w:bottom w:val="single" w:sz="4" w:space="0" w:color="auto"/>
            </w:tcBorders>
            <w:tcPrChange w:id="611" w:author="Shewmaker, Michael@Energy" w:date="2018-10-17T15:36:00Z">
              <w:tcPr>
                <w:tcW w:w="2302" w:type="dxa"/>
                <w:gridSpan w:val="2"/>
                <w:tcBorders>
                  <w:top w:val="single" w:sz="4" w:space="0" w:color="auto"/>
                  <w:left w:val="single" w:sz="4" w:space="0" w:color="auto"/>
                  <w:bottom w:val="single" w:sz="4" w:space="0" w:color="auto"/>
                </w:tcBorders>
              </w:tcPr>
            </w:tcPrChange>
          </w:tcPr>
          <w:p w14:paraId="4886A298" w14:textId="77777777" w:rsidR="00CC2306" w:rsidRDefault="00CC2306" w:rsidP="00CC2306">
            <w:pPr>
              <w:keepNext/>
              <w:rPr>
                <w:rFonts w:ascii="Calibri" w:hAnsi="Calibri"/>
                <w:sz w:val="18"/>
                <w:szCs w:val="18"/>
              </w:rPr>
            </w:pPr>
          </w:p>
        </w:tc>
      </w:tr>
      <w:tr w:rsidR="00CC2306" w14:paraId="4886A29D" w14:textId="77777777" w:rsidTr="00541BFD">
        <w:trPr>
          <w:gridAfter w:val="1"/>
          <w:wAfter w:w="37" w:type="dxa"/>
          <w:cantSplit/>
          <w:trHeight w:val="291"/>
          <w:trPrChange w:id="612"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613"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9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614"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9B" w14:textId="77777777" w:rsidR="00CC2306" w:rsidRDefault="00CC2306" w:rsidP="00FD271A">
            <w:pPr>
              <w:keepNext/>
              <w:rPr>
                <w:rFonts w:ascii="Calibri" w:hAnsi="Calibri"/>
                <w:sz w:val="18"/>
                <w:szCs w:val="18"/>
              </w:rPr>
            </w:pPr>
            <w:r>
              <w:rPr>
                <w:rFonts w:ascii="Calibri" w:hAnsi="Calibri"/>
                <w:sz w:val="18"/>
                <w:szCs w:val="18"/>
              </w:rPr>
              <w:t>Required Fenestration SHGC (Skylights)</w:t>
            </w:r>
          </w:p>
        </w:tc>
        <w:tc>
          <w:tcPr>
            <w:tcW w:w="2011" w:type="dxa"/>
            <w:gridSpan w:val="2"/>
            <w:tcBorders>
              <w:top w:val="single" w:sz="4" w:space="0" w:color="auto"/>
              <w:left w:val="single" w:sz="4" w:space="0" w:color="auto"/>
              <w:bottom w:val="single" w:sz="4" w:space="0" w:color="auto"/>
            </w:tcBorders>
            <w:tcPrChange w:id="615" w:author="Shewmaker, Michael@Energy" w:date="2018-10-17T15:36:00Z">
              <w:tcPr>
                <w:tcW w:w="2302" w:type="dxa"/>
                <w:gridSpan w:val="2"/>
                <w:tcBorders>
                  <w:top w:val="single" w:sz="4" w:space="0" w:color="auto"/>
                  <w:left w:val="single" w:sz="4" w:space="0" w:color="auto"/>
                  <w:bottom w:val="single" w:sz="4" w:space="0" w:color="auto"/>
                </w:tcBorders>
              </w:tcPr>
            </w:tcPrChange>
          </w:tcPr>
          <w:p w14:paraId="4886A29C" w14:textId="77777777" w:rsidR="00CC2306" w:rsidRDefault="00CC2306" w:rsidP="00CC2306">
            <w:pPr>
              <w:keepNext/>
              <w:rPr>
                <w:rFonts w:ascii="Calibri" w:hAnsi="Calibri"/>
                <w:sz w:val="18"/>
                <w:szCs w:val="18"/>
              </w:rPr>
            </w:pPr>
          </w:p>
        </w:tc>
      </w:tr>
      <w:tr w:rsidR="00CC2306" w14:paraId="4886A2A1" w14:textId="77777777" w:rsidTr="00541BFD">
        <w:trPr>
          <w:gridAfter w:val="1"/>
          <w:wAfter w:w="37" w:type="dxa"/>
          <w:cantSplit/>
          <w:trHeight w:val="291"/>
          <w:trPrChange w:id="616"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617"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9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618"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9F" w14:textId="15382A5C"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619"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A0" w14:textId="77777777" w:rsidR="00CC2306" w:rsidRDefault="00CC2306" w:rsidP="00CC2306">
            <w:pPr>
              <w:keepNext/>
              <w:rPr>
                <w:rFonts w:ascii="Calibri" w:hAnsi="Calibri"/>
                <w:sz w:val="18"/>
                <w:szCs w:val="18"/>
              </w:rPr>
            </w:pPr>
          </w:p>
        </w:tc>
      </w:tr>
    </w:tbl>
    <w:p w14:paraId="4886A2A2" w14:textId="77777777" w:rsidR="00CC2306" w:rsidRDefault="00CC2306"/>
    <w:p w14:paraId="7BF75346" w14:textId="77777777" w:rsidR="00F772E5" w:rsidRDefault="00F772E5">
      <w:r>
        <w:br w:type="page"/>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620" w:author="Shewmaker, Michael@Energy" w:date="2018-10-17T15:36: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80"/>
        <w:gridCol w:w="1180"/>
        <w:gridCol w:w="945"/>
        <w:gridCol w:w="945"/>
        <w:gridCol w:w="1298"/>
        <w:gridCol w:w="946"/>
        <w:gridCol w:w="828"/>
        <w:gridCol w:w="946"/>
        <w:gridCol w:w="946"/>
        <w:gridCol w:w="975"/>
        <w:gridCol w:w="975"/>
        <w:gridCol w:w="951"/>
        <w:gridCol w:w="1176"/>
        <w:gridCol w:w="1681"/>
        <w:gridCol w:w="30"/>
        <w:tblGridChange w:id="621">
          <w:tblGrid>
            <w:gridCol w:w="580"/>
            <w:gridCol w:w="1180"/>
            <w:gridCol w:w="945"/>
            <w:gridCol w:w="945"/>
            <w:gridCol w:w="1298"/>
            <w:gridCol w:w="946"/>
            <w:gridCol w:w="828"/>
            <w:gridCol w:w="946"/>
            <w:gridCol w:w="946"/>
            <w:gridCol w:w="975"/>
            <w:gridCol w:w="975"/>
            <w:gridCol w:w="887"/>
            <w:gridCol w:w="1240"/>
            <w:gridCol w:w="1681"/>
            <w:gridCol w:w="30"/>
          </w:tblGrid>
        </w:tblGridChange>
      </w:tblGrid>
      <w:tr w:rsidR="00CC2306" w14:paraId="4886A2A4" w14:textId="77777777" w:rsidTr="00541BFD">
        <w:trPr>
          <w:cantSplit/>
          <w:trHeight w:val="349"/>
          <w:trPrChange w:id="622" w:author="Shewmaker, Michael@Energy" w:date="2018-10-17T15:36:00Z">
            <w:trPr>
              <w:cantSplit/>
              <w:trHeight w:val="349"/>
            </w:trPr>
          </w:trPrChange>
        </w:trPr>
        <w:tc>
          <w:tcPr>
            <w:tcW w:w="14402" w:type="dxa"/>
            <w:gridSpan w:val="15"/>
            <w:vAlign w:val="center"/>
            <w:tcPrChange w:id="623" w:author="Shewmaker, Michael@Energy" w:date="2018-10-17T15:36:00Z">
              <w:tcPr>
                <w:tcW w:w="14628" w:type="dxa"/>
                <w:gridSpan w:val="15"/>
                <w:vAlign w:val="center"/>
              </w:tcPr>
            </w:tcPrChange>
          </w:tcPr>
          <w:p w14:paraId="7EA450FB" w14:textId="77777777" w:rsidR="00CC2306" w:rsidRDefault="005B199E" w:rsidP="006B4045">
            <w:pPr>
              <w:keepNext/>
              <w:rPr>
                <w:ins w:id="624" w:author="Smith, Alexis@Energy" w:date="2018-08-02T11:39:00Z"/>
                <w:rFonts w:ascii="Calibri" w:eastAsia="Calibri" w:hAnsi="Calibri"/>
                <w:sz w:val="20"/>
                <w:szCs w:val="22"/>
              </w:rPr>
            </w:pPr>
            <w:r>
              <w:rPr>
                <w:rFonts w:ascii="Calibri" w:eastAsia="Calibri" w:hAnsi="Calibri"/>
                <w:b/>
                <w:sz w:val="20"/>
                <w:szCs w:val="22"/>
              </w:rPr>
              <w:lastRenderedPageBreak/>
              <w:t>H</w:t>
            </w:r>
            <w:r w:rsidR="00CC2306" w:rsidRPr="00FD271A">
              <w:rPr>
                <w:rFonts w:ascii="Calibri" w:eastAsia="Calibri" w:hAnsi="Calibri"/>
                <w:b/>
                <w:sz w:val="20"/>
                <w:szCs w:val="22"/>
              </w:rPr>
              <w:t xml:space="preserve">. </w:t>
            </w:r>
            <w:r w:rsidR="006B4045" w:rsidRPr="00FD271A">
              <w:rPr>
                <w:rFonts w:ascii="Calibri" w:eastAsia="Calibri" w:hAnsi="Calibri"/>
                <w:b/>
                <w:sz w:val="20"/>
                <w:szCs w:val="22"/>
              </w:rPr>
              <w:t>Fenestration/Glazing Proposed Areas and Efficiencies</w:t>
            </w:r>
            <w:r w:rsidR="00CC2306" w:rsidRPr="00FD271A">
              <w:rPr>
                <w:rFonts w:ascii="Calibri" w:eastAsia="Calibri" w:hAnsi="Calibri"/>
                <w:b/>
                <w:sz w:val="20"/>
                <w:szCs w:val="22"/>
              </w:rPr>
              <w:t xml:space="preserve"> – Replace </w:t>
            </w:r>
            <w:r w:rsidR="00CC2306" w:rsidRPr="00FD271A">
              <w:rPr>
                <w:rFonts w:ascii="Calibri" w:eastAsia="Calibri" w:hAnsi="Calibri"/>
                <w:sz w:val="20"/>
                <w:szCs w:val="22"/>
              </w:rPr>
              <w:t>(Section 150.2(b)1B)</w:t>
            </w:r>
          </w:p>
          <w:p w14:paraId="4886A2A3" w14:textId="5886C75C" w:rsidR="004236C6" w:rsidRDefault="004236C6" w:rsidP="006B4045">
            <w:pPr>
              <w:keepNext/>
              <w:rPr>
                <w:rFonts w:ascii="Calibri" w:hAnsi="Calibri"/>
                <w:b/>
                <w:sz w:val="22"/>
                <w:szCs w:val="22"/>
              </w:rPr>
            </w:pPr>
            <w:ins w:id="625" w:author="Smith, Alexis@Energy" w:date="2018-08-02T11:39:00Z">
              <w:r>
                <w:rPr>
                  <w:rFonts w:ascii="Calibri" w:eastAsia="Calibri" w:hAnsi="Calibri"/>
                  <w:sz w:val="20"/>
                  <w:szCs w:val="22"/>
                </w:rPr>
                <w:t>Note: Doors with greater than or equal to 25 percent glazed area are considered glazed doors and are treated as fenestration products.</w:t>
              </w:r>
            </w:ins>
          </w:p>
        </w:tc>
      </w:tr>
      <w:tr w:rsidR="00CC2306" w14:paraId="4886A2B3" w14:textId="77777777" w:rsidTr="00541BFD">
        <w:trPr>
          <w:gridAfter w:val="1"/>
          <w:wAfter w:w="30" w:type="dxa"/>
          <w:cantSplit/>
          <w:trHeight w:val="349"/>
          <w:trPrChange w:id="626" w:author="Shewmaker, Michael@Energy" w:date="2018-10-17T15:36:00Z">
            <w:trPr>
              <w:gridAfter w:val="1"/>
              <w:wAfter w:w="30" w:type="dxa"/>
              <w:cantSplit/>
              <w:trHeight w:val="349"/>
            </w:trPr>
          </w:trPrChange>
        </w:trPr>
        <w:tc>
          <w:tcPr>
            <w:tcW w:w="580" w:type="dxa"/>
            <w:vAlign w:val="bottom"/>
            <w:tcPrChange w:id="627" w:author="Shewmaker, Michael@Energy" w:date="2018-10-17T15:36:00Z">
              <w:tcPr>
                <w:tcW w:w="588" w:type="dxa"/>
                <w:vAlign w:val="bottom"/>
              </w:tcPr>
            </w:tcPrChange>
          </w:tcPr>
          <w:p w14:paraId="4886A2A5"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80" w:type="dxa"/>
            <w:vAlign w:val="bottom"/>
            <w:tcPrChange w:id="628" w:author="Shewmaker, Michael@Energy" w:date="2018-10-17T15:36:00Z">
              <w:tcPr>
                <w:tcW w:w="1200" w:type="dxa"/>
                <w:vAlign w:val="bottom"/>
              </w:tcPr>
            </w:tcPrChange>
          </w:tcPr>
          <w:p w14:paraId="4886A2A6"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Change w:id="629" w:author="Shewmaker, Michael@Energy" w:date="2018-10-17T15:36:00Z">
              <w:tcPr>
                <w:tcW w:w="960" w:type="dxa"/>
                <w:vAlign w:val="bottom"/>
              </w:tcPr>
            </w:tcPrChange>
          </w:tcPr>
          <w:p w14:paraId="4886A2A7"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5" w:type="dxa"/>
            <w:vAlign w:val="bottom"/>
            <w:tcPrChange w:id="630" w:author="Shewmaker, Michael@Energy" w:date="2018-10-17T15:36:00Z">
              <w:tcPr>
                <w:tcW w:w="960" w:type="dxa"/>
                <w:vAlign w:val="bottom"/>
              </w:tcPr>
            </w:tcPrChange>
          </w:tcPr>
          <w:p w14:paraId="4886A2A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Change w:id="631" w:author="Shewmaker, Michael@Energy" w:date="2018-10-17T15:36:00Z">
              <w:tcPr>
                <w:tcW w:w="1320" w:type="dxa"/>
                <w:vAlign w:val="bottom"/>
              </w:tcPr>
            </w:tcPrChange>
          </w:tcPr>
          <w:p w14:paraId="4886A2A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Change w:id="632" w:author="Shewmaker, Michael@Energy" w:date="2018-10-17T15:36:00Z">
              <w:tcPr>
                <w:tcW w:w="960" w:type="dxa"/>
                <w:vAlign w:val="bottom"/>
              </w:tcPr>
            </w:tcPrChange>
          </w:tcPr>
          <w:p w14:paraId="4886A2A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Change w:id="633" w:author="Shewmaker, Michael@Energy" w:date="2018-10-17T15:36:00Z">
              <w:tcPr>
                <w:tcW w:w="840" w:type="dxa"/>
                <w:vAlign w:val="bottom"/>
              </w:tcPr>
            </w:tcPrChange>
          </w:tcPr>
          <w:p w14:paraId="4886A2A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Change w:id="634" w:author="Shewmaker, Michael@Energy" w:date="2018-10-17T15:36:00Z">
              <w:tcPr>
                <w:tcW w:w="960" w:type="dxa"/>
                <w:vAlign w:val="bottom"/>
              </w:tcPr>
            </w:tcPrChange>
          </w:tcPr>
          <w:p w14:paraId="4886A2AC"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08</w:t>
            </w:r>
          </w:p>
        </w:tc>
        <w:tc>
          <w:tcPr>
            <w:tcW w:w="946" w:type="dxa"/>
            <w:vAlign w:val="bottom"/>
            <w:tcPrChange w:id="635" w:author="Shewmaker, Michael@Energy" w:date="2018-10-17T15:36:00Z">
              <w:tcPr>
                <w:tcW w:w="960" w:type="dxa"/>
                <w:vAlign w:val="bottom"/>
              </w:tcPr>
            </w:tcPrChange>
          </w:tcPr>
          <w:p w14:paraId="4886A2AD"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Change w:id="636" w:author="Shewmaker, Michael@Energy" w:date="2018-10-17T15:36:00Z">
              <w:tcPr>
                <w:tcW w:w="990" w:type="dxa"/>
                <w:vAlign w:val="bottom"/>
              </w:tcPr>
            </w:tcPrChange>
          </w:tcPr>
          <w:p w14:paraId="4886A2AE"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Change w:id="637" w:author="Shewmaker, Michael@Energy" w:date="2018-10-17T15:36:00Z">
              <w:tcPr>
                <w:tcW w:w="990" w:type="dxa"/>
                <w:vAlign w:val="bottom"/>
              </w:tcPr>
            </w:tcPrChange>
          </w:tcPr>
          <w:p w14:paraId="4886A2AF"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51" w:type="dxa"/>
            <w:vAlign w:val="bottom"/>
            <w:tcPrChange w:id="638" w:author="Shewmaker, Michael@Energy" w:date="2018-10-17T15:36:00Z">
              <w:tcPr>
                <w:tcW w:w="900" w:type="dxa"/>
                <w:vAlign w:val="bottom"/>
              </w:tcPr>
            </w:tcPrChange>
          </w:tcPr>
          <w:p w14:paraId="4886A2B0"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176" w:type="dxa"/>
            <w:vAlign w:val="bottom"/>
            <w:tcPrChange w:id="639" w:author="Shewmaker, Michael@Energy" w:date="2018-10-17T15:36:00Z">
              <w:tcPr>
                <w:tcW w:w="1260" w:type="dxa"/>
                <w:vAlign w:val="bottom"/>
              </w:tcPr>
            </w:tcPrChange>
          </w:tcPr>
          <w:p w14:paraId="4886A2B1"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vAlign w:val="bottom"/>
            <w:tcPrChange w:id="640" w:author="Shewmaker, Michael@Energy" w:date="2018-10-17T15:36:00Z">
              <w:tcPr>
                <w:tcW w:w="1710" w:type="dxa"/>
                <w:vAlign w:val="bottom"/>
              </w:tcPr>
            </w:tcPrChange>
          </w:tcPr>
          <w:p w14:paraId="4886A2B2"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CC2306" w:rsidRPr="00F71F4F" w14:paraId="4886A2C7" w14:textId="77777777" w:rsidTr="00541BFD">
        <w:trPr>
          <w:gridAfter w:val="1"/>
          <w:wAfter w:w="30" w:type="dxa"/>
          <w:cantSplit/>
          <w:trHeight w:val="349"/>
          <w:trPrChange w:id="641" w:author="Shewmaker, Michael@Energy" w:date="2018-10-17T15:36:00Z">
            <w:trPr>
              <w:gridAfter w:val="1"/>
              <w:wAfter w:w="30" w:type="dxa"/>
              <w:cantSplit/>
              <w:trHeight w:val="349"/>
            </w:trPr>
          </w:trPrChange>
        </w:trPr>
        <w:tc>
          <w:tcPr>
            <w:tcW w:w="580" w:type="dxa"/>
            <w:vAlign w:val="bottom"/>
            <w:tcPrChange w:id="642" w:author="Shewmaker, Michael@Energy" w:date="2018-10-17T15:36:00Z">
              <w:tcPr>
                <w:tcW w:w="588" w:type="dxa"/>
                <w:vAlign w:val="bottom"/>
              </w:tcPr>
            </w:tcPrChange>
          </w:tcPr>
          <w:p w14:paraId="4886A2B4"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2B5"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80" w:type="dxa"/>
            <w:vAlign w:val="bottom"/>
            <w:tcPrChange w:id="643" w:author="Shewmaker, Michael@Energy" w:date="2018-10-17T15:36:00Z">
              <w:tcPr>
                <w:tcW w:w="1200" w:type="dxa"/>
                <w:vAlign w:val="bottom"/>
              </w:tcPr>
            </w:tcPrChange>
          </w:tcPr>
          <w:p w14:paraId="4886A2B6"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Change w:id="644" w:author="Shewmaker, Michael@Energy" w:date="2018-10-17T15:36:00Z">
              <w:tcPr>
                <w:tcW w:w="960" w:type="dxa"/>
                <w:vAlign w:val="bottom"/>
              </w:tcPr>
            </w:tcPrChange>
          </w:tcPr>
          <w:p w14:paraId="4886A2B7"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5" w:type="dxa"/>
            <w:vAlign w:val="bottom"/>
            <w:tcPrChange w:id="645" w:author="Shewmaker, Michael@Energy" w:date="2018-10-17T15:36:00Z">
              <w:tcPr>
                <w:tcW w:w="960" w:type="dxa"/>
                <w:vAlign w:val="bottom"/>
              </w:tcPr>
            </w:tcPrChange>
          </w:tcPr>
          <w:p w14:paraId="4886A2B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2B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Change w:id="646" w:author="Shewmaker, Michael@Energy" w:date="2018-10-17T15:36:00Z">
              <w:tcPr>
                <w:tcW w:w="1320" w:type="dxa"/>
                <w:vAlign w:val="bottom"/>
              </w:tcPr>
            </w:tcPrChange>
          </w:tcPr>
          <w:p w14:paraId="4886A2B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2B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Change w:id="647" w:author="Shewmaker, Michael@Energy" w:date="2018-10-17T15:36:00Z">
              <w:tcPr>
                <w:tcW w:w="960" w:type="dxa"/>
                <w:vAlign w:val="bottom"/>
              </w:tcPr>
            </w:tcPrChange>
          </w:tcPr>
          <w:p w14:paraId="4886A2B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Change w:id="648" w:author="Shewmaker, Michael@Energy" w:date="2018-10-17T15:36:00Z">
              <w:tcPr>
                <w:tcW w:w="840" w:type="dxa"/>
                <w:vAlign w:val="bottom"/>
              </w:tcPr>
            </w:tcPrChange>
          </w:tcPr>
          <w:p w14:paraId="4886A2BD"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Change w:id="649" w:author="Shewmaker, Michael@Energy" w:date="2018-10-17T15:36:00Z">
              <w:tcPr>
                <w:tcW w:w="960" w:type="dxa"/>
                <w:vAlign w:val="bottom"/>
              </w:tcPr>
            </w:tcPrChange>
          </w:tcPr>
          <w:p w14:paraId="4886A2BE"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 xml:space="preserve">Net Added Area </w:t>
            </w:r>
            <w:r>
              <w:rPr>
                <w:rFonts w:ascii="Calibri" w:hAnsi="Calibri"/>
                <w:sz w:val="18"/>
                <w:szCs w:val="18"/>
              </w:rPr>
              <w:t>(</w:t>
            </w:r>
            <w:r w:rsidRPr="00E00DD7">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Change w:id="650" w:author="Shewmaker, Michael@Energy" w:date="2018-10-17T15:36:00Z">
              <w:tcPr>
                <w:tcW w:w="960" w:type="dxa"/>
                <w:vAlign w:val="bottom"/>
              </w:tcPr>
            </w:tcPrChange>
          </w:tcPr>
          <w:p w14:paraId="29CC886E"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p w14:paraId="4886A2BF" w14:textId="2782CCCB" w:rsidR="00CC2306"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ins w:id="651" w:author="Shewmaker, Michael@Energy" w:date="2018-07-16T12:56:00Z">
              <w:r w:rsidR="00681A5D">
                <w:rPr>
                  <w:rFonts w:ascii="Calibri" w:hAnsi="Calibri"/>
                  <w:sz w:val="18"/>
                  <w:szCs w:val="18"/>
                </w:rPr>
                <w:t xml:space="preserve"> </w:t>
              </w:r>
            </w:ins>
            <w:r w:rsidR="00CC2306" w:rsidRPr="00C24189">
              <w:rPr>
                <w:rFonts w:ascii="Calibri" w:hAnsi="Calibri"/>
                <w:sz w:val="18"/>
                <w:szCs w:val="18"/>
              </w:rPr>
              <w:t>U-factor</w:t>
            </w:r>
          </w:p>
        </w:tc>
        <w:tc>
          <w:tcPr>
            <w:tcW w:w="975" w:type="dxa"/>
            <w:vAlign w:val="bottom"/>
            <w:tcPrChange w:id="652" w:author="Shewmaker, Michael@Energy" w:date="2018-10-17T15:36:00Z">
              <w:tcPr>
                <w:tcW w:w="990" w:type="dxa"/>
                <w:vAlign w:val="bottom"/>
              </w:tcPr>
            </w:tcPrChange>
          </w:tcPr>
          <w:p w14:paraId="4886A2C0" w14:textId="58CF355B" w:rsidR="00CC2306" w:rsidRPr="00C24189" w:rsidRDefault="00541BFD" w:rsidP="00CC2306">
            <w:pPr>
              <w:tabs>
                <w:tab w:val="left" w:pos="2160"/>
                <w:tab w:val="left" w:pos="2700"/>
                <w:tab w:val="left" w:pos="3420"/>
                <w:tab w:val="left" w:pos="3780"/>
                <w:tab w:val="left" w:pos="5760"/>
                <w:tab w:val="left" w:pos="7212"/>
              </w:tabs>
              <w:jc w:val="center"/>
              <w:rPr>
                <w:rFonts w:ascii="Calibri" w:hAnsi="Calibri"/>
                <w:sz w:val="18"/>
                <w:szCs w:val="18"/>
              </w:rPr>
            </w:pPr>
            <w:ins w:id="653" w:author="Shewmaker, Michael@Energy" w:date="2018-10-17T15:36:00Z">
              <w:r>
                <w:rPr>
                  <w:rFonts w:ascii="Calibri" w:hAnsi="Calibri"/>
                  <w:sz w:val="18"/>
                  <w:szCs w:val="18"/>
                </w:rPr>
                <w:t xml:space="preserve">Proposed U-factor </w:t>
              </w:r>
            </w:ins>
            <w:r w:rsidR="00CC2306" w:rsidRPr="00C24189">
              <w:rPr>
                <w:rFonts w:ascii="Calibri" w:hAnsi="Calibri"/>
                <w:sz w:val="18"/>
                <w:szCs w:val="18"/>
              </w:rPr>
              <w:t>Source</w:t>
            </w:r>
          </w:p>
        </w:tc>
        <w:tc>
          <w:tcPr>
            <w:tcW w:w="975" w:type="dxa"/>
            <w:vAlign w:val="bottom"/>
            <w:tcPrChange w:id="654" w:author="Shewmaker, Michael@Energy" w:date="2018-10-17T15:36:00Z">
              <w:tcPr>
                <w:tcW w:w="990" w:type="dxa"/>
                <w:vAlign w:val="bottom"/>
              </w:tcPr>
            </w:tcPrChange>
          </w:tcPr>
          <w:p w14:paraId="43DCD376" w14:textId="585919CF"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C1" w14:textId="16653632"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951" w:type="dxa"/>
            <w:vAlign w:val="bottom"/>
            <w:tcPrChange w:id="655" w:author="Shewmaker, Michael@Energy" w:date="2018-10-17T15:36:00Z">
              <w:tcPr>
                <w:tcW w:w="900" w:type="dxa"/>
                <w:vAlign w:val="bottom"/>
              </w:tcPr>
            </w:tcPrChange>
          </w:tcPr>
          <w:p w14:paraId="4886A2C2" w14:textId="65D9D796" w:rsidR="00CC2306" w:rsidRPr="00F71F4F" w:rsidRDefault="00541BFD" w:rsidP="00CC2306">
            <w:pPr>
              <w:tabs>
                <w:tab w:val="left" w:pos="2160"/>
                <w:tab w:val="left" w:pos="2700"/>
                <w:tab w:val="left" w:pos="3420"/>
                <w:tab w:val="left" w:pos="3780"/>
                <w:tab w:val="left" w:pos="5760"/>
                <w:tab w:val="left" w:pos="7212"/>
              </w:tabs>
              <w:jc w:val="center"/>
              <w:rPr>
                <w:rFonts w:ascii="Calibri" w:hAnsi="Calibri"/>
                <w:sz w:val="18"/>
                <w:szCs w:val="20"/>
              </w:rPr>
            </w:pPr>
            <w:ins w:id="656" w:author="Shewmaker, Michael@Energy" w:date="2018-10-17T15:36:00Z">
              <w:r>
                <w:rPr>
                  <w:rFonts w:ascii="Calibri" w:hAnsi="Calibri"/>
                  <w:sz w:val="18"/>
                  <w:szCs w:val="20"/>
                </w:rPr>
                <w:t xml:space="preserve">Proposed SHGC </w:t>
              </w:r>
            </w:ins>
            <w:r w:rsidR="00CC2306" w:rsidRPr="00AE11F1">
              <w:rPr>
                <w:rFonts w:ascii="Calibri" w:hAnsi="Calibri"/>
                <w:sz w:val="18"/>
                <w:szCs w:val="20"/>
              </w:rPr>
              <w:t>Source</w:t>
            </w:r>
          </w:p>
        </w:tc>
        <w:tc>
          <w:tcPr>
            <w:tcW w:w="1176" w:type="dxa"/>
            <w:vAlign w:val="bottom"/>
            <w:tcPrChange w:id="657" w:author="Shewmaker, Michael@Energy" w:date="2018-10-17T15:36:00Z">
              <w:tcPr>
                <w:tcW w:w="1260" w:type="dxa"/>
                <w:vAlign w:val="bottom"/>
              </w:tcPr>
            </w:tcPrChange>
          </w:tcPr>
          <w:p w14:paraId="4886A2C3"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vAlign w:val="bottom"/>
            <w:tcPrChange w:id="658" w:author="Shewmaker, Michael@Energy" w:date="2018-10-17T15:36:00Z">
              <w:tcPr>
                <w:tcW w:w="1710" w:type="dxa"/>
                <w:vAlign w:val="bottom"/>
              </w:tcPr>
            </w:tcPrChange>
          </w:tcPr>
          <w:p w14:paraId="4886A2C4"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2C5"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2C6"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CC2306" w:rsidRPr="00C24189" w14:paraId="4886A2D6" w14:textId="77777777" w:rsidTr="00541BFD">
        <w:trPr>
          <w:gridAfter w:val="1"/>
          <w:wAfter w:w="30" w:type="dxa"/>
          <w:cantSplit/>
          <w:trHeight w:val="288"/>
          <w:trPrChange w:id="659" w:author="Shewmaker, Michael@Energy" w:date="2018-10-17T15:36:00Z">
            <w:trPr>
              <w:gridAfter w:val="1"/>
              <w:wAfter w:w="30" w:type="dxa"/>
              <w:cantSplit/>
              <w:trHeight w:val="288"/>
            </w:trPr>
          </w:trPrChange>
        </w:trPr>
        <w:tc>
          <w:tcPr>
            <w:tcW w:w="580" w:type="dxa"/>
            <w:vAlign w:val="center"/>
            <w:tcPrChange w:id="660" w:author="Shewmaker, Michael@Energy" w:date="2018-10-17T15:36:00Z">
              <w:tcPr>
                <w:tcW w:w="588" w:type="dxa"/>
                <w:vAlign w:val="center"/>
              </w:tcPr>
            </w:tcPrChange>
          </w:tcPr>
          <w:p w14:paraId="4886A2C8" w14:textId="09A931A8" w:rsidR="00CC2306" w:rsidRPr="00C24189" w:rsidRDefault="00CC2306" w:rsidP="00CC2306">
            <w:pPr>
              <w:tabs>
                <w:tab w:val="left" w:pos="5760"/>
                <w:tab w:val="left" w:pos="7212"/>
              </w:tabs>
              <w:jc w:val="center"/>
              <w:rPr>
                <w:rFonts w:ascii="Calibri" w:hAnsi="Calibri"/>
                <w:sz w:val="18"/>
                <w:szCs w:val="18"/>
              </w:rPr>
            </w:pPr>
          </w:p>
        </w:tc>
        <w:tc>
          <w:tcPr>
            <w:tcW w:w="1180" w:type="dxa"/>
            <w:vAlign w:val="center"/>
            <w:tcPrChange w:id="661" w:author="Shewmaker, Michael@Energy" w:date="2018-10-17T15:36:00Z">
              <w:tcPr>
                <w:tcW w:w="1200" w:type="dxa"/>
                <w:vAlign w:val="center"/>
              </w:tcPr>
            </w:tcPrChange>
          </w:tcPr>
          <w:p w14:paraId="4886A2C9" w14:textId="77777777" w:rsidR="00CC2306" w:rsidRPr="00C24189" w:rsidRDefault="00CC2306" w:rsidP="00CC2306">
            <w:pPr>
              <w:tabs>
                <w:tab w:val="left" w:pos="5760"/>
                <w:tab w:val="left" w:pos="7212"/>
              </w:tabs>
              <w:jc w:val="center"/>
              <w:rPr>
                <w:rFonts w:ascii="Calibri" w:hAnsi="Calibri"/>
                <w:sz w:val="18"/>
                <w:szCs w:val="18"/>
              </w:rPr>
            </w:pPr>
          </w:p>
        </w:tc>
        <w:tc>
          <w:tcPr>
            <w:tcW w:w="945" w:type="dxa"/>
            <w:vAlign w:val="center"/>
            <w:tcPrChange w:id="662" w:author="Shewmaker, Michael@Energy" w:date="2018-10-17T15:36:00Z">
              <w:tcPr>
                <w:tcW w:w="960" w:type="dxa"/>
                <w:vAlign w:val="center"/>
              </w:tcPr>
            </w:tcPrChange>
          </w:tcPr>
          <w:p w14:paraId="4886A2CA" w14:textId="77777777" w:rsidR="00CC2306" w:rsidRPr="00C24189" w:rsidRDefault="00CC2306" w:rsidP="00CC2306">
            <w:pPr>
              <w:tabs>
                <w:tab w:val="left" w:pos="5760"/>
                <w:tab w:val="left" w:pos="7212"/>
              </w:tabs>
              <w:jc w:val="center"/>
              <w:rPr>
                <w:rFonts w:ascii="Calibri" w:hAnsi="Calibri"/>
                <w:sz w:val="18"/>
                <w:szCs w:val="18"/>
              </w:rPr>
            </w:pPr>
          </w:p>
        </w:tc>
        <w:tc>
          <w:tcPr>
            <w:tcW w:w="945" w:type="dxa"/>
            <w:tcPrChange w:id="663" w:author="Shewmaker, Michael@Energy" w:date="2018-10-17T15:36:00Z">
              <w:tcPr>
                <w:tcW w:w="960" w:type="dxa"/>
              </w:tcPr>
            </w:tcPrChange>
          </w:tcPr>
          <w:p w14:paraId="4886A2CB"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298" w:type="dxa"/>
            <w:vAlign w:val="center"/>
            <w:tcPrChange w:id="664" w:author="Shewmaker, Michael@Energy" w:date="2018-10-17T15:36:00Z">
              <w:tcPr>
                <w:tcW w:w="1320" w:type="dxa"/>
                <w:vAlign w:val="center"/>
              </w:tcPr>
            </w:tcPrChange>
          </w:tcPr>
          <w:p w14:paraId="4886A2C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946" w:type="dxa"/>
            <w:vAlign w:val="center"/>
            <w:tcPrChange w:id="665" w:author="Shewmaker, Michael@Energy" w:date="2018-10-17T15:36:00Z">
              <w:tcPr>
                <w:tcW w:w="960" w:type="dxa"/>
                <w:vAlign w:val="center"/>
              </w:tcPr>
            </w:tcPrChange>
          </w:tcPr>
          <w:p w14:paraId="4886A2CD"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Change w:id="666" w:author="Shewmaker, Michael@Energy" w:date="2018-10-17T15:36:00Z">
              <w:tcPr>
                <w:tcW w:w="840" w:type="dxa"/>
                <w:vAlign w:val="center"/>
              </w:tcPr>
            </w:tcPrChange>
          </w:tcPr>
          <w:p w14:paraId="4886A2C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Change w:id="667" w:author="Shewmaker, Michael@Energy" w:date="2018-10-17T15:36:00Z">
              <w:tcPr>
                <w:tcW w:w="960" w:type="dxa"/>
                <w:vAlign w:val="center"/>
              </w:tcPr>
            </w:tcPrChange>
          </w:tcPr>
          <w:p w14:paraId="4886A2CF"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Change w:id="668" w:author="Shewmaker, Michael@Energy" w:date="2018-10-17T15:36:00Z">
              <w:tcPr>
                <w:tcW w:w="960" w:type="dxa"/>
                <w:vAlign w:val="center"/>
              </w:tcPr>
            </w:tcPrChange>
          </w:tcPr>
          <w:p w14:paraId="4886A2D0"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Change w:id="669" w:author="Shewmaker, Michael@Energy" w:date="2018-10-17T15:36:00Z">
              <w:tcPr>
                <w:tcW w:w="990" w:type="dxa"/>
                <w:vAlign w:val="center"/>
              </w:tcPr>
            </w:tcPrChange>
          </w:tcPr>
          <w:p w14:paraId="4886A2D1" w14:textId="77777777" w:rsidR="00CC2306" w:rsidRPr="00C24189" w:rsidRDefault="00CC2306" w:rsidP="00CC2306">
            <w:pPr>
              <w:jc w:val="center"/>
              <w:rPr>
                <w:rFonts w:ascii="Calibri" w:hAnsi="Calibri"/>
                <w:sz w:val="18"/>
                <w:szCs w:val="18"/>
              </w:rPr>
            </w:pPr>
          </w:p>
        </w:tc>
        <w:tc>
          <w:tcPr>
            <w:tcW w:w="975" w:type="dxa"/>
            <w:vAlign w:val="center"/>
            <w:tcPrChange w:id="670" w:author="Shewmaker, Michael@Energy" w:date="2018-10-17T15:36:00Z">
              <w:tcPr>
                <w:tcW w:w="990" w:type="dxa"/>
                <w:vAlign w:val="center"/>
              </w:tcPr>
            </w:tcPrChange>
          </w:tcPr>
          <w:p w14:paraId="4886A2D2" w14:textId="77777777" w:rsidR="00CC2306" w:rsidRPr="00C24189" w:rsidRDefault="00CC2306" w:rsidP="00CC2306">
            <w:pPr>
              <w:jc w:val="center"/>
              <w:rPr>
                <w:rFonts w:ascii="Calibri" w:hAnsi="Calibri"/>
                <w:sz w:val="18"/>
                <w:szCs w:val="18"/>
              </w:rPr>
            </w:pPr>
          </w:p>
        </w:tc>
        <w:tc>
          <w:tcPr>
            <w:tcW w:w="951" w:type="dxa"/>
            <w:vAlign w:val="center"/>
            <w:tcPrChange w:id="671" w:author="Shewmaker, Michael@Energy" w:date="2018-10-17T15:36:00Z">
              <w:tcPr>
                <w:tcW w:w="900" w:type="dxa"/>
                <w:vAlign w:val="center"/>
              </w:tcPr>
            </w:tcPrChange>
          </w:tcPr>
          <w:p w14:paraId="4886A2D3" w14:textId="77777777" w:rsidR="00CC2306" w:rsidRPr="00C24189" w:rsidRDefault="00CC2306" w:rsidP="00CC2306">
            <w:pPr>
              <w:jc w:val="center"/>
              <w:rPr>
                <w:rFonts w:ascii="Calibri" w:hAnsi="Calibri"/>
                <w:sz w:val="20"/>
                <w:szCs w:val="20"/>
              </w:rPr>
            </w:pPr>
          </w:p>
        </w:tc>
        <w:tc>
          <w:tcPr>
            <w:tcW w:w="1176" w:type="dxa"/>
            <w:vAlign w:val="center"/>
            <w:tcPrChange w:id="672" w:author="Shewmaker, Michael@Energy" w:date="2018-10-17T15:36:00Z">
              <w:tcPr>
                <w:tcW w:w="1260" w:type="dxa"/>
                <w:vAlign w:val="center"/>
              </w:tcPr>
            </w:tcPrChange>
          </w:tcPr>
          <w:p w14:paraId="4886A2D4" w14:textId="77777777" w:rsidR="00CC2306" w:rsidRPr="00C24189" w:rsidRDefault="00CC2306" w:rsidP="00CC2306">
            <w:pPr>
              <w:jc w:val="center"/>
              <w:rPr>
                <w:rFonts w:ascii="Calibri" w:hAnsi="Calibri"/>
                <w:sz w:val="20"/>
                <w:szCs w:val="20"/>
              </w:rPr>
            </w:pPr>
          </w:p>
        </w:tc>
        <w:tc>
          <w:tcPr>
            <w:tcW w:w="1681" w:type="dxa"/>
            <w:vAlign w:val="center"/>
            <w:tcPrChange w:id="673" w:author="Shewmaker, Michael@Energy" w:date="2018-10-17T15:36:00Z">
              <w:tcPr>
                <w:tcW w:w="1710" w:type="dxa"/>
                <w:vAlign w:val="center"/>
              </w:tcPr>
            </w:tcPrChange>
          </w:tcPr>
          <w:p w14:paraId="4886A2D5" w14:textId="77777777" w:rsidR="00CC2306" w:rsidRPr="00C24189" w:rsidRDefault="00CC2306" w:rsidP="00CC2306">
            <w:pPr>
              <w:jc w:val="center"/>
              <w:rPr>
                <w:rFonts w:ascii="Calibri" w:hAnsi="Calibri"/>
                <w:sz w:val="20"/>
                <w:szCs w:val="20"/>
              </w:rPr>
            </w:pPr>
          </w:p>
        </w:tc>
      </w:tr>
      <w:tr w:rsidR="00CC2306" w:rsidRPr="00C24189" w14:paraId="4886A2E5" w14:textId="77777777" w:rsidTr="00541BFD">
        <w:trPr>
          <w:gridAfter w:val="1"/>
          <w:wAfter w:w="30" w:type="dxa"/>
          <w:cantSplit/>
          <w:trHeight w:val="288"/>
          <w:trPrChange w:id="674" w:author="Shewmaker, Michael@Energy" w:date="2018-10-17T15:36:00Z">
            <w:trPr>
              <w:gridAfter w:val="1"/>
              <w:wAfter w:w="30" w:type="dxa"/>
              <w:cantSplit/>
              <w:trHeight w:val="288"/>
            </w:trPr>
          </w:trPrChange>
        </w:trPr>
        <w:tc>
          <w:tcPr>
            <w:tcW w:w="580" w:type="dxa"/>
            <w:vAlign w:val="center"/>
            <w:tcPrChange w:id="675" w:author="Shewmaker, Michael@Energy" w:date="2018-10-17T15:36:00Z">
              <w:tcPr>
                <w:tcW w:w="588" w:type="dxa"/>
                <w:vAlign w:val="center"/>
              </w:tcPr>
            </w:tcPrChange>
          </w:tcPr>
          <w:p w14:paraId="4886A2D7"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1180" w:type="dxa"/>
            <w:vAlign w:val="center"/>
            <w:tcPrChange w:id="676" w:author="Shewmaker, Michael@Energy" w:date="2018-10-17T15:36:00Z">
              <w:tcPr>
                <w:tcW w:w="1200" w:type="dxa"/>
                <w:vAlign w:val="center"/>
              </w:tcPr>
            </w:tcPrChange>
          </w:tcPr>
          <w:p w14:paraId="4886A2D8"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vAlign w:val="center"/>
            <w:tcPrChange w:id="677" w:author="Shewmaker, Michael@Energy" w:date="2018-10-17T15:36:00Z">
              <w:tcPr>
                <w:tcW w:w="960" w:type="dxa"/>
                <w:vAlign w:val="center"/>
              </w:tcPr>
            </w:tcPrChange>
          </w:tcPr>
          <w:p w14:paraId="4886A2D9"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tcPrChange w:id="678" w:author="Shewmaker, Michael@Energy" w:date="2018-10-17T15:36:00Z">
              <w:tcPr>
                <w:tcW w:w="960" w:type="dxa"/>
              </w:tcPr>
            </w:tcPrChange>
          </w:tcPr>
          <w:p w14:paraId="4886A2DA" w14:textId="77777777" w:rsidR="00CC2306" w:rsidRPr="00C24189" w:rsidRDefault="00CC2306" w:rsidP="00CC2306">
            <w:pPr>
              <w:jc w:val="center"/>
              <w:rPr>
                <w:rFonts w:ascii="Calibri" w:hAnsi="Calibri"/>
                <w:sz w:val="18"/>
                <w:szCs w:val="18"/>
              </w:rPr>
            </w:pPr>
          </w:p>
        </w:tc>
        <w:tc>
          <w:tcPr>
            <w:tcW w:w="1298" w:type="dxa"/>
            <w:vAlign w:val="center"/>
            <w:tcPrChange w:id="679" w:author="Shewmaker, Michael@Energy" w:date="2018-10-17T15:36:00Z">
              <w:tcPr>
                <w:tcW w:w="1320" w:type="dxa"/>
                <w:vAlign w:val="center"/>
              </w:tcPr>
            </w:tcPrChange>
          </w:tcPr>
          <w:p w14:paraId="4886A2DB" w14:textId="77777777" w:rsidR="00CC2306" w:rsidRPr="00C24189" w:rsidRDefault="00CC2306" w:rsidP="00CC2306">
            <w:pPr>
              <w:jc w:val="center"/>
              <w:rPr>
                <w:rFonts w:ascii="Calibri" w:hAnsi="Calibri"/>
                <w:sz w:val="18"/>
                <w:szCs w:val="18"/>
              </w:rPr>
            </w:pPr>
          </w:p>
        </w:tc>
        <w:tc>
          <w:tcPr>
            <w:tcW w:w="946" w:type="dxa"/>
            <w:vAlign w:val="center"/>
            <w:tcPrChange w:id="680" w:author="Shewmaker, Michael@Energy" w:date="2018-10-17T15:36:00Z">
              <w:tcPr>
                <w:tcW w:w="960" w:type="dxa"/>
                <w:vAlign w:val="center"/>
              </w:tcPr>
            </w:tcPrChange>
          </w:tcPr>
          <w:p w14:paraId="4886A2DC"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Change w:id="681" w:author="Shewmaker, Michael@Energy" w:date="2018-10-17T15:36:00Z">
              <w:tcPr>
                <w:tcW w:w="840" w:type="dxa"/>
                <w:vAlign w:val="center"/>
              </w:tcPr>
            </w:tcPrChange>
          </w:tcPr>
          <w:p w14:paraId="4886A2DD"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Change w:id="682" w:author="Shewmaker, Michael@Energy" w:date="2018-10-17T15:36:00Z">
              <w:tcPr>
                <w:tcW w:w="960" w:type="dxa"/>
                <w:vAlign w:val="center"/>
              </w:tcPr>
            </w:tcPrChange>
          </w:tcPr>
          <w:p w14:paraId="4886A2D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Change w:id="683" w:author="Shewmaker, Michael@Energy" w:date="2018-10-17T15:36:00Z">
              <w:tcPr>
                <w:tcW w:w="960" w:type="dxa"/>
                <w:vAlign w:val="center"/>
              </w:tcPr>
            </w:tcPrChange>
          </w:tcPr>
          <w:p w14:paraId="4886A2DF"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Change w:id="684" w:author="Shewmaker, Michael@Energy" w:date="2018-10-17T15:36:00Z">
              <w:tcPr>
                <w:tcW w:w="990" w:type="dxa"/>
                <w:vAlign w:val="center"/>
              </w:tcPr>
            </w:tcPrChange>
          </w:tcPr>
          <w:p w14:paraId="4886A2E0" w14:textId="77777777" w:rsidR="00CC2306" w:rsidRPr="00C24189" w:rsidRDefault="00CC2306" w:rsidP="00CC2306">
            <w:pPr>
              <w:jc w:val="center"/>
              <w:rPr>
                <w:rFonts w:ascii="Calibri" w:hAnsi="Calibri"/>
                <w:sz w:val="18"/>
                <w:szCs w:val="18"/>
              </w:rPr>
            </w:pPr>
          </w:p>
        </w:tc>
        <w:tc>
          <w:tcPr>
            <w:tcW w:w="975" w:type="dxa"/>
            <w:vAlign w:val="center"/>
            <w:tcPrChange w:id="685" w:author="Shewmaker, Michael@Energy" w:date="2018-10-17T15:36:00Z">
              <w:tcPr>
                <w:tcW w:w="990" w:type="dxa"/>
                <w:vAlign w:val="center"/>
              </w:tcPr>
            </w:tcPrChange>
          </w:tcPr>
          <w:p w14:paraId="4886A2E1" w14:textId="77777777" w:rsidR="00CC2306" w:rsidRPr="00C24189" w:rsidRDefault="00CC2306" w:rsidP="00CC2306">
            <w:pPr>
              <w:jc w:val="center"/>
              <w:rPr>
                <w:rFonts w:ascii="Calibri" w:hAnsi="Calibri"/>
                <w:sz w:val="18"/>
                <w:szCs w:val="18"/>
              </w:rPr>
            </w:pPr>
          </w:p>
        </w:tc>
        <w:tc>
          <w:tcPr>
            <w:tcW w:w="951" w:type="dxa"/>
            <w:vAlign w:val="center"/>
            <w:tcPrChange w:id="686" w:author="Shewmaker, Michael@Energy" w:date="2018-10-17T15:36:00Z">
              <w:tcPr>
                <w:tcW w:w="900" w:type="dxa"/>
                <w:vAlign w:val="center"/>
              </w:tcPr>
            </w:tcPrChange>
          </w:tcPr>
          <w:p w14:paraId="4886A2E2" w14:textId="77777777" w:rsidR="00CC2306" w:rsidRPr="00C24189" w:rsidRDefault="00CC2306" w:rsidP="00CC2306">
            <w:pPr>
              <w:jc w:val="center"/>
              <w:rPr>
                <w:rFonts w:ascii="Calibri" w:hAnsi="Calibri"/>
                <w:sz w:val="20"/>
                <w:szCs w:val="20"/>
              </w:rPr>
            </w:pPr>
          </w:p>
        </w:tc>
        <w:tc>
          <w:tcPr>
            <w:tcW w:w="1176" w:type="dxa"/>
            <w:vAlign w:val="center"/>
            <w:tcPrChange w:id="687" w:author="Shewmaker, Michael@Energy" w:date="2018-10-17T15:36:00Z">
              <w:tcPr>
                <w:tcW w:w="1260" w:type="dxa"/>
                <w:vAlign w:val="center"/>
              </w:tcPr>
            </w:tcPrChange>
          </w:tcPr>
          <w:p w14:paraId="4886A2E3" w14:textId="77777777" w:rsidR="00CC2306" w:rsidRPr="00C24189" w:rsidRDefault="00CC2306" w:rsidP="00CC2306">
            <w:pPr>
              <w:jc w:val="center"/>
              <w:rPr>
                <w:rFonts w:ascii="Calibri" w:hAnsi="Calibri"/>
                <w:sz w:val="20"/>
                <w:szCs w:val="20"/>
              </w:rPr>
            </w:pPr>
          </w:p>
        </w:tc>
        <w:tc>
          <w:tcPr>
            <w:tcW w:w="1681" w:type="dxa"/>
            <w:vAlign w:val="center"/>
            <w:tcPrChange w:id="688" w:author="Shewmaker, Michael@Energy" w:date="2018-10-17T15:36:00Z">
              <w:tcPr>
                <w:tcW w:w="1710" w:type="dxa"/>
                <w:vAlign w:val="center"/>
              </w:tcPr>
            </w:tcPrChange>
          </w:tcPr>
          <w:p w14:paraId="4886A2E4" w14:textId="77777777" w:rsidR="00CC2306" w:rsidRPr="00C24189" w:rsidRDefault="00CC2306" w:rsidP="00CC2306">
            <w:pPr>
              <w:jc w:val="center"/>
              <w:rPr>
                <w:rFonts w:ascii="Calibri" w:hAnsi="Calibri"/>
                <w:sz w:val="20"/>
                <w:szCs w:val="20"/>
              </w:rPr>
            </w:pPr>
          </w:p>
        </w:tc>
      </w:tr>
      <w:tr w:rsidR="00E22815" w:rsidRPr="00C24189" w14:paraId="4886A2EA" w14:textId="77777777" w:rsidTr="00541BFD">
        <w:trPr>
          <w:cantSplit/>
          <w:trHeight w:val="288"/>
          <w:trPrChange w:id="689" w:author="Shewmaker, Michael@Energy" w:date="2018-10-17T15:36:00Z">
            <w:trPr>
              <w:cantSplit/>
              <w:trHeight w:val="288"/>
            </w:trPr>
          </w:trPrChange>
        </w:trPr>
        <w:tc>
          <w:tcPr>
            <w:tcW w:w="580" w:type="dxa"/>
            <w:vAlign w:val="center"/>
            <w:tcPrChange w:id="690" w:author="Shewmaker, Michael@Energy" w:date="2018-10-17T15:36:00Z">
              <w:tcPr>
                <w:tcW w:w="588" w:type="dxa"/>
                <w:vAlign w:val="center"/>
              </w:tcPr>
            </w:tcPrChange>
          </w:tcPr>
          <w:p w14:paraId="4886A2E6"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15</w:t>
            </w:r>
          </w:p>
        </w:tc>
        <w:tc>
          <w:tcPr>
            <w:tcW w:w="6142" w:type="dxa"/>
            <w:gridSpan w:val="6"/>
            <w:vAlign w:val="center"/>
            <w:tcPrChange w:id="691" w:author="Shewmaker, Michael@Energy" w:date="2018-10-17T15:36:00Z">
              <w:tcPr>
                <w:tcW w:w="6240" w:type="dxa"/>
                <w:gridSpan w:val="6"/>
                <w:vAlign w:val="center"/>
              </w:tcPr>
            </w:tcPrChange>
          </w:tcPr>
          <w:p w14:paraId="4886A2E7"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946" w:type="dxa"/>
            <w:vAlign w:val="center"/>
            <w:tcPrChange w:id="692" w:author="Shewmaker, Michael@Energy" w:date="2018-10-17T15:36:00Z">
              <w:tcPr>
                <w:tcW w:w="960" w:type="dxa"/>
                <w:vAlign w:val="center"/>
              </w:tcPr>
            </w:tcPrChange>
          </w:tcPr>
          <w:p w14:paraId="4886A2E8" w14:textId="77777777" w:rsidR="00E22815" w:rsidRPr="00C24189" w:rsidRDefault="00E22815" w:rsidP="00CC2306">
            <w:pPr>
              <w:tabs>
                <w:tab w:val="left" w:pos="2160"/>
                <w:tab w:val="left" w:pos="2700"/>
                <w:tab w:val="left" w:pos="5760"/>
                <w:tab w:val="left" w:pos="7212"/>
              </w:tabs>
              <w:jc w:val="center"/>
              <w:rPr>
                <w:rFonts w:ascii="Calibri" w:hAnsi="Calibri"/>
                <w:sz w:val="18"/>
                <w:szCs w:val="18"/>
              </w:rPr>
            </w:pPr>
          </w:p>
        </w:tc>
        <w:tc>
          <w:tcPr>
            <w:tcW w:w="6734" w:type="dxa"/>
            <w:gridSpan w:val="7"/>
            <w:vMerge w:val="restart"/>
            <w:vAlign w:val="center"/>
            <w:tcPrChange w:id="693" w:author="Shewmaker, Michael@Energy" w:date="2018-10-17T15:36:00Z">
              <w:tcPr>
                <w:tcW w:w="6840" w:type="dxa"/>
                <w:gridSpan w:val="7"/>
                <w:vMerge w:val="restart"/>
                <w:vAlign w:val="center"/>
              </w:tcPr>
            </w:tcPrChange>
          </w:tcPr>
          <w:p w14:paraId="4886A2E9" w14:textId="77777777" w:rsidR="00E22815" w:rsidRPr="00C24189" w:rsidRDefault="00E22815" w:rsidP="00CC2306">
            <w:pPr>
              <w:jc w:val="center"/>
              <w:rPr>
                <w:rFonts w:ascii="Calibri" w:hAnsi="Calibri"/>
                <w:sz w:val="18"/>
                <w:szCs w:val="18"/>
              </w:rPr>
            </w:pPr>
          </w:p>
        </w:tc>
      </w:tr>
      <w:tr w:rsidR="00E22815" w:rsidRPr="00C24189" w14:paraId="4886A2EF" w14:textId="77777777" w:rsidTr="00541BFD">
        <w:trPr>
          <w:cantSplit/>
          <w:trHeight w:val="288"/>
          <w:trPrChange w:id="694" w:author="Shewmaker, Michael@Energy" w:date="2018-10-17T15:36:00Z">
            <w:trPr>
              <w:cantSplit/>
              <w:trHeight w:val="288"/>
            </w:trPr>
          </w:trPrChange>
        </w:trPr>
        <w:tc>
          <w:tcPr>
            <w:tcW w:w="580" w:type="dxa"/>
            <w:vAlign w:val="center"/>
            <w:tcPrChange w:id="695" w:author="Shewmaker, Michael@Energy" w:date="2018-10-17T15:36:00Z">
              <w:tcPr>
                <w:tcW w:w="588" w:type="dxa"/>
                <w:vAlign w:val="center"/>
              </w:tcPr>
            </w:tcPrChange>
          </w:tcPr>
          <w:p w14:paraId="4886A2EB"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16</w:t>
            </w:r>
          </w:p>
        </w:tc>
        <w:tc>
          <w:tcPr>
            <w:tcW w:w="6142" w:type="dxa"/>
            <w:gridSpan w:val="6"/>
            <w:vAlign w:val="center"/>
            <w:tcPrChange w:id="696" w:author="Shewmaker, Michael@Energy" w:date="2018-10-17T15:36:00Z">
              <w:tcPr>
                <w:tcW w:w="6240" w:type="dxa"/>
                <w:gridSpan w:val="6"/>
                <w:vAlign w:val="center"/>
              </w:tcPr>
            </w:tcPrChange>
          </w:tcPr>
          <w:p w14:paraId="4886A2EC" w14:textId="4A49CCD7"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W</w:t>
            </w:r>
            <w:r>
              <w:rPr>
                <w:rFonts w:ascii="Calibri" w:hAnsi="Calibri"/>
                <w:sz w:val="18"/>
                <w:szCs w:val="18"/>
              </w:rPr>
              <w:t>est-</w:t>
            </w:r>
            <w:r w:rsidR="002468B8">
              <w:rPr>
                <w:rFonts w:ascii="Calibri" w:hAnsi="Calibri"/>
                <w:sz w:val="18"/>
                <w:szCs w:val="18"/>
              </w:rPr>
              <w:t>F</w:t>
            </w:r>
            <w:r>
              <w:rPr>
                <w:rFonts w:ascii="Calibri" w:hAnsi="Calibri"/>
                <w:sz w:val="18"/>
                <w:szCs w:val="18"/>
              </w:rPr>
              <w:t xml:space="preserve">acing </w:t>
            </w:r>
            <w:r w:rsidR="002468B8">
              <w:rPr>
                <w:rFonts w:ascii="Calibri" w:hAnsi="Calibri"/>
                <w:sz w:val="18"/>
                <w:szCs w:val="18"/>
              </w:rPr>
              <w:t>F</w:t>
            </w:r>
            <w:r>
              <w:rPr>
                <w:rFonts w:ascii="Calibri" w:hAnsi="Calibri"/>
                <w:sz w:val="18"/>
                <w:szCs w:val="18"/>
              </w:rPr>
              <w:t>enestration?</w:t>
            </w:r>
          </w:p>
        </w:tc>
        <w:tc>
          <w:tcPr>
            <w:tcW w:w="946" w:type="dxa"/>
            <w:vAlign w:val="center"/>
            <w:tcPrChange w:id="697" w:author="Shewmaker, Michael@Energy" w:date="2018-10-17T15:36:00Z">
              <w:tcPr>
                <w:tcW w:w="960" w:type="dxa"/>
                <w:vAlign w:val="center"/>
              </w:tcPr>
            </w:tcPrChange>
          </w:tcPr>
          <w:p w14:paraId="4886A2ED" w14:textId="77777777" w:rsidR="00E22815" w:rsidRPr="00C24189" w:rsidRDefault="00E22815" w:rsidP="00CC2306">
            <w:pPr>
              <w:jc w:val="center"/>
              <w:rPr>
                <w:rFonts w:ascii="Calibri" w:hAnsi="Calibri"/>
                <w:sz w:val="18"/>
                <w:szCs w:val="18"/>
              </w:rPr>
            </w:pPr>
          </w:p>
        </w:tc>
        <w:tc>
          <w:tcPr>
            <w:tcW w:w="6734" w:type="dxa"/>
            <w:gridSpan w:val="7"/>
            <w:vMerge/>
            <w:vAlign w:val="center"/>
            <w:tcPrChange w:id="698" w:author="Shewmaker, Michael@Energy" w:date="2018-10-17T15:36:00Z">
              <w:tcPr>
                <w:tcW w:w="6840" w:type="dxa"/>
                <w:gridSpan w:val="7"/>
                <w:vMerge/>
                <w:vAlign w:val="center"/>
              </w:tcPr>
            </w:tcPrChange>
          </w:tcPr>
          <w:p w14:paraId="4886A2EE" w14:textId="77777777" w:rsidR="00E22815" w:rsidRPr="00C24189" w:rsidRDefault="00E22815" w:rsidP="00CC2306">
            <w:pPr>
              <w:jc w:val="center"/>
              <w:rPr>
                <w:rFonts w:ascii="Calibri" w:hAnsi="Calibri"/>
                <w:sz w:val="18"/>
                <w:szCs w:val="18"/>
              </w:rPr>
            </w:pPr>
          </w:p>
        </w:tc>
      </w:tr>
      <w:tr w:rsidR="00E22815" w:rsidRPr="00C24189" w14:paraId="4886A2FE" w14:textId="77777777" w:rsidTr="00541BFD">
        <w:trPr>
          <w:cantSplit/>
          <w:trHeight w:val="288"/>
          <w:trPrChange w:id="699" w:author="Shewmaker, Michael@Energy" w:date="2018-10-17T15:36:00Z">
            <w:trPr>
              <w:cantSplit/>
              <w:trHeight w:val="288"/>
            </w:trPr>
          </w:trPrChange>
        </w:trPr>
        <w:tc>
          <w:tcPr>
            <w:tcW w:w="580" w:type="dxa"/>
            <w:vAlign w:val="center"/>
            <w:tcPrChange w:id="700" w:author="Shewmaker, Michael@Energy" w:date="2018-10-17T15:36:00Z">
              <w:tcPr>
                <w:tcW w:w="588" w:type="dxa"/>
                <w:vAlign w:val="center"/>
              </w:tcPr>
            </w:tcPrChange>
          </w:tcPr>
          <w:p w14:paraId="4886A2FA" w14:textId="4D0B6C91"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17</w:t>
            </w:r>
          </w:p>
        </w:tc>
        <w:tc>
          <w:tcPr>
            <w:tcW w:w="6142" w:type="dxa"/>
            <w:gridSpan w:val="6"/>
            <w:vAlign w:val="center"/>
            <w:tcPrChange w:id="701" w:author="Shewmaker, Michael@Energy" w:date="2018-10-17T15:36:00Z">
              <w:tcPr>
                <w:tcW w:w="6240" w:type="dxa"/>
                <w:gridSpan w:val="6"/>
                <w:vAlign w:val="center"/>
              </w:tcPr>
            </w:tcPrChange>
          </w:tcPr>
          <w:p w14:paraId="4886A2FB"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946" w:type="dxa"/>
            <w:vAlign w:val="center"/>
            <w:tcPrChange w:id="702" w:author="Shewmaker, Michael@Energy" w:date="2018-10-17T15:36:00Z">
              <w:tcPr>
                <w:tcW w:w="960" w:type="dxa"/>
                <w:vAlign w:val="center"/>
              </w:tcPr>
            </w:tcPrChange>
          </w:tcPr>
          <w:p w14:paraId="4886A2FC"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03" w:author="Shewmaker, Michael@Energy" w:date="2018-10-17T15:36:00Z">
              <w:tcPr>
                <w:tcW w:w="6840" w:type="dxa"/>
                <w:gridSpan w:val="7"/>
                <w:vMerge/>
                <w:vAlign w:val="center"/>
              </w:tcPr>
            </w:tcPrChange>
          </w:tcPr>
          <w:p w14:paraId="4886A2FD" w14:textId="77777777" w:rsidR="00E22815" w:rsidRPr="00C24189" w:rsidRDefault="00E22815" w:rsidP="00CC2306">
            <w:pPr>
              <w:jc w:val="center"/>
              <w:rPr>
                <w:rFonts w:ascii="Calibri" w:hAnsi="Calibri"/>
                <w:sz w:val="18"/>
                <w:szCs w:val="18"/>
              </w:rPr>
            </w:pPr>
          </w:p>
        </w:tc>
      </w:tr>
      <w:tr w:rsidR="00E22815" w:rsidRPr="00C24189" w14:paraId="4886A303" w14:textId="77777777" w:rsidTr="00541BFD">
        <w:trPr>
          <w:cantSplit/>
          <w:trHeight w:val="288"/>
          <w:trPrChange w:id="704" w:author="Shewmaker, Michael@Energy" w:date="2018-10-17T15:36:00Z">
            <w:trPr>
              <w:cantSplit/>
              <w:trHeight w:val="288"/>
            </w:trPr>
          </w:trPrChange>
        </w:trPr>
        <w:tc>
          <w:tcPr>
            <w:tcW w:w="580" w:type="dxa"/>
            <w:vAlign w:val="center"/>
            <w:tcPrChange w:id="705" w:author="Shewmaker, Michael@Energy" w:date="2018-10-17T15:36:00Z">
              <w:tcPr>
                <w:tcW w:w="588" w:type="dxa"/>
                <w:vAlign w:val="center"/>
              </w:tcPr>
            </w:tcPrChange>
          </w:tcPr>
          <w:p w14:paraId="4886A2FF" w14:textId="4A50D65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18</w:t>
            </w:r>
          </w:p>
        </w:tc>
        <w:tc>
          <w:tcPr>
            <w:tcW w:w="6142" w:type="dxa"/>
            <w:gridSpan w:val="6"/>
            <w:vAlign w:val="center"/>
            <w:tcPrChange w:id="706" w:author="Shewmaker, Michael@Energy" w:date="2018-10-17T15:36:00Z">
              <w:tcPr>
                <w:tcW w:w="6240" w:type="dxa"/>
                <w:gridSpan w:val="6"/>
                <w:vAlign w:val="center"/>
              </w:tcPr>
            </w:tcPrChange>
          </w:tcPr>
          <w:p w14:paraId="4886A300" w14:textId="2CFCE199"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A</w:t>
            </w:r>
            <w:r>
              <w:rPr>
                <w:rFonts w:ascii="Calibri" w:hAnsi="Calibri"/>
                <w:sz w:val="18"/>
                <w:szCs w:val="18"/>
              </w:rPr>
              <w:t xml:space="preserve">ll </w:t>
            </w:r>
            <w:r w:rsidR="002468B8">
              <w:rPr>
                <w:rFonts w:ascii="Calibri" w:hAnsi="Calibri"/>
                <w:sz w:val="18"/>
                <w:szCs w:val="18"/>
              </w:rPr>
              <w:t>O</w:t>
            </w:r>
            <w:r>
              <w:rPr>
                <w:rFonts w:ascii="Calibri" w:hAnsi="Calibri"/>
                <w:sz w:val="18"/>
                <w:szCs w:val="18"/>
              </w:rPr>
              <w:t>rientations?</w:t>
            </w:r>
          </w:p>
        </w:tc>
        <w:tc>
          <w:tcPr>
            <w:tcW w:w="946" w:type="dxa"/>
            <w:vAlign w:val="center"/>
            <w:tcPrChange w:id="707" w:author="Shewmaker, Michael@Energy" w:date="2018-10-17T15:36:00Z">
              <w:tcPr>
                <w:tcW w:w="960" w:type="dxa"/>
                <w:vAlign w:val="center"/>
              </w:tcPr>
            </w:tcPrChange>
          </w:tcPr>
          <w:p w14:paraId="4886A301"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08" w:author="Shewmaker, Michael@Energy" w:date="2018-10-17T15:36:00Z">
              <w:tcPr>
                <w:tcW w:w="6840" w:type="dxa"/>
                <w:gridSpan w:val="7"/>
                <w:vMerge/>
                <w:vAlign w:val="center"/>
              </w:tcPr>
            </w:tcPrChange>
          </w:tcPr>
          <w:p w14:paraId="4886A302" w14:textId="77777777" w:rsidR="00E22815" w:rsidRPr="00C24189" w:rsidRDefault="00E22815" w:rsidP="00CC2306">
            <w:pPr>
              <w:jc w:val="center"/>
              <w:rPr>
                <w:rFonts w:ascii="Calibri" w:hAnsi="Calibri"/>
                <w:sz w:val="18"/>
                <w:szCs w:val="18"/>
              </w:rPr>
            </w:pPr>
          </w:p>
        </w:tc>
      </w:tr>
      <w:tr w:rsidR="00E22815" w:rsidRPr="00C24189" w14:paraId="4886A308" w14:textId="77777777" w:rsidTr="00541BFD">
        <w:trPr>
          <w:cantSplit/>
          <w:trHeight w:val="288"/>
          <w:trPrChange w:id="709" w:author="Shewmaker, Michael@Energy" w:date="2018-10-17T15:36:00Z">
            <w:trPr>
              <w:cantSplit/>
              <w:trHeight w:val="288"/>
            </w:trPr>
          </w:trPrChange>
        </w:trPr>
        <w:tc>
          <w:tcPr>
            <w:tcW w:w="580" w:type="dxa"/>
            <w:vAlign w:val="center"/>
            <w:tcPrChange w:id="710" w:author="Shewmaker, Michael@Energy" w:date="2018-10-17T15:36:00Z">
              <w:tcPr>
                <w:tcW w:w="588" w:type="dxa"/>
                <w:vAlign w:val="center"/>
              </w:tcPr>
            </w:tcPrChange>
          </w:tcPr>
          <w:p w14:paraId="4886A304" w14:textId="1929FBFD"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19</w:t>
            </w:r>
          </w:p>
        </w:tc>
        <w:tc>
          <w:tcPr>
            <w:tcW w:w="6142" w:type="dxa"/>
            <w:gridSpan w:val="6"/>
            <w:vAlign w:val="center"/>
            <w:tcPrChange w:id="711" w:author="Shewmaker, Michael@Energy" w:date="2018-10-17T15:36:00Z">
              <w:tcPr>
                <w:tcW w:w="6240" w:type="dxa"/>
                <w:gridSpan w:val="6"/>
                <w:vAlign w:val="center"/>
              </w:tcPr>
            </w:tcPrChange>
          </w:tcPr>
          <w:p w14:paraId="4886A305" w14:textId="07B54540"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946" w:type="dxa"/>
            <w:vAlign w:val="center"/>
            <w:tcPrChange w:id="712" w:author="Shewmaker, Michael@Energy" w:date="2018-10-17T15:36:00Z">
              <w:tcPr>
                <w:tcW w:w="960" w:type="dxa"/>
                <w:vAlign w:val="center"/>
              </w:tcPr>
            </w:tcPrChange>
          </w:tcPr>
          <w:p w14:paraId="4886A306"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13" w:author="Shewmaker, Michael@Energy" w:date="2018-10-17T15:36:00Z">
              <w:tcPr>
                <w:tcW w:w="6840" w:type="dxa"/>
                <w:gridSpan w:val="7"/>
                <w:vMerge/>
                <w:vAlign w:val="center"/>
              </w:tcPr>
            </w:tcPrChange>
          </w:tcPr>
          <w:p w14:paraId="4886A307" w14:textId="77777777" w:rsidR="00E22815" w:rsidRPr="00C24189" w:rsidRDefault="00E22815" w:rsidP="00CC2306">
            <w:pPr>
              <w:jc w:val="center"/>
              <w:rPr>
                <w:rFonts w:ascii="Calibri" w:hAnsi="Calibri"/>
                <w:sz w:val="18"/>
                <w:szCs w:val="18"/>
              </w:rPr>
            </w:pPr>
          </w:p>
        </w:tc>
      </w:tr>
      <w:tr w:rsidR="00E22815" w:rsidRPr="00C24189" w14:paraId="4886A30E" w14:textId="77777777" w:rsidTr="00541BFD">
        <w:trPr>
          <w:cantSplit/>
          <w:trHeight w:val="288"/>
          <w:trPrChange w:id="714" w:author="Shewmaker, Michael@Energy" w:date="2018-10-17T15:36:00Z">
            <w:trPr>
              <w:cantSplit/>
              <w:trHeight w:val="288"/>
            </w:trPr>
          </w:trPrChange>
        </w:trPr>
        <w:tc>
          <w:tcPr>
            <w:tcW w:w="580" w:type="dxa"/>
            <w:vAlign w:val="center"/>
            <w:tcPrChange w:id="715" w:author="Shewmaker, Michael@Energy" w:date="2018-10-17T15:36:00Z">
              <w:tcPr>
                <w:tcW w:w="588" w:type="dxa"/>
                <w:vAlign w:val="center"/>
              </w:tcPr>
            </w:tcPrChange>
          </w:tcPr>
          <w:p w14:paraId="4886A309" w14:textId="502E51F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20</w:t>
            </w:r>
          </w:p>
        </w:tc>
        <w:tc>
          <w:tcPr>
            <w:tcW w:w="6142" w:type="dxa"/>
            <w:gridSpan w:val="6"/>
            <w:vAlign w:val="center"/>
            <w:tcPrChange w:id="716" w:author="Shewmaker, Michael@Energy" w:date="2018-10-17T15:36:00Z">
              <w:tcPr>
                <w:tcW w:w="6240" w:type="dxa"/>
                <w:gridSpan w:val="6"/>
                <w:vAlign w:val="center"/>
              </w:tcPr>
            </w:tcPrChange>
          </w:tcPr>
          <w:p w14:paraId="4886A30B" w14:textId="23A7A995"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946" w:type="dxa"/>
            <w:vAlign w:val="center"/>
            <w:tcPrChange w:id="717" w:author="Shewmaker, Michael@Energy" w:date="2018-10-17T15:36:00Z">
              <w:tcPr>
                <w:tcW w:w="960" w:type="dxa"/>
                <w:vAlign w:val="center"/>
              </w:tcPr>
            </w:tcPrChange>
          </w:tcPr>
          <w:p w14:paraId="4886A30C"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18" w:author="Shewmaker, Michael@Energy" w:date="2018-10-17T15:36:00Z">
              <w:tcPr>
                <w:tcW w:w="6840" w:type="dxa"/>
                <w:gridSpan w:val="7"/>
                <w:vMerge/>
                <w:vAlign w:val="center"/>
              </w:tcPr>
            </w:tcPrChange>
          </w:tcPr>
          <w:p w14:paraId="4886A30D" w14:textId="77777777" w:rsidR="00E22815" w:rsidRPr="00C24189" w:rsidRDefault="00E22815" w:rsidP="00CC2306">
            <w:pPr>
              <w:jc w:val="center"/>
              <w:rPr>
                <w:rFonts w:ascii="Calibri" w:hAnsi="Calibri"/>
                <w:sz w:val="18"/>
                <w:szCs w:val="18"/>
              </w:rPr>
            </w:pPr>
          </w:p>
        </w:tc>
      </w:tr>
      <w:tr w:rsidR="00E22815" w:rsidRPr="00C24189" w14:paraId="5C0C3614" w14:textId="77777777" w:rsidTr="00541BFD">
        <w:trPr>
          <w:cantSplit/>
          <w:trHeight w:val="288"/>
          <w:trPrChange w:id="719" w:author="Shewmaker, Michael@Energy" w:date="2018-10-17T15:36:00Z">
            <w:trPr>
              <w:cantSplit/>
              <w:trHeight w:val="288"/>
            </w:trPr>
          </w:trPrChange>
        </w:trPr>
        <w:tc>
          <w:tcPr>
            <w:tcW w:w="580" w:type="dxa"/>
            <w:vAlign w:val="center"/>
            <w:tcPrChange w:id="720" w:author="Shewmaker, Michael@Energy" w:date="2018-10-17T15:36:00Z">
              <w:tcPr>
                <w:tcW w:w="588" w:type="dxa"/>
                <w:vAlign w:val="center"/>
              </w:tcPr>
            </w:tcPrChange>
          </w:tcPr>
          <w:p w14:paraId="099A7040" w14:textId="5B839141"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21</w:t>
            </w:r>
          </w:p>
        </w:tc>
        <w:tc>
          <w:tcPr>
            <w:tcW w:w="6142" w:type="dxa"/>
            <w:gridSpan w:val="6"/>
            <w:vAlign w:val="center"/>
            <w:tcPrChange w:id="721" w:author="Shewmaker, Michael@Energy" w:date="2018-10-17T15:36:00Z">
              <w:tcPr>
                <w:tcW w:w="6240" w:type="dxa"/>
                <w:gridSpan w:val="6"/>
                <w:vAlign w:val="center"/>
              </w:tcPr>
            </w:tcPrChange>
          </w:tcPr>
          <w:p w14:paraId="04D0F69C" w14:textId="4A2C92B3"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Change w:id="722" w:author="Shewmaker, Michael@Energy" w:date="2018-10-17T15:36:00Z">
              <w:tcPr>
                <w:tcW w:w="960" w:type="dxa"/>
                <w:vAlign w:val="center"/>
              </w:tcPr>
            </w:tcPrChange>
          </w:tcPr>
          <w:p w14:paraId="5F916A5A"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23" w:author="Shewmaker, Michael@Energy" w:date="2018-10-17T15:36:00Z">
              <w:tcPr>
                <w:tcW w:w="6840" w:type="dxa"/>
                <w:gridSpan w:val="7"/>
                <w:vMerge/>
                <w:vAlign w:val="center"/>
              </w:tcPr>
            </w:tcPrChange>
          </w:tcPr>
          <w:p w14:paraId="68A9FAED" w14:textId="77777777" w:rsidR="00E22815" w:rsidRPr="00C24189" w:rsidRDefault="00E22815" w:rsidP="00CC2306">
            <w:pPr>
              <w:jc w:val="center"/>
              <w:rPr>
                <w:rFonts w:ascii="Calibri" w:hAnsi="Calibri"/>
                <w:sz w:val="18"/>
                <w:szCs w:val="18"/>
              </w:rPr>
            </w:pPr>
          </w:p>
        </w:tc>
      </w:tr>
      <w:tr w:rsidR="00E22815" w:rsidRPr="00C24189" w14:paraId="0F0F81B4" w14:textId="77777777" w:rsidTr="00541BFD">
        <w:trPr>
          <w:cantSplit/>
          <w:trHeight w:val="288"/>
          <w:trPrChange w:id="724" w:author="Shewmaker, Michael@Energy" w:date="2018-10-17T15:36:00Z">
            <w:trPr>
              <w:cantSplit/>
              <w:trHeight w:val="288"/>
            </w:trPr>
          </w:trPrChange>
        </w:trPr>
        <w:tc>
          <w:tcPr>
            <w:tcW w:w="580" w:type="dxa"/>
            <w:vAlign w:val="center"/>
            <w:tcPrChange w:id="725" w:author="Shewmaker, Michael@Energy" w:date="2018-10-17T15:36:00Z">
              <w:tcPr>
                <w:tcW w:w="588" w:type="dxa"/>
                <w:vAlign w:val="center"/>
              </w:tcPr>
            </w:tcPrChange>
          </w:tcPr>
          <w:p w14:paraId="4BFAF092" w14:textId="61684B5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22</w:t>
            </w:r>
          </w:p>
        </w:tc>
        <w:tc>
          <w:tcPr>
            <w:tcW w:w="6142" w:type="dxa"/>
            <w:gridSpan w:val="6"/>
            <w:vAlign w:val="center"/>
            <w:tcPrChange w:id="726" w:author="Shewmaker, Michael@Energy" w:date="2018-10-17T15:36:00Z">
              <w:tcPr>
                <w:tcW w:w="6240" w:type="dxa"/>
                <w:gridSpan w:val="6"/>
                <w:vAlign w:val="center"/>
              </w:tcPr>
            </w:tcPrChange>
          </w:tcPr>
          <w:p w14:paraId="74EBEDB9" w14:textId="3BC523E7"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946" w:type="dxa"/>
            <w:vAlign w:val="center"/>
            <w:tcPrChange w:id="727" w:author="Shewmaker, Michael@Energy" w:date="2018-10-17T15:36:00Z">
              <w:tcPr>
                <w:tcW w:w="960" w:type="dxa"/>
                <w:vAlign w:val="center"/>
              </w:tcPr>
            </w:tcPrChange>
          </w:tcPr>
          <w:p w14:paraId="1A0BC680"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28" w:author="Shewmaker, Michael@Energy" w:date="2018-10-17T15:36:00Z">
              <w:tcPr>
                <w:tcW w:w="6840" w:type="dxa"/>
                <w:gridSpan w:val="7"/>
                <w:vMerge/>
                <w:vAlign w:val="center"/>
              </w:tcPr>
            </w:tcPrChange>
          </w:tcPr>
          <w:p w14:paraId="50CACC61" w14:textId="77777777" w:rsidR="00E22815" w:rsidRPr="00C24189" w:rsidRDefault="00E22815" w:rsidP="00CC2306">
            <w:pPr>
              <w:jc w:val="center"/>
              <w:rPr>
                <w:rFonts w:ascii="Calibri" w:hAnsi="Calibri"/>
                <w:sz w:val="18"/>
                <w:szCs w:val="18"/>
              </w:rPr>
            </w:pPr>
          </w:p>
        </w:tc>
      </w:tr>
      <w:tr w:rsidR="00E22815" w:rsidRPr="00C24189" w14:paraId="7122BC9B" w14:textId="77777777" w:rsidTr="00541BFD">
        <w:trPr>
          <w:cantSplit/>
          <w:trHeight w:val="288"/>
          <w:trPrChange w:id="729" w:author="Shewmaker, Michael@Energy" w:date="2018-10-17T15:36:00Z">
            <w:trPr>
              <w:cantSplit/>
              <w:trHeight w:val="288"/>
            </w:trPr>
          </w:trPrChange>
        </w:trPr>
        <w:tc>
          <w:tcPr>
            <w:tcW w:w="580" w:type="dxa"/>
            <w:vAlign w:val="center"/>
            <w:tcPrChange w:id="730" w:author="Shewmaker, Michael@Energy" w:date="2018-10-17T15:36:00Z">
              <w:tcPr>
                <w:tcW w:w="588" w:type="dxa"/>
                <w:vAlign w:val="center"/>
              </w:tcPr>
            </w:tcPrChange>
          </w:tcPr>
          <w:p w14:paraId="051F18D9" w14:textId="791F5BE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23</w:t>
            </w:r>
          </w:p>
        </w:tc>
        <w:tc>
          <w:tcPr>
            <w:tcW w:w="6142" w:type="dxa"/>
            <w:gridSpan w:val="6"/>
            <w:vAlign w:val="center"/>
            <w:tcPrChange w:id="731" w:author="Shewmaker, Michael@Energy" w:date="2018-10-17T15:36:00Z">
              <w:tcPr>
                <w:tcW w:w="6240" w:type="dxa"/>
                <w:gridSpan w:val="6"/>
                <w:vAlign w:val="center"/>
              </w:tcPr>
            </w:tcPrChange>
          </w:tcPr>
          <w:p w14:paraId="1508E73F" w14:textId="14FF331B"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946" w:type="dxa"/>
            <w:vAlign w:val="center"/>
            <w:tcPrChange w:id="732" w:author="Shewmaker, Michael@Energy" w:date="2018-10-17T15:36:00Z">
              <w:tcPr>
                <w:tcW w:w="960" w:type="dxa"/>
                <w:vAlign w:val="center"/>
              </w:tcPr>
            </w:tcPrChange>
          </w:tcPr>
          <w:p w14:paraId="119C0806"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33" w:author="Shewmaker, Michael@Energy" w:date="2018-10-17T15:36:00Z">
              <w:tcPr>
                <w:tcW w:w="6840" w:type="dxa"/>
                <w:gridSpan w:val="7"/>
                <w:vMerge/>
                <w:vAlign w:val="center"/>
              </w:tcPr>
            </w:tcPrChange>
          </w:tcPr>
          <w:p w14:paraId="29EC8122" w14:textId="77777777" w:rsidR="00E22815" w:rsidRPr="00C24189" w:rsidRDefault="00E22815" w:rsidP="00CC2306">
            <w:pPr>
              <w:jc w:val="center"/>
              <w:rPr>
                <w:rFonts w:ascii="Calibri" w:hAnsi="Calibri"/>
                <w:sz w:val="18"/>
                <w:szCs w:val="18"/>
              </w:rPr>
            </w:pPr>
          </w:p>
        </w:tc>
      </w:tr>
      <w:tr w:rsidR="00E22815" w:rsidRPr="00C24189" w14:paraId="6C5ADF0D" w14:textId="77777777" w:rsidTr="00541BFD">
        <w:trPr>
          <w:cantSplit/>
          <w:trHeight w:val="288"/>
          <w:trPrChange w:id="734" w:author="Shewmaker, Michael@Energy" w:date="2018-10-17T15:36:00Z">
            <w:trPr>
              <w:cantSplit/>
              <w:trHeight w:val="288"/>
            </w:trPr>
          </w:trPrChange>
        </w:trPr>
        <w:tc>
          <w:tcPr>
            <w:tcW w:w="580" w:type="dxa"/>
            <w:vAlign w:val="center"/>
            <w:tcPrChange w:id="735" w:author="Shewmaker, Michael@Energy" w:date="2018-10-17T15:36:00Z">
              <w:tcPr>
                <w:tcW w:w="588" w:type="dxa"/>
                <w:vAlign w:val="center"/>
              </w:tcPr>
            </w:tcPrChange>
          </w:tcPr>
          <w:p w14:paraId="16442A5E" w14:textId="4315FDE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24</w:t>
            </w:r>
          </w:p>
        </w:tc>
        <w:tc>
          <w:tcPr>
            <w:tcW w:w="6142" w:type="dxa"/>
            <w:gridSpan w:val="6"/>
            <w:vAlign w:val="center"/>
            <w:tcPrChange w:id="736" w:author="Shewmaker, Michael@Energy" w:date="2018-10-17T15:36:00Z">
              <w:tcPr>
                <w:tcW w:w="6240" w:type="dxa"/>
                <w:gridSpan w:val="6"/>
                <w:vAlign w:val="center"/>
              </w:tcPr>
            </w:tcPrChange>
          </w:tcPr>
          <w:p w14:paraId="501A0F12" w14:textId="06DC3D6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Change w:id="737" w:author="Shewmaker, Michael@Energy" w:date="2018-10-17T15:36:00Z">
              <w:tcPr>
                <w:tcW w:w="960" w:type="dxa"/>
                <w:vAlign w:val="center"/>
              </w:tcPr>
            </w:tcPrChange>
          </w:tcPr>
          <w:p w14:paraId="12C104DA"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38" w:author="Shewmaker, Michael@Energy" w:date="2018-10-17T15:36:00Z">
              <w:tcPr>
                <w:tcW w:w="6840" w:type="dxa"/>
                <w:gridSpan w:val="7"/>
                <w:vMerge/>
                <w:vAlign w:val="center"/>
              </w:tcPr>
            </w:tcPrChange>
          </w:tcPr>
          <w:p w14:paraId="11E3D479" w14:textId="77777777" w:rsidR="00E22815" w:rsidRPr="00C24189" w:rsidRDefault="00E22815" w:rsidP="00CC2306">
            <w:pPr>
              <w:jc w:val="center"/>
              <w:rPr>
                <w:rFonts w:ascii="Calibri" w:hAnsi="Calibri"/>
                <w:sz w:val="18"/>
                <w:szCs w:val="18"/>
              </w:rPr>
            </w:pPr>
          </w:p>
        </w:tc>
      </w:tr>
      <w:tr w:rsidR="00E22815" w:rsidRPr="00C24189" w14:paraId="355BC337" w14:textId="77777777" w:rsidTr="00541BFD">
        <w:trPr>
          <w:cantSplit/>
          <w:trHeight w:val="288"/>
          <w:trPrChange w:id="739" w:author="Shewmaker, Michael@Energy" w:date="2018-10-17T15:36:00Z">
            <w:trPr>
              <w:cantSplit/>
              <w:trHeight w:val="288"/>
            </w:trPr>
          </w:trPrChange>
        </w:trPr>
        <w:tc>
          <w:tcPr>
            <w:tcW w:w="580" w:type="dxa"/>
            <w:vAlign w:val="center"/>
            <w:tcPrChange w:id="740" w:author="Shewmaker, Michael@Energy" w:date="2018-10-17T15:36:00Z">
              <w:tcPr>
                <w:tcW w:w="588" w:type="dxa"/>
                <w:vAlign w:val="center"/>
              </w:tcPr>
            </w:tcPrChange>
          </w:tcPr>
          <w:p w14:paraId="02215C79" w14:textId="3DBA049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25</w:t>
            </w:r>
          </w:p>
        </w:tc>
        <w:tc>
          <w:tcPr>
            <w:tcW w:w="6142" w:type="dxa"/>
            <w:gridSpan w:val="6"/>
            <w:vAlign w:val="center"/>
            <w:tcPrChange w:id="741" w:author="Shewmaker, Michael@Energy" w:date="2018-10-17T15:36:00Z">
              <w:tcPr>
                <w:tcW w:w="6240" w:type="dxa"/>
                <w:gridSpan w:val="6"/>
                <w:vAlign w:val="center"/>
              </w:tcPr>
            </w:tcPrChange>
          </w:tcPr>
          <w:p w14:paraId="54E52FC0" w14:textId="60677ADA"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946" w:type="dxa"/>
            <w:vAlign w:val="center"/>
            <w:tcPrChange w:id="742" w:author="Shewmaker, Michael@Energy" w:date="2018-10-17T15:36:00Z">
              <w:tcPr>
                <w:tcW w:w="960" w:type="dxa"/>
                <w:vAlign w:val="center"/>
              </w:tcPr>
            </w:tcPrChange>
          </w:tcPr>
          <w:p w14:paraId="7765AF84"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43" w:author="Shewmaker, Michael@Energy" w:date="2018-10-17T15:36:00Z">
              <w:tcPr>
                <w:tcW w:w="6840" w:type="dxa"/>
                <w:gridSpan w:val="7"/>
                <w:vMerge/>
                <w:vAlign w:val="center"/>
              </w:tcPr>
            </w:tcPrChange>
          </w:tcPr>
          <w:p w14:paraId="130B58D6" w14:textId="77777777" w:rsidR="00E22815" w:rsidRPr="00C24189" w:rsidRDefault="00E22815" w:rsidP="00CC2306">
            <w:pPr>
              <w:jc w:val="center"/>
              <w:rPr>
                <w:rFonts w:ascii="Calibri" w:hAnsi="Calibri"/>
                <w:sz w:val="18"/>
                <w:szCs w:val="18"/>
              </w:rPr>
            </w:pPr>
          </w:p>
        </w:tc>
      </w:tr>
      <w:tr w:rsidR="00E22815" w:rsidRPr="00C24189" w14:paraId="68FDC3DF" w14:textId="77777777" w:rsidTr="00541BFD">
        <w:trPr>
          <w:cantSplit/>
          <w:trHeight w:val="288"/>
          <w:trPrChange w:id="744" w:author="Shewmaker, Michael@Energy" w:date="2018-10-17T15:36:00Z">
            <w:trPr>
              <w:cantSplit/>
              <w:trHeight w:val="288"/>
            </w:trPr>
          </w:trPrChange>
        </w:trPr>
        <w:tc>
          <w:tcPr>
            <w:tcW w:w="580" w:type="dxa"/>
            <w:vAlign w:val="center"/>
            <w:tcPrChange w:id="745" w:author="Shewmaker, Michael@Energy" w:date="2018-10-17T15:36:00Z">
              <w:tcPr>
                <w:tcW w:w="588" w:type="dxa"/>
                <w:vAlign w:val="center"/>
              </w:tcPr>
            </w:tcPrChange>
          </w:tcPr>
          <w:p w14:paraId="746B3C34" w14:textId="244F233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26</w:t>
            </w:r>
          </w:p>
        </w:tc>
        <w:tc>
          <w:tcPr>
            <w:tcW w:w="6142" w:type="dxa"/>
            <w:gridSpan w:val="6"/>
            <w:vAlign w:val="center"/>
            <w:tcPrChange w:id="746" w:author="Shewmaker, Michael@Energy" w:date="2018-10-17T15:36:00Z">
              <w:tcPr>
                <w:tcW w:w="6240" w:type="dxa"/>
                <w:gridSpan w:val="6"/>
                <w:vAlign w:val="center"/>
              </w:tcPr>
            </w:tcPrChange>
          </w:tcPr>
          <w:p w14:paraId="50F18F4D" w14:textId="7CE0E125"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Change w:id="747" w:author="Shewmaker, Michael@Energy" w:date="2018-10-17T15:36:00Z">
              <w:tcPr>
                <w:tcW w:w="960" w:type="dxa"/>
                <w:vAlign w:val="center"/>
              </w:tcPr>
            </w:tcPrChange>
          </w:tcPr>
          <w:p w14:paraId="5E1352EA"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48" w:author="Shewmaker, Michael@Energy" w:date="2018-10-17T15:36:00Z">
              <w:tcPr>
                <w:tcW w:w="6840" w:type="dxa"/>
                <w:gridSpan w:val="7"/>
                <w:vMerge/>
                <w:vAlign w:val="center"/>
              </w:tcPr>
            </w:tcPrChange>
          </w:tcPr>
          <w:p w14:paraId="2660C1F6" w14:textId="77777777" w:rsidR="00E22815" w:rsidRPr="00C24189" w:rsidRDefault="00E22815" w:rsidP="00CC2306">
            <w:pPr>
              <w:jc w:val="center"/>
              <w:rPr>
                <w:rFonts w:ascii="Calibri" w:hAnsi="Calibri"/>
                <w:sz w:val="18"/>
                <w:szCs w:val="18"/>
              </w:rPr>
            </w:pPr>
          </w:p>
        </w:tc>
      </w:tr>
      <w:tr w:rsidR="00E22815" w:rsidRPr="00C24189" w14:paraId="4187A7AB" w14:textId="77777777" w:rsidTr="00541BFD">
        <w:trPr>
          <w:cantSplit/>
          <w:trHeight w:val="288"/>
          <w:trPrChange w:id="749" w:author="Shewmaker, Michael@Energy" w:date="2018-10-17T15:36:00Z">
            <w:trPr>
              <w:cantSplit/>
              <w:trHeight w:val="288"/>
            </w:trPr>
          </w:trPrChange>
        </w:trPr>
        <w:tc>
          <w:tcPr>
            <w:tcW w:w="580" w:type="dxa"/>
            <w:vAlign w:val="center"/>
            <w:tcPrChange w:id="750" w:author="Shewmaker, Michael@Energy" w:date="2018-10-17T15:36:00Z">
              <w:tcPr>
                <w:tcW w:w="588" w:type="dxa"/>
                <w:vAlign w:val="center"/>
              </w:tcPr>
            </w:tcPrChange>
          </w:tcPr>
          <w:p w14:paraId="7DDD05F3" w14:textId="0B06F9AF"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27</w:t>
            </w:r>
          </w:p>
        </w:tc>
        <w:tc>
          <w:tcPr>
            <w:tcW w:w="6142" w:type="dxa"/>
            <w:gridSpan w:val="6"/>
            <w:vAlign w:val="center"/>
            <w:tcPrChange w:id="751" w:author="Shewmaker, Michael@Energy" w:date="2018-10-17T15:36:00Z">
              <w:tcPr>
                <w:tcW w:w="6240" w:type="dxa"/>
                <w:gridSpan w:val="6"/>
                <w:vAlign w:val="center"/>
              </w:tcPr>
            </w:tcPrChange>
          </w:tcPr>
          <w:p w14:paraId="233A2FF1" w14:textId="5AC9B2C6"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Change w:id="752" w:author="Shewmaker, Michael@Energy" w:date="2018-10-17T15:36:00Z">
              <w:tcPr>
                <w:tcW w:w="960" w:type="dxa"/>
                <w:vAlign w:val="center"/>
              </w:tcPr>
            </w:tcPrChange>
          </w:tcPr>
          <w:p w14:paraId="0A4E035A"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53" w:author="Shewmaker, Michael@Energy" w:date="2018-10-17T15:36:00Z">
              <w:tcPr>
                <w:tcW w:w="6840" w:type="dxa"/>
                <w:gridSpan w:val="7"/>
                <w:vMerge/>
                <w:vAlign w:val="center"/>
              </w:tcPr>
            </w:tcPrChange>
          </w:tcPr>
          <w:p w14:paraId="6DE33C27" w14:textId="77777777" w:rsidR="00E22815" w:rsidRPr="00C24189" w:rsidRDefault="00E22815" w:rsidP="00CC2306">
            <w:pPr>
              <w:jc w:val="center"/>
              <w:rPr>
                <w:rFonts w:ascii="Calibri" w:hAnsi="Calibri"/>
                <w:sz w:val="18"/>
                <w:szCs w:val="18"/>
              </w:rPr>
            </w:pPr>
          </w:p>
        </w:tc>
      </w:tr>
      <w:tr w:rsidR="00E22815" w:rsidRPr="00C24189" w14:paraId="6A49FCEF" w14:textId="77777777" w:rsidTr="00541BFD">
        <w:trPr>
          <w:cantSplit/>
          <w:trHeight w:val="288"/>
          <w:trPrChange w:id="754" w:author="Shewmaker, Michael@Energy" w:date="2018-10-17T15:36:00Z">
            <w:trPr>
              <w:cantSplit/>
              <w:trHeight w:val="288"/>
            </w:trPr>
          </w:trPrChange>
        </w:trPr>
        <w:tc>
          <w:tcPr>
            <w:tcW w:w="580" w:type="dxa"/>
            <w:vAlign w:val="center"/>
            <w:tcPrChange w:id="755" w:author="Shewmaker, Michael@Energy" w:date="2018-10-17T15:36:00Z">
              <w:tcPr>
                <w:tcW w:w="588" w:type="dxa"/>
                <w:vAlign w:val="center"/>
              </w:tcPr>
            </w:tcPrChange>
          </w:tcPr>
          <w:p w14:paraId="56196712" w14:textId="25A555FD"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28</w:t>
            </w:r>
          </w:p>
        </w:tc>
        <w:tc>
          <w:tcPr>
            <w:tcW w:w="6142" w:type="dxa"/>
            <w:gridSpan w:val="6"/>
            <w:vAlign w:val="center"/>
            <w:tcPrChange w:id="756" w:author="Shewmaker, Michael@Energy" w:date="2018-10-17T15:36:00Z">
              <w:tcPr>
                <w:tcW w:w="6240" w:type="dxa"/>
                <w:gridSpan w:val="6"/>
                <w:vAlign w:val="center"/>
              </w:tcPr>
            </w:tcPrChange>
          </w:tcPr>
          <w:p w14:paraId="2793F31C" w14:textId="352078C0"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946" w:type="dxa"/>
            <w:vAlign w:val="center"/>
            <w:tcPrChange w:id="757" w:author="Shewmaker, Michael@Energy" w:date="2018-10-17T15:36:00Z">
              <w:tcPr>
                <w:tcW w:w="960" w:type="dxa"/>
                <w:vAlign w:val="center"/>
              </w:tcPr>
            </w:tcPrChange>
          </w:tcPr>
          <w:p w14:paraId="71E23D47"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58" w:author="Shewmaker, Michael@Energy" w:date="2018-10-17T15:36:00Z">
              <w:tcPr>
                <w:tcW w:w="6840" w:type="dxa"/>
                <w:gridSpan w:val="7"/>
                <w:vMerge/>
                <w:vAlign w:val="center"/>
              </w:tcPr>
            </w:tcPrChange>
          </w:tcPr>
          <w:p w14:paraId="0F55D145" w14:textId="77777777" w:rsidR="00E22815" w:rsidRPr="00C24189" w:rsidRDefault="00E22815" w:rsidP="00CC2306">
            <w:pPr>
              <w:jc w:val="center"/>
              <w:rPr>
                <w:rFonts w:ascii="Calibri" w:hAnsi="Calibri"/>
                <w:sz w:val="18"/>
                <w:szCs w:val="18"/>
              </w:rPr>
            </w:pPr>
          </w:p>
        </w:tc>
      </w:tr>
      <w:tr w:rsidR="00E22815" w:rsidRPr="00C24189" w14:paraId="3B9CF771" w14:textId="77777777" w:rsidTr="00541BFD">
        <w:trPr>
          <w:cantSplit/>
          <w:trHeight w:val="288"/>
          <w:trPrChange w:id="759" w:author="Shewmaker, Michael@Energy" w:date="2018-10-17T15:36:00Z">
            <w:trPr>
              <w:cantSplit/>
              <w:trHeight w:val="288"/>
            </w:trPr>
          </w:trPrChange>
        </w:trPr>
        <w:tc>
          <w:tcPr>
            <w:tcW w:w="580" w:type="dxa"/>
            <w:vAlign w:val="center"/>
            <w:tcPrChange w:id="760" w:author="Shewmaker, Michael@Energy" w:date="2018-10-17T15:36:00Z">
              <w:tcPr>
                <w:tcW w:w="588" w:type="dxa"/>
                <w:vAlign w:val="center"/>
              </w:tcPr>
            </w:tcPrChange>
          </w:tcPr>
          <w:p w14:paraId="17A4F181" w14:textId="543CA20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29</w:t>
            </w:r>
          </w:p>
        </w:tc>
        <w:tc>
          <w:tcPr>
            <w:tcW w:w="6142" w:type="dxa"/>
            <w:gridSpan w:val="6"/>
            <w:vAlign w:val="center"/>
            <w:tcPrChange w:id="761" w:author="Shewmaker, Michael@Energy" w:date="2018-10-17T15:36:00Z">
              <w:tcPr>
                <w:tcW w:w="6240" w:type="dxa"/>
                <w:gridSpan w:val="6"/>
                <w:vAlign w:val="center"/>
              </w:tcPr>
            </w:tcPrChange>
          </w:tcPr>
          <w:p w14:paraId="2DD19EA2" w14:textId="39C53CE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Change w:id="762" w:author="Shewmaker, Michael@Energy" w:date="2018-10-17T15:36:00Z">
              <w:tcPr>
                <w:tcW w:w="960" w:type="dxa"/>
                <w:vAlign w:val="center"/>
              </w:tcPr>
            </w:tcPrChange>
          </w:tcPr>
          <w:p w14:paraId="5DBF6C3D"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63" w:author="Shewmaker, Michael@Energy" w:date="2018-10-17T15:36:00Z">
              <w:tcPr>
                <w:tcW w:w="6840" w:type="dxa"/>
                <w:gridSpan w:val="7"/>
                <w:vMerge/>
                <w:vAlign w:val="center"/>
              </w:tcPr>
            </w:tcPrChange>
          </w:tcPr>
          <w:p w14:paraId="13A853A1" w14:textId="77777777" w:rsidR="00E22815" w:rsidRPr="00C24189" w:rsidRDefault="00E22815" w:rsidP="00CC2306">
            <w:pPr>
              <w:jc w:val="center"/>
              <w:rPr>
                <w:rFonts w:ascii="Calibri" w:hAnsi="Calibri"/>
                <w:sz w:val="18"/>
                <w:szCs w:val="18"/>
              </w:rPr>
            </w:pPr>
          </w:p>
        </w:tc>
      </w:tr>
      <w:tr w:rsidR="00E22815" w:rsidRPr="00C24189" w14:paraId="718E2FC2" w14:textId="77777777" w:rsidTr="00541BFD">
        <w:trPr>
          <w:cantSplit/>
          <w:trHeight w:val="288"/>
          <w:trPrChange w:id="764" w:author="Shewmaker, Michael@Energy" w:date="2018-10-17T15:36:00Z">
            <w:trPr>
              <w:cantSplit/>
              <w:trHeight w:val="288"/>
            </w:trPr>
          </w:trPrChange>
        </w:trPr>
        <w:tc>
          <w:tcPr>
            <w:tcW w:w="580" w:type="dxa"/>
            <w:vAlign w:val="center"/>
            <w:tcPrChange w:id="765" w:author="Shewmaker, Michael@Energy" w:date="2018-10-17T15:36:00Z">
              <w:tcPr>
                <w:tcW w:w="588" w:type="dxa"/>
                <w:vAlign w:val="center"/>
              </w:tcPr>
            </w:tcPrChange>
          </w:tcPr>
          <w:p w14:paraId="00373A1E" w14:textId="0C7C89B0"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30</w:t>
            </w:r>
          </w:p>
        </w:tc>
        <w:tc>
          <w:tcPr>
            <w:tcW w:w="6142" w:type="dxa"/>
            <w:gridSpan w:val="6"/>
            <w:vAlign w:val="center"/>
            <w:tcPrChange w:id="766" w:author="Shewmaker, Michael@Energy" w:date="2018-10-17T15:36:00Z">
              <w:tcPr>
                <w:tcW w:w="6240" w:type="dxa"/>
                <w:gridSpan w:val="6"/>
                <w:vAlign w:val="center"/>
              </w:tcPr>
            </w:tcPrChange>
          </w:tcPr>
          <w:p w14:paraId="61BD4CEA" w14:textId="26BDCF62"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Change w:id="767" w:author="Shewmaker, Michael@Energy" w:date="2018-10-17T15:36:00Z">
              <w:tcPr>
                <w:tcW w:w="960" w:type="dxa"/>
                <w:vAlign w:val="center"/>
              </w:tcPr>
            </w:tcPrChange>
          </w:tcPr>
          <w:p w14:paraId="363C99CE"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68" w:author="Shewmaker, Michael@Energy" w:date="2018-10-17T15:36:00Z">
              <w:tcPr>
                <w:tcW w:w="6840" w:type="dxa"/>
                <w:gridSpan w:val="7"/>
                <w:vMerge/>
                <w:vAlign w:val="center"/>
              </w:tcPr>
            </w:tcPrChange>
          </w:tcPr>
          <w:p w14:paraId="4DE5522C" w14:textId="77777777" w:rsidR="00E22815" w:rsidRPr="00C24189" w:rsidRDefault="00E22815" w:rsidP="00CC2306">
            <w:pPr>
              <w:jc w:val="center"/>
              <w:rPr>
                <w:rFonts w:ascii="Calibri" w:hAnsi="Calibri"/>
                <w:sz w:val="18"/>
                <w:szCs w:val="18"/>
              </w:rPr>
            </w:pPr>
          </w:p>
        </w:tc>
      </w:tr>
    </w:tbl>
    <w:p w14:paraId="4886A30F" w14:textId="38959D72" w:rsidR="00CC2306" w:rsidRDefault="00CC2306">
      <w:pPr>
        <w:rPr>
          <w:ins w:id="769" w:author="Shewmaker, Michael@Energy" w:date="2018-07-16T14:05:00Z"/>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60"/>
        <w:gridCol w:w="2459"/>
        <w:gridCol w:w="9454"/>
      </w:tblGrid>
      <w:tr w:rsidR="009867E0" w:rsidRPr="00C24189" w14:paraId="4886A311" w14:textId="77777777" w:rsidTr="002468B8">
        <w:trPr>
          <w:trHeight w:val="348"/>
        </w:trPr>
        <w:tc>
          <w:tcPr>
            <w:tcW w:w="1459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86A310" w14:textId="695F2D16" w:rsidR="009867E0" w:rsidRPr="00C05188" w:rsidRDefault="005B199E" w:rsidP="00D155B5">
            <w:pPr>
              <w:keepNext/>
              <w:rPr>
                <w:rFonts w:ascii="Calibri" w:eastAsia="Calibri" w:hAnsi="Calibri"/>
                <w:b/>
                <w:sz w:val="22"/>
                <w:szCs w:val="22"/>
              </w:rPr>
            </w:pPr>
            <w:r>
              <w:rPr>
                <w:rFonts w:ascii="Calibri" w:eastAsia="Calibri" w:hAnsi="Calibri"/>
                <w:b/>
                <w:sz w:val="20"/>
                <w:szCs w:val="22"/>
              </w:rPr>
              <w:t>I</w:t>
            </w:r>
            <w:r w:rsidR="009867E0" w:rsidRPr="00FD271A">
              <w:rPr>
                <w:rFonts w:ascii="Calibri" w:eastAsia="Calibri" w:hAnsi="Calibri"/>
                <w:b/>
                <w:sz w:val="20"/>
                <w:szCs w:val="22"/>
              </w:rPr>
              <w:t xml:space="preserve">. </w:t>
            </w:r>
            <w:r w:rsidR="00D155B5" w:rsidRPr="00FD271A">
              <w:rPr>
                <w:rFonts w:ascii="Calibri" w:eastAsia="Calibri" w:hAnsi="Calibri"/>
                <w:b/>
                <w:sz w:val="20"/>
                <w:szCs w:val="22"/>
              </w:rPr>
              <w:t>Space Conditioning (SC) Systems - Heating/Cooling</w:t>
            </w:r>
            <w:r w:rsidR="009867E0" w:rsidRPr="00FD271A">
              <w:rPr>
                <w:rFonts w:ascii="Calibri" w:eastAsia="Calibri" w:hAnsi="Calibri"/>
                <w:b/>
                <w:sz w:val="20"/>
                <w:szCs w:val="22"/>
              </w:rPr>
              <w:t xml:space="preserve"> </w:t>
            </w:r>
            <w:r w:rsidR="009867E0" w:rsidRPr="00FD271A">
              <w:rPr>
                <w:rFonts w:ascii="Calibri" w:eastAsia="Calibri" w:hAnsi="Calibri"/>
                <w:sz w:val="20"/>
                <w:szCs w:val="22"/>
              </w:rPr>
              <w:t>(</w:t>
            </w:r>
            <w:r w:rsidR="00044BAA" w:rsidRPr="00FD271A">
              <w:rPr>
                <w:rFonts w:ascii="Calibri" w:eastAsia="Calibri" w:hAnsi="Calibri"/>
                <w:sz w:val="20"/>
                <w:szCs w:val="22"/>
              </w:rPr>
              <w:t>S</w:t>
            </w:r>
            <w:r w:rsidR="009867E0" w:rsidRPr="00FD271A">
              <w:rPr>
                <w:rFonts w:ascii="Calibri" w:eastAsia="Calibri" w:hAnsi="Calibri"/>
                <w:sz w:val="20"/>
                <w:szCs w:val="22"/>
              </w:rPr>
              <w:t>ection 150.2(b))</w:t>
            </w:r>
          </w:p>
        </w:tc>
      </w:tr>
      <w:tr w:rsidR="00C62478" w:rsidRPr="003E1E50" w14:paraId="4886A315" w14:textId="77777777" w:rsidTr="002468B8">
        <w:trPr>
          <w:trHeight w:val="223"/>
        </w:trPr>
        <w:tc>
          <w:tcPr>
            <w:tcW w:w="2496" w:type="dxa"/>
            <w:tcBorders>
              <w:top w:val="single" w:sz="4" w:space="0" w:color="auto"/>
              <w:left w:val="single" w:sz="4" w:space="0" w:color="auto"/>
              <w:bottom w:val="single" w:sz="4" w:space="0" w:color="auto"/>
              <w:right w:val="single" w:sz="4" w:space="0" w:color="auto"/>
            </w:tcBorders>
            <w:vAlign w:val="bottom"/>
          </w:tcPr>
          <w:p w14:paraId="4886A312"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01</w:t>
            </w:r>
          </w:p>
        </w:tc>
        <w:tc>
          <w:tcPr>
            <w:tcW w:w="2496" w:type="dxa"/>
            <w:tcBorders>
              <w:top w:val="single" w:sz="4" w:space="0" w:color="auto"/>
              <w:left w:val="single" w:sz="4" w:space="0" w:color="auto"/>
              <w:bottom w:val="single" w:sz="4" w:space="0" w:color="auto"/>
              <w:right w:val="single" w:sz="4" w:space="0" w:color="auto"/>
            </w:tcBorders>
            <w:vAlign w:val="bottom"/>
          </w:tcPr>
          <w:p w14:paraId="4886A313"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02</w:t>
            </w:r>
          </w:p>
        </w:tc>
        <w:tc>
          <w:tcPr>
            <w:tcW w:w="9606" w:type="dxa"/>
            <w:tcBorders>
              <w:top w:val="single" w:sz="4" w:space="0" w:color="auto"/>
              <w:left w:val="single" w:sz="4" w:space="0" w:color="auto"/>
              <w:bottom w:val="single" w:sz="4" w:space="0" w:color="auto"/>
              <w:right w:val="single" w:sz="4" w:space="0" w:color="auto"/>
            </w:tcBorders>
            <w:vAlign w:val="bottom"/>
          </w:tcPr>
          <w:p w14:paraId="4886A314" w14:textId="77777777" w:rsidR="00C62478" w:rsidRPr="00D155B5" w:rsidRDefault="00252DEA" w:rsidP="00252DEA">
            <w:pPr>
              <w:keepNext/>
              <w:jc w:val="center"/>
              <w:rPr>
                <w:rFonts w:ascii="Calibri" w:hAnsi="Calibri"/>
                <w:sz w:val="18"/>
                <w:szCs w:val="18"/>
              </w:rPr>
            </w:pPr>
            <w:r w:rsidRPr="00FD271A">
              <w:rPr>
                <w:rFonts w:ascii="Calibri" w:hAnsi="Calibri"/>
                <w:sz w:val="18"/>
                <w:szCs w:val="18"/>
              </w:rPr>
              <w:t>03</w:t>
            </w:r>
          </w:p>
        </w:tc>
      </w:tr>
      <w:tr w:rsidR="00C62478" w:rsidRPr="00C24189" w14:paraId="4886A319" w14:textId="77777777" w:rsidTr="002468B8">
        <w:trPr>
          <w:trHeight w:val="291"/>
        </w:trPr>
        <w:tc>
          <w:tcPr>
            <w:tcW w:w="2496" w:type="dxa"/>
            <w:tcBorders>
              <w:top w:val="single" w:sz="4" w:space="0" w:color="auto"/>
              <w:left w:val="single" w:sz="4" w:space="0" w:color="auto"/>
              <w:bottom w:val="single" w:sz="4" w:space="0" w:color="auto"/>
              <w:right w:val="single" w:sz="4" w:space="0" w:color="auto"/>
            </w:tcBorders>
            <w:vAlign w:val="bottom"/>
          </w:tcPr>
          <w:p w14:paraId="4886A316" w14:textId="77777777" w:rsidR="00C62478" w:rsidRPr="00D155B5" w:rsidRDefault="00C62478" w:rsidP="009867E0">
            <w:pPr>
              <w:keepNext/>
              <w:jc w:val="center"/>
              <w:rPr>
                <w:rFonts w:ascii="Calibri" w:hAnsi="Calibri"/>
                <w:sz w:val="18"/>
                <w:szCs w:val="18"/>
                <w:vertAlign w:val="superscript"/>
              </w:rPr>
            </w:pPr>
            <w:r w:rsidRPr="00D155B5">
              <w:rPr>
                <w:rFonts w:ascii="Calibri" w:hAnsi="Calibri"/>
                <w:sz w:val="18"/>
                <w:szCs w:val="18"/>
              </w:rPr>
              <w:t>Dwelling Unit Name</w:t>
            </w:r>
          </w:p>
        </w:tc>
        <w:tc>
          <w:tcPr>
            <w:tcW w:w="2496" w:type="dxa"/>
            <w:tcBorders>
              <w:top w:val="single" w:sz="4" w:space="0" w:color="auto"/>
              <w:left w:val="single" w:sz="4" w:space="0" w:color="auto"/>
              <w:bottom w:val="single" w:sz="4" w:space="0" w:color="auto"/>
              <w:right w:val="single" w:sz="4" w:space="0" w:color="auto"/>
            </w:tcBorders>
            <w:vAlign w:val="bottom"/>
          </w:tcPr>
          <w:p w14:paraId="4886A317" w14:textId="451649BC" w:rsidR="00C62478" w:rsidRPr="00D155B5" w:rsidRDefault="00C62478" w:rsidP="009867E0">
            <w:pPr>
              <w:keepNext/>
              <w:jc w:val="center"/>
              <w:rPr>
                <w:rFonts w:ascii="Calibri" w:hAnsi="Calibri"/>
                <w:sz w:val="18"/>
                <w:szCs w:val="18"/>
              </w:rPr>
            </w:pPr>
            <w:r w:rsidRPr="00D155B5">
              <w:rPr>
                <w:rFonts w:ascii="Calibri" w:hAnsi="Calibri"/>
                <w:sz w:val="18"/>
                <w:szCs w:val="18"/>
              </w:rPr>
              <w:t xml:space="preserve">Dwelling Unit </w:t>
            </w:r>
            <w:r w:rsidR="00E31907">
              <w:rPr>
                <w:rFonts w:ascii="Calibri" w:hAnsi="Calibri"/>
                <w:sz w:val="18"/>
                <w:szCs w:val="18"/>
              </w:rPr>
              <w:t xml:space="preserve">Total </w:t>
            </w:r>
            <w:r w:rsidRPr="00D155B5">
              <w:rPr>
                <w:rFonts w:ascii="Calibri" w:hAnsi="Calibri"/>
                <w:sz w:val="18"/>
                <w:szCs w:val="18"/>
              </w:rPr>
              <w:t>CFA (</w:t>
            </w:r>
            <w:r w:rsidR="00D155B5">
              <w:rPr>
                <w:rFonts w:ascii="Calibri" w:hAnsi="Calibri"/>
                <w:sz w:val="18"/>
                <w:szCs w:val="18"/>
              </w:rPr>
              <w:t>f</w:t>
            </w:r>
            <w:r w:rsidRPr="00D155B5">
              <w:rPr>
                <w:rFonts w:ascii="Calibri" w:hAnsi="Calibri"/>
                <w:sz w:val="18"/>
                <w:szCs w:val="18"/>
              </w:rPr>
              <w:t>t</w:t>
            </w:r>
            <w:r w:rsidRPr="00FD271A">
              <w:rPr>
                <w:rFonts w:ascii="Calibri" w:hAnsi="Calibri"/>
                <w:sz w:val="18"/>
                <w:szCs w:val="18"/>
                <w:vertAlign w:val="superscript"/>
              </w:rPr>
              <w:t>2</w:t>
            </w:r>
            <w:r w:rsidRPr="00D155B5">
              <w:rPr>
                <w:rFonts w:ascii="Calibri" w:hAnsi="Calibri"/>
                <w:sz w:val="18"/>
                <w:szCs w:val="18"/>
              </w:rPr>
              <w:t>)</w:t>
            </w:r>
          </w:p>
        </w:tc>
        <w:tc>
          <w:tcPr>
            <w:tcW w:w="9606" w:type="dxa"/>
            <w:tcBorders>
              <w:top w:val="single" w:sz="4" w:space="0" w:color="auto"/>
              <w:left w:val="single" w:sz="4" w:space="0" w:color="auto"/>
              <w:bottom w:val="single" w:sz="4" w:space="0" w:color="auto"/>
              <w:right w:val="single" w:sz="4" w:space="0" w:color="auto"/>
            </w:tcBorders>
            <w:vAlign w:val="bottom"/>
          </w:tcPr>
          <w:p w14:paraId="4886A318"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Comments</w:t>
            </w:r>
          </w:p>
        </w:tc>
      </w:tr>
      <w:tr w:rsidR="00C62478" w:rsidRPr="00C24189" w14:paraId="4886A31D" w14:textId="77777777" w:rsidTr="002468B8">
        <w:trPr>
          <w:trHeight w:val="250"/>
        </w:trPr>
        <w:tc>
          <w:tcPr>
            <w:tcW w:w="2496" w:type="dxa"/>
            <w:tcBorders>
              <w:top w:val="single" w:sz="4" w:space="0" w:color="auto"/>
              <w:left w:val="single" w:sz="4" w:space="0" w:color="auto"/>
              <w:bottom w:val="single" w:sz="4" w:space="0" w:color="auto"/>
              <w:right w:val="single" w:sz="4" w:space="0" w:color="auto"/>
            </w:tcBorders>
            <w:vAlign w:val="bottom"/>
          </w:tcPr>
          <w:p w14:paraId="4886A31A" w14:textId="77777777" w:rsidR="00C62478" w:rsidRPr="00C24189" w:rsidRDefault="00C62478" w:rsidP="009867E0">
            <w:pPr>
              <w:keepNext/>
              <w:jc w:val="center"/>
              <w:rPr>
                <w:rFonts w:ascii="Calibri" w:hAnsi="Calibri"/>
                <w:sz w:val="18"/>
                <w:szCs w:val="18"/>
              </w:rPr>
            </w:pPr>
          </w:p>
        </w:tc>
        <w:tc>
          <w:tcPr>
            <w:tcW w:w="2496" w:type="dxa"/>
            <w:tcBorders>
              <w:top w:val="single" w:sz="4" w:space="0" w:color="auto"/>
              <w:left w:val="single" w:sz="4" w:space="0" w:color="auto"/>
              <w:bottom w:val="single" w:sz="4" w:space="0" w:color="auto"/>
              <w:right w:val="single" w:sz="4" w:space="0" w:color="auto"/>
            </w:tcBorders>
          </w:tcPr>
          <w:p w14:paraId="4886A31B" w14:textId="77777777" w:rsidR="00C62478" w:rsidRPr="00C24189" w:rsidRDefault="00C62478" w:rsidP="009867E0">
            <w:pPr>
              <w:keepNext/>
              <w:jc w:val="center"/>
              <w:rPr>
                <w:rFonts w:ascii="Calibri" w:hAnsi="Calibri"/>
                <w:sz w:val="18"/>
                <w:szCs w:val="18"/>
              </w:rPr>
            </w:pPr>
          </w:p>
        </w:tc>
        <w:tc>
          <w:tcPr>
            <w:tcW w:w="9606" w:type="dxa"/>
            <w:tcBorders>
              <w:top w:val="single" w:sz="4" w:space="0" w:color="auto"/>
              <w:left w:val="single" w:sz="4" w:space="0" w:color="auto"/>
              <w:bottom w:val="single" w:sz="4" w:space="0" w:color="auto"/>
              <w:right w:val="single" w:sz="4" w:space="0" w:color="auto"/>
            </w:tcBorders>
          </w:tcPr>
          <w:p w14:paraId="4886A31C" w14:textId="77777777" w:rsidR="00C62478" w:rsidRPr="00C24189" w:rsidRDefault="00C62478" w:rsidP="009867E0">
            <w:pPr>
              <w:keepNext/>
              <w:jc w:val="center"/>
              <w:rPr>
                <w:rFonts w:ascii="Calibri" w:hAnsi="Calibri"/>
                <w:sz w:val="18"/>
                <w:szCs w:val="18"/>
              </w:rPr>
            </w:pPr>
          </w:p>
        </w:tc>
      </w:tr>
    </w:tbl>
    <w:p w14:paraId="4886A31E" w14:textId="44A21ED4" w:rsidR="009867E0" w:rsidRDefault="009867E0" w:rsidP="009867E0">
      <w:pPr>
        <w:keepNext/>
        <w:tabs>
          <w:tab w:val="left" w:pos="2160"/>
          <w:tab w:val="left" w:pos="2700"/>
          <w:tab w:val="left" w:pos="3420"/>
          <w:tab w:val="left" w:pos="3780"/>
          <w:tab w:val="left" w:pos="5760"/>
          <w:tab w:val="left" w:pos="7212"/>
        </w:tabs>
        <w:ind w:right="-288"/>
        <w:rPr>
          <w:ins w:id="770" w:author="Smith, Alexis@Energy" w:date="2018-11-19T11:29:00Z"/>
          <w:rFonts w:ascii="Calibri" w:eastAsia="Calibri" w:hAnsi="Calibri"/>
          <w:b/>
          <w:sz w:val="20"/>
          <w:szCs w:val="22"/>
        </w:rPr>
      </w:pPr>
    </w:p>
    <w:tbl>
      <w:tblPr>
        <w:tblStyle w:val="TableGrid"/>
        <w:tblpPr w:leftFromText="180" w:rightFromText="180" w:vertAnchor="text" w:tblpXSpec="right" w:tblpY="1"/>
        <w:tblOverlap w:val="never"/>
        <w:tblW w:w="14438" w:type="dxa"/>
        <w:tblLook w:val="04A0" w:firstRow="1" w:lastRow="0" w:firstColumn="1" w:lastColumn="0" w:noHBand="0" w:noVBand="1"/>
      </w:tblPr>
      <w:tblGrid>
        <w:gridCol w:w="785"/>
        <w:gridCol w:w="1047"/>
        <w:gridCol w:w="1123"/>
        <w:gridCol w:w="973"/>
        <w:gridCol w:w="880"/>
        <w:gridCol w:w="1292"/>
        <w:gridCol w:w="1050"/>
        <w:gridCol w:w="1044"/>
        <w:gridCol w:w="1119"/>
        <w:gridCol w:w="874"/>
        <w:gridCol w:w="971"/>
        <w:gridCol w:w="996"/>
        <w:gridCol w:w="1106"/>
        <w:gridCol w:w="1171"/>
        <w:gridCol w:w="7"/>
      </w:tblGrid>
      <w:tr w:rsidR="00923E63" w:rsidRPr="000638D1" w14:paraId="3954E7EF" w14:textId="77777777" w:rsidTr="00BE76F8">
        <w:trPr>
          <w:trHeight w:val="437"/>
          <w:ins w:id="771" w:author="Smith, Alexis@Energy" w:date="2019-01-17T09:51:00Z"/>
        </w:trPr>
        <w:tc>
          <w:tcPr>
            <w:tcW w:w="14438" w:type="dxa"/>
            <w:gridSpan w:val="15"/>
          </w:tcPr>
          <w:p w14:paraId="37DBCA02" w14:textId="04FDF1B6" w:rsidR="00923E63" w:rsidRPr="000638D1" w:rsidRDefault="00923E63" w:rsidP="00BE76F8">
            <w:pPr>
              <w:keepNext/>
              <w:rPr>
                <w:ins w:id="772" w:author="Smith, Alexis@Energy" w:date="2019-01-17T09:51:00Z"/>
                <w:rFonts w:ascii="Calibri" w:eastAsia="Calibri" w:hAnsi="Calibri"/>
                <w:b/>
                <w:sz w:val="18"/>
                <w:szCs w:val="18"/>
              </w:rPr>
            </w:pPr>
            <w:ins w:id="773" w:author="Smith, Alexis@Energy" w:date="2019-01-17T09:51:00Z">
              <w:r>
                <w:rPr>
                  <w:rFonts w:ascii="Calibri" w:eastAsia="Calibri" w:hAnsi="Calibri"/>
                  <w:b/>
                  <w:sz w:val="18"/>
                  <w:szCs w:val="18"/>
                </w:rPr>
                <w:t>L</w:t>
              </w:r>
              <w:r w:rsidRPr="000638D1">
                <w:rPr>
                  <w:rFonts w:ascii="Calibri" w:eastAsia="Calibri" w:hAnsi="Calibri"/>
                  <w:b/>
                  <w:sz w:val="18"/>
                  <w:szCs w:val="18"/>
                </w:rPr>
                <w:t xml:space="preserve">. Water Heating Systems </w:t>
              </w:r>
              <w:r w:rsidRPr="000638D1">
                <w:rPr>
                  <w:rFonts w:ascii="Calibri" w:eastAsia="Calibri" w:hAnsi="Calibri"/>
                  <w:sz w:val="18"/>
                  <w:szCs w:val="18"/>
                </w:rPr>
                <w:t>(Section 150.</w:t>
              </w:r>
              <w:del w:id="774" w:author="Shewmaker, Michael@Energy" w:date="2019-01-17T10:36:00Z">
                <w:r w:rsidRPr="000638D1" w:rsidDel="0017550E">
                  <w:rPr>
                    <w:rFonts w:ascii="Calibri" w:eastAsia="Calibri" w:hAnsi="Calibri"/>
                    <w:sz w:val="18"/>
                    <w:szCs w:val="18"/>
                  </w:rPr>
                  <w:delText>1</w:delText>
                </w:r>
              </w:del>
            </w:ins>
            <w:ins w:id="775" w:author="Shewmaker, Michael@Energy" w:date="2019-01-17T10:36:00Z">
              <w:r w:rsidR="0017550E">
                <w:rPr>
                  <w:rFonts w:ascii="Calibri" w:eastAsia="Calibri" w:hAnsi="Calibri"/>
                  <w:sz w:val="18"/>
                  <w:szCs w:val="18"/>
                </w:rPr>
                <w:t>2</w:t>
              </w:r>
            </w:ins>
            <w:ins w:id="776" w:author="Smith, Alexis@Energy" w:date="2019-01-17T09:51:00Z">
              <w:r w:rsidRPr="000638D1">
                <w:rPr>
                  <w:rFonts w:ascii="Calibri" w:eastAsia="Calibri" w:hAnsi="Calibri"/>
                  <w:sz w:val="18"/>
                  <w:szCs w:val="18"/>
                </w:rPr>
                <w:t>(</w:t>
              </w:r>
              <w:del w:id="777" w:author="Shewmaker, Michael@Energy" w:date="2019-01-17T10:36:00Z">
                <w:r w:rsidRPr="000638D1" w:rsidDel="0017550E">
                  <w:rPr>
                    <w:rFonts w:ascii="Calibri" w:eastAsia="Calibri" w:hAnsi="Calibri"/>
                    <w:sz w:val="18"/>
                    <w:szCs w:val="18"/>
                  </w:rPr>
                  <w:delText>c</w:delText>
                </w:r>
              </w:del>
            </w:ins>
            <w:ins w:id="778" w:author="Shewmaker, Michael@Energy" w:date="2019-01-17T10:36:00Z">
              <w:r w:rsidR="0017550E">
                <w:rPr>
                  <w:rFonts w:ascii="Calibri" w:eastAsia="Calibri" w:hAnsi="Calibri"/>
                  <w:sz w:val="18"/>
                  <w:szCs w:val="18"/>
                </w:rPr>
                <w:t>b</w:t>
              </w:r>
            </w:ins>
            <w:ins w:id="779" w:author="Smith, Alexis@Energy" w:date="2019-01-17T09:51:00Z">
              <w:r w:rsidRPr="000638D1">
                <w:rPr>
                  <w:rFonts w:ascii="Calibri" w:eastAsia="Calibri" w:hAnsi="Calibri"/>
                  <w:sz w:val="18"/>
                  <w:szCs w:val="18"/>
                </w:rPr>
                <w:t>)</w:t>
              </w:r>
            </w:ins>
            <w:ins w:id="780" w:author="Shewmaker, Michael@Energy" w:date="2019-01-17T10:37:00Z">
              <w:r w:rsidR="0017550E">
                <w:rPr>
                  <w:rFonts w:ascii="Calibri" w:eastAsia="Calibri" w:hAnsi="Calibri"/>
                  <w:sz w:val="18"/>
                  <w:szCs w:val="18"/>
                </w:rPr>
                <w:t>1</w:t>
              </w:r>
            </w:ins>
            <w:ins w:id="781" w:author="Smith, Alexis@Energy" w:date="2019-01-17T09:51:00Z">
              <w:del w:id="782" w:author="Shewmaker, Michael@Energy" w:date="2019-01-17T10:37:00Z">
                <w:r w:rsidRPr="000638D1" w:rsidDel="0017550E">
                  <w:rPr>
                    <w:rFonts w:ascii="Calibri" w:eastAsia="Calibri" w:hAnsi="Calibri"/>
                    <w:sz w:val="18"/>
                    <w:szCs w:val="18"/>
                  </w:rPr>
                  <w:delText>8</w:delText>
                </w:r>
              </w:del>
            </w:ins>
            <w:ins w:id="783" w:author="Shewmaker, Michael@Energy" w:date="2019-01-17T10:37:00Z">
              <w:r w:rsidR="0017550E">
                <w:rPr>
                  <w:rFonts w:ascii="Calibri" w:eastAsia="Calibri" w:hAnsi="Calibri"/>
                  <w:sz w:val="18"/>
                  <w:szCs w:val="18"/>
                </w:rPr>
                <w:t>H</w:t>
              </w:r>
            </w:ins>
            <w:ins w:id="784" w:author="Smith, Alexis@Energy" w:date="2019-01-17T09:51:00Z">
              <w:r w:rsidRPr="000638D1">
                <w:rPr>
                  <w:rFonts w:ascii="Calibri" w:eastAsia="Calibri" w:hAnsi="Calibri"/>
                  <w:sz w:val="18"/>
                  <w:szCs w:val="18"/>
                </w:rPr>
                <w:t>)</w:t>
              </w:r>
            </w:ins>
          </w:p>
          <w:p w14:paraId="05E18FC3" w14:textId="77777777" w:rsidR="00923E63" w:rsidRPr="000638D1" w:rsidRDefault="00923E63" w:rsidP="00BE76F8">
            <w:pPr>
              <w:rPr>
                <w:ins w:id="785" w:author="Smith, Alexis@Energy" w:date="2019-01-17T09:51:00Z"/>
                <w:rFonts w:ascii="Calibri" w:hAnsi="Calibri"/>
                <w:sz w:val="18"/>
                <w:szCs w:val="18"/>
              </w:rPr>
            </w:pPr>
            <w:ins w:id="786" w:author="Smith, Alexis@Energy" w:date="2019-01-17T09:51:00Z">
              <w:r w:rsidRPr="000638D1">
                <w:rPr>
                  <w:rFonts w:ascii="Calibri" w:eastAsia="Calibri" w:hAnsi="Calibri"/>
                  <w:sz w:val="18"/>
                  <w:szCs w:val="18"/>
                </w:rPr>
                <w:t>List water heaters and boilers for both domestic hot water (DHW) heaters and hydronic space heating.</w:t>
              </w:r>
            </w:ins>
          </w:p>
        </w:tc>
      </w:tr>
      <w:tr w:rsidR="00923E63" w:rsidRPr="004A470C" w14:paraId="1ED56A35" w14:textId="77777777" w:rsidTr="00BE76F8">
        <w:trPr>
          <w:gridAfter w:val="1"/>
          <w:wAfter w:w="7" w:type="dxa"/>
          <w:trHeight w:val="225"/>
          <w:ins w:id="787" w:author="Smith, Alexis@Energy" w:date="2019-01-17T09:51:00Z"/>
        </w:trPr>
        <w:tc>
          <w:tcPr>
            <w:tcW w:w="785" w:type="dxa"/>
            <w:vAlign w:val="center"/>
          </w:tcPr>
          <w:p w14:paraId="0952893B" w14:textId="77777777" w:rsidR="00923E63" w:rsidRPr="004A470C" w:rsidRDefault="00923E63" w:rsidP="00BE76F8">
            <w:pPr>
              <w:jc w:val="center"/>
              <w:rPr>
                <w:ins w:id="788" w:author="Smith, Alexis@Energy" w:date="2019-01-17T09:51:00Z"/>
                <w:rFonts w:ascii="Calibri" w:hAnsi="Calibri"/>
                <w:sz w:val="18"/>
              </w:rPr>
            </w:pPr>
            <w:ins w:id="789" w:author="Smith, Alexis@Energy" w:date="2019-01-17T09:51:00Z">
              <w:r w:rsidRPr="004A470C">
                <w:rPr>
                  <w:rFonts w:ascii="Calibri" w:hAnsi="Calibri"/>
                  <w:sz w:val="18"/>
                </w:rPr>
                <w:t>01</w:t>
              </w:r>
            </w:ins>
          </w:p>
        </w:tc>
        <w:tc>
          <w:tcPr>
            <w:tcW w:w="1047" w:type="dxa"/>
          </w:tcPr>
          <w:p w14:paraId="3E6741E6" w14:textId="77777777" w:rsidR="00923E63" w:rsidRPr="004A470C" w:rsidRDefault="00923E63" w:rsidP="00BE76F8">
            <w:pPr>
              <w:jc w:val="center"/>
              <w:rPr>
                <w:ins w:id="790" w:author="Smith, Alexis@Energy" w:date="2019-01-17T09:51:00Z"/>
                <w:rFonts w:ascii="Calibri" w:hAnsi="Calibri"/>
                <w:sz w:val="18"/>
              </w:rPr>
            </w:pPr>
            <w:ins w:id="791" w:author="Smith, Alexis@Energy" w:date="2019-01-17T09:51:00Z">
              <w:r w:rsidRPr="004A470C">
                <w:rPr>
                  <w:rFonts w:ascii="Calibri" w:hAnsi="Calibri"/>
                  <w:sz w:val="18"/>
                </w:rPr>
                <w:t>02</w:t>
              </w:r>
            </w:ins>
          </w:p>
        </w:tc>
        <w:tc>
          <w:tcPr>
            <w:tcW w:w="1123" w:type="dxa"/>
            <w:vAlign w:val="center"/>
          </w:tcPr>
          <w:p w14:paraId="1A57E781" w14:textId="77777777" w:rsidR="00923E63" w:rsidRPr="004A470C" w:rsidRDefault="00923E63" w:rsidP="00BE76F8">
            <w:pPr>
              <w:jc w:val="center"/>
              <w:rPr>
                <w:ins w:id="792" w:author="Smith, Alexis@Energy" w:date="2019-01-17T09:51:00Z"/>
                <w:rFonts w:ascii="Calibri" w:hAnsi="Calibri"/>
                <w:sz w:val="18"/>
              </w:rPr>
            </w:pPr>
            <w:ins w:id="793" w:author="Smith, Alexis@Energy" w:date="2019-01-17T09:51:00Z">
              <w:r w:rsidRPr="004A470C">
                <w:rPr>
                  <w:rFonts w:ascii="Calibri" w:hAnsi="Calibri"/>
                  <w:sz w:val="18"/>
                </w:rPr>
                <w:t>03</w:t>
              </w:r>
            </w:ins>
          </w:p>
        </w:tc>
        <w:tc>
          <w:tcPr>
            <w:tcW w:w="973" w:type="dxa"/>
          </w:tcPr>
          <w:p w14:paraId="3958F643" w14:textId="77777777" w:rsidR="00923E63" w:rsidRPr="004A470C" w:rsidRDefault="00923E63" w:rsidP="00BE76F8">
            <w:pPr>
              <w:jc w:val="center"/>
              <w:rPr>
                <w:ins w:id="794" w:author="Smith, Alexis@Energy" w:date="2019-01-17T09:51:00Z"/>
                <w:rFonts w:ascii="Calibri" w:hAnsi="Calibri"/>
                <w:sz w:val="18"/>
              </w:rPr>
            </w:pPr>
            <w:ins w:id="795" w:author="Smith, Alexis@Energy" w:date="2019-01-17T09:51:00Z">
              <w:r w:rsidRPr="004A470C">
                <w:rPr>
                  <w:rFonts w:ascii="Calibri" w:hAnsi="Calibri"/>
                  <w:sz w:val="18"/>
                </w:rPr>
                <w:t>04</w:t>
              </w:r>
            </w:ins>
          </w:p>
        </w:tc>
        <w:tc>
          <w:tcPr>
            <w:tcW w:w="880" w:type="dxa"/>
          </w:tcPr>
          <w:p w14:paraId="24EC3D3C" w14:textId="77777777" w:rsidR="00923E63" w:rsidRPr="004A470C" w:rsidDel="007B15E5" w:rsidRDefault="00923E63" w:rsidP="00BE76F8">
            <w:pPr>
              <w:jc w:val="center"/>
              <w:rPr>
                <w:ins w:id="796" w:author="Smith, Alexis@Energy" w:date="2019-01-17T09:51:00Z"/>
                <w:rFonts w:ascii="Calibri" w:hAnsi="Calibri"/>
                <w:sz w:val="18"/>
              </w:rPr>
            </w:pPr>
            <w:ins w:id="797" w:author="Smith, Alexis@Energy" w:date="2019-01-17T09:51:00Z">
              <w:r w:rsidRPr="004A470C">
                <w:rPr>
                  <w:rFonts w:ascii="Calibri" w:hAnsi="Calibri"/>
                  <w:sz w:val="18"/>
                </w:rPr>
                <w:t>05</w:t>
              </w:r>
            </w:ins>
          </w:p>
        </w:tc>
        <w:tc>
          <w:tcPr>
            <w:tcW w:w="1292" w:type="dxa"/>
            <w:vAlign w:val="center"/>
          </w:tcPr>
          <w:p w14:paraId="15F5F8EC" w14:textId="77777777" w:rsidR="00923E63" w:rsidRPr="004A470C" w:rsidRDefault="00923E63" w:rsidP="00BE76F8">
            <w:pPr>
              <w:jc w:val="center"/>
              <w:rPr>
                <w:ins w:id="798" w:author="Smith, Alexis@Energy" w:date="2019-01-17T09:51:00Z"/>
                <w:rFonts w:ascii="Calibri" w:hAnsi="Calibri"/>
                <w:sz w:val="18"/>
              </w:rPr>
            </w:pPr>
            <w:ins w:id="799" w:author="Smith, Alexis@Energy" w:date="2019-01-17T09:51:00Z">
              <w:r w:rsidRPr="004A470C">
                <w:rPr>
                  <w:rFonts w:ascii="Calibri" w:hAnsi="Calibri"/>
                  <w:sz w:val="18"/>
                </w:rPr>
                <w:t>06</w:t>
              </w:r>
            </w:ins>
          </w:p>
        </w:tc>
        <w:tc>
          <w:tcPr>
            <w:tcW w:w="1050" w:type="dxa"/>
            <w:vAlign w:val="center"/>
          </w:tcPr>
          <w:p w14:paraId="185B2C36" w14:textId="77777777" w:rsidR="00923E63" w:rsidRPr="004A470C" w:rsidRDefault="00923E63" w:rsidP="00BE76F8">
            <w:pPr>
              <w:jc w:val="center"/>
              <w:rPr>
                <w:ins w:id="800" w:author="Smith, Alexis@Energy" w:date="2019-01-17T09:51:00Z"/>
                <w:rFonts w:ascii="Calibri" w:hAnsi="Calibri"/>
                <w:sz w:val="18"/>
              </w:rPr>
            </w:pPr>
            <w:ins w:id="801" w:author="Smith, Alexis@Energy" w:date="2019-01-17T09:51:00Z">
              <w:r w:rsidRPr="004A470C">
                <w:rPr>
                  <w:rFonts w:ascii="Calibri" w:hAnsi="Calibri"/>
                  <w:sz w:val="18"/>
                </w:rPr>
                <w:t>07</w:t>
              </w:r>
            </w:ins>
          </w:p>
        </w:tc>
        <w:tc>
          <w:tcPr>
            <w:tcW w:w="1044" w:type="dxa"/>
            <w:vAlign w:val="center"/>
          </w:tcPr>
          <w:p w14:paraId="7CBBC91D" w14:textId="77777777" w:rsidR="00923E63" w:rsidRPr="004A470C" w:rsidRDefault="00923E63" w:rsidP="00BE76F8">
            <w:pPr>
              <w:jc w:val="center"/>
              <w:rPr>
                <w:ins w:id="802" w:author="Smith, Alexis@Energy" w:date="2019-01-17T09:51:00Z"/>
                <w:rFonts w:ascii="Calibri" w:hAnsi="Calibri"/>
                <w:sz w:val="18"/>
              </w:rPr>
            </w:pPr>
            <w:ins w:id="803" w:author="Smith, Alexis@Energy" w:date="2019-01-17T09:51:00Z">
              <w:r w:rsidRPr="004A470C">
                <w:rPr>
                  <w:rFonts w:ascii="Calibri" w:hAnsi="Calibri"/>
                  <w:sz w:val="18"/>
                </w:rPr>
                <w:t>08</w:t>
              </w:r>
            </w:ins>
          </w:p>
        </w:tc>
        <w:tc>
          <w:tcPr>
            <w:tcW w:w="1119" w:type="dxa"/>
            <w:vAlign w:val="center"/>
          </w:tcPr>
          <w:p w14:paraId="4B1F51E6" w14:textId="77777777" w:rsidR="00923E63" w:rsidRPr="004A470C" w:rsidRDefault="00923E63" w:rsidP="00BE76F8">
            <w:pPr>
              <w:jc w:val="center"/>
              <w:rPr>
                <w:ins w:id="804" w:author="Smith, Alexis@Energy" w:date="2019-01-17T09:51:00Z"/>
                <w:rFonts w:ascii="Calibri" w:hAnsi="Calibri"/>
                <w:sz w:val="18"/>
              </w:rPr>
            </w:pPr>
            <w:ins w:id="805" w:author="Smith, Alexis@Energy" w:date="2019-01-17T09:51:00Z">
              <w:r w:rsidRPr="004A470C">
                <w:rPr>
                  <w:rFonts w:ascii="Calibri" w:hAnsi="Calibri"/>
                  <w:sz w:val="18"/>
                </w:rPr>
                <w:t>09</w:t>
              </w:r>
            </w:ins>
          </w:p>
        </w:tc>
        <w:tc>
          <w:tcPr>
            <w:tcW w:w="874" w:type="dxa"/>
            <w:vAlign w:val="center"/>
          </w:tcPr>
          <w:p w14:paraId="0B95C1D8" w14:textId="77777777" w:rsidR="00923E63" w:rsidRPr="004A470C" w:rsidRDefault="00923E63" w:rsidP="00BE76F8">
            <w:pPr>
              <w:jc w:val="center"/>
              <w:rPr>
                <w:ins w:id="806" w:author="Smith, Alexis@Energy" w:date="2019-01-17T09:51:00Z"/>
                <w:rFonts w:ascii="Calibri" w:hAnsi="Calibri"/>
                <w:sz w:val="18"/>
              </w:rPr>
            </w:pPr>
            <w:ins w:id="807" w:author="Smith, Alexis@Energy" w:date="2019-01-17T09:51:00Z">
              <w:r w:rsidRPr="004A470C">
                <w:rPr>
                  <w:rFonts w:ascii="Calibri" w:hAnsi="Calibri"/>
                  <w:sz w:val="18"/>
                </w:rPr>
                <w:t>10</w:t>
              </w:r>
            </w:ins>
          </w:p>
        </w:tc>
        <w:tc>
          <w:tcPr>
            <w:tcW w:w="971" w:type="dxa"/>
          </w:tcPr>
          <w:p w14:paraId="0B3A346B" w14:textId="77777777" w:rsidR="00923E63" w:rsidRPr="004A470C" w:rsidRDefault="00923E63" w:rsidP="00BE76F8">
            <w:pPr>
              <w:jc w:val="center"/>
              <w:rPr>
                <w:ins w:id="808" w:author="Smith, Alexis@Energy" w:date="2019-01-17T09:51:00Z"/>
                <w:rFonts w:ascii="Calibri" w:hAnsi="Calibri"/>
                <w:sz w:val="18"/>
              </w:rPr>
            </w:pPr>
            <w:ins w:id="809" w:author="Smith, Alexis@Energy" w:date="2019-01-17T09:51:00Z">
              <w:r w:rsidRPr="004A470C">
                <w:rPr>
                  <w:rFonts w:ascii="Calibri" w:hAnsi="Calibri"/>
                  <w:sz w:val="18"/>
                </w:rPr>
                <w:t>11</w:t>
              </w:r>
            </w:ins>
          </w:p>
        </w:tc>
        <w:tc>
          <w:tcPr>
            <w:tcW w:w="996" w:type="dxa"/>
            <w:vAlign w:val="center"/>
          </w:tcPr>
          <w:p w14:paraId="52F9A225" w14:textId="77777777" w:rsidR="00923E63" w:rsidRPr="004A470C" w:rsidRDefault="00923E63" w:rsidP="00BE76F8">
            <w:pPr>
              <w:jc w:val="center"/>
              <w:rPr>
                <w:ins w:id="810" w:author="Smith, Alexis@Energy" w:date="2019-01-17T09:51:00Z"/>
                <w:rFonts w:ascii="Calibri" w:hAnsi="Calibri"/>
                <w:sz w:val="18"/>
              </w:rPr>
            </w:pPr>
            <w:ins w:id="811" w:author="Smith, Alexis@Energy" w:date="2019-01-17T09:51:00Z">
              <w:r w:rsidRPr="004A470C">
                <w:rPr>
                  <w:rFonts w:ascii="Calibri" w:hAnsi="Calibri"/>
                  <w:sz w:val="18"/>
                </w:rPr>
                <w:t>12</w:t>
              </w:r>
            </w:ins>
          </w:p>
        </w:tc>
        <w:tc>
          <w:tcPr>
            <w:tcW w:w="1106" w:type="dxa"/>
            <w:vAlign w:val="center"/>
          </w:tcPr>
          <w:p w14:paraId="4DCE44E6" w14:textId="77777777" w:rsidR="00923E63" w:rsidRPr="004A470C" w:rsidRDefault="00923E63" w:rsidP="00BE76F8">
            <w:pPr>
              <w:jc w:val="center"/>
              <w:rPr>
                <w:ins w:id="812" w:author="Smith, Alexis@Energy" w:date="2019-01-17T09:51:00Z"/>
                <w:rFonts w:ascii="Calibri" w:hAnsi="Calibri"/>
                <w:sz w:val="18"/>
              </w:rPr>
            </w:pPr>
            <w:ins w:id="813" w:author="Smith, Alexis@Energy" w:date="2019-01-17T09:51:00Z">
              <w:r w:rsidRPr="004A470C">
                <w:rPr>
                  <w:rFonts w:ascii="Calibri" w:hAnsi="Calibri"/>
                  <w:sz w:val="18"/>
                </w:rPr>
                <w:t>13</w:t>
              </w:r>
            </w:ins>
          </w:p>
        </w:tc>
        <w:tc>
          <w:tcPr>
            <w:tcW w:w="1171" w:type="dxa"/>
            <w:vAlign w:val="center"/>
          </w:tcPr>
          <w:p w14:paraId="7D361520" w14:textId="77777777" w:rsidR="00923E63" w:rsidRPr="004A470C" w:rsidRDefault="00923E63" w:rsidP="00BE76F8">
            <w:pPr>
              <w:jc w:val="center"/>
              <w:rPr>
                <w:ins w:id="814" w:author="Smith, Alexis@Energy" w:date="2019-01-17T09:51:00Z"/>
                <w:rFonts w:ascii="Calibri" w:hAnsi="Calibri"/>
                <w:sz w:val="18"/>
              </w:rPr>
            </w:pPr>
            <w:ins w:id="815" w:author="Smith, Alexis@Energy" w:date="2019-01-17T09:51:00Z">
              <w:r w:rsidRPr="004A470C">
                <w:rPr>
                  <w:rFonts w:ascii="Calibri" w:hAnsi="Calibri"/>
                  <w:sz w:val="18"/>
                </w:rPr>
                <w:t>14</w:t>
              </w:r>
            </w:ins>
          </w:p>
        </w:tc>
      </w:tr>
      <w:tr w:rsidR="00923E63" w:rsidRPr="004A470C" w14:paraId="10C57542" w14:textId="77777777" w:rsidTr="00BE76F8">
        <w:trPr>
          <w:gridAfter w:val="1"/>
          <w:wAfter w:w="7" w:type="dxa"/>
          <w:trHeight w:val="873"/>
          <w:ins w:id="816" w:author="Smith, Alexis@Energy" w:date="2019-01-17T09:51:00Z"/>
        </w:trPr>
        <w:tc>
          <w:tcPr>
            <w:tcW w:w="785" w:type="dxa"/>
            <w:vAlign w:val="bottom"/>
          </w:tcPr>
          <w:p w14:paraId="7C583736" w14:textId="77777777" w:rsidR="00923E63" w:rsidRPr="004A470C" w:rsidRDefault="00923E63" w:rsidP="00BE76F8">
            <w:pPr>
              <w:jc w:val="center"/>
              <w:rPr>
                <w:ins w:id="817" w:author="Smith, Alexis@Energy" w:date="2019-01-17T09:51:00Z"/>
                <w:rFonts w:ascii="Calibri" w:hAnsi="Calibri"/>
                <w:sz w:val="18"/>
                <w:szCs w:val="18"/>
              </w:rPr>
            </w:pPr>
            <w:ins w:id="818" w:author="Smith, Alexis@Energy" w:date="2019-01-17T09:51:00Z">
              <w:r w:rsidRPr="004A470C">
                <w:rPr>
                  <w:rFonts w:ascii="Calibri" w:hAnsi="Calibri"/>
                  <w:sz w:val="18"/>
                  <w:szCs w:val="18"/>
                </w:rPr>
                <w:lastRenderedPageBreak/>
                <w:t>Water Heating System ID or Name</w:t>
              </w:r>
            </w:ins>
          </w:p>
        </w:tc>
        <w:tc>
          <w:tcPr>
            <w:tcW w:w="1047" w:type="dxa"/>
            <w:vAlign w:val="bottom"/>
          </w:tcPr>
          <w:p w14:paraId="5F4B0927" w14:textId="77777777" w:rsidR="00923E63" w:rsidRPr="004A470C" w:rsidRDefault="00923E63" w:rsidP="00BE76F8">
            <w:pPr>
              <w:jc w:val="center"/>
              <w:rPr>
                <w:ins w:id="819" w:author="Smith, Alexis@Energy" w:date="2019-01-17T09:51:00Z"/>
                <w:rFonts w:ascii="Calibri" w:hAnsi="Calibri"/>
                <w:sz w:val="18"/>
                <w:szCs w:val="18"/>
              </w:rPr>
            </w:pPr>
            <w:ins w:id="820" w:author="Smith, Alexis@Energy" w:date="2019-01-17T09:51:00Z">
              <w:r w:rsidRPr="004A470C">
                <w:rPr>
                  <w:rFonts w:ascii="Calibri" w:hAnsi="Calibri"/>
                  <w:sz w:val="18"/>
                  <w:szCs w:val="18"/>
                </w:rPr>
                <w:t>Water Heating System Type</w:t>
              </w:r>
            </w:ins>
          </w:p>
        </w:tc>
        <w:tc>
          <w:tcPr>
            <w:tcW w:w="1123" w:type="dxa"/>
            <w:vAlign w:val="bottom"/>
          </w:tcPr>
          <w:p w14:paraId="5CAB04CB" w14:textId="77777777" w:rsidR="00923E63" w:rsidRPr="004A470C" w:rsidRDefault="00923E63" w:rsidP="00BE76F8">
            <w:pPr>
              <w:jc w:val="center"/>
              <w:rPr>
                <w:ins w:id="821" w:author="Smith, Alexis@Energy" w:date="2019-01-17T09:51:00Z"/>
                <w:rFonts w:ascii="Calibri" w:hAnsi="Calibri"/>
                <w:sz w:val="18"/>
                <w:szCs w:val="18"/>
              </w:rPr>
            </w:pPr>
            <w:ins w:id="822" w:author="Smith, Alexis@Energy" w:date="2019-01-17T09:51:00Z">
              <w:r w:rsidRPr="004A470C">
                <w:rPr>
                  <w:rFonts w:ascii="Calibri" w:hAnsi="Calibri"/>
                  <w:sz w:val="18"/>
                  <w:szCs w:val="18"/>
                </w:rPr>
                <w:t>System Option (from §150.1(c)8)</w:t>
              </w:r>
            </w:ins>
          </w:p>
        </w:tc>
        <w:tc>
          <w:tcPr>
            <w:tcW w:w="973" w:type="dxa"/>
            <w:vAlign w:val="bottom"/>
          </w:tcPr>
          <w:p w14:paraId="27E3C19B" w14:textId="77777777" w:rsidR="00923E63" w:rsidRPr="004A470C" w:rsidRDefault="00923E63" w:rsidP="00BE76F8">
            <w:pPr>
              <w:jc w:val="center"/>
              <w:rPr>
                <w:ins w:id="823" w:author="Smith, Alexis@Energy" w:date="2019-01-17T09:51:00Z"/>
                <w:rFonts w:ascii="Calibri" w:hAnsi="Calibri"/>
                <w:sz w:val="18"/>
                <w:szCs w:val="18"/>
              </w:rPr>
            </w:pPr>
            <w:ins w:id="824" w:author="Smith, Alexis@Energy" w:date="2019-01-17T09:51:00Z">
              <w:r w:rsidRPr="004A470C">
                <w:rPr>
                  <w:rFonts w:ascii="Calibri" w:hAnsi="Calibri"/>
                  <w:sz w:val="18"/>
                  <w:szCs w:val="18"/>
                </w:rPr>
                <w:t># of Dwelling Units in System</w:t>
              </w:r>
            </w:ins>
          </w:p>
        </w:tc>
        <w:tc>
          <w:tcPr>
            <w:tcW w:w="880" w:type="dxa"/>
            <w:vAlign w:val="bottom"/>
          </w:tcPr>
          <w:p w14:paraId="67871353" w14:textId="77777777" w:rsidR="00923E63" w:rsidRPr="004A470C" w:rsidRDefault="00923E63" w:rsidP="00BE76F8">
            <w:pPr>
              <w:jc w:val="center"/>
              <w:rPr>
                <w:ins w:id="825" w:author="Smith, Alexis@Energy" w:date="2019-01-17T09:51:00Z"/>
                <w:rFonts w:ascii="Calibri" w:hAnsi="Calibri"/>
                <w:sz w:val="18"/>
                <w:szCs w:val="18"/>
              </w:rPr>
            </w:pPr>
            <w:ins w:id="826" w:author="Smith, Alexis@Energy" w:date="2019-01-17T09:51:00Z">
              <w:r w:rsidRPr="004A470C">
                <w:rPr>
                  <w:rFonts w:ascii="Calibri" w:hAnsi="Calibri"/>
                  <w:sz w:val="18"/>
                  <w:szCs w:val="18"/>
                </w:rPr>
                <w:t xml:space="preserve"># of </w:t>
              </w:r>
              <w:proofErr w:type="spellStart"/>
              <w:r w:rsidRPr="004A470C">
                <w:rPr>
                  <w:rFonts w:ascii="Calibri" w:hAnsi="Calibri"/>
                  <w:sz w:val="18"/>
                  <w:szCs w:val="18"/>
                </w:rPr>
                <w:t>Recir</w:t>
              </w:r>
              <w:proofErr w:type="spellEnd"/>
              <w:r w:rsidRPr="004A470C">
                <w:rPr>
                  <w:rFonts w:ascii="Calibri" w:hAnsi="Calibri"/>
                  <w:sz w:val="18"/>
                  <w:szCs w:val="18"/>
                </w:rPr>
                <w:t xml:space="preserve"> Loops</w:t>
              </w:r>
            </w:ins>
          </w:p>
        </w:tc>
        <w:tc>
          <w:tcPr>
            <w:tcW w:w="1292" w:type="dxa"/>
            <w:vAlign w:val="bottom"/>
          </w:tcPr>
          <w:p w14:paraId="43FD43F3" w14:textId="77777777" w:rsidR="00923E63" w:rsidRPr="004A470C" w:rsidRDefault="00923E63" w:rsidP="00BE76F8">
            <w:pPr>
              <w:jc w:val="center"/>
              <w:rPr>
                <w:ins w:id="827" w:author="Smith, Alexis@Energy" w:date="2019-01-17T09:51:00Z"/>
                <w:rFonts w:ascii="Calibri" w:hAnsi="Calibri"/>
                <w:sz w:val="18"/>
                <w:szCs w:val="18"/>
              </w:rPr>
            </w:pPr>
            <w:ins w:id="828" w:author="Smith, Alexis@Energy" w:date="2019-01-17T09:51:00Z">
              <w:r w:rsidRPr="004A470C">
                <w:rPr>
                  <w:rFonts w:ascii="Calibri" w:hAnsi="Calibri"/>
                  <w:sz w:val="18"/>
                  <w:szCs w:val="18"/>
                </w:rPr>
                <w:t>Water Heater Type</w:t>
              </w:r>
            </w:ins>
          </w:p>
        </w:tc>
        <w:tc>
          <w:tcPr>
            <w:tcW w:w="1050" w:type="dxa"/>
            <w:vAlign w:val="bottom"/>
          </w:tcPr>
          <w:p w14:paraId="66249139" w14:textId="77777777" w:rsidR="00923E63" w:rsidRPr="004A470C" w:rsidRDefault="00923E63" w:rsidP="00BE76F8">
            <w:pPr>
              <w:jc w:val="center"/>
              <w:rPr>
                <w:ins w:id="829" w:author="Smith, Alexis@Energy" w:date="2019-01-17T09:51:00Z"/>
                <w:rFonts w:ascii="Calibri" w:hAnsi="Calibri"/>
                <w:sz w:val="18"/>
                <w:szCs w:val="18"/>
              </w:rPr>
            </w:pPr>
            <w:ins w:id="830" w:author="Smith, Alexis@Energy" w:date="2019-01-17T09:51:00Z">
              <w:r w:rsidRPr="004A470C">
                <w:rPr>
                  <w:rFonts w:ascii="Calibri" w:hAnsi="Calibri"/>
                  <w:sz w:val="18"/>
                  <w:szCs w:val="18"/>
                </w:rPr>
                <w:t>Volume</w:t>
              </w:r>
            </w:ins>
          </w:p>
        </w:tc>
        <w:tc>
          <w:tcPr>
            <w:tcW w:w="1044" w:type="dxa"/>
            <w:vAlign w:val="bottom"/>
          </w:tcPr>
          <w:p w14:paraId="23E430A5" w14:textId="77777777" w:rsidR="00923E63" w:rsidRPr="004A470C" w:rsidRDefault="00923E63" w:rsidP="00BE76F8">
            <w:pPr>
              <w:jc w:val="center"/>
              <w:rPr>
                <w:ins w:id="831" w:author="Smith, Alexis@Energy" w:date="2019-01-17T09:51:00Z"/>
                <w:rFonts w:ascii="Calibri" w:hAnsi="Calibri"/>
                <w:sz w:val="18"/>
                <w:szCs w:val="18"/>
              </w:rPr>
            </w:pPr>
            <w:ins w:id="832" w:author="Smith, Alexis@Energy" w:date="2019-01-17T09:51:00Z">
              <w:r w:rsidRPr="004A470C">
                <w:rPr>
                  <w:rFonts w:ascii="Calibri" w:hAnsi="Calibri"/>
                  <w:sz w:val="18"/>
                  <w:szCs w:val="18"/>
                </w:rPr>
                <w:t>Fuel Type</w:t>
              </w:r>
            </w:ins>
          </w:p>
        </w:tc>
        <w:tc>
          <w:tcPr>
            <w:tcW w:w="1119" w:type="dxa"/>
            <w:vAlign w:val="bottom"/>
          </w:tcPr>
          <w:p w14:paraId="042AE3DD" w14:textId="77777777" w:rsidR="00923E63" w:rsidRPr="004A470C" w:rsidRDefault="00923E63" w:rsidP="00BE76F8">
            <w:pPr>
              <w:jc w:val="center"/>
              <w:rPr>
                <w:ins w:id="833" w:author="Smith, Alexis@Energy" w:date="2019-01-17T09:51:00Z"/>
                <w:rFonts w:ascii="Calibri" w:hAnsi="Calibri"/>
                <w:sz w:val="18"/>
                <w:szCs w:val="18"/>
              </w:rPr>
            </w:pPr>
            <w:ins w:id="834" w:author="Smith, Alexis@Energy" w:date="2019-01-17T09:51:00Z">
              <w:r w:rsidRPr="004A470C">
                <w:rPr>
                  <w:rFonts w:ascii="Calibri" w:hAnsi="Calibri"/>
                  <w:sz w:val="18"/>
                  <w:szCs w:val="18"/>
                </w:rPr>
                <w:t># of Water Heaters in System</w:t>
              </w:r>
            </w:ins>
          </w:p>
        </w:tc>
        <w:tc>
          <w:tcPr>
            <w:tcW w:w="874" w:type="dxa"/>
            <w:vAlign w:val="bottom"/>
          </w:tcPr>
          <w:p w14:paraId="7C74586B" w14:textId="77777777" w:rsidR="00923E63" w:rsidRPr="004A470C" w:rsidRDefault="00923E63" w:rsidP="00BE76F8">
            <w:pPr>
              <w:jc w:val="center"/>
              <w:rPr>
                <w:ins w:id="835" w:author="Smith, Alexis@Energy" w:date="2019-01-17T09:51:00Z"/>
                <w:rFonts w:ascii="Calibri" w:hAnsi="Calibri"/>
                <w:sz w:val="18"/>
                <w:szCs w:val="18"/>
              </w:rPr>
            </w:pPr>
            <w:ins w:id="836" w:author="Smith, Alexis@Energy" w:date="2019-01-17T09:51:00Z">
              <w:r w:rsidRPr="004A470C">
                <w:rPr>
                  <w:rFonts w:ascii="Calibri" w:hAnsi="Calibri"/>
                  <w:sz w:val="18"/>
                  <w:szCs w:val="18"/>
                </w:rPr>
                <w:t>Rated Input (Range)</w:t>
              </w:r>
            </w:ins>
          </w:p>
        </w:tc>
        <w:tc>
          <w:tcPr>
            <w:tcW w:w="971" w:type="dxa"/>
            <w:vAlign w:val="bottom"/>
          </w:tcPr>
          <w:p w14:paraId="1670F77C" w14:textId="77777777" w:rsidR="00923E63" w:rsidRPr="004A470C" w:rsidRDefault="00923E63" w:rsidP="00BE76F8">
            <w:pPr>
              <w:jc w:val="center"/>
              <w:rPr>
                <w:ins w:id="837" w:author="Smith, Alexis@Energy" w:date="2019-01-17T09:51:00Z"/>
                <w:rFonts w:ascii="Calibri" w:hAnsi="Calibri"/>
                <w:sz w:val="18"/>
                <w:szCs w:val="18"/>
              </w:rPr>
            </w:pPr>
            <w:ins w:id="838" w:author="Smith, Alexis@Energy" w:date="2019-01-17T09:51:00Z">
              <w:r w:rsidRPr="004A470C">
                <w:rPr>
                  <w:rFonts w:ascii="Calibri" w:hAnsi="Calibri"/>
                  <w:sz w:val="18"/>
                  <w:szCs w:val="18"/>
                </w:rPr>
                <w:t>Minimum Solar Savings Fraction</w:t>
              </w:r>
            </w:ins>
          </w:p>
        </w:tc>
        <w:tc>
          <w:tcPr>
            <w:tcW w:w="996" w:type="dxa"/>
            <w:vAlign w:val="bottom"/>
          </w:tcPr>
          <w:p w14:paraId="06D31835" w14:textId="77777777" w:rsidR="00923E63" w:rsidRPr="004A470C" w:rsidRDefault="00923E63" w:rsidP="00BE76F8">
            <w:pPr>
              <w:jc w:val="center"/>
              <w:rPr>
                <w:ins w:id="839" w:author="Smith, Alexis@Energy" w:date="2019-01-17T09:51:00Z"/>
                <w:rFonts w:ascii="Calibri" w:hAnsi="Calibri"/>
                <w:sz w:val="18"/>
                <w:szCs w:val="18"/>
              </w:rPr>
            </w:pPr>
            <w:ins w:id="840" w:author="Smith, Alexis@Energy" w:date="2019-01-17T09:51:00Z">
              <w:r w:rsidRPr="004A470C">
                <w:rPr>
                  <w:rFonts w:ascii="Calibri" w:hAnsi="Calibri"/>
                  <w:sz w:val="18"/>
                  <w:szCs w:val="18"/>
                </w:rPr>
                <w:t>Additional PV Capacity</w:t>
              </w:r>
            </w:ins>
          </w:p>
        </w:tc>
        <w:tc>
          <w:tcPr>
            <w:tcW w:w="1106" w:type="dxa"/>
            <w:vAlign w:val="bottom"/>
          </w:tcPr>
          <w:p w14:paraId="6B5459A8" w14:textId="77777777" w:rsidR="00923E63" w:rsidRPr="004A470C" w:rsidRDefault="00923E63" w:rsidP="00BE76F8">
            <w:pPr>
              <w:jc w:val="center"/>
              <w:rPr>
                <w:ins w:id="841" w:author="Smith, Alexis@Energy" w:date="2019-01-17T09:51:00Z"/>
                <w:rFonts w:ascii="Calibri" w:hAnsi="Calibri"/>
                <w:sz w:val="18"/>
                <w:szCs w:val="18"/>
              </w:rPr>
            </w:pPr>
            <w:ins w:id="842" w:author="Smith, Alexis@Energy" w:date="2019-01-17T09:51:00Z">
              <w:r w:rsidRPr="004A470C">
                <w:rPr>
                  <w:rFonts w:ascii="Calibri" w:hAnsi="Calibri"/>
                  <w:sz w:val="18"/>
                  <w:szCs w:val="18"/>
                </w:rPr>
                <w:t>Tank Location</w:t>
              </w:r>
            </w:ins>
          </w:p>
        </w:tc>
        <w:tc>
          <w:tcPr>
            <w:tcW w:w="1171" w:type="dxa"/>
            <w:vAlign w:val="bottom"/>
          </w:tcPr>
          <w:p w14:paraId="1E0068E9" w14:textId="77777777" w:rsidR="00923E63" w:rsidRPr="004A470C" w:rsidRDefault="00923E63" w:rsidP="00BE76F8">
            <w:pPr>
              <w:jc w:val="center"/>
              <w:rPr>
                <w:ins w:id="843" w:author="Smith, Alexis@Energy" w:date="2019-01-17T09:51:00Z"/>
                <w:rFonts w:ascii="Calibri" w:hAnsi="Calibri"/>
                <w:sz w:val="18"/>
                <w:szCs w:val="18"/>
              </w:rPr>
            </w:pPr>
            <w:ins w:id="844" w:author="Smith, Alexis@Energy" w:date="2019-01-17T09:51:00Z">
              <w:r w:rsidRPr="004A470C">
                <w:rPr>
                  <w:rFonts w:ascii="Calibri" w:hAnsi="Calibri"/>
                  <w:sz w:val="18"/>
                  <w:szCs w:val="18"/>
                </w:rPr>
                <w:t>Distribution Type</w:t>
              </w:r>
            </w:ins>
          </w:p>
        </w:tc>
      </w:tr>
      <w:tr w:rsidR="00923E63" w:rsidRPr="004A470C" w14:paraId="7FDDE391" w14:textId="77777777" w:rsidTr="00BE76F8">
        <w:trPr>
          <w:gridAfter w:val="1"/>
          <w:wAfter w:w="7" w:type="dxa"/>
          <w:trHeight w:val="227"/>
          <w:ins w:id="845" w:author="Smith, Alexis@Energy" w:date="2019-01-17T09:51:00Z"/>
        </w:trPr>
        <w:tc>
          <w:tcPr>
            <w:tcW w:w="785" w:type="dxa"/>
          </w:tcPr>
          <w:p w14:paraId="02302AD0" w14:textId="77777777" w:rsidR="00923E63" w:rsidRPr="004A470C" w:rsidRDefault="00923E63" w:rsidP="00BE76F8">
            <w:pPr>
              <w:rPr>
                <w:ins w:id="846" w:author="Smith, Alexis@Energy" w:date="2019-01-17T09:51:00Z"/>
                <w:rFonts w:ascii="Calibri" w:hAnsi="Calibri"/>
                <w:sz w:val="18"/>
              </w:rPr>
            </w:pPr>
          </w:p>
        </w:tc>
        <w:tc>
          <w:tcPr>
            <w:tcW w:w="1047" w:type="dxa"/>
          </w:tcPr>
          <w:p w14:paraId="0CE72C22" w14:textId="77777777" w:rsidR="00923E63" w:rsidRPr="004A470C" w:rsidRDefault="00923E63" w:rsidP="00BE76F8">
            <w:pPr>
              <w:keepNext/>
              <w:tabs>
                <w:tab w:val="left" w:pos="2160"/>
                <w:tab w:val="left" w:pos="2700"/>
                <w:tab w:val="left" w:pos="3420"/>
                <w:tab w:val="left" w:pos="3780"/>
                <w:tab w:val="left" w:pos="5760"/>
                <w:tab w:val="left" w:pos="7212"/>
              </w:tabs>
              <w:rPr>
                <w:ins w:id="847" w:author="Smith, Alexis@Energy" w:date="2019-01-17T09:51:00Z"/>
                <w:rFonts w:ascii="Calibri" w:hAnsi="Calibri"/>
                <w:sz w:val="18"/>
              </w:rPr>
            </w:pPr>
          </w:p>
        </w:tc>
        <w:tc>
          <w:tcPr>
            <w:tcW w:w="1123" w:type="dxa"/>
          </w:tcPr>
          <w:p w14:paraId="1B94BB2B" w14:textId="77777777" w:rsidR="00923E63" w:rsidRPr="004A470C" w:rsidRDefault="00923E63" w:rsidP="00BE76F8">
            <w:pPr>
              <w:keepNext/>
              <w:tabs>
                <w:tab w:val="left" w:pos="2160"/>
                <w:tab w:val="left" w:pos="2700"/>
                <w:tab w:val="left" w:pos="3420"/>
                <w:tab w:val="left" w:pos="3780"/>
                <w:tab w:val="left" w:pos="5760"/>
                <w:tab w:val="left" w:pos="7212"/>
              </w:tabs>
              <w:rPr>
                <w:ins w:id="848" w:author="Smith, Alexis@Energy" w:date="2019-01-17T09:51:00Z"/>
                <w:rFonts w:ascii="Calibri" w:hAnsi="Calibri"/>
                <w:sz w:val="18"/>
              </w:rPr>
            </w:pPr>
          </w:p>
        </w:tc>
        <w:tc>
          <w:tcPr>
            <w:tcW w:w="973" w:type="dxa"/>
          </w:tcPr>
          <w:p w14:paraId="33DD2E8A" w14:textId="77777777" w:rsidR="00923E63" w:rsidRPr="004A470C" w:rsidRDefault="00923E63" w:rsidP="00BE76F8">
            <w:pPr>
              <w:keepNext/>
              <w:tabs>
                <w:tab w:val="left" w:pos="2160"/>
                <w:tab w:val="left" w:pos="2700"/>
                <w:tab w:val="left" w:pos="3420"/>
                <w:tab w:val="left" w:pos="3780"/>
                <w:tab w:val="left" w:pos="5760"/>
                <w:tab w:val="left" w:pos="7212"/>
              </w:tabs>
              <w:rPr>
                <w:ins w:id="849" w:author="Smith, Alexis@Energy" w:date="2019-01-17T09:51:00Z"/>
                <w:rFonts w:ascii="Calibri" w:hAnsi="Calibri"/>
                <w:sz w:val="18"/>
                <w:szCs w:val="14"/>
              </w:rPr>
            </w:pPr>
          </w:p>
        </w:tc>
        <w:tc>
          <w:tcPr>
            <w:tcW w:w="880" w:type="dxa"/>
          </w:tcPr>
          <w:p w14:paraId="474F2B21" w14:textId="77777777" w:rsidR="00923E63" w:rsidRPr="004A470C" w:rsidRDefault="00923E63" w:rsidP="00BE76F8">
            <w:pPr>
              <w:keepNext/>
              <w:tabs>
                <w:tab w:val="left" w:pos="2160"/>
                <w:tab w:val="left" w:pos="2700"/>
                <w:tab w:val="left" w:pos="3420"/>
                <w:tab w:val="left" w:pos="3780"/>
                <w:tab w:val="left" w:pos="5760"/>
                <w:tab w:val="left" w:pos="7212"/>
              </w:tabs>
              <w:rPr>
                <w:ins w:id="850" w:author="Smith, Alexis@Energy" w:date="2019-01-17T09:51:00Z"/>
                <w:rFonts w:ascii="Calibri" w:hAnsi="Calibri"/>
                <w:sz w:val="18"/>
                <w:szCs w:val="14"/>
              </w:rPr>
            </w:pPr>
          </w:p>
        </w:tc>
        <w:tc>
          <w:tcPr>
            <w:tcW w:w="1292" w:type="dxa"/>
          </w:tcPr>
          <w:p w14:paraId="43365BA8" w14:textId="77777777" w:rsidR="00923E63" w:rsidRPr="004A470C" w:rsidRDefault="00923E63" w:rsidP="00BE76F8">
            <w:pPr>
              <w:keepNext/>
              <w:tabs>
                <w:tab w:val="left" w:pos="2160"/>
                <w:tab w:val="left" w:pos="2700"/>
                <w:tab w:val="left" w:pos="3420"/>
                <w:tab w:val="left" w:pos="3780"/>
                <w:tab w:val="left" w:pos="5760"/>
                <w:tab w:val="left" w:pos="7212"/>
              </w:tabs>
              <w:rPr>
                <w:ins w:id="851" w:author="Smith, Alexis@Energy" w:date="2019-01-17T09:51:00Z"/>
                <w:rFonts w:ascii="Calibri" w:hAnsi="Calibri"/>
                <w:sz w:val="18"/>
                <w:szCs w:val="14"/>
              </w:rPr>
            </w:pPr>
          </w:p>
        </w:tc>
        <w:tc>
          <w:tcPr>
            <w:tcW w:w="1050" w:type="dxa"/>
          </w:tcPr>
          <w:p w14:paraId="176702EB" w14:textId="77777777" w:rsidR="00923E63" w:rsidRPr="004A470C" w:rsidRDefault="00923E63" w:rsidP="00BE76F8">
            <w:pPr>
              <w:keepNext/>
              <w:tabs>
                <w:tab w:val="left" w:pos="2160"/>
                <w:tab w:val="left" w:pos="2700"/>
                <w:tab w:val="left" w:pos="3420"/>
                <w:tab w:val="left" w:pos="3780"/>
                <w:tab w:val="left" w:pos="5760"/>
                <w:tab w:val="left" w:pos="7212"/>
              </w:tabs>
              <w:rPr>
                <w:ins w:id="852" w:author="Smith, Alexis@Energy" w:date="2019-01-17T09:51:00Z"/>
                <w:rFonts w:ascii="Calibri" w:hAnsi="Calibri"/>
                <w:sz w:val="18"/>
                <w:szCs w:val="14"/>
              </w:rPr>
            </w:pPr>
          </w:p>
        </w:tc>
        <w:tc>
          <w:tcPr>
            <w:tcW w:w="1044" w:type="dxa"/>
          </w:tcPr>
          <w:p w14:paraId="65E79E67" w14:textId="77777777" w:rsidR="00923E63" w:rsidRPr="004A470C" w:rsidRDefault="00923E63" w:rsidP="00BE76F8">
            <w:pPr>
              <w:keepNext/>
              <w:tabs>
                <w:tab w:val="left" w:pos="2160"/>
                <w:tab w:val="left" w:pos="2700"/>
                <w:tab w:val="left" w:pos="3420"/>
                <w:tab w:val="left" w:pos="3780"/>
                <w:tab w:val="left" w:pos="5760"/>
                <w:tab w:val="left" w:pos="7212"/>
              </w:tabs>
              <w:rPr>
                <w:ins w:id="853" w:author="Smith, Alexis@Energy" w:date="2019-01-17T09:51:00Z"/>
                <w:rFonts w:ascii="Calibri" w:hAnsi="Calibri"/>
                <w:sz w:val="18"/>
                <w:szCs w:val="14"/>
              </w:rPr>
            </w:pPr>
          </w:p>
        </w:tc>
        <w:tc>
          <w:tcPr>
            <w:tcW w:w="1119" w:type="dxa"/>
          </w:tcPr>
          <w:p w14:paraId="01B4B5A1" w14:textId="77777777" w:rsidR="00923E63" w:rsidRPr="004A470C" w:rsidRDefault="00923E63" w:rsidP="00BE76F8">
            <w:pPr>
              <w:keepNext/>
              <w:tabs>
                <w:tab w:val="left" w:pos="2160"/>
                <w:tab w:val="left" w:pos="2700"/>
                <w:tab w:val="left" w:pos="3420"/>
                <w:tab w:val="left" w:pos="3780"/>
                <w:tab w:val="left" w:pos="5760"/>
                <w:tab w:val="left" w:pos="7212"/>
              </w:tabs>
              <w:rPr>
                <w:ins w:id="854" w:author="Smith, Alexis@Energy" w:date="2019-01-17T09:51:00Z"/>
                <w:rFonts w:ascii="Calibri" w:hAnsi="Calibri"/>
                <w:sz w:val="18"/>
                <w:szCs w:val="14"/>
              </w:rPr>
            </w:pPr>
          </w:p>
        </w:tc>
        <w:tc>
          <w:tcPr>
            <w:tcW w:w="874" w:type="dxa"/>
          </w:tcPr>
          <w:p w14:paraId="0CA89DA9" w14:textId="77777777" w:rsidR="00923E63" w:rsidRPr="004A470C" w:rsidRDefault="00923E63" w:rsidP="00BE76F8">
            <w:pPr>
              <w:keepNext/>
              <w:tabs>
                <w:tab w:val="left" w:pos="2160"/>
                <w:tab w:val="left" w:pos="2700"/>
                <w:tab w:val="left" w:pos="3420"/>
                <w:tab w:val="left" w:pos="3780"/>
                <w:tab w:val="left" w:pos="5760"/>
                <w:tab w:val="left" w:pos="7212"/>
              </w:tabs>
              <w:rPr>
                <w:ins w:id="855" w:author="Smith, Alexis@Energy" w:date="2019-01-17T09:51:00Z"/>
                <w:rFonts w:ascii="Calibri" w:hAnsi="Calibri"/>
                <w:sz w:val="18"/>
                <w:szCs w:val="14"/>
              </w:rPr>
            </w:pPr>
            <w:ins w:id="856" w:author="Smith, Alexis@Energy" w:date="2019-01-17T09:51:00Z">
              <w:r w:rsidRPr="004A470C">
                <w:rPr>
                  <w:rFonts w:ascii="Calibri" w:hAnsi="Calibri"/>
                  <w:sz w:val="18"/>
                  <w:szCs w:val="14"/>
                </w:rPr>
                <w:t xml:space="preserve"> </w:t>
              </w:r>
            </w:ins>
          </w:p>
        </w:tc>
        <w:tc>
          <w:tcPr>
            <w:tcW w:w="971" w:type="dxa"/>
          </w:tcPr>
          <w:p w14:paraId="3BB50A67" w14:textId="77777777" w:rsidR="00923E63" w:rsidRPr="004A470C" w:rsidRDefault="00923E63" w:rsidP="00BE76F8">
            <w:pPr>
              <w:keepNext/>
              <w:tabs>
                <w:tab w:val="left" w:pos="2160"/>
                <w:tab w:val="left" w:pos="2700"/>
                <w:tab w:val="left" w:pos="3420"/>
                <w:tab w:val="left" w:pos="3780"/>
                <w:tab w:val="left" w:pos="5760"/>
                <w:tab w:val="left" w:pos="7212"/>
              </w:tabs>
              <w:rPr>
                <w:ins w:id="857" w:author="Smith, Alexis@Energy" w:date="2019-01-17T09:51:00Z"/>
                <w:rFonts w:ascii="Calibri" w:hAnsi="Calibri"/>
                <w:sz w:val="18"/>
                <w:szCs w:val="14"/>
              </w:rPr>
            </w:pPr>
          </w:p>
        </w:tc>
        <w:tc>
          <w:tcPr>
            <w:tcW w:w="996" w:type="dxa"/>
          </w:tcPr>
          <w:p w14:paraId="2B5CF01F" w14:textId="77777777" w:rsidR="00923E63" w:rsidRPr="004A470C" w:rsidRDefault="00923E63" w:rsidP="00BE76F8">
            <w:pPr>
              <w:keepNext/>
              <w:tabs>
                <w:tab w:val="left" w:pos="2160"/>
                <w:tab w:val="left" w:pos="2700"/>
                <w:tab w:val="left" w:pos="3420"/>
                <w:tab w:val="left" w:pos="3780"/>
                <w:tab w:val="left" w:pos="5760"/>
                <w:tab w:val="left" w:pos="7212"/>
              </w:tabs>
              <w:rPr>
                <w:ins w:id="858" w:author="Smith, Alexis@Energy" w:date="2019-01-17T09:51:00Z"/>
                <w:rFonts w:ascii="Calibri" w:hAnsi="Calibri"/>
                <w:sz w:val="18"/>
                <w:szCs w:val="14"/>
              </w:rPr>
            </w:pPr>
          </w:p>
        </w:tc>
        <w:tc>
          <w:tcPr>
            <w:tcW w:w="1106" w:type="dxa"/>
          </w:tcPr>
          <w:p w14:paraId="2774903B" w14:textId="77777777" w:rsidR="00923E63" w:rsidRPr="004A470C" w:rsidRDefault="00923E63" w:rsidP="00BE76F8">
            <w:pPr>
              <w:keepNext/>
              <w:tabs>
                <w:tab w:val="left" w:pos="2160"/>
                <w:tab w:val="left" w:pos="2700"/>
                <w:tab w:val="left" w:pos="3420"/>
                <w:tab w:val="left" w:pos="3780"/>
                <w:tab w:val="left" w:pos="5760"/>
                <w:tab w:val="left" w:pos="7212"/>
              </w:tabs>
              <w:rPr>
                <w:ins w:id="859" w:author="Smith, Alexis@Energy" w:date="2019-01-17T09:51:00Z"/>
                <w:rFonts w:ascii="Calibri" w:hAnsi="Calibri"/>
                <w:sz w:val="18"/>
                <w:szCs w:val="14"/>
              </w:rPr>
            </w:pPr>
          </w:p>
        </w:tc>
        <w:tc>
          <w:tcPr>
            <w:tcW w:w="1171" w:type="dxa"/>
          </w:tcPr>
          <w:p w14:paraId="3DCDFF66" w14:textId="77777777" w:rsidR="00923E63" w:rsidRPr="004A470C" w:rsidRDefault="00923E63" w:rsidP="00BE76F8">
            <w:pPr>
              <w:keepNext/>
              <w:tabs>
                <w:tab w:val="left" w:pos="2160"/>
                <w:tab w:val="left" w:pos="2700"/>
                <w:tab w:val="left" w:pos="3420"/>
                <w:tab w:val="left" w:pos="3780"/>
                <w:tab w:val="left" w:pos="5760"/>
                <w:tab w:val="left" w:pos="7212"/>
              </w:tabs>
              <w:rPr>
                <w:ins w:id="860" w:author="Smith, Alexis@Energy" w:date="2019-01-17T09:51:00Z"/>
                <w:rFonts w:ascii="Calibri" w:hAnsi="Calibri"/>
                <w:sz w:val="18"/>
                <w:szCs w:val="14"/>
              </w:rPr>
            </w:pPr>
            <w:ins w:id="861" w:author="Smith, Alexis@Energy" w:date="2019-01-17T09:51:00Z">
              <w:r w:rsidRPr="004A470C">
                <w:rPr>
                  <w:rFonts w:ascii="Calibri" w:hAnsi="Calibri"/>
                  <w:sz w:val="18"/>
                  <w:szCs w:val="14"/>
                </w:rPr>
                <w:t xml:space="preserve"> </w:t>
              </w:r>
            </w:ins>
          </w:p>
          <w:p w14:paraId="22CBCF56" w14:textId="77777777" w:rsidR="00923E63" w:rsidRPr="004A470C" w:rsidRDefault="00923E63" w:rsidP="00BE76F8">
            <w:pPr>
              <w:keepNext/>
              <w:tabs>
                <w:tab w:val="left" w:pos="2160"/>
                <w:tab w:val="left" w:pos="2700"/>
                <w:tab w:val="left" w:pos="3420"/>
                <w:tab w:val="left" w:pos="3780"/>
                <w:tab w:val="left" w:pos="5760"/>
                <w:tab w:val="left" w:pos="7212"/>
              </w:tabs>
              <w:rPr>
                <w:ins w:id="862" w:author="Smith, Alexis@Energy" w:date="2019-01-17T09:51:00Z"/>
                <w:rFonts w:ascii="Calibri" w:hAnsi="Calibri"/>
                <w:sz w:val="18"/>
                <w:szCs w:val="14"/>
              </w:rPr>
            </w:pPr>
          </w:p>
        </w:tc>
      </w:tr>
      <w:tr w:rsidR="00923E63" w:rsidRPr="004A470C" w14:paraId="7F2421B1" w14:textId="77777777" w:rsidTr="00BE76F8">
        <w:trPr>
          <w:gridAfter w:val="1"/>
          <w:wAfter w:w="7" w:type="dxa"/>
          <w:trHeight w:val="317"/>
          <w:ins w:id="863" w:author="Smith, Alexis@Energy" w:date="2019-01-17T09:51:00Z"/>
        </w:trPr>
        <w:tc>
          <w:tcPr>
            <w:tcW w:w="785" w:type="dxa"/>
          </w:tcPr>
          <w:p w14:paraId="7E701CE5" w14:textId="77777777" w:rsidR="00923E63" w:rsidRPr="004A470C" w:rsidRDefault="00923E63" w:rsidP="00BE76F8">
            <w:pPr>
              <w:rPr>
                <w:ins w:id="864" w:author="Smith, Alexis@Energy" w:date="2019-01-17T09:51:00Z"/>
                <w:rFonts w:ascii="Calibri" w:hAnsi="Calibri"/>
                <w:sz w:val="18"/>
              </w:rPr>
            </w:pPr>
          </w:p>
        </w:tc>
        <w:tc>
          <w:tcPr>
            <w:tcW w:w="1047" w:type="dxa"/>
          </w:tcPr>
          <w:p w14:paraId="2E117AB3" w14:textId="77777777" w:rsidR="00923E63" w:rsidRPr="004A470C" w:rsidRDefault="00923E63" w:rsidP="00BE76F8">
            <w:pPr>
              <w:keepNext/>
              <w:tabs>
                <w:tab w:val="left" w:pos="2160"/>
                <w:tab w:val="left" w:pos="2700"/>
                <w:tab w:val="left" w:pos="3420"/>
                <w:tab w:val="left" w:pos="3780"/>
                <w:tab w:val="left" w:pos="5760"/>
                <w:tab w:val="left" w:pos="7212"/>
              </w:tabs>
              <w:rPr>
                <w:ins w:id="865" w:author="Smith, Alexis@Energy" w:date="2019-01-17T09:51:00Z"/>
                <w:rFonts w:ascii="Calibri" w:hAnsi="Calibri"/>
                <w:sz w:val="18"/>
              </w:rPr>
            </w:pPr>
          </w:p>
        </w:tc>
        <w:tc>
          <w:tcPr>
            <w:tcW w:w="1123" w:type="dxa"/>
          </w:tcPr>
          <w:p w14:paraId="6F9CE217" w14:textId="77777777" w:rsidR="00923E63" w:rsidRPr="004A470C" w:rsidRDefault="00923E63" w:rsidP="00BE76F8">
            <w:pPr>
              <w:keepNext/>
              <w:tabs>
                <w:tab w:val="left" w:pos="2160"/>
                <w:tab w:val="left" w:pos="2700"/>
                <w:tab w:val="left" w:pos="3420"/>
                <w:tab w:val="left" w:pos="3780"/>
                <w:tab w:val="left" w:pos="5760"/>
                <w:tab w:val="left" w:pos="7212"/>
              </w:tabs>
              <w:rPr>
                <w:ins w:id="866" w:author="Smith, Alexis@Energy" w:date="2019-01-17T09:51:00Z"/>
                <w:rFonts w:ascii="Calibri" w:hAnsi="Calibri"/>
                <w:sz w:val="18"/>
              </w:rPr>
            </w:pPr>
          </w:p>
        </w:tc>
        <w:tc>
          <w:tcPr>
            <w:tcW w:w="973" w:type="dxa"/>
          </w:tcPr>
          <w:p w14:paraId="709A8DFB" w14:textId="77777777" w:rsidR="00923E63" w:rsidRPr="004A470C" w:rsidRDefault="00923E63" w:rsidP="00BE76F8">
            <w:pPr>
              <w:keepNext/>
              <w:tabs>
                <w:tab w:val="left" w:pos="2160"/>
                <w:tab w:val="left" w:pos="2700"/>
                <w:tab w:val="left" w:pos="3420"/>
                <w:tab w:val="left" w:pos="3780"/>
                <w:tab w:val="left" w:pos="5760"/>
                <w:tab w:val="left" w:pos="7212"/>
              </w:tabs>
              <w:rPr>
                <w:ins w:id="867" w:author="Smith, Alexis@Energy" w:date="2019-01-17T09:51:00Z"/>
                <w:rFonts w:ascii="Calibri" w:hAnsi="Calibri"/>
                <w:sz w:val="18"/>
                <w:szCs w:val="14"/>
              </w:rPr>
            </w:pPr>
          </w:p>
        </w:tc>
        <w:tc>
          <w:tcPr>
            <w:tcW w:w="880" w:type="dxa"/>
          </w:tcPr>
          <w:p w14:paraId="7445B950" w14:textId="77777777" w:rsidR="00923E63" w:rsidRPr="00B00674" w:rsidRDefault="00923E63" w:rsidP="00BE76F8">
            <w:pPr>
              <w:rPr>
                <w:ins w:id="868" w:author="Smith, Alexis@Energy" w:date="2019-01-17T09:51:00Z"/>
                <w:rFonts w:ascii="Calibri" w:hAnsi="Calibri"/>
                <w:sz w:val="18"/>
                <w:szCs w:val="14"/>
              </w:rPr>
            </w:pPr>
          </w:p>
        </w:tc>
        <w:tc>
          <w:tcPr>
            <w:tcW w:w="1292" w:type="dxa"/>
          </w:tcPr>
          <w:p w14:paraId="31E317E4" w14:textId="77777777" w:rsidR="00923E63" w:rsidRPr="004A470C" w:rsidRDefault="00923E63" w:rsidP="00BE76F8">
            <w:pPr>
              <w:keepNext/>
              <w:tabs>
                <w:tab w:val="left" w:pos="2160"/>
                <w:tab w:val="left" w:pos="2700"/>
                <w:tab w:val="left" w:pos="3420"/>
                <w:tab w:val="left" w:pos="3780"/>
                <w:tab w:val="left" w:pos="5760"/>
                <w:tab w:val="left" w:pos="7212"/>
              </w:tabs>
              <w:rPr>
                <w:ins w:id="869" w:author="Smith, Alexis@Energy" w:date="2019-01-17T09:51:00Z"/>
                <w:rFonts w:ascii="Calibri" w:hAnsi="Calibri"/>
                <w:sz w:val="18"/>
                <w:szCs w:val="14"/>
              </w:rPr>
            </w:pPr>
          </w:p>
        </w:tc>
        <w:tc>
          <w:tcPr>
            <w:tcW w:w="1050" w:type="dxa"/>
          </w:tcPr>
          <w:p w14:paraId="701859F8" w14:textId="77777777" w:rsidR="00923E63" w:rsidRPr="004A470C" w:rsidRDefault="00923E63" w:rsidP="00BE76F8">
            <w:pPr>
              <w:keepNext/>
              <w:tabs>
                <w:tab w:val="left" w:pos="2160"/>
                <w:tab w:val="left" w:pos="2700"/>
                <w:tab w:val="left" w:pos="3420"/>
                <w:tab w:val="left" w:pos="3780"/>
                <w:tab w:val="left" w:pos="5760"/>
                <w:tab w:val="left" w:pos="7212"/>
              </w:tabs>
              <w:rPr>
                <w:ins w:id="870" w:author="Smith, Alexis@Energy" w:date="2019-01-17T09:51:00Z"/>
                <w:rFonts w:ascii="Calibri" w:hAnsi="Calibri"/>
                <w:sz w:val="18"/>
                <w:szCs w:val="14"/>
              </w:rPr>
            </w:pPr>
          </w:p>
        </w:tc>
        <w:tc>
          <w:tcPr>
            <w:tcW w:w="1044" w:type="dxa"/>
          </w:tcPr>
          <w:p w14:paraId="71407E9E" w14:textId="77777777" w:rsidR="00923E63" w:rsidRPr="004A470C" w:rsidRDefault="00923E63" w:rsidP="00BE76F8">
            <w:pPr>
              <w:keepNext/>
              <w:tabs>
                <w:tab w:val="left" w:pos="2160"/>
                <w:tab w:val="left" w:pos="2700"/>
                <w:tab w:val="left" w:pos="3420"/>
                <w:tab w:val="left" w:pos="3780"/>
                <w:tab w:val="left" w:pos="5760"/>
                <w:tab w:val="left" w:pos="7212"/>
              </w:tabs>
              <w:rPr>
                <w:ins w:id="871" w:author="Smith, Alexis@Energy" w:date="2019-01-17T09:51:00Z"/>
                <w:rFonts w:ascii="Calibri" w:hAnsi="Calibri"/>
                <w:sz w:val="18"/>
                <w:szCs w:val="14"/>
              </w:rPr>
            </w:pPr>
          </w:p>
        </w:tc>
        <w:tc>
          <w:tcPr>
            <w:tcW w:w="1119" w:type="dxa"/>
          </w:tcPr>
          <w:p w14:paraId="52467998" w14:textId="77777777" w:rsidR="00923E63" w:rsidRPr="004A470C" w:rsidRDefault="00923E63" w:rsidP="00BE76F8">
            <w:pPr>
              <w:keepNext/>
              <w:tabs>
                <w:tab w:val="left" w:pos="2160"/>
                <w:tab w:val="left" w:pos="2700"/>
                <w:tab w:val="left" w:pos="3420"/>
                <w:tab w:val="left" w:pos="3780"/>
                <w:tab w:val="left" w:pos="5760"/>
                <w:tab w:val="left" w:pos="7212"/>
              </w:tabs>
              <w:rPr>
                <w:ins w:id="872" w:author="Smith, Alexis@Energy" w:date="2019-01-17T09:51:00Z"/>
                <w:rFonts w:ascii="Calibri" w:hAnsi="Calibri"/>
                <w:sz w:val="18"/>
                <w:szCs w:val="14"/>
              </w:rPr>
            </w:pPr>
          </w:p>
        </w:tc>
        <w:tc>
          <w:tcPr>
            <w:tcW w:w="874" w:type="dxa"/>
          </w:tcPr>
          <w:p w14:paraId="74B3A258" w14:textId="77777777" w:rsidR="00923E63" w:rsidRPr="004A470C" w:rsidRDefault="00923E63" w:rsidP="00BE76F8">
            <w:pPr>
              <w:keepNext/>
              <w:tabs>
                <w:tab w:val="left" w:pos="2160"/>
                <w:tab w:val="left" w:pos="2700"/>
                <w:tab w:val="left" w:pos="3420"/>
                <w:tab w:val="left" w:pos="3780"/>
                <w:tab w:val="left" w:pos="5760"/>
                <w:tab w:val="left" w:pos="7212"/>
              </w:tabs>
              <w:rPr>
                <w:ins w:id="873" w:author="Smith, Alexis@Energy" w:date="2019-01-17T09:51:00Z"/>
                <w:rFonts w:ascii="Calibri" w:hAnsi="Calibri"/>
                <w:sz w:val="18"/>
                <w:szCs w:val="14"/>
              </w:rPr>
            </w:pPr>
          </w:p>
        </w:tc>
        <w:tc>
          <w:tcPr>
            <w:tcW w:w="971" w:type="dxa"/>
          </w:tcPr>
          <w:p w14:paraId="2A67F9EA" w14:textId="77777777" w:rsidR="00923E63" w:rsidRPr="004A470C" w:rsidRDefault="00923E63" w:rsidP="00BE76F8">
            <w:pPr>
              <w:keepNext/>
              <w:tabs>
                <w:tab w:val="left" w:pos="2160"/>
                <w:tab w:val="left" w:pos="2700"/>
                <w:tab w:val="left" w:pos="3420"/>
                <w:tab w:val="left" w:pos="3780"/>
                <w:tab w:val="left" w:pos="5760"/>
                <w:tab w:val="left" w:pos="7212"/>
              </w:tabs>
              <w:rPr>
                <w:ins w:id="874" w:author="Smith, Alexis@Energy" w:date="2019-01-17T09:51:00Z"/>
                <w:rFonts w:ascii="Calibri" w:hAnsi="Calibri"/>
                <w:sz w:val="18"/>
                <w:szCs w:val="14"/>
              </w:rPr>
            </w:pPr>
          </w:p>
        </w:tc>
        <w:tc>
          <w:tcPr>
            <w:tcW w:w="996" w:type="dxa"/>
          </w:tcPr>
          <w:p w14:paraId="71EB47DE" w14:textId="77777777" w:rsidR="00923E63" w:rsidRPr="004A470C" w:rsidRDefault="00923E63" w:rsidP="00BE76F8">
            <w:pPr>
              <w:keepNext/>
              <w:tabs>
                <w:tab w:val="left" w:pos="2160"/>
                <w:tab w:val="left" w:pos="2700"/>
                <w:tab w:val="left" w:pos="3420"/>
                <w:tab w:val="left" w:pos="3780"/>
                <w:tab w:val="left" w:pos="5760"/>
                <w:tab w:val="left" w:pos="7212"/>
              </w:tabs>
              <w:rPr>
                <w:ins w:id="875" w:author="Smith, Alexis@Energy" w:date="2019-01-17T09:51:00Z"/>
                <w:rFonts w:ascii="Calibri" w:hAnsi="Calibri"/>
                <w:sz w:val="18"/>
                <w:szCs w:val="14"/>
              </w:rPr>
            </w:pPr>
          </w:p>
        </w:tc>
        <w:tc>
          <w:tcPr>
            <w:tcW w:w="1106" w:type="dxa"/>
          </w:tcPr>
          <w:p w14:paraId="6A3102E3" w14:textId="77777777" w:rsidR="00923E63" w:rsidRPr="004A470C" w:rsidRDefault="00923E63" w:rsidP="00BE76F8">
            <w:pPr>
              <w:keepNext/>
              <w:tabs>
                <w:tab w:val="left" w:pos="2160"/>
                <w:tab w:val="left" w:pos="2700"/>
                <w:tab w:val="left" w:pos="3420"/>
                <w:tab w:val="left" w:pos="3780"/>
                <w:tab w:val="left" w:pos="5760"/>
                <w:tab w:val="left" w:pos="7212"/>
              </w:tabs>
              <w:rPr>
                <w:ins w:id="876" w:author="Smith, Alexis@Energy" w:date="2019-01-17T09:51:00Z"/>
                <w:rFonts w:ascii="Calibri" w:hAnsi="Calibri"/>
                <w:sz w:val="18"/>
                <w:szCs w:val="14"/>
              </w:rPr>
            </w:pPr>
          </w:p>
        </w:tc>
        <w:tc>
          <w:tcPr>
            <w:tcW w:w="1171" w:type="dxa"/>
          </w:tcPr>
          <w:p w14:paraId="7548A663" w14:textId="77777777" w:rsidR="00923E63" w:rsidRPr="004A470C" w:rsidRDefault="00923E63" w:rsidP="00BE76F8">
            <w:pPr>
              <w:keepNext/>
              <w:tabs>
                <w:tab w:val="left" w:pos="2160"/>
                <w:tab w:val="left" w:pos="2700"/>
                <w:tab w:val="left" w:pos="3420"/>
                <w:tab w:val="left" w:pos="3780"/>
                <w:tab w:val="left" w:pos="5760"/>
                <w:tab w:val="left" w:pos="7212"/>
              </w:tabs>
              <w:rPr>
                <w:ins w:id="877" w:author="Smith, Alexis@Energy" w:date="2019-01-17T09:51:00Z"/>
                <w:rFonts w:ascii="Calibri" w:hAnsi="Calibri"/>
                <w:sz w:val="18"/>
                <w:szCs w:val="14"/>
              </w:rPr>
            </w:pPr>
          </w:p>
        </w:tc>
      </w:tr>
      <w:tr w:rsidR="00923E63" w:rsidRPr="000638D1" w14:paraId="51195C14" w14:textId="77777777" w:rsidTr="00BE76F8">
        <w:trPr>
          <w:trHeight w:val="4126"/>
          <w:ins w:id="878" w:author="Smith, Alexis@Energy" w:date="2019-01-17T09:51:00Z"/>
        </w:trPr>
        <w:tc>
          <w:tcPr>
            <w:tcW w:w="14438" w:type="dxa"/>
            <w:gridSpan w:val="15"/>
          </w:tcPr>
          <w:p w14:paraId="282D7BB6" w14:textId="77777777" w:rsidR="00923E63" w:rsidRPr="00B013A1" w:rsidRDefault="00923E63" w:rsidP="00BE76F8">
            <w:pPr>
              <w:keepNext/>
              <w:tabs>
                <w:tab w:val="left" w:pos="2160"/>
                <w:tab w:val="left" w:pos="2700"/>
                <w:tab w:val="left" w:pos="3420"/>
                <w:tab w:val="left" w:pos="3780"/>
                <w:tab w:val="left" w:pos="5760"/>
                <w:tab w:val="left" w:pos="7212"/>
              </w:tabs>
              <w:rPr>
                <w:ins w:id="879" w:author="Smith, Alexis@Energy" w:date="2019-01-17T09:51:00Z"/>
                <w:rFonts w:ascii="Calibri" w:hAnsi="Calibri"/>
                <w:sz w:val="18"/>
                <w:szCs w:val="18"/>
              </w:rPr>
            </w:pPr>
            <w:ins w:id="880" w:author="Smith, Alexis@Energy" w:date="2019-01-17T09:51:00Z">
              <w:r w:rsidRPr="000638D1">
                <w:rPr>
                  <w:rFonts w:ascii="Calibri" w:hAnsi="Calibri"/>
                  <w:sz w:val="18"/>
                  <w:szCs w:val="18"/>
                </w:rPr>
                <w:t>Op</w:t>
              </w:r>
              <w:r w:rsidRPr="00B013A1">
                <w:rPr>
                  <w:rFonts w:ascii="Calibri" w:hAnsi="Calibri"/>
                  <w:sz w:val="18"/>
                  <w:szCs w:val="18"/>
                </w:rPr>
                <w:t>tions:</w:t>
              </w:r>
            </w:ins>
          </w:p>
          <w:p w14:paraId="73EFCB0F" w14:textId="77777777" w:rsidR="00923E63" w:rsidRPr="00B013A1" w:rsidRDefault="00923E63" w:rsidP="00BE76F8">
            <w:pPr>
              <w:keepNext/>
              <w:tabs>
                <w:tab w:val="left" w:pos="2160"/>
                <w:tab w:val="left" w:pos="2700"/>
                <w:tab w:val="left" w:pos="3420"/>
                <w:tab w:val="left" w:pos="3780"/>
                <w:tab w:val="left" w:pos="5760"/>
                <w:tab w:val="left" w:pos="7212"/>
              </w:tabs>
              <w:rPr>
                <w:ins w:id="881" w:author="Smith, Alexis@Energy" w:date="2019-01-17T09:51:00Z"/>
                <w:rFonts w:ascii="Calibri" w:hAnsi="Calibri"/>
                <w:sz w:val="18"/>
                <w:szCs w:val="18"/>
              </w:rPr>
            </w:pPr>
            <w:ins w:id="882" w:author="Smith, Alexis@Energy" w:date="2019-01-17T09:51:00Z">
              <w:r w:rsidRPr="00B013A1">
                <w:rPr>
                  <w:rFonts w:ascii="Calibri" w:hAnsi="Calibri"/>
                  <w:sz w:val="18"/>
                  <w:szCs w:val="18"/>
                </w:rPr>
                <w:t>Single Family &amp; Multifamily with Individual Water Heaters</w:t>
              </w:r>
            </w:ins>
          </w:p>
          <w:p w14:paraId="514DE566"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ins w:id="883" w:author="Smith, Alexis@Energy" w:date="2019-01-17T09:51:00Z"/>
                <w:rFonts w:ascii="Calibri" w:hAnsi="Calibri"/>
                <w:sz w:val="18"/>
                <w:szCs w:val="18"/>
              </w:rPr>
            </w:pPr>
            <w:ins w:id="884" w:author="Smith, Alexis@Energy" w:date="2019-01-17T09:51:00Z">
              <w:r w:rsidRPr="00B013A1">
                <w:rPr>
                  <w:rFonts w:ascii="Calibri" w:hAnsi="Calibri"/>
                  <w:sz w:val="18"/>
                  <w:szCs w:val="18"/>
                </w:rPr>
                <w:t>Gas or propane instantaneous.</w:t>
              </w:r>
            </w:ins>
          </w:p>
          <w:p w14:paraId="34666A13"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ins w:id="885" w:author="Smith, Alexis@Energy" w:date="2019-01-17T09:51:00Z"/>
                <w:rFonts w:ascii="Calibri" w:hAnsi="Calibri"/>
                <w:sz w:val="18"/>
                <w:szCs w:val="18"/>
              </w:rPr>
            </w:pPr>
            <w:ins w:id="886" w:author="Smith, Alexis@Energy" w:date="2019-01-17T09:51:00Z">
              <w:r w:rsidRPr="00B013A1">
                <w:rPr>
                  <w:rFonts w:ascii="Calibri" w:hAnsi="Calibri"/>
                  <w:sz w:val="18"/>
                  <w:szCs w:val="18"/>
                </w:rPr>
                <w:t>55 gallons or less storage tank with 75,000 Btu or less rated input. Distribution either compact hot water distribution (HERS) or drain water heat recovery (HERS).</w:t>
              </w:r>
            </w:ins>
          </w:p>
          <w:p w14:paraId="58002395"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ins w:id="887" w:author="Smith, Alexis@Energy" w:date="2019-01-17T09:51:00Z"/>
                <w:rFonts w:ascii="Calibri" w:hAnsi="Calibri"/>
                <w:sz w:val="18"/>
                <w:szCs w:val="18"/>
              </w:rPr>
            </w:pPr>
            <w:ins w:id="888" w:author="Smith, Alexis@Energy" w:date="2019-01-17T09:51:00Z">
              <w:r w:rsidRPr="00B013A1">
                <w:rPr>
                  <w:rFonts w:ascii="Calibri" w:hAnsi="Calibri"/>
                  <w:sz w:val="18"/>
                  <w:szCs w:val="18"/>
                </w:rPr>
                <w:t>Greater than 55 gallons storage tank with 75,000 Btu or less rated input.</w:t>
              </w:r>
            </w:ins>
          </w:p>
          <w:p w14:paraId="1861EC50"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ins w:id="889" w:author="Smith, Alexis@Energy" w:date="2019-01-17T09:51:00Z"/>
                <w:rFonts w:ascii="Calibri" w:hAnsi="Calibri"/>
                <w:sz w:val="18"/>
                <w:szCs w:val="18"/>
              </w:rPr>
            </w:pPr>
            <w:ins w:id="890" w:author="Smith, Alexis@Energy" w:date="2019-01-17T09:51:00Z">
              <w:r w:rsidRPr="00B013A1">
                <w:rPr>
                  <w:rFonts w:ascii="Calibri" w:hAnsi="Calibri"/>
                  <w:sz w:val="18"/>
                  <w:szCs w:val="18"/>
                </w:rPr>
                <w:t>Heat pump water heater. Installed in conditioned space or garage. Either:</w:t>
              </w:r>
            </w:ins>
          </w:p>
          <w:p w14:paraId="7FB38317" w14:textId="77777777" w:rsidR="00923E63" w:rsidRPr="00B013A1" w:rsidRDefault="00923E63" w:rsidP="00923E63">
            <w:pPr>
              <w:pStyle w:val="ListParagraph"/>
              <w:keepNext/>
              <w:numPr>
                <w:ilvl w:val="0"/>
                <w:numId w:val="29"/>
              </w:numPr>
              <w:tabs>
                <w:tab w:val="left" w:pos="2160"/>
                <w:tab w:val="left" w:pos="2700"/>
                <w:tab w:val="left" w:pos="3420"/>
                <w:tab w:val="left" w:pos="3780"/>
                <w:tab w:val="left" w:pos="5760"/>
                <w:tab w:val="left" w:pos="7212"/>
              </w:tabs>
              <w:rPr>
                <w:ins w:id="891" w:author="Smith, Alexis@Energy" w:date="2019-01-17T09:51:00Z"/>
                <w:rFonts w:ascii="Calibri" w:hAnsi="Calibri"/>
                <w:sz w:val="18"/>
                <w:szCs w:val="18"/>
              </w:rPr>
            </w:pPr>
            <w:ins w:id="892" w:author="Smith, Alexis@Energy" w:date="2019-01-17T09:51:00Z">
              <w:r w:rsidRPr="00B013A1">
                <w:rPr>
                  <w:rFonts w:ascii="Calibri" w:hAnsi="Calibri"/>
                  <w:sz w:val="18"/>
                  <w:szCs w:val="18"/>
                </w:rPr>
                <w:t>Compact hot water distribution basic and drain water heat recovery (HERS), or</w:t>
              </w:r>
            </w:ins>
          </w:p>
          <w:p w14:paraId="24B8F4E1" w14:textId="77777777" w:rsidR="00923E63" w:rsidRPr="00B013A1" w:rsidRDefault="00923E63" w:rsidP="00923E63">
            <w:pPr>
              <w:pStyle w:val="ListParagraph"/>
              <w:keepNext/>
              <w:numPr>
                <w:ilvl w:val="0"/>
                <w:numId w:val="29"/>
              </w:numPr>
              <w:tabs>
                <w:tab w:val="left" w:pos="2160"/>
                <w:tab w:val="left" w:pos="2700"/>
                <w:tab w:val="left" w:pos="3420"/>
                <w:tab w:val="left" w:pos="3780"/>
                <w:tab w:val="left" w:pos="5760"/>
                <w:tab w:val="left" w:pos="7212"/>
              </w:tabs>
              <w:rPr>
                <w:ins w:id="893" w:author="Smith, Alexis@Energy" w:date="2019-01-17T09:51:00Z"/>
                <w:rFonts w:ascii="Calibri" w:hAnsi="Calibri"/>
                <w:sz w:val="18"/>
                <w:szCs w:val="18"/>
              </w:rPr>
            </w:pPr>
            <w:ins w:id="894" w:author="Smith, Alexis@Energy" w:date="2019-01-17T09:51:00Z">
              <w:r w:rsidRPr="00B013A1">
                <w:rPr>
                  <w:rFonts w:ascii="Calibri" w:hAnsi="Calibri"/>
                  <w:sz w:val="18"/>
                  <w:szCs w:val="18"/>
                </w:rPr>
                <w:t xml:space="preserve">If climate zone 8-15, a PV system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or If climate zone 1 or 16, a PV system 1.1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w:t>
              </w:r>
            </w:ins>
          </w:p>
          <w:p w14:paraId="66972863" w14:textId="77777777" w:rsidR="00923E63" w:rsidRPr="00B013A1" w:rsidRDefault="00923E63" w:rsidP="00923E63">
            <w:pPr>
              <w:pStyle w:val="ListParagraph"/>
              <w:keepNext/>
              <w:numPr>
                <w:ilvl w:val="0"/>
                <w:numId w:val="51"/>
              </w:numPr>
              <w:tabs>
                <w:tab w:val="left" w:pos="2160"/>
                <w:tab w:val="left" w:pos="2700"/>
                <w:tab w:val="left" w:pos="3420"/>
                <w:tab w:val="left" w:pos="3780"/>
                <w:tab w:val="left" w:pos="5760"/>
                <w:tab w:val="left" w:pos="7212"/>
              </w:tabs>
              <w:rPr>
                <w:ins w:id="895" w:author="Smith, Alexis@Energy" w:date="2019-01-17T09:51:00Z"/>
                <w:rFonts w:ascii="Calibri" w:hAnsi="Calibri"/>
                <w:sz w:val="18"/>
                <w:szCs w:val="18"/>
              </w:rPr>
            </w:pPr>
            <w:ins w:id="896" w:author="Smith, Alexis@Energy" w:date="2019-01-17T09:51:00Z">
              <w:r w:rsidRPr="00B013A1">
                <w:rPr>
                  <w:rFonts w:ascii="Calibri" w:hAnsi="Calibri"/>
                  <w:sz w:val="18"/>
                  <w:szCs w:val="18"/>
                </w:rPr>
                <w:t>Tier 3 heat water heater (as rated by Northwest Energy Efficiency Alliance (NEEA)). Installed in conditioned space or garage. If climate zone 1 or 16 either:</w:t>
              </w:r>
            </w:ins>
          </w:p>
          <w:p w14:paraId="4FF55733" w14:textId="77777777" w:rsidR="00923E63" w:rsidRPr="00B013A1" w:rsidRDefault="00923E63" w:rsidP="00BE76F8">
            <w:pPr>
              <w:keepNext/>
              <w:tabs>
                <w:tab w:val="left" w:pos="2160"/>
                <w:tab w:val="left" w:pos="2700"/>
                <w:tab w:val="left" w:pos="3420"/>
                <w:tab w:val="left" w:pos="3780"/>
                <w:tab w:val="left" w:pos="5760"/>
                <w:tab w:val="left" w:pos="7212"/>
              </w:tabs>
              <w:ind w:left="1230" w:hanging="360"/>
              <w:rPr>
                <w:ins w:id="897" w:author="Smith, Alexis@Energy" w:date="2019-01-17T09:51:00Z"/>
                <w:rFonts w:ascii="Calibri" w:hAnsi="Calibri"/>
                <w:sz w:val="18"/>
                <w:szCs w:val="18"/>
              </w:rPr>
            </w:pPr>
            <w:ins w:id="898" w:author="Smith, Alexis@Energy" w:date="2019-01-17T09:51:00Z">
              <w:r w:rsidRPr="00B013A1">
                <w:rPr>
                  <w:rFonts w:ascii="Calibri" w:hAnsi="Calibri"/>
                  <w:sz w:val="18"/>
                  <w:szCs w:val="18"/>
                </w:rPr>
                <w:t>A,</w:t>
              </w:r>
              <w:r w:rsidRPr="00B013A1">
                <w:rPr>
                  <w:rFonts w:ascii="Calibri" w:hAnsi="Calibri"/>
                  <w:sz w:val="18"/>
                  <w:szCs w:val="18"/>
                </w:rPr>
                <w:tab/>
                <w:t xml:space="preserve">A PV system that is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w:t>
              </w:r>
              <w:r>
                <w:rPr>
                  <w:rFonts w:ascii="Calibri" w:hAnsi="Calibri"/>
                  <w:sz w:val="18"/>
                  <w:szCs w:val="18"/>
                </w:rPr>
                <w:t>required</w:t>
              </w:r>
              <w:r w:rsidRPr="00B013A1">
                <w:rPr>
                  <w:rFonts w:ascii="Calibri" w:hAnsi="Calibri"/>
                  <w:sz w:val="18"/>
                  <w:szCs w:val="18"/>
                </w:rPr>
                <w:t>, or</w:t>
              </w:r>
            </w:ins>
          </w:p>
          <w:p w14:paraId="121F1553" w14:textId="77777777" w:rsidR="00923E63" w:rsidRPr="00B013A1" w:rsidRDefault="00923E63" w:rsidP="00923E63">
            <w:pPr>
              <w:pStyle w:val="ListParagraph"/>
              <w:numPr>
                <w:ilvl w:val="0"/>
                <w:numId w:val="29"/>
              </w:numPr>
              <w:rPr>
                <w:ins w:id="899" w:author="Smith, Alexis@Energy" w:date="2019-01-17T09:51:00Z"/>
                <w:rFonts w:ascii="Calibri" w:hAnsi="Calibri"/>
                <w:sz w:val="18"/>
                <w:szCs w:val="18"/>
              </w:rPr>
            </w:pPr>
            <w:ins w:id="900" w:author="Smith, Alexis@Energy" w:date="2019-01-17T09:51:00Z">
              <w:r w:rsidRPr="00B013A1">
                <w:rPr>
                  <w:rFonts w:ascii="Calibri" w:hAnsi="Calibri"/>
                  <w:sz w:val="18"/>
                  <w:szCs w:val="18"/>
                </w:rPr>
                <w:t>Compact hot water distribution basic.</w:t>
              </w:r>
            </w:ins>
          </w:p>
          <w:p w14:paraId="4D81C3CE" w14:textId="77777777" w:rsidR="00923E63" w:rsidRPr="000638D1" w:rsidRDefault="00923E63" w:rsidP="00BE76F8">
            <w:pPr>
              <w:rPr>
                <w:ins w:id="901" w:author="Smith, Alexis@Energy" w:date="2019-01-17T09:51:00Z"/>
                <w:rFonts w:ascii="Calibri" w:hAnsi="Calibri"/>
                <w:sz w:val="18"/>
                <w:szCs w:val="18"/>
              </w:rPr>
            </w:pPr>
          </w:p>
          <w:p w14:paraId="06418796" w14:textId="77777777" w:rsidR="00923E63" w:rsidRPr="000638D1" w:rsidRDefault="00923E63" w:rsidP="00BE76F8">
            <w:pPr>
              <w:rPr>
                <w:ins w:id="902" w:author="Smith, Alexis@Energy" w:date="2019-01-17T09:51:00Z"/>
                <w:rFonts w:ascii="Calibri" w:hAnsi="Calibri"/>
                <w:sz w:val="18"/>
                <w:szCs w:val="18"/>
              </w:rPr>
            </w:pPr>
            <w:ins w:id="903" w:author="Smith, Alexis@Energy" w:date="2019-01-17T09:51:00Z">
              <w:r w:rsidRPr="000638D1">
                <w:rPr>
                  <w:rFonts w:ascii="Calibri" w:hAnsi="Calibri"/>
                  <w:sz w:val="18"/>
                  <w:szCs w:val="18"/>
                </w:rPr>
                <w:t>Multifamily with Central Water Heating</w:t>
              </w:r>
            </w:ins>
          </w:p>
          <w:p w14:paraId="1AFB3F7D" w14:textId="77777777" w:rsidR="00923E63" w:rsidRPr="000638D1" w:rsidRDefault="00923E63" w:rsidP="00923E63">
            <w:pPr>
              <w:pStyle w:val="ListParagraph"/>
              <w:numPr>
                <w:ilvl w:val="0"/>
                <w:numId w:val="53"/>
              </w:numPr>
              <w:rPr>
                <w:ins w:id="904" w:author="Smith, Alexis@Energy" w:date="2019-01-17T09:51:00Z"/>
                <w:rFonts w:ascii="Calibri" w:hAnsi="Calibri"/>
                <w:sz w:val="18"/>
                <w:szCs w:val="18"/>
              </w:rPr>
            </w:pPr>
            <w:ins w:id="905" w:author="Smith, Alexis@Energy" w:date="2019-01-17T09:51:00Z">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ins>
          </w:p>
          <w:p w14:paraId="33BF6884" w14:textId="77777777" w:rsidR="00923E63" w:rsidRPr="000638D1" w:rsidRDefault="00923E63" w:rsidP="00923E63">
            <w:pPr>
              <w:pStyle w:val="ListParagraph"/>
              <w:numPr>
                <w:ilvl w:val="0"/>
                <w:numId w:val="53"/>
              </w:numPr>
              <w:rPr>
                <w:ins w:id="906" w:author="Smith, Alexis@Energy" w:date="2019-01-17T09:51:00Z"/>
                <w:rFonts w:ascii="Calibri" w:hAnsi="Calibri"/>
                <w:sz w:val="18"/>
                <w:szCs w:val="18"/>
              </w:rPr>
            </w:pPr>
            <w:ins w:id="907" w:author="Smith, Alexis@Energy" w:date="2019-01-17T09:51:00Z">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ins>
          </w:p>
        </w:tc>
      </w:tr>
    </w:tbl>
    <w:p w14:paraId="1A859292" w14:textId="42645F62" w:rsidR="00C45947" w:rsidRDefault="00C45947" w:rsidP="009867E0">
      <w:pPr>
        <w:keepNext/>
        <w:tabs>
          <w:tab w:val="left" w:pos="2160"/>
          <w:tab w:val="left" w:pos="2700"/>
          <w:tab w:val="left" w:pos="3420"/>
          <w:tab w:val="left" w:pos="3780"/>
          <w:tab w:val="left" w:pos="5760"/>
          <w:tab w:val="left" w:pos="7212"/>
        </w:tabs>
        <w:ind w:right="-288"/>
        <w:rPr>
          <w:ins w:id="908" w:author="Smith, Alexis@Energy" w:date="2018-11-19T11:29:00Z"/>
          <w:rFonts w:ascii="Calibri" w:eastAsia="Calibri" w:hAnsi="Calibri"/>
          <w:b/>
          <w:sz w:val="20"/>
          <w:szCs w:val="22"/>
        </w:rPr>
      </w:pPr>
    </w:p>
    <w:p w14:paraId="1FABFE5B" w14:textId="77777777" w:rsidR="00C45947" w:rsidRPr="00FD271A" w:rsidDel="00923E63" w:rsidRDefault="00C45947" w:rsidP="009867E0">
      <w:pPr>
        <w:keepNext/>
        <w:tabs>
          <w:tab w:val="left" w:pos="2160"/>
          <w:tab w:val="left" w:pos="2700"/>
          <w:tab w:val="left" w:pos="3420"/>
          <w:tab w:val="left" w:pos="3780"/>
          <w:tab w:val="left" w:pos="5760"/>
          <w:tab w:val="left" w:pos="7212"/>
        </w:tabs>
        <w:ind w:right="-288"/>
        <w:rPr>
          <w:del w:id="909" w:author="Smith, Alexis@Energy" w:date="2019-01-17T09:51:00Z"/>
          <w:rFonts w:ascii="Calibri" w:eastAsia="Calibri" w:hAnsi="Calibri"/>
          <w:b/>
          <w:sz w:val="20"/>
          <w:szCs w:val="22"/>
        </w:rPr>
      </w:pPr>
    </w:p>
    <w:tbl>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58"/>
        <w:gridCol w:w="975"/>
        <w:gridCol w:w="798"/>
        <w:gridCol w:w="886"/>
        <w:gridCol w:w="886"/>
        <w:gridCol w:w="710"/>
        <w:gridCol w:w="710"/>
        <w:gridCol w:w="798"/>
        <w:gridCol w:w="975"/>
        <w:gridCol w:w="975"/>
        <w:gridCol w:w="886"/>
        <w:gridCol w:w="798"/>
        <w:gridCol w:w="886"/>
        <w:gridCol w:w="1416"/>
        <w:gridCol w:w="1416"/>
      </w:tblGrid>
      <w:tr w:rsidR="00190D62" w:rsidRPr="00634844" w:rsidDel="00C45947" w14:paraId="4886A320" w14:textId="14F45964" w:rsidTr="002468B8">
        <w:trPr>
          <w:cantSplit/>
          <w:trHeight w:val="348"/>
          <w:del w:id="910" w:author="Smith, Alexis@Energy" w:date="2018-11-19T11:29:00Z"/>
        </w:trPr>
        <w:tc>
          <w:tcPr>
            <w:tcW w:w="14598" w:type="dxa"/>
            <w:gridSpan w:val="15"/>
            <w:tcBorders>
              <w:top w:val="single" w:sz="4" w:space="0" w:color="auto"/>
              <w:bottom w:val="single" w:sz="4" w:space="0" w:color="auto"/>
            </w:tcBorders>
            <w:vAlign w:val="center"/>
          </w:tcPr>
          <w:p w14:paraId="4886A31F" w14:textId="5CBB3530" w:rsidR="00190D62" w:rsidRPr="00634844" w:rsidDel="00C45947" w:rsidRDefault="005B199E" w:rsidP="006B4045">
            <w:pPr>
              <w:keepNext/>
              <w:rPr>
                <w:del w:id="911" w:author="Smith, Alexis@Energy" w:date="2018-11-19T11:29:00Z"/>
                <w:rFonts w:ascii="Calibri" w:eastAsia="Calibri" w:hAnsi="Calibri"/>
                <w:b/>
                <w:sz w:val="22"/>
                <w:szCs w:val="22"/>
              </w:rPr>
            </w:pPr>
            <w:del w:id="912" w:author="Smith, Alexis@Energy" w:date="2018-11-19T11:29:00Z">
              <w:r w:rsidDel="00C45947">
                <w:rPr>
                  <w:rFonts w:ascii="Calibri" w:eastAsia="Calibri" w:hAnsi="Calibri"/>
                  <w:b/>
                  <w:sz w:val="20"/>
                  <w:szCs w:val="22"/>
                </w:rPr>
                <w:delText>J</w:delText>
              </w:r>
              <w:r w:rsidR="00190D62" w:rsidRPr="00FD271A" w:rsidDel="00C45947">
                <w:rPr>
                  <w:rFonts w:ascii="Calibri" w:eastAsia="Calibri" w:hAnsi="Calibri"/>
                  <w:b/>
                  <w:sz w:val="20"/>
                  <w:szCs w:val="22"/>
                </w:rPr>
                <w:delText xml:space="preserve">. </w:delText>
              </w:r>
              <w:r w:rsidR="006B4045" w:rsidRPr="00FD271A" w:rsidDel="00C45947">
                <w:rPr>
                  <w:rFonts w:ascii="Calibri" w:eastAsia="Calibri" w:hAnsi="Calibri"/>
                  <w:b/>
                  <w:sz w:val="20"/>
                  <w:szCs w:val="22"/>
                </w:rPr>
                <w:delText>Water Heating Systems</w:delText>
              </w:r>
              <w:r w:rsidR="00190D62" w:rsidRPr="00FD271A" w:rsidDel="00C45947">
                <w:rPr>
                  <w:rFonts w:ascii="Calibri" w:eastAsia="Calibri" w:hAnsi="Calibri"/>
                  <w:b/>
                  <w:sz w:val="20"/>
                  <w:szCs w:val="22"/>
                </w:rPr>
                <w:delText xml:space="preserve"> </w:delText>
              </w:r>
              <w:r w:rsidR="00190D62" w:rsidRPr="00FD271A" w:rsidDel="00C45947">
                <w:rPr>
                  <w:rFonts w:ascii="Calibri" w:eastAsia="Calibri" w:hAnsi="Calibri"/>
                  <w:sz w:val="20"/>
                  <w:szCs w:val="22"/>
                </w:rPr>
                <w:delText>(Section 150.2(b)1G)</w:delText>
              </w:r>
            </w:del>
          </w:p>
        </w:tc>
      </w:tr>
      <w:tr w:rsidR="00D155B5" w:rsidRPr="00634844" w:rsidDel="00C45947" w14:paraId="4886A330" w14:textId="1EC39D86" w:rsidTr="002468B8">
        <w:trPr>
          <w:cantSplit/>
          <w:trHeight w:val="277"/>
          <w:del w:id="913" w:author="Smith, Alexis@Energy" w:date="2018-11-19T11:29:00Z"/>
        </w:trPr>
        <w:tc>
          <w:tcPr>
            <w:tcW w:w="1278" w:type="dxa"/>
            <w:tcBorders>
              <w:top w:val="single" w:sz="4" w:space="0" w:color="auto"/>
              <w:bottom w:val="single" w:sz="4" w:space="0" w:color="auto"/>
              <w:right w:val="single" w:sz="4" w:space="0" w:color="auto"/>
            </w:tcBorders>
            <w:vAlign w:val="bottom"/>
          </w:tcPr>
          <w:p w14:paraId="4886A321" w14:textId="54103E7C"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14" w:author="Smith, Alexis@Energy" w:date="2018-11-19T11:29:00Z"/>
                <w:rFonts w:ascii="Calibri" w:hAnsi="Calibri"/>
                <w:sz w:val="18"/>
                <w:szCs w:val="18"/>
              </w:rPr>
            </w:pPr>
            <w:del w:id="915" w:author="Smith, Alexis@Energy" w:date="2018-11-19T11:29:00Z">
              <w:r w:rsidRPr="00D155B5" w:rsidDel="00C45947">
                <w:rPr>
                  <w:rFonts w:ascii="Calibri" w:hAnsi="Calibri"/>
                  <w:sz w:val="18"/>
                  <w:szCs w:val="18"/>
                </w:rPr>
                <w:delText>01</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22" w14:textId="62CA5F3C"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16" w:author="Smith, Alexis@Energy" w:date="2018-11-19T11:29:00Z"/>
                <w:rFonts w:ascii="Calibri" w:hAnsi="Calibri"/>
                <w:sz w:val="18"/>
                <w:szCs w:val="18"/>
              </w:rPr>
            </w:pPr>
            <w:del w:id="917" w:author="Smith, Alexis@Energy" w:date="2018-11-19T11:29:00Z">
              <w:r w:rsidRPr="00D155B5" w:rsidDel="00C45947">
                <w:rPr>
                  <w:rFonts w:ascii="Calibri" w:hAnsi="Calibri"/>
                  <w:sz w:val="18"/>
                  <w:szCs w:val="18"/>
                </w:rPr>
                <w:delText>02</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23" w14:textId="0DBA8636"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18" w:author="Smith, Alexis@Energy" w:date="2018-11-19T11:29:00Z"/>
                <w:rFonts w:ascii="Calibri" w:hAnsi="Calibri"/>
                <w:sz w:val="18"/>
                <w:szCs w:val="18"/>
              </w:rPr>
            </w:pPr>
            <w:del w:id="919" w:author="Smith, Alexis@Energy" w:date="2018-11-19T11:29:00Z">
              <w:r w:rsidRPr="00D155B5" w:rsidDel="00C45947">
                <w:rPr>
                  <w:rFonts w:ascii="Calibri" w:hAnsi="Calibri"/>
                  <w:sz w:val="18"/>
                  <w:szCs w:val="18"/>
                </w:rPr>
                <w:delText>03</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24" w14:textId="013ABBB3"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20" w:author="Smith, Alexis@Energy" w:date="2018-11-19T11:29:00Z"/>
                <w:rFonts w:ascii="Calibri" w:eastAsiaTheme="majorEastAsia" w:hAnsi="Calibri" w:cstheme="majorBidi"/>
                <w:b/>
                <w:bCs/>
                <w:color w:val="4F81BD" w:themeColor="accent1"/>
                <w:sz w:val="18"/>
                <w:szCs w:val="18"/>
              </w:rPr>
            </w:pPr>
            <w:del w:id="921" w:author="Smith, Alexis@Energy" w:date="2018-11-19T11:29:00Z">
              <w:r w:rsidRPr="00D155B5" w:rsidDel="00C45947">
                <w:rPr>
                  <w:rFonts w:ascii="Calibri" w:hAnsi="Calibri"/>
                  <w:sz w:val="18"/>
                  <w:szCs w:val="18"/>
                </w:rPr>
                <w:delText>04</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25" w14:textId="307FD109"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22" w:author="Smith, Alexis@Energy" w:date="2018-11-19T11:29:00Z"/>
                <w:rFonts w:ascii="Calibri" w:eastAsiaTheme="majorEastAsia" w:hAnsi="Calibri" w:cstheme="majorBidi"/>
                <w:b/>
                <w:bCs/>
                <w:color w:val="4F81BD" w:themeColor="accent1"/>
                <w:sz w:val="18"/>
                <w:szCs w:val="18"/>
              </w:rPr>
            </w:pPr>
            <w:del w:id="923" w:author="Smith, Alexis@Energy" w:date="2018-11-19T11:29:00Z">
              <w:r w:rsidRPr="00D155B5" w:rsidDel="00C45947">
                <w:rPr>
                  <w:rFonts w:ascii="Calibri" w:hAnsi="Calibri"/>
                  <w:sz w:val="18"/>
                  <w:szCs w:val="18"/>
                </w:rPr>
                <w:delText>05</w:delText>
              </w:r>
            </w:del>
          </w:p>
        </w:tc>
        <w:tc>
          <w:tcPr>
            <w:tcW w:w="720" w:type="dxa"/>
            <w:tcBorders>
              <w:top w:val="single" w:sz="4" w:space="0" w:color="auto"/>
              <w:left w:val="single" w:sz="4" w:space="0" w:color="auto"/>
              <w:bottom w:val="single" w:sz="4" w:space="0" w:color="auto"/>
              <w:right w:val="single" w:sz="4" w:space="0" w:color="auto"/>
            </w:tcBorders>
            <w:vAlign w:val="bottom"/>
          </w:tcPr>
          <w:p w14:paraId="4886A326" w14:textId="69209E9D"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24" w:author="Smith, Alexis@Energy" w:date="2018-11-19T11:29:00Z"/>
                <w:rFonts w:ascii="Calibri" w:eastAsiaTheme="majorEastAsia" w:hAnsi="Calibri" w:cstheme="majorBidi"/>
                <w:b/>
                <w:bCs/>
                <w:color w:val="4F81BD" w:themeColor="accent1"/>
                <w:sz w:val="18"/>
                <w:szCs w:val="18"/>
              </w:rPr>
            </w:pPr>
            <w:del w:id="925" w:author="Smith, Alexis@Energy" w:date="2018-11-19T11:29:00Z">
              <w:r w:rsidRPr="00D155B5" w:rsidDel="00C45947">
                <w:rPr>
                  <w:rFonts w:ascii="Calibri" w:hAnsi="Calibri"/>
                  <w:sz w:val="18"/>
                  <w:szCs w:val="18"/>
                </w:rPr>
                <w:delText>06</w:delText>
              </w:r>
            </w:del>
          </w:p>
        </w:tc>
        <w:tc>
          <w:tcPr>
            <w:tcW w:w="720" w:type="dxa"/>
            <w:tcBorders>
              <w:top w:val="single" w:sz="4" w:space="0" w:color="auto"/>
              <w:left w:val="single" w:sz="4" w:space="0" w:color="auto"/>
              <w:bottom w:val="single" w:sz="4" w:space="0" w:color="auto"/>
              <w:right w:val="single" w:sz="4" w:space="0" w:color="auto"/>
            </w:tcBorders>
            <w:vAlign w:val="bottom"/>
          </w:tcPr>
          <w:p w14:paraId="4886A327" w14:textId="6031E22C"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26" w:author="Smith, Alexis@Energy" w:date="2018-11-19T11:29:00Z"/>
                <w:rFonts w:ascii="Calibri" w:eastAsiaTheme="majorEastAsia" w:hAnsi="Calibri" w:cstheme="majorBidi"/>
                <w:b/>
                <w:bCs/>
                <w:color w:val="4F81BD" w:themeColor="accent1"/>
                <w:sz w:val="18"/>
                <w:szCs w:val="18"/>
              </w:rPr>
            </w:pPr>
            <w:del w:id="927" w:author="Smith, Alexis@Energy" w:date="2018-11-19T11:29:00Z">
              <w:r w:rsidRPr="00D155B5" w:rsidDel="00C45947">
                <w:rPr>
                  <w:rFonts w:ascii="Calibri" w:hAnsi="Calibri"/>
                  <w:sz w:val="18"/>
                  <w:szCs w:val="18"/>
                </w:rPr>
                <w:delText>07</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28" w14:textId="50AD254B"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28" w:author="Smith, Alexis@Energy" w:date="2018-11-19T11:29:00Z"/>
                <w:rFonts w:ascii="Calibri" w:eastAsiaTheme="majorEastAsia" w:hAnsi="Calibri" w:cstheme="majorBidi"/>
                <w:b/>
                <w:bCs/>
                <w:color w:val="4F81BD" w:themeColor="accent1"/>
                <w:sz w:val="18"/>
                <w:szCs w:val="18"/>
              </w:rPr>
            </w:pPr>
            <w:del w:id="929" w:author="Smith, Alexis@Energy" w:date="2018-11-19T11:29:00Z">
              <w:r w:rsidRPr="00D155B5" w:rsidDel="00C45947">
                <w:rPr>
                  <w:rFonts w:ascii="Calibri" w:hAnsi="Calibri"/>
                  <w:sz w:val="18"/>
                  <w:szCs w:val="18"/>
                </w:rPr>
                <w:delText>08</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29" w14:textId="4DF0807E"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30" w:author="Smith, Alexis@Energy" w:date="2018-11-19T11:29:00Z"/>
                <w:rFonts w:ascii="Calibri" w:eastAsiaTheme="majorEastAsia" w:hAnsi="Calibri" w:cstheme="majorBidi"/>
                <w:b/>
                <w:bCs/>
                <w:color w:val="4F81BD" w:themeColor="accent1"/>
                <w:sz w:val="18"/>
                <w:szCs w:val="18"/>
              </w:rPr>
            </w:pPr>
            <w:del w:id="931" w:author="Smith, Alexis@Energy" w:date="2018-11-19T11:29:00Z">
              <w:r w:rsidRPr="00D155B5" w:rsidDel="00C45947">
                <w:rPr>
                  <w:rFonts w:ascii="Calibri" w:hAnsi="Calibri"/>
                  <w:sz w:val="18"/>
                  <w:szCs w:val="18"/>
                </w:rPr>
                <w:delText>09</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2A" w14:textId="69FB9C23"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32" w:author="Smith, Alexis@Energy" w:date="2018-11-19T11:29:00Z"/>
                <w:rFonts w:ascii="Calibri" w:eastAsiaTheme="majorEastAsia" w:hAnsi="Calibri" w:cstheme="majorBidi"/>
                <w:b/>
                <w:bCs/>
                <w:color w:val="4F81BD" w:themeColor="accent1"/>
                <w:sz w:val="18"/>
                <w:szCs w:val="18"/>
              </w:rPr>
            </w:pPr>
            <w:del w:id="933" w:author="Smith, Alexis@Energy" w:date="2018-11-19T11:29:00Z">
              <w:r w:rsidRPr="00D155B5" w:rsidDel="00C45947">
                <w:rPr>
                  <w:rFonts w:ascii="Calibri" w:hAnsi="Calibri"/>
                  <w:sz w:val="18"/>
                  <w:szCs w:val="18"/>
                </w:rPr>
                <w:delText>10</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2B" w14:textId="02848DA2"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34" w:author="Smith, Alexis@Energy" w:date="2018-11-19T11:29:00Z"/>
                <w:rFonts w:ascii="Calibri" w:eastAsiaTheme="majorEastAsia" w:hAnsi="Calibri" w:cstheme="majorBidi"/>
                <w:b/>
                <w:bCs/>
                <w:color w:val="4F81BD" w:themeColor="accent1"/>
                <w:sz w:val="18"/>
                <w:szCs w:val="18"/>
              </w:rPr>
            </w:pPr>
            <w:del w:id="935" w:author="Smith, Alexis@Energy" w:date="2018-11-19T11:29:00Z">
              <w:r w:rsidRPr="00D155B5" w:rsidDel="00C45947">
                <w:rPr>
                  <w:rFonts w:ascii="Calibri" w:hAnsi="Calibri"/>
                  <w:sz w:val="18"/>
                  <w:szCs w:val="18"/>
                </w:rPr>
                <w:delText>11</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2C" w14:textId="7E9EE5E0"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36" w:author="Smith, Alexis@Energy" w:date="2018-11-19T11:29:00Z"/>
                <w:rFonts w:ascii="Calibri" w:eastAsiaTheme="majorEastAsia" w:hAnsi="Calibri" w:cstheme="majorBidi"/>
                <w:b/>
                <w:bCs/>
                <w:color w:val="4F81BD" w:themeColor="accent1"/>
                <w:sz w:val="18"/>
                <w:szCs w:val="18"/>
              </w:rPr>
            </w:pPr>
            <w:del w:id="937" w:author="Smith, Alexis@Energy" w:date="2018-11-19T11:29:00Z">
              <w:r w:rsidRPr="00D155B5" w:rsidDel="00C45947">
                <w:rPr>
                  <w:rFonts w:ascii="Calibri" w:hAnsi="Calibri"/>
                  <w:sz w:val="18"/>
                  <w:szCs w:val="18"/>
                </w:rPr>
                <w:delText>12</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2D" w14:textId="788EE322"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38" w:author="Smith, Alexis@Energy" w:date="2018-11-19T11:29:00Z"/>
                <w:rFonts w:ascii="Calibri" w:eastAsiaTheme="majorEastAsia" w:hAnsi="Calibri" w:cstheme="majorBidi"/>
                <w:b/>
                <w:bCs/>
                <w:color w:val="4F81BD" w:themeColor="accent1"/>
                <w:sz w:val="18"/>
                <w:szCs w:val="18"/>
              </w:rPr>
            </w:pPr>
            <w:del w:id="939" w:author="Smith, Alexis@Energy" w:date="2018-11-19T11:29:00Z">
              <w:r w:rsidRPr="00D155B5" w:rsidDel="00C45947">
                <w:rPr>
                  <w:rFonts w:ascii="Calibri" w:hAnsi="Calibri"/>
                  <w:sz w:val="18"/>
                  <w:szCs w:val="18"/>
                </w:rPr>
                <w:delText>13</w:delText>
              </w:r>
            </w:del>
          </w:p>
        </w:tc>
        <w:tc>
          <w:tcPr>
            <w:tcW w:w="1440" w:type="dxa"/>
            <w:tcBorders>
              <w:top w:val="single" w:sz="4" w:space="0" w:color="auto"/>
              <w:left w:val="single" w:sz="4" w:space="0" w:color="auto"/>
              <w:bottom w:val="single" w:sz="4" w:space="0" w:color="auto"/>
              <w:right w:val="single" w:sz="4" w:space="0" w:color="auto"/>
            </w:tcBorders>
            <w:vAlign w:val="bottom"/>
          </w:tcPr>
          <w:p w14:paraId="4886A32E" w14:textId="234E296F"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40" w:author="Smith, Alexis@Energy" w:date="2018-11-19T11:29:00Z"/>
                <w:rFonts w:ascii="Calibri" w:hAnsi="Calibri"/>
                <w:sz w:val="18"/>
                <w:szCs w:val="18"/>
              </w:rPr>
            </w:pPr>
            <w:del w:id="941" w:author="Smith, Alexis@Energy" w:date="2018-11-19T11:29:00Z">
              <w:r w:rsidRPr="00D155B5" w:rsidDel="00C45947">
                <w:rPr>
                  <w:rFonts w:ascii="Calibri" w:hAnsi="Calibri"/>
                  <w:sz w:val="18"/>
                  <w:szCs w:val="18"/>
                </w:rPr>
                <w:delText>14</w:delText>
              </w:r>
            </w:del>
          </w:p>
        </w:tc>
        <w:tc>
          <w:tcPr>
            <w:tcW w:w="1440" w:type="dxa"/>
            <w:tcBorders>
              <w:top w:val="single" w:sz="4" w:space="0" w:color="auto"/>
              <w:left w:val="single" w:sz="4" w:space="0" w:color="auto"/>
              <w:bottom w:val="single" w:sz="4" w:space="0" w:color="auto"/>
            </w:tcBorders>
            <w:vAlign w:val="bottom"/>
          </w:tcPr>
          <w:p w14:paraId="4886A32F" w14:textId="582501D1"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42" w:author="Smith, Alexis@Energy" w:date="2018-11-19T11:29:00Z"/>
                <w:rFonts w:ascii="Calibri" w:hAnsi="Calibri"/>
                <w:sz w:val="18"/>
                <w:szCs w:val="18"/>
              </w:rPr>
            </w:pPr>
            <w:del w:id="943" w:author="Smith, Alexis@Energy" w:date="2018-11-19T11:29:00Z">
              <w:r w:rsidRPr="00D155B5" w:rsidDel="00C45947">
                <w:rPr>
                  <w:rFonts w:ascii="Calibri" w:hAnsi="Calibri"/>
                  <w:sz w:val="18"/>
                  <w:szCs w:val="18"/>
                </w:rPr>
                <w:delText>15</w:delText>
              </w:r>
            </w:del>
          </w:p>
        </w:tc>
      </w:tr>
      <w:tr w:rsidR="00D155B5" w:rsidRPr="00634844" w:rsidDel="00C45947" w14:paraId="4886A345" w14:textId="0E6BAC55" w:rsidTr="002468B8">
        <w:trPr>
          <w:cantSplit/>
          <w:trHeight w:val="492"/>
          <w:del w:id="944" w:author="Smith, Alexis@Energy" w:date="2018-11-19T11:29:00Z"/>
        </w:trPr>
        <w:tc>
          <w:tcPr>
            <w:tcW w:w="1278" w:type="dxa"/>
            <w:tcBorders>
              <w:top w:val="single" w:sz="4" w:space="0" w:color="auto"/>
              <w:bottom w:val="single" w:sz="4" w:space="0" w:color="auto"/>
              <w:right w:val="single" w:sz="4" w:space="0" w:color="auto"/>
            </w:tcBorders>
            <w:vAlign w:val="bottom"/>
          </w:tcPr>
          <w:p w14:paraId="4886A331" w14:textId="09C0367B"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45" w:author="Smith, Alexis@Energy" w:date="2018-11-19T11:29:00Z"/>
                <w:rFonts w:ascii="Calibri" w:hAnsi="Calibri"/>
                <w:sz w:val="18"/>
                <w:szCs w:val="18"/>
              </w:rPr>
            </w:pPr>
            <w:del w:id="946" w:author="Smith, Alexis@Energy" w:date="2018-11-19T11:29:00Z">
              <w:r w:rsidRPr="00FD271A" w:rsidDel="00C45947">
                <w:rPr>
                  <w:rFonts w:ascii="Calibri" w:hAnsi="Calibri"/>
                  <w:sz w:val="18"/>
                  <w:szCs w:val="18"/>
                </w:rPr>
                <w:delText>Water Heating System Identification or Name</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32" w14:textId="7086DBEC"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47" w:author="Smith, Alexis@Energy" w:date="2018-11-19T11:29:00Z"/>
                <w:rFonts w:ascii="Calibri" w:hAnsi="Calibri"/>
                <w:sz w:val="18"/>
                <w:szCs w:val="18"/>
              </w:rPr>
            </w:pPr>
            <w:del w:id="948" w:author="Smith, Alexis@Energy" w:date="2018-11-19T11:29:00Z">
              <w:r w:rsidRPr="00FD271A" w:rsidDel="00C45947">
                <w:rPr>
                  <w:rFonts w:ascii="Calibri" w:hAnsi="Calibri"/>
                  <w:sz w:val="18"/>
                  <w:szCs w:val="18"/>
                </w:rPr>
                <w:delText xml:space="preserve"> Water Heating System Type</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33" w14:textId="77528E3E"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49" w:author="Smith, Alexis@Energy" w:date="2018-11-19T11:29:00Z"/>
                <w:rFonts w:ascii="Calibri" w:hAnsi="Calibri"/>
                <w:sz w:val="18"/>
                <w:szCs w:val="18"/>
              </w:rPr>
            </w:pPr>
            <w:del w:id="950" w:author="Smith, Alexis@Energy" w:date="2018-11-19T11:29:00Z">
              <w:r w:rsidRPr="00FD271A" w:rsidDel="00C45947">
                <w:rPr>
                  <w:rFonts w:ascii="Calibri" w:hAnsi="Calibri"/>
                  <w:sz w:val="18"/>
                  <w:szCs w:val="18"/>
                </w:rPr>
                <w:delText>Water Heater Type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34" w14:textId="2D944876" w:rsidR="00190D62" w:rsidRPr="00FD271A" w:rsidDel="00C45947" w:rsidRDefault="00190D62" w:rsidP="002468B8">
            <w:pPr>
              <w:keepNext/>
              <w:tabs>
                <w:tab w:val="left" w:pos="2160"/>
                <w:tab w:val="left" w:pos="2700"/>
                <w:tab w:val="left" w:pos="3420"/>
                <w:tab w:val="left" w:pos="3780"/>
                <w:tab w:val="left" w:pos="5760"/>
                <w:tab w:val="left" w:pos="7212"/>
              </w:tabs>
              <w:jc w:val="center"/>
              <w:rPr>
                <w:del w:id="951" w:author="Smith, Alexis@Energy" w:date="2018-11-19T11:29:00Z"/>
                <w:rFonts w:ascii="Calibri" w:hAnsi="Calibri"/>
                <w:sz w:val="18"/>
                <w:szCs w:val="18"/>
              </w:rPr>
            </w:pPr>
            <w:del w:id="952" w:author="Smith, Alexis@Energy" w:date="2018-11-19T11:29:00Z">
              <w:r w:rsidRPr="00FD271A" w:rsidDel="00C45947">
                <w:rPr>
                  <w:rFonts w:ascii="Calibri" w:hAnsi="Calibri"/>
                  <w:sz w:val="18"/>
                  <w:szCs w:val="18"/>
                </w:rPr>
                <w:delText xml:space="preserve"># of Water Heaters in </w:delText>
              </w:r>
              <w:r w:rsidR="002468B8" w:rsidDel="00C45947">
                <w:rPr>
                  <w:rFonts w:ascii="Calibri" w:hAnsi="Calibri"/>
                  <w:sz w:val="18"/>
                  <w:szCs w:val="18"/>
                </w:rPr>
                <w:delText>S</w:delText>
              </w:r>
              <w:r w:rsidRPr="00FD271A" w:rsidDel="00C45947">
                <w:rPr>
                  <w:rFonts w:ascii="Calibri" w:hAnsi="Calibri"/>
                  <w:sz w:val="18"/>
                  <w:szCs w:val="18"/>
                </w:rPr>
                <w:delText>ystem</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35" w14:textId="75EA599B"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53" w:author="Smith, Alexis@Energy" w:date="2018-11-19T11:29:00Z"/>
                <w:rFonts w:ascii="Calibri" w:hAnsi="Calibri"/>
                <w:sz w:val="18"/>
                <w:szCs w:val="18"/>
              </w:rPr>
            </w:pPr>
            <w:del w:id="954" w:author="Smith, Alexis@Energy" w:date="2018-11-19T11:29:00Z">
              <w:r w:rsidRPr="00FD271A" w:rsidDel="00C45947">
                <w:rPr>
                  <w:rFonts w:ascii="Calibri" w:hAnsi="Calibri"/>
                  <w:sz w:val="18"/>
                  <w:szCs w:val="18"/>
                </w:rPr>
                <w:delText xml:space="preserve">Water Heater </w:delText>
              </w:r>
            </w:del>
          </w:p>
          <w:p w14:paraId="4886A336" w14:textId="580A815E"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55" w:author="Smith, Alexis@Energy" w:date="2018-11-19T11:29:00Z"/>
                <w:rFonts w:ascii="Calibri" w:hAnsi="Calibri"/>
                <w:sz w:val="18"/>
                <w:szCs w:val="18"/>
              </w:rPr>
            </w:pPr>
            <w:del w:id="956" w:author="Smith, Alexis@Energy" w:date="2018-11-19T11:29:00Z">
              <w:r w:rsidRPr="00FD271A" w:rsidDel="00C45947">
                <w:rPr>
                  <w:rFonts w:ascii="Calibri" w:hAnsi="Calibri"/>
                  <w:sz w:val="18"/>
                  <w:szCs w:val="18"/>
                </w:rPr>
                <w:delText>Storage</w:delText>
              </w:r>
            </w:del>
          </w:p>
          <w:p w14:paraId="4886A337" w14:textId="14E06CDA" w:rsidR="00190D62" w:rsidRPr="00FD271A" w:rsidDel="00C45947" w:rsidRDefault="00190D62" w:rsidP="00190D62">
            <w:pPr>
              <w:keepNext/>
              <w:tabs>
                <w:tab w:val="left" w:pos="2160"/>
                <w:tab w:val="left" w:pos="2700"/>
                <w:tab w:val="left" w:pos="3420"/>
                <w:tab w:val="left" w:pos="3780"/>
                <w:tab w:val="left" w:pos="5760"/>
                <w:tab w:val="left" w:pos="7212"/>
              </w:tabs>
              <w:jc w:val="center"/>
              <w:rPr>
                <w:del w:id="957" w:author="Smith, Alexis@Energy" w:date="2018-11-19T11:29:00Z"/>
                <w:rFonts w:ascii="Calibri" w:hAnsi="Calibri"/>
                <w:sz w:val="18"/>
                <w:szCs w:val="18"/>
              </w:rPr>
            </w:pPr>
            <w:del w:id="958" w:author="Smith, Alexis@Energy" w:date="2018-11-19T11:29:00Z">
              <w:r w:rsidRPr="00FD271A" w:rsidDel="00C45947">
                <w:rPr>
                  <w:rFonts w:ascii="Calibri" w:hAnsi="Calibri"/>
                  <w:sz w:val="18"/>
                  <w:szCs w:val="18"/>
                </w:rPr>
                <w:delText>Volume (gal)</w:delText>
              </w:r>
            </w:del>
          </w:p>
        </w:tc>
        <w:tc>
          <w:tcPr>
            <w:tcW w:w="720" w:type="dxa"/>
            <w:tcBorders>
              <w:top w:val="single" w:sz="4" w:space="0" w:color="auto"/>
              <w:left w:val="single" w:sz="4" w:space="0" w:color="auto"/>
              <w:bottom w:val="single" w:sz="4" w:space="0" w:color="auto"/>
              <w:right w:val="single" w:sz="4" w:space="0" w:color="auto"/>
            </w:tcBorders>
            <w:vAlign w:val="bottom"/>
          </w:tcPr>
          <w:p w14:paraId="148B1D14" w14:textId="5EF0E55F" w:rsid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59" w:author="Smith, Alexis@Energy" w:date="2018-11-19T11:29:00Z"/>
                <w:rFonts w:ascii="Calibri" w:hAnsi="Calibri"/>
                <w:sz w:val="18"/>
                <w:szCs w:val="18"/>
              </w:rPr>
            </w:pPr>
            <w:del w:id="960" w:author="Smith, Alexis@Energy" w:date="2018-11-19T11:29:00Z">
              <w:r w:rsidRPr="00FD271A" w:rsidDel="00C45947">
                <w:rPr>
                  <w:rFonts w:ascii="Calibri" w:hAnsi="Calibri"/>
                  <w:sz w:val="18"/>
                  <w:szCs w:val="18"/>
                </w:rPr>
                <w:delText>Fuel</w:delText>
              </w:r>
            </w:del>
          </w:p>
          <w:p w14:paraId="4886A338" w14:textId="387E43ED"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61" w:author="Smith, Alexis@Energy" w:date="2018-11-19T11:29:00Z"/>
                <w:rFonts w:ascii="Calibri" w:hAnsi="Calibri"/>
                <w:sz w:val="18"/>
                <w:szCs w:val="18"/>
              </w:rPr>
            </w:pPr>
            <w:del w:id="962" w:author="Smith, Alexis@Energy" w:date="2018-11-19T11:29:00Z">
              <w:r w:rsidRPr="00FD271A" w:rsidDel="00C45947">
                <w:rPr>
                  <w:rFonts w:ascii="Calibri" w:hAnsi="Calibri"/>
                  <w:sz w:val="18"/>
                  <w:szCs w:val="18"/>
                </w:rPr>
                <w:delText>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4886A339" w14:textId="39526B0D"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63" w:author="Smith, Alexis@Energy" w:date="2018-11-19T11:29:00Z"/>
                <w:rFonts w:ascii="Calibri" w:hAnsi="Calibri"/>
                <w:sz w:val="18"/>
                <w:szCs w:val="18"/>
              </w:rPr>
            </w:pPr>
            <w:del w:id="964" w:author="Smith, Alexis@Energy" w:date="2018-11-19T11:29:00Z">
              <w:r w:rsidRPr="00FD271A" w:rsidDel="00C45947">
                <w:rPr>
                  <w:rFonts w:ascii="Calibri" w:hAnsi="Calibri"/>
                  <w:sz w:val="18"/>
                  <w:szCs w:val="18"/>
                </w:rPr>
                <w:delText>Rated Input Type</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3A" w14:textId="6B805DCD"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65" w:author="Smith, Alexis@Energy" w:date="2018-11-19T11:29:00Z"/>
                <w:rFonts w:ascii="Calibri" w:hAnsi="Calibri"/>
                <w:sz w:val="18"/>
                <w:szCs w:val="18"/>
              </w:rPr>
            </w:pPr>
            <w:del w:id="966" w:author="Smith, Alexis@Energy" w:date="2018-11-19T11:29:00Z">
              <w:r w:rsidRPr="00FD271A" w:rsidDel="00C45947">
                <w:rPr>
                  <w:rFonts w:ascii="Calibri" w:hAnsi="Calibri"/>
                  <w:sz w:val="18"/>
                  <w:szCs w:val="18"/>
                </w:rPr>
                <w:delText>Rated Input Value</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3B" w14:textId="01BA35D9"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67" w:author="Smith, Alexis@Energy" w:date="2018-11-19T11:29:00Z"/>
                <w:rFonts w:ascii="Calibri" w:hAnsi="Calibri"/>
                <w:sz w:val="18"/>
                <w:szCs w:val="18"/>
              </w:rPr>
            </w:pPr>
            <w:del w:id="968" w:author="Smith, Alexis@Energy" w:date="2018-11-19T11:29:00Z">
              <w:r w:rsidRPr="00FD271A" w:rsidDel="00C45947">
                <w:rPr>
                  <w:rFonts w:ascii="Calibri" w:hAnsi="Calibri"/>
                  <w:sz w:val="18"/>
                  <w:szCs w:val="18"/>
                </w:rPr>
                <w:delText>Heating Efficiency Type</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3C" w14:textId="12ABA089"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69" w:author="Smith, Alexis@Energy" w:date="2018-11-19T11:29:00Z"/>
                <w:rFonts w:ascii="Calibri" w:hAnsi="Calibri"/>
                <w:sz w:val="18"/>
                <w:szCs w:val="18"/>
              </w:rPr>
            </w:pPr>
            <w:del w:id="970" w:author="Smith, Alexis@Energy" w:date="2018-11-19T11:29:00Z">
              <w:r w:rsidRPr="00FD271A" w:rsidDel="00C45947">
                <w:rPr>
                  <w:rFonts w:ascii="Calibri" w:hAnsi="Calibri"/>
                  <w:sz w:val="18"/>
                  <w:szCs w:val="18"/>
                </w:rPr>
                <w:delText>Heating Efficiency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63FEAAAA" w14:textId="266EA7A9" w:rsidR="002468B8"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71" w:author="Smith, Alexis@Energy" w:date="2018-11-19T11:29:00Z"/>
                <w:rFonts w:ascii="Calibri" w:hAnsi="Calibri"/>
                <w:sz w:val="18"/>
                <w:szCs w:val="18"/>
              </w:rPr>
            </w:pPr>
            <w:del w:id="972" w:author="Smith, Alexis@Energy" w:date="2018-11-19T11:29:00Z">
              <w:r w:rsidRPr="00FD271A" w:rsidDel="00C45947">
                <w:rPr>
                  <w:rFonts w:ascii="Calibri" w:hAnsi="Calibri"/>
                  <w:sz w:val="18"/>
                  <w:szCs w:val="18"/>
                </w:rPr>
                <w:delText xml:space="preserve">Standby Loss </w:delText>
              </w:r>
            </w:del>
          </w:p>
          <w:p w14:paraId="4886A33D" w14:textId="151CBD88"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73" w:author="Smith, Alexis@Energy" w:date="2018-11-19T11:29:00Z"/>
                <w:rFonts w:ascii="Calibri" w:hAnsi="Calibri"/>
                <w:sz w:val="18"/>
                <w:szCs w:val="18"/>
              </w:rPr>
            </w:pPr>
            <w:del w:id="974" w:author="Smith, Alexis@Energy" w:date="2018-11-19T11:29:00Z">
              <w:r w:rsidRPr="00FD271A" w:rsidDel="00C45947">
                <w:rPr>
                  <w:rFonts w:ascii="Calibri" w:hAnsi="Calibri"/>
                  <w:sz w:val="18"/>
                  <w:szCs w:val="18"/>
                </w:rPr>
                <w:delText>(%)</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3E" w14:textId="2CA36004"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75" w:author="Smith, Alexis@Energy" w:date="2018-11-19T11:29:00Z"/>
                <w:rFonts w:ascii="Calibri" w:hAnsi="Calibri"/>
                <w:sz w:val="18"/>
                <w:szCs w:val="18"/>
              </w:rPr>
            </w:pPr>
            <w:del w:id="976" w:author="Smith, Alexis@Energy" w:date="2018-11-19T11:29:00Z">
              <w:r w:rsidRPr="00FD271A" w:rsidDel="00C45947">
                <w:rPr>
                  <w:rFonts w:ascii="Calibri" w:hAnsi="Calibri"/>
                  <w:sz w:val="18"/>
                  <w:szCs w:val="18"/>
                </w:rPr>
                <w:delText xml:space="preserve">Exterior Insul. </w:delText>
              </w:r>
            </w:del>
          </w:p>
          <w:p w14:paraId="4886A33F" w14:textId="3838F5A9"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77" w:author="Smith, Alexis@Energy" w:date="2018-11-19T11:29:00Z"/>
                <w:rFonts w:ascii="Calibri" w:hAnsi="Calibri"/>
                <w:sz w:val="18"/>
                <w:szCs w:val="18"/>
              </w:rPr>
            </w:pPr>
            <w:del w:id="978" w:author="Smith, Alexis@Energy" w:date="2018-11-19T11:29:00Z">
              <w:r w:rsidRPr="00FD271A" w:rsidDel="00C45947">
                <w:rPr>
                  <w:rFonts w:ascii="Calibri" w:hAnsi="Calibri"/>
                  <w:sz w:val="18"/>
                  <w:szCs w:val="18"/>
                </w:rPr>
                <w:delText>R-Value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40" w14:textId="1DEE1479"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79" w:author="Smith, Alexis@Energy" w:date="2018-11-19T11:29:00Z"/>
                <w:rFonts w:ascii="Calibri" w:hAnsi="Calibri"/>
                <w:sz w:val="18"/>
                <w:szCs w:val="18"/>
              </w:rPr>
            </w:pPr>
            <w:del w:id="980" w:author="Smith, Alexis@Energy" w:date="2018-11-19T11:29:00Z">
              <w:r w:rsidRPr="00FD271A" w:rsidDel="00C45947">
                <w:rPr>
                  <w:rFonts w:ascii="Calibri" w:hAnsi="Calibri"/>
                  <w:sz w:val="18"/>
                  <w:szCs w:val="18"/>
                </w:rPr>
                <w:delText>Back-Up Solar Savings Fraction</w:delText>
              </w:r>
            </w:del>
          </w:p>
        </w:tc>
        <w:tc>
          <w:tcPr>
            <w:tcW w:w="1440" w:type="dxa"/>
            <w:tcBorders>
              <w:top w:val="single" w:sz="4" w:space="0" w:color="auto"/>
              <w:left w:val="single" w:sz="4" w:space="0" w:color="auto"/>
              <w:bottom w:val="single" w:sz="4" w:space="0" w:color="auto"/>
              <w:right w:val="single" w:sz="4" w:space="0" w:color="auto"/>
            </w:tcBorders>
            <w:vAlign w:val="bottom"/>
          </w:tcPr>
          <w:p w14:paraId="4886A341" w14:textId="3C3B6AFE"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81" w:author="Smith, Alexis@Energy" w:date="2018-11-19T11:29:00Z"/>
                <w:rFonts w:ascii="Calibri" w:hAnsi="Calibri"/>
                <w:sz w:val="18"/>
                <w:szCs w:val="18"/>
              </w:rPr>
            </w:pPr>
            <w:del w:id="982" w:author="Smith, Alexis@Energy" w:date="2018-11-19T11:29:00Z">
              <w:r w:rsidRPr="00FD271A" w:rsidDel="00C45947">
                <w:rPr>
                  <w:rFonts w:ascii="Calibri" w:hAnsi="Calibri"/>
                  <w:sz w:val="18"/>
                  <w:szCs w:val="18"/>
                </w:rPr>
                <w:delText xml:space="preserve">Central DHW System </w:delText>
              </w:r>
            </w:del>
          </w:p>
          <w:p w14:paraId="4886A342" w14:textId="499621CF"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83" w:author="Smith, Alexis@Energy" w:date="2018-11-19T11:29:00Z"/>
                <w:rFonts w:ascii="Calibri" w:hAnsi="Calibri"/>
                <w:sz w:val="18"/>
                <w:szCs w:val="18"/>
              </w:rPr>
            </w:pPr>
            <w:del w:id="984" w:author="Smith, Alexis@Energy" w:date="2018-11-19T11:29:00Z">
              <w:r w:rsidRPr="00FD271A" w:rsidDel="00C45947">
                <w:rPr>
                  <w:rFonts w:ascii="Calibri" w:hAnsi="Calibri"/>
                  <w:sz w:val="18"/>
                  <w:szCs w:val="18"/>
                </w:rPr>
                <w:delText>Distribution Type</w:delText>
              </w:r>
            </w:del>
          </w:p>
        </w:tc>
        <w:tc>
          <w:tcPr>
            <w:tcW w:w="1440" w:type="dxa"/>
            <w:tcBorders>
              <w:top w:val="single" w:sz="4" w:space="0" w:color="auto"/>
              <w:left w:val="single" w:sz="4" w:space="0" w:color="auto"/>
              <w:bottom w:val="single" w:sz="4" w:space="0" w:color="auto"/>
            </w:tcBorders>
            <w:vAlign w:val="bottom"/>
          </w:tcPr>
          <w:p w14:paraId="4886A343" w14:textId="3B43A710"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85" w:author="Smith, Alexis@Energy" w:date="2018-11-19T11:29:00Z"/>
                <w:rFonts w:ascii="Calibri" w:hAnsi="Calibri"/>
                <w:sz w:val="18"/>
                <w:szCs w:val="18"/>
              </w:rPr>
            </w:pPr>
            <w:del w:id="986" w:author="Smith, Alexis@Energy" w:date="2018-11-19T11:29:00Z">
              <w:r w:rsidRPr="00FD271A" w:rsidDel="00C45947">
                <w:rPr>
                  <w:rFonts w:ascii="Calibri" w:hAnsi="Calibri"/>
                  <w:sz w:val="18"/>
                  <w:szCs w:val="18"/>
                </w:rPr>
                <w:delText>Dwelling Unit DHW System</w:delText>
              </w:r>
            </w:del>
          </w:p>
          <w:p w14:paraId="4886A344" w14:textId="43A43AAC"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87" w:author="Smith, Alexis@Energy" w:date="2018-11-19T11:29:00Z"/>
                <w:rFonts w:ascii="Calibri" w:hAnsi="Calibri"/>
                <w:sz w:val="18"/>
                <w:szCs w:val="18"/>
              </w:rPr>
            </w:pPr>
            <w:del w:id="988" w:author="Smith, Alexis@Energy" w:date="2018-11-19T11:29:00Z">
              <w:r w:rsidRPr="00FD271A" w:rsidDel="00C45947">
                <w:rPr>
                  <w:rFonts w:ascii="Calibri" w:hAnsi="Calibri"/>
                  <w:sz w:val="18"/>
                  <w:szCs w:val="18"/>
                </w:rPr>
                <w:delText>Distribution Type</w:delText>
              </w:r>
            </w:del>
          </w:p>
        </w:tc>
      </w:tr>
      <w:tr w:rsidR="00D155B5" w:rsidRPr="00634844" w:rsidDel="00C45947" w14:paraId="4886A355" w14:textId="32A316E1" w:rsidTr="002468B8">
        <w:trPr>
          <w:cantSplit/>
          <w:trHeight w:val="246"/>
          <w:del w:id="989" w:author="Smith, Alexis@Energy" w:date="2018-11-19T11:29:00Z"/>
        </w:trPr>
        <w:tc>
          <w:tcPr>
            <w:tcW w:w="1278" w:type="dxa"/>
            <w:tcBorders>
              <w:top w:val="single" w:sz="4" w:space="0" w:color="auto"/>
              <w:bottom w:val="single" w:sz="4" w:space="0" w:color="auto"/>
              <w:right w:val="single" w:sz="4" w:space="0" w:color="auto"/>
            </w:tcBorders>
          </w:tcPr>
          <w:p w14:paraId="4886A346" w14:textId="53BEF62B" w:rsidR="00190D62" w:rsidRPr="00634844" w:rsidDel="00C45947" w:rsidRDefault="00190D62" w:rsidP="00190D62">
            <w:pPr>
              <w:keepNext/>
              <w:tabs>
                <w:tab w:val="left" w:pos="2160"/>
                <w:tab w:val="left" w:pos="2700"/>
                <w:tab w:val="left" w:pos="3420"/>
                <w:tab w:val="left" w:pos="3780"/>
                <w:tab w:val="left" w:pos="5760"/>
                <w:tab w:val="left" w:pos="7212"/>
              </w:tabs>
              <w:rPr>
                <w:del w:id="990"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347" w14:textId="5FF6BFCA" w:rsidR="00190D62" w:rsidRPr="00634844" w:rsidDel="00C45947" w:rsidRDefault="00190D62" w:rsidP="00190D62">
            <w:pPr>
              <w:keepNext/>
              <w:tabs>
                <w:tab w:val="left" w:pos="2160"/>
                <w:tab w:val="left" w:pos="2700"/>
                <w:tab w:val="left" w:pos="3420"/>
                <w:tab w:val="left" w:pos="3780"/>
                <w:tab w:val="left" w:pos="5760"/>
                <w:tab w:val="left" w:pos="7212"/>
              </w:tabs>
              <w:rPr>
                <w:del w:id="991"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tcPr>
          <w:p w14:paraId="4886A348" w14:textId="18287F01" w:rsidR="00190D62" w:rsidRPr="00634844" w:rsidDel="00C45947" w:rsidRDefault="00190D62" w:rsidP="00190D62">
            <w:pPr>
              <w:keepNext/>
              <w:tabs>
                <w:tab w:val="left" w:pos="2160"/>
                <w:tab w:val="left" w:pos="2700"/>
                <w:tab w:val="left" w:pos="3420"/>
                <w:tab w:val="left" w:pos="3780"/>
                <w:tab w:val="left" w:pos="5760"/>
                <w:tab w:val="left" w:pos="7212"/>
              </w:tabs>
              <w:rPr>
                <w:del w:id="992"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349" w14:textId="649CFBF0" w:rsidR="00190D62" w:rsidRPr="00634844" w:rsidDel="00C45947" w:rsidRDefault="00190D62" w:rsidP="00190D62">
            <w:pPr>
              <w:keepNext/>
              <w:tabs>
                <w:tab w:val="left" w:pos="2160"/>
                <w:tab w:val="left" w:pos="2700"/>
                <w:tab w:val="left" w:pos="3420"/>
                <w:tab w:val="left" w:pos="3780"/>
                <w:tab w:val="left" w:pos="5760"/>
                <w:tab w:val="left" w:pos="7212"/>
              </w:tabs>
              <w:rPr>
                <w:del w:id="993"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34A" w14:textId="757A1754" w:rsidR="00190D62" w:rsidRPr="00634844" w:rsidDel="00C45947" w:rsidRDefault="00190D62" w:rsidP="00190D62">
            <w:pPr>
              <w:keepNext/>
              <w:tabs>
                <w:tab w:val="left" w:pos="2160"/>
                <w:tab w:val="left" w:pos="2700"/>
                <w:tab w:val="left" w:pos="3420"/>
                <w:tab w:val="left" w:pos="3780"/>
                <w:tab w:val="left" w:pos="5760"/>
                <w:tab w:val="left" w:pos="7212"/>
              </w:tabs>
              <w:rPr>
                <w:del w:id="994" w:author="Smith, Alexis@Energy" w:date="2018-11-19T11:29:00Z"/>
                <w:rFonts w:ascii="Calibri" w:hAnsi="Calibri"/>
                <w:sz w:val="18"/>
                <w:szCs w:val="18"/>
              </w:rPr>
            </w:pPr>
          </w:p>
        </w:tc>
        <w:tc>
          <w:tcPr>
            <w:tcW w:w="720" w:type="dxa"/>
            <w:tcBorders>
              <w:top w:val="single" w:sz="4" w:space="0" w:color="auto"/>
              <w:left w:val="single" w:sz="4" w:space="0" w:color="auto"/>
              <w:bottom w:val="single" w:sz="4" w:space="0" w:color="auto"/>
              <w:right w:val="single" w:sz="4" w:space="0" w:color="auto"/>
            </w:tcBorders>
          </w:tcPr>
          <w:p w14:paraId="4886A34B" w14:textId="67DDD5FE" w:rsidR="00190D62" w:rsidRPr="00634844" w:rsidDel="00C45947" w:rsidRDefault="00190D62" w:rsidP="00190D62">
            <w:pPr>
              <w:keepNext/>
              <w:tabs>
                <w:tab w:val="left" w:pos="2160"/>
                <w:tab w:val="left" w:pos="2700"/>
                <w:tab w:val="left" w:pos="3420"/>
                <w:tab w:val="left" w:pos="3780"/>
                <w:tab w:val="left" w:pos="5760"/>
                <w:tab w:val="left" w:pos="7212"/>
              </w:tabs>
              <w:rPr>
                <w:del w:id="995" w:author="Smith, Alexis@Energy" w:date="2018-11-19T11:29:00Z"/>
                <w:rFonts w:ascii="Calibri" w:hAnsi="Calibri"/>
                <w:sz w:val="18"/>
                <w:szCs w:val="18"/>
              </w:rPr>
            </w:pPr>
          </w:p>
        </w:tc>
        <w:tc>
          <w:tcPr>
            <w:tcW w:w="720" w:type="dxa"/>
            <w:tcBorders>
              <w:top w:val="single" w:sz="4" w:space="0" w:color="auto"/>
              <w:left w:val="single" w:sz="4" w:space="0" w:color="auto"/>
              <w:bottom w:val="single" w:sz="4" w:space="0" w:color="auto"/>
              <w:right w:val="single" w:sz="4" w:space="0" w:color="auto"/>
            </w:tcBorders>
          </w:tcPr>
          <w:p w14:paraId="4886A34C" w14:textId="44676171" w:rsidR="00190D62" w:rsidRPr="00634844" w:rsidDel="00C45947" w:rsidRDefault="00190D62" w:rsidP="00190D62">
            <w:pPr>
              <w:keepNext/>
              <w:tabs>
                <w:tab w:val="left" w:pos="2160"/>
                <w:tab w:val="left" w:pos="2700"/>
                <w:tab w:val="left" w:pos="3420"/>
                <w:tab w:val="left" w:pos="3780"/>
                <w:tab w:val="left" w:pos="5760"/>
                <w:tab w:val="left" w:pos="7212"/>
              </w:tabs>
              <w:rPr>
                <w:del w:id="996"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tcPr>
          <w:p w14:paraId="4886A34D" w14:textId="4D1202AB" w:rsidR="00190D62" w:rsidRPr="00634844" w:rsidDel="00C45947" w:rsidRDefault="00190D62" w:rsidP="00190D62">
            <w:pPr>
              <w:keepNext/>
              <w:tabs>
                <w:tab w:val="left" w:pos="2160"/>
                <w:tab w:val="left" w:pos="2700"/>
                <w:tab w:val="left" w:pos="3420"/>
                <w:tab w:val="left" w:pos="3780"/>
                <w:tab w:val="left" w:pos="5760"/>
                <w:tab w:val="left" w:pos="7212"/>
              </w:tabs>
              <w:rPr>
                <w:del w:id="997"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34E" w14:textId="46FD3310" w:rsidR="00190D62" w:rsidRPr="00634844" w:rsidDel="00C45947" w:rsidRDefault="00190D62" w:rsidP="00190D62">
            <w:pPr>
              <w:keepNext/>
              <w:tabs>
                <w:tab w:val="left" w:pos="2160"/>
                <w:tab w:val="left" w:pos="2700"/>
                <w:tab w:val="left" w:pos="3420"/>
                <w:tab w:val="left" w:pos="3780"/>
                <w:tab w:val="left" w:pos="5760"/>
                <w:tab w:val="left" w:pos="7212"/>
              </w:tabs>
              <w:rPr>
                <w:del w:id="998"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34F" w14:textId="7A9CB796" w:rsidR="00190D62" w:rsidRPr="00634844" w:rsidDel="00C45947" w:rsidRDefault="00190D62" w:rsidP="00190D62">
            <w:pPr>
              <w:keepNext/>
              <w:tabs>
                <w:tab w:val="left" w:pos="2160"/>
                <w:tab w:val="left" w:pos="2700"/>
                <w:tab w:val="left" w:pos="3420"/>
                <w:tab w:val="left" w:pos="3780"/>
                <w:tab w:val="left" w:pos="5760"/>
                <w:tab w:val="left" w:pos="7212"/>
              </w:tabs>
              <w:rPr>
                <w:del w:id="999"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350" w14:textId="693C0055" w:rsidR="00190D62" w:rsidRPr="00634844" w:rsidDel="00C45947" w:rsidRDefault="00190D62" w:rsidP="00190D62">
            <w:pPr>
              <w:keepNext/>
              <w:tabs>
                <w:tab w:val="left" w:pos="2160"/>
                <w:tab w:val="left" w:pos="2700"/>
                <w:tab w:val="left" w:pos="3420"/>
                <w:tab w:val="left" w:pos="3780"/>
                <w:tab w:val="left" w:pos="5760"/>
                <w:tab w:val="left" w:pos="7212"/>
              </w:tabs>
              <w:rPr>
                <w:del w:id="1000"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tcPr>
          <w:p w14:paraId="4886A351" w14:textId="3DE5AD0C" w:rsidR="00190D62" w:rsidRPr="00634844" w:rsidDel="00C45947" w:rsidRDefault="00190D62" w:rsidP="00190D62">
            <w:pPr>
              <w:keepNext/>
              <w:tabs>
                <w:tab w:val="left" w:pos="2160"/>
                <w:tab w:val="left" w:pos="2700"/>
                <w:tab w:val="left" w:pos="3420"/>
                <w:tab w:val="left" w:pos="3780"/>
                <w:tab w:val="left" w:pos="5760"/>
                <w:tab w:val="left" w:pos="7212"/>
              </w:tabs>
              <w:spacing w:line="240" w:lineRule="exact"/>
              <w:rPr>
                <w:del w:id="1001"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352" w14:textId="2F2C7BFA" w:rsidR="00190D62" w:rsidRPr="00634844" w:rsidDel="00C45947" w:rsidRDefault="00190D62" w:rsidP="00190D62">
            <w:pPr>
              <w:keepNext/>
              <w:tabs>
                <w:tab w:val="left" w:pos="2160"/>
                <w:tab w:val="left" w:pos="2700"/>
                <w:tab w:val="left" w:pos="3420"/>
                <w:tab w:val="left" w:pos="3780"/>
                <w:tab w:val="left" w:pos="5760"/>
                <w:tab w:val="left" w:pos="7212"/>
              </w:tabs>
              <w:spacing w:line="240" w:lineRule="exact"/>
              <w:rPr>
                <w:del w:id="1002" w:author="Smith, Alexis@Energy" w:date="2018-11-19T11:29:00Z"/>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4886A353" w14:textId="589CFEC2" w:rsidR="00190D62" w:rsidRPr="00634844" w:rsidDel="00C45947" w:rsidRDefault="00190D62" w:rsidP="00190D62">
            <w:pPr>
              <w:keepNext/>
              <w:tabs>
                <w:tab w:val="left" w:pos="2160"/>
                <w:tab w:val="left" w:pos="2700"/>
                <w:tab w:val="left" w:pos="3420"/>
                <w:tab w:val="left" w:pos="3780"/>
                <w:tab w:val="left" w:pos="5760"/>
                <w:tab w:val="left" w:pos="7212"/>
              </w:tabs>
              <w:contextualSpacing/>
              <w:rPr>
                <w:del w:id="1003" w:author="Smith, Alexis@Energy" w:date="2018-11-19T11:29:00Z"/>
                <w:rFonts w:ascii="Calibri" w:hAnsi="Calibri"/>
                <w:sz w:val="16"/>
                <w:szCs w:val="16"/>
              </w:rPr>
            </w:pPr>
          </w:p>
        </w:tc>
        <w:tc>
          <w:tcPr>
            <w:tcW w:w="1440" w:type="dxa"/>
            <w:tcBorders>
              <w:top w:val="single" w:sz="4" w:space="0" w:color="auto"/>
              <w:left w:val="single" w:sz="4" w:space="0" w:color="auto"/>
              <w:bottom w:val="single" w:sz="4" w:space="0" w:color="auto"/>
            </w:tcBorders>
          </w:tcPr>
          <w:p w14:paraId="4886A354" w14:textId="19E6499F" w:rsidR="00190D62" w:rsidRPr="00634844" w:rsidDel="00C45947" w:rsidRDefault="00190D62" w:rsidP="00190D62">
            <w:pPr>
              <w:keepNext/>
              <w:tabs>
                <w:tab w:val="left" w:pos="2160"/>
                <w:tab w:val="left" w:pos="2700"/>
                <w:tab w:val="left" w:pos="3420"/>
                <w:tab w:val="left" w:pos="3780"/>
                <w:tab w:val="left" w:pos="5760"/>
                <w:tab w:val="left" w:pos="7212"/>
              </w:tabs>
              <w:contextualSpacing/>
              <w:rPr>
                <w:del w:id="1004" w:author="Smith, Alexis@Energy" w:date="2018-11-19T11:29:00Z"/>
                <w:rFonts w:ascii="Calibri" w:hAnsi="Calibri"/>
                <w:sz w:val="16"/>
                <w:szCs w:val="16"/>
              </w:rPr>
            </w:pPr>
          </w:p>
        </w:tc>
      </w:tr>
      <w:tr w:rsidR="00D155B5" w:rsidRPr="00634844" w:rsidDel="00C45947" w14:paraId="4886A365" w14:textId="2B67459A" w:rsidTr="002468B8">
        <w:trPr>
          <w:cantSplit/>
          <w:trHeight w:val="255"/>
          <w:del w:id="1005" w:author="Smith, Alexis@Energy" w:date="2018-11-19T11:29:00Z"/>
        </w:trPr>
        <w:tc>
          <w:tcPr>
            <w:tcW w:w="1278" w:type="dxa"/>
            <w:tcBorders>
              <w:top w:val="single" w:sz="4" w:space="0" w:color="auto"/>
              <w:bottom w:val="single" w:sz="4" w:space="0" w:color="auto"/>
              <w:right w:val="single" w:sz="4" w:space="0" w:color="auto"/>
            </w:tcBorders>
            <w:vAlign w:val="center"/>
          </w:tcPr>
          <w:p w14:paraId="4886A356" w14:textId="35B17F78"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06"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886A357" w14:textId="7573EE3D"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07"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886A358" w14:textId="7B879D95"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08"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4886A359" w14:textId="1CB54E0C"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09"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4886A35A" w14:textId="727FF201"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10" w:author="Smith, Alexis@Energy" w:date="2018-11-19T11:29:00Z"/>
                <w:rFonts w:ascii="Calibri" w:hAnsi="Calibr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4886A35B" w14:textId="317413CA"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11" w:author="Smith, Alexis@Energy" w:date="2018-11-19T11:29:00Z"/>
                <w:rFonts w:ascii="Calibri" w:hAnsi="Calibr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4886A35C" w14:textId="4D27F6F0"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12"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886A35D" w14:textId="113924C4"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13"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886A35E" w14:textId="584422EE"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14"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886A35F" w14:textId="48FCF959"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15"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4886A360" w14:textId="2BF6B2F6"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16"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886A361" w14:textId="323C42DD"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17"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4886A362" w14:textId="4CDDD44D"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18" w:author="Smith, Alexis@Energy" w:date="2018-11-19T11:29:00Z"/>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4886A363" w14:textId="75267AC4"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19" w:author="Smith, Alexis@Energy" w:date="2018-11-19T11:29:00Z"/>
                <w:rFonts w:ascii="Calibri" w:hAnsi="Calibri"/>
                <w:sz w:val="18"/>
                <w:szCs w:val="18"/>
              </w:rPr>
            </w:pPr>
          </w:p>
        </w:tc>
        <w:tc>
          <w:tcPr>
            <w:tcW w:w="1440" w:type="dxa"/>
            <w:tcBorders>
              <w:top w:val="single" w:sz="4" w:space="0" w:color="auto"/>
              <w:left w:val="single" w:sz="4" w:space="0" w:color="auto"/>
              <w:bottom w:val="single" w:sz="4" w:space="0" w:color="auto"/>
            </w:tcBorders>
            <w:vAlign w:val="center"/>
          </w:tcPr>
          <w:p w14:paraId="4886A364" w14:textId="6040A783"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1020" w:author="Smith, Alexis@Energy" w:date="2018-11-19T11:29:00Z"/>
                <w:rFonts w:ascii="Calibri" w:hAnsi="Calibri"/>
                <w:sz w:val="18"/>
                <w:szCs w:val="18"/>
              </w:rPr>
            </w:pPr>
          </w:p>
        </w:tc>
      </w:tr>
    </w:tbl>
    <w:p w14:paraId="4886A366" w14:textId="77777777" w:rsidR="009867E0" w:rsidRPr="00FD271A" w:rsidRDefault="009867E0" w:rsidP="009867E0">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9"/>
        <w:gridCol w:w="2220"/>
        <w:gridCol w:w="2218"/>
        <w:gridCol w:w="2219"/>
        <w:gridCol w:w="2219"/>
        <w:gridCol w:w="3295"/>
      </w:tblGrid>
      <w:tr w:rsidR="00C62478" w:rsidRPr="00C24189" w14:paraId="4886A368" w14:textId="77777777" w:rsidTr="002468B8">
        <w:trPr>
          <w:trHeight w:val="348"/>
        </w:trPr>
        <w:tc>
          <w:tcPr>
            <w:tcW w:w="14616" w:type="dxa"/>
            <w:gridSpan w:val="6"/>
            <w:tcBorders>
              <w:top w:val="single" w:sz="4" w:space="0" w:color="auto"/>
              <w:left w:val="single" w:sz="4" w:space="0" w:color="auto"/>
              <w:bottom w:val="single" w:sz="4" w:space="0" w:color="auto"/>
              <w:right w:val="single" w:sz="4" w:space="0" w:color="auto"/>
            </w:tcBorders>
            <w:vAlign w:val="center"/>
          </w:tcPr>
          <w:p w14:paraId="4886A367" w14:textId="22FBF836" w:rsidR="00C62478" w:rsidRPr="000F72BA" w:rsidRDefault="005B199E" w:rsidP="006B4045">
            <w:pPr>
              <w:keepNext/>
              <w:rPr>
                <w:rFonts w:ascii="Calibri" w:eastAsia="Calibri" w:hAnsi="Calibri"/>
                <w:b/>
                <w:sz w:val="22"/>
                <w:szCs w:val="22"/>
              </w:rPr>
            </w:pPr>
            <w:r>
              <w:rPr>
                <w:rFonts w:ascii="Calibri" w:eastAsia="Calibri" w:hAnsi="Calibri"/>
                <w:b/>
                <w:sz w:val="20"/>
                <w:szCs w:val="22"/>
              </w:rPr>
              <w:t>K</w:t>
            </w:r>
            <w:r w:rsidR="00C62478" w:rsidRPr="00FD271A">
              <w:rPr>
                <w:rFonts w:ascii="Calibri" w:eastAsia="Calibri" w:hAnsi="Calibri"/>
                <w:b/>
                <w:sz w:val="20"/>
                <w:szCs w:val="22"/>
              </w:rPr>
              <w:t xml:space="preserve">. </w:t>
            </w:r>
            <w:r w:rsidR="006B4045" w:rsidRPr="00FD271A">
              <w:rPr>
                <w:rFonts w:ascii="Calibri" w:eastAsia="Calibri" w:hAnsi="Calibri"/>
                <w:b/>
                <w:sz w:val="20"/>
                <w:szCs w:val="22"/>
              </w:rPr>
              <w:t>Space Conditioning Systems and Water Heating Systems in Multifamily Dwelling Unit</w:t>
            </w:r>
          </w:p>
        </w:tc>
      </w:tr>
      <w:tr w:rsidR="00C62478" w:rsidRPr="003E1E50" w14:paraId="4886A36F" w14:textId="77777777" w:rsidTr="002468B8">
        <w:trPr>
          <w:trHeight w:val="223"/>
        </w:trPr>
        <w:tc>
          <w:tcPr>
            <w:tcW w:w="2253" w:type="dxa"/>
            <w:tcBorders>
              <w:top w:val="single" w:sz="4" w:space="0" w:color="auto"/>
              <w:left w:val="single" w:sz="4" w:space="0" w:color="auto"/>
              <w:bottom w:val="single" w:sz="4" w:space="0" w:color="auto"/>
              <w:right w:val="single" w:sz="4" w:space="0" w:color="auto"/>
            </w:tcBorders>
            <w:vAlign w:val="bottom"/>
          </w:tcPr>
          <w:p w14:paraId="4886A369"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01</w:t>
            </w:r>
          </w:p>
        </w:tc>
        <w:tc>
          <w:tcPr>
            <w:tcW w:w="2254" w:type="dxa"/>
            <w:tcBorders>
              <w:top w:val="single" w:sz="4" w:space="0" w:color="auto"/>
              <w:left w:val="single" w:sz="4" w:space="0" w:color="auto"/>
              <w:bottom w:val="single" w:sz="4" w:space="0" w:color="auto"/>
              <w:right w:val="single" w:sz="4" w:space="0" w:color="auto"/>
            </w:tcBorders>
            <w:vAlign w:val="bottom"/>
          </w:tcPr>
          <w:p w14:paraId="4886A36A"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02</w:t>
            </w:r>
          </w:p>
        </w:tc>
        <w:tc>
          <w:tcPr>
            <w:tcW w:w="2253" w:type="dxa"/>
            <w:tcBorders>
              <w:top w:val="single" w:sz="4" w:space="0" w:color="auto"/>
              <w:left w:val="single" w:sz="4" w:space="0" w:color="auto"/>
              <w:bottom w:val="single" w:sz="4" w:space="0" w:color="auto"/>
              <w:right w:val="single" w:sz="4" w:space="0" w:color="auto"/>
            </w:tcBorders>
            <w:vAlign w:val="bottom"/>
          </w:tcPr>
          <w:p w14:paraId="4886A36B"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03</w:t>
            </w:r>
          </w:p>
        </w:tc>
        <w:tc>
          <w:tcPr>
            <w:tcW w:w="2254" w:type="dxa"/>
            <w:tcBorders>
              <w:top w:val="single" w:sz="4" w:space="0" w:color="auto"/>
              <w:left w:val="single" w:sz="4" w:space="0" w:color="auto"/>
              <w:bottom w:val="single" w:sz="4" w:space="0" w:color="auto"/>
              <w:right w:val="single" w:sz="4" w:space="0" w:color="auto"/>
            </w:tcBorders>
            <w:vAlign w:val="bottom"/>
          </w:tcPr>
          <w:p w14:paraId="4886A36C" w14:textId="77777777" w:rsidR="00C62478" w:rsidRPr="00D155B5" w:rsidRDefault="00C62478" w:rsidP="00C62478">
            <w:pPr>
              <w:keepNext/>
              <w:jc w:val="center"/>
              <w:rPr>
                <w:rFonts w:ascii="Calibri" w:hAnsi="Calibri"/>
                <w:sz w:val="18"/>
                <w:szCs w:val="18"/>
              </w:rPr>
            </w:pPr>
            <w:r w:rsidRPr="00FD271A">
              <w:rPr>
                <w:rFonts w:ascii="Calibri" w:hAnsi="Calibri"/>
                <w:sz w:val="18"/>
                <w:szCs w:val="18"/>
              </w:rPr>
              <w:t>04</w:t>
            </w:r>
          </w:p>
        </w:tc>
        <w:tc>
          <w:tcPr>
            <w:tcW w:w="2254" w:type="dxa"/>
            <w:tcBorders>
              <w:top w:val="single" w:sz="4" w:space="0" w:color="auto"/>
              <w:left w:val="single" w:sz="4" w:space="0" w:color="auto"/>
              <w:bottom w:val="single" w:sz="4" w:space="0" w:color="auto"/>
              <w:right w:val="single" w:sz="4" w:space="0" w:color="auto"/>
            </w:tcBorders>
            <w:vAlign w:val="bottom"/>
          </w:tcPr>
          <w:p w14:paraId="4886A36D"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05</w:t>
            </w:r>
          </w:p>
        </w:tc>
        <w:tc>
          <w:tcPr>
            <w:tcW w:w="3348" w:type="dxa"/>
            <w:tcBorders>
              <w:top w:val="single" w:sz="4" w:space="0" w:color="auto"/>
              <w:left w:val="single" w:sz="4" w:space="0" w:color="auto"/>
              <w:bottom w:val="single" w:sz="4" w:space="0" w:color="auto"/>
              <w:right w:val="single" w:sz="4" w:space="0" w:color="auto"/>
            </w:tcBorders>
            <w:vAlign w:val="bottom"/>
          </w:tcPr>
          <w:p w14:paraId="4886A36E"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06</w:t>
            </w:r>
          </w:p>
        </w:tc>
      </w:tr>
      <w:tr w:rsidR="001C7578" w:rsidRPr="00C24189" w14:paraId="4886A378" w14:textId="77777777" w:rsidTr="002468B8">
        <w:trPr>
          <w:trHeight w:val="291"/>
        </w:trPr>
        <w:tc>
          <w:tcPr>
            <w:tcW w:w="2253" w:type="dxa"/>
            <w:tcBorders>
              <w:top w:val="single" w:sz="4" w:space="0" w:color="auto"/>
              <w:left w:val="single" w:sz="4" w:space="0" w:color="auto"/>
              <w:bottom w:val="single" w:sz="4" w:space="0" w:color="auto"/>
              <w:right w:val="single" w:sz="4" w:space="0" w:color="auto"/>
            </w:tcBorders>
            <w:vAlign w:val="bottom"/>
          </w:tcPr>
          <w:p w14:paraId="4886A370" w14:textId="77777777" w:rsidR="001C7578" w:rsidRPr="00D155B5" w:rsidRDefault="001C7578" w:rsidP="00C62478">
            <w:pPr>
              <w:keepNext/>
              <w:jc w:val="center"/>
              <w:rPr>
                <w:rFonts w:ascii="Calibri" w:hAnsi="Calibri"/>
                <w:sz w:val="18"/>
                <w:szCs w:val="18"/>
                <w:vertAlign w:val="superscript"/>
              </w:rPr>
            </w:pPr>
            <w:r w:rsidRPr="00D155B5">
              <w:rPr>
                <w:rFonts w:ascii="Calibri" w:hAnsi="Calibri"/>
                <w:sz w:val="18"/>
                <w:szCs w:val="18"/>
              </w:rPr>
              <w:t>Dwelling Unit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1"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Dwelling Unit Total CFA (ft</w:t>
            </w:r>
            <w:r w:rsidRPr="00FD271A">
              <w:rPr>
                <w:rFonts w:ascii="Calibri" w:hAnsi="Calibri"/>
                <w:sz w:val="18"/>
                <w:szCs w:val="18"/>
                <w:vertAlign w:val="superscript"/>
              </w:rPr>
              <w:t>2</w:t>
            </w:r>
            <w:r w:rsidRPr="00D155B5">
              <w:rPr>
                <w:rFonts w:ascii="Calibri" w:hAnsi="Calibri"/>
                <w:sz w:val="18"/>
                <w:szCs w:val="18"/>
              </w:rPr>
              <w:t>)</w:t>
            </w:r>
          </w:p>
        </w:tc>
        <w:tc>
          <w:tcPr>
            <w:tcW w:w="2253" w:type="dxa"/>
            <w:tcBorders>
              <w:top w:val="single" w:sz="4" w:space="0" w:color="auto"/>
              <w:left w:val="single" w:sz="4" w:space="0" w:color="auto"/>
              <w:bottom w:val="single" w:sz="4" w:space="0" w:color="auto"/>
              <w:right w:val="single" w:sz="4" w:space="0" w:color="auto"/>
            </w:tcBorders>
            <w:vAlign w:val="bottom"/>
          </w:tcPr>
          <w:p w14:paraId="4886A372" w14:textId="77777777" w:rsidR="001C7578" w:rsidRPr="00D155B5" w:rsidDel="00D819A5" w:rsidRDefault="001C7578" w:rsidP="00C62478">
            <w:pPr>
              <w:keepNext/>
              <w:jc w:val="center"/>
              <w:rPr>
                <w:rFonts w:ascii="Calibri" w:hAnsi="Calibri"/>
                <w:sz w:val="18"/>
                <w:szCs w:val="18"/>
              </w:rPr>
            </w:pPr>
            <w:r w:rsidRPr="00D155B5">
              <w:rPr>
                <w:rFonts w:ascii="Calibri" w:hAnsi="Calibri"/>
                <w:sz w:val="18"/>
                <w:szCs w:val="18"/>
              </w:rPr>
              <w:t>Central 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3" w14:textId="77777777" w:rsidR="001C7578" w:rsidRPr="00FD271A" w:rsidRDefault="001C7578" w:rsidP="001C7578">
            <w:pPr>
              <w:keepNext/>
              <w:jc w:val="center"/>
              <w:rPr>
                <w:rFonts w:ascii="Calibri" w:hAnsi="Calibri"/>
                <w:sz w:val="18"/>
                <w:szCs w:val="18"/>
              </w:rPr>
            </w:pPr>
            <w:r w:rsidRPr="00FD271A">
              <w:rPr>
                <w:rFonts w:ascii="Calibri" w:hAnsi="Calibri"/>
                <w:sz w:val="18"/>
                <w:szCs w:val="18"/>
              </w:rPr>
              <w:t>Dwelling Unit</w:t>
            </w:r>
          </w:p>
          <w:p w14:paraId="4886A374" w14:textId="77777777" w:rsidR="001C7578" w:rsidRPr="00D155B5" w:rsidRDefault="001C7578" w:rsidP="00C62478">
            <w:pPr>
              <w:keepNext/>
              <w:jc w:val="center"/>
              <w:rPr>
                <w:rFonts w:ascii="Calibri" w:hAnsi="Calibri"/>
                <w:sz w:val="18"/>
                <w:szCs w:val="18"/>
              </w:rPr>
            </w:pPr>
            <w:r w:rsidRPr="00FD271A">
              <w:rPr>
                <w:rFonts w:ascii="Calibri" w:hAnsi="Calibri"/>
                <w:sz w:val="18"/>
                <w:szCs w:val="18"/>
              </w:rPr>
              <w:t>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5" w14:textId="77777777" w:rsidR="001C7578" w:rsidRPr="00D155B5" w:rsidRDefault="001C7578" w:rsidP="001C7578">
            <w:pPr>
              <w:keepNext/>
              <w:jc w:val="center"/>
              <w:rPr>
                <w:rFonts w:ascii="Calibri" w:hAnsi="Calibri"/>
                <w:sz w:val="18"/>
                <w:szCs w:val="18"/>
              </w:rPr>
            </w:pPr>
            <w:r w:rsidRPr="00D155B5">
              <w:rPr>
                <w:rFonts w:ascii="Calibri" w:hAnsi="Calibri"/>
                <w:sz w:val="18"/>
                <w:szCs w:val="18"/>
              </w:rPr>
              <w:t>Dwelling Unit:</w:t>
            </w:r>
          </w:p>
          <w:p w14:paraId="4886A376" w14:textId="68A7D23C" w:rsidR="001C7578" w:rsidRPr="00D155B5" w:rsidRDefault="001C7578" w:rsidP="00803F77">
            <w:pPr>
              <w:keepNext/>
              <w:jc w:val="center"/>
              <w:rPr>
                <w:rFonts w:ascii="Calibri" w:hAnsi="Calibri"/>
                <w:sz w:val="18"/>
                <w:szCs w:val="18"/>
              </w:rPr>
            </w:pPr>
            <w:r w:rsidRPr="00D155B5">
              <w:rPr>
                <w:rFonts w:ascii="Calibri" w:hAnsi="Calibri"/>
                <w:sz w:val="18"/>
                <w:szCs w:val="18"/>
              </w:rPr>
              <w:t xml:space="preserve">Alteration to </w:t>
            </w:r>
            <w:r w:rsidR="00803F77">
              <w:rPr>
                <w:rFonts w:ascii="Calibri" w:hAnsi="Calibri"/>
                <w:sz w:val="18"/>
                <w:szCs w:val="18"/>
              </w:rPr>
              <w:t>Existing or Install</w:t>
            </w:r>
            <w:ins w:id="1021" w:author="Smith, Alexis@Energy" w:date="2018-08-02T11:05:00Z">
              <w:r w:rsidR="002F34A2">
                <w:rPr>
                  <w:rFonts w:ascii="Calibri" w:hAnsi="Calibri"/>
                  <w:sz w:val="18"/>
                  <w:szCs w:val="18"/>
                </w:rPr>
                <w:t>a</w:t>
              </w:r>
            </w:ins>
            <w:r w:rsidR="00803F77">
              <w:rPr>
                <w:rFonts w:ascii="Calibri" w:hAnsi="Calibri"/>
                <w:sz w:val="18"/>
                <w:szCs w:val="18"/>
              </w:rPr>
              <w:t xml:space="preserve">tion of </w:t>
            </w:r>
            <w:r w:rsidR="00803F77" w:rsidRPr="00D155B5">
              <w:rPr>
                <w:rFonts w:ascii="Calibri" w:hAnsi="Calibri"/>
                <w:sz w:val="18"/>
                <w:szCs w:val="18"/>
              </w:rPr>
              <w:t xml:space="preserve"> </w:t>
            </w:r>
            <w:r w:rsidRPr="00D155B5">
              <w:rPr>
                <w:rFonts w:ascii="Calibri" w:hAnsi="Calibri"/>
                <w:sz w:val="18"/>
                <w:szCs w:val="18"/>
              </w:rPr>
              <w:t>Space Conditioning System(s)?</w:t>
            </w:r>
          </w:p>
        </w:tc>
        <w:tc>
          <w:tcPr>
            <w:tcW w:w="3348" w:type="dxa"/>
            <w:tcBorders>
              <w:top w:val="single" w:sz="4" w:space="0" w:color="auto"/>
              <w:left w:val="single" w:sz="4" w:space="0" w:color="auto"/>
              <w:bottom w:val="single" w:sz="4" w:space="0" w:color="auto"/>
              <w:right w:val="single" w:sz="4" w:space="0" w:color="auto"/>
            </w:tcBorders>
            <w:vAlign w:val="bottom"/>
          </w:tcPr>
          <w:p w14:paraId="4886A377"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Comments</w:t>
            </w:r>
          </w:p>
        </w:tc>
      </w:tr>
      <w:tr w:rsidR="00C62478" w:rsidRPr="00C24189" w14:paraId="4886A37F"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79"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A" w14:textId="77777777" w:rsidR="00C62478"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7B" w14:textId="77777777" w:rsidR="00C62478"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C"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D"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7E" w14:textId="77777777" w:rsidR="00C62478" w:rsidRPr="00C24189" w:rsidRDefault="00C62478" w:rsidP="00C62478">
            <w:pPr>
              <w:keepNext/>
              <w:rPr>
                <w:rFonts w:ascii="Calibri" w:hAnsi="Calibri"/>
                <w:sz w:val="18"/>
                <w:szCs w:val="18"/>
              </w:rPr>
            </w:pPr>
          </w:p>
        </w:tc>
      </w:tr>
      <w:tr w:rsidR="00C62478" w:rsidRPr="00C24189" w14:paraId="4886A386"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80"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1" w14:textId="77777777" w:rsidR="00C62478" w:rsidRPr="00C24189"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82"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3"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4"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85" w14:textId="77777777" w:rsidR="00C62478" w:rsidRPr="00C24189" w:rsidRDefault="00C62478" w:rsidP="00C62478">
            <w:pPr>
              <w:keepNext/>
              <w:rPr>
                <w:rFonts w:ascii="Calibri" w:hAnsi="Calibri"/>
                <w:sz w:val="18"/>
                <w:szCs w:val="18"/>
              </w:rPr>
            </w:pPr>
          </w:p>
        </w:tc>
      </w:tr>
    </w:tbl>
    <w:p w14:paraId="4886A387" w14:textId="77777777" w:rsidR="00C62478" w:rsidRDefault="00C62478" w:rsidP="009867E0"/>
    <w:p w14:paraId="4886A388" w14:textId="77777777" w:rsidR="00C62478" w:rsidRDefault="00C62478" w:rsidP="009867E0"/>
    <w:p w14:paraId="4886A389" w14:textId="0BF209F3" w:rsidR="0024317D" w:rsidRDefault="0024317D">
      <w:pPr>
        <w:rPr>
          <w:ins w:id="1022" w:author="Smith, Alexis@Energy" w:date="2019-01-17T09:20:00Z"/>
        </w:rPr>
      </w:pPr>
      <w:ins w:id="1023" w:author="Smith, Alexis@Energy" w:date="2019-01-17T09:20:00Z">
        <w:r>
          <w:br w:type="page"/>
        </w:r>
      </w:ins>
    </w:p>
    <w:p w14:paraId="5F747688" w14:textId="77777777" w:rsidR="00C62478" w:rsidRDefault="00C62478" w:rsidP="009867E0"/>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9867E0" w:rsidRPr="00736517" w14:paraId="4886A38D" w14:textId="77777777" w:rsidTr="00C45947">
        <w:trPr>
          <w:trHeight w:val="206"/>
        </w:trPr>
        <w:tc>
          <w:tcPr>
            <w:tcW w:w="14361" w:type="dxa"/>
            <w:gridSpan w:val="2"/>
            <w:vAlign w:val="center"/>
          </w:tcPr>
          <w:p w14:paraId="4886A38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t>Documentation Author's Declaration Statement</w:t>
            </w:r>
          </w:p>
        </w:tc>
      </w:tr>
      <w:tr w:rsidR="009867E0" w:rsidRPr="00736517" w14:paraId="4886A38F" w14:textId="77777777" w:rsidTr="00C45947">
        <w:trPr>
          <w:trHeight w:val="206"/>
        </w:trPr>
        <w:tc>
          <w:tcPr>
            <w:tcW w:w="14361" w:type="dxa"/>
            <w:gridSpan w:val="2"/>
            <w:vAlign w:val="center"/>
          </w:tcPr>
          <w:p w14:paraId="4886A38E" w14:textId="77777777" w:rsidR="009867E0" w:rsidRPr="00736517" w:rsidRDefault="009867E0">
            <w:pPr>
              <w:numPr>
                <w:ilvl w:val="0"/>
                <w:numId w:val="15"/>
              </w:numPr>
              <w:rPr>
                <w:rFonts w:ascii="Calibri" w:hAnsi="Calibri"/>
                <w:sz w:val="18"/>
                <w:szCs w:val="18"/>
              </w:rPr>
              <w:pPrChange w:id="1024" w:author="Smith, Alexis@Energy" w:date="2018-11-15T09:12:00Z">
                <w:pPr>
                  <w:numPr>
                    <w:numId w:val="32"/>
                  </w:numPr>
                  <w:ind w:left="1260" w:hanging="360"/>
                </w:pPr>
              </w:pPrChange>
            </w:pPr>
            <w:r w:rsidRPr="00736517">
              <w:rPr>
                <w:rFonts w:ascii="Calibri" w:hAnsi="Calibri"/>
                <w:sz w:val="18"/>
                <w:szCs w:val="18"/>
              </w:rPr>
              <w:t>I certify that this Certificate of Compliance documentation is accurate and complete.</w:t>
            </w:r>
          </w:p>
        </w:tc>
      </w:tr>
      <w:tr w:rsidR="009867E0" w:rsidRPr="00736517" w14:paraId="4886A392" w14:textId="77777777" w:rsidTr="00C45947">
        <w:trPr>
          <w:trHeight w:val="432"/>
        </w:trPr>
        <w:tc>
          <w:tcPr>
            <w:tcW w:w="7127" w:type="dxa"/>
          </w:tcPr>
          <w:p w14:paraId="4886A390"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Name:</w:t>
            </w:r>
          </w:p>
        </w:tc>
        <w:tc>
          <w:tcPr>
            <w:tcW w:w="7234" w:type="dxa"/>
          </w:tcPr>
          <w:p w14:paraId="4886A391"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Signature:</w:t>
            </w:r>
          </w:p>
        </w:tc>
      </w:tr>
      <w:tr w:rsidR="009867E0" w:rsidRPr="00736517" w14:paraId="4886A395" w14:textId="77777777" w:rsidTr="00C45947">
        <w:trPr>
          <w:trHeight w:val="432"/>
        </w:trPr>
        <w:tc>
          <w:tcPr>
            <w:tcW w:w="7127" w:type="dxa"/>
          </w:tcPr>
          <w:p w14:paraId="4886A393" w14:textId="77777777" w:rsidR="009867E0" w:rsidRPr="00736517" w:rsidRDefault="009867E0" w:rsidP="009867E0">
            <w:pPr>
              <w:rPr>
                <w:rFonts w:ascii="Calibri" w:hAnsi="Calibri"/>
                <w:sz w:val="14"/>
                <w:szCs w:val="14"/>
              </w:rPr>
            </w:pPr>
            <w:r w:rsidRPr="00736517">
              <w:rPr>
                <w:rFonts w:ascii="Calibri" w:hAnsi="Calibri"/>
                <w:sz w:val="14"/>
                <w:szCs w:val="14"/>
              </w:rPr>
              <w:t>Company:</w:t>
            </w:r>
          </w:p>
        </w:tc>
        <w:tc>
          <w:tcPr>
            <w:tcW w:w="7234" w:type="dxa"/>
          </w:tcPr>
          <w:p w14:paraId="4886A394" w14:textId="77777777" w:rsidR="009867E0" w:rsidRPr="00736517" w:rsidRDefault="009867E0" w:rsidP="009867E0">
            <w:pPr>
              <w:rPr>
                <w:rFonts w:ascii="Calibri" w:hAnsi="Calibri"/>
                <w:sz w:val="14"/>
                <w:szCs w:val="14"/>
              </w:rPr>
            </w:pPr>
            <w:r w:rsidRPr="00736517">
              <w:rPr>
                <w:rFonts w:ascii="Calibri" w:hAnsi="Calibri"/>
                <w:sz w:val="14"/>
                <w:szCs w:val="14"/>
              </w:rPr>
              <w:t>Signature Date:</w:t>
            </w:r>
          </w:p>
        </w:tc>
      </w:tr>
      <w:tr w:rsidR="009867E0" w:rsidRPr="00736517" w14:paraId="4886A398" w14:textId="77777777" w:rsidTr="00C45947">
        <w:trPr>
          <w:trHeight w:val="432"/>
        </w:trPr>
        <w:tc>
          <w:tcPr>
            <w:tcW w:w="7127" w:type="dxa"/>
          </w:tcPr>
          <w:p w14:paraId="4886A396" w14:textId="77777777" w:rsidR="009867E0" w:rsidRPr="00736517" w:rsidRDefault="009867E0" w:rsidP="009867E0">
            <w:pPr>
              <w:rPr>
                <w:rFonts w:ascii="Calibri" w:hAnsi="Calibri"/>
                <w:sz w:val="14"/>
                <w:szCs w:val="14"/>
              </w:rPr>
            </w:pPr>
            <w:r w:rsidRPr="00736517">
              <w:rPr>
                <w:rFonts w:ascii="Calibri" w:hAnsi="Calibri"/>
                <w:sz w:val="14"/>
                <w:szCs w:val="14"/>
              </w:rPr>
              <w:t>Address:</w:t>
            </w:r>
          </w:p>
        </w:tc>
        <w:tc>
          <w:tcPr>
            <w:tcW w:w="7234" w:type="dxa"/>
          </w:tcPr>
          <w:p w14:paraId="4886A397" w14:textId="77777777" w:rsidR="009867E0" w:rsidRPr="00736517" w:rsidRDefault="009867E0" w:rsidP="009867E0">
            <w:pPr>
              <w:rPr>
                <w:rFonts w:ascii="Calibri" w:hAnsi="Calibri"/>
                <w:sz w:val="14"/>
                <w:szCs w:val="14"/>
              </w:rPr>
            </w:pPr>
            <w:r w:rsidRPr="00736517">
              <w:rPr>
                <w:rFonts w:ascii="Calibri" w:hAnsi="Calibri"/>
                <w:sz w:val="14"/>
                <w:szCs w:val="14"/>
              </w:rPr>
              <w:t>CEA/ HERS Certification Identification (if applicable):</w:t>
            </w:r>
          </w:p>
        </w:tc>
      </w:tr>
      <w:tr w:rsidR="009867E0" w:rsidRPr="00736517" w14:paraId="4886A39B" w14:textId="77777777" w:rsidTr="00C45947">
        <w:trPr>
          <w:trHeight w:val="432"/>
        </w:trPr>
        <w:tc>
          <w:tcPr>
            <w:tcW w:w="7127" w:type="dxa"/>
          </w:tcPr>
          <w:p w14:paraId="4886A399" w14:textId="77777777" w:rsidR="009867E0" w:rsidRPr="00736517" w:rsidRDefault="009867E0" w:rsidP="009867E0">
            <w:pPr>
              <w:rPr>
                <w:rFonts w:ascii="Calibri" w:hAnsi="Calibri"/>
                <w:sz w:val="14"/>
                <w:szCs w:val="14"/>
              </w:rPr>
            </w:pPr>
            <w:r w:rsidRPr="00736517">
              <w:rPr>
                <w:rFonts w:ascii="Calibri" w:hAnsi="Calibri"/>
                <w:sz w:val="14"/>
                <w:szCs w:val="14"/>
              </w:rPr>
              <w:t>City/State/Zip:</w:t>
            </w:r>
          </w:p>
        </w:tc>
        <w:tc>
          <w:tcPr>
            <w:tcW w:w="7234" w:type="dxa"/>
          </w:tcPr>
          <w:p w14:paraId="4886A39A" w14:textId="77777777" w:rsidR="009867E0" w:rsidRPr="00736517" w:rsidRDefault="009867E0" w:rsidP="009867E0">
            <w:pPr>
              <w:rPr>
                <w:rFonts w:ascii="Calibri" w:hAnsi="Calibri"/>
                <w:sz w:val="14"/>
                <w:szCs w:val="14"/>
              </w:rPr>
            </w:pPr>
            <w:r w:rsidRPr="00736517">
              <w:rPr>
                <w:rFonts w:ascii="Calibri" w:hAnsi="Calibri"/>
                <w:sz w:val="14"/>
                <w:szCs w:val="14"/>
              </w:rPr>
              <w:t>Phone:</w:t>
            </w:r>
          </w:p>
        </w:tc>
      </w:tr>
      <w:tr w:rsidR="009867E0" w:rsidRPr="00736517" w14:paraId="4886A39D" w14:textId="77777777" w:rsidTr="00C45947">
        <w:tblPrEx>
          <w:tblCellMar>
            <w:left w:w="115" w:type="dxa"/>
            <w:right w:w="115" w:type="dxa"/>
          </w:tblCellMar>
        </w:tblPrEx>
        <w:trPr>
          <w:trHeight w:val="296"/>
        </w:trPr>
        <w:tc>
          <w:tcPr>
            <w:tcW w:w="14361" w:type="dxa"/>
            <w:gridSpan w:val="2"/>
            <w:vAlign w:val="center"/>
          </w:tcPr>
          <w:p w14:paraId="4886A39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9867E0" w:rsidRPr="00736517" w14:paraId="4886A3A4" w14:textId="77777777" w:rsidTr="00C45947">
        <w:tblPrEx>
          <w:tblCellMar>
            <w:left w:w="115" w:type="dxa"/>
            <w:right w:w="115" w:type="dxa"/>
          </w:tblCellMar>
        </w:tblPrEx>
        <w:trPr>
          <w:trHeight w:val="504"/>
        </w:trPr>
        <w:tc>
          <w:tcPr>
            <w:tcW w:w="14361" w:type="dxa"/>
            <w:gridSpan w:val="2"/>
          </w:tcPr>
          <w:p w14:paraId="4886A39E" w14:textId="77777777" w:rsidR="009867E0" w:rsidRPr="00736517" w:rsidRDefault="009867E0"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39F" w14:textId="77777777" w:rsidR="009867E0" w:rsidRPr="00736517" w:rsidRDefault="009867E0">
            <w:pPr>
              <w:keepNext/>
              <w:numPr>
                <w:ilvl w:val="0"/>
                <w:numId w:val="14"/>
              </w:numPr>
              <w:tabs>
                <w:tab w:val="left" w:pos="-2600"/>
              </w:tabs>
              <w:ind w:right="90"/>
              <w:outlineLvl w:val="2"/>
              <w:rPr>
                <w:rFonts w:ascii="Calibri" w:hAnsi="Calibri"/>
                <w:sz w:val="18"/>
                <w:szCs w:val="18"/>
              </w:rPr>
              <w:pPrChange w:id="1025" w:author="Smith, Alexis@Energy" w:date="2018-11-15T09:12:00Z">
                <w:pPr>
                  <w:keepNext/>
                  <w:numPr>
                    <w:numId w:val="31"/>
                  </w:numPr>
                  <w:tabs>
                    <w:tab w:val="left" w:pos="-2600"/>
                  </w:tabs>
                  <w:ind w:left="720" w:right="90" w:hanging="360"/>
                  <w:outlineLvl w:val="2"/>
                </w:pPr>
              </w:pPrChange>
            </w:pPr>
            <w:r w:rsidRPr="00736517">
              <w:rPr>
                <w:rFonts w:ascii="Calibri" w:hAnsi="Calibri"/>
                <w:sz w:val="18"/>
                <w:szCs w:val="18"/>
              </w:rPr>
              <w:t>The information provided on this Certificate of Compliance is true and correct.</w:t>
            </w:r>
          </w:p>
          <w:p w14:paraId="4886A3A0" w14:textId="77777777" w:rsidR="009867E0" w:rsidRPr="00736517" w:rsidRDefault="009867E0">
            <w:pPr>
              <w:keepNext/>
              <w:numPr>
                <w:ilvl w:val="0"/>
                <w:numId w:val="14"/>
              </w:numPr>
              <w:tabs>
                <w:tab w:val="left" w:pos="-2600"/>
              </w:tabs>
              <w:ind w:right="90"/>
              <w:outlineLvl w:val="2"/>
              <w:rPr>
                <w:rFonts w:ascii="Calibri" w:hAnsi="Calibri"/>
                <w:sz w:val="18"/>
                <w:szCs w:val="18"/>
              </w:rPr>
              <w:pPrChange w:id="1026" w:author="Smith, Alexis@Energy" w:date="2018-11-15T09:12:00Z">
                <w:pPr>
                  <w:keepNext/>
                  <w:numPr>
                    <w:numId w:val="31"/>
                  </w:numPr>
                  <w:tabs>
                    <w:tab w:val="left" w:pos="-2600"/>
                  </w:tabs>
                  <w:ind w:left="720" w:right="90" w:hanging="360"/>
                  <w:outlineLvl w:val="2"/>
                </w:pPr>
              </w:pPrChange>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3A1" w14:textId="77777777" w:rsidR="009867E0" w:rsidRPr="00736517" w:rsidRDefault="009867E0">
            <w:pPr>
              <w:numPr>
                <w:ilvl w:val="0"/>
                <w:numId w:val="14"/>
              </w:numPr>
              <w:autoSpaceDE w:val="0"/>
              <w:autoSpaceDN w:val="0"/>
              <w:adjustRightInd w:val="0"/>
              <w:ind w:right="90"/>
              <w:rPr>
                <w:rFonts w:ascii="Calibri" w:hAnsi="Calibri"/>
                <w:sz w:val="18"/>
                <w:szCs w:val="18"/>
              </w:rPr>
              <w:pPrChange w:id="1027" w:author="Smith, Alexis@Energy" w:date="2018-11-15T09:12:00Z">
                <w:pPr>
                  <w:numPr>
                    <w:numId w:val="31"/>
                  </w:numPr>
                  <w:autoSpaceDE w:val="0"/>
                  <w:autoSpaceDN w:val="0"/>
                  <w:adjustRightInd w:val="0"/>
                  <w:ind w:left="720" w:right="90" w:hanging="360"/>
                </w:pPr>
              </w:pPrChange>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3A2" w14:textId="77777777" w:rsidR="009867E0" w:rsidRPr="00736517" w:rsidRDefault="009867E0">
            <w:pPr>
              <w:numPr>
                <w:ilvl w:val="0"/>
                <w:numId w:val="14"/>
              </w:numPr>
              <w:autoSpaceDE w:val="0"/>
              <w:autoSpaceDN w:val="0"/>
              <w:adjustRightInd w:val="0"/>
              <w:ind w:right="90"/>
              <w:contextualSpacing/>
              <w:rPr>
                <w:rFonts w:ascii="Calibri" w:hAnsi="Calibri"/>
                <w:sz w:val="18"/>
                <w:szCs w:val="18"/>
              </w:rPr>
              <w:pPrChange w:id="1028" w:author="Smith, Alexis@Energy" w:date="2018-11-15T09:12:00Z">
                <w:pPr>
                  <w:numPr>
                    <w:numId w:val="31"/>
                  </w:numPr>
                  <w:autoSpaceDE w:val="0"/>
                  <w:autoSpaceDN w:val="0"/>
                  <w:adjustRightInd w:val="0"/>
                  <w:ind w:left="720" w:right="90" w:hanging="360"/>
                  <w:contextualSpacing/>
                </w:pPr>
              </w:pPrChange>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3A3" w14:textId="77777777" w:rsidR="009867E0" w:rsidRPr="00736517" w:rsidRDefault="009867E0">
            <w:pPr>
              <w:numPr>
                <w:ilvl w:val="0"/>
                <w:numId w:val="14"/>
              </w:numPr>
              <w:autoSpaceDE w:val="0"/>
              <w:autoSpaceDN w:val="0"/>
              <w:adjustRightInd w:val="0"/>
              <w:ind w:right="90"/>
              <w:contextualSpacing/>
              <w:rPr>
                <w:rFonts w:ascii="Calibri" w:hAnsi="Calibri"/>
                <w:sz w:val="18"/>
                <w:szCs w:val="18"/>
              </w:rPr>
              <w:pPrChange w:id="1029" w:author="Smith, Alexis@Energy" w:date="2018-11-15T09:12:00Z">
                <w:pPr>
                  <w:numPr>
                    <w:numId w:val="31"/>
                  </w:numPr>
                  <w:autoSpaceDE w:val="0"/>
                  <w:autoSpaceDN w:val="0"/>
                  <w:adjustRightInd w:val="0"/>
                  <w:ind w:left="720" w:right="90" w:hanging="360"/>
                  <w:contextualSpacing/>
                </w:pPr>
              </w:pPrChange>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9867E0" w:rsidRPr="00736517" w14:paraId="4886A3A7" w14:textId="77777777" w:rsidTr="00C45947">
        <w:tblPrEx>
          <w:tblCellMar>
            <w:left w:w="108" w:type="dxa"/>
            <w:right w:w="108" w:type="dxa"/>
          </w:tblCellMar>
        </w:tblPrEx>
        <w:trPr>
          <w:trHeight w:val="504"/>
        </w:trPr>
        <w:tc>
          <w:tcPr>
            <w:tcW w:w="7127" w:type="dxa"/>
          </w:tcPr>
          <w:p w14:paraId="4886A3A5"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7234" w:type="dxa"/>
          </w:tcPr>
          <w:p w14:paraId="4886A3A6"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9867E0" w:rsidRPr="00736517" w14:paraId="4886A3AA" w14:textId="77777777" w:rsidTr="00C45947">
        <w:tblPrEx>
          <w:tblCellMar>
            <w:left w:w="108" w:type="dxa"/>
            <w:right w:w="108" w:type="dxa"/>
          </w:tblCellMar>
        </w:tblPrEx>
        <w:trPr>
          <w:trHeight w:val="504"/>
        </w:trPr>
        <w:tc>
          <w:tcPr>
            <w:tcW w:w="7127" w:type="dxa"/>
          </w:tcPr>
          <w:p w14:paraId="4886A3A8" w14:textId="62B2665C"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7234" w:type="dxa"/>
          </w:tcPr>
          <w:p w14:paraId="4886A3A9"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9867E0" w:rsidRPr="00736517" w14:paraId="4886A3AD" w14:textId="77777777" w:rsidTr="00C45947">
        <w:tblPrEx>
          <w:tblCellMar>
            <w:left w:w="108" w:type="dxa"/>
            <w:right w:w="108" w:type="dxa"/>
          </w:tblCellMar>
        </w:tblPrEx>
        <w:trPr>
          <w:trHeight w:val="504"/>
        </w:trPr>
        <w:tc>
          <w:tcPr>
            <w:tcW w:w="7127" w:type="dxa"/>
          </w:tcPr>
          <w:p w14:paraId="4886A3AB"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7234" w:type="dxa"/>
          </w:tcPr>
          <w:p w14:paraId="4886A3AC"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9867E0" w:rsidRPr="00736517" w14:paraId="4886A3B0" w14:textId="77777777" w:rsidTr="00C45947">
        <w:tblPrEx>
          <w:tblCellMar>
            <w:left w:w="108" w:type="dxa"/>
            <w:right w:w="108" w:type="dxa"/>
          </w:tblCellMar>
        </w:tblPrEx>
        <w:trPr>
          <w:trHeight w:val="504"/>
        </w:trPr>
        <w:tc>
          <w:tcPr>
            <w:tcW w:w="7127" w:type="dxa"/>
          </w:tcPr>
          <w:p w14:paraId="4886A3AE"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7234" w:type="dxa"/>
          </w:tcPr>
          <w:p w14:paraId="4886A3AF"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3B1" w14:textId="77777777" w:rsidR="009867E0" w:rsidRDefault="009867E0" w:rsidP="009867E0"/>
    <w:p w14:paraId="4886A3B3" w14:textId="77777777" w:rsidR="009867E0" w:rsidRPr="00C24189" w:rsidRDefault="009867E0" w:rsidP="009867E0">
      <w:pPr>
        <w:tabs>
          <w:tab w:val="left" w:pos="8559"/>
        </w:tabs>
        <w:rPr>
          <w:rFonts w:ascii="Calibri" w:hAnsi="Calibri"/>
        </w:rPr>
      </w:pPr>
    </w:p>
    <w:p w14:paraId="4886A3B4" w14:textId="710DBD19" w:rsidR="009867E0" w:rsidRDefault="009867E0"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p w14:paraId="221C59CC" w14:textId="77777777" w:rsidR="00D155B5" w:rsidRDefault="00D155B5" w:rsidP="009867E0">
      <w:pPr>
        <w:ind w:firstLine="720"/>
        <w:rPr>
          <w:rFonts w:ascii="Calibri" w:hAnsi="Calibri"/>
          <w:b/>
        </w:rPr>
      </w:pPr>
    </w:p>
    <w:p w14:paraId="798F5EFA" w14:textId="77777777" w:rsidR="00D155B5" w:rsidRPr="00C24189" w:rsidRDefault="00D155B5" w:rsidP="009867E0">
      <w:pPr>
        <w:ind w:firstLine="720"/>
        <w:rPr>
          <w:rFonts w:ascii="Calibri" w:hAnsi="Calibri"/>
          <w:b/>
        </w:rPr>
        <w:sectPr w:rsidR="00D155B5" w:rsidRPr="00C24189" w:rsidSect="00FF2917">
          <w:headerReference w:type="default" r:id="rId9"/>
          <w:footerReference w:type="default" r:id="rId10"/>
          <w:type w:val="continuous"/>
          <w:pgSz w:w="15840" w:h="12240" w:orient="landscape" w:code="1"/>
          <w:pgMar w:top="720" w:right="720" w:bottom="720" w:left="720" w:header="288" w:footer="432" w:gutter="0"/>
          <w:pgNumType w:start="1"/>
          <w:cols w:space="720"/>
          <w:docGrid w:linePitch="360"/>
        </w:sectPr>
      </w:pPr>
    </w:p>
    <w:p w14:paraId="4886A3B5" w14:textId="77777777" w:rsidR="009714D3" w:rsidRPr="00FD271A" w:rsidRDefault="009714D3" w:rsidP="009714D3">
      <w:pPr>
        <w:jc w:val="center"/>
        <w:rPr>
          <w:rFonts w:asciiTheme="minorHAnsi" w:hAnsiTheme="minorHAnsi"/>
          <w:b/>
          <w:sz w:val="20"/>
        </w:rPr>
      </w:pPr>
      <w:r w:rsidRPr="00FD271A">
        <w:rPr>
          <w:rFonts w:asciiTheme="minorHAnsi" w:hAnsiTheme="minorHAnsi"/>
          <w:b/>
          <w:sz w:val="20"/>
        </w:rPr>
        <w:lastRenderedPageBreak/>
        <w:t>CF1R-ALT-01-E User Instructions</w:t>
      </w:r>
    </w:p>
    <w:p w14:paraId="4886A3B6" w14:textId="77777777" w:rsidR="00CC2306" w:rsidRPr="00FD271A" w:rsidRDefault="00CC2306">
      <w:pPr>
        <w:rPr>
          <w:sz w:val="20"/>
          <w:szCs w:val="20"/>
        </w:rPr>
      </w:pPr>
    </w:p>
    <w:p w14:paraId="4886A3B7" w14:textId="77777777" w:rsidR="009867E0" w:rsidRPr="00FD271A" w:rsidRDefault="009867E0" w:rsidP="009867E0">
      <w:pPr>
        <w:rPr>
          <w:rFonts w:ascii="Calibri" w:hAnsi="Calibri" w:cs="Arial"/>
          <w:sz w:val="20"/>
          <w:szCs w:val="20"/>
        </w:rPr>
      </w:pPr>
      <w:r w:rsidRPr="00FD271A">
        <w:rPr>
          <w:rFonts w:ascii="Calibri" w:hAnsi="Calibri" w:cs="Arial"/>
          <w:sz w:val="20"/>
          <w:szCs w:val="20"/>
        </w:rPr>
        <w:t>Minimum requirements for prescriptive alteration compliance can be found in Building Energy Efficiency Standards Section 150.2(b)1.</w:t>
      </w:r>
    </w:p>
    <w:p w14:paraId="4886A3B8" w14:textId="77777777" w:rsidR="009867E0" w:rsidRPr="00FD271A" w:rsidRDefault="009867E0" w:rsidP="009867E0">
      <w:pPr>
        <w:rPr>
          <w:rFonts w:ascii="Calibri" w:hAnsi="Calibri" w:cs="Arial"/>
          <w:sz w:val="20"/>
          <w:szCs w:val="20"/>
        </w:rPr>
      </w:pPr>
    </w:p>
    <w:p w14:paraId="4886A3B9" w14:textId="0D535A40" w:rsidR="009867E0" w:rsidRPr="00FD271A" w:rsidRDefault="009867E0" w:rsidP="009867E0">
      <w:pPr>
        <w:rPr>
          <w:rFonts w:ascii="Calibri" w:hAnsi="Calibri" w:cs="Arial"/>
          <w:sz w:val="20"/>
          <w:szCs w:val="20"/>
        </w:rPr>
      </w:pPr>
      <w:r w:rsidRPr="00FD271A">
        <w:rPr>
          <w:rFonts w:ascii="Calibri" w:hAnsi="Calibri" w:cs="Arial"/>
          <w:sz w:val="20"/>
          <w:szCs w:val="20"/>
        </w:rPr>
        <w:t>Completing these forms will require that you have the Reference Appendices for the 201</w:t>
      </w:r>
      <w:r w:rsidR="007F7A2E">
        <w:rPr>
          <w:rFonts w:ascii="Calibri" w:hAnsi="Calibri" w:cs="Arial"/>
          <w:sz w:val="20"/>
          <w:szCs w:val="20"/>
        </w:rPr>
        <w:t>6</w:t>
      </w:r>
      <w:r w:rsidRPr="00FD271A">
        <w:rPr>
          <w:rFonts w:ascii="Calibri" w:hAnsi="Calibri" w:cs="Arial"/>
          <w:sz w:val="20"/>
          <w:szCs w:val="20"/>
        </w:rPr>
        <w:t xml:space="preserve"> Building Energy Efficiency Standards. This document contains the Joint Appendices which are used to determine climate zone and to complete the section for opaque surfaces. When the term CF1R is used it means the CF1R-ALT-01. </w:t>
      </w:r>
    </w:p>
    <w:p w14:paraId="4886A3BA" w14:textId="77777777" w:rsidR="009867E0" w:rsidRPr="00FD271A" w:rsidRDefault="009867E0" w:rsidP="009867E0">
      <w:pPr>
        <w:rPr>
          <w:rFonts w:ascii="Calibri" w:hAnsi="Calibri" w:cs="Arial"/>
          <w:sz w:val="20"/>
          <w:szCs w:val="20"/>
        </w:rPr>
      </w:pPr>
    </w:p>
    <w:p w14:paraId="4886A3BB"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Instructions for sections with column numbers and row numbers are given separately.  </w:t>
      </w:r>
    </w:p>
    <w:p w14:paraId="4886A3BC" w14:textId="77777777" w:rsidR="009867E0" w:rsidRPr="00FD271A" w:rsidRDefault="009867E0" w:rsidP="009867E0">
      <w:pPr>
        <w:rPr>
          <w:rFonts w:ascii="Calibri" w:hAnsi="Calibri" w:cs="Arial"/>
          <w:sz w:val="20"/>
          <w:szCs w:val="20"/>
        </w:rPr>
      </w:pPr>
    </w:p>
    <w:p w14:paraId="4886A3BD" w14:textId="77777777" w:rsidR="009867E0" w:rsidRPr="00FD271A" w:rsidRDefault="009867E0" w:rsidP="009867E0">
      <w:pPr>
        <w:rPr>
          <w:rFonts w:ascii="Calibri" w:hAnsi="Calibri" w:cs="Arial"/>
          <w:sz w:val="20"/>
          <w:szCs w:val="20"/>
        </w:rPr>
      </w:pPr>
      <w:r w:rsidRPr="00FD271A">
        <w:rPr>
          <w:rFonts w:ascii="Calibri" w:hAnsi="Calibri" w:cs="Arial"/>
          <w:sz w:val="20"/>
          <w:szCs w:val="20"/>
        </w:rPr>
        <w:t>If any part of the alteration does not comply, prescriptive compliance fails, in which case</w:t>
      </w:r>
      <w:r w:rsidR="00D71F54" w:rsidRPr="00FD271A">
        <w:rPr>
          <w:rFonts w:ascii="Calibri" w:hAnsi="Calibri" w:cs="Arial"/>
          <w:sz w:val="20"/>
          <w:szCs w:val="20"/>
        </w:rPr>
        <w:t xml:space="preserve"> </w:t>
      </w:r>
      <w:r w:rsidRPr="00FD271A">
        <w:rPr>
          <w:rFonts w:ascii="Calibri" w:hAnsi="Calibri" w:cs="Arial"/>
          <w:sz w:val="20"/>
          <w:szCs w:val="20"/>
        </w:rPr>
        <w:t>the performance compliance approach must be used in an attempt to achieve compliance.</w:t>
      </w:r>
    </w:p>
    <w:p w14:paraId="4886A3BE" w14:textId="77777777" w:rsidR="009867E0" w:rsidRPr="00FD271A" w:rsidRDefault="009867E0" w:rsidP="009867E0">
      <w:pPr>
        <w:rPr>
          <w:rFonts w:ascii="Calibri" w:hAnsi="Calibri" w:cs="Arial"/>
          <w:b/>
          <w:sz w:val="20"/>
          <w:szCs w:val="20"/>
        </w:rPr>
      </w:pPr>
    </w:p>
    <w:p w14:paraId="4886A3BF" w14:textId="054089F3" w:rsidR="009867E0" w:rsidRPr="00FD271A" w:rsidRDefault="009867E0" w:rsidP="009867E0">
      <w:pPr>
        <w:rPr>
          <w:rFonts w:ascii="Calibri" w:hAnsi="Calibri" w:cs="Arial"/>
          <w:b/>
          <w:sz w:val="20"/>
          <w:szCs w:val="20"/>
        </w:rPr>
      </w:pPr>
      <w:r w:rsidRPr="00FD271A">
        <w:rPr>
          <w:rFonts w:ascii="Calibri" w:hAnsi="Calibri" w:cs="Arial"/>
          <w:b/>
          <w:sz w:val="20"/>
          <w:szCs w:val="20"/>
        </w:rPr>
        <w:t xml:space="preserve">A. </w:t>
      </w:r>
      <w:r w:rsidR="00D155B5" w:rsidRPr="00FD271A">
        <w:rPr>
          <w:rFonts w:ascii="Calibri" w:hAnsi="Calibri" w:cs="Arial"/>
          <w:b/>
          <w:sz w:val="20"/>
          <w:szCs w:val="20"/>
        </w:rPr>
        <w:t>General Information</w:t>
      </w:r>
    </w:p>
    <w:p w14:paraId="4886A3C0" w14:textId="77777777" w:rsidR="009714D3" w:rsidRPr="00FD271A" w:rsidRDefault="009714D3">
      <w:pPr>
        <w:pStyle w:val="ListParagraph"/>
        <w:numPr>
          <w:ilvl w:val="0"/>
          <w:numId w:val="19"/>
        </w:numPr>
        <w:rPr>
          <w:rFonts w:ascii="Calibri" w:hAnsi="Calibri" w:cs="Arial"/>
          <w:sz w:val="20"/>
          <w:szCs w:val="20"/>
        </w:rPr>
        <w:pPrChange w:id="1072"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Project Name: Identifying information, such as owner’s name.</w:t>
      </w:r>
    </w:p>
    <w:p w14:paraId="4886A3C1" w14:textId="77777777" w:rsidR="009714D3" w:rsidRPr="00FD271A" w:rsidRDefault="009714D3">
      <w:pPr>
        <w:pStyle w:val="ListParagraph"/>
        <w:numPr>
          <w:ilvl w:val="0"/>
          <w:numId w:val="19"/>
        </w:numPr>
        <w:rPr>
          <w:rFonts w:ascii="Calibri" w:hAnsi="Calibri" w:cs="Arial"/>
          <w:sz w:val="20"/>
          <w:szCs w:val="20"/>
        </w:rPr>
        <w:pPrChange w:id="1073"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Date: Date of document preparation.</w:t>
      </w:r>
    </w:p>
    <w:p w14:paraId="4886A3C2" w14:textId="77777777" w:rsidR="009714D3" w:rsidRPr="00FD271A" w:rsidRDefault="009714D3">
      <w:pPr>
        <w:pStyle w:val="ListParagraph"/>
        <w:numPr>
          <w:ilvl w:val="0"/>
          <w:numId w:val="19"/>
        </w:numPr>
        <w:rPr>
          <w:sz w:val="20"/>
          <w:szCs w:val="20"/>
        </w:rPr>
        <w:pPrChange w:id="1074"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Project Location: Legal street address of property or other applicable identifying information.</w:t>
      </w:r>
    </w:p>
    <w:p w14:paraId="4886A3C3" w14:textId="77777777" w:rsidR="009714D3" w:rsidRPr="00FD271A" w:rsidRDefault="009714D3">
      <w:pPr>
        <w:pStyle w:val="ListParagraph"/>
        <w:numPr>
          <w:ilvl w:val="0"/>
          <w:numId w:val="19"/>
        </w:numPr>
        <w:rPr>
          <w:rFonts w:ascii="Calibri" w:hAnsi="Calibri" w:cs="Arial"/>
          <w:sz w:val="20"/>
          <w:szCs w:val="20"/>
        </w:rPr>
        <w:pPrChange w:id="1075"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Building Front Orientation: Building front expressed in degrees, where North = 0, East = 90, South = 180, and West = 270. Indicate cardinal if it is a subdivision or multi-family project built in multiple orientations. The standards (section 100.1) include the following additional details for determining orientation:</w:t>
      </w:r>
    </w:p>
    <w:p w14:paraId="4886A3C4" w14:textId="77777777" w:rsidR="009867E0" w:rsidRPr="00FD271A" w:rsidRDefault="009867E0">
      <w:pPr>
        <w:numPr>
          <w:ilvl w:val="0"/>
          <w:numId w:val="3"/>
        </w:numPr>
        <w:rPr>
          <w:rFonts w:ascii="Calibri" w:hAnsi="Calibri" w:cs="Arial"/>
          <w:sz w:val="20"/>
          <w:szCs w:val="20"/>
        </w:rPr>
        <w:pPrChange w:id="1076" w:author="Smith, Alexis@Energy" w:date="2018-11-15T09:12:00Z">
          <w:pPr>
            <w:numPr>
              <w:numId w:val="6"/>
            </w:numPr>
            <w:ind w:left="432" w:hanging="360"/>
          </w:pPr>
        </w:pPrChange>
      </w:pPr>
      <w:r w:rsidRPr="00FD271A">
        <w:rPr>
          <w:rFonts w:ascii="Calibri" w:hAnsi="Calibri" w:cs="Arial"/>
          <w:sz w:val="20"/>
          <w:szCs w:val="20"/>
        </w:rPr>
        <w:t>Cardinal covers all orientations (for buildings that will be built in multiple orientations);</w:t>
      </w:r>
    </w:p>
    <w:p w14:paraId="4886A3C5" w14:textId="77777777" w:rsidR="009867E0" w:rsidRPr="00FD271A" w:rsidRDefault="009867E0">
      <w:pPr>
        <w:numPr>
          <w:ilvl w:val="0"/>
          <w:numId w:val="3"/>
        </w:numPr>
        <w:rPr>
          <w:rFonts w:ascii="Calibri" w:hAnsi="Calibri" w:cs="Arial"/>
          <w:sz w:val="20"/>
          <w:szCs w:val="20"/>
        </w:rPr>
        <w:pPrChange w:id="1077" w:author="Smith, Alexis@Energy" w:date="2018-11-15T09:12:00Z">
          <w:pPr>
            <w:numPr>
              <w:numId w:val="6"/>
            </w:numPr>
            <w:ind w:left="432" w:hanging="360"/>
          </w:pPr>
        </w:pPrChange>
      </w:pPr>
      <w:r w:rsidRPr="00FD271A">
        <w:rPr>
          <w:rFonts w:ascii="Calibri" w:hAnsi="Calibri" w:cs="Arial"/>
          <w:sz w:val="20"/>
          <w:szCs w:val="20"/>
        </w:rPr>
        <w:t xml:space="preserve">North is oriented to within 45 degrees of true north, including 45 degrees east of north; </w:t>
      </w:r>
    </w:p>
    <w:p w14:paraId="4886A3C6" w14:textId="77777777" w:rsidR="009867E0" w:rsidRPr="00FD271A" w:rsidRDefault="009867E0">
      <w:pPr>
        <w:numPr>
          <w:ilvl w:val="0"/>
          <w:numId w:val="3"/>
        </w:numPr>
        <w:rPr>
          <w:rFonts w:ascii="Calibri" w:hAnsi="Calibri" w:cs="Arial"/>
          <w:sz w:val="20"/>
          <w:szCs w:val="20"/>
        </w:rPr>
        <w:pPrChange w:id="1078" w:author="Smith, Alexis@Energy" w:date="2018-11-15T09:12:00Z">
          <w:pPr>
            <w:numPr>
              <w:numId w:val="6"/>
            </w:numPr>
            <w:ind w:left="432" w:hanging="360"/>
          </w:pPr>
        </w:pPrChange>
      </w:pPr>
      <w:r w:rsidRPr="00FD271A">
        <w:rPr>
          <w:rFonts w:ascii="Calibri" w:hAnsi="Calibri" w:cs="Arial"/>
          <w:sz w:val="20"/>
          <w:szCs w:val="20"/>
        </w:rPr>
        <w:t xml:space="preserve">East is oriented to within 45 degrees of true east, including 45 degrees south of east; </w:t>
      </w:r>
    </w:p>
    <w:p w14:paraId="4886A3C7" w14:textId="77777777" w:rsidR="009867E0" w:rsidRPr="00FD271A" w:rsidRDefault="009867E0">
      <w:pPr>
        <w:numPr>
          <w:ilvl w:val="0"/>
          <w:numId w:val="3"/>
        </w:numPr>
        <w:rPr>
          <w:rFonts w:ascii="Calibri" w:hAnsi="Calibri" w:cs="Arial"/>
          <w:sz w:val="20"/>
          <w:szCs w:val="20"/>
        </w:rPr>
        <w:pPrChange w:id="1079" w:author="Smith, Alexis@Energy" w:date="2018-11-15T09:12:00Z">
          <w:pPr>
            <w:numPr>
              <w:numId w:val="6"/>
            </w:numPr>
            <w:ind w:left="432" w:hanging="360"/>
          </w:pPr>
        </w:pPrChange>
      </w:pPr>
      <w:r w:rsidRPr="00FD271A">
        <w:rPr>
          <w:rFonts w:ascii="Calibri" w:hAnsi="Calibri" w:cs="Arial"/>
          <w:sz w:val="20"/>
          <w:szCs w:val="20"/>
        </w:rPr>
        <w:t xml:space="preserve">South is oriented to within 45 degrees of true south, including 45 degrees west of south; </w:t>
      </w:r>
    </w:p>
    <w:p w14:paraId="4886A3C8" w14:textId="77777777" w:rsidR="009867E0" w:rsidRPr="00FD271A" w:rsidRDefault="009867E0">
      <w:pPr>
        <w:numPr>
          <w:ilvl w:val="0"/>
          <w:numId w:val="3"/>
        </w:numPr>
        <w:rPr>
          <w:rFonts w:ascii="Calibri" w:hAnsi="Calibri" w:cs="Arial"/>
          <w:sz w:val="20"/>
          <w:szCs w:val="20"/>
        </w:rPr>
        <w:pPrChange w:id="1080" w:author="Smith, Alexis@Energy" w:date="2018-11-15T09:12:00Z">
          <w:pPr>
            <w:numPr>
              <w:numId w:val="6"/>
            </w:numPr>
            <w:ind w:left="432" w:hanging="360"/>
          </w:pPr>
        </w:pPrChange>
      </w:pPr>
      <w:r w:rsidRPr="00FD271A">
        <w:rPr>
          <w:rFonts w:ascii="Calibri" w:hAnsi="Calibri" w:cs="Arial"/>
          <w:sz w:val="20"/>
          <w:szCs w:val="20"/>
        </w:rPr>
        <w:t xml:space="preserve">West is oriented to within 45 degrees of true west, including 45 degrees south of west. </w:t>
      </w:r>
    </w:p>
    <w:p w14:paraId="4886A3C9" w14:textId="77777777" w:rsidR="009714D3" w:rsidRPr="00FD271A" w:rsidRDefault="009714D3">
      <w:pPr>
        <w:pStyle w:val="ListParagraph"/>
        <w:numPr>
          <w:ilvl w:val="0"/>
          <w:numId w:val="19"/>
        </w:numPr>
        <w:rPr>
          <w:rFonts w:ascii="Calibri" w:hAnsi="Calibri" w:cs="Arial"/>
          <w:sz w:val="20"/>
          <w:szCs w:val="20"/>
        </w:rPr>
        <w:pPrChange w:id="1081"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CA City: Legal city/town of property.</w:t>
      </w:r>
    </w:p>
    <w:p w14:paraId="4886A3CA" w14:textId="51B9FE13" w:rsidR="009714D3" w:rsidRPr="00FD271A" w:rsidRDefault="00D71F54">
      <w:pPr>
        <w:pStyle w:val="ListParagraph"/>
        <w:numPr>
          <w:ilvl w:val="0"/>
          <w:numId w:val="19"/>
        </w:numPr>
        <w:rPr>
          <w:sz w:val="20"/>
          <w:szCs w:val="20"/>
        </w:rPr>
        <w:pPrChange w:id="1082"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Number of Altered Dwelling Units: 1 for single</w:t>
      </w:r>
      <w:r w:rsidR="002468B8">
        <w:rPr>
          <w:rFonts w:ascii="Calibri" w:hAnsi="Calibri" w:cs="Arial"/>
          <w:sz w:val="20"/>
          <w:szCs w:val="20"/>
        </w:rPr>
        <w:t xml:space="preserve"> </w:t>
      </w:r>
      <w:r w:rsidRPr="00FD271A">
        <w:rPr>
          <w:rFonts w:ascii="Calibri" w:hAnsi="Calibri" w:cs="Arial"/>
          <w:sz w:val="20"/>
          <w:szCs w:val="20"/>
        </w:rPr>
        <w:t>family, 1 or more for multi</w:t>
      </w:r>
      <w:r w:rsidR="002468B8">
        <w:rPr>
          <w:rFonts w:ascii="Calibri" w:hAnsi="Calibri" w:cs="Arial"/>
          <w:sz w:val="20"/>
          <w:szCs w:val="20"/>
        </w:rPr>
        <w:t>-</w:t>
      </w:r>
      <w:r w:rsidRPr="00FD271A">
        <w:rPr>
          <w:rFonts w:ascii="Calibri" w:hAnsi="Calibri" w:cs="Arial"/>
          <w:sz w:val="20"/>
          <w:szCs w:val="20"/>
        </w:rPr>
        <w:t>family.</w:t>
      </w:r>
    </w:p>
    <w:p w14:paraId="4886A3CB" w14:textId="77777777" w:rsidR="009714D3" w:rsidRPr="00FD271A" w:rsidRDefault="009714D3">
      <w:pPr>
        <w:pStyle w:val="ListParagraph"/>
        <w:numPr>
          <w:ilvl w:val="0"/>
          <w:numId w:val="19"/>
        </w:numPr>
        <w:rPr>
          <w:rFonts w:ascii="Calibri" w:hAnsi="Calibri" w:cs="Arial"/>
          <w:sz w:val="20"/>
          <w:szCs w:val="20"/>
        </w:rPr>
        <w:pPrChange w:id="1083"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Zip Code: 5-digit zip code for the project location (used to determine climate zone).</w:t>
      </w:r>
    </w:p>
    <w:p w14:paraId="4886A3CC" w14:textId="77777777" w:rsidR="00D71F54" w:rsidRPr="00FD271A" w:rsidRDefault="00D71F54">
      <w:pPr>
        <w:pStyle w:val="ListParagraph"/>
        <w:numPr>
          <w:ilvl w:val="0"/>
          <w:numId w:val="19"/>
        </w:numPr>
        <w:rPr>
          <w:rFonts w:ascii="Calibri" w:hAnsi="Calibri" w:cs="Arial"/>
          <w:sz w:val="20"/>
          <w:szCs w:val="20"/>
        </w:rPr>
        <w:pPrChange w:id="1084"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 xml:space="preserve">Fuel Type: Natural Gas, Liquefied Propane Gas, or Electricity. </w:t>
      </w:r>
    </w:p>
    <w:p w14:paraId="4886A3CD" w14:textId="77777777" w:rsidR="009714D3" w:rsidRPr="00FD271A" w:rsidRDefault="009714D3" w:rsidP="009714D3">
      <w:pPr>
        <w:pStyle w:val="ListParagraph"/>
        <w:rPr>
          <w:rFonts w:ascii="Calibri" w:hAnsi="Calibri" w:cs="Arial"/>
          <w:sz w:val="20"/>
          <w:szCs w:val="20"/>
        </w:rPr>
      </w:pPr>
    </w:p>
    <w:p w14:paraId="4886A3CE" w14:textId="4A42FEF3" w:rsidR="009714D3" w:rsidRPr="00FD271A" w:rsidRDefault="00D71F54" w:rsidP="009714D3">
      <w:pPr>
        <w:pStyle w:val="ListParagraph"/>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P</w:t>
      </w:r>
      <w:r w:rsidRPr="00FD271A">
        <w:rPr>
          <w:rFonts w:ascii="Calibri" w:hAnsi="Calibri" w:cs="Arial"/>
          <w:sz w:val="20"/>
          <w:szCs w:val="20"/>
        </w:rPr>
        <w:t xml:space="preserve">rescriptive compliance only allows electricity if natural gas is not </w:t>
      </w:r>
      <w:r w:rsidR="0079509B">
        <w:rPr>
          <w:rFonts w:ascii="Calibri" w:hAnsi="Calibri" w:cs="Arial"/>
          <w:sz w:val="20"/>
          <w:szCs w:val="20"/>
        </w:rPr>
        <w:t>connected to</w:t>
      </w:r>
      <w:r w:rsidRPr="00FD271A">
        <w:rPr>
          <w:rFonts w:ascii="Calibri" w:hAnsi="Calibri" w:cs="Arial"/>
          <w:sz w:val="20"/>
          <w:szCs w:val="20"/>
        </w:rPr>
        <w:t xml:space="preserve"> the building</w:t>
      </w:r>
      <w:r w:rsidR="0079509B">
        <w:rPr>
          <w:rFonts w:ascii="Calibri" w:hAnsi="Calibri" w:cs="Arial"/>
          <w:sz w:val="20"/>
          <w:szCs w:val="20"/>
        </w:rPr>
        <w:t>,</w:t>
      </w:r>
      <w:r w:rsidR="0079509B" w:rsidRPr="0079509B">
        <w:rPr>
          <w:rFonts w:ascii="Calibri" w:hAnsi="Calibri" w:cs="Arial"/>
          <w:sz w:val="20"/>
          <w:szCs w:val="20"/>
        </w:rPr>
        <w:t xml:space="preserve"> </w:t>
      </w:r>
      <w:r w:rsidR="0079509B" w:rsidRPr="00D871B3">
        <w:rPr>
          <w:rFonts w:ascii="Calibri" w:hAnsi="Calibri" w:cs="Arial"/>
          <w:sz w:val="20"/>
          <w:szCs w:val="20"/>
        </w:rPr>
        <w:t>or if the conditions of Section 150.2(b)1Giic or 150.2(b)1Giid are met</w:t>
      </w:r>
      <w:r w:rsidR="0079509B">
        <w:rPr>
          <w:rFonts w:ascii="Calibri" w:hAnsi="Calibri" w:cs="Arial"/>
          <w:sz w:val="20"/>
          <w:szCs w:val="20"/>
        </w:rPr>
        <w:t>.  See instruction at section H for more information.</w:t>
      </w:r>
    </w:p>
    <w:p w14:paraId="4886A3CF" w14:textId="77777777" w:rsidR="009867E0" w:rsidRPr="00FD271A" w:rsidRDefault="009867E0" w:rsidP="009867E0">
      <w:pPr>
        <w:rPr>
          <w:rFonts w:ascii="Calibri" w:hAnsi="Calibri" w:cs="Arial"/>
          <w:sz w:val="20"/>
          <w:szCs w:val="20"/>
        </w:rPr>
      </w:pPr>
    </w:p>
    <w:p w14:paraId="4886A3D0" w14:textId="68588FF9" w:rsidR="009714D3" w:rsidRPr="00FD271A" w:rsidRDefault="009714D3">
      <w:pPr>
        <w:pStyle w:val="ListParagraph"/>
        <w:numPr>
          <w:ilvl w:val="0"/>
          <w:numId w:val="19"/>
        </w:numPr>
        <w:rPr>
          <w:rFonts w:ascii="Calibri" w:hAnsi="Calibri" w:cs="Arial"/>
          <w:sz w:val="20"/>
          <w:szCs w:val="20"/>
        </w:rPr>
        <w:pPrChange w:id="1085"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 xml:space="preserve">Climate </w:t>
      </w:r>
      <w:r w:rsidR="002468B8">
        <w:rPr>
          <w:rFonts w:ascii="Calibri" w:hAnsi="Calibri" w:cs="Arial"/>
          <w:sz w:val="20"/>
          <w:szCs w:val="20"/>
        </w:rPr>
        <w:t>Z</w:t>
      </w:r>
      <w:r w:rsidRPr="00FD271A">
        <w:rPr>
          <w:rFonts w:ascii="Calibri" w:hAnsi="Calibri" w:cs="Arial"/>
          <w:sz w:val="20"/>
          <w:szCs w:val="20"/>
        </w:rPr>
        <w:t>one: From Joint Appendix JA2.1.1.</w:t>
      </w:r>
    </w:p>
    <w:p w14:paraId="4886A3D1" w14:textId="77777777" w:rsidR="009714D3" w:rsidRPr="00FD271A" w:rsidRDefault="009714D3">
      <w:pPr>
        <w:pStyle w:val="ListParagraph"/>
        <w:numPr>
          <w:ilvl w:val="0"/>
          <w:numId w:val="19"/>
        </w:numPr>
        <w:rPr>
          <w:rFonts w:ascii="Calibri" w:hAnsi="Calibri" w:cs="Arial"/>
          <w:sz w:val="20"/>
          <w:szCs w:val="20"/>
        </w:rPr>
        <w:pPrChange w:id="1086"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Total Conditioned Floor Area: Enter the new conditioned floor area in ft</w:t>
      </w:r>
      <w:r w:rsidRPr="00FD271A">
        <w:rPr>
          <w:rFonts w:ascii="Calibri" w:hAnsi="Calibri" w:cs="Arial"/>
          <w:sz w:val="20"/>
          <w:szCs w:val="20"/>
          <w:vertAlign w:val="superscript"/>
        </w:rPr>
        <w:t>2</w:t>
      </w:r>
      <w:r w:rsidRPr="00FD271A">
        <w:rPr>
          <w:rFonts w:ascii="Calibri" w:hAnsi="Calibri" w:cs="Arial"/>
          <w:sz w:val="20"/>
          <w:szCs w:val="20"/>
        </w:rPr>
        <w:t>, as measured from the outside of exterior walls of the dwelling unit or building being altered.</w:t>
      </w:r>
    </w:p>
    <w:p w14:paraId="4886A3D2" w14:textId="6754FAEA" w:rsidR="00D71F54" w:rsidRPr="00FD271A" w:rsidRDefault="00D71F54">
      <w:pPr>
        <w:pStyle w:val="ListParagraph"/>
        <w:numPr>
          <w:ilvl w:val="0"/>
          <w:numId w:val="19"/>
        </w:numPr>
        <w:rPr>
          <w:rFonts w:ascii="Calibri" w:hAnsi="Calibri" w:cs="Arial"/>
          <w:sz w:val="20"/>
          <w:szCs w:val="20"/>
        </w:rPr>
        <w:pPrChange w:id="1087"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Building Type: Single Family (includes duplex), or Multi</w:t>
      </w:r>
      <w:r w:rsidR="002468B8">
        <w:rPr>
          <w:rFonts w:ascii="Calibri" w:hAnsi="Calibri" w:cs="Arial"/>
          <w:sz w:val="20"/>
          <w:szCs w:val="20"/>
        </w:rPr>
        <w:t>-</w:t>
      </w:r>
      <w:r w:rsidRPr="00FD271A">
        <w:rPr>
          <w:rFonts w:ascii="Calibri" w:hAnsi="Calibri" w:cs="Arial"/>
          <w:sz w:val="20"/>
          <w:szCs w:val="20"/>
        </w:rPr>
        <w:t>Family (a building that shares common walls and common floors or ceilings).</w:t>
      </w:r>
    </w:p>
    <w:p w14:paraId="4886A3D3" w14:textId="77777777" w:rsidR="009714D3" w:rsidRPr="00FD271A" w:rsidRDefault="00D71F54">
      <w:pPr>
        <w:pStyle w:val="ListParagraph"/>
        <w:numPr>
          <w:ilvl w:val="0"/>
          <w:numId w:val="19"/>
        </w:numPr>
        <w:rPr>
          <w:rFonts w:ascii="Calibri" w:hAnsi="Calibri" w:cs="Arial"/>
          <w:sz w:val="20"/>
          <w:szCs w:val="20"/>
        </w:rPr>
        <w:pPrChange w:id="1088"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Slab Area: Area of the first floor slab (if any) in ft</w:t>
      </w:r>
      <w:r w:rsidRPr="00FD271A">
        <w:rPr>
          <w:rFonts w:ascii="Calibri" w:hAnsi="Calibri" w:cs="Arial"/>
          <w:sz w:val="20"/>
          <w:szCs w:val="20"/>
          <w:vertAlign w:val="superscript"/>
        </w:rPr>
        <w:t>2</w:t>
      </w:r>
      <w:r w:rsidRPr="00FD271A">
        <w:rPr>
          <w:rFonts w:ascii="Calibri" w:hAnsi="Calibri" w:cs="Arial"/>
          <w:sz w:val="20"/>
          <w:szCs w:val="20"/>
        </w:rPr>
        <w:t>.</w:t>
      </w:r>
    </w:p>
    <w:p w14:paraId="4886A3D4" w14:textId="1DD0883F" w:rsidR="009714D3" w:rsidRPr="00FD271A" w:rsidRDefault="009714D3">
      <w:pPr>
        <w:pStyle w:val="ListParagraph"/>
        <w:numPr>
          <w:ilvl w:val="0"/>
          <w:numId w:val="19"/>
        </w:numPr>
        <w:rPr>
          <w:rFonts w:ascii="Calibri" w:hAnsi="Calibri" w:cs="Arial"/>
          <w:sz w:val="20"/>
          <w:szCs w:val="20"/>
        </w:rPr>
        <w:pPrChange w:id="1089"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Project Scope: Check all that apply – insulation, roof replacement</w:t>
      </w:r>
      <w:r w:rsidR="00851AEB" w:rsidRPr="00FD271A">
        <w:rPr>
          <w:rFonts w:ascii="Calibri" w:hAnsi="Calibri" w:cs="Arial"/>
          <w:sz w:val="20"/>
          <w:szCs w:val="20"/>
        </w:rPr>
        <w:t xml:space="preserve"> </w:t>
      </w:r>
      <w:r w:rsidR="00CC2306" w:rsidRPr="00FD271A">
        <w:rPr>
          <w:rFonts w:ascii="Calibri" w:hAnsi="Calibri" w:cs="Arial"/>
          <w:sz w:val="20"/>
          <w:szCs w:val="20"/>
        </w:rPr>
        <w:t>&gt;</w:t>
      </w:r>
      <w:r w:rsidR="00851AEB" w:rsidRPr="00FD271A">
        <w:rPr>
          <w:rFonts w:ascii="Calibri" w:hAnsi="Calibri" w:cs="Arial"/>
          <w:sz w:val="20"/>
          <w:szCs w:val="20"/>
        </w:rPr>
        <w:t xml:space="preserve"> 50%</w:t>
      </w:r>
      <w:r w:rsidRPr="00FD271A">
        <w:rPr>
          <w:rFonts w:ascii="Calibri" w:hAnsi="Calibri" w:cs="Arial"/>
          <w:sz w:val="20"/>
          <w:szCs w:val="20"/>
        </w:rPr>
        <w:t>,</w:t>
      </w:r>
      <w:ins w:id="1090" w:author="Smith, Alexis@Energy" w:date="2018-11-15T08:45:00Z">
        <w:r w:rsidR="008C5226">
          <w:rPr>
            <w:rFonts w:ascii="Calibri" w:hAnsi="Calibri" w:cs="Arial"/>
            <w:sz w:val="20"/>
            <w:szCs w:val="20"/>
          </w:rPr>
          <w:t xml:space="preserve"> kitchen remodel,</w:t>
        </w:r>
      </w:ins>
      <w:r w:rsidRPr="00FD271A">
        <w:rPr>
          <w:rFonts w:ascii="Calibri" w:hAnsi="Calibri" w:cs="Arial"/>
          <w:sz w:val="20"/>
          <w:szCs w:val="20"/>
        </w:rPr>
        <w:t xml:space="preserve"> </w:t>
      </w:r>
      <w:r w:rsidR="00851AEB" w:rsidRPr="00FD271A">
        <w:rPr>
          <w:rFonts w:ascii="Calibri" w:hAnsi="Calibri" w:cs="Arial"/>
          <w:sz w:val="20"/>
          <w:szCs w:val="20"/>
        </w:rPr>
        <w:t xml:space="preserve">space </w:t>
      </w:r>
      <w:r w:rsidRPr="00FD271A">
        <w:rPr>
          <w:rFonts w:ascii="Calibri" w:hAnsi="Calibri" w:cs="Arial"/>
          <w:sz w:val="20"/>
          <w:szCs w:val="20"/>
        </w:rPr>
        <w:t xml:space="preserve">heating system, </w:t>
      </w:r>
      <w:r w:rsidR="00851AEB" w:rsidRPr="00FD271A">
        <w:rPr>
          <w:rFonts w:ascii="Calibri" w:hAnsi="Calibri" w:cs="Arial"/>
          <w:sz w:val="20"/>
          <w:szCs w:val="20"/>
        </w:rPr>
        <w:t xml:space="preserve">space </w:t>
      </w:r>
      <w:r w:rsidRPr="00FD271A">
        <w:rPr>
          <w:rFonts w:ascii="Calibri" w:hAnsi="Calibri" w:cs="Arial"/>
          <w:sz w:val="20"/>
          <w:szCs w:val="20"/>
        </w:rPr>
        <w:t>cooling system, duct system, water heating</w:t>
      </w:r>
      <w:r w:rsidR="00154F62" w:rsidRPr="00FD271A">
        <w:rPr>
          <w:rFonts w:ascii="Calibri" w:hAnsi="Calibri" w:cs="Arial"/>
          <w:sz w:val="20"/>
          <w:szCs w:val="20"/>
        </w:rPr>
        <w:t>,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3D5" w14:textId="422ABEF2" w:rsidR="009714D3" w:rsidRPr="00FD271A" w:rsidRDefault="00D71F54">
      <w:pPr>
        <w:pStyle w:val="ListParagraph"/>
        <w:numPr>
          <w:ilvl w:val="0"/>
          <w:numId w:val="19"/>
        </w:numPr>
        <w:rPr>
          <w:rFonts w:ascii="Calibri" w:hAnsi="Calibri" w:cs="Arial"/>
          <w:sz w:val="20"/>
          <w:szCs w:val="20"/>
        </w:rPr>
        <w:pPrChange w:id="1091"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Exceptions to Minimum Aged Solar Reflectance and Minimum Thermal Emittance or SRI:</w:t>
      </w:r>
      <w:r w:rsidR="00851AEB" w:rsidRPr="00FD271A">
        <w:rPr>
          <w:rFonts w:ascii="Calibri" w:hAnsi="Calibri" w:cs="Arial"/>
          <w:sz w:val="20"/>
          <w:szCs w:val="20"/>
        </w:rPr>
        <w:t xml:space="preserve"> No exception, Air-space of 1.0 inch (25mm) is provided between the top of the roof deck to the bottom of the roofing product, the installed roofing product has a profile ratio of rise to width of 1 to 5 for 50 percent or greater of the width of the </w:t>
      </w:r>
      <w:r w:rsidR="00851AEB" w:rsidRPr="00FD271A">
        <w:rPr>
          <w:rFonts w:ascii="Calibri" w:hAnsi="Calibri" w:cs="Arial"/>
          <w:sz w:val="20"/>
          <w:szCs w:val="20"/>
        </w:rPr>
        <w:lastRenderedPageBreak/>
        <w:t>roofing product, existing ducts in the attic are insulated and sealed according to Section 150.1(c)9, building with at least R-38 ceiling insulation, buildings with a radiant barrier in the attic meeting the requirements of Section 150.1(c)2, buildings that have no ducts in attic, R-</w:t>
      </w:r>
      <w:r w:rsidR="00C43C43">
        <w:rPr>
          <w:rFonts w:ascii="Calibri" w:hAnsi="Calibri" w:cs="Arial"/>
          <w:sz w:val="20"/>
          <w:szCs w:val="20"/>
        </w:rPr>
        <w:t>2</w:t>
      </w:r>
      <w:r w:rsidR="00851AEB" w:rsidRPr="00FD271A">
        <w:rPr>
          <w:rFonts w:ascii="Calibri" w:hAnsi="Calibri" w:cs="Arial"/>
          <w:sz w:val="20"/>
          <w:szCs w:val="20"/>
        </w:rPr>
        <w:t xml:space="preserve"> or greater insulation above the roof deck.</w:t>
      </w:r>
    </w:p>
    <w:p w14:paraId="68AB9802" w14:textId="77777777" w:rsidR="00277AE0" w:rsidRDefault="00277AE0" w:rsidP="009867E0">
      <w:pPr>
        <w:keepNext/>
        <w:rPr>
          <w:rFonts w:ascii="Calibri" w:hAnsi="Calibri" w:cs="Arial"/>
          <w:b/>
          <w:sz w:val="20"/>
          <w:szCs w:val="20"/>
        </w:rPr>
      </w:pPr>
    </w:p>
    <w:p w14:paraId="4886A3D7" w14:textId="1FE413BA" w:rsidR="009867E0" w:rsidRPr="00FD271A" w:rsidRDefault="009867E0" w:rsidP="009867E0">
      <w:pPr>
        <w:keepNext/>
        <w:rPr>
          <w:rFonts w:ascii="Calibri" w:hAnsi="Calibri" w:cs="Arial"/>
          <w:b/>
          <w:sz w:val="20"/>
          <w:szCs w:val="20"/>
        </w:rPr>
      </w:pPr>
      <w:r w:rsidRPr="00FD271A">
        <w:rPr>
          <w:rFonts w:ascii="Calibri" w:hAnsi="Calibri" w:cs="Arial"/>
          <w:b/>
          <w:sz w:val="20"/>
          <w:szCs w:val="20"/>
        </w:rPr>
        <w:t xml:space="preserve">B. </w:t>
      </w:r>
      <w:r w:rsidR="00D155B5" w:rsidRPr="00FD271A">
        <w:rPr>
          <w:rFonts w:ascii="Calibri" w:hAnsi="Calibri" w:cs="Arial"/>
          <w:b/>
          <w:sz w:val="20"/>
          <w:szCs w:val="20"/>
        </w:rPr>
        <w:t>Building Insulation Details</w:t>
      </w:r>
      <w:r w:rsidR="001A7B26">
        <w:rPr>
          <w:rFonts w:ascii="Calibri" w:hAnsi="Calibri" w:cs="Arial"/>
          <w:b/>
          <w:sz w:val="20"/>
          <w:szCs w:val="20"/>
        </w:rPr>
        <w:t xml:space="preserve"> - Framed</w:t>
      </w:r>
      <w:r w:rsidRPr="00FD271A">
        <w:rPr>
          <w:rFonts w:ascii="Calibri" w:hAnsi="Calibri" w:cs="Arial"/>
          <w:b/>
          <w:sz w:val="20"/>
          <w:szCs w:val="20"/>
        </w:rPr>
        <w:t xml:space="preserve"> </w:t>
      </w:r>
      <w:r w:rsidRPr="00FD271A">
        <w:rPr>
          <w:rFonts w:ascii="Calibri" w:hAnsi="Calibri" w:cs="Arial"/>
          <w:sz w:val="20"/>
          <w:szCs w:val="20"/>
        </w:rPr>
        <w:t>(Section 150.2(b)1)</w:t>
      </w:r>
    </w:p>
    <w:p w14:paraId="4886A3D8" w14:textId="77777777" w:rsidR="009867E0" w:rsidRPr="00FD271A" w:rsidRDefault="009867E0">
      <w:pPr>
        <w:pStyle w:val="ListParagraph"/>
        <w:numPr>
          <w:ilvl w:val="0"/>
          <w:numId w:val="5"/>
        </w:numPr>
        <w:contextualSpacing/>
        <w:rPr>
          <w:rFonts w:ascii="Calibri" w:hAnsi="Calibri" w:cs="Arial"/>
          <w:sz w:val="20"/>
          <w:szCs w:val="20"/>
        </w:rPr>
        <w:pPrChange w:id="1092" w:author="Smith, Alexis@Energy" w:date="2018-11-15T09:12:00Z">
          <w:pPr>
            <w:pStyle w:val="ListParagraph"/>
            <w:numPr>
              <w:numId w:val="9"/>
            </w:numPr>
            <w:ind w:left="360" w:hanging="360"/>
            <w:contextualSpacing/>
          </w:pPr>
        </w:pPrChange>
      </w:pPr>
      <w:r w:rsidRPr="00FD271A">
        <w:rPr>
          <w:rFonts w:ascii="Calibri" w:hAnsi="Calibri" w:cs="Arial"/>
          <w:sz w:val="20"/>
          <w:szCs w:val="20"/>
        </w:rPr>
        <w:t xml:space="preserve">Tag/ID: A label (if any) from the plans, such as A1.4 or wall.  </w:t>
      </w:r>
    </w:p>
    <w:p w14:paraId="4886A3D9" w14:textId="77777777" w:rsidR="009867E0" w:rsidRPr="00FD271A" w:rsidRDefault="009867E0">
      <w:pPr>
        <w:pStyle w:val="ListParagraph"/>
        <w:numPr>
          <w:ilvl w:val="0"/>
          <w:numId w:val="5"/>
        </w:numPr>
        <w:contextualSpacing/>
        <w:rPr>
          <w:rFonts w:ascii="Calibri" w:hAnsi="Calibri" w:cs="Arial"/>
          <w:sz w:val="20"/>
          <w:szCs w:val="20"/>
        </w:rPr>
        <w:pPrChange w:id="1093" w:author="Smith, Alexis@Energy" w:date="2018-11-15T09:12:00Z">
          <w:pPr>
            <w:pStyle w:val="ListParagraph"/>
            <w:numPr>
              <w:numId w:val="9"/>
            </w:numPr>
            <w:ind w:left="360" w:hanging="360"/>
            <w:contextualSpacing/>
          </w:pPr>
        </w:pPrChange>
      </w:pPr>
      <w:r w:rsidRPr="00FD271A">
        <w:rPr>
          <w:rFonts w:ascii="Calibri" w:hAnsi="Calibri" w:cs="Arial"/>
          <w:sz w:val="20"/>
          <w:szCs w:val="20"/>
        </w:rPr>
        <w:t>Assembly Type: Roof, Ceiling, Wall, Floor.</w:t>
      </w:r>
    </w:p>
    <w:p w14:paraId="4886A3DA" w14:textId="77777777" w:rsidR="009867E0" w:rsidRPr="00FD271A" w:rsidRDefault="009867E0">
      <w:pPr>
        <w:pStyle w:val="ListParagraph"/>
        <w:numPr>
          <w:ilvl w:val="0"/>
          <w:numId w:val="5"/>
        </w:numPr>
        <w:contextualSpacing/>
        <w:rPr>
          <w:rFonts w:ascii="Calibri" w:hAnsi="Calibri" w:cs="Arial"/>
          <w:sz w:val="20"/>
          <w:szCs w:val="20"/>
        </w:rPr>
        <w:pPrChange w:id="1094" w:author="Smith, Alexis@Energy" w:date="2018-11-15T09:12:00Z">
          <w:pPr>
            <w:pStyle w:val="ListParagraph"/>
            <w:numPr>
              <w:numId w:val="9"/>
            </w:numPr>
            <w:ind w:left="360" w:hanging="360"/>
            <w:contextualSpacing/>
          </w:pPr>
        </w:pPrChange>
      </w:pPr>
      <w:r w:rsidRPr="00FD271A">
        <w:rPr>
          <w:rFonts w:ascii="Calibri" w:hAnsi="Calibri" w:cs="Arial"/>
          <w:sz w:val="20"/>
          <w:szCs w:val="20"/>
        </w:rPr>
        <w:t>Frame Type: Wood or Metal.</w:t>
      </w:r>
    </w:p>
    <w:p w14:paraId="4886A3DB" w14:textId="77777777" w:rsidR="009867E0" w:rsidRPr="00FD271A" w:rsidRDefault="009867E0">
      <w:pPr>
        <w:pStyle w:val="ListParagraph"/>
        <w:numPr>
          <w:ilvl w:val="0"/>
          <w:numId w:val="5"/>
        </w:numPr>
        <w:contextualSpacing/>
        <w:rPr>
          <w:rFonts w:ascii="Calibri" w:hAnsi="Calibri" w:cs="Arial"/>
          <w:sz w:val="20"/>
          <w:szCs w:val="20"/>
        </w:rPr>
        <w:pPrChange w:id="1095" w:author="Smith, Alexis@Energy" w:date="2018-11-15T09:12:00Z">
          <w:pPr>
            <w:pStyle w:val="ListParagraph"/>
            <w:numPr>
              <w:numId w:val="9"/>
            </w:numPr>
            <w:ind w:left="360" w:hanging="360"/>
            <w:contextualSpacing/>
          </w:pPr>
        </w:pPrChange>
      </w:pPr>
      <w:r w:rsidRPr="00FD271A">
        <w:rPr>
          <w:rFonts w:ascii="Calibri" w:hAnsi="Calibri" w:cs="Arial"/>
          <w:sz w:val="20"/>
          <w:szCs w:val="20"/>
        </w:rPr>
        <w:t xml:space="preserve">Frame Depth: Nominal dimensions </w:t>
      </w:r>
      <w:r w:rsidR="00D71F54" w:rsidRPr="00FD271A">
        <w:rPr>
          <w:rFonts w:ascii="Calibri" w:hAnsi="Calibri" w:cs="Arial"/>
          <w:sz w:val="20"/>
          <w:szCs w:val="20"/>
        </w:rPr>
        <w:t xml:space="preserve">(in inches) </w:t>
      </w:r>
      <w:r w:rsidRPr="00FD271A">
        <w:rPr>
          <w:rFonts w:ascii="Calibri" w:hAnsi="Calibri" w:cs="Arial"/>
          <w:sz w:val="20"/>
          <w:szCs w:val="20"/>
        </w:rPr>
        <w:t xml:space="preserve">of framing material such as </w:t>
      </w:r>
      <w:r w:rsidR="00D71F54" w:rsidRPr="00FD271A">
        <w:rPr>
          <w:rFonts w:ascii="Calibri" w:hAnsi="Calibri" w:cs="Arial"/>
          <w:sz w:val="20"/>
          <w:szCs w:val="20"/>
        </w:rPr>
        <w:t>2x4 or 2x6</w:t>
      </w:r>
      <w:r w:rsidRPr="00FD271A">
        <w:rPr>
          <w:rFonts w:ascii="Calibri" w:hAnsi="Calibri" w:cs="Arial"/>
          <w:sz w:val="20"/>
          <w:szCs w:val="20"/>
        </w:rPr>
        <w:t>.</w:t>
      </w:r>
    </w:p>
    <w:p w14:paraId="4886A3DC" w14:textId="77777777" w:rsidR="009867E0" w:rsidRPr="00FD271A" w:rsidRDefault="009867E0">
      <w:pPr>
        <w:pStyle w:val="ListParagraph"/>
        <w:numPr>
          <w:ilvl w:val="0"/>
          <w:numId w:val="5"/>
        </w:numPr>
        <w:contextualSpacing/>
        <w:rPr>
          <w:rFonts w:ascii="Calibri" w:hAnsi="Calibri" w:cs="Arial"/>
          <w:sz w:val="20"/>
          <w:szCs w:val="20"/>
        </w:rPr>
        <w:pPrChange w:id="1096" w:author="Smith, Alexis@Energy" w:date="2018-11-15T09:12:00Z">
          <w:pPr>
            <w:pStyle w:val="ListParagraph"/>
            <w:numPr>
              <w:numId w:val="9"/>
            </w:numPr>
            <w:ind w:left="360" w:hanging="360"/>
            <w:contextualSpacing/>
          </w:pPr>
        </w:pPrChange>
      </w:pPr>
      <w:r w:rsidRPr="00FD271A">
        <w:rPr>
          <w:rFonts w:ascii="Calibri" w:hAnsi="Calibri" w:cs="Arial"/>
          <w:sz w:val="20"/>
          <w:szCs w:val="20"/>
        </w:rPr>
        <w:t>Frame Spacing: 16</w:t>
      </w:r>
      <w:r w:rsidR="00D71F54" w:rsidRPr="00FD271A">
        <w:rPr>
          <w:rFonts w:ascii="Calibri" w:hAnsi="Calibri" w:cs="Arial"/>
          <w:sz w:val="20"/>
          <w:szCs w:val="20"/>
        </w:rPr>
        <w:t xml:space="preserve">, </w:t>
      </w:r>
      <w:r w:rsidRPr="00FD271A">
        <w:rPr>
          <w:rFonts w:ascii="Calibri" w:hAnsi="Calibri" w:cs="Arial"/>
          <w:sz w:val="20"/>
          <w:szCs w:val="20"/>
        </w:rPr>
        <w:t>24</w:t>
      </w:r>
      <w:r w:rsidR="00D71F54" w:rsidRPr="00FD271A">
        <w:rPr>
          <w:rFonts w:ascii="Calibri" w:hAnsi="Calibri" w:cs="Arial"/>
          <w:sz w:val="20"/>
          <w:szCs w:val="20"/>
        </w:rPr>
        <w:t>, or 48</w:t>
      </w:r>
      <w:r w:rsidRPr="00FD271A">
        <w:rPr>
          <w:rFonts w:ascii="Calibri" w:hAnsi="Calibri" w:cs="Arial"/>
          <w:sz w:val="20"/>
          <w:szCs w:val="20"/>
        </w:rPr>
        <w:t xml:space="preserve"> inches on center. </w:t>
      </w:r>
    </w:p>
    <w:p w14:paraId="4886A3DD" w14:textId="77777777" w:rsidR="009867E0" w:rsidRPr="00FD271A" w:rsidRDefault="00D71F54">
      <w:pPr>
        <w:pStyle w:val="ListParagraph"/>
        <w:numPr>
          <w:ilvl w:val="0"/>
          <w:numId w:val="5"/>
        </w:numPr>
        <w:contextualSpacing/>
        <w:rPr>
          <w:rFonts w:ascii="Calibri" w:hAnsi="Calibri" w:cs="Arial"/>
          <w:sz w:val="20"/>
          <w:szCs w:val="20"/>
        </w:rPr>
        <w:pPrChange w:id="1097" w:author="Smith, Alexis@Energy" w:date="2018-11-15T09:12:00Z">
          <w:pPr>
            <w:pStyle w:val="ListParagraph"/>
            <w:numPr>
              <w:numId w:val="9"/>
            </w:numPr>
            <w:ind w:left="360" w:hanging="360"/>
            <w:contextualSpacing/>
          </w:pPr>
        </w:pPrChange>
      </w:pPr>
      <w:r w:rsidRPr="00FD271A">
        <w:rPr>
          <w:rFonts w:ascii="Calibri" w:hAnsi="Calibri" w:cs="Arial"/>
          <w:sz w:val="20"/>
          <w:szCs w:val="20"/>
        </w:rPr>
        <w:t xml:space="preserve">Proposed </w:t>
      </w:r>
      <w:r w:rsidR="009867E0" w:rsidRPr="00FD271A">
        <w:rPr>
          <w:rFonts w:ascii="Calibri" w:hAnsi="Calibri" w:cs="Arial"/>
          <w:sz w:val="20"/>
          <w:szCs w:val="20"/>
        </w:rPr>
        <w:t>Cavity R-value</w:t>
      </w:r>
      <w:r w:rsidRPr="00FD271A">
        <w:rPr>
          <w:rFonts w:ascii="Calibri" w:hAnsi="Calibri" w:cs="Arial"/>
          <w:sz w:val="20"/>
          <w:szCs w:val="20"/>
        </w:rPr>
        <w:t xml:space="preserve">: </w:t>
      </w:r>
      <w:r w:rsidR="009867E0" w:rsidRPr="00FD271A">
        <w:rPr>
          <w:rFonts w:ascii="Calibri" w:hAnsi="Calibri" w:cs="Arial"/>
          <w:sz w:val="20"/>
          <w:szCs w:val="20"/>
        </w:rPr>
        <w:t>Insulation installed between framing.</w:t>
      </w:r>
    </w:p>
    <w:p w14:paraId="4886A3DF" w14:textId="414BDFD8" w:rsidR="009867E0" w:rsidRPr="00FD271A" w:rsidRDefault="009867E0" w:rsidP="00FD271A">
      <w:pPr>
        <w:ind w:left="1260" w:hanging="540"/>
        <w:rPr>
          <w:rFonts w:ascii="Calibri" w:hAnsi="Calibri" w:cs="Arial"/>
          <w:sz w:val="20"/>
          <w:szCs w:val="20"/>
        </w:rPr>
      </w:pPr>
      <w:r w:rsidRPr="00FD271A">
        <w:rPr>
          <w:rFonts w:ascii="Calibri" w:hAnsi="Calibri" w:cs="Arial"/>
          <w:sz w:val="20"/>
          <w:szCs w:val="20"/>
        </w:rPr>
        <w:t>NOTE: Section 110.8(d) specifies that if adding insulation to an existing attic, the resulting attic insulation must total R-30. However, the amount of insulation required is limited to the amount of room available for insulation without conflicting with Building Code Section 1203.2.</w:t>
      </w:r>
    </w:p>
    <w:p w14:paraId="4886A3E1" w14:textId="77777777" w:rsidR="009714D3" w:rsidRPr="00FD271A" w:rsidRDefault="00D71F54" w:rsidP="009714D3">
      <w:pPr>
        <w:tabs>
          <w:tab w:val="left" w:pos="1980"/>
        </w:tabs>
        <w:ind w:left="1980" w:hanging="1260"/>
        <w:rPr>
          <w:rFonts w:ascii="Calibri" w:hAnsi="Calibri" w:cs="Arial"/>
          <w:sz w:val="20"/>
          <w:szCs w:val="20"/>
        </w:rPr>
      </w:pPr>
      <w:r w:rsidRPr="00FD271A">
        <w:rPr>
          <w:rFonts w:ascii="Calibri" w:hAnsi="Calibri" w:cs="Arial"/>
          <w:sz w:val="20"/>
          <w:szCs w:val="20"/>
        </w:rPr>
        <w:t>Proposed Continuous Insulation R-value: Insulation installed on the exterior. See Joint Appendix JA4 for guidance.</w:t>
      </w:r>
    </w:p>
    <w:p w14:paraId="4886A3E2" w14:textId="46EDB7CA" w:rsidR="009867E0" w:rsidRPr="00FD271A" w:rsidRDefault="00D71F54">
      <w:pPr>
        <w:pStyle w:val="ListParagraph"/>
        <w:numPr>
          <w:ilvl w:val="0"/>
          <w:numId w:val="5"/>
        </w:numPr>
        <w:contextualSpacing/>
        <w:rPr>
          <w:rFonts w:ascii="Calibri" w:hAnsi="Calibri" w:cs="Arial"/>
          <w:sz w:val="20"/>
          <w:szCs w:val="20"/>
        </w:rPr>
        <w:pPrChange w:id="1098" w:author="Smith, Alexis@Energy" w:date="2018-11-15T09:12:00Z">
          <w:pPr>
            <w:pStyle w:val="ListParagraph"/>
            <w:numPr>
              <w:numId w:val="9"/>
            </w:numPr>
            <w:ind w:left="360" w:hanging="360"/>
            <w:contextualSpacing/>
          </w:pPr>
        </w:pPrChange>
      </w:pPr>
      <w:r w:rsidRPr="00FD271A">
        <w:rPr>
          <w:rFonts w:ascii="Calibri" w:hAnsi="Calibri" w:cs="Arial"/>
          <w:sz w:val="20"/>
          <w:szCs w:val="20"/>
        </w:rPr>
        <w:t xml:space="preserve">Proposed </w:t>
      </w:r>
      <w:r w:rsidR="009867E0" w:rsidRPr="00FD271A">
        <w:rPr>
          <w:rFonts w:ascii="Calibri" w:hAnsi="Calibri" w:cs="Arial"/>
          <w:sz w:val="20"/>
          <w:szCs w:val="20"/>
        </w:rPr>
        <w:t>U-factor: The U-factor for the entire wall, roof</w:t>
      </w:r>
      <w:r w:rsidR="00B75E59">
        <w:rPr>
          <w:rFonts w:ascii="Calibri" w:hAnsi="Calibri" w:cs="Arial"/>
          <w:sz w:val="20"/>
          <w:szCs w:val="20"/>
        </w:rPr>
        <w:t>,</w:t>
      </w:r>
      <w:r w:rsidR="009867E0" w:rsidRPr="00FD271A">
        <w:rPr>
          <w:rFonts w:ascii="Calibri" w:hAnsi="Calibri" w:cs="Arial"/>
          <w:sz w:val="20"/>
          <w:szCs w:val="20"/>
        </w:rPr>
        <w:t xml:space="preserve"> or floor assembly. </w:t>
      </w:r>
    </w:p>
    <w:p w14:paraId="4886A3E3" w14:textId="77777777" w:rsidR="009867E0" w:rsidRPr="00FD271A" w:rsidRDefault="009867E0">
      <w:pPr>
        <w:pStyle w:val="ListParagraph"/>
        <w:numPr>
          <w:ilvl w:val="0"/>
          <w:numId w:val="5"/>
        </w:numPr>
        <w:contextualSpacing/>
        <w:rPr>
          <w:rFonts w:ascii="Calibri" w:hAnsi="Calibri" w:cs="Arial"/>
          <w:sz w:val="20"/>
          <w:szCs w:val="20"/>
        </w:rPr>
        <w:pPrChange w:id="1099" w:author="Smith, Alexis@Energy" w:date="2018-11-15T09:12:00Z">
          <w:pPr>
            <w:pStyle w:val="ListParagraph"/>
            <w:numPr>
              <w:numId w:val="9"/>
            </w:numPr>
            <w:ind w:left="360" w:hanging="360"/>
            <w:contextualSpacing/>
          </w:pPr>
        </w:pPrChange>
      </w:pPr>
      <w:r w:rsidRPr="00FD271A">
        <w:rPr>
          <w:rFonts w:ascii="Calibri" w:hAnsi="Calibri" w:cs="Arial"/>
          <w:sz w:val="20"/>
          <w:szCs w:val="20"/>
        </w:rPr>
        <w:t>Appendix JA4 Table: Table number used to determine the R-value or U-factor (e.g., an attic assembly is 4.2.1).</w:t>
      </w:r>
    </w:p>
    <w:p w14:paraId="4886A3E4" w14:textId="77777777" w:rsidR="009867E0" w:rsidRPr="00FD271A" w:rsidRDefault="009867E0">
      <w:pPr>
        <w:pStyle w:val="ListParagraph"/>
        <w:numPr>
          <w:ilvl w:val="0"/>
          <w:numId w:val="5"/>
        </w:numPr>
        <w:contextualSpacing/>
        <w:rPr>
          <w:rFonts w:ascii="Calibri" w:hAnsi="Calibri" w:cs="Arial"/>
          <w:sz w:val="20"/>
          <w:szCs w:val="20"/>
        </w:rPr>
        <w:pPrChange w:id="1100" w:author="Smith, Alexis@Energy" w:date="2018-11-15T09:12:00Z">
          <w:pPr>
            <w:pStyle w:val="ListParagraph"/>
            <w:numPr>
              <w:numId w:val="9"/>
            </w:numPr>
            <w:ind w:left="360" w:hanging="360"/>
            <w:contextualSpacing/>
          </w:pPr>
        </w:pPrChange>
      </w:pPr>
      <w:r w:rsidRPr="00FD271A">
        <w:rPr>
          <w:rFonts w:ascii="Calibri" w:hAnsi="Calibri" w:cs="Arial"/>
          <w:sz w:val="20"/>
          <w:szCs w:val="20"/>
        </w:rPr>
        <w:t>Appendix JA4 Cell: Cell number used to determine the R-value or U-factor (e.g., an R-38</w:t>
      </w:r>
      <w:r w:rsidR="00CC2306" w:rsidRPr="00FD271A">
        <w:rPr>
          <w:rFonts w:ascii="Calibri" w:hAnsi="Calibri" w:cs="Arial"/>
          <w:sz w:val="20"/>
          <w:szCs w:val="20"/>
        </w:rPr>
        <w:t xml:space="preserve"> </w:t>
      </w:r>
      <w:r w:rsidRPr="00FD271A">
        <w:rPr>
          <w:rFonts w:ascii="Calibri" w:hAnsi="Calibri" w:cs="Arial"/>
          <w:sz w:val="20"/>
          <w:szCs w:val="20"/>
        </w:rPr>
        <w:t>ceiling with 24-inch on center framing is A21).</w:t>
      </w:r>
    </w:p>
    <w:p w14:paraId="4886A3E5" w14:textId="77777777" w:rsidR="009867E0" w:rsidRPr="00FD271A" w:rsidRDefault="009867E0">
      <w:pPr>
        <w:pStyle w:val="ListParagraph"/>
        <w:numPr>
          <w:ilvl w:val="0"/>
          <w:numId w:val="5"/>
        </w:numPr>
        <w:contextualSpacing/>
        <w:rPr>
          <w:rFonts w:ascii="Calibri" w:hAnsi="Calibri" w:cs="Arial"/>
          <w:sz w:val="20"/>
          <w:szCs w:val="20"/>
        </w:rPr>
        <w:pPrChange w:id="1101" w:author="Smith, Alexis@Energy" w:date="2018-11-15T09:12:00Z">
          <w:pPr>
            <w:pStyle w:val="ListParagraph"/>
            <w:numPr>
              <w:numId w:val="9"/>
            </w:numPr>
            <w:ind w:left="360" w:hanging="360"/>
            <w:contextualSpacing/>
          </w:pPr>
        </w:pPrChange>
      </w:pPr>
      <w:r w:rsidRPr="00FD271A">
        <w:rPr>
          <w:rFonts w:ascii="Calibri" w:hAnsi="Calibri" w:cs="Arial"/>
          <w:sz w:val="20"/>
          <w:szCs w:val="20"/>
        </w:rPr>
        <w:t xml:space="preserve">Required U-factor: </w:t>
      </w:r>
      <w:r w:rsidR="00D71F54" w:rsidRPr="00FD271A">
        <w:rPr>
          <w:rFonts w:ascii="Calibri" w:hAnsi="Calibri" w:cs="Arial"/>
          <w:sz w:val="20"/>
          <w:szCs w:val="20"/>
        </w:rPr>
        <w:t xml:space="preserve">From </w:t>
      </w:r>
      <w:r w:rsidRPr="00FD271A">
        <w:rPr>
          <w:rFonts w:ascii="Calibri" w:hAnsi="Calibri" w:cs="Arial"/>
          <w:sz w:val="20"/>
          <w:szCs w:val="20"/>
        </w:rPr>
        <w:t>mandatory requirements in Sections 110.0 and 150.0.</w:t>
      </w:r>
    </w:p>
    <w:p w14:paraId="4886A3E6" w14:textId="77777777" w:rsidR="009867E0" w:rsidRPr="00FD271A" w:rsidRDefault="009867E0">
      <w:pPr>
        <w:pStyle w:val="ListParagraph"/>
        <w:numPr>
          <w:ilvl w:val="0"/>
          <w:numId w:val="5"/>
        </w:numPr>
        <w:contextualSpacing/>
        <w:rPr>
          <w:rFonts w:ascii="Calibri" w:hAnsi="Calibri" w:cs="Arial"/>
          <w:sz w:val="20"/>
          <w:szCs w:val="20"/>
        </w:rPr>
        <w:pPrChange w:id="1102" w:author="Smith, Alexis@Energy" w:date="2018-11-15T09:12:00Z">
          <w:pPr>
            <w:pStyle w:val="ListParagraph"/>
            <w:numPr>
              <w:numId w:val="9"/>
            </w:numPr>
            <w:ind w:left="360" w:hanging="360"/>
            <w:contextualSpacing/>
          </w:pPr>
        </w:pPrChange>
      </w:pPr>
      <w:r w:rsidRPr="00FD271A">
        <w:rPr>
          <w:rFonts w:ascii="Calibri" w:hAnsi="Calibri" w:cs="Arial"/>
          <w:sz w:val="20"/>
          <w:szCs w:val="20"/>
        </w:rPr>
        <w:t>Comments</w:t>
      </w:r>
      <w:r w:rsidR="00D71F54" w:rsidRPr="00FD271A">
        <w:rPr>
          <w:rFonts w:ascii="Calibri" w:hAnsi="Calibri" w:cs="Arial"/>
          <w:sz w:val="20"/>
          <w:szCs w:val="20"/>
        </w:rPr>
        <w:t>:</w:t>
      </w:r>
      <w:r w:rsidRPr="00FD271A">
        <w:rPr>
          <w:rFonts w:ascii="Calibri" w:hAnsi="Calibri" w:cs="Arial"/>
          <w:sz w:val="20"/>
          <w:szCs w:val="20"/>
        </w:rPr>
        <w:t xml:space="preserve"> </w:t>
      </w:r>
      <w:r w:rsidR="00D71F54" w:rsidRPr="00FD271A">
        <w:rPr>
          <w:rFonts w:ascii="Calibri" w:hAnsi="Calibri" w:cs="Arial"/>
          <w:sz w:val="20"/>
          <w:szCs w:val="20"/>
        </w:rPr>
        <w:t>Any</w:t>
      </w:r>
      <w:r w:rsidRPr="00FD271A">
        <w:rPr>
          <w:rFonts w:ascii="Calibri" w:hAnsi="Calibri" w:cs="Arial"/>
          <w:sz w:val="20"/>
          <w:szCs w:val="20"/>
        </w:rPr>
        <w:t xml:space="preserve"> notes regarding location or unique condition</w:t>
      </w:r>
      <w:r w:rsidR="00D71F54" w:rsidRPr="00FD271A">
        <w:rPr>
          <w:rFonts w:ascii="Calibri" w:hAnsi="Calibri" w:cs="Arial"/>
          <w:sz w:val="20"/>
          <w:szCs w:val="20"/>
        </w:rPr>
        <w:t>s</w:t>
      </w:r>
      <w:r w:rsidRPr="00FD271A">
        <w:rPr>
          <w:rFonts w:ascii="Calibri" w:hAnsi="Calibri" w:cs="Arial"/>
          <w:sz w:val="20"/>
          <w:szCs w:val="20"/>
        </w:rPr>
        <w:t xml:space="preserve">. </w:t>
      </w:r>
    </w:p>
    <w:p w14:paraId="4886A3E7" w14:textId="77777777" w:rsidR="009867E0" w:rsidRPr="00FD271A" w:rsidRDefault="009867E0" w:rsidP="009867E0">
      <w:pPr>
        <w:rPr>
          <w:rFonts w:ascii="Calibri" w:hAnsi="Calibri" w:cs="Arial"/>
          <w:b/>
          <w:sz w:val="20"/>
          <w:szCs w:val="20"/>
        </w:rPr>
      </w:pPr>
    </w:p>
    <w:p w14:paraId="413506BA" w14:textId="57AB925B" w:rsidR="009F6CB9" w:rsidRDefault="009F6CB9" w:rsidP="00B511DA">
      <w:pPr>
        <w:rPr>
          <w:rFonts w:ascii="Calibri" w:hAnsi="Calibri" w:cs="Arial"/>
          <w:b/>
          <w:sz w:val="20"/>
          <w:szCs w:val="20"/>
        </w:rPr>
      </w:pPr>
      <w:r>
        <w:rPr>
          <w:rFonts w:ascii="Calibri" w:hAnsi="Calibri" w:cs="Arial"/>
          <w:b/>
          <w:sz w:val="20"/>
          <w:szCs w:val="20"/>
        </w:rPr>
        <w:t>C. Building Insulation Details – Non-framed</w:t>
      </w:r>
    </w:p>
    <w:p w14:paraId="6C1A81E0" w14:textId="71C59BD2" w:rsidR="009F6CB9" w:rsidRDefault="00B511DA">
      <w:pPr>
        <w:pStyle w:val="ListParagraph"/>
        <w:numPr>
          <w:ilvl w:val="0"/>
          <w:numId w:val="27"/>
        </w:numPr>
        <w:rPr>
          <w:rFonts w:ascii="Calibri" w:hAnsi="Calibri" w:cs="Arial"/>
          <w:sz w:val="20"/>
          <w:szCs w:val="20"/>
        </w:rPr>
        <w:pPrChange w:id="1103" w:author="Smith, Alexis@Energy" w:date="2018-11-15T09:12:00Z">
          <w:pPr>
            <w:pStyle w:val="ListParagraph"/>
            <w:numPr>
              <w:numId w:val="36"/>
            </w:numPr>
            <w:tabs>
              <w:tab w:val="num" w:pos="360"/>
              <w:tab w:val="num" w:pos="720"/>
            </w:tabs>
            <w:ind w:hanging="720"/>
          </w:pPr>
        </w:pPrChange>
      </w:pPr>
      <w:r>
        <w:rPr>
          <w:rFonts w:ascii="Calibri" w:hAnsi="Calibri" w:cs="Arial"/>
          <w:sz w:val="20"/>
          <w:szCs w:val="20"/>
        </w:rPr>
        <w:t xml:space="preserve">Tag/ID: </w:t>
      </w:r>
      <w:r w:rsidRPr="00FD271A">
        <w:rPr>
          <w:rFonts w:ascii="Calibri" w:hAnsi="Calibri" w:cs="Arial"/>
          <w:sz w:val="20"/>
          <w:szCs w:val="20"/>
        </w:rPr>
        <w:t>A label (if any) from the plans, such as A1.4 or wall.</w:t>
      </w:r>
    </w:p>
    <w:p w14:paraId="6B2895FF" w14:textId="04758D30" w:rsidR="00B511DA" w:rsidRDefault="00B511DA">
      <w:pPr>
        <w:pStyle w:val="ListParagraph"/>
        <w:numPr>
          <w:ilvl w:val="0"/>
          <w:numId w:val="27"/>
        </w:numPr>
        <w:rPr>
          <w:rFonts w:ascii="Calibri" w:hAnsi="Calibri" w:cs="Arial"/>
          <w:sz w:val="20"/>
          <w:szCs w:val="20"/>
        </w:rPr>
        <w:pPrChange w:id="1104" w:author="Smith, Alexis@Energy" w:date="2018-11-15T09:12:00Z">
          <w:pPr>
            <w:pStyle w:val="ListParagraph"/>
            <w:numPr>
              <w:numId w:val="36"/>
            </w:numPr>
            <w:tabs>
              <w:tab w:val="num" w:pos="360"/>
              <w:tab w:val="num" w:pos="720"/>
            </w:tabs>
            <w:ind w:hanging="720"/>
          </w:pPr>
        </w:pPrChange>
      </w:pPr>
      <w:r>
        <w:rPr>
          <w:rFonts w:ascii="Calibri" w:hAnsi="Calibri" w:cs="Arial"/>
          <w:sz w:val="20"/>
          <w:szCs w:val="20"/>
        </w:rPr>
        <w:t xml:space="preserve">Assembly Type: </w:t>
      </w:r>
      <w:r w:rsidR="00126B1A">
        <w:rPr>
          <w:rFonts w:ascii="Calibri" w:hAnsi="Calibri" w:cs="Arial"/>
          <w:sz w:val="20"/>
          <w:szCs w:val="20"/>
        </w:rPr>
        <w:t>Roof or Wall.</w:t>
      </w:r>
    </w:p>
    <w:p w14:paraId="4F1FCE6E" w14:textId="1F4B5B29" w:rsidR="00B511DA" w:rsidRPr="00312F28" w:rsidRDefault="00B511DA">
      <w:pPr>
        <w:pStyle w:val="ListParagraph"/>
        <w:numPr>
          <w:ilvl w:val="0"/>
          <w:numId w:val="27"/>
        </w:numPr>
        <w:contextualSpacing/>
        <w:rPr>
          <w:rFonts w:ascii="Calibri" w:hAnsi="Calibri" w:cs="Arial"/>
          <w:sz w:val="20"/>
          <w:szCs w:val="20"/>
        </w:rPr>
        <w:pPrChange w:id="1105" w:author="Smith, Alexis@Energy" w:date="2018-11-15T09:12:00Z">
          <w:pPr>
            <w:pStyle w:val="ListParagraph"/>
            <w:numPr>
              <w:numId w:val="36"/>
            </w:numPr>
            <w:tabs>
              <w:tab w:val="num" w:pos="360"/>
              <w:tab w:val="num" w:pos="720"/>
            </w:tabs>
            <w:ind w:hanging="720"/>
            <w:contextualSpacing/>
          </w:pPr>
        </w:pPrChange>
      </w:pPr>
      <w:r>
        <w:rPr>
          <w:rFonts w:ascii="Calibri" w:hAnsi="Calibri" w:cs="Arial"/>
          <w:sz w:val="20"/>
          <w:szCs w:val="20"/>
        </w:rPr>
        <w:t xml:space="preserve">Assembly Material: </w:t>
      </w:r>
      <w:r w:rsidR="00126B1A" w:rsidRPr="004358FA">
        <w:rPr>
          <w:rFonts w:ascii="Calibri" w:hAnsi="Calibri" w:cs="Arial"/>
          <w:sz w:val="20"/>
          <w:szCs w:val="20"/>
        </w:rPr>
        <w:t xml:space="preserve">SIP OSB, SIP I-Joist, SIP </w:t>
      </w:r>
      <w:r w:rsidR="00126B1A">
        <w:rPr>
          <w:rFonts w:ascii="Calibri" w:hAnsi="Calibri" w:cs="Arial"/>
          <w:sz w:val="20"/>
          <w:szCs w:val="20"/>
        </w:rPr>
        <w:t>S</w:t>
      </w:r>
      <w:r w:rsidR="00126B1A" w:rsidRPr="004358FA">
        <w:rPr>
          <w:rFonts w:ascii="Calibri" w:hAnsi="Calibri" w:cs="Arial"/>
          <w:sz w:val="20"/>
          <w:szCs w:val="20"/>
        </w:rPr>
        <w:t xml:space="preserve">ingle 2x, SIP </w:t>
      </w:r>
      <w:r w:rsidR="00126B1A">
        <w:rPr>
          <w:rFonts w:ascii="Calibri" w:hAnsi="Calibri" w:cs="Arial"/>
          <w:sz w:val="20"/>
          <w:szCs w:val="20"/>
        </w:rPr>
        <w:t>D</w:t>
      </w:r>
      <w:r w:rsidR="00126B1A" w:rsidRPr="004358FA">
        <w:rPr>
          <w:rFonts w:ascii="Calibri" w:hAnsi="Calibri" w:cs="Arial"/>
          <w:sz w:val="20"/>
          <w:szCs w:val="20"/>
        </w:rPr>
        <w:t>ouble 2x, see JA4 for guidance.</w:t>
      </w:r>
    </w:p>
    <w:p w14:paraId="2BFC6337" w14:textId="77777777" w:rsidR="00126B1A" w:rsidRPr="004358FA" w:rsidRDefault="00126B1A">
      <w:pPr>
        <w:pStyle w:val="ListParagraph"/>
        <w:numPr>
          <w:ilvl w:val="0"/>
          <w:numId w:val="27"/>
        </w:numPr>
        <w:contextualSpacing/>
        <w:rPr>
          <w:rFonts w:ascii="Calibri" w:hAnsi="Calibri" w:cs="Arial"/>
          <w:sz w:val="20"/>
          <w:szCs w:val="20"/>
        </w:rPr>
        <w:pPrChange w:id="1106"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Thickness: Thickness in inches.</w:t>
      </w:r>
    </w:p>
    <w:p w14:paraId="0C76F1D3" w14:textId="77777777" w:rsidR="00126B1A" w:rsidRPr="004358FA" w:rsidRDefault="00126B1A">
      <w:pPr>
        <w:pStyle w:val="ListParagraph"/>
        <w:numPr>
          <w:ilvl w:val="0"/>
          <w:numId w:val="27"/>
        </w:numPr>
        <w:contextualSpacing/>
        <w:rPr>
          <w:rFonts w:ascii="Calibri" w:hAnsi="Calibri" w:cs="Arial"/>
          <w:sz w:val="20"/>
          <w:szCs w:val="20"/>
        </w:rPr>
        <w:pPrChange w:id="1107"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Proposed Core Insulation R-value: Insulation installed within the materials or on the inside. See Joint Appendix JA4 for guidance.</w:t>
      </w:r>
    </w:p>
    <w:p w14:paraId="4A27F202" w14:textId="77777777" w:rsidR="00126B1A" w:rsidRPr="004358FA" w:rsidRDefault="00126B1A">
      <w:pPr>
        <w:pStyle w:val="ListParagraph"/>
        <w:numPr>
          <w:ilvl w:val="0"/>
          <w:numId w:val="27"/>
        </w:numPr>
        <w:contextualSpacing/>
        <w:rPr>
          <w:rFonts w:ascii="Calibri" w:hAnsi="Calibri" w:cs="Arial"/>
          <w:sz w:val="20"/>
          <w:szCs w:val="20"/>
        </w:rPr>
        <w:pPrChange w:id="1108"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Proposed Continuous Insulation R-value: Insulation installed on the exterior. See Joint Appendix JA4 for guidance.</w:t>
      </w:r>
    </w:p>
    <w:p w14:paraId="797C2611" w14:textId="77777777" w:rsidR="00126B1A" w:rsidRPr="00E733B7" w:rsidRDefault="00126B1A">
      <w:pPr>
        <w:pStyle w:val="ListParagraph"/>
        <w:numPr>
          <w:ilvl w:val="0"/>
          <w:numId w:val="27"/>
        </w:numPr>
        <w:contextualSpacing/>
        <w:rPr>
          <w:rFonts w:ascii="Calibri" w:hAnsi="Calibri" w:cs="Arial"/>
          <w:sz w:val="20"/>
          <w:szCs w:val="20"/>
        </w:rPr>
        <w:pPrChange w:id="1109" w:author="Smith, Alexis@Energy" w:date="2018-11-15T09:12:00Z">
          <w:pPr>
            <w:pStyle w:val="ListParagraph"/>
            <w:numPr>
              <w:numId w:val="36"/>
            </w:numPr>
            <w:tabs>
              <w:tab w:val="num" w:pos="360"/>
              <w:tab w:val="num" w:pos="720"/>
            </w:tabs>
            <w:ind w:hanging="720"/>
            <w:contextualSpacing/>
          </w:pPr>
        </w:pPrChange>
      </w:pPr>
      <w:r w:rsidRPr="00E733B7">
        <w:rPr>
          <w:rFonts w:ascii="Calibri" w:hAnsi="Calibri" w:cs="Arial"/>
          <w:sz w:val="20"/>
          <w:szCs w:val="20"/>
        </w:rPr>
        <w:t>Proposed U-factor: Assembly U-factor from JA4 or CF1R-ENV-02. Must be less than or equal to Column 10.</w:t>
      </w:r>
    </w:p>
    <w:p w14:paraId="2ACD573C" w14:textId="77777777" w:rsidR="00126B1A" w:rsidRPr="004358FA" w:rsidRDefault="00126B1A">
      <w:pPr>
        <w:pStyle w:val="ListParagraph"/>
        <w:numPr>
          <w:ilvl w:val="0"/>
          <w:numId w:val="27"/>
        </w:numPr>
        <w:contextualSpacing/>
        <w:rPr>
          <w:rFonts w:ascii="Calibri" w:hAnsi="Calibri" w:cs="Arial"/>
          <w:sz w:val="20"/>
          <w:szCs w:val="20"/>
        </w:rPr>
        <w:pPrChange w:id="1110"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Appendix JA4 Table: Table number used to determine the R-value or U-factor (e.g., an ICF wall is 4.3.13).</w:t>
      </w:r>
    </w:p>
    <w:p w14:paraId="2298526B" w14:textId="77777777" w:rsidR="00126B1A" w:rsidRPr="004358FA" w:rsidRDefault="00126B1A">
      <w:pPr>
        <w:pStyle w:val="ListParagraph"/>
        <w:numPr>
          <w:ilvl w:val="0"/>
          <w:numId w:val="27"/>
        </w:numPr>
        <w:contextualSpacing/>
        <w:rPr>
          <w:rFonts w:ascii="Calibri" w:hAnsi="Calibri" w:cs="Arial"/>
          <w:sz w:val="20"/>
          <w:szCs w:val="20"/>
        </w:rPr>
        <w:pPrChange w:id="1111"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Appendix JA4 Cell: Cell number used to determine the R-value or U-factor (e.g., an 8-inch thick ICF wall with 2 inches of EPS (R-15.4) is A6).</w:t>
      </w:r>
    </w:p>
    <w:p w14:paraId="489EA07F" w14:textId="07165C94" w:rsidR="00126B1A" w:rsidRPr="004358FA" w:rsidRDefault="00126B1A">
      <w:pPr>
        <w:pStyle w:val="ListParagraph"/>
        <w:numPr>
          <w:ilvl w:val="0"/>
          <w:numId w:val="27"/>
        </w:numPr>
        <w:contextualSpacing/>
        <w:rPr>
          <w:rFonts w:ascii="Calibri" w:hAnsi="Calibri" w:cs="Arial"/>
          <w:sz w:val="20"/>
          <w:szCs w:val="20"/>
        </w:rPr>
        <w:pPrChange w:id="1112"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 xml:space="preserve">Required U-factor from </w:t>
      </w:r>
      <w:ins w:id="1113" w:author="Smith, Alexis@Energy" w:date="2018-11-15T08:48:00Z">
        <w:r w:rsidR="00C21F88">
          <w:rPr>
            <w:rFonts w:ascii="Calibri" w:hAnsi="Calibri" w:cs="Arial"/>
            <w:sz w:val="18"/>
            <w:szCs w:val="18"/>
          </w:rPr>
          <w:t>Table 150.1-A or B</w:t>
        </w:r>
      </w:ins>
      <w:del w:id="1114" w:author="Smith, Alexis@Energy" w:date="2018-11-15T08:48:00Z">
        <w:r w:rsidRPr="004358FA" w:rsidDel="00C21F88">
          <w:rPr>
            <w:rFonts w:ascii="Calibri" w:hAnsi="Calibri" w:cs="Arial"/>
            <w:sz w:val="20"/>
            <w:szCs w:val="20"/>
          </w:rPr>
          <w:delText>Package A</w:delText>
        </w:r>
      </w:del>
      <w:r w:rsidRPr="004358FA">
        <w:rPr>
          <w:rFonts w:ascii="Calibri" w:hAnsi="Calibri" w:cs="Arial"/>
          <w:sz w:val="20"/>
          <w:szCs w:val="20"/>
        </w:rPr>
        <w:t>: Based on assembly type and climate zone.</w:t>
      </w:r>
    </w:p>
    <w:p w14:paraId="088008DF" w14:textId="77777777" w:rsidR="00126B1A" w:rsidRPr="004358FA" w:rsidRDefault="00126B1A">
      <w:pPr>
        <w:pStyle w:val="ListParagraph"/>
        <w:numPr>
          <w:ilvl w:val="0"/>
          <w:numId w:val="27"/>
        </w:numPr>
        <w:contextualSpacing/>
        <w:rPr>
          <w:rFonts w:ascii="Calibri" w:hAnsi="Calibri" w:cs="Arial"/>
          <w:sz w:val="20"/>
          <w:szCs w:val="20"/>
        </w:rPr>
        <w:pPrChange w:id="1115"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Comments: Any notes regarding location, unique conditions, or attachments.</w:t>
      </w:r>
    </w:p>
    <w:p w14:paraId="4FF55FE4" w14:textId="77777777" w:rsidR="009F6CB9" w:rsidRDefault="009F6CB9" w:rsidP="009714D3">
      <w:pPr>
        <w:keepNext/>
        <w:rPr>
          <w:rFonts w:ascii="Calibri" w:hAnsi="Calibri" w:cs="Arial"/>
          <w:b/>
          <w:sz w:val="20"/>
          <w:szCs w:val="20"/>
        </w:rPr>
      </w:pPr>
    </w:p>
    <w:p w14:paraId="136C8EDD" w14:textId="540A3955" w:rsidR="009F6CB9" w:rsidRDefault="009F6CB9" w:rsidP="009714D3">
      <w:pPr>
        <w:keepNext/>
        <w:rPr>
          <w:rFonts w:ascii="Calibri" w:hAnsi="Calibri" w:cs="Arial"/>
          <w:b/>
          <w:sz w:val="20"/>
          <w:szCs w:val="20"/>
        </w:rPr>
      </w:pPr>
      <w:r>
        <w:rPr>
          <w:rFonts w:ascii="Calibri" w:hAnsi="Calibri" w:cs="Arial"/>
          <w:b/>
          <w:sz w:val="20"/>
          <w:szCs w:val="20"/>
        </w:rPr>
        <w:t>D. Building Insulation Details – Mass Walls</w:t>
      </w:r>
    </w:p>
    <w:p w14:paraId="13EB75A6" w14:textId="77777777" w:rsidR="00126B1A" w:rsidRPr="004358FA" w:rsidRDefault="00126B1A">
      <w:pPr>
        <w:pStyle w:val="ListParagraph"/>
        <w:numPr>
          <w:ilvl w:val="0"/>
          <w:numId w:val="13"/>
        </w:numPr>
        <w:contextualSpacing/>
        <w:rPr>
          <w:rFonts w:ascii="Calibri" w:hAnsi="Calibri" w:cs="Arial"/>
          <w:sz w:val="20"/>
          <w:szCs w:val="20"/>
        </w:rPr>
        <w:pPrChange w:id="1116" w:author="Smith, Alexis@Energy" w:date="2018-11-15T09:12:00Z">
          <w:pPr>
            <w:pStyle w:val="ListParagraph"/>
            <w:numPr>
              <w:numId w:val="30"/>
            </w:numPr>
            <w:ind w:hanging="360"/>
            <w:contextualSpacing/>
          </w:pPr>
        </w:pPrChange>
      </w:pPr>
      <w:r w:rsidRPr="004358FA">
        <w:rPr>
          <w:rFonts w:ascii="Calibri" w:hAnsi="Calibri" w:cs="Arial"/>
          <w:sz w:val="20"/>
          <w:szCs w:val="20"/>
        </w:rPr>
        <w:t xml:space="preserve">Tag/ID: A label (if any) from the plans, for example, A1.4 or wall.  </w:t>
      </w:r>
    </w:p>
    <w:p w14:paraId="4B0D2CD5" w14:textId="77777777" w:rsidR="00126B1A" w:rsidRPr="004358FA" w:rsidRDefault="00126B1A">
      <w:pPr>
        <w:pStyle w:val="ListParagraph"/>
        <w:numPr>
          <w:ilvl w:val="0"/>
          <w:numId w:val="13"/>
        </w:numPr>
        <w:contextualSpacing/>
        <w:rPr>
          <w:rFonts w:ascii="Calibri" w:hAnsi="Calibri" w:cs="Arial"/>
          <w:sz w:val="20"/>
          <w:szCs w:val="20"/>
        </w:rPr>
        <w:pPrChange w:id="1117" w:author="Smith, Alexis@Energy" w:date="2018-11-15T09:12:00Z">
          <w:pPr>
            <w:pStyle w:val="ListParagraph"/>
            <w:numPr>
              <w:numId w:val="30"/>
            </w:numPr>
            <w:ind w:hanging="360"/>
            <w:contextualSpacing/>
          </w:pPr>
        </w:pPrChange>
      </w:pPr>
      <w:r w:rsidRPr="004358FA">
        <w:rPr>
          <w:rFonts w:ascii="Calibri" w:hAnsi="Calibri" w:cs="Arial"/>
          <w:sz w:val="20"/>
          <w:szCs w:val="20"/>
        </w:rPr>
        <w:t>Walls Above Grade: Yes or No.</w:t>
      </w:r>
    </w:p>
    <w:p w14:paraId="537DC4D0" w14:textId="77777777" w:rsidR="00126B1A" w:rsidRPr="004358FA" w:rsidRDefault="00126B1A">
      <w:pPr>
        <w:pStyle w:val="ListParagraph"/>
        <w:numPr>
          <w:ilvl w:val="0"/>
          <w:numId w:val="13"/>
        </w:numPr>
        <w:contextualSpacing/>
        <w:rPr>
          <w:rFonts w:ascii="Calibri" w:hAnsi="Calibri" w:cs="Arial"/>
          <w:sz w:val="20"/>
          <w:szCs w:val="20"/>
        </w:rPr>
        <w:pPrChange w:id="1118" w:author="Smith, Alexis@Energy" w:date="2018-11-15T09:12:00Z">
          <w:pPr>
            <w:pStyle w:val="ListParagraph"/>
            <w:numPr>
              <w:numId w:val="30"/>
            </w:numPr>
            <w:ind w:hanging="360"/>
            <w:contextualSpacing/>
          </w:pPr>
        </w:pPrChange>
      </w:pPr>
      <w:r w:rsidRPr="004358FA">
        <w:rPr>
          <w:rFonts w:ascii="Calibri" w:hAnsi="Calibri" w:cs="Arial"/>
          <w:sz w:val="20"/>
          <w:szCs w:val="20"/>
        </w:rPr>
        <w:t xml:space="preserve">Mass Type: Clay Brick, Clay Hollow Unit, CMU Light Weight, CMU Medium Weight, CMU Normal Weight, </w:t>
      </w:r>
      <w:r>
        <w:rPr>
          <w:rFonts w:ascii="Calibri" w:hAnsi="Calibri" w:cs="Arial"/>
          <w:sz w:val="20"/>
          <w:szCs w:val="20"/>
        </w:rPr>
        <w:t>C</w:t>
      </w:r>
      <w:r w:rsidRPr="004358FA">
        <w:rPr>
          <w:rFonts w:ascii="Calibri" w:hAnsi="Calibri" w:cs="Arial"/>
          <w:sz w:val="20"/>
          <w:szCs w:val="20"/>
        </w:rPr>
        <w:t>oncrete, ICF. See JA4 for guidance.</w:t>
      </w:r>
    </w:p>
    <w:p w14:paraId="1AF44CCF" w14:textId="77777777" w:rsidR="00126B1A" w:rsidRPr="004358FA" w:rsidRDefault="00126B1A">
      <w:pPr>
        <w:pStyle w:val="ListParagraph"/>
        <w:numPr>
          <w:ilvl w:val="0"/>
          <w:numId w:val="13"/>
        </w:numPr>
        <w:contextualSpacing/>
        <w:rPr>
          <w:rFonts w:ascii="Calibri" w:hAnsi="Calibri" w:cs="Arial"/>
          <w:sz w:val="20"/>
          <w:szCs w:val="20"/>
        </w:rPr>
        <w:pPrChange w:id="1119" w:author="Smith, Alexis@Energy" w:date="2018-11-15T09:12:00Z">
          <w:pPr>
            <w:pStyle w:val="ListParagraph"/>
            <w:numPr>
              <w:numId w:val="30"/>
            </w:numPr>
            <w:ind w:hanging="360"/>
            <w:contextualSpacing/>
          </w:pPr>
        </w:pPrChange>
      </w:pPr>
      <w:r w:rsidRPr="004358FA">
        <w:rPr>
          <w:rFonts w:ascii="Calibri" w:hAnsi="Calibri" w:cs="Arial"/>
          <w:sz w:val="20"/>
          <w:szCs w:val="20"/>
        </w:rPr>
        <w:t>Mass Thickness: Thickness (in inches) of mass.</w:t>
      </w:r>
    </w:p>
    <w:p w14:paraId="4C3DF18C" w14:textId="77777777" w:rsidR="00CE2E84" w:rsidRPr="00800FC6" w:rsidRDefault="00CE2E84">
      <w:pPr>
        <w:pStyle w:val="ListParagraph"/>
        <w:numPr>
          <w:ilvl w:val="0"/>
          <w:numId w:val="13"/>
        </w:numPr>
        <w:contextualSpacing/>
        <w:rPr>
          <w:ins w:id="1120" w:author="Smith, Alexis@Energy" w:date="2018-11-14T14:42:00Z"/>
          <w:rFonts w:ascii="Calibri" w:hAnsi="Calibri" w:cs="Arial"/>
          <w:sz w:val="18"/>
        </w:rPr>
        <w:pPrChange w:id="1121" w:author="Smith, Alexis@Energy" w:date="2018-11-15T09:12:00Z">
          <w:pPr>
            <w:pStyle w:val="ListParagraph"/>
            <w:numPr>
              <w:numId w:val="30"/>
            </w:numPr>
            <w:ind w:hanging="360"/>
            <w:contextualSpacing/>
          </w:pPr>
        </w:pPrChange>
      </w:pPr>
      <w:ins w:id="1122" w:author="Smith, Alexis@Energy" w:date="2018-11-14T14:42:00Z">
        <w:r w:rsidRPr="00800FC6">
          <w:rPr>
            <w:rFonts w:ascii="Calibri" w:hAnsi="Calibri" w:cs="Arial"/>
            <w:sz w:val="18"/>
          </w:rPr>
          <w:t>Appendix JA4 Reference Table: Table number used to determine the R-value or U-factor (e.g., an ICF wall is 4.3.13).</w:t>
        </w:r>
      </w:ins>
    </w:p>
    <w:p w14:paraId="7F6869C9" w14:textId="77777777" w:rsidR="00CE2E84" w:rsidRPr="00800FC6" w:rsidRDefault="00CE2E84">
      <w:pPr>
        <w:pStyle w:val="ListParagraph"/>
        <w:numPr>
          <w:ilvl w:val="0"/>
          <w:numId w:val="13"/>
        </w:numPr>
        <w:contextualSpacing/>
        <w:rPr>
          <w:ins w:id="1123" w:author="Smith, Alexis@Energy" w:date="2018-11-14T14:42:00Z"/>
          <w:rFonts w:ascii="Calibri" w:hAnsi="Calibri" w:cs="Arial"/>
          <w:sz w:val="18"/>
        </w:rPr>
        <w:pPrChange w:id="1124" w:author="Smith, Alexis@Energy" w:date="2018-11-15T09:12:00Z">
          <w:pPr>
            <w:pStyle w:val="ListParagraph"/>
            <w:numPr>
              <w:numId w:val="30"/>
            </w:numPr>
            <w:ind w:hanging="360"/>
            <w:contextualSpacing/>
          </w:pPr>
        </w:pPrChange>
      </w:pPr>
      <w:ins w:id="1125" w:author="Smith, Alexis@Energy" w:date="2018-11-14T14:42:00Z">
        <w:r w:rsidRPr="00800FC6">
          <w:rPr>
            <w:rFonts w:ascii="Calibri" w:hAnsi="Calibri" w:cs="Arial"/>
            <w:sz w:val="18"/>
          </w:rPr>
          <w:t>Appendix JA4 Reference Cell: Cell number used to determine the R-value or U-factor (e.g., an 8-inch thick ICF wall with 2 inches of EPS (R-15.4) is C1).</w:t>
        </w:r>
      </w:ins>
    </w:p>
    <w:p w14:paraId="63AF53BB" w14:textId="77777777" w:rsidR="00CE2E84" w:rsidRPr="001B091B" w:rsidRDefault="00CE2E84" w:rsidP="00CE2E84">
      <w:pPr>
        <w:pStyle w:val="ListParagraph"/>
        <w:ind w:hanging="450"/>
        <w:contextualSpacing/>
        <w:rPr>
          <w:ins w:id="1126" w:author="Smith, Alexis@Energy" w:date="2018-11-14T14:42:00Z"/>
          <w:rFonts w:ascii="Calibri" w:hAnsi="Calibri" w:cs="Arial"/>
          <w:sz w:val="18"/>
          <w:szCs w:val="18"/>
        </w:rPr>
      </w:pPr>
      <w:ins w:id="1127" w:author="Smith, Alexis@Energy" w:date="2018-11-14T14:42:00Z">
        <w:r>
          <w:rPr>
            <w:rFonts w:ascii="Calibri" w:hAnsi="Calibri" w:cs="Arial"/>
            <w:sz w:val="18"/>
            <w:szCs w:val="18"/>
          </w:rPr>
          <w:t xml:space="preserve">7-8.    </w:t>
        </w:r>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ins>
    </w:p>
    <w:p w14:paraId="582C15C2" w14:textId="77777777" w:rsidR="00CE2E84" w:rsidRPr="00800FC6" w:rsidRDefault="00CE2E84" w:rsidP="00CE2E84">
      <w:pPr>
        <w:pStyle w:val="ListParagraph"/>
        <w:ind w:hanging="540"/>
        <w:contextualSpacing/>
        <w:rPr>
          <w:ins w:id="1128" w:author="Smith, Alexis@Energy" w:date="2018-11-14T14:42:00Z"/>
          <w:rFonts w:ascii="Calibri" w:hAnsi="Calibri" w:cs="Arial"/>
          <w:sz w:val="18"/>
          <w:szCs w:val="18"/>
        </w:rPr>
      </w:pPr>
      <w:ins w:id="1129" w:author="Smith, Alexis@Energy" w:date="2018-11-14T14:42:00Z">
        <w:r>
          <w:rPr>
            <w:rFonts w:ascii="Calibri" w:hAnsi="Calibri" w:cs="Arial"/>
            <w:sz w:val="18"/>
            <w:szCs w:val="18"/>
          </w:rPr>
          <w:lastRenderedPageBreak/>
          <w:t>9-10.</w:t>
        </w:r>
        <w:r w:rsidRPr="001B091B">
          <w:t xml:space="preserve"> </w:t>
        </w:r>
        <w:r>
          <w:t xml:space="preserve">  </w:t>
        </w:r>
        <w:r w:rsidRPr="001B091B">
          <w:rPr>
            <w:rFonts w:ascii="Calibri" w:hAnsi="Calibri" w:cs="Arial"/>
            <w:sz w:val="18"/>
            <w:szCs w:val="18"/>
          </w:rPr>
          <w:t>Proposed Interior Insulation R-value or U-factor: Enter the R-value or U-facto) of proposed insulation on the inside surface of the mass wall. See JA4 for guidance. Use the same descriptor (R-value or U-factor) throughout Table D.</w:t>
        </w:r>
      </w:ins>
    </w:p>
    <w:p w14:paraId="2E4B91BD" w14:textId="77777777" w:rsidR="00CE2E84" w:rsidRPr="003500A8" w:rsidRDefault="00CE2E84" w:rsidP="00CE2E84">
      <w:pPr>
        <w:pStyle w:val="ListParagraph"/>
        <w:ind w:left="360"/>
        <w:contextualSpacing/>
        <w:rPr>
          <w:ins w:id="1130" w:author="Smith, Alexis@Energy" w:date="2018-11-14T14:42:00Z"/>
          <w:rFonts w:ascii="Calibri" w:hAnsi="Calibri" w:cs="Arial"/>
          <w:sz w:val="18"/>
          <w:szCs w:val="18"/>
        </w:rPr>
      </w:pPr>
      <w:ins w:id="1131" w:author="Smith, Alexis@Energy" w:date="2018-11-14T14:42:00Z">
        <w:r>
          <w:rPr>
            <w:rFonts w:ascii="Calibri" w:hAnsi="Calibri" w:cs="Arial"/>
            <w:sz w:val="18"/>
            <w:szCs w:val="18"/>
          </w:rPr>
          <w:t xml:space="preserve">11.    </w:t>
        </w:r>
        <w:r w:rsidRPr="003500A8">
          <w:rPr>
            <w:rFonts w:ascii="Calibri" w:hAnsi="Calibri" w:cs="Arial"/>
            <w:sz w:val="18"/>
            <w:szCs w:val="18"/>
          </w:rPr>
          <w:t>Appendix JA4 Table: Table number used to determine the R-value or U-factor (e.g., an ICF wall is 4.3.13).</w:t>
        </w:r>
      </w:ins>
    </w:p>
    <w:p w14:paraId="2422C678" w14:textId="77777777" w:rsidR="00CE2E84" w:rsidRDefault="00CE2E84">
      <w:pPr>
        <w:pStyle w:val="ListParagraph"/>
        <w:numPr>
          <w:ilvl w:val="0"/>
          <w:numId w:val="28"/>
        </w:numPr>
        <w:contextualSpacing/>
        <w:rPr>
          <w:ins w:id="1132" w:author="Smith, Alexis@Energy" w:date="2018-11-14T14:42:00Z"/>
          <w:rFonts w:ascii="Calibri" w:hAnsi="Calibri" w:cs="Arial"/>
          <w:sz w:val="18"/>
          <w:szCs w:val="18"/>
        </w:rPr>
        <w:pPrChange w:id="1133" w:author="Smith, Alexis@Energy" w:date="2018-11-15T09:12:00Z">
          <w:pPr>
            <w:pStyle w:val="ListParagraph"/>
            <w:numPr>
              <w:numId w:val="37"/>
            </w:numPr>
            <w:tabs>
              <w:tab w:val="num" w:pos="360"/>
              <w:tab w:val="num" w:pos="720"/>
            </w:tabs>
            <w:ind w:hanging="720"/>
            <w:contextualSpacing/>
          </w:pPr>
        </w:pPrChange>
      </w:pPr>
      <w:ins w:id="1134" w:author="Smith, Alexis@Energy" w:date="2018-11-14T14:42:00Z">
        <w:r w:rsidRPr="0037735E">
          <w:rPr>
            <w:rFonts w:ascii="Calibri" w:hAnsi="Calibri" w:cs="Arial"/>
            <w:sz w:val="18"/>
            <w:szCs w:val="18"/>
          </w:rPr>
          <w:t>Appendix JA4 Cell: Cell number used to determine the R-value or U-factor (e.g., an 8-inch thick ICF wall with 2 inches of EPS (R-15.4) is A6).</w:t>
        </w:r>
      </w:ins>
    </w:p>
    <w:p w14:paraId="6524B605" w14:textId="77777777" w:rsidR="00CE2E84" w:rsidRDefault="00CE2E84" w:rsidP="00CE2E84">
      <w:pPr>
        <w:pStyle w:val="ListParagraph"/>
        <w:ind w:hanging="630"/>
        <w:contextualSpacing/>
        <w:rPr>
          <w:ins w:id="1135" w:author="Smith, Alexis@Energy" w:date="2018-11-14T14:42:00Z"/>
          <w:rFonts w:ascii="Calibri" w:hAnsi="Calibri" w:cs="Arial"/>
          <w:sz w:val="18"/>
          <w:szCs w:val="18"/>
        </w:rPr>
      </w:pPr>
      <w:ins w:id="1136" w:author="Smith, Alexis@Energy" w:date="2018-11-14T14:42:00Z">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for exterior insulation will be completed based on the Table 150.1-A requirements for the wall type.</w:t>
        </w:r>
      </w:ins>
    </w:p>
    <w:p w14:paraId="4C67C225" w14:textId="77777777" w:rsidR="00CE2E84" w:rsidRPr="00771690" w:rsidRDefault="00CE2E84" w:rsidP="00CE2E84">
      <w:pPr>
        <w:pStyle w:val="ListParagraph"/>
        <w:ind w:hanging="630"/>
        <w:contextualSpacing/>
        <w:rPr>
          <w:ins w:id="1137" w:author="Smith, Alexis@Energy" w:date="2018-11-14T14:42:00Z"/>
          <w:rFonts w:ascii="Calibri" w:hAnsi="Calibri" w:cs="Arial"/>
          <w:sz w:val="18"/>
          <w:szCs w:val="18"/>
        </w:rPr>
      </w:pPr>
      <w:ins w:id="1138" w:author="Smith, Alexis@Energy" w:date="2018-11-14T14:42:00Z">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completed based on the Table 150.1-A requirements for the wall type. </w:t>
        </w:r>
      </w:ins>
    </w:p>
    <w:p w14:paraId="29337499" w14:textId="06FA02D3" w:rsidR="00126B1A" w:rsidRPr="004358FA" w:rsidDel="00CE2E84" w:rsidRDefault="00126B1A">
      <w:pPr>
        <w:pStyle w:val="ListParagraph"/>
        <w:numPr>
          <w:ilvl w:val="0"/>
          <w:numId w:val="13"/>
        </w:numPr>
        <w:contextualSpacing/>
        <w:rPr>
          <w:del w:id="1139" w:author="Smith, Alexis@Energy" w:date="2018-11-14T14:42:00Z"/>
          <w:rFonts w:ascii="Calibri" w:hAnsi="Calibri" w:cs="Arial"/>
          <w:sz w:val="20"/>
          <w:szCs w:val="20"/>
        </w:rPr>
        <w:pPrChange w:id="1140" w:author="Smith, Alexis@Energy" w:date="2018-11-15T09:12:00Z">
          <w:pPr>
            <w:pStyle w:val="ListParagraph"/>
            <w:numPr>
              <w:numId w:val="30"/>
            </w:numPr>
            <w:ind w:hanging="360"/>
            <w:contextualSpacing/>
          </w:pPr>
        </w:pPrChange>
      </w:pPr>
      <w:del w:id="1141" w:author="Smith, Alexis@Energy" w:date="2018-11-14T14:42:00Z">
        <w:r w:rsidDel="00CE2E84">
          <w:rPr>
            <w:rFonts w:ascii="Calibri" w:hAnsi="Calibri" w:cs="Arial"/>
            <w:sz w:val="20"/>
            <w:szCs w:val="20"/>
          </w:rPr>
          <w:delText xml:space="preserve">Interior </w:delText>
        </w:r>
        <w:r w:rsidRPr="004358FA" w:rsidDel="00CE2E84">
          <w:rPr>
            <w:rFonts w:ascii="Calibri" w:hAnsi="Calibri" w:cs="Arial"/>
            <w:sz w:val="20"/>
            <w:szCs w:val="20"/>
          </w:rPr>
          <w:delText xml:space="preserve">Furring Strips Thickness: If furring strips are required to meet the required wall R-value or U-factor shown in </w:delText>
        </w:r>
        <w:r w:rsidDel="00CE2E84">
          <w:rPr>
            <w:rFonts w:ascii="Calibri" w:hAnsi="Calibri" w:cs="Arial"/>
            <w:sz w:val="20"/>
            <w:szCs w:val="20"/>
          </w:rPr>
          <w:delText>C</w:delText>
        </w:r>
        <w:r w:rsidRPr="004358FA" w:rsidDel="00CE2E84">
          <w:rPr>
            <w:rFonts w:ascii="Calibri" w:hAnsi="Calibri" w:cs="Arial"/>
            <w:sz w:val="20"/>
            <w:szCs w:val="20"/>
          </w:rPr>
          <w:delText>olumns 10 and 11, indicate the thickness of the furring strip (in inches). See Table 4.3.14 of Joint Appendix 4.</w:delText>
        </w:r>
      </w:del>
    </w:p>
    <w:p w14:paraId="1480631A" w14:textId="1DB4A663" w:rsidR="00126B1A" w:rsidDel="00CE2E84" w:rsidRDefault="00126B1A">
      <w:pPr>
        <w:pStyle w:val="ListParagraph"/>
        <w:numPr>
          <w:ilvl w:val="0"/>
          <w:numId w:val="13"/>
        </w:numPr>
        <w:contextualSpacing/>
        <w:rPr>
          <w:del w:id="1142" w:author="Smith, Alexis@Energy" w:date="2018-11-14T14:42:00Z"/>
          <w:rFonts w:ascii="Calibri" w:hAnsi="Calibri" w:cs="Arial"/>
          <w:sz w:val="20"/>
          <w:szCs w:val="20"/>
        </w:rPr>
        <w:pPrChange w:id="1143" w:author="Smith, Alexis@Energy" w:date="2018-11-15T09:12:00Z">
          <w:pPr>
            <w:pStyle w:val="ListParagraph"/>
            <w:numPr>
              <w:numId w:val="30"/>
            </w:numPr>
            <w:ind w:hanging="360"/>
            <w:contextualSpacing/>
          </w:pPr>
        </w:pPrChange>
      </w:pPr>
      <w:del w:id="1144" w:author="Smith, Alexis@Energy" w:date="2018-11-14T14:42:00Z">
        <w:r w:rsidDel="00CE2E84">
          <w:rPr>
            <w:rFonts w:ascii="Calibri" w:hAnsi="Calibri" w:cs="Arial"/>
            <w:sz w:val="20"/>
            <w:szCs w:val="20"/>
          </w:rPr>
          <w:delText xml:space="preserve">Exterior Furring Strip Thickness: </w:delText>
        </w:r>
        <w:r w:rsidRPr="004358FA" w:rsidDel="00CE2E84">
          <w:rPr>
            <w:rFonts w:ascii="Calibri" w:hAnsi="Calibri" w:cs="Arial"/>
            <w:sz w:val="20"/>
            <w:szCs w:val="20"/>
          </w:rPr>
          <w:delText xml:space="preserve">If furring strips are required to meet the required wall R-value or U-factor shown in </w:delText>
        </w:r>
        <w:r w:rsidDel="00CE2E84">
          <w:rPr>
            <w:rFonts w:ascii="Calibri" w:hAnsi="Calibri" w:cs="Arial"/>
            <w:sz w:val="20"/>
            <w:szCs w:val="20"/>
          </w:rPr>
          <w:delText>C</w:delText>
        </w:r>
        <w:r w:rsidRPr="004358FA" w:rsidDel="00CE2E84">
          <w:rPr>
            <w:rFonts w:ascii="Calibri" w:hAnsi="Calibri" w:cs="Arial"/>
            <w:sz w:val="20"/>
            <w:szCs w:val="20"/>
          </w:rPr>
          <w:delText>olumns 10 and 11, indicate the thickness of the furring strip (in inches). See Table 4.3.14 of Joint Appendix 4.</w:delText>
        </w:r>
      </w:del>
    </w:p>
    <w:p w14:paraId="360CCB6D" w14:textId="6595C1DF" w:rsidR="00126B1A" w:rsidRPr="004358FA" w:rsidDel="00CE2E84" w:rsidRDefault="00126B1A">
      <w:pPr>
        <w:pStyle w:val="ListParagraph"/>
        <w:numPr>
          <w:ilvl w:val="0"/>
          <w:numId w:val="13"/>
        </w:numPr>
        <w:contextualSpacing/>
        <w:rPr>
          <w:del w:id="1145" w:author="Smith, Alexis@Energy" w:date="2018-11-14T14:42:00Z"/>
          <w:rFonts w:ascii="Calibri" w:hAnsi="Calibri" w:cs="Arial"/>
          <w:sz w:val="20"/>
          <w:szCs w:val="20"/>
        </w:rPr>
        <w:pPrChange w:id="1146" w:author="Smith, Alexis@Energy" w:date="2018-11-15T09:12:00Z">
          <w:pPr>
            <w:pStyle w:val="ListParagraph"/>
            <w:numPr>
              <w:numId w:val="30"/>
            </w:numPr>
            <w:ind w:hanging="360"/>
            <w:contextualSpacing/>
          </w:pPr>
        </w:pPrChange>
      </w:pPr>
      <w:del w:id="1147" w:author="Smith, Alexis@Energy" w:date="2018-11-14T14:42:00Z">
        <w:r w:rsidRPr="004358FA" w:rsidDel="00CE2E84">
          <w:rPr>
            <w:rFonts w:ascii="Calibri" w:hAnsi="Calibri" w:cs="Arial"/>
            <w:sz w:val="20"/>
            <w:szCs w:val="20"/>
          </w:rPr>
          <w:delText xml:space="preserve">Proposed Interior Insulation R-value or U-factor: Enter either the R-value or U-factor of proposed insulation on the inside surface of the mass wall. See </w:delText>
        </w:r>
        <w:r w:rsidDel="00CE2E84">
          <w:rPr>
            <w:rFonts w:ascii="Calibri" w:hAnsi="Calibri" w:cs="Arial"/>
            <w:sz w:val="20"/>
            <w:szCs w:val="20"/>
          </w:rPr>
          <w:delText>C</w:delText>
        </w:r>
        <w:r w:rsidRPr="004358FA" w:rsidDel="00CE2E84">
          <w:rPr>
            <w:rFonts w:ascii="Calibri" w:hAnsi="Calibri" w:cs="Arial"/>
            <w:sz w:val="20"/>
            <w:szCs w:val="20"/>
          </w:rPr>
          <w:delText>olumn 10 for the required interior insulation value for the wall type selected. See JA4 for guidance. Use the same descriptor (R-value or U-factor) throughout Table D.</w:delText>
        </w:r>
      </w:del>
    </w:p>
    <w:p w14:paraId="23E4F721" w14:textId="7D8DAFD3" w:rsidR="00126B1A" w:rsidRPr="004358FA" w:rsidDel="00CE2E84" w:rsidRDefault="00126B1A">
      <w:pPr>
        <w:pStyle w:val="ListParagraph"/>
        <w:numPr>
          <w:ilvl w:val="0"/>
          <w:numId w:val="13"/>
        </w:numPr>
        <w:contextualSpacing/>
        <w:rPr>
          <w:del w:id="1148" w:author="Smith, Alexis@Energy" w:date="2018-11-14T14:42:00Z"/>
          <w:rFonts w:ascii="Calibri" w:hAnsi="Calibri" w:cs="Arial"/>
          <w:sz w:val="20"/>
          <w:szCs w:val="20"/>
        </w:rPr>
        <w:pPrChange w:id="1149" w:author="Smith, Alexis@Energy" w:date="2018-11-15T09:12:00Z">
          <w:pPr>
            <w:pStyle w:val="ListParagraph"/>
            <w:numPr>
              <w:numId w:val="30"/>
            </w:numPr>
            <w:ind w:hanging="360"/>
            <w:contextualSpacing/>
          </w:pPr>
        </w:pPrChange>
      </w:pPr>
      <w:del w:id="1150" w:author="Smith, Alexis@Energy" w:date="2018-11-14T14:42:00Z">
        <w:r w:rsidRPr="004358FA" w:rsidDel="00CE2E84">
          <w:rPr>
            <w:rFonts w:ascii="Calibri" w:hAnsi="Calibri" w:cs="Arial"/>
            <w:sz w:val="20"/>
            <w:szCs w:val="20"/>
          </w:rPr>
          <w:delText xml:space="preserve">Proposed Exterior Insulation R-value or U-factor: Enter either the R-value or U-factor of proposed insulation on the outside surface of the mass wall. See </w:delText>
        </w:r>
        <w:r w:rsidDel="00CE2E84">
          <w:rPr>
            <w:rFonts w:ascii="Calibri" w:hAnsi="Calibri" w:cs="Arial"/>
            <w:sz w:val="20"/>
            <w:szCs w:val="20"/>
          </w:rPr>
          <w:delText>C</w:delText>
        </w:r>
        <w:r w:rsidRPr="004358FA" w:rsidDel="00CE2E84">
          <w:rPr>
            <w:rFonts w:ascii="Calibri" w:hAnsi="Calibri" w:cs="Arial"/>
            <w:sz w:val="20"/>
            <w:szCs w:val="20"/>
          </w:rPr>
          <w:delText xml:space="preserve">olumn 11 for the required exterior insulation value for the wall type selected. See JA4 for guidance. </w:delText>
        </w:r>
      </w:del>
    </w:p>
    <w:p w14:paraId="21E9815C" w14:textId="57F25F9E" w:rsidR="00126B1A" w:rsidRPr="004358FA" w:rsidDel="00CE2E84" w:rsidRDefault="00126B1A">
      <w:pPr>
        <w:pStyle w:val="ListParagraph"/>
        <w:numPr>
          <w:ilvl w:val="0"/>
          <w:numId w:val="13"/>
        </w:numPr>
        <w:contextualSpacing/>
        <w:rPr>
          <w:del w:id="1151" w:author="Smith, Alexis@Energy" w:date="2018-11-14T14:42:00Z"/>
          <w:rFonts w:ascii="Calibri" w:hAnsi="Calibri" w:cs="Arial"/>
          <w:sz w:val="20"/>
          <w:szCs w:val="20"/>
        </w:rPr>
        <w:pPrChange w:id="1152" w:author="Smith, Alexis@Energy" w:date="2018-11-15T09:12:00Z">
          <w:pPr>
            <w:pStyle w:val="ListParagraph"/>
            <w:numPr>
              <w:numId w:val="30"/>
            </w:numPr>
            <w:ind w:hanging="360"/>
            <w:contextualSpacing/>
          </w:pPr>
        </w:pPrChange>
      </w:pPr>
      <w:del w:id="1153" w:author="Smith, Alexis@Energy" w:date="2018-11-14T14:42:00Z">
        <w:r w:rsidRPr="004358FA" w:rsidDel="00CE2E84">
          <w:rPr>
            <w:rFonts w:ascii="Calibri" w:hAnsi="Calibri" w:cs="Arial"/>
            <w:sz w:val="20"/>
            <w:szCs w:val="20"/>
          </w:rPr>
          <w:delText>Appendix JA4 Table: Table number used to determine the R-value or U-factor (e.g., an ICF wall is 4.3.13).</w:delText>
        </w:r>
      </w:del>
    </w:p>
    <w:p w14:paraId="16146E22" w14:textId="3A770295" w:rsidR="00126B1A" w:rsidRPr="00312F28" w:rsidDel="00CE2E84" w:rsidRDefault="00126B1A" w:rsidP="00312F28">
      <w:pPr>
        <w:ind w:left="360" w:firstLine="360"/>
        <w:contextualSpacing/>
        <w:rPr>
          <w:del w:id="1154" w:author="Smith, Alexis@Energy" w:date="2018-11-14T14:42:00Z"/>
          <w:rFonts w:ascii="Calibri" w:hAnsi="Calibri" w:cs="Arial"/>
          <w:sz w:val="20"/>
          <w:szCs w:val="20"/>
        </w:rPr>
      </w:pPr>
      <w:del w:id="1155" w:author="Smith, Alexis@Energy" w:date="2018-11-14T14:42:00Z">
        <w:r w:rsidRPr="00312F28" w:rsidDel="00CE2E84">
          <w:rPr>
            <w:rFonts w:ascii="Calibri" w:hAnsi="Calibri" w:cs="Arial"/>
            <w:sz w:val="20"/>
            <w:szCs w:val="20"/>
          </w:rPr>
          <w:delText>Appendix JA4 Cell: Cell number used to determine the R-value or U-factor (e.g., an 8-inch thick ICF wall with 2 inches of EPS (R-15.4) is A6).</w:delText>
        </w:r>
      </w:del>
    </w:p>
    <w:p w14:paraId="28D1BB4F" w14:textId="68632055" w:rsidR="00126B1A" w:rsidRPr="004358FA" w:rsidDel="00CE2E84" w:rsidRDefault="00126B1A">
      <w:pPr>
        <w:pStyle w:val="ListParagraph"/>
        <w:numPr>
          <w:ilvl w:val="0"/>
          <w:numId w:val="13"/>
        </w:numPr>
        <w:contextualSpacing/>
        <w:rPr>
          <w:del w:id="1156" w:author="Smith, Alexis@Energy" w:date="2018-11-14T14:42:00Z"/>
          <w:rFonts w:ascii="Calibri" w:hAnsi="Calibri" w:cs="Arial"/>
          <w:sz w:val="20"/>
          <w:szCs w:val="20"/>
        </w:rPr>
        <w:pPrChange w:id="1157" w:author="Smith, Alexis@Energy" w:date="2018-11-15T09:12:00Z">
          <w:pPr>
            <w:pStyle w:val="ListParagraph"/>
            <w:numPr>
              <w:numId w:val="30"/>
            </w:numPr>
            <w:ind w:hanging="360"/>
            <w:contextualSpacing/>
          </w:pPr>
        </w:pPrChange>
      </w:pPr>
      <w:del w:id="1158" w:author="Smith, Alexis@Energy" w:date="2018-11-14T14:42:00Z">
        <w:r w:rsidRPr="004358FA" w:rsidDel="00CE2E84">
          <w:rPr>
            <w:rFonts w:ascii="Calibri" w:hAnsi="Calibri" w:cs="Arial"/>
            <w:sz w:val="20"/>
            <w:szCs w:val="20"/>
          </w:rPr>
          <w:delText xml:space="preserve">Required Interior Insulation R-value or U-factor: The required R-value or U-factor (whichever descriptor was selected in </w:delText>
        </w:r>
        <w:r w:rsidDel="00CE2E84">
          <w:rPr>
            <w:rFonts w:ascii="Calibri" w:hAnsi="Calibri" w:cs="Arial"/>
            <w:sz w:val="20"/>
            <w:szCs w:val="20"/>
          </w:rPr>
          <w:delText>C</w:delText>
        </w:r>
        <w:r w:rsidRPr="004358FA" w:rsidDel="00CE2E84">
          <w:rPr>
            <w:rFonts w:ascii="Calibri" w:hAnsi="Calibri" w:cs="Arial"/>
            <w:sz w:val="20"/>
            <w:szCs w:val="20"/>
          </w:rPr>
          <w:delText xml:space="preserve">olumn 6) for interior insulation will be completed based on the Table 150.1-A requirements for the wall type. </w:delText>
        </w:r>
      </w:del>
    </w:p>
    <w:p w14:paraId="110B9EF1" w14:textId="49152BCB" w:rsidR="00126B1A" w:rsidRPr="004358FA" w:rsidDel="00CE2E84" w:rsidRDefault="00126B1A">
      <w:pPr>
        <w:pStyle w:val="ListParagraph"/>
        <w:numPr>
          <w:ilvl w:val="0"/>
          <w:numId w:val="13"/>
        </w:numPr>
        <w:contextualSpacing/>
        <w:rPr>
          <w:del w:id="1159" w:author="Smith, Alexis@Energy" w:date="2018-11-14T14:42:00Z"/>
          <w:rFonts w:ascii="Calibri" w:hAnsi="Calibri" w:cs="Arial"/>
          <w:sz w:val="20"/>
          <w:szCs w:val="20"/>
        </w:rPr>
        <w:pPrChange w:id="1160" w:author="Smith, Alexis@Energy" w:date="2018-11-15T09:12:00Z">
          <w:pPr>
            <w:pStyle w:val="ListParagraph"/>
            <w:numPr>
              <w:numId w:val="30"/>
            </w:numPr>
            <w:ind w:hanging="360"/>
            <w:contextualSpacing/>
          </w:pPr>
        </w:pPrChange>
      </w:pPr>
      <w:del w:id="1161" w:author="Smith, Alexis@Energy" w:date="2018-11-14T14:42:00Z">
        <w:r w:rsidRPr="004358FA" w:rsidDel="00CE2E84">
          <w:rPr>
            <w:rFonts w:ascii="Calibri" w:hAnsi="Calibri" w:cs="Arial"/>
            <w:sz w:val="20"/>
            <w:szCs w:val="20"/>
          </w:rPr>
          <w:delText xml:space="preserve">Required Exterior Insulation R-value or U-factor: The required R-value or U-factor (whichever descriptor was selected in </w:delText>
        </w:r>
        <w:r w:rsidDel="00CE2E84">
          <w:rPr>
            <w:rFonts w:ascii="Calibri" w:hAnsi="Calibri" w:cs="Arial"/>
            <w:sz w:val="20"/>
            <w:szCs w:val="20"/>
          </w:rPr>
          <w:delText>C</w:delText>
        </w:r>
        <w:r w:rsidRPr="004358FA" w:rsidDel="00CE2E84">
          <w:rPr>
            <w:rFonts w:ascii="Calibri" w:hAnsi="Calibri" w:cs="Arial"/>
            <w:sz w:val="20"/>
            <w:szCs w:val="20"/>
          </w:rPr>
          <w:delText xml:space="preserve">olumn 7) for exterior insulation will be completed based on the Table 150.1-A requirements for the wall type. </w:delText>
        </w:r>
      </w:del>
    </w:p>
    <w:p w14:paraId="2A4FDEDF" w14:textId="77777777" w:rsidR="009F6CB9" w:rsidRDefault="009F6CB9" w:rsidP="009714D3">
      <w:pPr>
        <w:keepNext/>
        <w:rPr>
          <w:rFonts w:ascii="Calibri" w:hAnsi="Calibri" w:cs="Arial"/>
          <w:b/>
          <w:sz w:val="20"/>
          <w:szCs w:val="20"/>
        </w:rPr>
      </w:pPr>
    </w:p>
    <w:p w14:paraId="4886A3E8" w14:textId="141C2AFA" w:rsidR="009714D3" w:rsidRPr="00FD271A" w:rsidRDefault="009F6CB9" w:rsidP="009714D3">
      <w:pPr>
        <w:keepNext/>
        <w:rPr>
          <w:rFonts w:ascii="Calibri" w:hAnsi="Calibri" w:cs="Arial"/>
          <w:b/>
          <w:sz w:val="20"/>
          <w:szCs w:val="20"/>
        </w:rPr>
      </w:pPr>
      <w:r>
        <w:rPr>
          <w:rFonts w:ascii="Calibri" w:hAnsi="Calibri" w:cs="Arial"/>
          <w:b/>
          <w:sz w:val="20"/>
          <w:szCs w:val="20"/>
        </w:rPr>
        <w:t>E</w:t>
      </w:r>
      <w:r w:rsidR="009867E0" w:rsidRPr="00FD271A">
        <w:rPr>
          <w:rFonts w:ascii="Calibri" w:hAnsi="Calibri" w:cs="Arial"/>
          <w:b/>
          <w:sz w:val="20"/>
          <w:szCs w:val="20"/>
        </w:rPr>
        <w:t xml:space="preserve">. </w:t>
      </w:r>
      <w:r w:rsidR="00D155B5" w:rsidRPr="00FD271A">
        <w:rPr>
          <w:rFonts w:ascii="Calibri" w:hAnsi="Calibri" w:cs="Arial"/>
          <w:b/>
          <w:sz w:val="20"/>
          <w:szCs w:val="20"/>
        </w:rPr>
        <w:t>Roof Replacement</w:t>
      </w:r>
      <w:r w:rsidR="009867E0" w:rsidRPr="00FD271A">
        <w:rPr>
          <w:rFonts w:ascii="Calibri" w:hAnsi="Calibri" w:cs="Arial"/>
          <w:b/>
          <w:sz w:val="20"/>
          <w:szCs w:val="20"/>
        </w:rPr>
        <w:t xml:space="preserve"> </w:t>
      </w:r>
      <w:r w:rsidR="009867E0" w:rsidRPr="00FD271A">
        <w:rPr>
          <w:rFonts w:ascii="Calibri" w:hAnsi="Calibri" w:cs="Arial"/>
          <w:sz w:val="20"/>
          <w:szCs w:val="20"/>
        </w:rPr>
        <w:t>(Section 150.2(b)1H)</w:t>
      </w:r>
    </w:p>
    <w:p w14:paraId="4886A3E9" w14:textId="09699D32" w:rsidR="009714D3" w:rsidRPr="00FD271A" w:rsidRDefault="00C60986" w:rsidP="009714D3">
      <w:pPr>
        <w:keepNext/>
        <w:rPr>
          <w:rFonts w:ascii="Calibri" w:hAnsi="Calibri" w:cs="Arial"/>
          <w:sz w:val="20"/>
          <w:szCs w:val="20"/>
        </w:rPr>
      </w:pPr>
      <w:r w:rsidRPr="00FD271A">
        <w:rPr>
          <w:rFonts w:ascii="Calibri" w:hAnsi="Calibri" w:cs="Arial"/>
          <w:sz w:val="20"/>
          <w:szCs w:val="20"/>
        </w:rPr>
        <w:t xml:space="preserve">When 50% or more of the roof is being replaced the roofing requirements are triggered. Any areas of roof covered by building integrated photovoltaic panels and solar thermal panels </w:t>
      </w:r>
      <w:r w:rsidR="002468B8">
        <w:rPr>
          <w:rFonts w:ascii="Calibri" w:hAnsi="Calibri" w:cs="Arial"/>
          <w:sz w:val="20"/>
          <w:szCs w:val="20"/>
        </w:rPr>
        <w:t xml:space="preserve">are exempt; however, </w:t>
      </w:r>
      <w:r w:rsidRPr="00FD271A">
        <w:rPr>
          <w:rFonts w:ascii="Calibri" w:hAnsi="Calibri" w:cs="Arial"/>
          <w:sz w:val="20"/>
          <w:szCs w:val="20"/>
        </w:rPr>
        <w:t xml:space="preserve">the area of roof not covered by photovoltaic panels would still need to meet any applicable cool roof requirements. Additionally, there are many alternatives/exceptions when a cool roof is required. </w:t>
      </w:r>
    </w:p>
    <w:p w14:paraId="4886A3EB" w14:textId="56998609" w:rsidR="00C60986" w:rsidRPr="00FD271A" w:rsidRDefault="00C60986" w:rsidP="00C60986">
      <w:pPr>
        <w:rPr>
          <w:rFonts w:ascii="Calibri" w:hAnsi="Calibri" w:cs="Arial"/>
          <w:sz w:val="20"/>
          <w:szCs w:val="20"/>
        </w:rPr>
      </w:pPr>
      <w:r w:rsidRPr="00FD271A">
        <w:rPr>
          <w:rFonts w:ascii="Calibri" w:hAnsi="Calibri" w:cs="Arial"/>
          <w:sz w:val="20"/>
          <w:szCs w:val="20"/>
        </w:rPr>
        <w:t xml:space="preserve">When the roof is steep slope (pitch greater than 2:12) the roof requirements include a cool roof in climate zones 10-15. The minimum requirement is 0.20 </w:t>
      </w:r>
      <w:r w:rsidR="002468B8">
        <w:rPr>
          <w:rFonts w:ascii="Calibri" w:hAnsi="Calibri" w:cs="Arial"/>
          <w:sz w:val="20"/>
          <w:szCs w:val="20"/>
        </w:rPr>
        <w:t>A</w:t>
      </w:r>
      <w:r w:rsidRPr="00FD271A">
        <w:rPr>
          <w:rFonts w:ascii="Calibri" w:hAnsi="Calibri" w:cs="Arial"/>
          <w:sz w:val="20"/>
          <w:szCs w:val="20"/>
        </w:rPr>
        <w:t xml:space="preserve">ged </w:t>
      </w:r>
      <w:r w:rsidR="002468B8">
        <w:rPr>
          <w:rFonts w:ascii="Calibri" w:hAnsi="Calibri" w:cs="Arial"/>
          <w:sz w:val="20"/>
          <w:szCs w:val="20"/>
        </w:rPr>
        <w:t>S</w:t>
      </w:r>
      <w:r w:rsidRPr="00FD271A">
        <w:rPr>
          <w:rFonts w:ascii="Calibri" w:hAnsi="Calibri" w:cs="Arial"/>
          <w:sz w:val="20"/>
          <w:szCs w:val="20"/>
        </w:rPr>
        <w:t xml:space="preserve">olar </w:t>
      </w:r>
      <w:r w:rsidR="002468B8">
        <w:rPr>
          <w:rFonts w:ascii="Calibri" w:hAnsi="Calibri" w:cs="Arial"/>
          <w:sz w:val="20"/>
          <w:szCs w:val="20"/>
        </w:rPr>
        <w:t>R</w:t>
      </w:r>
      <w:r w:rsidRPr="00FD271A">
        <w:rPr>
          <w:rFonts w:ascii="Calibri" w:hAnsi="Calibri" w:cs="Arial"/>
          <w:sz w:val="20"/>
          <w:szCs w:val="20"/>
        </w:rPr>
        <w:t xml:space="preserve">eflectance, 0.75 </w:t>
      </w:r>
      <w:r w:rsidR="002468B8">
        <w:rPr>
          <w:rFonts w:ascii="Calibri" w:hAnsi="Calibri" w:cs="Arial"/>
          <w:sz w:val="20"/>
          <w:szCs w:val="20"/>
        </w:rPr>
        <w:t>T</w:t>
      </w:r>
      <w:r w:rsidRPr="00FD271A">
        <w:rPr>
          <w:rFonts w:ascii="Calibri" w:hAnsi="Calibri" w:cs="Arial"/>
          <w:sz w:val="20"/>
          <w:szCs w:val="20"/>
        </w:rPr>
        <w:t xml:space="preserve">hermal </w:t>
      </w:r>
      <w:r w:rsidR="002468B8">
        <w:rPr>
          <w:rFonts w:ascii="Calibri" w:hAnsi="Calibri" w:cs="Arial"/>
          <w:sz w:val="20"/>
          <w:szCs w:val="20"/>
        </w:rPr>
        <w:t>E</w:t>
      </w:r>
      <w:r w:rsidRPr="00FD271A">
        <w:rPr>
          <w:rFonts w:ascii="Calibri" w:hAnsi="Calibri" w:cs="Arial"/>
          <w:sz w:val="20"/>
          <w:szCs w:val="20"/>
        </w:rPr>
        <w:t xml:space="preserve">mittance, or a minimum SRI of 16. </w:t>
      </w:r>
    </w:p>
    <w:p w14:paraId="4886A3ED" w14:textId="77777777" w:rsidR="00D71F54" w:rsidRPr="00FD271A" w:rsidRDefault="00D71F54">
      <w:pPr>
        <w:pStyle w:val="ListParagraph"/>
        <w:numPr>
          <w:ilvl w:val="0"/>
          <w:numId w:val="18"/>
        </w:numPr>
        <w:contextualSpacing/>
        <w:rPr>
          <w:rFonts w:ascii="Calibri" w:hAnsi="Calibri" w:cs="Arial"/>
          <w:sz w:val="20"/>
          <w:szCs w:val="20"/>
        </w:rPr>
        <w:pPrChange w:id="1162"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Tag/ID: A label, if any, from the plans, for example R-1.</w:t>
      </w:r>
    </w:p>
    <w:p w14:paraId="4886A3EE" w14:textId="77777777" w:rsidR="006624EC" w:rsidRPr="00FD271A" w:rsidRDefault="006624EC">
      <w:pPr>
        <w:pStyle w:val="ListParagraph"/>
        <w:numPr>
          <w:ilvl w:val="0"/>
          <w:numId w:val="18"/>
        </w:numPr>
        <w:contextualSpacing/>
        <w:rPr>
          <w:rFonts w:ascii="Calibri" w:hAnsi="Calibri" w:cs="Arial"/>
          <w:sz w:val="20"/>
          <w:szCs w:val="20"/>
        </w:rPr>
        <w:pPrChange w:id="1163"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Method of Compliance: </w:t>
      </w:r>
      <w:r w:rsidR="00D71F54" w:rsidRPr="00FD271A">
        <w:rPr>
          <w:rFonts w:ascii="Calibri" w:hAnsi="Calibri" w:cs="Arial"/>
          <w:sz w:val="20"/>
          <w:szCs w:val="20"/>
        </w:rPr>
        <w:t xml:space="preserve">Indicate </w:t>
      </w:r>
      <w:r w:rsidRPr="00FD271A">
        <w:rPr>
          <w:rFonts w:ascii="Calibri" w:hAnsi="Calibri" w:cs="Arial"/>
          <w:sz w:val="20"/>
          <w:szCs w:val="20"/>
        </w:rPr>
        <w:t>if the method of compliance is going to be based on Aged Solar Reflectance and Thermal Emittance</w:t>
      </w:r>
      <w:r w:rsidR="00375F49" w:rsidRPr="00FD271A">
        <w:rPr>
          <w:rFonts w:ascii="Calibri" w:hAnsi="Calibri" w:cs="Arial"/>
          <w:sz w:val="20"/>
          <w:szCs w:val="20"/>
        </w:rPr>
        <w:t xml:space="preserve">, </w:t>
      </w:r>
      <w:r w:rsidRPr="00FD271A">
        <w:rPr>
          <w:rFonts w:ascii="Calibri" w:hAnsi="Calibri" w:cs="Arial"/>
          <w:sz w:val="20"/>
          <w:szCs w:val="20"/>
        </w:rPr>
        <w:t>the Solar Reflectance Index (SRI)</w:t>
      </w:r>
      <w:r w:rsidR="00375F49" w:rsidRPr="00FD271A">
        <w:rPr>
          <w:rFonts w:ascii="Calibri" w:hAnsi="Calibri" w:cs="Arial"/>
          <w:sz w:val="20"/>
          <w:szCs w:val="20"/>
        </w:rPr>
        <w:t>, or an Exception</w:t>
      </w:r>
      <w:r w:rsidRPr="00FD271A">
        <w:rPr>
          <w:rFonts w:ascii="Calibri" w:hAnsi="Calibri" w:cs="Arial"/>
          <w:sz w:val="20"/>
          <w:szCs w:val="20"/>
        </w:rPr>
        <w:t>.</w:t>
      </w:r>
    </w:p>
    <w:p w14:paraId="4886A3EF" w14:textId="45C9CB33" w:rsidR="006624EC" w:rsidRPr="00FD271A" w:rsidRDefault="006624EC">
      <w:pPr>
        <w:pStyle w:val="ListParagraph"/>
        <w:numPr>
          <w:ilvl w:val="0"/>
          <w:numId w:val="18"/>
        </w:numPr>
        <w:contextualSpacing/>
        <w:rPr>
          <w:rFonts w:ascii="Calibri" w:hAnsi="Calibri" w:cs="Arial"/>
          <w:sz w:val="20"/>
          <w:szCs w:val="20"/>
        </w:rPr>
        <w:pPrChange w:id="1164"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Roof Pitch: Expressed as 4:12, for example, which means the roof rises 4 f</w:t>
      </w:r>
      <w:r w:rsidR="00B75E59">
        <w:rPr>
          <w:rFonts w:ascii="Calibri" w:hAnsi="Calibri" w:cs="Arial"/>
          <w:sz w:val="20"/>
          <w:szCs w:val="20"/>
        </w:rPr>
        <w:t>ee</w:t>
      </w:r>
      <w:r w:rsidRPr="00FD271A">
        <w:rPr>
          <w:rFonts w:ascii="Calibri" w:hAnsi="Calibri" w:cs="Arial"/>
          <w:sz w:val="20"/>
          <w:szCs w:val="20"/>
        </w:rPr>
        <w:t xml:space="preserve">t within a span of 12 feet. When roofs have multiple pitches the requirements are based on the pitch of 50% or more of the roof. </w:t>
      </w:r>
    </w:p>
    <w:p w14:paraId="4886A3F0" w14:textId="77777777" w:rsidR="008561AB" w:rsidRPr="00FD271A" w:rsidRDefault="006624EC">
      <w:pPr>
        <w:pStyle w:val="ListParagraph"/>
        <w:numPr>
          <w:ilvl w:val="0"/>
          <w:numId w:val="18"/>
        </w:numPr>
        <w:rPr>
          <w:rFonts w:ascii="Calibri" w:hAnsi="Calibri" w:cs="Arial"/>
          <w:sz w:val="20"/>
          <w:szCs w:val="20"/>
        </w:rPr>
        <w:pPrChange w:id="1165" w:author="Smith, Alexis@Energy" w:date="2018-11-15T09:12:00Z">
          <w:pPr>
            <w:pStyle w:val="ListParagraph"/>
            <w:numPr>
              <w:numId w:val="38"/>
            </w:numPr>
            <w:tabs>
              <w:tab w:val="num" w:pos="360"/>
              <w:tab w:val="num" w:pos="720"/>
            </w:tabs>
            <w:ind w:hanging="720"/>
          </w:pPr>
        </w:pPrChange>
      </w:pPr>
      <w:r w:rsidRPr="00FD271A">
        <w:rPr>
          <w:rFonts w:ascii="Calibri" w:hAnsi="Calibri" w:cs="Arial"/>
          <w:sz w:val="20"/>
          <w:szCs w:val="20"/>
        </w:rPr>
        <w:t>Exception: If meeting one of the exceptions. Indicate which exception is, or will be, met.</w:t>
      </w:r>
    </w:p>
    <w:p w14:paraId="4886A3F1" w14:textId="706E390F"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 xml:space="preserve">NOTE: </w:t>
      </w:r>
      <w:r>
        <w:rPr>
          <w:rFonts w:ascii="Calibri" w:hAnsi="Calibri" w:cs="Arial"/>
          <w:b w:val="0"/>
          <w:noProof/>
          <w:color w:val="auto"/>
          <w:sz w:val="20"/>
          <w:szCs w:val="20"/>
        </w:rPr>
        <w:t>Exceptions and alternatives for steep slope roofs:</w:t>
      </w:r>
    </w:p>
    <w:p w14:paraId="4886A3F3" w14:textId="77777777" w:rsidR="008561AB" w:rsidRPr="00FD271A" w:rsidRDefault="006961CF">
      <w:pPr>
        <w:numPr>
          <w:ilvl w:val="0"/>
          <w:numId w:val="2"/>
        </w:numPr>
        <w:ind w:left="2520" w:hanging="540"/>
        <w:rPr>
          <w:rFonts w:ascii="Calibri" w:hAnsi="Calibri" w:cs="Arial"/>
          <w:sz w:val="20"/>
          <w:szCs w:val="20"/>
        </w:rPr>
        <w:pPrChange w:id="1166" w:author="Smith, Alexis@Energy" w:date="2018-11-15T09:12:00Z">
          <w:pPr>
            <w:numPr>
              <w:numId w:val="5"/>
            </w:numPr>
            <w:ind w:left="2520" w:hanging="540"/>
          </w:pPr>
        </w:pPrChange>
      </w:pPr>
      <w:r w:rsidRPr="00FD271A">
        <w:rPr>
          <w:rFonts w:ascii="Calibri" w:hAnsi="Calibri" w:cs="Arial"/>
          <w:sz w:val="20"/>
          <w:szCs w:val="20"/>
        </w:rPr>
        <w:t xml:space="preserve">Mass roof 25 </w:t>
      </w:r>
      <w:proofErr w:type="spellStart"/>
      <w:r w:rsidRPr="00FD271A">
        <w:rPr>
          <w:rFonts w:ascii="Calibri" w:hAnsi="Calibri" w:cs="Arial"/>
          <w:sz w:val="20"/>
          <w:szCs w:val="20"/>
        </w:rPr>
        <w:t>lbs</w:t>
      </w:r>
      <w:proofErr w:type="spellEnd"/>
      <w:r w:rsidRPr="00FD271A">
        <w:rPr>
          <w:rFonts w:ascii="Calibri" w:hAnsi="Calibri" w:cs="Arial"/>
          <w:sz w:val="20"/>
          <w:szCs w:val="20"/>
        </w:rPr>
        <w:t>/ft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3F4" w14:textId="77777777" w:rsidR="008561AB" w:rsidRPr="00FD271A" w:rsidRDefault="006961CF">
      <w:pPr>
        <w:numPr>
          <w:ilvl w:val="0"/>
          <w:numId w:val="2"/>
        </w:numPr>
        <w:ind w:left="2520" w:hanging="540"/>
        <w:rPr>
          <w:rFonts w:ascii="Calibri" w:hAnsi="Calibri" w:cs="Arial"/>
          <w:sz w:val="20"/>
          <w:szCs w:val="20"/>
        </w:rPr>
        <w:pPrChange w:id="1167" w:author="Smith, Alexis@Energy" w:date="2018-11-15T09:12:00Z">
          <w:pPr>
            <w:numPr>
              <w:numId w:val="5"/>
            </w:numPr>
            <w:ind w:left="2520" w:hanging="540"/>
          </w:pPr>
        </w:pPrChange>
      </w:pPr>
      <w:r w:rsidRPr="00FD271A">
        <w:rPr>
          <w:rFonts w:ascii="Calibri" w:hAnsi="Calibri" w:cs="Arial"/>
          <w:sz w:val="20"/>
          <w:szCs w:val="20"/>
        </w:rPr>
        <w:t>Air space 1” from top of roof deck to bottom of roofing;</w:t>
      </w:r>
    </w:p>
    <w:p w14:paraId="4886A3F5" w14:textId="77777777" w:rsidR="008561AB" w:rsidRPr="00FD271A" w:rsidRDefault="006961CF">
      <w:pPr>
        <w:numPr>
          <w:ilvl w:val="0"/>
          <w:numId w:val="2"/>
        </w:numPr>
        <w:autoSpaceDE w:val="0"/>
        <w:autoSpaceDN w:val="0"/>
        <w:adjustRightInd w:val="0"/>
        <w:ind w:left="2520" w:hanging="540"/>
        <w:rPr>
          <w:rFonts w:ascii="Calibri" w:hAnsi="Calibri" w:cs="Arial"/>
          <w:sz w:val="20"/>
          <w:szCs w:val="20"/>
        </w:rPr>
        <w:pPrChange w:id="1168"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Roofing product has a profile ratio of rise to width of 1 to 5 for 50 percent or greater of the width of the roofing product;</w:t>
      </w:r>
    </w:p>
    <w:p w14:paraId="4886A3F6" w14:textId="77777777" w:rsidR="008561AB" w:rsidRPr="00FD271A" w:rsidRDefault="006961CF">
      <w:pPr>
        <w:numPr>
          <w:ilvl w:val="0"/>
          <w:numId w:val="2"/>
        </w:numPr>
        <w:autoSpaceDE w:val="0"/>
        <w:autoSpaceDN w:val="0"/>
        <w:adjustRightInd w:val="0"/>
        <w:ind w:left="2520" w:hanging="540"/>
        <w:rPr>
          <w:rFonts w:ascii="Calibri" w:hAnsi="Calibri" w:cs="Arial"/>
          <w:sz w:val="20"/>
          <w:szCs w:val="20"/>
        </w:rPr>
        <w:pPrChange w:id="1169"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Ducts already meet Section 150.1(c) insulation and duct leakage requirements;</w:t>
      </w:r>
    </w:p>
    <w:p w14:paraId="4886A3F7" w14:textId="77777777" w:rsidR="008561AB" w:rsidRPr="00FD271A" w:rsidRDefault="006961CF">
      <w:pPr>
        <w:numPr>
          <w:ilvl w:val="0"/>
          <w:numId w:val="2"/>
        </w:numPr>
        <w:autoSpaceDE w:val="0"/>
        <w:autoSpaceDN w:val="0"/>
        <w:adjustRightInd w:val="0"/>
        <w:ind w:left="2520" w:hanging="540"/>
        <w:rPr>
          <w:rFonts w:ascii="Calibri" w:hAnsi="Calibri" w:cs="Arial"/>
          <w:sz w:val="20"/>
          <w:szCs w:val="20"/>
        </w:rPr>
        <w:pPrChange w:id="1170"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Roof has R-38 insulation;</w:t>
      </w:r>
    </w:p>
    <w:p w14:paraId="4886A3F8" w14:textId="77777777" w:rsidR="008561AB" w:rsidRPr="00FD271A" w:rsidRDefault="006961CF">
      <w:pPr>
        <w:numPr>
          <w:ilvl w:val="0"/>
          <w:numId w:val="2"/>
        </w:numPr>
        <w:autoSpaceDE w:val="0"/>
        <w:autoSpaceDN w:val="0"/>
        <w:adjustRightInd w:val="0"/>
        <w:ind w:left="2520" w:hanging="540"/>
        <w:rPr>
          <w:rFonts w:ascii="Calibri" w:hAnsi="Calibri" w:cs="Arial"/>
          <w:sz w:val="20"/>
          <w:szCs w:val="20"/>
        </w:rPr>
        <w:pPrChange w:id="1171"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 xml:space="preserve">Roof has a radiant barrier; </w:t>
      </w:r>
    </w:p>
    <w:p w14:paraId="4886A3F9" w14:textId="77777777" w:rsidR="008561AB" w:rsidRPr="00FD271A" w:rsidRDefault="006961CF">
      <w:pPr>
        <w:numPr>
          <w:ilvl w:val="0"/>
          <w:numId w:val="2"/>
        </w:numPr>
        <w:autoSpaceDE w:val="0"/>
        <w:autoSpaceDN w:val="0"/>
        <w:adjustRightInd w:val="0"/>
        <w:ind w:left="2520" w:hanging="540"/>
        <w:rPr>
          <w:rFonts w:ascii="Calibri" w:hAnsi="Calibri" w:cs="Arial"/>
          <w:sz w:val="20"/>
          <w:szCs w:val="20"/>
        </w:rPr>
        <w:pPrChange w:id="1172"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No ducts are installed in the attic; or</w:t>
      </w:r>
    </w:p>
    <w:p w14:paraId="4886A3FA" w14:textId="4F8FE12B" w:rsidR="008561AB" w:rsidRPr="00FD271A" w:rsidRDefault="009714D3">
      <w:pPr>
        <w:numPr>
          <w:ilvl w:val="0"/>
          <w:numId w:val="2"/>
        </w:numPr>
        <w:autoSpaceDE w:val="0"/>
        <w:autoSpaceDN w:val="0"/>
        <w:adjustRightInd w:val="0"/>
        <w:ind w:left="2520" w:hanging="540"/>
        <w:rPr>
          <w:rFonts w:ascii="Calibri" w:hAnsi="Calibri" w:cs="Arial"/>
          <w:sz w:val="20"/>
          <w:szCs w:val="20"/>
        </w:rPr>
        <w:pPrChange w:id="1173"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R-</w:t>
      </w:r>
      <w:r w:rsidR="00090CEF">
        <w:rPr>
          <w:rFonts w:ascii="Calibri" w:hAnsi="Calibri" w:cs="Arial"/>
          <w:sz w:val="20"/>
          <w:szCs w:val="20"/>
        </w:rPr>
        <w:t>2</w:t>
      </w:r>
      <w:r w:rsidRPr="00FD271A">
        <w:rPr>
          <w:rFonts w:ascii="Calibri" w:hAnsi="Calibri" w:cs="Arial"/>
          <w:sz w:val="20"/>
          <w:szCs w:val="20"/>
        </w:rPr>
        <w:t xml:space="preserve"> insulation above the roof deck.</w:t>
      </w:r>
    </w:p>
    <w:p w14:paraId="4886A3FC" w14:textId="77777777" w:rsidR="008561AB" w:rsidRPr="00FD271A" w:rsidRDefault="006961CF">
      <w:pPr>
        <w:ind w:left="1440"/>
        <w:rPr>
          <w:rFonts w:ascii="Calibri" w:hAnsi="Calibri" w:cs="Arial"/>
          <w:sz w:val="20"/>
          <w:szCs w:val="20"/>
        </w:rPr>
      </w:pPr>
      <w:r w:rsidRPr="00FD271A">
        <w:rPr>
          <w:rFonts w:ascii="Calibri" w:hAnsi="Calibri" w:cs="Arial"/>
          <w:sz w:val="20"/>
          <w:szCs w:val="20"/>
        </w:rPr>
        <w:t xml:space="preserve">In climate zones 13-15, when there is a low slope roof (pitch 2:12 or less) the cool roof requirements are for a minimum </w:t>
      </w:r>
      <w:r w:rsidR="00D71F54" w:rsidRPr="00FD271A">
        <w:rPr>
          <w:rFonts w:ascii="Calibri" w:hAnsi="Calibri" w:cs="Arial"/>
          <w:sz w:val="20"/>
          <w:szCs w:val="20"/>
        </w:rPr>
        <w:t>Aged S</w:t>
      </w:r>
      <w:r w:rsidRPr="00FD271A">
        <w:rPr>
          <w:rFonts w:ascii="Calibri" w:hAnsi="Calibri" w:cs="Arial"/>
          <w:sz w:val="20"/>
          <w:szCs w:val="20"/>
        </w:rPr>
        <w:t xml:space="preserve">olar </w:t>
      </w:r>
      <w:r w:rsidR="00D71F54" w:rsidRPr="00FD271A">
        <w:rPr>
          <w:rFonts w:ascii="Calibri" w:hAnsi="Calibri" w:cs="Arial"/>
          <w:sz w:val="20"/>
          <w:szCs w:val="20"/>
        </w:rPr>
        <w:t>R</w:t>
      </w:r>
      <w:r w:rsidRPr="00FD271A">
        <w:rPr>
          <w:rFonts w:ascii="Calibri" w:hAnsi="Calibri" w:cs="Arial"/>
          <w:sz w:val="20"/>
          <w:szCs w:val="20"/>
        </w:rPr>
        <w:t xml:space="preserve">eflectance of 0.63, a minimum 0.75 </w:t>
      </w:r>
      <w:r w:rsidR="00D71F54" w:rsidRPr="00FD271A">
        <w:rPr>
          <w:rFonts w:ascii="Calibri" w:hAnsi="Calibri" w:cs="Arial"/>
          <w:sz w:val="20"/>
          <w:szCs w:val="20"/>
        </w:rPr>
        <w:t>T</w:t>
      </w:r>
      <w:r w:rsidRPr="00FD271A">
        <w:rPr>
          <w:rFonts w:ascii="Calibri" w:hAnsi="Calibri" w:cs="Arial"/>
          <w:sz w:val="20"/>
          <w:szCs w:val="20"/>
        </w:rPr>
        <w:t xml:space="preserve">hermal </w:t>
      </w:r>
      <w:r w:rsidR="00D71F54" w:rsidRPr="00FD271A">
        <w:rPr>
          <w:rFonts w:ascii="Calibri" w:hAnsi="Calibri" w:cs="Arial"/>
          <w:sz w:val="20"/>
          <w:szCs w:val="20"/>
        </w:rPr>
        <w:t>E</w:t>
      </w:r>
      <w:r w:rsidRPr="00FD271A">
        <w:rPr>
          <w:rFonts w:ascii="Calibri" w:hAnsi="Calibri" w:cs="Arial"/>
          <w:sz w:val="20"/>
          <w:szCs w:val="20"/>
        </w:rPr>
        <w:t xml:space="preserve">mittance, or a minimum SRI of 75. </w:t>
      </w:r>
    </w:p>
    <w:p w14:paraId="4886A3FE" w14:textId="5DBE1E0A"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NOTE: Exceptions and alternatives for low slope roofs:</w:t>
      </w:r>
    </w:p>
    <w:p w14:paraId="4886A400" w14:textId="77777777" w:rsidR="008561AB" w:rsidRPr="00FD271A" w:rsidRDefault="006961CF">
      <w:pPr>
        <w:numPr>
          <w:ilvl w:val="0"/>
          <w:numId w:val="6"/>
        </w:numPr>
        <w:ind w:left="2520" w:hanging="540"/>
        <w:rPr>
          <w:rFonts w:ascii="Calibri" w:hAnsi="Calibri" w:cs="Arial"/>
          <w:sz w:val="20"/>
          <w:szCs w:val="20"/>
        </w:rPr>
        <w:pPrChange w:id="1174" w:author="Smith, Alexis@Energy" w:date="2018-11-15T09:12:00Z">
          <w:pPr>
            <w:numPr>
              <w:numId w:val="11"/>
            </w:numPr>
            <w:ind w:left="2520" w:hanging="540"/>
          </w:pPr>
        </w:pPrChange>
      </w:pPr>
      <w:r w:rsidRPr="00FD271A">
        <w:rPr>
          <w:rFonts w:ascii="Calibri" w:hAnsi="Calibri" w:cs="Arial"/>
          <w:sz w:val="20"/>
          <w:szCs w:val="20"/>
        </w:rPr>
        <w:t xml:space="preserve">Mass roof 25 </w:t>
      </w:r>
      <w:proofErr w:type="spellStart"/>
      <w:r w:rsidRPr="00FD271A">
        <w:rPr>
          <w:rFonts w:ascii="Calibri" w:hAnsi="Calibri" w:cs="Arial"/>
          <w:sz w:val="20"/>
          <w:szCs w:val="20"/>
        </w:rPr>
        <w:t>lbs</w:t>
      </w:r>
      <w:proofErr w:type="spellEnd"/>
      <w:r w:rsidRPr="00FD271A">
        <w:rPr>
          <w:rFonts w:ascii="Calibri" w:hAnsi="Calibri" w:cs="Arial"/>
          <w:sz w:val="20"/>
          <w:szCs w:val="20"/>
        </w:rPr>
        <w:t>/ft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401" w14:textId="77777777" w:rsidR="008561AB" w:rsidRPr="00FD271A" w:rsidRDefault="006961CF">
      <w:pPr>
        <w:numPr>
          <w:ilvl w:val="0"/>
          <w:numId w:val="6"/>
        </w:numPr>
        <w:autoSpaceDE w:val="0"/>
        <w:autoSpaceDN w:val="0"/>
        <w:adjustRightInd w:val="0"/>
        <w:ind w:left="2520" w:hanging="540"/>
        <w:rPr>
          <w:rFonts w:ascii="Calibri" w:hAnsi="Calibri" w:cs="Arial"/>
          <w:sz w:val="20"/>
          <w:szCs w:val="20"/>
        </w:rPr>
        <w:pPrChange w:id="1175" w:author="Smith, Alexis@Energy" w:date="2018-11-15T09:12:00Z">
          <w:pPr>
            <w:numPr>
              <w:numId w:val="11"/>
            </w:numPr>
            <w:autoSpaceDE w:val="0"/>
            <w:autoSpaceDN w:val="0"/>
            <w:adjustRightInd w:val="0"/>
            <w:ind w:left="2520" w:hanging="540"/>
          </w:pPr>
        </w:pPrChange>
      </w:pPr>
      <w:r w:rsidRPr="00FD271A">
        <w:rPr>
          <w:rFonts w:ascii="Calibri" w:hAnsi="Calibri" w:cs="Arial"/>
          <w:sz w:val="20"/>
          <w:szCs w:val="20"/>
        </w:rPr>
        <w:t>No ducts are installed in the attic; or</w:t>
      </w:r>
    </w:p>
    <w:p w14:paraId="4886A402" w14:textId="375CB053" w:rsidR="008561AB" w:rsidRPr="00FD271A" w:rsidRDefault="006961CF">
      <w:pPr>
        <w:numPr>
          <w:ilvl w:val="0"/>
          <w:numId w:val="6"/>
        </w:numPr>
        <w:autoSpaceDE w:val="0"/>
        <w:autoSpaceDN w:val="0"/>
        <w:adjustRightInd w:val="0"/>
        <w:ind w:left="2520" w:hanging="540"/>
        <w:rPr>
          <w:rFonts w:ascii="Calibri" w:hAnsi="Calibri" w:cs="Arial"/>
          <w:sz w:val="20"/>
          <w:szCs w:val="20"/>
        </w:rPr>
        <w:pPrChange w:id="1176" w:author="Smith, Alexis@Energy" w:date="2018-11-15T09:12:00Z">
          <w:pPr>
            <w:numPr>
              <w:numId w:val="11"/>
            </w:numPr>
            <w:autoSpaceDE w:val="0"/>
            <w:autoSpaceDN w:val="0"/>
            <w:adjustRightInd w:val="0"/>
            <w:ind w:left="2520" w:hanging="540"/>
          </w:pPr>
        </w:pPrChange>
      </w:pPr>
      <w:r w:rsidRPr="00FD271A">
        <w:rPr>
          <w:rFonts w:ascii="Calibri" w:hAnsi="Calibri" w:cs="Arial"/>
          <w:sz w:val="20"/>
          <w:szCs w:val="20"/>
        </w:rPr>
        <w:t>Roof deck installation</w:t>
      </w:r>
      <w:r w:rsidR="00F017F0">
        <w:rPr>
          <w:rFonts w:ascii="Calibri" w:hAnsi="Calibri" w:cs="Arial"/>
          <w:sz w:val="20"/>
          <w:szCs w:val="20"/>
        </w:rPr>
        <w:t xml:space="preserve"> trade off</w:t>
      </w:r>
      <w:r w:rsidRPr="00FD271A">
        <w:rPr>
          <w:rFonts w:ascii="Calibri" w:hAnsi="Calibri" w:cs="Arial"/>
          <w:sz w:val="20"/>
          <w:szCs w:val="20"/>
        </w:rPr>
        <w:t>—by installing roof deck insulation, a lower aged solar reflectance is required: R-2 (0.62-0.60), R-4 (0.59-0.55), R-6 (0.54-0.50), R-8 (0.49-0.45), R-12 (0.44-0.40), R-16 (0.39-0.35), R-20 (0.34-0.30), R-24 (0.29-0.25).</w:t>
      </w:r>
    </w:p>
    <w:p w14:paraId="4886A404" w14:textId="232325E1" w:rsidR="008561AB" w:rsidRPr="00FD271A" w:rsidRDefault="009714D3" w:rsidP="00FD271A">
      <w:pPr>
        <w:autoSpaceDE w:val="0"/>
        <w:autoSpaceDN w:val="0"/>
        <w:adjustRightInd w:val="0"/>
        <w:ind w:left="720"/>
        <w:rPr>
          <w:rFonts w:ascii="Calibri" w:hAnsi="Calibri" w:cs="Arial"/>
          <w:sz w:val="20"/>
          <w:szCs w:val="20"/>
        </w:rPr>
      </w:pPr>
      <w:r w:rsidRPr="00FD271A">
        <w:rPr>
          <w:rFonts w:ascii="Calibri" w:hAnsi="Calibri" w:cs="Arial"/>
          <w:sz w:val="20"/>
          <w:szCs w:val="20"/>
        </w:rPr>
        <w:t xml:space="preserve">NOTE: If one of the exceptions above has been selected than the rest of Section </w:t>
      </w:r>
      <w:r w:rsidR="00E10C40">
        <w:rPr>
          <w:rFonts w:ascii="Calibri" w:hAnsi="Calibri" w:cs="Arial"/>
          <w:sz w:val="20"/>
          <w:szCs w:val="20"/>
        </w:rPr>
        <w:t>C</w:t>
      </w:r>
      <w:r w:rsidR="00E10C40" w:rsidRPr="00FD271A">
        <w:rPr>
          <w:rFonts w:ascii="Calibri" w:hAnsi="Calibri" w:cs="Arial"/>
          <w:sz w:val="20"/>
          <w:szCs w:val="20"/>
        </w:rPr>
        <w:t xml:space="preserve"> </w:t>
      </w:r>
      <w:r w:rsidRPr="00FD271A">
        <w:rPr>
          <w:rFonts w:ascii="Calibri" w:hAnsi="Calibri" w:cs="Arial"/>
          <w:sz w:val="20"/>
          <w:szCs w:val="20"/>
        </w:rPr>
        <w:t xml:space="preserve">is Not Required. </w:t>
      </w:r>
    </w:p>
    <w:p w14:paraId="4886A406" w14:textId="1670E4E9" w:rsidR="008561AB" w:rsidRPr="00FD271A" w:rsidRDefault="00715C61">
      <w:pPr>
        <w:pStyle w:val="ListParagraph"/>
        <w:numPr>
          <w:ilvl w:val="0"/>
          <w:numId w:val="18"/>
        </w:numPr>
        <w:rPr>
          <w:rFonts w:ascii="Calibri" w:hAnsi="Calibri" w:cs="Arial"/>
          <w:sz w:val="20"/>
          <w:szCs w:val="20"/>
        </w:rPr>
        <w:pPrChange w:id="1177" w:author="Smith, Alexis@Energy" w:date="2018-11-15T09:12:00Z">
          <w:pPr>
            <w:pStyle w:val="ListParagraph"/>
            <w:numPr>
              <w:numId w:val="38"/>
            </w:numPr>
            <w:tabs>
              <w:tab w:val="num" w:pos="360"/>
              <w:tab w:val="num" w:pos="720"/>
            </w:tabs>
            <w:ind w:hanging="720"/>
          </w:pPr>
        </w:pPrChange>
      </w:pPr>
      <w:r w:rsidRPr="00FD271A">
        <w:rPr>
          <w:rFonts w:ascii="Calibri" w:hAnsi="Calibri" w:cs="Arial"/>
          <w:sz w:val="20"/>
          <w:szCs w:val="20"/>
        </w:rPr>
        <w:t xml:space="preserve">The CRRC Product ID Number is obtained from the Cool Roof Rating Council’s Rated Product Directory at </w:t>
      </w:r>
      <w:r w:rsidR="008C5226">
        <w:rPr>
          <w:rStyle w:val="Hyperlink"/>
          <w:rFonts w:ascii="Calibri" w:hAnsi="Calibri" w:cs="Arial"/>
          <w:sz w:val="20"/>
          <w:szCs w:val="20"/>
        </w:rPr>
        <w:fldChar w:fldCharType="begin"/>
      </w:r>
      <w:r w:rsidR="008C5226">
        <w:rPr>
          <w:rStyle w:val="Hyperlink"/>
          <w:rFonts w:ascii="Calibri" w:hAnsi="Calibri" w:cs="Arial"/>
          <w:sz w:val="20"/>
          <w:szCs w:val="20"/>
        </w:rPr>
        <w:instrText xml:space="preserve"> HYPERLINK "http://www.coolroofs.org/products/results%20" </w:instrText>
      </w:r>
      <w:r w:rsidR="008C5226">
        <w:rPr>
          <w:rStyle w:val="Hyperlink"/>
          <w:rFonts w:ascii="Calibri" w:hAnsi="Calibri" w:cs="Arial"/>
          <w:sz w:val="20"/>
          <w:szCs w:val="20"/>
        </w:rPr>
        <w:fldChar w:fldCharType="separate"/>
      </w:r>
      <w:r w:rsidRPr="00FD271A">
        <w:rPr>
          <w:rStyle w:val="Hyperlink"/>
          <w:rFonts w:ascii="Calibri" w:hAnsi="Calibri" w:cs="Arial"/>
          <w:sz w:val="20"/>
          <w:szCs w:val="20"/>
        </w:rPr>
        <w:t>www.coolroofs.org/products/results</w:t>
      </w:r>
      <w:r w:rsidR="008C5226">
        <w:rPr>
          <w:rStyle w:val="Hyperlink"/>
          <w:rFonts w:ascii="Calibri" w:hAnsi="Calibri" w:cs="Arial"/>
          <w:sz w:val="20"/>
          <w:szCs w:val="20"/>
        </w:rPr>
        <w:fldChar w:fldCharType="end"/>
      </w:r>
      <w:r w:rsidRPr="00FD271A">
        <w:rPr>
          <w:rFonts w:ascii="Calibri" w:hAnsi="Calibri" w:cs="Arial"/>
          <w:sz w:val="20"/>
          <w:szCs w:val="20"/>
        </w:rPr>
        <w:t>. Products are listed by manufacturer, brand, type of installation, roofing material, and color, as well as product performance.</w:t>
      </w:r>
    </w:p>
    <w:p w14:paraId="4886A407" w14:textId="77777777" w:rsidR="00715C61" w:rsidRPr="00FD271A" w:rsidRDefault="00715C61">
      <w:pPr>
        <w:pStyle w:val="ListParagraph"/>
        <w:numPr>
          <w:ilvl w:val="0"/>
          <w:numId w:val="18"/>
        </w:numPr>
        <w:contextualSpacing/>
        <w:rPr>
          <w:rFonts w:ascii="Calibri" w:hAnsi="Calibri" w:cs="Arial"/>
          <w:sz w:val="20"/>
          <w:szCs w:val="20"/>
        </w:rPr>
        <w:pPrChange w:id="1178"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Product </w:t>
      </w:r>
      <w:r w:rsidR="002E1CC6" w:rsidRPr="00FD271A">
        <w:rPr>
          <w:rFonts w:ascii="Calibri" w:hAnsi="Calibri" w:cs="Arial"/>
          <w:sz w:val="20"/>
          <w:szCs w:val="20"/>
        </w:rPr>
        <w:t>T</w:t>
      </w:r>
      <w:r w:rsidRPr="00FD271A">
        <w:rPr>
          <w:rFonts w:ascii="Calibri" w:hAnsi="Calibri" w:cs="Arial"/>
          <w:sz w:val="20"/>
          <w:szCs w:val="20"/>
        </w:rPr>
        <w:t>ype: See Cool Roof Rating Council’s directory. Generally product types include single-ply roof, wood shingles, asphalt roof, metal roof, tile roof.</w:t>
      </w:r>
    </w:p>
    <w:p w14:paraId="4886A408" w14:textId="77777777" w:rsidR="00715C61" w:rsidRPr="00FD271A" w:rsidRDefault="00715C61">
      <w:pPr>
        <w:pStyle w:val="ListParagraph"/>
        <w:numPr>
          <w:ilvl w:val="0"/>
          <w:numId w:val="18"/>
        </w:numPr>
        <w:contextualSpacing/>
        <w:rPr>
          <w:rFonts w:ascii="Calibri" w:hAnsi="Calibri" w:cs="Arial"/>
          <w:sz w:val="20"/>
          <w:szCs w:val="20"/>
        </w:rPr>
        <w:pPrChange w:id="1179"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R-value Deck Insulation: If one of the exceptions selected includes adding roof deck insulation, indicate the R-value of insulation.</w:t>
      </w:r>
    </w:p>
    <w:p w14:paraId="4886A409" w14:textId="77777777" w:rsidR="00715C61" w:rsidRPr="00FD271A" w:rsidRDefault="00715C61">
      <w:pPr>
        <w:pStyle w:val="ListParagraph"/>
        <w:numPr>
          <w:ilvl w:val="0"/>
          <w:numId w:val="18"/>
        </w:numPr>
        <w:contextualSpacing/>
        <w:rPr>
          <w:rFonts w:ascii="Calibri" w:hAnsi="Calibri" w:cs="Arial"/>
          <w:sz w:val="20"/>
          <w:szCs w:val="20"/>
        </w:rPr>
        <w:pPrChange w:id="1180"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lastRenderedPageBreak/>
        <w:t xml:space="preserve">Proposed Initial Solar </w:t>
      </w:r>
      <w:r w:rsidR="002E1CC6" w:rsidRPr="00FD271A">
        <w:rPr>
          <w:rFonts w:ascii="Calibri" w:hAnsi="Calibri" w:cs="Arial"/>
          <w:sz w:val="20"/>
          <w:szCs w:val="20"/>
        </w:rPr>
        <w:t>R</w:t>
      </w:r>
      <w:r w:rsidRPr="00FD271A">
        <w:rPr>
          <w:rFonts w:ascii="Calibri" w:hAnsi="Calibri" w:cs="Arial"/>
          <w:sz w:val="20"/>
          <w:szCs w:val="20"/>
        </w:rPr>
        <w:t xml:space="preserve">eflectance: </w:t>
      </w:r>
      <w:r w:rsidR="002E1CC6" w:rsidRPr="00FD271A">
        <w:rPr>
          <w:rFonts w:ascii="Calibri" w:hAnsi="Calibri" w:cs="Arial"/>
          <w:sz w:val="20"/>
          <w:szCs w:val="20"/>
        </w:rPr>
        <w:t>B</w:t>
      </w:r>
      <w:r w:rsidRPr="00FD271A">
        <w:rPr>
          <w:rFonts w:ascii="Calibri" w:hAnsi="Calibri" w:cs="Arial"/>
          <w:sz w:val="20"/>
          <w:szCs w:val="20"/>
        </w:rPr>
        <w:t>ase</w:t>
      </w:r>
      <w:r w:rsidR="002E1CC6" w:rsidRPr="00FD271A">
        <w:rPr>
          <w:rFonts w:ascii="Calibri" w:hAnsi="Calibri" w:cs="Arial"/>
          <w:sz w:val="20"/>
          <w:szCs w:val="20"/>
        </w:rPr>
        <w:t>d</w:t>
      </w:r>
      <w:r w:rsidRPr="00FD271A">
        <w:rPr>
          <w:rFonts w:ascii="Calibri" w:hAnsi="Calibri" w:cs="Arial"/>
          <w:sz w:val="20"/>
          <w:szCs w:val="20"/>
        </w:rPr>
        <w:t xml:space="preserve"> on the product chosen from the Cool Roof Rating Council’s Rated Product Directory. If using default assumption indicate NA since the Aged </w:t>
      </w:r>
      <w:r w:rsidR="002E1CC6" w:rsidRPr="00FD271A">
        <w:rPr>
          <w:rFonts w:ascii="Calibri" w:hAnsi="Calibri" w:cs="Arial"/>
          <w:sz w:val="20"/>
          <w:szCs w:val="20"/>
        </w:rPr>
        <w:t>S</w:t>
      </w:r>
      <w:r w:rsidRPr="00FD271A">
        <w:rPr>
          <w:rFonts w:ascii="Calibri" w:hAnsi="Calibri" w:cs="Arial"/>
          <w:sz w:val="20"/>
          <w:szCs w:val="20"/>
        </w:rPr>
        <w:t xml:space="preserve">olar </w:t>
      </w:r>
      <w:r w:rsidR="002E1CC6" w:rsidRPr="00FD271A">
        <w:rPr>
          <w:rFonts w:ascii="Calibri" w:hAnsi="Calibri" w:cs="Arial"/>
          <w:sz w:val="20"/>
          <w:szCs w:val="20"/>
        </w:rPr>
        <w:t>R</w:t>
      </w:r>
      <w:r w:rsidRPr="00FD271A">
        <w:rPr>
          <w:rFonts w:ascii="Calibri" w:hAnsi="Calibri" w:cs="Arial"/>
          <w:sz w:val="20"/>
          <w:szCs w:val="20"/>
        </w:rPr>
        <w:t xml:space="preserve">eflectance is available. </w:t>
      </w:r>
    </w:p>
    <w:p w14:paraId="4886A40A" w14:textId="530ECAC7" w:rsidR="009714D3" w:rsidRPr="00FD271A" w:rsidRDefault="00715C61">
      <w:pPr>
        <w:pStyle w:val="BulletB1Number"/>
        <w:numPr>
          <w:ilvl w:val="0"/>
          <w:numId w:val="18"/>
        </w:numPr>
        <w:spacing w:before="0"/>
        <w:rPr>
          <w:rFonts w:asciiTheme="minorHAnsi" w:hAnsiTheme="minorHAnsi"/>
        </w:rPr>
        <w:pPrChange w:id="1181" w:author="Smith, Alexis@Energy" w:date="2018-11-15T09:12:00Z">
          <w:pPr>
            <w:pStyle w:val="BulletB1Number"/>
            <w:numPr>
              <w:numId w:val="38"/>
            </w:numPr>
            <w:tabs>
              <w:tab w:val="num" w:pos="360"/>
              <w:tab w:val="num" w:pos="720"/>
            </w:tabs>
            <w:spacing w:before="0"/>
            <w:ind w:hanging="720"/>
          </w:pPr>
        </w:pPrChange>
      </w:pPr>
      <w:r w:rsidRPr="00FD271A">
        <w:rPr>
          <w:rFonts w:ascii="Calibri" w:hAnsi="Calibri" w:cs="Arial"/>
        </w:rPr>
        <w:t xml:space="preserve">Proposed Aged Solar Reflectance: Value is from the Cool Roof Rating Council’s Rated Product Directory. If the aged value is not available, calculate the calculated Aged Solar </w:t>
      </w:r>
      <w:r w:rsidR="002E1CC6" w:rsidRPr="00FD271A">
        <w:rPr>
          <w:rFonts w:ascii="Calibri" w:hAnsi="Calibri" w:cs="Arial"/>
        </w:rPr>
        <w:t xml:space="preserve">Reflectance </w:t>
      </w:r>
      <w:r w:rsidRPr="00FD271A">
        <w:rPr>
          <w:rFonts w:ascii="Calibri" w:hAnsi="Calibri" w:cs="Arial"/>
        </w:rPr>
        <w:t xml:space="preserve">using the Solar Reflectance Index (SRI) Calculation worksheet located on the California Energy Commission website </w:t>
      </w:r>
      <w:r w:rsidR="00B75E59">
        <w:rPr>
          <w:rFonts w:ascii="Calibri" w:hAnsi="Calibri" w:cs="Arial"/>
        </w:rPr>
        <w:t>(</w:t>
      </w:r>
      <w:r w:rsidR="008C5226">
        <w:rPr>
          <w:rStyle w:val="Hyperlink"/>
          <w:rFonts w:ascii="Calibri" w:hAnsi="Calibri" w:cs="Arial"/>
        </w:rPr>
        <w:fldChar w:fldCharType="begin"/>
      </w:r>
      <w:r w:rsidR="008C5226">
        <w:rPr>
          <w:rStyle w:val="Hyperlink"/>
          <w:rFonts w:ascii="Calibri" w:hAnsi="Calibri" w:cs="Arial"/>
        </w:rPr>
        <w:instrText xml:space="preserve"> HYPERLINK "http://energy.ca.gov/title24/2013standards/documents/solar_reflectance/" </w:instrText>
      </w:r>
      <w:r w:rsidR="008C5226">
        <w:rPr>
          <w:rStyle w:val="Hyperlink"/>
          <w:rFonts w:ascii="Calibri" w:hAnsi="Calibri" w:cs="Arial"/>
        </w:rPr>
        <w:fldChar w:fldCharType="separate"/>
      </w:r>
      <w:r w:rsidR="00B75E59" w:rsidRPr="00AC06EB">
        <w:rPr>
          <w:rStyle w:val="Hyperlink"/>
          <w:rFonts w:ascii="Calibri" w:hAnsi="Calibri" w:cs="Arial"/>
        </w:rPr>
        <w:t>http://energy.ca.gov/title24/2013standards/documents/solar_reflectance/</w:t>
      </w:r>
      <w:r w:rsidR="008C5226">
        <w:rPr>
          <w:rStyle w:val="Hyperlink"/>
          <w:rFonts w:ascii="Calibri" w:hAnsi="Calibri" w:cs="Arial"/>
        </w:rPr>
        <w:fldChar w:fldCharType="end"/>
      </w:r>
      <w:r w:rsidR="00B75E59">
        <w:rPr>
          <w:rFonts w:ascii="Calibri" w:hAnsi="Calibri" w:cs="Arial"/>
        </w:rPr>
        <w:t xml:space="preserve">) </w:t>
      </w:r>
      <w:r w:rsidRPr="00FD271A">
        <w:rPr>
          <w:rFonts w:ascii="Calibri" w:hAnsi="Calibri" w:cs="Arial"/>
        </w:rPr>
        <w:t xml:space="preserve">or the aging equation </w:t>
      </w:r>
      <w:proofErr w:type="spellStart"/>
      <w:r w:rsidRPr="00FD271A">
        <w:rPr>
          <w:rFonts w:asciiTheme="minorHAnsi" w:hAnsiTheme="minorHAnsi"/>
        </w:rPr>
        <w:t>ρ</w:t>
      </w:r>
      <w:r w:rsidRPr="00FD271A">
        <w:rPr>
          <w:rStyle w:val="Char-Subscript"/>
          <w:rFonts w:asciiTheme="minorHAnsi" w:hAnsiTheme="minorHAnsi"/>
        </w:rPr>
        <w:t>aged</w:t>
      </w:r>
      <w:proofErr w:type="spellEnd"/>
      <w:r w:rsidRPr="00FD271A">
        <w:rPr>
          <w:rFonts w:asciiTheme="minorHAnsi" w:hAnsiTheme="minorHAnsi"/>
        </w:rPr>
        <w:t>=[0.2+β[ρ</w:t>
      </w:r>
      <w:r w:rsidRPr="00FD271A">
        <w:rPr>
          <w:rStyle w:val="Char-Subscript"/>
          <w:rFonts w:asciiTheme="minorHAnsi" w:hAnsiTheme="minorHAnsi"/>
        </w:rPr>
        <w:t>initial</w:t>
      </w:r>
      <w:r w:rsidRPr="00FD271A">
        <w:rPr>
          <w:rFonts w:asciiTheme="minorHAnsi" w:hAnsiTheme="minorHAnsi"/>
        </w:rPr>
        <w:t xml:space="preserve">-0.2], where </w:t>
      </w:r>
      <w:proofErr w:type="spellStart"/>
      <w:r w:rsidRPr="00FD271A">
        <w:rPr>
          <w:rFonts w:asciiTheme="minorHAnsi" w:hAnsiTheme="minorHAnsi"/>
        </w:rPr>
        <w:t>ρ</w:t>
      </w:r>
      <w:r w:rsidRPr="00FD271A">
        <w:rPr>
          <w:rFonts w:asciiTheme="minorHAnsi" w:hAnsiTheme="minorHAnsi"/>
          <w:vertAlign w:val="subscript"/>
        </w:rPr>
        <w:t>initial</w:t>
      </w:r>
      <w:proofErr w:type="spellEnd"/>
      <w:r w:rsidRPr="00FD271A">
        <w:rPr>
          <w:rFonts w:asciiTheme="minorHAnsi" w:hAnsiTheme="minorHAnsi"/>
        </w:rPr>
        <w:t xml:space="preserve"> = the initial solar reflectance and soiling resistance β is listed by product type below.</w:t>
      </w:r>
    </w:p>
    <w:p w14:paraId="4886A40B" w14:textId="77777777" w:rsidR="009714D3" w:rsidRPr="00FD271A" w:rsidRDefault="009714D3" w:rsidP="00D155B5">
      <w:pPr>
        <w:pStyle w:val="BulletB1Number"/>
        <w:spacing w:before="0"/>
        <w:ind w:hanging="720"/>
        <w:rPr>
          <w:rFonts w:asciiTheme="minorHAnsi" w:hAnsiTheme="minorHAnsi"/>
        </w:rPr>
      </w:pPr>
    </w:p>
    <w:p w14:paraId="4886A40C" w14:textId="77777777" w:rsidR="009714D3" w:rsidRPr="00FD271A" w:rsidRDefault="00715C61" w:rsidP="00FD271A">
      <w:pPr>
        <w:pStyle w:val="BulletB1Number"/>
        <w:spacing w:before="0"/>
        <w:ind w:left="0" w:hanging="720"/>
        <w:jc w:val="center"/>
        <w:rPr>
          <w:rFonts w:asciiTheme="minorHAnsi" w:hAnsiTheme="minorHAnsi"/>
        </w:rPr>
      </w:pPr>
      <w:r w:rsidRPr="00FD271A">
        <w:rPr>
          <w:rFonts w:asciiTheme="minorHAnsi" w:hAnsiTheme="minorHAnsi"/>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715C61" w:rsidRPr="00FD271A" w14:paraId="4886A410" w14:textId="77777777" w:rsidTr="00FD271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4886A40D" w14:textId="77777777" w:rsidR="00715C61" w:rsidRPr="00FD271A" w:rsidRDefault="00715C61" w:rsidP="00D155B5">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4886A40E"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4886A40F"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β</w:t>
            </w:r>
          </w:p>
        </w:tc>
      </w:tr>
      <w:tr w:rsidR="00715C61" w:rsidRPr="00FD271A" w14:paraId="4886A414"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1"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4886A412"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3"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0.65</w:t>
            </w:r>
          </w:p>
        </w:tc>
      </w:tr>
      <w:tr w:rsidR="00715C61" w:rsidRPr="00FD271A" w14:paraId="4886A419"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5"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Other</w:t>
            </w:r>
          </w:p>
        </w:tc>
        <w:tc>
          <w:tcPr>
            <w:tcW w:w="3360" w:type="dxa"/>
            <w:tcBorders>
              <w:top w:val="single" w:sz="4" w:space="0" w:color="auto"/>
              <w:left w:val="single" w:sz="4" w:space="0" w:color="auto"/>
              <w:bottom w:val="single" w:sz="4" w:space="0" w:color="auto"/>
              <w:right w:val="single" w:sz="4" w:space="0" w:color="auto"/>
            </w:tcBorders>
          </w:tcPr>
          <w:p w14:paraId="4886A416" w14:textId="77777777" w:rsidR="00715C61" w:rsidRPr="00FD271A" w:rsidRDefault="00715C61">
            <w:pPr>
              <w:keepNext/>
              <w:keepLines/>
              <w:suppressAutoHyphens/>
              <w:spacing w:before="40" w:after="40"/>
              <w:jc w:val="center"/>
              <w:rPr>
                <w:rFonts w:asciiTheme="minorHAnsi" w:hAnsiTheme="minorHAnsi"/>
                <w:sz w:val="20"/>
                <w:szCs w:val="20"/>
              </w:rPr>
            </w:pPr>
          </w:p>
          <w:p w14:paraId="4886A417"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8"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0.70</w:t>
            </w:r>
          </w:p>
        </w:tc>
      </w:tr>
    </w:tbl>
    <w:p w14:paraId="4886A41A" w14:textId="77777777" w:rsidR="00715C61" w:rsidRPr="00FD271A" w:rsidRDefault="00715C61" w:rsidP="00715C61">
      <w:pPr>
        <w:pStyle w:val="ListParagraph"/>
        <w:ind w:left="0"/>
        <w:contextualSpacing/>
        <w:rPr>
          <w:rFonts w:ascii="Calibri" w:hAnsi="Calibri" w:cs="Arial"/>
          <w:sz w:val="20"/>
          <w:szCs w:val="20"/>
        </w:rPr>
      </w:pPr>
    </w:p>
    <w:p w14:paraId="4886A41B" w14:textId="77777777" w:rsidR="00715C61" w:rsidRPr="00FD271A" w:rsidRDefault="00715C61">
      <w:pPr>
        <w:pStyle w:val="ListParagraph"/>
        <w:numPr>
          <w:ilvl w:val="0"/>
          <w:numId w:val="18"/>
        </w:numPr>
        <w:contextualSpacing/>
        <w:rPr>
          <w:rFonts w:ascii="Calibri" w:hAnsi="Calibri" w:cs="Arial"/>
          <w:sz w:val="20"/>
          <w:szCs w:val="20"/>
        </w:rPr>
        <w:pPrChange w:id="1182"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Proposed Thermal Emittance: From the product specification default value. If using a calculated SRI place the </w:t>
      </w:r>
      <w:r w:rsidR="002E1CC6" w:rsidRPr="00FD271A">
        <w:rPr>
          <w:rFonts w:ascii="Calibri" w:hAnsi="Calibri" w:cs="Arial"/>
          <w:sz w:val="20"/>
          <w:szCs w:val="20"/>
        </w:rPr>
        <w:t>T</w:t>
      </w:r>
      <w:r w:rsidRPr="00FD271A">
        <w:rPr>
          <w:rFonts w:ascii="Calibri" w:hAnsi="Calibri" w:cs="Arial"/>
          <w:sz w:val="20"/>
          <w:szCs w:val="20"/>
        </w:rPr>
        <w:t xml:space="preserve">hermal </w:t>
      </w:r>
      <w:r w:rsidR="002E1CC6" w:rsidRPr="00FD271A">
        <w:rPr>
          <w:rFonts w:ascii="Calibri" w:hAnsi="Calibri" w:cs="Arial"/>
          <w:sz w:val="20"/>
          <w:szCs w:val="20"/>
        </w:rPr>
        <w:t>E</w:t>
      </w:r>
      <w:r w:rsidRPr="00FD271A">
        <w:rPr>
          <w:rFonts w:ascii="Calibri" w:hAnsi="Calibri" w:cs="Arial"/>
          <w:sz w:val="20"/>
          <w:szCs w:val="20"/>
        </w:rPr>
        <w:t xml:space="preserve">mittance used to calculate SRI. </w:t>
      </w:r>
    </w:p>
    <w:p w14:paraId="4886A41C" w14:textId="1EF70A60" w:rsidR="00715C61" w:rsidRPr="00FD271A" w:rsidRDefault="00715C61">
      <w:pPr>
        <w:pStyle w:val="ListParagraph"/>
        <w:numPr>
          <w:ilvl w:val="0"/>
          <w:numId w:val="18"/>
        </w:numPr>
        <w:contextualSpacing/>
        <w:rPr>
          <w:rFonts w:asciiTheme="minorHAnsi" w:hAnsiTheme="minorHAnsi" w:cs="Arial"/>
          <w:sz w:val="20"/>
          <w:szCs w:val="20"/>
        </w:rPr>
        <w:pPrChange w:id="1183"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Proposed SRI: It is optional to meet the SRI but if chosen to do so, use the Solar Reflectance Index (SRI) Calculation Worksheet found on the California Energy Commission website </w:t>
      </w:r>
      <w:r w:rsidR="008C5226">
        <w:rPr>
          <w:rStyle w:val="Hyperlink"/>
          <w:rFonts w:asciiTheme="minorHAnsi" w:hAnsiTheme="minorHAnsi"/>
          <w:sz w:val="20"/>
          <w:szCs w:val="20"/>
        </w:rPr>
        <w:fldChar w:fldCharType="begin"/>
      </w:r>
      <w:r w:rsidR="008C5226">
        <w:rPr>
          <w:rStyle w:val="Hyperlink"/>
          <w:rFonts w:asciiTheme="minorHAnsi" w:hAnsiTheme="minorHAnsi"/>
          <w:sz w:val="20"/>
          <w:szCs w:val="20"/>
        </w:rPr>
        <w:instrText xml:space="preserve"> HYPERLINK "http://www.energy.ca.gov/title24/2013standards/documents/solar_reflectance/" </w:instrText>
      </w:r>
      <w:r w:rsidR="008C5226">
        <w:rPr>
          <w:rStyle w:val="Hyperlink"/>
          <w:rFonts w:asciiTheme="minorHAnsi" w:hAnsiTheme="minorHAnsi"/>
          <w:sz w:val="20"/>
          <w:szCs w:val="20"/>
        </w:rPr>
        <w:fldChar w:fldCharType="separate"/>
      </w:r>
      <w:r w:rsidR="00044BAA" w:rsidRPr="00FD271A">
        <w:rPr>
          <w:rStyle w:val="Hyperlink"/>
          <w:rFonts w:asciiTheme="minorHAnsi" w:hAnsiTheme="minorHAnsi"/>
          <w:sz w:val="20"/>
          <w:szCs w:val="20"/>
        </w:rPr>
        <w:t>http://www.energy.ca.gov/title24/2013standards/documents/solar_reflectance/</w:t>
      </w:r>
      <w:r w:rsidR="008C5226">
        <w:rPr>
          <w:rStyle w:val="Hyperlink"/>
          <w:rFonts w:asciiTheme="minorHAnsi" w:hAnsiTheme="minorHAnsi"/>
          <w:sz w:val="20"/>
          <w:szCs w:val="20"/>
        </w:rPr>
        <w:fldChar w:fldCharType="end"/>
      </w:r>
      <w:r w:rsidRPr="00FD271A">
        <w:rPr>
          <w:rFonts w:asciiTheme="minorHAnsi" w:hAnsiTheme="minorHAnsi" w:cs="Arial"/>
          <w:sz w:val="20"/>
          <w:szCs w:val="20"/>
        </w:rPr>
        <w:t xml:space="preserve">. </w:t>
      </w:r>
    </w:p>
    <w:p w14:paraId="4886A41D" w14:textId="77777777" w:rsidR="00715C61" w:rsidRPr="00FD271A" w:rsidRDefault="00715C61">
      <w:pPr>
        <w:pStyle w:val="ListParagraph"/>
        <w:numPr>
          <w:ilvl w:val="0"/>
          <w:numId w:val="18"/>
        </w:numPr>
        <w:contextualSpacing/>
        <w:rPr>
          <w:rFonts w:ascii="Calibri" w:hAnsi="Calibri" w:cs="Arial"/>
          <w:sz w:val="20"/>
          <w:szCs w:val="20"/>
        </w:rPr>
        <w:pPrChange w:id="1184"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Minimum Required Aged Solar Reflectance: Based on climate zone and roof slope.</w:t>
      </w:r>
    </w:p>
    <w:p w14:paraId="4886A41E" w14:textId="77777777" w:rsidR="00715C61" w:rsidRPr="00FD271A" w:rsidRDefault="00715C61">
      <w:pPr>
        <w:pStyle w:val="ListParagraph"/>
        <w:numPr>
          <w:ilvl w:val="0"/>
          <w:numId w:val="18"/>
        </w:numPr>
        <w:contextualSpacing/>
        <w:rPr>
          <w:rFonts w:ascii="Calibri" w:hAnsi="Calibri" w:cs="Arial"/>
          <w:sz w:val="20"/>
          <w:szCs w:val="20"/>
        </w:rPr>
        <w:pPrChange w:id="1185"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Minimum Required Thermal Emittance: Based on climate zone and roof slope.</w:t>
      </w:r>
    </w:p>
    <w:p w14:paraId="4886A41F" w14:textId="77777777" w:rsidR="00715C61" w:rsidRPr="00FD271A" w:rsidRDefault="00715C61">
      <w:pPr>
        <w:pStyle w:val="ListParagraph"/>
        <w:numPr>
          <w:ilvl w:val="0"/>
          <w:numId w:val="18"/>
        </w:numPr>
        <w:contextualSpacing/>
        <w:rPr>
          <w:rFonts w:ascii="Calibri" w:hAnsi="Calibri" w:cs="Arial"/>
          <w:sz w:val="20"/>
          <w:szCs w:val="20"/>
        </w:rPr>
        <w:pPrChange w:id="1186"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Minimum </w:t>
      </w:r>
      <w:r w:rsidR="002E1CC6" w:rsidRPr="00FD271A">
        <w:rPr>
          <w:rFonts w:ascii="Calibri" w:hAnsi="Calibri" w:cs="Arial"/>
          <w:sz w:val="20"/>
          <w:szCs w:val="20"/>
        </w:rPr>
        <w:t xml:space="preserve">Required </w:t>
      </w:r>
      <w:r w:rsidRPr="00FD271A">
        <w:rPr>
          <w:rFonts w:ascii="Calibri" w:hAnsi="Calibri" w:cs="Arial"/>
          <w:sz w:val="20"/>
          <w:szCs w:val="20"/>
        </w:rPr>
        <w:t>SRI: Based on climate zone and roof slope.</w:t>
      </w:r>
    </w:p>
    <w:p w14:paraId="4886A420" w14:textId="77777777" w:rsidR="008561AB" w:rsidRPr="00FD271A" w:rsidRDefault="008561AB">
      <w:pPr>
        <w:pStyle w:val="ListParagraph"/>
        <w:rPr>
          <w:rFonts w:ascii="Calibri" w:hAnsi="Calibri" w:cs="Arial"/>
          <w:sz w:val="20"/>
          <w:szCs w:val="20"/>
        </w:rPr>
      </w:pPr>
    </w:p>
    <w:p w14:paraId="4886A421" w14:textId="77777777" w:rsidR="008561AB" w:rsidRPr="00FD271A" w:rsidRDefault="00C60986" w:rsidP="00FD271A">
      <w:pPr>
        <w:ind w:left="1620" w:hanging="540"/>
        <w:rPr>
          <w:rFonts w:ascii="Calibri" w:hAnsi="Calibri" w:cs="Arial"/>
          <w:sz w:val="20"/>
          <w:szCs w:val="20"/>
        </w:rPr>
      </w:pPr>
      <w:r w:rsidRPr="00FD271A">
        <w:rPr>
          <w:rFonts w:ascii="Calibri" w:hAnsi="Calibri" w:cs="Arial"/>
          <w:sz w:val="20"/>
          <w:szCs w:val="20"/>
        </w:rPr>
        <w:t xml:space="preserve">NOTE: </w:t>
      </w:r>
      <w:r w:rsidR="009867E0" w:rsidRPr="00FD271A">
        <w:rPr>
          <w:rFonts w:ascii="Calibri" w:hAnsi="Calibri" w:cs="Arial"/>
          <w:sz w:val="20"/>
          <w:szCs w:val="20"/>
        </w:rPr>
        <w:t>If the cool roofing requirements will be met by a liquid field applied coating, Section 110.8(</w:t>
      </w:r>
      <w:proofErr w:type="spellStart"/>
      <w:r w:rsidR="009867E0" w:rsidRPr="00FD271A">
        <w:rPr>
          <w:rFonts w:ascii="Calibri" w:hAnsi="Calibri" w:cs="Arial"/>
          <w:sz w:val="20"/>
          <w:szCs w:val="20"/>
        </w:rPr>
        <w:t>i</w:t>
      </w:r>
      <w:proofErr w:type="spellEnd"/>
      <w:r w:rsidR="009867E0" w:rsidRPr="00FD271A">
        <w:rPr>
          <w:rFonts w:ascii="Calibri" w:hAnsi="Calibri" w:cs="Arial"/>
          <w:sz w:val="20"/>
          <w:szCs w:val="20"/>
        </w:rPr>
        <w:t xml:space="preserve">)4 requires the coating be applied across the entire roof surface and meet the dry mil thickness or coverage recommended by the manufacturer. </w:t>
      </w:r>
    </w:p>
    <w:p w14:paraId="4886A423" w14:textId="77777777" w:rsidR="00C1364D" w:rsidRPr="00FD271A" w:rsidRDefault="00C1364D" w:rsidP="009867E0">
      <w:pPr>
        <w:rPr>
          <w:rFonts w:ascii="Calibri" w:hAnsi="Calibri" w:cs="Arial"/>
          <w:b/>
          <w:sz w:val="20"/>
          <w:szCs w:val="20"/>
        </w:rPr>
      </w:pPr>
    </w:p>
    <w:p w14:paraId="4886A424" w14:textId="17A97477" w:rsidR="009867E0" w:rsidRPr="00FD271A" w:rsidRDefault="009F6CB9" w:rsidP="009867E0">
      <w:pPr>
        <w:rPr>
          <w:rFonts w:ascii="Calibri" w:hAnsi="Calibri" w:cs="Arial"/>
          <w:b/>
          <w:sz w:val="20"/>
          <w:szCs w:val="20"/>
        </w:rPr>
      </w:pPr>
      <w:r>
        <w:rPr>
          <w:rFonts w:ascii="Calibri" w:hAnsi="Calibri" w:cs="Arial"/>
          <w:b/>
          <w:sz w:val="20"/>
          <w:szCs w:val="20"/>
        </w:rPr>
        <w:t>F</w:t>
      </w:r>
      <w:r w:rsidR="009867E0" w:rsidRPr="00FD271A">
        <w:rPr>
          <w:rFonts w:ascii="Calibri" w:hAnsi="Calibri" w:cs="Arial"/>
          <w:b/>
          <w:sz w:val="20"/>
          <w:szCs w:val="20"/>
        </w:rPr>
        <w:t xml:space="preserve">. </w:t>
      </w:r>
      <w:r w:rsidR="00D155B5" w:rsidRPr="00FD271A">
        <w:rPr>
          <w:rFonts w:ascii="Calibri" w:hAnsi="Calibri" w:cs="Arial"/>
          <w:b/>
          <w:sz w:val="20"/>
          <w:szCs w:val="20"/>
        </w:rPr>
        <w:t>Fenestration/Glazing Allowed</w:t>
      </w:r>
      <w:r w:rsidR="00035CB4" w:rsidRPr="00FD271A">
        <w:rPr>
          <w:rFonts w:ascii="Calibri" w:hAnsi="Calibri" w:cs="Arial"/>
          <w:b/>
          <w:sz w:val="20"/>
          <w:szCs w:val="20"/>
        </w:rPr>
        <w:t xml:space="preserve"> </w:t>
      </w:r>
      <w:r w:rsidR="00044BAA" w:rsidRPr="00FD271A">
        <w:rPr>
          <w:rFonts w:ascii="Calibri" w:hAnsi="Calibri" w:cs="Arial"/>
          <w:b/>
          <w:sz w:val="20"/>
          <w:szCs w:val="20"/>
        </w:rPr>
        <w:t xml:space="preserve">Areas and Efficiencies </w:t>
      </w:r>
      <w:r w:rsidR="00035CB4" w:rsidRPr="00FD271A">
        <w:rPr>
          <w:rFonts w:ascii="Calibri" w:hAnsi="Calibri" w:cs="Arial"/>
          <w:sz w:val="20"/>
          <w:szCs w:val="20"/>
        </w:rPr>
        <w:t>(Section 150.2(b)1)</w:t>
      </w:r>
    </w:p>
    <w:p w14:paraId="4886A425"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The climate zone and </w:t>
      </w:r>
      <w:r w:rsidR="0014042D" w:rsidRPr="00FD271A">
        <w:rPr>
          <w:rFonts w:ascii="Calibri" w:hAnsi="Calibri" w:cs="Arial"/>
          <w:sz w:val="20"/>
          <w:szCs w:val="20"/>
        </w:rPr>
        <w:t xml:space="preserve">scope </w:t>
      </w:r>
      <w:r w:rsidRPr="00FD271A">
        <w:rPr>
          <w:rFonts w:ascii="Calibri" w:hAnsi="Calibri" w:cs="Arial"/>
          <w:sz w:val="20"/>
          <w:szCs w:val="20"/>
        </w:rPr>
        <w:t xml:space="preserve">of the </w:t>
      </w:r>
      <w:r w:rsidR="0014042D" w:rsidRPr="00FD271A">
        <w:rPr>
          <w:rFonts w:ascii="Calibri" w:hAnsi="Calibri" w:cs="Arial"/>
          <w:sz w:val="20"/>
          <w:szCs w:val="20"/>
        </w:rPr>
        <w:t xml:space="preserve">alteration </w:t>
      </w:r>
      <w:r w:rsidRPr="00FD271A">
        <w:rPr>
          <w:rFonts w:ascii="Calibri" w:hAnsi="Calibri" w:cs="Arial"/>
          <w:sz w:val="20"/>
          <w:szCs w:val="20"/>
        </w:rPr>
        <w:t>will affect the amount of fenestration (also known as glazing) allowed. If limited to 20%, this is calculated as Conditioned Floor Area x 0.20 = total ft</w:t>
      </w:r>
      <w:r w:rsidRPr="00FD271A">
        <w:rPr>
          <w:rFonts w:ascii="Calibri" w:hAnsi="Calibri" w:cs="Arial"/>
          <w:sz w:val="20"/>
          <w:szCs w:val="20"/>
          <w:vertAlign w:val="superscript"/>
        </w:rPr>
        <w:t>2</w:t>
      </w:r>
      <w:r w:rsidRPr="00FD271A">
        <w:rPr>
          <w:rFonts w:ascii="Calibri" w:hAnsi="Calibri" w:cs="Arial"/>
          <w:sz w:val="20"/>
          <w:szCs w:val="20"/>
        </w:rPr>
        <w:t xml:space="preserve"> of fenestration allowed (20%). Fenestration areas are expressed in feet, not inches. When west-facing fenestration is limited (in climate zones 2, 4, and 6-16), it is limited to a maximum of 5%. Additions of 1,000 ft</w:t>
      </w:r>
      <w:r w:rsidRPr="00FD271A">
        <w:rPr>
          <w:rFonts w:ascii="Calibri" w:hAnsi="Calibri" w:cs="Arial"/>
          <w:sz w:val="20"/>
          <w:szCs w:val="20"/>
          <w:vertAlign w:val="superscript"/>
        </w:rPr>
        <w:t>2</w:t>
      </w:r>
      <w:r w:rsidRPr="00FD271A">
        <w:rPr>
          <w:rFonts w:ascii="Calibri" w:hAnsi="Calibri" w:cs="Arial"/>
          <w:sz w:val="20"/>
          <w:szCs w:val="20"/>
        </w:rPr>
        <w:t xml:space="preserve"> or less have alternate requirements. For example, the limit may be 120 ft</w:t>
      </w:r>
      <w:r w:rsidRPr="00FD271A">
        <w:rPr>
          <w:rFonts w:ascii="Calibri" w:hAnsi="Calibri" w:cs="Arial"/>
          <w:sz w:val="20"/>
          <w:szCs w:val="20"/>
          <w:vertAlign w:val="superscript"/>
        </w:rPr>
        <w:t>2</w:t>
      </w:r>
      <w:r w:rsidRPr="00FD271A">
        <w:rPr>
          <w:rFonts w:ascii="Calibri" w:hAnsi="Calibri" w:cs="Arial"/>
          <w:sz w:val="20"/>
          <w:szCs w:val="20"/>
        </w:rPr>
        <w:t xml:space="preserve"> of fenestration or 25%. While west-facing fenestration may be limited, if there is no west fenestration the upper limit remains at 120 ft</w:t>
      </w:r>
      <w:r w:rsidRPr="00FD271A">
        <w:rPr>
          <w:rFonts w:ascii="Calibri" w:hAnsi="Calibri" w:cs="Arial"/>
          <w:sz w:val="20"/>
          <w:szCs w:val="20"/>
          <w:vertAlign w:val="superscript"/>
        </w:rPr>
        <w:t>2</w:t>
      </w:r>
      <w:r w:rsidRPr="00FD271A">
        <w:rPr>
          <w:rFonts w:ascii="Calibri" w:hAnsi="Calibri" w:cs="Arial"/>
          <w:sz w:val="20"/>
          <w:szCs w:val="20"/>
        </w:rPr>
        <w:t xml:space="preserve"> or 25% (or the values shown in columns 2 and 3).</w:t>
      </w:r>
    </w:p>
    <w:p w14:paraId="4886A429" w14:textId="6193434B" w:rsidR="009867E0" w:rsidRPr="00FD271A" w:rsidRDefault="009867E0">
      <w:pPr>
        <w:pStyle w:val="ListParagraph"/>
        <w:numPr>
          <w:ilvl w:val="0"/>
          <w:numId w:val="4"/>
        </w:numPr>
        <w:spacing w:line="276" w:lineRule="auto"/>
        <w:contextualSpacing/>
        <w:rPr>
          <w:rFonts w:ascii="Calibri" w:hAnsi="Calibri" w:cs="Arial"/>
          <w:sz w:val="20"/>
          <w:szCs w:val="20"/>
        </w:rPr>
        <w:pPrChange w:id="1187" w:author="Smith, Alexis@Energy" w:date="2018-11-15T09:12:00Z">
          <w:pPr>
            <w:pStyle w:val="ListParagraph"/>
            <w:numPr>
              <w:numId w:val="7"/>
            </w:numPr>
            <w:spacing w:line="276" w:lineRule="auto"/>
            <w:ind w:hanging="360"/>
            <w:contextualSpacing/>
          </w:pPr>
        </w:pPrChange>
      </w:pPr>
      <w:r w:rsidRPr="00FD271A">
        <w:rPr>
          <w:rFonts w:ascii="Calibri" w:hAnsi="Calibri" w:cs="Arial"/>
          <w:sz w:val="20"/>
          <w:szCs w:val="20"/>
        </w:rPr>
        <w:t>Alteration Type</w:t>
      </w:r>
      <w:r w:rsidR="00B75E59">
        <w:rPr>
          <w:rFonts w:ascii="Calibri" w:hAnsi="Calibri" w:cs="Arial"/>
          <w:sz w:val="20"/>
          <w:szCs w:val="20"/>
        </w:rPr>
        <w:t>:</w:t>
      </w:r>
      <w:r w:rsidRPr="00FD271A">
        <w:rPr>
          <w:rFonts w:ascii="Calibri" w:hAnsi="Calibri" w:cs="Arial"/>
          <w:sz w:val="20"/>
          <w:szCs w:val="20"/>
        </w:rPr>
        <w:t xml:space="preserve"> </w:t>
      </w:r>
      <w:r w:rsidR="00851AEB" w:rsidRPr="00FD271A">
        <w:rPr>
          <w:rFonts w:ascii="Calibri" w:hAnsi="Calibri" w:cs="Arial"/>
          <w:sz w:val="20"/>
          <w:szCs w:val="20"/>
        </w:rPr>
        <w:t>Auto-filled with the project scope in A13</w:t>
      </w:r>
      <w:r w:rsidRPr="00FD271A">
        <w:rPr>
          <w:rFonts w:ascii="Calibri" w:hAnsi="Calibri" w:cs="Arial"/>
          <w:sz w:val="20"/>
          <w:szCs w:val="20"/>
        </w:rPr>
        <w:t>:</w:t>
      </w:r>
      <w:r w:rsidR="00154F62" w:rsidRPr="00FD271A">
        <w:rPr>
          <w:rFonts w:ascii="Calibri" w:hAnsi="Calibri" w:cs="Arial"/>
          <w:sz w:val="20"/>
          <w:szCs w:val="20"/>
        </w:rPr>
        <w:t xml:space="preserve">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42A" w14:textId="4DFF73FE" w:rsidR="009867E0" w:rsidRPr="00FD271A" w:rsidRDefault="009867E0">
      <w:pPr>
        <w:pStyle w:val="ListParagraph"/>
        <w:numPr>
          <w:ilvl w:val="0"/>
          <w:numId w:val="4"/>
        </w:numPr>
        <w:contextualSpacing/>
        <w:rPr>
          <w:rFonts w:ascii="Calibri" w:hAnsi="Calibri" w:cs="Arial"/>
          <w:sz w:val="20"/>
          <w:szCs w:val="20"/>
        </w:rPr>
        <w:pPrChange w:id="1188" w:author="Smith, Alexis@Energy" w:date="2018-11-15T09:12:00Z">
          <w:pPr>
            <w:pStyle w:val="ListParagraph"/>
            <w:numPr>
              <w:numId w:val="7"/>
            </w:numPr>
            <w:ind w:hanging="360"/>
            <w:contextualSpacing/>
          </w:pPr>
        </w:pPrChange>
      </w:pPr>
      <w:r w:rsidRPr="00FD271A">
        <w:rPr>
          <w:rFonts w:ascii="Calibri" w:hAnsi="Calibri" w:cs="Arial"/>
          <w:sz w:val="20"/>
          <w:szCs w:val="20"/>
        </w:rPr>
        <w:t xml:space="preserve">Maximum Allowed </w:t>
      </w:r>
      <w:r w:rsidR="001A39B1" w:rsidRPr="00FD271A">
        <w:rPr>
          <w:rFonts w:ascii="Calibri" w:hAnsi="Calibri" w:cs="Arial"/>
          <w:sz w:val="20"/>
          <w:szCs w:val="20"/>
        </w:rPr>
        <w:t>Fenestration Area for All Orientations (</w:t>
      </w:r>
      <w:r w:rsidRPr="00FD271A">
        <w:rPr>
          <w:rFonts w:ascii="Calibri" w:hAnsi="Calibri" w:cs="Arial"/>
          <w:sz w:val="20"/>
          <w:szCs w:val="20"/>
        </w:rPr>
        <w:t>ft</w:t>
      </w:r>
      <w:r w:rsidRPr="00FD271A">
        <w:rPr>
          <w:rFonts w:ascii="Calibri" w:hAnsi="Calibri" w:cs="Arial"/>
          <w:sz w:val="20"/>
          <w:szCs w:val="20"/>
          <w:vertAlign w:val="superscript"/>
        </w:rPr>
        <w:t>2</w:t>
      </w:r>
      <w:r w:rsidR="001A39B1" w:rsidRPr="00FD271A">
        <w:rPr>
          <w:rFonts w:ascii="Calibri" w:hAnsi="Calibri" w:cs="Arial"/>
          <w:sz w:val="20"/>
          <w:szCs w:val="20"/>
        </w:rPr>
        <w:t>)</w:t>
      </w:r>
      <w:r w:rsidRPr="00FD271A">
        <w:rPr>
          <w:rFonts w:ascii="Calibri" w:hAnsi="Calibri" w:cs="Arial"/>
          <w:sz w:val="20"/>
          <w:szCs w:val="20"/>
        </w:rPr>
        <w:t xml:space="preserve">: </w:t>
      </w:r>
      <w:r w:rsidR="00C1364D" w:rsidRPr="00FD271A">
        <w:rPr>
          <w:rFonts w:ascii="Calibri" w:hAnsi="Calibri" w:cs="Arial"/>
          <w:sz w:val="20"/>
          <w:szCs w:val="20"/>
        </w:rPr>
        <w:t>T</w:t>
      </w:r>
      <w:r w:rsidRPr="00FD271A">
        <w:rPr>
          <w:rFonts w:ascii="Calibri" w:hAnsi="Calibri" w:cs="Arial"/>
          <w:sz w:val="20"/>
          <w:szCs w:val="20"/>
        </w:rPr>
        <w:t>he maximum total fenestration area is 20%. Depending on the type of fenestration and the alteration type, this field may show values such as 75 ft</w:t>
      </w:r>
      <w:r w:rsidRPr="00FD271A">
        <w:rPr>
          <w:rFonts w:ascii="Calibri" w:hAnsi="Calibri" w:cs="Arial"/>
          <w:sz w:val="20"/>
          <w:szCs w:val="20"/>
          <w:vertAlign w:val="superscript"/>
        </w:rPr>
        <w:t>2</w:t>
      </w:r>
      <w:r w:rsidRPr="00FD271A">
        <w:rPr>
          <w:rFonts w:ascii="Calibri" w:hAnsi="Calibri" w:cs="Arial"/>
          <w:sz w:val="20"/>
          <w:szCs w:val="20"/>
        </w:rPr>
        <w:t>.</w:t>
      </w:r>
    </w:p>
    <w:p w14:paraId="4886A42B" w14:textId="0B8C89FC" w:rsidR="001A39B1" w:rsidRPr="00FD271A" w:rsidRDefault="001A39B1">
      <w:pPr>
        <w:pStyle w:val="ListParagraph"/>
        <w:numPr>
          <w:ilvl w:val="0"/>
          <w:numId w:val="4"/>
        </w:numPr>
        <w:contextualSpacing/>
        <w:rPr>
          <w:rFonts w:ascii="Calibri" w:hAnsi="Calibri" w:cs="Arial"/>
          <w:sz w:val="20"/>
          <w:szCs w:val="20"/>
        </w:rPr>
        <w:pPrChange w:id="1189" w:author="Smith, Alexis@Energy" w:date="2018-11-15T09:12:00Z">
          <w:pPr>
            <w:pStyle w:val="ListParagraph"/>
            <w:numPr>
              <w:numId w:val="7"/>
            </w:numPr>
            <w:ind w:hanging="360"/>
            <w:contextualSpacing/>
          </w:pPr>
        </w:pPrChange>
      </w:pPr>
      <w:r w:rsidRPr="00FD271A">
        <w:rPr>
          <w:rFonts w:ascii="Calibri" w:hAnsi="Calibri" w:cs="Arial"/>
          <w:sz w:val="20"/>
          <w:szCs w:val="20"/>
        </w:rPr>
        <w:t xml:space="preserve">Maximum Allowed West-Facing Fenestration Area Only: Calculated value based on </w:t>
      </w:r>
      <w:r w:rsidR="00B75E59">
        <w:rPr>
          <w:rFonts w:ascii="Calibri" w:hAnsi="Calibri" w:cs="Arial"/>
          <w:sz w:val="20"/>
          <w:szCs w:val="20"/>
        </w:rPr>
        <w:t>C</w:t>
      </w:r>
      <w:r w:rsidRPr="00FD271A">
        <w:rPr>
          <w:rFonts w:ascii="Calibri" w:hAnsi="Calibri" w:cs="Arial"/>
          <w:sz w:val="20"/>
          <w:szCs w:val="20"/>
        </w:rPr>
        <w:t xml:space="preserve">onditioned </w:t>
      </w:r>
      <w:r w:rsidR="00B75E59">
        <w:rPr>
          <w:rFonts w:ascii="Calibri" w:hAnsi="Calibri" w:cs="Arial"/>
          <w:sz w:val="20"/>
          <w:szCs w:val="20"/>
        </w:rPr>
        <w:t>F</w:t>
      </w:r>
      <w:r w:rsidRPr="00FD271A">
        <w:rPr>
          <w:rFonts w:ascii="Calibri" w:hAnsi="Calibri" w:cs="Arial"/>
          <w:sz w:val="20"/>
          <w:szCs w:val="20"/>
        </w:rPr>
        <w:t xml:space="preserve">loor </w:t>
      </w:r>
      <w:r w:rsidR="00B75E59">
        <w:rPr>
          <w:rFonts w:ascii="Calibri" w:hAnsi="Calibri" w:cs="Arial"/>
          <w:sz w:val="20"/>
          <w:szCs w:val="20"/>
        </w:rPr>
        <w:t>A</w:t>
      </w:r>
      <w:r w:rsidRPr="00FD271A">
        <w:rPr>
          <w:rFonts w:ascii="Calibri" w:hAnsi="Calibri" w:cs="Arial"/>
          <w:sz w:val="20"/>
          <w:szCs w:val="20"/>
        </w:rPr>
        <w:t xml:space="preserve">rea </w:t>
      </w:r>
      <w:r w:rsidR="00B75E59">
        <w:rPr>
          <w:rFonts w:ascii="Calibri" w:hAnsi="Calibri" w:cs="Arial"/>
          <w:sz w:val="20"/>
          <w:szCs w:val="20"/>
        </w:rPr>
        <w:t>multiplied by</w:t>
      </w:r>
      <w:r w:rsidR="00B75E59" w:rsidRPr="00FD271A">
        <w:rPr>
          <w:rFonts w:ascii="Calibri" w:hAnsi="Calibri" w:cs="Arial"/>
          <w:sz w:val="20"/>
          <w:szCs w:val="20"/>
        </w:rPr>
        <w:t xml:space="preserve"> </w:t>
      </w:r>
      <w:r w:rsidRPr="00FD271A">
        <w:rPr>
          <w:rFonts w:ascii="Calibri" w:hAnsi="Calibri" w:cs="Arial"/>
          <w:sz w:val="20"/>
          <w:szCs w:val="20"/>
        </w:rPr>
        <w:t>5</w:t>
      </w:r>
      <w:r w:rsidR="00B75E59">
        <w:rPr>
          <w:rFonts w:ascii="Calibri" w:hAnsi="Calibri" w:cs="Arial"/>
          <w:sz w:val="20"/>
          <w:szCs w:val="20"/>
        </w:rPr>
        <w:t>%</w:t>
      </w:r>
      <w:r w:rsidRPr="00FD271A">
        <w:rPr>
          <w:rFonts w:ascii="Calibri" w:hAnsi="Calibri" w:cs="Arial"/>
          <w:sz w:val="20"/>
          <w:szCs w:val="20"/>
        </w:rPr>
        <w:t>(Used in climate zones 2, 4, and 6-16)</w:t>
      </w:r>
    </w:p>
    <w:p w14:paraId="1ACA198A" w14:textId="717107F5" w:rsidR="00154F62" w:rsidRPr="00FD271A" w:rsidRDefault="009867E0" w:rsidP="00E10C40">
      <w:pPr>
        <w:pStyle w:val="ListParagraph"/>
        <w:ind w:left="1440" w:hanging="720"/>
        <w:rPr>
          <w:rFonts w:ascii="Calibri" w:hAnsi="Calibri" w:cs="Arial"/>
          <w:sz w:val="20"/>
          <w:szCs w:val="20"/>
        </w:rPr>
      </w:pPr>
      <w:r w:rsidRPr="00FD271A">
        <w:rPr>
          <w:rFonts w:ascii="Calibri" w:hAnsi="Calibri" w:cs="Arial"/>
          <w:sz w:val="20"/>
          <w:szCs w:val="20"/>
        </w:rPr>
        <w:t>NOTE:</w:t>
      </w:r>
      <w:r w:rsidRPr="00FD271A">
        <w:rPr>
          <w:rFonts w:ascii="Calibri" w:hAnsi="Calibri" w:cs="Arial"/>
          <w:sz w:val="20"/>
          <w:szCs w:val="20"/>
        </w:rPr>
        <w:tab/>
      </w:r>
      <w:r w:rsidR="00154F62" w:rsidRPr="00FD271A">
        <w:rPr>
          <w:rFonts w:ascii="Calibri" w:hAnsi="Calibri" w:cs="Arial"/>
          <w:sz w:val="20"/>
          <w:szCs w:val="20"/>
        </w:rPr>
        <w:t>(1) If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enter NA</w:t>
      </w:r>
    </w:p>
    <w:p w14:paraId="4886A42D" w14:textId="4D3975C4" w:rsidR="009867E0" w:rsidRPr="00FD271A" w:rsidRDefault="00154F62" w:rsidP="00FD271A">
      <w:pPr>
        <w:pStyle w:val="ListParagraph"/>
        <w:ind w:left="1440"/>
        <w:rPr>
          <w:rFonts w:ascii="Calibri" w:hAnsi="Calibri" w:cs="Arial"/>
          <w:sz w:val="20"/>
          <w:szCs w:val="20"/>
        </w:rPr>
      </w:pPr>
      <w:r w:rsidRPr="00FD271A">
        <w:rPr>
          <w:rFonts w:ascii="Calibri" w:hAnsi="Calibri" w:cs="Arial"/>
          <w:sz w:val="20"/>
          <w:szCs w:val="20"/>
        </w:rPr>
        <w:t xml:space="preserve">(2) </w:t>
      </w:r>
      <w:r w:rsidR="009867E0" w:rsidRPr="00FD271A">
        <w:rPr>
          <w:rFonts w:ascii="Calibri" w:hAnsi="Calibri" w:cs="Arial"/>
          <w:sz w:val="20"/>
          <w:szCs w:val="20"/>
        </w:rPr>
        <w:t>West includes any vertical fenestration oriented to within 45 degrees of true west, including 45 degrees south of west. For skylights, west also includes any skylight area facing any direction with a pitch of less than 1:12</w:t>
      </w:r>
    </w:p>
    <w:p w14:paraId="4886A42F" w14:textId="1FF72C1D" w:rsidR="00C1364D" w:rsidRPr="00FD271A" w:rsidRDefault="00C1364D">
      <w:pPr>
        <w:pStyle w:val="ListParagraph"/>
        <w:numPr>
          <w:ilvl w:val="0"/>
          <w:numId w:val="4"/>
        </w:numPr>
        <w:rPr>
          <w:rFonts w:ascii="Calibri" w:hAnsi="Calibri" w:cs="Arial"/>
          <w:sz w:val="20"/>
          <w:szCs w:val="20"/>
        </w:rPr>
        <w:pPrChange w:id="1190" w:author="Smith, Alexis@Energy" w:date="2018-11-15T09:12:00Z">
          <w:pPr>
            <w:pStyle w:val="ListParagraph"/>
            <w:numPr>
              <w:numId w:val="7"/>
            </w:numPr>
            <w:ind w:hanging="360"/>
          </w:pPr>
        </w:pPrChange>
      </w:pPr>
      <w:r w:rsidRPr="00FD271A">
        <w:rPr>
          <w:rFonts w:ascii="Calibri" w:hAnsi="Calibri" w:cs="Arial"/>
          <w:sz w:val="20"/>
          <w:szCs w:val="20"/>
        </w:rPr>
        <w:t xml:space="preserve">Existing Fenestration Area for All Orientations: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fenestration/glazing.</w:t>
      </w:r>
    </w:p>
    <w:p w14:paraId="4886A430" w14:textId="1B4A0286" w:rsidR="009714D3" w:rsidRPr="00FD271A" w:rsidRDefault="009714D3" w:rsidP="009714D3">
      <w:pPr>
        <w:ind w:left="360"/>
        <w:rPr>
          <w:rFonts w:ascii="Calibri" w:hAnsi="Calibri" w:cs="Arial"/>
          <w:sz w:val="20"/>
          <w:szCs w:val="20"/>
        </w:rPr>
      </w:pPr>
      <w:r w:rsidRPr="00FD271A">
        <w:rPr>
          <w:rFonts w:ascii="Calibri" w:hAnsi="Calibri" w:cs="Arial"/>
          <w:sz w:val="20"/>
          <w:szCs w:val="20"/>
        </w:rPr>
        <w:lastRenderedPageBreak/>
        <w:t xml:space="preserve">Existing West-Facing Fenestration Area: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west-facing fenestration/glazing.</w:t>
      </w:r>
      <w:r w:rsidR="00F42CBE" w:rsidRPr="00FD271A">
        <w:rPr>
          <w:rFonts w:ascii="Calibri" w:hAnsi="Calibri" w:cs="Arial"/>
          <w:sz w:val="20"/>
          <w:szCs w:val="20"/>
        </w:rPr>
        <w:t xml:space="preserve"> If project has no existing west-facing fenestration then enter “0”. </w:t>
      </w:r>
    </w:p>
    <w:p w14:paraId="4886A431" w14:textId="4E977291" w:rsidR="001A39B1" w:rsidRPr="00FD271A" w:rsidRDefault="001A39B1">
      <w:pPr>
        <w:pStyle w:val="ListParagraph"/>
        <w:numPr>
          <w:ilvl w:val="0"/>
          <w:numId w:val="4"/>
        </w:numPr>
        <w:rPr>
          <w:rFonts w:ascii="Calibri" w:hAnsi="Calibri" w:cs="Arial"/>
          <w:sz w:val="20"/>
          <w:szCs w:val="20"/>
        </w:rPr>
        <w:pPrChange w:id="1191" w:author="Smith, Alexis@Energy" w:date="2018-11-15T09:12:00Z">
          <w:pPr>
            <w:pStyle w:val="ListParagraph"/>
            <w:numPr>
              <w:numId w:val="7"/>
            </w:numPr>
            <w:ind w:hanging="360"/>
          </w:pPr>
        </w:pPrChange>
      </w:pPr>
      <w:r w:rsidRPr="00FD271A">
        <w:rPr>
          <w:rFonts w:ascii="Calibri" w:hAnsi="Calibri" w:cs="Arial"/>
          <w:sz w:val="20"/>
          <w:szCs w:val="20"/>
        </w:rPr>
        <w:t xml:space="preserve">Maximum Allowed U-factor: Maximum U-factor from Package A or Table 150.1-A. This field will </w:t>
      </w:r>
      <w:r w:rsidR="00831F0F" w:rsidRPr="00FD271A">
        <w:rPr>
          <w:rFonts w:ascii="Calibri" w:hAnsi="Calibri" w:cs="Arial"/>
          <w:sz w:val="20"/>
          <w:szCs w:val="20"/>
        </w:rPr>
        <w:t xml:space="preserve">almost </w:t>
      </w:r>
      <w:r w:rsidRPr="00FD271A">
        <w:rPr>
          <w:rFonts w:ascii="Calibri" w:hAnsi="Calibri" w:cs="Arial"/>
          <w:sz w:val="20"/>
          <w:szCs w:val="20"/>
        </w:rPr>
        <w:t>always be 0.32.</w:t>
      </w:r>
      <w:r w:rsidR="00831F0F" w:rsidRPr="00FD271A">
        <w:rPr>
          <w:rFonts w:ascii="Calibri" w:hAnsi="Calibri" w:cs="Arial"/>
          <w:sz w:val="20"/>
          <w:szCs w:val="20"/>
        </w:rPr>
        <w:t xml:space="preserve"> For skylights this will be 0.55.</w:t>
      </w:r>
    </w:p>
    <w:p w14:paraId="4886A432" w14:textId="7E3A9F79" w:rsidR="001A39B1" w:rsidRPr="00FD271A" w:rsidRDefault="001A39B1">
      <w:pPr>
        <w:pStyle w:val="ListParagraph"/>
        <w:numPr>
          <w:ilvl w:val="0"/>
          <w:numId w:val="4"/>
        </w:numPr>
        <w:rPr>
          <w:rFonts w:ascii="Calibri" w:hAnsi="Calibri" w:cs="Arial"/>
          <w:sz w:val="20"/>
          <w:szCs w:val="20"/>
        </w:rPr>
        <w:pPrChange w:id="1192" w:author="Smith, Alexis@Energy" w:date="2018-11-15T09:12:00Z">
          <w:pPr>
            <w:pStyle w:val="ListParagraph"/>
            <w:numPr>
              <w:numId w:val="7"/>
            </w:numPr>
            <w:ind w:hanging="360"/>
          </w:pPr>
        </w:pPrChange>
      </w:pPr>
      <w:r w:rsidRPr="00FD271A">
        <w:rPr>
          <w:rFonts w:ascii="Calibri" w:hAnsi="Calibri" w:cs="Arial"/>
          <w:sz w:val="20"/>
          <w:szCs w:val="20"/>
        </w:rPr>
        <w:t xml:space="preserve">Maximum Allowed SHGC: Maximum SHGC from Package A or Table 150.1-A. This field will </w:t>
      </w:r>
      <w:r w:rsidR="00831F0F" w:rsidRPr="00FD271A">
        <w:rPr>
          <w:rFonts w:ascii="Calibri" w:hAnsi="Calibri" w:cs="Arial"/>
          <w:sz w:val="20"/>
          <w:szCs w:val="20"/>
        </w:rPr>
        <w:t xml:space="preserve">almost always be </w:t>
      </w:r>
      <w:r w:rsidRPr="00FD271A">
        <w:rPr>
          <w:rFonts w:ascii="Calibri" w:hAnsi="Calibri" w:cs="Arial"/>
          <w:sz w:val="20"/>
          <w:szCs w:val="20"/>
        </w:rPr>
        <w:t xml:space="preserve">either 0.25 or N/A, depending on climate zone. N/A means there is no maximum SHGC required in this climate zone. </w:t>
      </w:r>
      <w:r w:rsidR="00831F0F" w:rsidRPr="00FD271A">
        <w:rPr>
          <w:rFonts w:ascii="Calibri" w:hAnsi="Calibri" w:cs="Arial"/>
          <w:sz w:val="20"/>
          <w:szCs w:val="20"/>
        </w:rPr>
        <w:t>For skylights this will be 0.30.</w:t>
      </w:r>
    </w:p>
    <w:p w14:paraId="4886A433" w14:textId="77777777" w:rsidR="009867E0" w:rsidRPr="00FD271A" w:rsidRDefault="009867E0">
      <w:pPr>
        <w:pStyle w:val="ListParagraph"/>
        <w:numPr>
          <w:ilvl w:val="0"/>
          <w:numId w:val="4"/>
        </w:numPr>
        <w:rPr>
          <w:rFonts w:ascii="Calibri" w:hAnsi="Calibri" w:cs="Arial"/>
          <w:sz w:val="20"/>
          <w:szCs w:val="20"/>
        </w:rPr>
        <w:pPrChange w:id="1193" w:author="Smith, Alexis@Energy" w:date="2018-11-15T09:12:00Z">
          <w:pPr>
            <w:pStyle w:val="ListParagraph"/>
            <w:numPr>
              <w:numId w:val="7"/>
            </w:numPr>
            <w:ind w:hanging="360"/>
          </w:pPr>
        </w:pPrChange>
      </w:pPr>
      <w:r w:rsidRPr="00FD271A">
        <w:rPr>
          <w:rFonts w:ascii="Calibri" w:hAnsi="Calibri" w:cs="Arial"/>
          <w:sz w:val="20"/>
          <w:szCs w:val="20"/>
        </w:rPr>
        <w:t>Comments: Note any special location or comment here.</w:t>
      </w:r>
    </w:p>
    <w:p w14:paraId="4886A434" w14:textId="77777777" w:rsidR="009867E0" w:rsidRPr="00FD271A" w:rsidRDefault="009867E0" w:rsidP="009867E0">
      <w:pPr>
        <w:pStyle w:val="ListParagraph"/>
        <w:rPr>
          <w:rFonts w:ascii="Calibri" w:hAnsi="Calibri" w:cs="Arial"/>
          <w:sz w:val="20"/>
          <w:szCs w:val="20"/>
        </w:rPr>
      </w:pPr>
    </w:p>
    <w:p w14:paraId="4886A435" w14:textId="5AE5C32F" w:rsidR="009714D3" w:rsidRPr="00FD271A" w:rsidRDefault="009F6CB9" w:rsidP="009714D3">
      <w:pPr>
        <w:keepNext/>
        <w:rPr>
          <w:rFonts w:ascii="Calibri" w:hAnsi="Calibri" w:cs="Arial"/>
          <w:b/>
          <w:sz w:val="20"/>
          <w:szCs w:val="20"/>
        </w:rPr>
      </w:pPr>
      <w:r>
        <w:rPr>
          <w:rFonts w:ascii="Calibri" w:hAnsi="Calibri" w:cs="Arial"/>
          <w:b/>
          <w:sz w:val="20"/>
          <w:szCs w:val="20"/>
        </w:rPr>
        <w:t>G</w:t>
      </w:r>
      <w:r w:rsidR="009867E0" w:rsidRPr="00FD271A">
        <w:rPr>
          <w:rFonts w:ascii="Calibri" w:hAnsi="Calibri" w:cs="Arial"/>
          <w:b/>
          <w:sz w:val="20"/>
          <w:szCs w:val="20"/>
        </w:rPr>
        <w:t xml:space="preserve">. </w:t>
      </w:r>
      <w:r w:rsidR="00975BB4" w:rsidRPr="00FD271A">
        <w:rPr>
          <w:rFonts w:ascii="Calibri" w:hAnsi="Calibri" w:cs="Arial"/>
          <w:b/>
          <w:sz w:val="20"/>
          <w:szCs w:val="20"/>
        </w:rPr>
        <w:t>Fenestration/Glazing Proposed Areas and Efficiencies</w:t>
      </w:r>
      <w:r w:rsidR="00035CB4" w:rsidRPr="00FD271A">
        <w:rPr>
          <w:rFonts w:ascii="Calibri" w:hAnsi="Calibri" w:cs="Arial"/>
          <w:b/>
          <w:sz w:val="20"/>
          <w:szCs w:val="20"/>
        </w:rPr>
        <w:t xml:space="preserve"> – Add </w:t>
      </w:r>
      <w:r w:rsidR="00035CB4" w:rsidRPr="00FD271A">
        <w:rPr>
          <w:rFonts w:ascii="Calibri" w:hAnsi="Calibri" w:cs="Arial"/>
          <w:sz w:val="20"/>
          <w:szCs w:val="20"/>
        </w:rPr>
        <w:t>(Section 150.2(b)1A)</w:t>
      </w:r>
    </w:p>
    <w:p w14:paraId="4886A436" w14:textId="77777777" w:rsidR="009714D3" w:rsidRPr="00FD271A" w:rsidRDefault="0028770A">
      <w:pPr>
        <w:pStyle w:val="ListParagraph"/>
        <w:keepNext/>
        <w:numPr>
          <w:ilvl w:val="0"/>
          <w:numId w:val="7"/>
        </w:numPr>
        <w:contextualSpacing/>
        <w:rPr>
          <w:rFonts w:ascii="Calibri" w:hAnsi="Calibri" w:cs="Arial"/>
          <w:sz w:val="20"/>
          <w:szCs w:val="20"/>
        </w:rPr>
        <w:pPrChange w:id="1194" w:author="Smith, Alexis@Energy" w:date="2018-11-15T09:12:00Z">
          <w:pPr>
            <w:pStyle w:val="ListParagraph"/>
            <w:keepNext/>
            <w:numPr>
              <w:numId w:val="12"/>
            </w:numPr>
            <w:ind w:left="1440" w:hanging="360"/>
            <w:contextualSpacing/>
          </w:pPr>
        </w:pPrChange>
      </w:pPr>
      <w:r w:rsidRPr="00FD271A">
        <w:rPr>
          <w:rFonts w:ascii="Calibri" w:hAnsi="Calibri" w:cs="Arial"/>
          <w:sz w:val="20"/>
          <w:szCs w:val="20"/>
        </w:rPr>
        <w:t>Tag/ID: A label (if any) from the plans, such as W1.</w:t>
      </w:r>
    </w:p>
    <w:p w14:paraId="4886A437" w14:textId="72C19212" w:rsidR="009714D3" w:rsidRPr="00FD271A" w:rsidRDefault="009867E0">
      <w:pPr>
        <w:pStyle w:val="ListParagraph"/>
        <w:keepNext/>
        <w:numPr>
          <w:ilvl w:val="0"/>
          <w:numId w:val="7"/>
        </w:numPr>
        <w:contextualSpacing/>
        <w:rPr>
          <w:rFonts w:ascii="Calibri" w:hAnsi="Calibri" w:cs="Arial"/>
          <w:sz w:val="20"/>
          <w:szCs w:val="20"/>
        </w:rPr>
        <w:pPrChange w:id="1195" w:author="Smith, Alexis@Energy" w:date="2018-11-15T09:12:00Z">
          <w:pPr>
            <w:pStyle w:val="ListParagraph"/>
            <w:keepNext/>
            <w:numPr>
              <w:numId w:val="12"/>
            </w:numPr>
            <w:ind w:left="1440" w:hanging="360"/>
            <w:contextualSpacing/>
          </w:pPr>
        </w:pPrChange>
      </w:pPr>
      <w:r w:rsidRPr="00FD271A">
        <w:rPr>
          <w:rFonts w:ascii="Calibri" w:hAnsi="Calibri" w:cs="Arial"/>
          <w:sz w:val="20"/>
          <w:szCs w:val="20"/>
        </w:rPr>
        <w:t xml:space="preserve">Fenestration Type: </w:t>
      </w:r>
      <w:r w:rsidR="001B6231" w:rsidRPr="00FD271A">
        <w:rPr>
          <w:rFonts w:ascii="Calibri" w:hAnsi="Calibri" w:cs="Arial"/>
          <w:sz w:val="20"/>
          <w:szCs w:val="20"/>
        </w:rPr>
        <w:t xml:space="preserve">Indicate the type of fenestration construction e.g., Fixed Window, Operable Window, </w:t>
      </w:r>
      <w:r w:rsidR="00035CB4" w:rsidRPr="00FD271A">
        <w:rPr>
          <w:rFonts w:ascii="Calibri" w:hAnsi="Calibri" w:cs="Arial"/>
          <w:sz w:val="20"/>
          <w:szCs w:val="20"/>
        </w:rPr>
        <w:t xml:space="preserve">or Skylight. </w:t>
      </w:r>
    </w:p>
    <w:p w14:paraId="4886A439" w14:textId="77777777" w:rsidR="009714D3" w:rsidRPr="00FD271A" w:rsidRDefault="00945952"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3B" w14:textId="77777777" w:rsidR="00074EB5" w:rsidRPr="00FD271A" w:rsidRDefault="009867E0">
      <w:pPr>
        <w:pStyle w:val="ListParagraph"/>
        <w:numPr>
          <w:ilvl w:val="0"/>
          <w:numId w:val="7"/>
        </w:numPr>
        <w:contextualSpacing/>
        <w:rPr>
          <w:rFonts w:ascii="Calibri" w:hAnsi="Calibri" w:cs="Arial"/>
          <w:sz w:val="20"/>
          <w:szCs w:val="20"/>
        </w:rPr>
        <w:pPrChange w:id="1196" w:author="Smith, Alexis@Energy" w:date="2018-11-15T09:12:00Z">
          <w:pPr>
            <w:pStyle w:val="ListParagraph"/>
            <w:numPr>
              <w:numId w:val="12"/>
            </w:numPr>
            <w:ind w:left="1440" w:hanging="360"/>
            <w:contextualSpacing/>
          </w:pPr>
        </w:pPrChange>
      </w:pPr>
      <w:r w:rsidRPr="00FD271A">
        <w:rPr>
          <w:rFonts w:ascii="Calibri" w:hAnsi="Calibri" w:cs="Arial"/>
          <w:sz w:val="20"/>
          <w:szCs w:val="20"/>
        </w:rPr>
        <w:t>F</w:t>
      </w:r>
      <w:r w:rsidR="00B529B1" w:rsidRPr="00FD271A">
        <w:rPr>
          <w:rFonts w:ascii="Calibri" w:hAnsi="Calibri" w:cs="Arial"/>
          <w:sz w:val="20"/>
          <w:szCs w:val="20"/>
        </w:rPr>
        <w:t>r</w:t>
      </w:r>
      <w:r w:rsidRPr="00FD271A">
        <w:rPr>
          <w:rFonts w:ascii="Calibri" w:hAnsi="Calibri" w:cs="Arial"/>
          <w:sz w:val="20"/>
          <w:szCs w:val="20"/>
        </w:rPr>
        <w:t xml:space="preserve">ame type: </w:t>
      </w:r>
      <w:r w:rsidR="001B6231" w:rsidRPr="00FD271A">
        <w:rPr>
          <w:rFonts w:ascii="Calibri" w:hAnsi="Calibri" w:cs="Arial"/>
          <w:sz w:val="20"/>
          <w:szCs w:val="20"/>
        </w:rPr>
        <w:t>M</w:t>
      </w:r>
      <w:r w:rsidRPr="00FD271A">
        <w:rPr>
          <w:rFonts w:ascii="Calibri" w:hAnsi="Calibri" w:cs="Arial"/>
          <w:sz w:val="20"/>
          <w:szCs w:val="20"/>
        </w:rPr>
        <w:t>etal, metal thermal break, or non</w:t>
      </w:r>
      <w:r w:rsidR="001B6231" w:rsidRPr="00FD271A">
        <w:rPr>
          <w:rFonts w:ascii="Calibri" w:hAnsi="Calibri" w:cs="Arial"/>
          <w:sz w:val="20"/>
          <w:szCs w:val="20"/>
        </w:rPr>
        <w:t>-metal</w:t>
      </w:r>
      <w:r w:rsidRPr="00FD271A">
        <w:rPr>
          <w:rFonts w:ascii="Calibri" w:hAnsi="Calibri" w:cs="Arial"/>
          <w:sz w:val="20"/>
          <w:szCs w:val="20"/>
        </w:rPr>
        <w:t>.</w:t>
      </w:r>
    </w:p>
    <w:p w14:paraId="4886A43C" w14:textId="69897008" w:rsidR="009867E0" w:rsidRPr="00FD271A" w:rsidRDefault="009714D3">
      <w:pPr>
        <w:pStyle w:val="ListParagraph"/>
        <w:numPr>
          <w:ilvl w:val="0"/>
          <w:numId w:val="7"/>
        </w:numPr>
        <w:contextualSpacing/>
        <w:rPr>
          <w:rFonts w:ascii="Calibri" w:hAnsi="Calibri" w:cs="Arial"/>
          <w:sz w:val="20"/>
          <w:szCs w:val="20"/>
        </w:rPr>
        <w:pPrChange w:id="1197" w:author="Smith, Alexis@Energy" w:date="2018-11-15T09:12:00Z">
          <w:pPr>
            <w:pStyle w:val="ListParagraph"/>
            <w:numPr>
              <w:numId w:val="12"/>
            </w:numPr>
            <w:ind w:left="1440" w:hanging="360"/>
            <w:contextualSpacing/>
          </w:pPr>
        </w:pPrChange>
      </w:pPr>
      <w:r w:rsidRPr="00FD271A">
        <w:rPr>
          <w:rFonts w:asciiTheme="minorHAnsi" w:hAnsiTheme="minorHAnsi"/>
          <w:sz w:val="20"/>
          <w:szCs w:val="20"/>
        </w:rPr>
        <w:t>Dynamic Glazing: Indicate if the fenestration has integrated shading devi</w:t>
      </w:r>
      <w:r w:rsidR="00945952" w:rsidRPr="00FD271A">
        <w:rPr>
          <w:rFonts w:asciiTheme="minorHAnsi" w:hAnsiTheme="minorHAnsi"/>
          <w:sz w:val="20"/>
          <w:szCs w:val="20"/>
        </w:rPr>
        <w:t>c</w:t>
      </w:r>
      <w:r w:rsidRPr="00FD271A">
        <w:rPr>
          <w:rFonts w:asciiTheme="minorHAnsi" w:hAnsiTheme="minorHAnsi"/>
          <w:sz w:val="20"/>
          <w:szCs w:val="20"/>
        </w:rPr>
        <w:t>e, chromogenic glazing</w:t>
      </w:r>
      <w:r w:rsidR="00B75E59">
        <w:rPr>
          <w:rFonts w:asciiTheme="minorHAnsi" w:hAnsiTheme="minorHAnsi"/>
          <w:sz w:val="20"/>
          <w:szCs w:val="20"/>
        </w:rPr>
        <w:t>,</w:t>
      </w:r>
      <w:r w:rsidRPr="00FD271A">
        <w:rPr>
          <w:rFonts w:asciiTheme="minorHAnsi" w:hAnsiTheme="minorHAnsi"/>
          <w:sz w:val="20"/>
          <w:szCs w:val="20"/>
        </w:rPr>
        <w:t xml:space="preserve"> or none for no dynamic </w:t>
      </w:r>
      <w:r w:rsidR="00035CB4" w:rsidRPr="00FD271A">
        <w:rPr>
          <w:rFonts w:asciiTheme="minorHAnsi" w:hAnsiTheme="minorHAnsi"/>
          <w:sz w:val="20"/>
          <w:szCs w:val="20"/>
        </w:rPr>
        <w:t>g</w:t>
      </w:r>
      <w:r w:rsidRPr="00FD271A">
        <w:rPr>
          <w:rFonts w:asciiTheme="minorHAnsi" w:hAnsiTheme="minorHAnsi"/>
          <w:sz w:val="20"/>
          <w:szCs w:val="20"/>
        </w:rPr>
        <w:t>lazing.</w:t>
      </w:r>
      <w:r w:rsidR="001D5450" w:rsidRPr="00FD271A">
        <w:rPr>
          <w:rFonts w:ascii="Calibri" w:hAnsi="Calibri" w:cs="Arial"/>
          <w:sz w:val="20"/>
          <w:szCs w:val="20"/>
        </w:rPr>
        <w:t xml:space="preserve"> Chromogenic glazing shall be considered separately from other fenestration types. </w:t>
      </w:r>
    </w:p>
    <w:p w14:paraId="4886A43D" w14:textId="6C61472D" w:rsidR="009867E0" w:rsidRPr="00FD271A" w:rsidRDefault="009867E0">
      <w:pPr>
        <w:pStyle w:val="ListParagraph"/>
        <w:numPr>
          <w:ilvl w:val="0"/>
          <w:numId w:val="7"/>
        </w:numPr>
        <w:contextualSpacing/>
        <w:rPr>
          <w:rFonts w:ascii="Calibri" w:hAnsi="Calibri" w:cs="Arial"/>
          <w:sz w:val="20"/>
          <w:szCs w:val="20"/>
        </w:rPr>
        <w:pPrChange w:id="1198" w:author="Smith, Alexis@Energy" w:date="2018-11-15T09:12:00Z">
          <w:pPr>
            <w:pStyle w:val="ListParagraph"/>
            <w:numPr>
              <w:numId w:val="12"/>
            </w:numPr>
            <w:ind w:left="1440" w:hanging="360"/>
            <w:contextualSpacing/>
          </w:pPr>
        </w:pPrChange>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3E" w14:textId="77777777" w:rsidR="009867E0" w:rsidRPr="00FD271A" w:rsidRDefault="009867E0">
      <w:pPr>
        <w:numPr>
          <w:ilvl w:val="0"/>
          <w:numId w:val="12"/>
        </w:numPr>
        <w:rPr>
          <w:rFonts w:ascii="Calibri" w:hAnsi="Calibri" w:cs="Arial"/>
          <w:sz w:val="20"/>
          <w:szCs w:val="20"/>
        </w:rPr>
        <w:pPrChange w:id="1199" w:author="Smith, Alexis@Energy" w:date="2018-11-15T09:12:00Z">
          <w:pPr>
            <w:numPr>
              <w:numId w:val="29"/>
            </w:numPr>
            <w:ind w:left="1230" w:hanging="360"/>
          </w:pPr>
        </w:pPrChange>
      </w:pPr>
      <w:r w:rsidRPr="00FD271A">
        <w:rPr>
          <w:rFonts w:ascii="Calibri" w:hAnsi="Calibri" w:cs="Arial"/>
          <w:sz w:val="20"/>
          <w:szCs w:val="20"/>
        </w:rPr>
        <w:t xml:space="preserve">North is oriented to within 45 degrees of true north, including 45 degrees east of north; </w:t>
      </w:r>
    </w:p>
    <w:p w14:paraId="4886A43F" w14:textId="77777777" w:rsidR="009867E0" w:rsidRPr="00FD271A" w:rsidRDefault="009867E0">
      <w:pPr>
        <w:numPr>
          <w:ilvl w:val="0"/>
          <w:numId w:val="12"/>
        </w:numPr>
        <w:rPr>
          <w:rFonts w:ascii="Calibri" w:hAnsi="Calibri" w:cs="Arial"/>
          <w:sz w:val="20"/>
          <w:szCs w:val="20"/>
        </w:rPr>
        <w:pPrChange w:id="1200" w:author="Smith, Alexis@Energy" w:date="2018-11-15T09:12:00Z">
          <w:pPr>
            <w:numPr>
              <w:numId w:val="29"/>
            </w:numPr>
            <w:ind w:left="1230" w:hanging="360"/>
          </w:pPr>
        </w:pPrChange>
      </w:pPr>
      <w:r w:rsidRPr="00FD271A">
        <w:rPr>
          <w:rFonts w:ascii="Calibri" w:hAnsi="Calibri" w:cs="Arial"/>
          <w:sz w:val="20"/>
          <w:szCs w:val="20"/>
        </w:rPr>
        <w:t xml:space="preserve">East is oriented to within 45 degrees of true east, including 45 degrees south of east; </w:t>
      </w:r>
    </w:p>
    <w:p w14:paraId="4886A440" w14:textId="77777777" w:rsidR="009867E0" w:rsidRPr="00FD271A" w:rsidRDefault="009867E0">
      <w:pPr>
        <w:numPr>
          <w:ilvl w:val="0"/>
          <w:numId w:val="12"/>
        </w:numPr>
        <w:rPr>
          <w:rFonts w:ascii="Calibri" w:hAnsi="Calibri" w:cs="Arial"/>
          <w:sz w:val="20"/>
          <w:szCs w:val="20"/>
        </w:rPr>
        <w:pPrChange w:id="1201" w:author="Smith, Alexis@Energy" w:date="2018-11-15T09:12:00Z">
          <w:pPr>
            <w:numPr>
              <w:numId w:val="29"/>
            </w:numPr>
            <w:ind w:left="1230" w:hanging="360"/>
          </w:pPr>
        </w:pPrChange>
      </w:pPr>
      <w:r w:rsidRPr="00FD271A">
        <w:rPr>
          <w:rFonts w:ascii="Calibri" w:hAnsi="Calibri" w:cs="Arial"/>
          <w:sz w:val="20"/>
          <w:szCs w:val="20"/>
        </w:rPr>
        <w:t xml:space="preserve">South is oriented to within 45 degrees of true south, including 45 degrees west of south; </w:t>
      </w:r>
    </w:p>
    <w:p w14:paraId="4886A441" w14:textId="77777777" w:rsidR="009867E0" w:rsidRPr="00FD271A" w:rsidRDefault="009867E0">
      <w:pPr>
        <w:numPr>
          <w:ilvl w:val="0"/>
          <w:numId w:val="12"/>
        </w:numPr>
        <w:rPr>
          <w:rFonts w:ascii="Calibri" w:hAnsi="Calibri" w:cs="Arial"/>
          <w:sz w:val="20"/>
          <w:szCs w:val="20"/>
        </w:rPr>
        <w:pPrChange w:id="1202" w:author="Smith, Alexis@Energy" w:date="2018-11-15T09:12:00Z">
          <w:pPr>
            <w:numPr>
              <w:numId w:val="29"/>
            </w:numPr>
            <w:ind w:left="1230" w:hanging="360"/>
          </w:pPr>
        </w:pPrChange>
      </w:pPr>
      <w:r w:rsidRPr="00FD271A">
        <w:rPr>
          <w:rFonts w:ascii="Calibri" w:hAnsi="Calibri" w:cs="Arial"/>
          <w:sz w:val="20"/>
          <w:szCs w:val="20"/>
        </w:rPr>
        <w:t xml:space="preserve">West is oriented to within 45 degrees of true west, including 45 degrees </w:t>
      </w:r>
      <w:r w:rsidR="00645D1F" w:rsidRPr="00FD271A">
        <w:rPr>
          <w:rFonts w:ascii="Calibri" w:hAnsi="Calibri" w:cs="Arial"/>
          <w:sz w:val="20"/>
          <w:szCs w:val="20"/>
        </w:rPr>
        <w:t xml:space="preserve">north </w:t>
      </w:r>
      <w:r w:rsidRPr="00FD271A">
        <w:rPr>
          <w:rFonts w:ascii="Calibri" w:hAnsi="Calibri" w:cs="Arial"/>
          <w:sz w:val="20"/>
          <w:szCs w:val="20"/>
        </w:rPr>
        <w:t xml:space="preserve">of west. </w:t>
      </w:r>
    </w:p>
    <w:p w14:paraId="4886A443" w14:textId="5F36C7D5" w:rsidR="009867E0" w:rsidRPr="00FD271A" w:rsidRDefault="00945952"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009867E0"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45" w14:textId="77777777" w:rsidR="00945952" w:rsidRPr="00FD271A" w:rsidRDefault="00945952">
      <w:pPr>
        <w:pStyle w:val="ListParagraph"/>
        <w:numPr>
          <w:ilvl w:val="0"/>
          <w:numId w:val="7"/>
        </w:numPr>
        <w:contextualSpacing/>
        <w:rPr>
          <w:rFonts w:ascii="Calibri" w:hAnsi="Calibri" w:cs="Arial"/>
          <w:sz w:val="20"/>
          <w:szCs w:val="20"/>
        </w:rPr>
        <w:pPrChange w:id="1203" w:author="Smith, Alexis@Energy" w:date="2018-11-15T09:12:00Z">
          <w:pPr>
            <w:pStyle w:val="ListParagraph"/>
            <w:numPr>
              <w:numId w:val="12"/>
            </w:numPr>
            <w:ind w:left="1440" w:hanging="360"/>
            <w:contextualSpacing/>
          </w:pPr>
        </w:pPrChange>
      </w:pPr>
      <w:r w:rsidRPr="00FD271A">
        <w:rPr>
          <w:rFonts w:ascii="Calibri" w:hAnsi="Calibri" w:cs="Arial"/>
          <w:sz w:val="20"/>
          <w:szCs w:val="20"/>
        </w:rPr>
        <w:t>Number of Panes: Indicate the number of panes for each Tag/ID; is it single, double, or triple pane window?</w:t>
      </w:r>
    </w:p>
    <w:p w14:paraId="4886A446" w14:textId="71CA4906" w:rsidR="00945952" w:rsidRPr="00FD271A" w:rsidRDefault="00945952">
      <w:pPr>
        <w:pStyle w:val="ListParagraph"/>
        <w:numPr>
          <w:ilvl w:val="0"/>
          <w:numId w:val="7"/>
        </w:numPr>
        <w:contextualSpacing/>
        <w:rPr>
          <w:rFonts w:ascii="Calibri" w:hAnsi="Calibri" w:cs="Arial"/>
          <w:sz w:val="20"/>
          <w:szCs w:val="20"/>
        </w:rPr>
        <w:pPrChange w:id="1204" w:author="Smith, Alexis@Energy" w:date="2018-11-15T09:12:00Z">
          <w:pPr>
            <w:pStyle w:val="ListParagraph"/>
            <w:numPr>
              <w:numId w:val="12"/>
            </w:numPr>
            <w:ind w:left="1440" w:hanging="360"/>
            <w:contextualSpacing/>
          </w:pPr>
        </w:pPrChange>
      </w:pPr>
      <w:r w:rsidRPr="00FD271A">
        <w:rPr>
          <w:rFonts w:ascii="Calibri" w:hAnsi="Calibri" w:cs="Arial"/>
          <w:sz w:val="20"/>
          <w:szCs w:val="20"/>
        </w:rPr>
        <w:t>Proposed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fenestration type, excluding west-facing fenestration.</w:t>
      </w:r>
    </w:p>
    <w:p w14:paraId="4886A447" w14:textId="3EBDA32E" w:rsidR="009714D3" w:rsidRPr="00FD271A" w:rsidRDefault="00945952">
      <w:pPr>
        <w:pStyle w:val="ListParagraph"/>
        <w:numPr>
          <w:ilvl w:val="0"/>
          <w:numId w:val="7"/>
        </w:numPr>
        <w:rPr>
          <w:rFonts w:ascii="Calibri" w:hAnsi="Calibri" w:cs="Arial"/>
          <w:sz w:val="20"/>
          <w:szCs w:val="20"/>
        </w:rPr>
        <w:pPrChange w:id="1205" w:author="Smith, Alexis@Energy" w:date="2018-11-15T09:12:00Z">
          <w:pPr>
            <w:pStyle w:val="ListParagraph"/>
            <w:numPr>
              <w:numId w:val="12"/>
            </w:numPr>
            <w:ind w:left="1440" w:hanging="360"/>
          </w:pPr>
        </w:pPrChange>
      </w:pPr>
      <w:r w:rsidRPr="00FD271A">
        <w:rPr>
          <w:rFonts w:ascii="Calibri" w:hAnsi="Calibri" w:cs="Arial"/>
          <w:sz w:val="20"/>
          <w:szCs w:val="20"/>
        </w:rPr>
        <w:t>Proposed West Facing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 climate zones 2, 4, 6-16,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west-facing fenestration type separately.</w:t>
      </w:r>
    </w:p>
    <w:p w14:paraId="4886A449" w14:textId="77777777" w:rsidR="0006593F" w:rsidRPr="00FD271A" w:rsidRDefault="00945952">
      <w:pPr>
        <w:pStyle w:val="ListParagraph"/>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Skylights installed in a roof with pitch less than 1:12 are considered to face west.</w:t>
      </w:r>
    </w:p>
    <w:p w14:paraId="0EC93B5F" w14:textId="77777777" w:rsidR="00044BAA" w:rsidRPr="00FD271A" w:rsidRDefault="00154F62">
      <w:pPr>
        <w:pStyle w:val="ListParagraph"/>
        <w:numPr>
          <w:ilvl w:val="0"/>
          <w:numId w:val="7"/>
        </w:numPr>
        <w:contextualSpacing/>
        <w:rPr>
          <w:rFonts w:ascii="Calibri" w:hAnsi="Calibri" w:cs="Arial"/>
          <w:sz w:val="20"/>
          <w:szCs w:val="20"/>
        </w:rPr>
        <w:pPrChange w:id="1206" w:author="Smith, Alexis@Energy" w:date="2018-11-15T09:12:00Z">
          <w:pPr>
            <w:pStyle w:val="ListParagraph"/>
            <w:numPr>
              <w:numId w:val="12"/>
            </w:numPr>
            <w:ind w:left="1440" w:hanging="360"/>
            <w:contextualSpacing/>
          </w:pPr>
        </w:pPrChange>
      </w:pPr>
      <w:r w:rsidRPr="00FD271A">
        <w:rPr>
          <w:rFonts w:ascii="Calibri" w:hAnsi="Calibri" w:cs="Arial"/>
          <w:sz w:val="20"/>
          <w:szCs w:val="20"/>
        </w:rPr>
        <w:t xml:space="preserve">Proposed </w:t>
      </w:r>
      <w:r w:rsidR="009867E0" w:rsidRPr="00FD271A">
        <w:rPr>
          <w:rFonts w:ascii="Calibri" w:hAnsi="Calibri" w:cs="Arial"/>
          <w:sz w:val="20"/>
          <w:szCs w:val="20"/>
        </w:rPr>
        <w:t xml:space="preserve">U-factor: Enter </w:t>
      </w:r>
    </w:p>
    <w:p w14:paraId="24FE21D8" w14:textId="589BD04D" w:rsidR="00044BAA" w:rsidRPr="00FD271A" w:rsidRDefault="009867E0" w:rsidP="00FD271A">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1"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B75E59">
        <w:rPr>
          <w:rFonts w:ascii="Calibri" w:hAnsi="Calibri" w:cs="Arial"/>
          <w:sz w:val="20"/>
          <w:szCs w:val="20"/>
        </w:rPr>
        <w:t>;</w:t>
      </w:r>
      <w:r w:rsidRPr="00FD271A">
        <w:rPr>
          <w:rFonts w:ascii="Calibri" w:hAnsi="Calibri" w:cs="Arial"/>
          <w:sz w:val="20"/>
          <w:szCs w:val="20"/>
        </w:rPr>
        <w:t xml:space="preserve"> </w:t>
      </w:r>
      <w:r w:rsidR="00044BAA" w:rsidRPr="00FD271A">
        <w:rPr>
          <w:rFonts w:ascii="Calibri" w:hAnsi="Calibri" w:cs="Arial"/>
          <w:sz w:val="20"/>
          <w:szCs w:val="20"/>
        </w:rPr>
        <w:t>or</w:t>
      </w:r>
    </w:p>
    <w:p w14:paraId="647AF880" w14:textId="6C92FB4D" w:rsidR="004A65D5"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B75E59">
        <w:rPr>
          <w:rFonts w:ascii="Calibri" w:hAnsi="Calibri" w:cs="Arial"/>
          <w:sz w:val="20"/>
          <w:szCs w:val="20"/>
        </w:rPr>
        <w:t>;</w:t>
      </w:r>
      <w:r w:rsidRPr="00FD271A">
        <w:rPr>
          <w:rFonts w:ascii="Calibri" w:hAnsi="Calibri" w:cs="Arial"/>
          <w:sz w:val="20"/>
          <w:szCs w:val="20"/>
        </w:rPr>
        <w:t xml:space="preserve"> or </w:t>
      </w:r>
    </w:p>
    <w:p w14:paraId="6CE1F7A7" w14:textId="5DBFB74D" w:rsidR="004A65D5" w:rsidRPr="00FD271A" w:rsidRDefault="004A65D5" w:rsidP="00FD271A">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B75E59">
        <w:rPr>
          <w:rFonts w:ascii="Calibri" w:hAnsi="Calibri" w:cs="Arial"/>
          <w:sz w:val="20"/>
          <w:szCs w:val="20"/>
        </w:rPr>
        <w:t>;</w:t>
      </w:r>
      <w:r w:rsidRPr="00FD271A">
        <w:rPr>
          <w:rFonts w:ascii="Calibri" w:hAnsi="Calibri" w:cs="Arial"/>
          <w:sz w:val="20"/>
          <w:szCs w:val="20"/>
        </w:rPr>
        <w:t xml:space="preserve"> or</w:t>
      </w:r>
    </w:p>
    <w:p w14:paraId="66F77B96" w14:textId="0A2E7750" w:rsidR="00154F62"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w:t>
      </w:r>
      <w:r w:rsidR="004A65D5" w:rsidRPr="00FD271A">
        <w:rPr>
          <w:rFonts w:ascii="Calibri" w:hAnsi="Calibri" w:cs="Arial"/>
          <w:sz w:val="20"/>
          <w:szCs w:val="20"/>
        </w:rPr>
        <w:t>d</w:t>
      </w:r>
      <w:r w:rsidRPr="00FD271A">
        <w:rPr>
          <w:rFonts w:ascii="Calibri" w:hAnsi="Calibri" w:cs="Arial"/>
          <w:sz w:val="20"/>
          <w:szCs w:val="20"/>
        </w:rPr>
        <w:t xml:space="preserve">) </w:t>
      </w:r>
      <w:r w:rsidR="004A65D5" w:rsidRPr="00FD271A">
        <w:rPr>
          <w:rFonts w:ascii="Calibri" w:hAnsi="Calibri" w:cs="Arial"/>
          <w:sz w:val="20"/>
          <w:szCs w:val="20"/>
        </w:rPr>
        <w:t>the Area-weighted Average from CF1R-ENV-02.</w:t>
      </w:r>
      <w:r w:rsidRPr="00FD271A">
        <w:rPr>
          <w:rFonts w:ascii="Calibri" w:hAnsi="Calibri" w:cs="Arial"/>
          <w:sz w:val="20"/>
          <w:szCs w:val="20"/>
        </w:rPr>
        <w:t xml:space="preserve"> </w:t>
      </w:r>
    </w:p>
    <w:p w14:paraId="4886A44B" w14:textId="7CC4BB03" w:rsidR="009867E0" w:rsidRPr="00FD271A" w:rsidRDefault="009867E0"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have a higher U-factor than 0.32, first complete a</w:t>
      </w:r>
      <w:r w:rsidR="004A65D5" w:rsidRPr="00FD271A">
        <w:rPr>
          <w:rFonts w:ascii="Calibri" w:hAnsi="Calibri" w:cs="Arial"/>
          <w:sz w:val="20"/>
          <w:szCs w:val="20"/>
        </w:rPr>
        <w:t xml:space="preserve"> 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B75E59">
        <w:rPr>
          <w:rFonts w:ascii="Calibri" w:hAnsi="Calibri" w:cs="Arial"/>
          <w:sz w:val="20"/>
          <w:szCs w:val="20"/>
        </w:rPr>
        <w:t>A</w:t>
      </w:r>
      <w:r w:rsidR="004A65D5" w:rsidRPr="00FD271A">
        <w:rPr>
          <w:rFonts w:ascii="Calibri" w:hAnsi="Calibri" w:cs="Arial"/>
          <w:sz w:val="20"/>
          <w:szCs w:val="20"/>
        </w:rPr>
        <w:t>rea-</w:t>
      </w:r>
      <w:r w:rsidR="00B75E59">
        <w:rPr>
          <w:rFonts w:ascii="Calibri" w:hAnsi="Calibri" w:cs="Arial"/>
          <w:sz w:val="20"/>
          <w:szCs w:val="20"/>
        </w:rPr>
        <w:t>W</w:t>
      </w:r>
      <w:r w:rsidRPr="00FD271A">
        <w:rPr>
          <w:rFonts w:ascii="Calibri" w:hAnsi="Calibri" w:cs="Arial"/>
          <w:sz w:val="20"/>
          <w:szCs w:val="20"/>
        </w:rPr>
        <w:t xml:space="preserve">eighted </w:t>
      </w:r>
      <w:r w:rsidR="00B75E59">
        <w:rPr>
          <w:rFonts w:ascii="Calibri" w:hAnsi="Calibri" w:cs="Arial"/>
          <w:sz w:val="20"/>
          <w:szCs w:val="20"/>
        </w:rPr>
        <w:t>A</w:t>
      </w:r>
      <w:r w:rsidRPr="00FD271A">
        <w:rPr>
          <w:rFonts w:ascii="Calibri" w:hAnsi="Calibri" w:cs="Arial"/>
          <w:sz w:val="20"/>
          <w:szCs w:val="20"/>
        </w:rPr>
        <w:t>verage U-factor</w:t>
      </w:r>
      <w:r w:rsidR="004A65D5" w:rsidRPr="00FD271A">
        <w:rPr>
          <w:rFonts w:ascii="Calibri" w:hAnsi="Calibri" w:cs="Arial"/>
          <w:sz w:val="20"/>
          <w:szCs w:val="20"/>
        </w:rPr>
        <w:t>,</w:t>
      </w:r>
      <w:r w:rsidRPr="00FD271A">
        <w:rPr>
          <w:rFonts w:ascii="Calibri" w:hAnsi="Calibri" w:cs="Arial"/>
          <w:sz w:val="20"/>
          <w:szCs w:val="20"/>
        </w:rPr>
        <w:t xml:space="preserve">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4D" w14:textId="1EE7E841" w:rsidR="009867E0" w:rsidRPr="00FD271A" w:rsidRDefault="009867E0" w:rsidP="00FD271A">
      <w:pPr>
        <w:tabs>
          <w:tab w:val="left" w:pos="-1170"/>
        </w:tabs>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4886A44F" w14:textId="02EA943E" w:rsidR="006D4567" w:rsidRPr="00FD271A" w:rsidRDefault="00035CB4">
      <w:pPr>
        <w:pStyle w:val="ListParagraph"/>
        <w:numPr>
          <w:ilvl w:val="0"/>
          <w:numId w:val="7"/>
        </w:numPr>
        <w:contextualSpacing/>
        <w:rPr>
          <w:rFonts w:ascii="Calibri" w:hAnsi="Calibri" w:cs="Arial"/>
          <w:sz w:val="20"/>
          <w:szCs w:val="20"/>
        </w:rPr>
        <w:pPrChange w:id="1207" w:author="Smith, Alexis@Energy" w:date="2018-11-15T09:12:00Z">
          <w:pPr>
            <w:pStyle w:val="ListParagraph"/>
            <w:numPr>
              <w:numId w:val="12"/>
            </w:numPr>
            <w:ind w:left="1440" w:hanging="360"/>
            <w:contextualSpacing/>
          </w:pPr>
        </w:pPrChange>
      </w:pPr>
      <w:r w:rsidRPr="00FD271A">
        <w:rPr>
          <w:rFonts w:ascii="Calibri" w:hAnsi="Calibri" w:cs="Arial"/>
          <w:sz w:val="20"/>
          <w:szCs w:val="20"/>
        </w:rPr>
        <w:t>Source: NFRC, 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The source of the U-factor data for the fenestration product.</w:t>
      </w:r>
    </w:p>
    <w:p w14:paraId="29BCCBF5" w14:textId="77777777" w:rsidR="004A65D5" w:rsidRPr="00FD271A" w:rsidRDefault="00154F62">
      <w:pPr>
        <w:pStyle w:val="ListParagraph"/>
        <w:numPr>
          <w:ilvl w:val="0"/>
          <w:numId w:val="7"/>
        </w:numPr>
        <w:contextualSpacing/>
        <w:rPr>
          <w:rFonts w:ascii="Calibri" w:hAnsi="Calibri" w:cs="Arial"/>
          <w:sz w:val="20"/>
          <w:szCs w:val="20"/>
        </w:rPr>
        <w:pPrChange w:id="1208" w:author="Smith, Alexis@Energy" w:date="2018-11-15T09:12:00Z">
          <w:pPr>
            <w:pStyle w:val="ListParagraph"/>
            <w:numPr>
              <w:numId w:val="12"/>
            </w:numPr>
            <w:ind w:left="1440" w:hanging="360"/>
            <w:contextualSpacing/>
          </w:pPr>
        </w:pPrChange>
      </w:pPr>
      <w:r w:rsidRPr="00FD271A">
        <w:rPr>
          <w:rFonts w:ascii="Calibri" w:hAnsi="Calibri" w:cs="Arial"/>
          <w:sz w:val="20"/>
          <w:szCs w:val="20"/>
        </w:rPr>
        <w:t xml:space="preserve">Proposed </w:t>
      </w:r>
      <w:r w:rsidR="00945952" w:rsidRPr="00FD271A">
        <w:rPr>
          <w:rFonts w:ascii="Calibri" w:hAnsi="Calibri" w:cs="Arial"/>
          <w:sz w:val="20"/>
          <w:szCs w:val="20"/>
        </w:rPr>
        <w:t xml:space="preserve">SHGC: In climate zones 2, 4, 6-16 enter </w:t>
      </w:r>
    </w:p>
    <w:p w14:paraId="53340471" w14:textId="41C5D2F1" w:rsidR="004A65D5" w:rsidRPr="00FD271A" w:rsidRDefault="00945952">
      <w:pPr>
        <w:pStyle w:val="ListParagraph"/>
        <w:numPr>
          <w:ilvl w:val="0"/>
          <w:numId w:val="24"/>
        </w:numPr>
        <w:contextualSpacing/>
        <w:rPr>
          <w:rFonts w:ascii="Calibri" w:hAnsi="Calibri" w:cs="Arial"/>
          <w:sz w:val="20"/>
          <w:szCs w:val="20"/>
        </w:rPr>
        <w:pPrChange w:id="1209"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NFRC-</w:t>
      </w:r>
      <w:r w:rsidR="004A65D5" w:rsidRPr="00FD271A">
        <w:rPr>
          <w:rFonts w:ascii="Calibri" w:hAnsi="Calibri" w:cs="Arial"/>
          <w:sz w:val="20"/>
          <w:szCs w:val="20"/>
        </w:rPr>
        <w:t>SHGC based on the proposed brand and type of fenestration using National Fenestration Rating Council (</w:t>
      </w:r>
      <w:r w:rsidR="008C5226">
        <w:rPr>
          <w:rStyle w:val="Hyperlink"/>
          <w:rFonts w:ascii="Calibri" w:hAnsi="Calibri" w:cs="Arial"/>
          <w:sz w:val="20"/>
          <w:szCs w:val="20"/>
        </w:rPr>
        <w:fldChar w:fldCharType="begin"/>
      </w:r>
      <w:r w:rsidR="008C5226">
        <w:rPr>
          <w:rStyle w:val="Hyperlink"/>
          <w:rFonts w:ascii="Calibri" w:hAnsi="Calibri" w:cs="Arial"/>
          <w:sz w:val="20"/>
          <w:szCs w:val="20"/>
        </w:rPr>
        <w:instrText xml:space="preserve"> HYPERLINK "http://www.nfrc.com" </w:instrText>
      </w:r>
      <w:r w:rsidR="008C5226">
        <w:rPr>
          <w:rStyle w:val="Hyperlink"/>
          <w:rFonts w:ascii="Calibri" w:hAnsi="Calibri" w:cs="Arial"/>
          <w:sz w:val="20"/>
          <w:szCs w:val="20"/>
        </w:rPr>
        <w:fldChar w:fldCharType="separate"/>
      </w:r>
      <w:r w:rsidR="004A65D5" w:rsidRPr="00FD271A">
        <w:rPr>
          <w:rStyle w:val="Hyperlink"/>
          <w:rFonts w:ascii="Calibri" w:hAnsi="Calibri" w:cs="Arial"/>
          <w:sz w:val="20"/>
          <w:szCs w:val="20"/>
        </w:rPr>
        <w:t>www.nfrc.com</w:t>
      </w:r>
      <w:r w:rsidR="008C5226">
        <w:rPr>
          <w:rStyle w:val="Hyperlink"/>
          <w:rFonts w:ascii="Calibri" w:hAnsi="Calibri" w:cs="Arial"/>
          <w:sz w:val="20"/>
          <w:szCs w:val="20"/>
        </w:rPr>
        <w:fldChar w:fldCharType="end"/>
      </w:r>
      <w:r w:rsidR="004A65D5"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 </w:t>
      </w:r>
    </w:p>
    <w:p w14:paraId="683863AD" w14:textId="5D3A2C69" w:rsidR="004A65D5" w:rsidRPr="00FD271A" w:rsidRDefault="00945952">
      <w:pPr>
        <w:pStyle w:val="ListParagraph"/>
        <w:numPr>
          <w:ilvl w:val="0"/>
          <w:numId w:val="24"/>
        </w:numPr>
        <w:contextualSpacing/>
        <w:rPr>
          <w:rFonts w:ascii="Calibri" w:hAnsi="Calibri" w:cs="Arial"/>
          <w:sz w:val="20"/>
          <w:szCs w:val="20"/>
        </w:rPr>
        <w:pPrChange w:id="1210"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lastRenderedPageBreak/>
        <w:t xml:space="preserve"> </w:t>
      </w:r>
      <w:r w:rsidR="004A65D5" w:rsidRPr="00FD271A">
        <w:rPr>
          <w:rFonts w:ascii="Calibri" w:hAnsi="Calibri" w:cs="Arial"/>
          <w:sz w:val="20"/>
          <w:szCs w:val="20"/>
        </w:rPr>
        <w:t xml:space="preserve">the </w:t>
      </w:r>
      <w:r w:rsidRPr="00FD271A">
        <w:rPr>
          <w:rFonts w:ascii="Calibri" w:hAnsi="Calibri" w:cs="Arial"/>
          <w:sz w:val="20"/>
          <w:szCs w:val="20"/>
        </w:rPr>
        <w:t xml:space="preserve">default </w:t>
      </w:r>
      <w:r w:rsidR="004A65D5" w:rsidRPr="00FD271A">
        <w:rPr>
          <w:rFonts w:ascii="Calibri" w:hAnsi="Calibri" w:cs="Arial"/>
          <w:sz w:val="20"/>
          <w:szCs w:val="20"/>
        </w:rPr>
        <w:t xml:space="preserve">value </w:t>
      </w:r>
      <w:r w:rsidRPr="00FD271A">
        <w:rPr>
          <w:rFonts w:ascii="Calibri" w:hAnsi="Calibri" w:cs="Arial"/>
          <w:sz w:val="20"/>
          <w:szCs w:val="20"/>
        </w:rPr>
        <w:t>Table 110.6-B</w:t>
      </w:r>
      <w:r w:rsidR="009A14FD">
        <w:rPr>
          <w:rFonts w:ascii="Calibri" w:hAnsi="Calibri" w:cs="Arial"/>
          <w:sz w:val="20"/>
          <w:szCs w:val="20"/>
        </w:rPr>
        <w:t>;</w:t>
      </w:r>
      <w:r w:rsidRPr="00FD271A">
        <w:rPr>
          <w:rFonts w:ascii="Calibri" w:hAnsi="Calibri" w:cs="Arial"/>
          <w:sz w:val="20"/>
          <w:szCs w:val="20"/>
        </w:rPr>
        <w:t xml:space="preserve"> or </w:t>
      </w:r>
    </w:p>
    <w:p w14:paraId="1D9B3361" w14:textId="1BC68F37" w:rsidR="004A65D5" w:rsidRPr="00FD271A" w:rsidRDefault="00945952">
      <w:pPr>
        <w:pStyle w:val="ListParagraph"/>
        <w:numPr>
          <w:ilvl w:val="0"/>
          <w:numId w:val="24"/>
        </w:numPr>
        <w:contextualSpacing/>
        <w:rPr>
          <w:rFonts w:ascii="Calibri" w:hAnsi="Calibri" w:cs="Arial"/>
          <w:sz w:val="20"/>
          <w:szCs w:val="20"/>
        </w:rPr>
        <w:pPrChange w:id="1211"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NA6.3 alternate default SHGC (for non-rated site-built fenestration only)</w:t>
      </w:r>
      <w:r w:rsidR="009A14FD">
        <w:rPr>
          <w:rFonts w:ascii="Calibri" w:hAnsi="Calibri" w:cs="Arial"/>
          <w:sz w:val="20"/>
          <w:szCs w:val="20"/>
        </w:rPr>
        <w:t>;</w:t>
      </w:r>
      <w:r w:rsidR="004A65D5" w:rsidRPr="00FD271A">
        <w:rPr>
          <w:rFonts w:ascii="Calibri" w:hAnsi="Calibri" w:cs="Arial"/>
          <w:sz w:val="20"/>
          <w:szCs w:val="20"/>
        </w:rPr>
        <w:t xml:space="preserve"> or</w:t>
      </w:r>
    </w:p>
    <w:p w14:paraId="4886A450" w14:textId="43A257BB" w:rsidR="00945952" w:rsidRPr="00FD271A" w:rsidRDefault="004A65D5">
      <w:pPr>
        <w:pStyle w:val="ListParagraph"/>
        <w:numPr>
          <w:ilvl w:val="0"/>
          <w:numId w:val="24"/>
        </w:numPr>
        <w:contextualSpacing/>
        <w:rPr>
          <w:rFonts w:ascii="Calibri" w:hAnsi="Calibri" w:cs="Arial"/>
          <w:sz w:val="20"/>
          <w:szCs w:val="20"/>
        </w:rPr>
        <w:pPrChange w:id="1212"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Area-weighted Average from CF1R-ENV-02.</w:t>
      </w:r>
    </w:p>
    <w:p w14:paraId="4886A452" w14:textId="32833141" w:rsidR="009714D3" w:rsidRPr="00FD271A" w:rsidRDefault="002243A3" w:rsidP="009714D3">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xml:space="preserve">) have a higher SHGC than required by Package A, first complete a form CF1R-ENV-02 to calculate the </w:t>
      </w:r>
      <w:r w:rsidR="009A14FD">
        <w:rPr>
          <w:rFonts w:ascii="Calibri" w:hAnsi="Calibri" w:cs="Arial"/>
          <w:sz w:val="20"/>
          <w:szCs w:val="20"/>
        </w:rPr>
        <w:t>A</w:t>
      </w:r>
      <w:r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SHGC and attach it to the CF1R-ALT-01.</w:t>
      </w:r>
    </w:p>
    <w:p w14:paraId="4886A454" w14:textId="3AE98B5A" w:rsidR="009867E0" w:rsidRPr="00FD271A" w:rsidRDefault="009867E0">
      <w:pPr>
        <w:pStyle w:val="ListParagraph"/>
        <w:numPr>
          <w:ilvl w:val="0"/>
          <w:numId w:val="7"/>
        </w:numPr>
        <w:contextualSpacing/>
        <w:rPr>
          <w:rFonts w:ascii="Calibri" w:hAnsi="Calibri" w:cs="Arial"/>
          <w:sz w:val="20"/>
          <w:szCs w:val="20"/>
        </w:rPr>
        <w:pPrChange w:id="1213" w:author="Smith, Alexis@Energy" w:date="2018-11-15T09:12:00Z">
          <w:pPr>
            <w:pStyle w:val="ListParagraph"/>
            <w:numPr>
              <w:numId w:val="12"/>
            </w:numPr>
            <w:ind w:left="1440" w:hanging="360"/>
            <w:contextualSpacing/>
          </w:pPr>
        </w:pPrChange>
      </w:pPr>
      <w:r w:rsidRPr="00FD271A">
        <w:rPr>
          <w:rFonts w:ascii="Calibri" w:hAnsi="Calibri" w:cs="Arial"/>
          <w:sz w:val="20"/>
          <w:szCs w:val="20"/>
        </w:rPr>
        <w:t xml:space="preserve">Source: NFRC, </w:t>
      </w:r>
      <w:r w:rsidR="002243A3" w:rsidRPr="00FD271A">
        <w:rPr>
          <w:rFonts w:ascii="Calibri" w:hAnsi="Calibri" w:cs="Arial"/>
          <w:sz w:val="20"/>
          <w:szCs w:val="20"/>
        </w:rPr>
        <w:t>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xml:space="preserve">. The source of the </w:t>
      </w:r>
      <w:r w:rsidR="002243A3" w:rsidRPr="00FD271A">
        <w:rPr>
          <w:rFonts w:ascii="Calibri" w:hAnsi="Calibri" w:cs="Arial"/>
          <w:sz w:val="20"/>
          <w:szCs w:val="20"/>
        </w:rPr>
        <w:t xml:space="preserve">SHGC </w:t>
      </w:r>
      <w:r w:rsidRPr="00FD271A">
        <w:rPr>
          <w:rFonts w:ascii="Calibri" w:hAnsi="Calibri" w:cs="Arial"/>
          <w:sz w:val="20"/>
          <w:szCs w:val="20"/>
        </w:rPr>
        <w:t>data for the fenestration product.</w:t>
      </w:r>
    </w:p>
    <w:p w14:paraId="4886A455" w14:textId="77777777" w:rsidR="009867E0" w:rsidRPr="00FD271A" w:rsidRDefault="009867E0">
      <w:pPr>
        <w:pStyle w:val="ListParagraph"/>
        <w:numPr>
          <w:ilvl w:val="0"/>
          <w:numId w:val="7"/>
        </w:numPr>
        <w:contextualSpacing/>
        <w:rPr>
          <w:rFonts w:ascii="Calibri" w:hAnsi="Calibri" w:cs="Arial"/>
          <w:sz w:val="20"/>
          <w:szCs w:val="20"/>
        </w:rPr>
        <w:pPrChange w:id="1214" w:author="Smith, Alexis@Energy" w:date="2018-11-15T09:12:00Z">
          <w:pPr>
            <w:pStyle w:val="ListParagraph"/>
            <w:numPr>
              <w:numId w:val="12"/>
            </w:numPr>
            <w:ind w:left="1440" w:hanging="360"/>
            <w:contextualSpacing/>
          </w:pPr>
        </w:pPrChange>
      </w:pPr>
      <w:r w:rsidRPr="00FD271A">
        <w:rPr>
          <w:rFonts w:ascii="Calibri" w:hAnsi="Calibri" w:cs="Arial"/>
          <w:sz w:val="20"/>
          <w:szCs w:val="20"/>
        </w:rPr>
        <w:t>Exterior Shading Device: If exterior shading devices are used to meet the SHGC requirement, indicate the type of device (from Table S-1 of CF1R-ENV-03 Solar Heat Gain Coefficient Worksheet) and attach an ENV-03.</w:t>
      </w:r>
    </w:p>
    <w:p w14:paraId="4886A458" w14:textId="663A0B49" w:rsidR="00AD1832" w:rsidRPr="00FD271A" w:rsidRDefault="00AB0A2F" w:rsidP="00FD271A">
      <w:pPr>
        <w:tabs>
          <w:tab w:val="left" w:pos="2160"/>
        </w:tabs>
        <w:ind w:left="1440" w:hanging="720"/>
        <w:rPr>
          <w:rFonts w:ascii="Calibri" w:hAnsi="Calibri" w:cs="Arial"/>
          <w:sz w:val="20"/>
          <w:szCs w:val="20"/>
        </w:rPr>
      </w:pPr>
      <w:r w:rsidRPr="00FD271A">
        <w:rPr>
          <w:rFonts w:ascii="Calibri" w:hAnsi="Calibri" w:cs="Arial"/>
          <w:sz w:val="20"/>
          <w:szCs w:val="20"/>
        </w:rPr>
        <w:t>NOTES:</w:t>
      </w:r>
      <w:r w:rsidR="00154F62" w:rsidRPr="00FD271A">
        <w:rPr>
          <w:rFonts w:ascii="Calibri" w:hAnsi="Calibri" w:cs="Arial"/>
          <w:sz w:val="20"/>
          <w:szCs w:val="20"/>
        </w:rPr>
        <w:t xml:space="preserve">(1) </w:t>
      </w:r>
      <w:r w:rsidRPr="00FD271A">
        <w:rPr>
          <w:rFonts w:ascii="Calibri" w:hAnsi="Calibri" w:cs="Arial"/>
          <w:sz w:val="20"/>
          <w:szCs w:val="20"/>
        </w:rPr>
        <w:t>An exterior shading device is not used for products with an NFRC rated U-factor and SHGC based on a factory integrated shading device.</w:t>
      </w:r>
    </w:p>
    <w:p w14:paraId="4B9EA3B1" w14:textId="172A2B28" w:rsidR="00FE6BBF" w:rsidRPr="00FD271A" w:rsidRDefault="00FE6BBF" w:rsidP="00FD271A">
      <w:pPr>
        <w:tabs>
          <w:tab w:val="left" w:pos="2160"/>
        </w:tabs>
        <w:ind w:left="1350" w:hanging="630"/>
        <w:rPr>
          <w:rFonts w:ascii="Calibri" w:hAnsi="Calibri" w:cs="Arial"/>
          <w:sz w:val="20"/>
          <w:szCs w:val="20"/>
        </w:rPr>
      </w:pPr>
      <w:r w:rsidRPr="00FD271A">
        <w:rPr>
          <w:rFonts w:ascii="Calibri" w:hAnsi="Calibri" w:cs="Arial"/>
          <w:sz w:val="20"/>
          <w:szCs w:val="20"/>
        </w:rPr>
        <w:tab/>
        <w:t>(2) Chromogenic glazing shall be considered separately from other fenestration.</w:t>
      </w:r>
    </w:p>
    <w:p w14:paraId="4886A459" w14:textId="10BBFEC9" w:rsidR="00AD1832" w:rsidRPr="00FD271A" w:rsidRDefault="009B57BF" w:rsidP="00FD271A">
      <w:pPr>
        <w:tabs>
          <w:tab w:val="left" w:pos="1710"/>
          <w:tab w:val="left" w:pos="1800"/>
        </w:tabs>
        <w:ind w:left="1350" w:hanging="630"/>
        <w:contextualSpacing/>
        <w:rPr>
          <w:rFonts w:ascii="Calibri" w:hAnsi="Calibri" w:cs="Arial"/>
          <w:sz w:val="20"/>
          <w:szCs w:val="20"/>
        </w:rPr>
      </w:pPr>
      <w:r>
        <w:rPr>
          <w:rFonts w:ascii="Calibri" w:hAnsi="Calibri" w:cs="Arial"/>
          <w:sz w:val="20"/>
          <w:szCs w:val="20"/>
        </w:rPr>
        <w:tab/>
      </w:r>
      <w:r w:rsidR="00FE6BBF" w:rsidRPr="00FD271A">
        <w:rPr>
          <w:rFonts w:ascii="Calibri" w:hAnsi="Calibri" w:cs="Arial"/>
          <w:sz w:val="20"/>
          <w:szCs w:val="20"/>
        </w:rPr>
        <w:t>(3</w:t>
      </w:r>
      <w:r w:rsidR="00154F62" w:rsidRPr="00FD271A">
        <w:rPr>
          <w:rFonts w:ascii="Calibri" w:hAnsi="Calibri" w:cs="Arial"/>
          <w:sz w:val="20"/>
          <w:szCs w:val="20"/>
        </w:rPr>
        <w:t xml:space="preserve">) </w:t>
      </w:r>
      <w:r w:rsidR="007050CA"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5B" w14:textId="333A0744" w:rsidR="00A73B85" w:rsidRPr="00FD271A" w:rsidRDefault="00A73B85">
      <w:pPr>
        <w:pStyle w:val="ListParagraph"/>
        <w:keepNext/>
        <w:numPr>
          <w:ilvl w:val="0"/>
          <w:numId w:val="7"/>
        </w:numPr>
        <w:contextualSpacing/>
        <w:rPr>
          <w:rFonts w:ascii="Calibri" w:hAnsi="Calibri" w:cs="Arial"/>
          <w:sz w:val="20"/>
          <w:szCs w:val="20"/>
        </w:rPr>
        <w:pPrChange w:id="1215" w:author="Smith, Alexis@Energy" w:date="2018-11-15T09:12:00Z">
          <w:pPr>
            <w:pStyle w:val="ListParagraph"/>
            <w:keepNext/>
            <w:numPr>
              <w:numId w:val="12"/>
            </w:numPr>
            <w:ind w:left="1440" w:hanging="360"/>
            <w:contextualSpacing/>
          </w:pPr>
        </w:pPrChange>
      </w:pPr>
      <w:r w:rsidRPr="00FD271A">
        <w:rPr>
          <w:rFonts w:ascii="Calibri" w:hAnsi="Calibri" w:cs="Arial"/>
          <w:sz w:val="20"/>
          <w:szCs w:val="20"/>
        </w:rPr>
        <w:t xml:space="preserve">Combined SHGC </w:t>
      </w:r>
      <w:r w:rsidR="00035CB4" w:rsidRPr="00FD271A">
        <w:rPr>
          <w:rFonts w:ascii="Calibri" w:hAnsi="Calibri" w:cs="Arial"/>
          <w:sz w:val="20"/>
          <w:szCs w:val="20"/>
        </w:rPr>
        <w:t>f</w:t>
      </w:r>
      <w:r w:rsidRPr="00FD271A">
        <w:rPr>
          <w:rFonts w:ascii="Calibri" w:hAnsi="Calibri" w:cs="Arial"/>
          <w:sz w:val="20"/>
          <w:szCs w:val="20"/>
        </w:rPr>
        <w:t xml:space="preserve">rom CF1R-ENV-03: If exterior shading devices are combined with the SHGC value of the fenestration to meet the prescriptive SHGC requirements (as indicated by a value in </w:t>
      </w:r>
      <w:r w:rsidR="009A14FD">
        <w:rPr>
          <w:rFonts w:ascii="Calibri" w:hAnsi="Calibri" w:cs="Arial"/>
          <w:sz w:val="20"/>
          <w:szCs w:val="20"/>
        </w:rPr>
        <w:t>C</w:t>
      </w:r>
      <w:r w:rsidRPr="00FD271A">
        <w:rPr>
          <w:rFonts w:ascii="Calibri" w:hAnsi="Calibri" w:cs="Arial"/>
          <w:sz w:val="20"/>
          <w:szCs w:val="20"/>
        </w:rPr>
        <w:t xml:space="preserve">olumn </w:t>
      </w:r>
      <w:r w:rsidR="00035CB4" w:rsidRPr="00FD271A">
        <w:rPr>
          <w:rFonts w:ascii="Calibri" w:hAnsi="Calibri" w:cs="Arial"/>
          <w:sz w:val="20"/>
          <w:szCs w:val="20"/>
        </w:rPr>
        <w:t>E. 13</w:t>
      </w:r>
      <w:r w:rsidRPr="00FD271A">
        <w:rPr>
          <w:rFonts w:ascii="Calibri" w:hAnsi="Calibri" w:cs="Arial"/>
          <w:sz w:val="20"/>
          <w:szCs w:val="20"/>
        </w:rPr>
        <w:t xml:space="preserve">), indicate the SHGC calculated on </w:t>
      </w:r>
      <w:r w:rsidR="009A14FD">
        <w:rPr>
          <w:rFonts w:ascii="Calibri" w:hAnsi="Calibri" w:cs="Arial"/>
          <w:sz w:val="20"/>
          <w:szCs w:val="20"/>
        </w:rPr>
        <w:t>compliance document</w:t>
      </w:r>
      <w:r w:rsidR="009A14FD" w:rsidRPr="00FD271A">
        <w:rPr>
          <w:rFonts w:ascii="Calibri" w:hAnsi="Calibri" w:cs="Arial"/>
          <w:sz w:val="20"/>
          <w:szCs w:val="20"/>
        </w:rPr>
        <w:t xml:space="preserve"> </w:t>
      </w:r>
      <w:r w:rsidRPr="00FD271A">
        <w:rPr>
          <w:rFonts w:ascii="Calibri" w:hAnsi="Calibri" w:cs="Arial"/>
          <w:sz w:val="20"/>
          <w:szCs w:val="20"/>
        </w:rPr>
        <w:t xml:space="preserve">CF1R-ENV-03 and attach the </w:t>
      </w:r>
      <w:r w:rsidR="009A14FD">
        <w:rPr>
          <w:rFonts w:ascii="Calibri" w:hAnsi="Calibri" w:cs="Arial"/>
          <w:sz w:val="20"/>
          <w:szCs w:val="20"/>
        </w:rPr>
        <w:t>one</w:t>
      </w:r>
      <w:r w:rsidR="009A14FD" w:rsidRPr="00FD271A">
        <w:rPr>
          <w:rFonts w:ascii="Calibri" w:hAnsi="Calibri" w:cs="Arial"/>
          <w:sz w:val="20"/>
          <w:szCs w:val="20"/>
        </w:rPr>
        <w:t xml:space="preserve"> </w:t>
      </w:r>
      <w:r w:rsidRPr="00FD271A">
        <w:rPr>
          <w:rFonts w:ascii="Calibri" w:hAnsi="Calibri" w:cs="Arial"/>
          <w:sz w:val="20"/>
          <w:szCs w:val="20"/>
        </w:rPr>
        <w:t>for each window with an exterior shading device.</w:t>
      </w:r>
    </w:p>
    <w:p w14:paraId="4886A45C" w14:textId="77777777" w:rsidR="009714D3" w:rsidRPr="00FD271A" w:rsidRDefault="00035CB4" w:rsidP="009714D3">
      <w:pPr>
        <w:ind w:left="360"/>
        <w:rPr>
          <w:rFonts w:ascii="Calibri" w:hAnsi="Calibri" w:cs="Arial"/>
          <w:sz w:val="20"/>
          <w:szCs w:val="20"/>
        </w:rPr>
      </w:pPr>
      <w:r w:rsidRPr="00FD271A">
        <w:rPr>
          <w:rFonts w:ascii="Calibri" w:hAnsi="Calibri" w:cs="Arial"/>
          <w:sz w:val="20"/>
          <w:szCs w:val="20"/>
        </w:rPr>
        <w:t>15.-32.</w:t>
      </w:r>
      <w:r w:rsidR="002243A3" w:rsidRPr="00FD271A">
        <w:rPr>
          <w:rFonts w:ascii="Calibri" w:hAnsi="Calibri" w:cs="Arial"/>
          <w:sz w:val="20"/>
          <w:szCs w:val="20"/>
        </w:rPr>
        <w:t xml:space="preserve"> Automatically completed entries; no user input required.</w:t>
      </w:r>
    </w:p>
    <w:p w14:paraId="4886A45F" w14:textId="77777777" w:rsidR="00126162" w:rsidRPr="00FD271A" w:rsidRDefault="00126162" w:rsidP="009867E0">
      <w:pPr>
        <w:ind w:left="1440" w:hanging="900"/>
        <w:rPr>
          <w:rFonts w:ascii="Calibri" w:hAnsi="Calibri" w:cs="Arial"/>
          <w:sz w:val="20"/>
          <w:szCs w:val="20"/>
        </w:rPr>
      </w:pPr>
    </w:p>
    <w:p w14:paraId="4886A460" w14:textId="3B7DC6A1" w:rsidR="00035CB4" w:rsidRPr="00FD271A" w:rsidRDefault="009F6CB9" w:rsidP="00035CB4">
      <w:pPr>
        <w:rPr>
          <w:rFonts w:asciiTheme="minorHAnsi" w:hAnsiTheme="minorHAnsi"/>
          <w:sz w:val="20"/>
          <w:szCs w:val="20"/>
        </w:rPr>
      </w:pPr>
      <w:r>
        <w:rPr>
          <w:rFonts w:asciiTheme="minorHAnsi" w:hAnsiTheme="minorHAnsi"/>
          <w:b/>
          <w:sz w:val="20"/>
          <w:szCs w:val="20"/>
        </w:rPr>
        <w:t>H</w:t>
      </w:r>
      <w:r w:rsidR="00035CB4" w:rsidRPr="00FD271A">
        <w:rPr>
          <w:rFonts w:asciiTheme="minorHAnsi" w:hAnsiTheme="minorHAnsi"/>
          <w:b/>
          <w:sz w:val="20"/>
          <w:szCs w:val="20"/>
        </w:rPr>
        <w:t xml:space="preserve">. Fenestration/Glazing Proposed Areas and Efficiencies – Replace </w:t>
      </w:r>
      <w:r w:rsidR="00035CB4" w:rsidRPr="00FD271A">
        <w:rPr>
          <w:rFonts w:asciiTheme="minorHAnsi" w:hAnsiTheme="minorHAnsi"/>
          <w:sz w:val="20"/>
          <w:szCs w:val="20"/>
        </w:rPr>
        <w:t>(Section 150.2(b)1B)</w:t>
      </w:r>
    </w:p>
    <w:p w14:paraId="4886A461" w14:textId="77777777" w:rsidR="00035CB4" w:rsidRPr="00FD271A" w:rsidRDefault="00035CB4">
      <w:pPr>
        <w:pStyle w:val="ListParagraph"/>
        <w:keepNext/>
        <w:numPr>
          <w:ilvl w:val="0"/>
          <w:numId w:val="20"/>
        </w:numPr>
        <w:contextualSpacing/>
        <w:rPr>
          <w:rFonts w:ascii="Calibri" w:hAnsi="Calibri" w:cs="Arial"/>
          <w:sz w:val="20"/>
          <w:szCs w:val="20"/>
        </w:rPr>
        <w:pPrChange w:id="1216" w:author="Smith, Alexis@Energy" w:date="2018-11-15T09:12:00Z">
          <w:pPr>
            <w:pStyle w:val="ListParagraph"/>
            <w:keepNext/>
            <w:numPr>
              <w:numId w:val="40"/>
            </w:numPr>
            <w:tabs>
              <w:tab w:val="num" w:pos="360"/>
              <w:tab w:val="num" w:pos="720"/>
            </w:tabs>
            <w:ind w:hanging="720"/>
            <w:contextualSpacing/>
          </w:pPr>
        </w:pPrChange>
      </w:pPr>
      <w:r w:rsidRPr="00FD271A">
        <w:rPr>
          <w:rFonts w:ascii="Calibri" w:hAnsi="Calibri" w:cs="Arial"/>
          <w:sz w:val="20"/>
          <w:szCs w:val="20"/>
        </w:rPr>
        <w:t>Tag/ID: A label (if any) from the plans, such as W1.</w:t>
      </w:r>
    </w:p>
    <w:p w14:paraId="4886A462" w14:textId="2898F81A" w:rsidR="00035CB4" w:rsidRPr="00FD271A" w:rsidRDefault="00035CB4">
      <w:pPr>
        <w:pStyle w:val="ListParagraph"/>
        <w:keepNext/>
        <w:numPr>
          <w:ilvl w:val="0"/>
          <w:numId w:val="20"/>
        </w:numPr>
        <w:contextualSpacing/>
        <w:rPr>
          <w:rFonts w:ascii="Calibri" w:hAnsi="Calibri" w:cs="Arial"/>
          <w:sz w:val="20"/>
          <w:szCs w:val="20"/>
        </w:rPr>
        <w:pPrChange w:id="1217" w:author="Smith, Alexis@Energy" w:date="2018-11-15T09:12:00Z">
          <w:pPr>
            <w:pStyle w:val="ListParagraph"/>
            <w:keepNext/>
            <w:numPr>
              <w:numId w:val="40"/>
            </w:numPr>
            <w:tabs>
              <w:tab w:val="num" w:pos="360"/>
              <w:tab w:val="num" w:pos="720"/>
            </w:tabs>
            <w:ind w:hanging="720"/>
            <w:contextualSpacing/>
          </w:pPr>
        </w:pPrChange>
      </w:pPr>
      <w:r w:rsidRPr="00FD271A">
        <w:rPr>
          <w:rFonts w:ascii="Calibri" w:hAnsi="Calibri" w:cs="Arial"/>
          <w:sz w:val="20"/>
          <w:szCs w:val="20"/>
        </w:rPr>
        <w:t xml:space="preserve">Fenestration Type: Indicate the type of fenestration construction e.g., Fixed Window, Operable Window, </w:t>
      </w:r>
      <w:r w:rsidR="00FE6BBF" w:rsidRPr="00FD271A">
        <w:rPr>
          <w:rFonts w:ascii="Calibri" w:hAnsi="Calibri" w:cs="Arial"/>
          <w:sz w:val="20"/>
          <w:szCs w:val="20"/>
        </w:rPr>
        <w:t xml:space="preserve">or </w:t>
      </w:r>
      <w:r w:rsidRPr="00FD271A">
        <w:rPr>
          <w:rFonts w:ascii="Calibri" w:hAnsi="Calibri" w:cs="Arial"/>
          <w:sz w:val="20"/>
          <w:szCs w:val="20"/>
        </w:rPr>
        <w:t>Skylight.</w:t>
      </w:r>
    </w:p>
    <w:p w14:paraId="4886A463" w14:textId="77777777" w:rsidR="00035CB4" w:rsidRPr="00FD271A" w:rsidRDefault="00035CB4" w:rsidP="00035CB4">
      <w:pPr>
        <w:pStyle w:val="ListParagraph"/>
        <w:keepNext/>
        <w:rPr>
          <w:rFonts w:ascii="Calibri" w:hAnsi="Calibri" w:cs="Arial"/>
          <w:sz w:val="20"/>
          <w:szCs w:val="20"/>
        </w:rPr>
      </w:pPr>
    </w:p>
    <w:p w14:paraId="4886A464" w14:textId="77777777" w:rsidR="00035CB4" w:rsidRPr="00FD271A" w:rsidRDefault="00035CB4"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65" w14:textId="77777777" w:rsidR="00035CB4" w:rsidRPr="00FD271A" w:rsidRDefault="00035CB4" w:rsidP="00035CB4">
      <w:pPr>
        <w:pStyle w:val="ListParagraph"/>
        <w:contextualSpacing/>
        <w:rPr>
          <w:rFonts w:ascii="Calibri" w:hAnsi="Calibri" w:cs="Arial"/>
          <w:sz w:val="20"/>
          <w:szCs w:val="20"/>
        </w:rPr>
      </w:pPr>
    </w:p>
    <w:p w14:paraId="4886A466" w14:textId="77777777" w:rsidR="00035CB4" w:rsidRPr="00FD271A" w:rsidRDefault="00035CB4">
      <w:pPr>
        <w:pStyle w:val="ListParagraph"/>
        <w:numPr>
          <w:ilvl w:val="0"/>
          <w:numId w:val="20"/>
        </w:numPr>
        <w:contextualSpacing/>
        <w:rPr>
          <w:rFonts w:ascii="Calibri" w:hAnsi="Calibri" w:cs="Arial"/>
          <w:sz w:val="20"/>
          <w:szCs w:val="20"/>
        </w:rPr>
        <w:pPrChange w:id="1218" w:author="Smith, Alexis@Energy" w:date="2018-11-15T09:12:00Z">
          <w:pPr>
            <w:pStyle w:val="ListParagraph"/>
            <w:numPr>
              <w:numId w:val="40"/>
            </w:numPr>
            <w:tabs>
              <w:tab w:val="num" w:pos="360"/>
              <w:tab w:val="num" w:pos="720"/>
            </w:tabs>
            <w:ind w:hanging="720"/>
            <w:contextualSpacing/>
          </w:pPr>
        </w:pPrChange>
      </w:pPr>
      <w:r w:rsidRPr="00FD271A">
        <w:rPr>
          <w:rFonts w:ascii="Calibri" w:hAnsi="Calibri" w:cs="Arial"/>
          <w:sz w:val="20"/>
          <w:szCs w:val="20"/>
        </w:rPr>
        <w:t>Frame type: Metal, metal thermal break, or non-metal.</w:t>
      </w:r>
    </w:p>
    <w:p w14:paraId="4886A467" w14:textId="54358B20" w:rsidR="00035CB4" w:rsidRPr="00FD271A" w:rsidRDefault="00035CB4">
      <w:pPr>
        <w:pStyle w:val="ListParagraph"/>
        <w:numPr>
          <w:ilvl w:val="0"/>
          <w:numId w:val="20"/>
        </w:numPr>
        <w:contextualSpacing/>
        <w:rPr>
          <w:rFonts w:ascii="Calibri" w:hAnsi="Calibri" w:cs="Arial"/>
          <w:sz w:val="20"/>
          <w:szCs w:val="20"/>
        </w:rPr>
        <w:pPrChange w:id="1219" w:author="Smith, Alexis@Energy" w:date="2018-11-15T09:12:00Z">
          <w:pPr>
            <w:pStyle w:val="ListParagraph"/>
            <w:numPr>
              <w:numId w:val="40"/>
            </w:numPr>
            <w:tabs>
              <w:tab w:val="num" w:pos="360"/>
              <w:tab w:val="num" w:pos="720"/>
            </w:tabs>
            <w:ind w:hanging="720"/>
            <w:contextualSpacing/>
          </w:pPr>
        </w:pPrChange>
      </w:pPr>
      <w:r w:rsidRPr="00FD271A">
        <w:rPr>
          <w:rFonts w:asciiTheme="minorHAnsi" w:hAnsiTheme="minorHAnsi"/>
          <w:sz w:val="20"/>
          <w:szCs w:val="20"/>
        </w:rPr>
        <w:t>Dynamic Glazing: Indicate if the fenestration has integrated shading device, chromogenic glazing</w:t>
      </w:r>
      <w:r w:rsidR="009A14FD">
        <w:rPr>
          <w:rFonts w:asciiTheme="minorHAnsi" w:hAnsiTheme="minorHAnsi"/>
          <w:sz w:val="20"/>
          <w:szCs w:val="20"/>
        </w:rPr>
        <w:t>,</w:t>
      </w:r>
      <w:r w:rsidRPr="00FD271A">
        <w:rPr>
          <w:rFonts w:asciiTheme="minorHAnsi" w:hAnsiTheme="minorHAnsi"/>
          <w:sz w:val="20"/>
          <w:szCs w:val="20"/>
        </w:rPr>
        <w:t xml:space="preserve"> or none for no dynamic Glazing.</w:t>
      </w:r>
      <w:r w:rsidRPr="00FD271A">
        <w:rPr>
          <w:rFonts w:ascii="Calibri" w:hAnsi="Calibri" w:cs="Arial"/>
          <w:sz w:val="20"/>
          <w:szCs w:val="20"/>
        </w:rPr>
        <w:t xml:space="preserve"> Chromogenic glazing shall be considered separately from other fenestration types. </w:t>
      </w:r>
    </w:p>
    <w:p w14:paraId="4886A468" w14:textId="6CC81735" w:rsidR="00035CB4" w:rsidRPr="00FD271A" w:rsidRDefault="00035CB4">
      <w:pPr>
        <w:pStyle w:val="ListParagraph"/>
        <w:numPr>
          <w:ilvl w:val="0"/>
          <w:numId w:val="20"/>
        </w:numPr>
        <w:contextualSpacing/>
        <w:rPr>
          <w:rFonts w:ascii="Calibri" w:hAnsi="Calibri" w:cs="Arial"/>
          <w:sz w:val="20"/>
          <w:szCs w:val="20"/>
        </w:rPr>
        <w:pPrChange w:id="1220" w:author="Smith, Alexis@Energy" w:date="2018-11-15T09:12:00Z">
          <w:pPr>
            <w:pStyle w:val="ListParagraph"/>
            <w:numPr>
              <w:numId w:val="40"/>
            </w:numPr>
            <w:tabs>
              <w:tab w:val="num" w:pos="360"/>
              <w:tab w:val="num" w:pos="720"/>
            </w:tabs>
            <w:ind w:hanging="720"/>
            <w:contextualSpacing/>
          </w:pPr>
        </w:pPrChange>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69" w14:textId="77777777" w:rsidR="00035CB4" w:rsidRPr="00FD271A" w:rsidRDefault="00035CB4">
      <w:pPr>
        <w:numPr>
          <w:ilvl w:val="0"/>
          <w:numId w:val="12"/>
        </w:numPr>
        <w:rPr>
          <w:rFonts w:ascii="Calibri" w:hAnsi="Calibri" w:cs="Arial"/>
          <w:sz w:val="20"/>
          <w:szCs w:val="20"/>
        </w:rPr>
        <w:pPrChange w:id="1221" w:author="Smith, Alexis@Energy" w:date="2018-11-15T09:12:00Z">
          <w:pPr>
            <w:numPr>
              <w:numId w:val="29"/>
            </w:numPr>
            <w:ind w:left="1230" w:hanging="360"/>
          </w:pPr>
        </w:pPrChange>
      </w:pPr>
      <w:r w:rsidRPr="00FD271A">
        <w:rPr>
          <w:rFonts w:ascii="Calibri" w:hAnsi="Calibri" w:cs="Arial"/>
          <w:sz w:val="20"/>
          <w:szCs w:val="20"/>
        </w:rPr>
        <w:t xml:space="preserve">North is oriented to within 45 degrees of true north, including 45 degrees east of north; </w:t>
      </w:r>
    </w:p>
    <w:p w14:paraId="4886A46A" w14:textId="77777777" w:rsidR="00035CB4" w:rsidRPr="00FD271A" w:rsidRDefault="00035CB4">
      <w:pPr>
        <w:numPr>
          <w:ilvl w:val="0"/>
          <w:numId w:val="12"/>
        </w:numPr>
        <w:rPr>
          <w:rFonts w:ascii="Calibri" w:hAnsi="Calibri" w:cs="Arial"/>
          <w:sz w:val="20"/>
          <w:szCs w:val="20"/>
        </w:rPr>
        <w:pPrChange w:id="1222" w:author="Smith, Alexis@Energy" w:date="2018-11-15T09:12:00Z">
          <w:pPr>
            <w:numPr>
              <w:numId w:val="29"/>
            </w:numPr>
            <w:ind w:left="1230" w:hanging="360"/>
          </w:pPr>
        </w:pPrChange>
      </w:pPr>
      <w:r w:rsidRPr="00FD271A">
        <w:rPr>
          <w:rFonts w:ascii="Calibri" w:hAnsi="Calibri" w:cs="Arial"/>
          <w:sz w:val="20"/>
          <w:szCs w:val="20"/>
        </w:rPr>
        <w:t xml:space="preserve">East is oriented to within 45 degrees of true east, including 45 degrees south of east; </w:t>
      </w:r>
    </w:p>
    <w:p w14:paraId="4886A46B" w14:textId="77777777" w:rsidR="00035CB4" w:rsidRPr="00FD271A" w:rsidRDefault="00035CB4">
      <w:pPr>
        <w:numPr>
          <w:ilvl w:val="0"/>
          <w:numId w:val="12"/>
        </w:numPr>
        <w:rPr>
          <w:rFonts w:ascii="Calibri" w:hAnsi="Calibri" w:cs="Arial"/>
          <w:sz w:val="20"/>
          <w:szCs w:val="20"/>
        </w:rPr>
        <w:pPrChange w:id="1223" w:author="Smith, Alexis@Energy" w:date="2018-11-15T09:12:00Z">
          <w:pPr>
            <w:numPr>
              <w:numId w:val="29"/>
            </w:numPr>
            <w:ind w:left="1230" w:hanging="360"/>
          </w:pPr>
        </w:pPrChange>
      </w:pPr>
      <w:r w:rsidRPr="00FD271A">
        <w:rPr>
          <w:rFonts w:ascii="Calibri" w:hAnsi="Calibri" w:cs="Arial"/>
          <w:sz w:val="20"/>
          <w:szCs w:val="20"/>
        </w:rPr>
        <w:t xml:space="preserve">South is oriented to within 45 degrees of true south, including 45 degrees west of south; </w:t>
      </w:r>
    </w:p>
    <w:p w14:paraId="4886A46C" w14:textId="77777777" w:rsidR="00035CB4" w:rsidRPr="00FD271A" w:rsidRDefault="00035CB4">
      <w:pPr>
        <w:numPr>
          <w:ilvl w:val="0"/>
          <w:numId w:val="12"/>
        </w:numPr>
        <w:rPr>
          <w:rFonts w:ascii="Calibri" w:hAnsi="Calibri" w:cs="Arial"/>
          <w:sz w:val="20"/>
          <w:szCs w:val="20"/>
        </w:rPr>
        <w:pPrChange w:id="1224" w:author="Smith, Alexis@Energy" w:date="2018-11-15T09:12:00Z">
          <w:pPr>
            <w:numPr>
              <w:numId w:val="29"/>
            </w:numPr>
            <w:ind w:left="1230" w:hanging="360"/>
          </w:pPr>
        </w:pPrChange>
      </w:pPr>
      <w:r w:rsidRPr="00FD271A">
        <w:rPr>
          <w:rFonts w:ascii="Calibri" w:hAnsi="Calibri" w:cs="Arial"/>
          <w:sz w:val="20"/>
          <w:szCs w:val="20"/>
        </w:rPr>
        <w:t xml:space="preserve">West is oriented to within 45 degrees of true west, including 45 degrees north of west. </w:t>
      </w:r>
    </w:p>
    <w:p w14:paraId="4886A46D" w14:textId="77777777" w:rsidR="00035CB4" w:rsidRPr="00FD271A" w:rsidRDefault="00035CB4" w:rsidP="00035CB4">
      <w:pPr>
        <w:pStyle w:val="ListParagraph"/>
        <w:contextualSpacing/>
        <w:rPr>
          <w:rFonts w:ascii="Calibri" w:hAnsi="Calibri" w:cs="Arial"/>
          <w:sz w:val="20"/>
          <w:szCs w:val="20"/>
        </w:rPr>
      </w:pPr>
    </w:p>
    <w:p w14:paraId="4886A46E" w14:textId="539D19E2" w:rsidR="00035CB4" w:rsidRPr="00FD271A" w:rsidRDefault="00035CB4"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6F" w14:textId="77777777" w:rsidR="00035CB4" w:rsidRPr="00FD271A" w:rsidRDefault="00035CB4" w:rsidP="00035CB4">
      <w:pPr>
        <w:pStyle w:val="ListParagraph"/>
        <w:contextualSpacing/>
        <w:rPr>
          <w:rFonts w:ascii="Calibri" w:hAnsi="Calibri" w:cs="Arial"/>
          <w:sz w:val="20"/>
          <w:szCs w:val="20"/>
        </w:rPr>
      </w:pPr>
    </w:p>
    <w:p w14:paraId="4886A470" w14:textId="4CC00690" w:rsidR="00035CB4" w:rsidRPr="00FD271A" w:rsidRDefault="00035CB4">
      <w:pPr>
        <w:pStyle w:val="ListParagraph"/>
        <w:numPr>
          <w:ilvl w:val="0"/>
          <w:numId w:val="20"/>
        </w:numPr>
        <w:rPr>
          <w:rFonts w:asciiTheme="minorHAnsi" w:hAnsiTheme="minorHAnsi"/>
          <w:sz w:val="20"/>
          <w:szCs w:val="20"/>
        </w:rPr>
        <w:pPrChange w:id="1225"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Area Removed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removed.</w:t>
      </w:r>
    </w:p>
    <w:p w14:paraId="4886A471" w14:textId="386E2A50" w:rsidR="00035CB4" w:rsidRPr="00FD271A" w:rsidRDefault="00035CB4">
      <w:pPr>
        <w:pStyle w:val="ListParagraph"/>
        <w:numPr>
          <w:ilvl w:val="0"/>
          <w:numId w:val="20"/>
        </w:numPr>
        <w:rPr>
          <w:rFonts w:asciiTheme="minorHAnsi" w:hAnsiTheme="minorHAnsi"/>
          <w:sz w:val="20"/>
          <w:szCs w:val="20"/>
        </w:rPr>
        <w:pPrChange w:id="1226"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Area Added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added.</w:t>
      </w:r>
    </w:p>
    <w:p w14:paraId="4886A472" w14:textId="77777777" w:rsidR="00035CB4" w:rsidRPr="00FD271A" w:rsidRDefault="00035CB4">
      <w:pPr>
        <w:pStyle w:val="ListParagraph"/>
        <w:numPr>
          <w:ilvl w:val="0"/>
          <w:numId w:val="20"/>
        </w:numPr>
        <w:rPr>
          <w:rFonts w:asciiTheme="minorHAnsi" w:hAnsiTheme="minorHAnsi"/>
          <w:sz w:val="20"/>
          <w:szCs w:val="20"/>
        </w:rPr>
        <w:pPrChange w:id="1227"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Net Added Area (ft</w:t>
      </w:r>
      <w:r w:rsidRPr="00FD271A">
        <w:rPr>
          <w:rFonts w:asciiTheme="minorHAnsi" w:hAnsiTheme="minorHAnsi"/>
          <w:sz w:val="20"/>
          <w:szCs w:val="20"/>
          <w:vertAlign w:val="superscript"/>
        </w:rPr>
        <w:t>2</w:t>
      </w:r>
      <w:r w:rsidRPr="00FD271A">
        <w:rPr>
          <w:rFonts w:asciiTheme="minorHAnsi" w:hAnsiTheme="minorHAnsi"/>
          <w:sz w:val="20"/>
          <w:szCs w:val="20"/>
        </w:rPr>
        <w:t>): The difference between the Area Added and the Area Removed.</w:t>
      </w:r>
    </w:p>
    <w:p w14:paraId="23C7BF48" w14:textId="47C6519B" w:rsidR="004A65D5" w:rsidRPr="00FD271A" w:rsidRDefault="004A65D5">
      <w:pPr>
        <w:pStyle w:val="ListParagraph"/>
        <w:numPr>
          <w:ilvl w:val="0"/>
          <w:numId w:val="20"/>
        </w:numPr>
        <w:contextualSpacing/>
        <w:rPr>
          <w:rFonts w:ascii="Calibri" w:hAnsi="Calibri" w:cs="Arial"/>
          <w:sz w:val="20"/>
          <w:szCs w:val="20"/>
        </w:rPr>
        <w:pPrChange w:id="1228" w:author="Smith, Alexis@Energy" w:date="2018-11-15T09:12:00Z">
          <w:pPr>
            <w:pStyle w:val="ListParagraph"/>
            <w:numPr>
              <w:numId w:val="40"/>
            </w:numPr>
            <w:tabs>
              <w:tab w:val="num" w:pos="360"/>
              <w:tab w:val="num" w:pos="720"/>
            </w:tabs>
            <w:ind w:hanging="720"/>
            <w:contextualSpacing/>
          </w:pPr>
        </w:pPrChange>
      </w:pPr>
      <w:r w:rsidRPr="00FD271A">
        <w:rPr>
          <w:rFonts w:ascii="Calibri" w:hAnsi="Calibri" w:cs="Arial"/>
          <w:sz w:val="20"/>
          <w:szCs w:val="20"/>
        </w:rPr>
        <w:lastRenderedPageBreak/>
        <w:t xml:space="preserve">Proposed U-factor: Enter </w:t>
      </w:r>
    </w:p>
    <w:p w14:paraId="4101EFB1" w14:textId="2B70E701" w:rsidR="004A65D5" w:rsidRPr="00FD271A" w:rsidRDefault="004A65D5" w:rsidP="004A65D5">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2"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w:t>
      </w:r>
    </w:p>
    <w:p w14:paraId="02553E88" w14:textId="255AE9C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9A14FD">
        <w:rPr>
          <w:rFonts w:ascii="Calibri" w:hAnsi="Calibri" w:cs="Arial"/>
          <w:sz w:val="20"/>
          <w:szCs w:val="20"/>
        </w:rPr>
        <w:t>;</w:t>
      </w:r>
      <w:r w:rsidRPr="00FD271A">
        <w:rPr>
          <w:rFonts w:ascii="Calibri" w:hAnsi="Calibri" w:cs="Arial"/>
          <w:sz w:val="20"/>
          <w:szCs w:val="20"/>
        </w:rPr>
        <w:t xml:space="preserve"> or </w:t>
      </w:r>
    </w:p>
    <w:p w14:paraId="1B4CAA18" w14:textId="2BC75E05"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9A14FD">
        <w:rPr>
          <w:rFonts w:ascii="Calibri" w:hAnsi="Calibri" w:cs="Arial"/>
          <w:sz w:val="20"/>
          <w:szCs w:val="20"/>
        </w:rPr>
        <w:t>;</w:t>
      </w:r>
      <w:r w:rsidRPr="00FD271A">
        <w:rPr>
          <w:rFonts w:ascii="Calibri" w:hAnsi="Calibri" w:cs="Arial"/>
          <w:sz w:val="20"/>
          <w:szCs w:val="20"/>
        </w:rPr>
        <w:t xml:space="preserve"> or</w:t>
      </w:r>
    </w:p>
    <w:p w14:paraId="67262785" w14:textId="0761D75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(d) the Area-</w:t>
      </w:r>
      <w:r w:rsidR="009A14FD">
        <w:rPr>
          <w:rFonts w:ascii="Calibri" w:hAnsi="Calibri" w:cs="Arial"/>
          <w:sz w:val="20"/>
          <w:szCs w:val="20"/>
        </w:rPr>
        <w:t>W</w:t>
      </w:r>
      <w:r w:rsidRPr="00FD271A">
        <w:rPr>
          <w:rFonts w:ascii="Calibri" w:hAnsi="Calibri" w:cs="Arial"/>
          <w:sz w:val="20"/>
          <w:szCs w:val="20"/>
        </w:rPr>
        <w:t xml:space="preserve">eighted Average from CF1R-ENV-02. </w:t>
      </w:r>
    </w:p>
    <w:p w14:paraId="20CEEE0E" w14:textId="77777777" w:rsidR="00FE6BBF" w:rsidRPr="00FD271A" w:rsidRDefault="00FE6BBF" w:rsidP="00FD271A">
      <w:pPr>
        <w:pStyle w:val="ListParagraph"/>
        <w:contextualSpacing/>
        <w:rPr>
          <w:rFonts w:ascii="Calibri" w:hAnsi="Calibri" w:cs="Arial"/>
          <w:sz w:val="20"/>
          <w:szCs w:val="20"/>
        </w:rPr>
      </w:pPr>
    </w:p>
    <w:p w14:paraId="4886A473" w14:textId="26EDB171" w:rsidR="00035CB4" w:rsidRPr="00FD271A" w:rsidRDefault="00035CB4"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xml:space="preserve">) have a higher U-factor than 0.32, first complete a </w:t>
      </w:r>
      <w:r w:rsidR="004A65D5" w:rsidRPr="00FD271A">
        <w:rPr>
          <w:rFonts w:ascii="Calibri" w:hAnsi="Calibri" w:cs="Arial"/>
          <w:sz w:val="20"/>
          <w:szCs w:val="20"/>
        </w:rPr>
        <w:t>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9A14FD">
        <w:rPr>
          <w:rFonts w:ascii="Calibri" w:hAnsi="Calibri" w:cs="Arial"/>
          <w:sz w:val="20"/>
          <w:szCs w:val="20"/>
        </w:rPr>
        <w:t>A</w:t>
      </w:r>
      <w:r w:rsidR="004A65D5"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U-factor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74" w14:textId="77777777" w:rsidR="00035CB4" w:rsidRPr="00FD271A" w:rsidRDefault="00035CB4" w:rsidP="00035CB4">
      <w:pPr>
        <w:pStyle w:val="ListParagraph"/>
        <w:spacing w:line="276" w:lineRule="auto"/>
        <w:contextualSpacing/>
        <w:rPr>
          <w:rFonts w:ascii="Calibri" w:hAnsi="Calibri" w:cs="Arial"/>
          <w:sz w:val="20"/>
          <w:szCs w:val="20"/>
        </w:rPr>
      </w:pPr>
    </w:p>
    <w:p w14:paraId="4886A475" w14:textId="1A6EC0C8" w:rsidR="00035CB4" w:rsidRPr="00FD271A" w:rsidRDefault="00035CB4" w:rsidP="009A14FD">
      <w:pPr>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622E6B66" w14:textId="77777777" w:rsidR="00975BB4" w:rsidRPr="00FD271A" w:rsidRDefault="00975BB4" w:rsidP="00035CB4">
      <w:pPr>
        <w:tabs>
          <w:tab w:val="left" w:pos="1800"/>
        </w:tabs>
        <w:ind w:left="1800" w:hanging="720"/>
        <w:rPr>
          <w:rFonts w:ascii="Calibri" w:hAnsi="Calibri" w:cs="Arial"/>
          <w:sz w:val="20"/>
          <w:szCs w:val="20"/>
        </w:rPr>
      </w:pPr>
    </w:p>
    <w:p w14:paraId="4886A476" w14:textId="178C49AD" w:rsidR="00035CB4" w:rsidRPr="00FD271A" w:rsidRDefault="00035CB4">
      <w:pPr>
        <w:pStyle w:val="ListParagraph"/>
        <w:numPr>
          <w:ilvl w:val="0"/>
          <w:numId w:val="20"/>
        </w:numPr>
        <w:rPr>
          <w:rFonts w:asciiTheme="minorHAnsi" w:hAnsiTheme="minorHAnsi"/>
          <w:sz w:val="20"/>
          <w:szCs w:val="20"/>
        </w:rPr>
        <w:pPrChange w:id="1229"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U-factor data for the fenestration product.</w:t>
      </w:r>
    </w:p>
    <w:p w14:paraId="24C335E3" w14:textId="77777777" w:rsidR="004A65D5" w:rsidRPr="00FD271A" w:rsidRDefault="004A65D5">
      <w:pPr>
        <w:pStyle w:val="ListParagraph"/>
        <w:numPr>
          <w:ilvl w:val="0"/>
          <w:numId w:val="20"/>
        </w:numPr>
        <w:contextualSpacing/>
        <w:rPr>
          <w:rFonts w:ascii="Calibri" w:hAnsi="Calibri" w:cs="Arial"/>
          <w:sz w:val="20"/>
          <w:szCs w:val="20"/>
        </w:rPr>
        <w:pPrChange w:id="1230" w:author="Smith, Alexis@Energy" w:date="2018-11-15T09:12:00Z">
          <w:pPr>
            <w:pStyle w:val="ListParagraph"/>
            <w:numPr>
              <w:numId w:val="40"/>
            </w:numPr>
            <w:tabs>
              <w:tab w:val="num" w:pos="360"/>
              <w:tab w:val="num" w:pos="720"/>
            </w:tabs>
            <w:ind w:hanging="720"/>
            <w:contextualSpacing/>
          </w:pPr>
        </w:pPrChange>
      </w:pPr>
      <w:r w:rsidRPr="00FD271A">
        <w:rPr>
          <w:rFonts w:ascii="Calibri" w:hAnsi="Calibri" w:cs="Arial"/>
          <w:sz w:val="20"/>
          <w:szCs w:val="20"/>
        </w:rPr>
        <w:t xml:space="preserve">Proposed SHGC: In climate zones 2, 4, 6-16 enter </w:t>
      </w:r>
    </w:p>
    <w:p w14:paraId="6FF70886" w14:textId="77777777" w:rsidR="004A65D5" w:rsidRPr="00FD271A" w:rsidRDefault="004A65D5">
      <w:pPr>
        <w:pStyle w:val="ListParagraph"/>
        <w:numPr>
          <w:ilvl w:val="0"/>
          <w:numId w:val="24"/>
        </w:numPr>
        <w:contextualSpacing/>
        <w:rPr>
          <w:rFonts w:ascii="Calibri" w:hAnsi="Calibri" w:cs="Arial"/>
          <w:sz w:val="20"/>
          <w:szCs w:val="20"/>
        </w:rPr>
        <w:pPrChange w:id="1231"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NFRC-SHGC based on the proposed brand and type of fenestration using National Fenestration Rating Council (</w:t>
      </w:r>
      <w:r w:rsidR="008C5226">
        <w:rPr>
          <w:rStyle w:val="Hyperlink"/>
          <w:rFonts w:ascii="Calibri" w:hAnsi="Calibri" w:cs="Arial"/>
          <w:sz w:val="20"/>
          <w:szCs w:val="20"/>
        </w:rPr>
        <w:fldChar w:fldCharType="begin"/>
      </w:r>
      <w:r w:rsidR="008C5226">
        <w:rPr>
          <w:rStyle w:val="Hyperlink"/>
          <w:rFonts w:ascii="Calibri" w:hAnsi="Calibri" w:cs="Arial"/>
          <w:sz w:val="20"/>
          <w:szCs w:val="20"/>
        </w:rPr>
        <w:instrText xml:space="preserve"> HYPERLINK "http://www.nfrc.com" </w:instrText>
      </w:r>
      <w:r w:rsidR="008C5226">
        <w:rPr>
          <w:rStyle w:val="Hyperlink"/>
          <w:rFonts w:ascii="Calibri" w:hAnsi="Calibri" w:cs="Arial"/>
          <w:sz w:val="20"/>
          <w:szCs w:val="20"/>
        </w:rPr>
        <w:fldChar w:fldCharType="separate"/>
      </w:r>
      <w:r w:rsidRPr="00FD271A">
        <w:rPr>
          <w:rStyle w:val="Hyperlink"/>
          <w:rFonts w:ascii="Calibri" w:hAnsi="Calibri" w:cs="Arial"/>
          <w:sz w:val="20"/>
          <w:szCs w:val="20"/>
        </w:rPr>
        <w:t>www.nfrc.com</w:t>
      </w:r>
      <w:r w:rsidR="008C5226">
        <w:rPr>
          <w:rStyle w:val="Hyperlink"/>
          <w:rFonts w:ascii="Calibri" w:hAnsi="Calibri" w:cs="Arial"/>
          <w:sz w:val="20"/>
          <w:szCs w:val="20"/>
        </w:rPr>
        <w:fldChar w:fldCharType="end"/>
      </w:r>
      <w:r w:rsidRPr="00FD271A">
        <w:rPr>
          <w:rFonts w:ascii="Calibri" w:hAnsi="Calibri" w:cs="Arial"/>
          <w:sz w:val="20"/>
          <w:szCs w:val="20"/>
        </w:rPr>
        <w:t xml:space="preserve">)  certified values, or </w:t>
      </w:r>
    </w:p>
    <w:p w14:paraId="730EEC52" w14:textId="77777777" w:rsidR="004A65D5" w:rsidRPr="00FD271A" w:rsidRDefault="004A65D5">
      <w:pPr>
        <w:pStyle w:val="ListParagraph"/>
        <w:numPr>
          <w:ilvl w:val="0"/>
          <w:numId w:val="24"/>
        </w:numPr>
        <w:contextualSpacing/>
        <w:rPr>
          <w:rFonts w:ascii="Calibri" w:hAnsi="Calibri" w:cs="Arial"/>
          <w:sz w:val="20"/>
          <w:szCs w:val="20"/>
        </w:rPr>
        <w:pPrChange w:id="1232"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 xml:space="preserve"> the default value Table 110.6-B, or </w:t>
      </w:r>
    </w:p>
    <w:p w14:paraId="1E8CF85B" w14:textId="77777777" w:rsidR="004A65D5" w:rsidRPr="00FD271A" w:rsidRDefault="004A65D5">
      <w:pPr>
        <w:pStyle w:val="ListParagraph"/>
        <w:numPr>
          <w:ilvl w:val="0"/>
          <w:numId w:val="24"/>
        </w:numPr>
        <w:contextualSpacing/>
        <w:rPr>
          <w:rFonts w:ascii="Calibri" w:hAnsi="Calibri" w:cs="Arial"/>
          <w:sz w:val="20"/>
          <w:szCs w:val="20"/>
        </w:rPr>
        <w:pPrChange w:id="1233"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NA6.3 alternate default SHGC (for non-rated site-built fenestration only), or</w:t>
      </w:r>
    </w:p>
    <w:p w14:paraId="21208A8F" w14:textId="77777777" w:rsidR="004A65D5" w:rsidRPr="00FD271A" w:rsidRDefault="004A65D5">
      <w:pPr>
        <w:pStyle w:val="ListParagraph"/>
        <w:numPr>
          <w:ilvl w:val="0"/>
          <w:numId w:val="24"/>
        </w:numPr>
        <w:contextualSpacing/>
        <w:rPr>
          <w:rFonts w:ascii="Calibri" w:hAnsi="Calibri" w:cs="Arial"/>
          <w:sz w:val="20"/>
          <w:szCs w:val="20"/>
        </w:rPr>
        <w:pPrChange w:id="1234"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Area-weighted Average from CF1R-ENV-02.</w:t>
      </w:r>
    </w:p>
    <w:p w14:paraId="4886A478" w14:textId="77777777" w:rsidR="00035CB4" w:rsidRPr="00FD271A" w:rsidRDefault="00035CB4" w:rsidP="00035CB4">
      <w:pPr>
        <w:ind w:left="720"/>
        <w:contextualSpacing/>
        <w:rPr>
          <w:rFonts w:ascii="Calibri" w:hAnsi="Calibri" w:cs="Arial"/>
          <w:sz w:val="20"/>
          <w:szCs w:val="20"/>
        </w:rPr>
      </w:pPr>
    </w:p>
    <w:p w14:paraId="4886A479" w14:textId="09A923FB" w:rsidR="00035CB4" w:rsidRPr="00FD271A" w:rsidRDefault="00035CB4" w:rsidP="00035CB4">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have a higher SHGC than required by Package A, first complete a form CF1R-ENV-02 to calculate the area-weighted average SHGC and attach it to the CF1R-ALT-01.</w:t>
      </w:r>
    </w:p>
    <w:p w14:paraId="4886A47A" w14:textId="77777777" w:rsidR="00035CB4" w:rsidRPr="00FD271A" w:rsidRDefault="00035CB4" w:rsidP="00035CB4">
      <w:pPr>
        <w:pStyle w:val="ListParagraph"/>
        <w:rPr>
          <w:rFonts w:asciiTheme="minorHAnsi" w:hAnsiTheme="minorHAnsi"/>
          <w:sz w:val="20"/>
          <w:szCs w:val="20"/>
        </w:rPr>
      </w:pPr>
    </w:p>
    <w:p w14:paraId="4886A47B" w14:textId="062A38FC" w:rsidR="00035CB4" w:rsidRPr="00FD271A" w:rsidRDefault="00035CB4">
      <w:pPr>
        <w:pStyle w:val="ListParagraph"/>
        <w:numPr>
          <w:ilvl w:val="0"/>
          <w:numId w:val="20"/>
        </w:numPr>
        <w:rPr>
          <w:rFonts w:asciiTheme="minorHAnsi" w:hAnsiTheme="minorHAnsi"/>
          <w:sz w:val="20"/>
          <w:szCs w:val="20"/>
        </w:rPr>
        <w:pPrChange w:id="1235"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SHGC data for the fenestration product.</w:t>
      </w:r>
    </w:p>
    <w:p w14:paraId="4886A47C" w14:textId="77777777" w:rsidR="00035CB4" w:rsidRPr="00FD271A" w:rsidRDefault="00035CB4">
      <w:pPr>
        <w:pStyle w:val="ListParagraph"/>
        <w:numPr>
          <w:ilvl w:val="0"/>
          <w:numId w:val="20"/>
        </w:numPr>
        <w:contextualSpacing/>
        <w:rPr>
          <w:rFonts w:ascii="Calibri" w:hAnsi="Calibri" w:cs="Arial"/>
          <w:sz w:val="20"/>
          <w:szCs w:val="20"/>
        </w:rPr>
        <w:pPrChange w:id="1236" w:author="Smith, Alexis@Energy" w:date="2018-11-15T09:12:00Z">
          <w:pPr>
            <w:pStyle w:val="ListParagraph"/>
            <w:numPr>
              <w:numId w:val="40"/>
            </w:numPr>
            <w:tabs>
              <w:tab w:val="num" w:pos="360"/>
              <w:tab w:val="num" w:pos="720"/>
            </w:tabs>
            <w:ind w:hanging="720"/>
            <w:contextualSpacing/>
          </w:pPr>
        </w:pPrChange>
      </w:pPr>
      <w:r w:rsidRPr="00FD271A">
        <w:rPr>
          <w:rFonts w:asciiTheme="minorHAnsi" w:hAnsiTheme="minorHAnsi"/>
          <w:sz w:val="20"/>
          <w:szCs w:val="20"/>
        </w:rPr>
        <w:t>Exterior Shading Device:</w:t>
      </w:r>
      <w:r w:rsidRPr="00FD271A">
        <w:rPr>
          <w:rFonts w:ascii="Calibri" w:hAnsi="Calibri" w:cs="Arial"/>
          <w:sz w:val="20"/>
          <w:szCs w:val="20"/>
        </w:rPr>
        <w:t xml:space="preserve"> If exterior shading devices are used to meet the SHGC requirement, indicate the type of device (from Table S-1 of CF1R-ENV-03 Solar Heat Gain Coefficient Worksheet) and attach an ENV-03.</w:t>
      </w:r>
    </w:p>
    <w:p w14:paraId="4886A47D" w14:textId="77777777" w:rsidR="00035CB4" w:rsidRPr="00FD271A" w:rsidRDefault="00035CB4" w:rsidP="00035CB4">
      <w:pPr>
        <w:tabs>
          <w:tab w:val="left" w:pos="1800"/>
        </w:tabs>
        <w:ind w:left="1800" w:hanging="720"/>
        <w:rPr>
          <w:rFonts w:ascii="Calibri" w:hAnsi="Calibri" w:cs="Arial"/>
          <w:sz w:val="20"/>
          <w:szCs w:val="20"/>
        </w:rPr>
      </w:pPr>
    </w:p>
    <w:p w14:paraId="4886A47F" w14:textId="3172F7AB" w:rsidR="00035CB4" w:rsidRPr="00FD271A" w:rsidRDefault="00035CB4" w:rsidP="009A14FD">
      <w:pPr>
        <w:ind w:left="1800" w:hanging="1080"/>
        <w:rPr>
          <w:rFonts w:ascii="Calibri" w:hAnsi="Calibri" w:cs="Arial"/>
          <w:sz w:val="20"/>
          <w:szCs w:val="20"/>
        </w:rPr>
      </w:pPr>
      <w:r w:rsidRPr="00FD271A">
        <w:rPr>
          <w:rFonts w:ascii="Calibri" w:hAnsi="Calibri" w:cs="Arial"/>
          <w:sz w:val="20"/>
          <w:szCs w:val="20"/>
        </w:rPr>
        <w:t xml:space="preserve">NOTES: </w:t>
      </w:r>
      <w:r w:rsidR="009A14FD">
        <w:rPr>
          <w:rFonts w:ascii="Calibri" w:hAnsi="Calibri" w:cs="Arial"/>
          <w:sz w:val="20"/>
          <w:szCs w:val="20"/>
        </w:rPr>
        <w:t xml:space="preserve"> </w:t>
      </w:r>
      <w:r w:rsidR="00FE6BBF" w:rsidRPr="00FD271A">
        <w:rPr>
          <w:rFonts w:ascii="Calibri" w:hAnsi="Calibri" w:cs="Arial"/>
          <w:sz w:val="20"/>
          <w:szCs w:val="20"/>
        </w:rPr>
        <w:t>(1)</w:t>
      </w:r>
      <w:r w:rsidR="00FE6BBF" w:rsidRPr="00FD271A">
        <w:rPr>
          <w:rFonts w:ascii="Calibri" w:hAnsi="Calibri" w:cs="Arial"/>
          <w:sz w:val="20"/>
          <w:szCs w:val="20"/>
        </w:rPr>
        <w:tab/>
      </w:r>
      <w:r w:rsidRPr="00FD271A">
        <w:rPr>
          <w:rFonts w:ascii="Calibri" w:hAnsi="Calibri" w:cs="Arial"/>
          <w:sz w:val="20"/>
          <w:szCs w:val="20"/>
        </w:rPr>
        <w:t>An exterior shading device is not used for products with an NFRC rated U-factor and SHGC based on a factory integrated shading device.</w:t>
      </w:r>
    </w:p>
    <w:p w14:paraId="1A209E67" w14:textId="1CBB1F19" w:rsidR="00FE6BBF" w:rsidRPr="00FD271A" w:rsidRDefault="00FE6BBF">
      <w:pPr>
        <w:pStyle w:val="ListParagraph"/>
        <w:numPr>
          <w:ilvl w:val="0"/>
          <w:numId w:val="23"/>
        </w:numPr>
        <w:ind w:left="1800"/>
        <w:contextualSpacing/>
        <w:rPr>
          <w:rFonts w:ascii="Calibri" w:hAnsi="Calibri" w:cs="Arial"/>
          <w:sz w:val="20"/>
          <w:szCs w:val="20"/>
        </w:rPr>
        <w:pPrChange w:id="1237" w:author="Smith, Alexis@Energy" w:date="2018-11-15T09:12:00Z">
          <w:pPr>
            <w:pStyle w:val="ListParagraph"/>
            <w:numPr>
              <w:numId w:val="41"/>
            </w:numPr>
            <w:tabs>
              <w:tab w:val="num" w:pos="360"/>
              <w:tab w:val="num" w:pos="720"/>
            </w:tabs>
            <w:ind w:left="1800" w:hanging="720"/>
            <w:contextualSpacing/>
          </w:pPr>
        </w:pPrChange>
      </w:pPr>
      <w:r w:rsidRPr="00FD271A">
        <w:rPr>
          <w:rFonts w:ascii="Calibri" w:hAnsi="Calibri" w:cs="Arial"/>
          <w:sz w:val="20"/>
          <w:szCs w:val="20"/>
        </w:rPr>
        <w:t>Chromogenic glazing shall be considered separately from other fenestration.</w:t>
      </w:r>
    </w:p>
    <w:p w14:paraId="4886A480" w14:textId="551C3B01" w:rsidR="00035CB4" w:rsidRPr="00FD271A" w:rsidRDefault="00035CB4">
      <w:pPr>
        <w:pStyle w:val="ListParagraph"/>
        <w:numPr>
          <w:ilvl w:val="0"/>
          <w:numId w:val="23"/>
        </w:numPr>
        <w:ind w:left="1800"/>
        <w:contextualSpacing/>
        <w:rPr>
          <w:rFonts w:ascii="Calibri" w:hAnsi="Calibri" w:cs="Arial"/>
          <w:sz w:val="20"/>
          <w:szCs w:val="20"/>
        </w:rPr>
        <w:pPrChange w:id="1238" w:author="Smith, Alexis@Energy" w:date="2018-11-15T09:12:00Z">
          <w:pPr>
            <w:pStyle w:val="ListParagraph"/>
            <w:numPr>
              <w:numId w:val="41"/>
            </w:numPr>
            <w:tabs>
              <w:tab w:val="num" w:pos="360"/>
              <w:tab w:val="num" w:pos="720"/>
            </w:tabs>
            <w:ind w:left="1800" w:hanging="720"/>
            <w:contextualSpacing/>
          </w:pPr>
        </w:pPrChange>
      </w:pPr>
      <w:r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81" w14:textId="77777777" w:rsidR="00035CB4" w:rsidRPr="00FD271A" w:rsidRDefault="00035CB4" w:rsidP="00035CB4">
      <w:pPr>
        <w:pStyle w:val="ListParagraph"/>
        <w:rPr>
          <w:rFonts w:asciiTheme="minorHAnsi" w:hAnsiTheme="minorHAnsi"/>
          <w:sz w:val="20"/>
          <w:szCs w:val="20"/>
        </w:rPr>
      </w:pPr>
    </w:p>
    <w:p w14:paraId="4886A482" w14:textId="16B6DC0D" w:rsidR="00035CB4" w:rsidRPr="00FD271A" w:rsidRDefault="00035CB4">
      <w:pPr>
        <w:pStyle w:val="ListParagraph"/>
        <w:numPr>
          <w:ilvl w:val="0"/>
          <w:numId w:val="20"/>
        </w:numPr>
        <w:rPr>
          <w:rFonts w:asciiTheme="minorHAnsi" w:hAnsiTheme="minorHAnsi"/>
          <w:sz w:val="20"/>
          <w:szCs w:val="20"/>
        </w:rPr>
        <w:pPrChange w:id="1239"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Combined SHGC from CF1R-ENV-03:</w:t>
      </w:r>
      <w:r w:rsidRPr="00FD271A">
        <w:rPr>
          <w:rFonts w:ascii="Calibri" w:hAnsi="Calibri" w:cs="Arial"/>
          <w:sz w:val="20"/>
          <w:szCs w:val="20"/>
        </w:rPr>
        <w:t xml:space="preserve"> If exterior shading devices are combined with the SHGC value of the fenestration to meet the prescriptive SHGC requirements (as indicated by a value in column </w:t>
      </w:r>
      <w:r w:rsidR="00FE6BBF" w:rsidRPr="00FD271A">
        <w:rPr>
          <w:rFonts w:ascii="Calibri" w:hAnsi="Calibri" w:cs="Arial"/>
          <w:sz w:val="20"/>
          <w:szCs w:val="20"/>
        </w:rPr>
        <w:t>F</w:t>
      </w:r>
      <w:r w:rsidRPr="00FD271A">
        <w:rPr>
          <w:rFonts w:ascii="Calibri" w:hAnsi="Calibri" w:cs="Arial"/>
          <w:sz w:val="20"/>
          <w:szCs w:val="20"/>
        </w:rPr>
        <w:t>. 1</w:t>
      </w:r>
      <w:r w:rsidR="00FE6BBF" w:rsidRPr="00FD271A">
        <w:rPr>
          <w:rFonts w:ascii="Calibri" w:hAnsi="Calibri" w:cs="Arial"/>
          <w:sz w:val="20"/>
          <w:szCs w:val="20"/>
        </w:rPr>
        <w:t>3</w:t>
      </w:r>
      <w:r w:rsidRPr="00FD271A">
        <w:rPr>
          <w:rFonts w:ascii="Calibri" w:hAnsi="Calibri" w:cs="Arial"/>
          <w:sz w:val="20"/>
          <w:szCs w:val="20"/>
        </w:rPr>
        <w:t xml:space="preserve">), indicate the SHGC calculated on </w:t>
      </w:r>
      <w:r w:rsidR="00714937">
        <w:rPr>
          <w:rFonts w:ascii="Calibri" w:hAnsi="Calibri" w:cs="Arial"/>
          <w:sz w:val="20"/>
          <w:szCs w:val="20"/>
        </w:rPr>
        <w:t>compliance document</w:t>
      </w:r>
      <w:r w:rsidR="00714937" w:rsidRPr="00FD271A">
        <w:rPr>
          <w:rFonts w:ascii="Calibri" w:hAnsi="Calibri" w:cs="Arial"/>
          <w:sz w:val="20"/>
          <w:szCs w:val="20"/>
        </w:rPr>
        <w:t xml:space="preserve"> </w:t>
      </w:r>
      <w:r w:rsidRPr="00FD271A">
        <w:rPr>
          <w:rFonts w:ascii="Calibri" w:hAnsi="Calibri" w:cs="Arial"/>
          <w:sz w:val="20"/>
          <w:szCs w:val="20"/>
        </w:rPr>
        <w:t>CF1R-ENV-03 and attach the form for each window with an exterior shading device.</w:t>
      </w:r>
    </w:p>
    <w:p w14:paraId="4886A483" w14:textId="143B30EC" w:rsidR="00035CB4" w:rsidRDefault="00035CB4" w:rsidP="00035CB4">
      <w:pPr>
        <w:ind w:left="360"/>
        <w:rPr>
          <w:ins w:id="1240" w:author="Smith, Alexis@Energy" w:date="2018-08-02T15:14:00Z"/>
          <w:rFonts w:ascii="Calibri" w:hAnsi="Calibri" w:cs="Arial"/>
          <w:sz w:val="20"/>
          <w:szCs w:val="20"/>
        </w:rPr>
      </w:pPr>
      <w:r w:rsidRPr="00FD271A">
        <w:rPr>
          <w:rFonts w:asciiTheme="minorHAnsi" w:hAnsiTheme="minorHAnsi"/>
          <w:sz w:val="20"/>
          <w:szCs w:val="20"/>
        </w:rPr>
        <w:t>15.-</w:t>
      </w:r>
      <w:r w:rsidR="00975BB4" w:rsidRPr="00FD271A">
        <w:rPr>
          <w:rFonts w:asciiTheme="minorHAnsi" w:hAnsiTheme="minorHAnsi"/>
          <w:sz w:val="20"/>
          <w:szCs w:val="20"/>
        </w:rPr>
        <w:t>30</w:t>
      </w:r>
      <w:r w:rsidRPr="00FD271A">
        <w:rPr>
          <w:rFonts w:asciiTheme="minorHAnsi" w:hAnsiTheme="minorHAnsi"/>
          <w:sz w:val="20"/>
          <w:szCs w:val="20"/>
        </w:rPr>
        <w:t xml:space="preserve">. </w:t>
      </w:r>
      <w:r w:rsidRPr="00FD271A">
        <w:rPr>
          <w:rFonts w:ascii="Calibri" w:hAnsi="Calibri" w:cs="Arial"/>
          <w:sz w:val="20"/>
          <w:szCs w:val="20"/>
        </w:rPr>
        <w:t>Automatically completed entries; no user input required.</w:t>
      </w:r>
    </w:p>
    <w:p w14:paraId="4886A484" w14:textId="77777777" w:rsidR="00035CB4" w:rsidRPr="00FD271A" w:rsidRDefault="00035CB4" w:rsidP="009867E0">
      <w:pPr>
        <w:rPr>
          <w:sz w:val="20"/>
          <w:szCs w:val="20"/>
        </w:rPr>
      </w:pPr>
    </w:p>
    <w:p w14:paraId="4886A485" w14:textId="6339DF2F" w:rsidR="009867E0" w:rsidRPr="00FD271A" w:rsidRDefault="009F6CB9" w:rsidP="002F2F37">
      <w:pPr>
        <w:rPr>
          <w:rFonts w:ascii="Calibri" w:hAnsi="Calibri" w:cs="Arial"/>
          <w:b/>
          <w:sz w:val="20"/>
          <w:szCs w:val="20"/>
        </w:rPr>
      </w:pPr>
      <w:r>
        <w:rPr>
          <w:rFonts w:ascii="Calibri" w:hAnsi="Calibri" w:cs="Arial"/>
          <w:b/>
          <w:sz w:val="20"/>
          <w:szCs w:val="20"/>
        </w:rPr>
        <w:t>I</w:t>
      </w:r>
      <w:r w:rsidR="009867E0" w:rsidRPr="00FD271A">
        <w:rPr>
          <w:rFonts w:ascii="Calibri" w:hAnsi="Calibri" w:cs="Arial"/>
          <w:b/>
          <w:sz w:val="20"/>
          <w:szCs w:val="20"/>
        </w:rPr>
        <w:t xml:space="preserve">. </w:t>
      </w:r>
      <w:r w:rsidR="00975BB4" w:rsidRPr="00FD271A">
        <w:rPr>
          <w:rFonts w:ascii="Calibri" w:hAnsi="Calibri" w:cs="Arial"/>
          <w:b/>
          <w:sz w:val="20"/>
          <w:szCs w:val="20"/>
        </w:rPr>
        <w:t>Space Conditioning (SC) Systems – Heating/Cooling</w:t>
      </w:r>
      <w:r w:rsidR="000C7699" w:rsidRPr="00FD271A">
        <w:rPr>
          <w:rFonts w:ascii="Calibri" w:hAnsi="Calibri" w:cs="Arial"/>
          <w:b/>
          <w:sz w:val="20"/>
          <w:szCs w:val="20"/>
        </w:rPr>
        <w:t xml:space="preserve"> </w:t>
      </w:r>
      <w:r w:rsidR="000C7699" w:rsidRPr="00FD271A">
        <w:rPr>
          <w:rFonts w:ascii="Calibri" w:hAnsi="Calibri" w:cs="Arial"/>
          <w:sz w:val="20"/>
          <w:szCs w:val="20"/>
        </w:rPr>
        <w:t>(Section 150.2(b))</w:t>
      </w:r>
    </w:p>
    <w:p w14:paraId="4886A486" w14:textId="77777777" w:rsidR="009867E0" w:rsidRPr="00FD271A" w:rsidRDefault="009867E0" w:rsidP="00FD271A">
      <w:pPr>
        <w:rPr>
          <w:rFonts w:ascii="Calibri" w:hAnsi="Calibri" w:cs="Arial"/>
          <w:sz w:val="20"/>
          <w:szCs w:val="20"/>
        </w:rPr>
      </w:pPr>
      <w:r w:rsidRPr="00FD271A">
        <w:rPr>
          <w:rFonts w:ascii="Calibri" w:hAnsi="Calibri" w:cs="Arial"/>
          <w:sz w:val="20"/>
          <w:szCs w:val="20"/>
        </w:rPr>
        <w:lastRenderedPageBreak/>
        <w:t>Requirements of the standards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w:t>
      </w:r>
      <w:r w:rsidR="00E34EEE" w:rsidRPr="00FD271A">
        <w:rPr>
          <w:rFonts w:ascii="Calibri" w:hAnsi="Calibri" w:cs="Arial"/>
          <w:sz w:val="20"/>
          <w:szCs w:val="20"/>
        </w:rPr>
        <w:t xml:space="preserve"> A</w:t>
      </w:r>
      <w:r w:rsidR="000C6C90" w:rsidRPr="00FD271A">
        <w:rPr>
          <w:rFonts w:ascii="Calibri" w:hAnsi="Calibri" w:cs="Arial"/>
          <w:sz w:val="20"/>
          <w:szCs w:val="20"/>
        </w:rPr>
        <w:t xml:space="preserve"> Certificate of Compliance for Alterations to Space Conditioning Systems (</w:t>
      </w:r>
      <w:r w:rsidR="00E34EEE" w:rsidRPr="00FD271A">
        <w:rPr>
          <w:rFonts w:ascii="Calibri" w:hAnsi="Calibri" w:cs="Arial"/>
          <w:sz w:val="20"/>
          <w:szCs w:val="20"/>
        </w:rPr>
        <w:t>CF1R-ALT-02</w:t>
      </w:r>
      <w:r w:rsidR="000C6C90" w:rsidRPr="00FD271A">
        <w:rPr>
          <w:rFonts w:ascii="Calibri" w:hAnsi="Calibri" w:cs="Arial"/>
          <w:sz w:val="20"/>
          <w:szCs w:val="20"/>
        </w:rPr>
        <w:t>)</w:t>
      </w:r>
      <w:r w:rsidR="00E34EEE" w:rsidRPr="00FD271A">
        <w:rPr>
          <w:rFonts w:ascii="Calibri" w:hAnsi="Calibri" w:cs="Arial"/>
          <w:sz w:val="20"/>
          <w:szCs w:val="20"/>
        </w:rPr>
        <w:t xml:space="preserve"> is required for each dwelling unit with a space conditioning system alteration.</w:t>
      </w:r>
    </w:p>
    <w:p w14:paraId="4886A487" w14:textId="77777777" w:rsidR="009714D3" w:rsidRPr="00FD271A" w:rsidRDefault="009D4F6C">
      <w:pPr>
        <w:pStyle w:val="ListParagraph"/>
        <w:numPr>
          <w:ilvl w:val="0"/>
          <w:numId w:val="16"/>
        </w:numPr>
        <w:rPr>
          <w:rFonts w:asciiTheme="minorHAnsi" w:hAnsiTheme="minorHAnsi" w:cs="Arial"/>
          <w:sz w:val="20"/>
          <w:szCs w:val="20"/>
        </w:rPr>
        <w:pPrChange w:id="1241" w:author="Smith, Alexis@Energy" w:date="2018-11-15T09:12:00Z">
          <w:pPr>
            <w:pStyle w:val="ListParagraph"/>
            <w:numPr>
              <w:numId w:val="33"/>
            </w:numPr>
            <w:ind w:left="1800" w:hanging="360"/>
          </w:pPr>
        </w:pPrChange>
      </w:pPr>
      <w:r w:rsidRPr="00FD271A">
        <w:rPr>
          <w:rFonts w:asciiTheme="minorHAnsi" w:hAnsiTheme="minorHAnsi" w:cs="Arial"/>
          <w:sz w:val="20"/>
          <w:szCs w:val="20"/>
        </w:rPr>
        <w:t>Dwelling Unit Name: Name of dwelling unit or any other identifying name.</w:t>
      </w:r>
    </w:p>
    <w:p w14:paraId="4886A488" w14:textId="0C3F6A85" w:rsidR="009714D3" w:rsidRPr="00FD271A" w:rsidRDefault="009D4F6C">
      <w:pPr>
        <w:pStyle w:val="ListParagraph"/>
        <w:numPr>
          <w:ilvl w:val="0"/>
          <w:numId w:val="16"/>
        </w:numPr>
        <w:rPr>
          <w:sz w:val="20"/>
          <w:szCs w:val="20"/>
        </w:rPr>
        <w:pPrChange w:id="1242" w:author="Smith, Alexis@Energy" w:date="2018-11-15T09:12:00Z">
          <w:pPr>
            <w:pStyle w:val="ListParagraph"/>
            <w:numPr>
              <w:numId w:val="33"/>
            </w:numPr>
            <w:ind w:left="1800" w:hanging="360"/>
          </w:pPr>
        </w:pPrChange>
      </w:pPr>
      <w:r w:rsidRPr="00FD271A">
        <w:rPr>
          <w:rFonts w:asciiTheme="minorHAnsi" w:hAnsiTheme="minorHAnsi" w:cs="Arial"/>
          <w:sz w:val="20"/>
          <w:szCs w:val="20"/>
        </w:rPr>
        <w:t xml:space="preserve">Dwelling Unit </w:t>
      </w:r>
      <w:r w:rsidR="00AF2756"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89" w14:textId="77777777" w:rsidR="00126162" w:rsidRPr="00FD271A" w:rsidRDefault="009D4F6C">
      <w:pPr>
        <w:pStyle w:val="ListParagraph"/>
        <w:numPr>
          <w:ilvl w:val="0"/>
          <w:numId w:val="16"/>
        </w:numPr>
        <w:rPr>
          <w:sz w:val="20"/>
          <w:szCs w:val="20"/>
        </w:rPr>
        <w:pPrChange w:id="1243" w:author="Smith, Alexis@Energy" w:date="2018-11-15T09:12:00Z">
          <w:pPr>
            <w:pStyle w:val="ListParagraph"/>
            <w:numPr>
              <w:numId w:val="33"/>
            </w:numPr>
            <w:ind w:left="1800" w:hanging="360"/>
          </w:pPr>
        </w:pPrChange>
      </w:pPr>
      <w:r w:rsidRPr="00FD271A">
        <w:rPr>
          <w:rFonts w:asciiTheme="minorHAnsi" w:hAnsiTheme="minorHAnsi" w:cs="Arial"/>
          <w:sz w:val="20"/>
          <w:szCs w:val="20"/>
        </w:rPr>
        <w:t>Comments:</w:t>
      </w:r>
      <w:r w:rsidR="00214399" w:rsidRPr="00FD271A">
        <w:rPr>
          <w:rFonts w:asciiTheme="minorHAnsi" w:hAnsiTheme="minorHAnsi" w:cs="Arial"/>
          <w:sz w:val="20"/>
          <w:szCs w:val="20"/>
        </w:rPr>
        <w:t xml:space="preserve"> </w:t>
      </w:r>
      <w:r w:rsidR="00214399" w:rsidRPr="00FD271A">
        <w:rPr>
          <w:rFonts w:ascii="Calibri" w:hAnsi="Calibri" w:cs="Arial"/>
          <w:sz w:val="20"/>
          <w:szCs w:val="20"/>
        </w:rPr>
        <w:t>Any notes regarding location or unique conditions.</w:t>
      </w:r>
    </w:p>
    <w:p w14:paraId="4886A48A" w14:textId="77777777" w:rsidR="00126162" w:rsidRPr="00FD271A" w:rsidRDefault="00126162" w:rsidP="00126162">
      <w:pPr>
        <w:pStyle w:val="ListParagraph"/>
        <w:rPr>
          <w:sz w:val="20"/>
          <w:szCs w:val="20"/>
        </w:rPr>
      </w:pPr>
    </w:p>
    <w:p w14:paraId="4886A48B" w14:textId="3E33FFF7" w:rsidR="009867E0" w:rsidRPr="00FD271A" w:rsidRDefault="009F6CB9" w:rsidP="009867E0">
      <w:pPr>
        <w:rPr>
          <w:rFonts w:ascii="Calibri" w:hAnsi="Calibri" w:cs="Arial"/>
          <w:b/>
          <w:sz w:val="20"/>
          <w:szCs w:val="20"/>
        </w:rPr>
      </w:pPr>
      <w:r>
        <w:rPr>
          <w:rFonts w:ascii="Calibri" w:hAnsi="Calibri" w:cs="Arial"/>
          <w:b/>
          <w:sz w:val="20"/>
          <w:szCs w:val="20"/>
        </w:rPr>
        <w:t>J</w:t>
      </w:r>
      <w:r w:rsidR="009867E0" w:rsidRPr="00FD271A">
        <w:rPr>
          <w:rFonts w:ascii="Calibri" w:hAnsi="Calibri" w:cs="Arial"/>
          <w:b/>
          <w:sz w:val="20"/>
          <w:szCs w:val="20"/>
        </w:rPr>
        <w:t xml:space="preserve">. </w:t>
      </w:r>
      <w:r w:rsidR="00975BB4" w:rsidRPr="00FD271A">
        <w:rPr>
          <w:rFonts w:ascii="Calibri" w:hAnsi="Calibri" w:cs="Arial"/>
          <w:b/>
          <w:sz w:val="20"/>
          <w:szCs w:val="20"/>
        </w:rPr>
        <w:t>Water Heating Systems</w:t>
      </w:r>
      <w:r w:rsidR="000C7699" w:rsidRPr="00FD271A">
        <w:rPr>
          <w:rFonts w:ascii="Calibri" w:hAnsi="Calibri" w:cs="Arial"/>
          <w:b/>
          <w:sz w:val="20"/>
          <w:szCs w:val="20"/>
        </w:rPr>
        <w:t xml:space="preserve"> </w:t>
      </w:r>
      <w:r w:rsidR="000C7699" w:rsidRPr="00FD271A">
        <w:rPr>
          <w:rFonts w:ascii="Calibri" w:hAnsi="Calibri" w:cs="Arial"/>
          <w:sz w:val="20"/>
          <w:szCs w:val="20"/>
        </w:rPr>
        <w:t>(Section 150.2(b)1G)</w:t>
      </w:r>
    </w:p>
    <w:p w14:paraId="4886A48C" w14:textId="1DFF072B" w:rsidR="009867E0" w:rsidRPr="00FD271A" w:rsidRDefault="00160A0C" w:rsidP="009867E0">
      <w:pPr>
        <w:rPr>
          <w:rFonts w:ascii="Calibri" w:hAnsi="Calibri" w:cs="Arial"/>
          <w:sz w:val="20"/>
          <w:szCs w:val="20"/>
        </w:rPr>
      </w:pPr>
      <w:r w:rsidRPr="008B7868">
        <w:rPr>
          <w:rFonts w:ascii="Calibri" w:hAnsi="Calibri" w:cs="Arial"/>
          <w:sz w:val="20"/>
          <w:szCs w:val="20"/>
        </w:rPr>
        <w:t>W</w:t>
      </w:r>
      <w:r w:rsidR="009867E0" w:rsidRPr="008B7868">
        <w:rPr>
          <w:rFonts w:ascii="Calibri" w:hAnsi="Calibri" w:cs="Arial"/>
          <w:sz w:val="20"/>
          <w:szCs w:val="20"/>
        </w:rPr>
        <w:t>ater heating compliance for an alteration</w:t>
      </w:r>
      <w:r w:rsidRPr="008B7868">
        <w:rPr>
          <w:rFonts w:ascii="Calibri" w:hAnsi="Calibri" w:cs="Arial"/>
          <w:sz w:val="20"/>
          <w:szCs w:val="20"/>
        </w:rPr>
        <w:t xml:space="preserve"> is described</w:t>
      </w:r>
      <w:r w:rsidR="009867E0" w:rsidRPr="008B7868">
        <w:rPr>
          <w:rFonts w:ascii="Calibri" w:hAnsi="Calibri" w:cs="Arial"/>
          <w:sz w:val="20"/>
          <w:szCs w:val="20"/>
        </w:rPr>
        <w:t xml:space="preserve"> in Section 150.2(b)</w:t>
      </w:r>
      <w:r w:rsidR="00A516B2" w:rsidRPr="008B7868">
        <w:rPr>
          <w:rFonts w:ascii="Calibri" w:hAnsi="Calibri" w:cs="Arial"/>
          <w:sz w:val="20"/>
          <w:szCs w:val="20"/>
        </w:rPr>
        <w:t>1</w:t>
      </w:r>
      <w:ins w:id="1244" w:author="Smith, Alexis@Energy" w:date="2018-11-15T09:10:00Z">
        <w:r w:rsidR="001905FB">
          <w:rPr>
            <w:rFonts w:ascii="Calibri" w:hAnsi="Calibri" w:cs="Arial"/>
            <w:sz w:val="20"/>
            <w:szCs w:val="20"/>
          </w:rPr>
          <w:t>H</w:t>
        </w:r>
      </w:ins>
      <w:del w:id="1245" w:author="Smith, Alexis@Energy" w:date="2018-11-15T09:10:00Z">
        <w:r w:rsidR="00A516B2" w:rsidRPr="008B7868" w:rsidDel="001905FB">
          <w:rPr>
            <w:rFonts w:ascii="Calibri" w:hAnsi="Calibri" w:cs="Arial"/>
            <w:sz w:val="20"/>
            <w:szCs w:val="20"/>
          </w:rPr>
          <w:delText>G</w:delText>
        </w:r>
      </w:del>
      <w:r w:rsidRPr="008B7868">
        <w:rPr>
          <w:rFonts w:ascii="Calibri" w:hAnsi="Calibri" w:cs="Arial"/>
          <w:sz w:val="20"/>
          <w:szCs w:val="20"/>
        </w:rPr>
        <w:t>.</w:t>
      </w:r>
      <w:r w:rsidR="009867E0" w:rsidRPr="008B7868">
        <w:rPr>
          <w:rFonts w:ascii="Calibri" w:hAnsi="Calibri" w:cs="Arial"/>
          <w:sz w:val="20"/>
          <w:szCs w:val="20"/>
        </w:rPr>
        <w:t xml:space="preserve"> </w:t>
      </w:r>
      <w:del w:id="1246" w:author="Smith, Alexis@Energy" w:date="2018-11-15T09:12:00Z">
        <w:r w:rsidRPr="008B7868" w:rsidDel="001905FB">
          <w:rPr>
            <w:rFonts w:ascii="Calibri" w:hAnsi="Calibri" w:cs="Arial"/>
            <w:sz w:val="20"/>
            <w:szCs w:val="20"/>
          </w:rPr>
          <w:delText xml:space="preserve">For </w:delText>
        </w:r>
        <w:r w:rsidR="00BE5950" w:rsidRPr="008B7868" w:rsidDel="001905FB">
          <w:rPr>
            <w:rFonts w:ascii="Calibri" w:hAnsi="Calibri" w:cs="Arial"/>
            <w:sz w:val="20"/>
            <w:szCs w:val="20"/>
          </w:rPr>
          <w:delText xml:space="preserve">a </w:delText>
        </w:r>
        <w:r w:rsidRPr="008B7868" w:rsidDel="001905FB">
          <w:rPr>
            <w:rFonts w:ascii="Calibri" w:hAnsi="Calibri" w:cs="Arial"/>
            <w:sz w:val="20"/>
            <w:szCs w:val="20"/>
          </w:rPr>
          <w:delText xml:space="preserve">single dwelling </w:delText>
        </w:r>
        <w:r w:rsidR="00BE5950" w:rsidRPr="008B7868" w:rsidDel="001905FB">
          <w:rPr>
            <w:rFonts w:ascii="Calibri" w:hAnsi="Calibri" w:cs="Arial"/>
            <w:sz w:val="20"/>
            <w:szCs w:val="20"/>
          </w:rPr>
          <w:delText xml:space="preserve">unit, </w:delText>
        </w:r>
        <w:r w:rsidRPr="008B7868" w:rsidDel="001905FB">
          <w:rPr>
            <w:rFonts w:ascii="Calibri" w:hAnsi="Calibri" w:cs="Arial"/>
            <w:sz w:val="20"/>
            <w:szCs w:val="20"/>
          </w:rPr>
          <w:delText>a</w:delText>
        </w:r>
        <w:r w:rsidR="009867E0" w:rsidRPr="008B7868" w:rsidDel="001905FB">
          <w:rPr>
            <w:rFonts w:ascii="Calibri" w:hAnsi="Calibri" w:cs="Arial"/>
            <w:sz w:val="20"/>
            <w:szCs w:val="20"/>
          </w:rPr>
          <w:delText xml:space="preserve"> gas or propane water heater</w:delText>
        </w:r>
        <w:r w:rsidR="00A516B2" w:rsidRPr="008B7868" w:rsidDel="001905FB">
          <w:rPr>
            <w:rFonts w:ascii="Calibri" w:hAnsi="Calibri" w:cs="Arial"/>
            <w:sz w:val="20"/>
            <w:szCs w:val="20"/>
          </w:rPr>
          <w:delText xml:space="preserve"> that meets the requirements of 150.1(c)8</w:delText>
        </w:r>
        <w:r w:rsidRPr="008B7868" w:rsidDel="001905FB">
          <w:rPr>
            <w:rFonts w:ascii="Calibri" w:hAnsi="Calibri" w:cs="Arial"/>
            <w:sz w:val="20"/>
            <w:szCs w:val="20"/>
          </w:rPr>
          <w:delText xml:space="preserve"> can be used</w:delText>
        </w:r>
        <w:r w:rsidR="009867E0" w:rsidRPr="008B7868" w:rsidDel="001905FB">
          <w:rPr>
            <w:rFonts w:ascii="Calibri" w:hAnsi="Calibri" w:cs="Arial"/>
            <w:sz w:val="20"/>
            <w:szCs w:val="20"/>
          </w:rPr>
          <w:delText xml:space="preserve">. </w:delText>
        </w:r>
        <w:r w:rsidR="00A516B2" w:rsidRPr="008B7868" w:rsidDel="001905FB">
          <w:rPr>
            <w:rFonts w:ascii="Calibri" w:hAnsi="Calibri" w:cs="Arial"/>
            <w:sz w:val="20"/>
            <w:szCs w:val="20"/>
          </w:rPr>
          <w:delText xml:space="preserve">If no natural gas is connected to the building, an electric water heater with an energy factor greater than or equal to the minimal energy factor required under the Appliance Efficiency Regulation, and with </w:delText>
        </w:r>
        <w:r w:rsidR="006B3665" w:rsidRPr="008B7868" w:rsidDel="001905FB">
          <w:rPr>
            <w:rFonts w:ascii="Calibri" w:hAnsi="Calibri" w:cs="Arial"/>
            <w:sz w:val="20"/>
            <w:szCs w:val="20"/>
          </w:rPr>
          <w:delText>storage</w:delText>
        </w:r>
        <w:r w:rsidR="00A516B2" w:rsidRPr="008B7868" w:rsidDel="001905FB">
          <w:rPr>
            <w:rFonts w:ascii="Calibri" w:hAnsi="Calibri" w:cs="Arial"/>
            <w:sz w:val="20"/>
            <w:szCs w:val="20"/>
          </w:rPr>
          <w:delText xml:space="preserve"> capacity of less than 60 gallons can be used. </w:delText>
        </w:r>
        <w:r w:rsidR="009867E0" w:rsidRPr="008B7868" w:rsidDel="001905FB">
          <w:rPr>
            <w:rFonts w:ascii="Calibri" w:hAnsi="Calibri" w:cs="Arial"/>
            <w:sz w:val="20"/>
            <w:szCs w:val="20"/>
          </w:rPr>
          <w:delText xml:space="preserve">Dwelling Unit distribution systems are limited to </w:delText>
        </w:r>
        <w:r w:rsidR="00216E10" w:rsidRPr="008B7868" w:rsidDel="001905FB">
          <w:rPr>
            <w:rFonts w:ascii="Calibri" w:hAnsi="Calibri" w:cs="Arial"/>
            <w:sz w:val="20"/>
            <w:szCs w:val="20"/>
          </w:rPr>
          <w:delText xml:space="preserve">Standard </w:delText>
        </w:r>
        <w:r w:rsidR="009867E0" w:rsidRPr="008B7868" w:rsidDel="001905FB">
          <w:rPr>
            <w:rFonts w:ascii="Calibri" w:hAnsi="Calibri" w:cs="Arial"/>
            <w:sz w:val="20"/>
            <w:szCs w:val="20"/>
          </w:rPr>
          <w:delText>trunk and branch or demand recirculation</w:delText>
        </w:r>
        <w:r w:rsidRPr="008B7868" w:rsidDel="001905FB">
          <w:rPr>
            <w:rFonts w:ascii="Calibri" w:hAnsi="Calibri" w:cs="Arial"/>
            <w:sz w:val="20"/>
            <w:szCs w:val="20"/>
          </w:rPr>
          <w:delText xml:space="preserve"> for gas or propane water heater.</w:delText>
        </w:r>
        <w:r w:rsidR="009867E0" w:rsidRPr="008B7868" w:rsidDel="001905FB">
          <w:rPr>
            <w:rFonts w:ascii="Calibri" w:hAnsi="Calibri" w:cs="Arial"/>
            <w:sz w:val="20"/>
            <w:szCs w:val="20"/>
          </w:rPr>
          <w:delText xml:space="preserve"> If there is no natural gas connected to the building, an electric water heater may be replaced with another electric water heater. However, changing from gas to electric is not allowed</w:delText>
        </w:r>
        <w:r w:rsidR="00805E55" w:rsidDel="001905FB">
          <w:rPr>
            <w:rFonts w:ascii="Calibri" w:hAnsi="Calibri" w:cs="Arial"/>
            <w:sz w:val="20"/>
            <w:szCs w:val="20"/>
          </w:rPr>
          <w:delText xml:space="preserve"> unless the con</w:delText>
        </w:r>
        <w:r w:rsidR="00256D02" w:rsidDel="001905FB">
          <w:rPr>
            <w:rFonts w:ascii="Calibri" w:hAnsi="Calibri" w:cs="Arial"/>
            <w:sz w:val="20"/>
            <w:szCs w:val="20"/>
          </w:rPr>
          <w:delText>ditions of Section 150.2(b)1Giic</w:delText>
        </w:r>
        <w:r w:rsidR="00805E55" w:rsidDel="001905FB">
          <w:rPr>
            <w:rFonts w:ascii="Calibri" w:hAnsi="Calibri" w:cs="Arial"/>
            <w:sz w:val="20"/>
            <w:szCs w:val="20"/>
          </w:rPr>
          <w:delText xml:space="preserve"> or 150.2(b</w:delText>
        </w:r>
        <w:r w:rsidR="00256D02" w:rsidDel="001905FB">
          <w:rPr>
            <w:rFonts w:ascii="Calibri" w:hAnsi="Calibri" w:cs="Arial"/>
            <w:sz w:val="20"/>
            <w:szCs w:val="20"/>
          </w:rPr>
          <w:delText>)1Giid</w:delText>
        </w:r>
        <w:r w:rsidR="00805E55" w:rsidDel="001905FB">
          <w:rPr>
            <w:rFonts w:ascii="Calibri" w:hAnsi="Calibri" w:cs="Arial"/>
            <w:sz w:val="20"/>
            <w:szCs w:val="20"/>
          </w:rPr>
          <w:delText xml:space="preserve"> are met. Multi-family central systems must use certified equipment as defined </w:delText>
        </w:r>
        <w:r w:rsidR="00256D02" w:rsidDel="001905FB">
          <w:rPr>
            <w:rFonts w:ascii="Calibri" w:hAnsi="Calibri" w:cs="Arial"/>
            <w:sz w:val="20"/>
            <w:szCs w:val="20"/>
          </w:rPr>
          <w:delText>under Section 110.1 and 110.3.</w:delText>
        </w:r>
      </w:del>
    </w:p>
    <w:p w14:paraId="4886A48D" w14:textId="5398780C" w:rsidR="009867E0" w:rsidRDefault="009867E0" w:rsidP="00714937">
      <w:pPr>
        <w:ind w:left="360"/>
        <w:rPr>
          <w:ins w:id="1247" w:author="Smith, Alexis@Energy" w:date="2018-11-15T09:08:00Z"/>
          <w:rFonts w:ascii="Calibri" w:hAnsi="Calibri" w:cs="Arial"/>
          <w:sz w:val="20"/>
          <w:szCs w:val="20"/>
        </w:rPr>
      </w:pPr>
    </w:p>
    <w:p w14:paraId="4CD9A25B" w14:textId="59B00652" w:rsidR="001905FB" w:rsidRDefault="001905FB">
      <w:pPr>
        <w:numPr>
          <w:ilvl w:val="0"/>
          <w:numId w:val="11"/>
        </w:numPr>
        <w:rPr>
          <w:ins w:id="1248" w:author="Smith, Alexis@Energy" w:date="2019-01-17T10:14:00Z"/>
          <w:rFonts w:ascii="Calibri" w:hAnsi="Calibri" w:cs="Arial"/>
          <w:sz w:val="18"/>
          <w:szCs w:val="18"/>
        </w:rPr>
        <w:pPrChange w:id="1249" w:author="Smith, Alexis@Energy" w:date="2018-11-15T09:12:00Z">
          <w:pPr>
            <w:numPr>
              <w:numId w:val="26"/>
            </w:numPr>
            <w:ind w:left="720" w:hanging="360"/>
          </w:pPr>
        </w:pPrChange>
      </w:pPr>
      <w:ins w:id="1250" w:author="Smith, Alexis@Energy" w:date="2018-11-15T09:08:00Z">
        <w:r w:rsidRPr="00771690">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ins>
    </w:p>
    <w:p w14:paraId="47103CCE" w14:textId="38FBC8BD" w:rsidR="00BE76F8" w:rsidRPr="00BE76F8" w:rsidRDefault="00BE76F8">
      <w:pPr>
        <w:pStyle w:val="ListParagraph"/>
        <w:numPr>
          <w:ilvl w:val="0"/>
          <w:numId w:val="11"/>
        </w:numPr>
        <w:rPr>
          <w:ins w:id="1251" w:author="Smith, Alexis@Energy" w:date="2018-11-15T09:08:00Z"/>
          <w:rFonts w:ascii="Calibri" w:hAnsi="Calibri" w:cs="Arial"/>
          <w:sz w:val="18"/>
          <w:szCs w:val="18"/>
        </w:rPr>
        <w:pPrChange w:id="1252" w:author="Smith, Alexis@Energy" w:date="2019-01-17T10:15:00Z">
          <w:pPr>
            <w:numPr>
              <w:numId w:val="26"/>
            </w:numPr>
            <w:ind w:left="720" w:hanging="360"/>
          </w:pPr>
        </w:pPrChange>
      </w:pPr>
      <w:ins w:id="1253" w:author="Smith, Alexis@Energy" w:date="2019-01-17T10:15:00Z">
        <w:r w:rsidRPr="00BE76F8">
          <w:rPr>
            <w:rFonts w:ascii="Calibri" w:hAnsi="Calibri" w:cs="Arial"/>
            <w:sz w:val="18"/>
            <w:szCs w:val="18"/>
          </w:rPr>
          <w:t>Water Heating System Type: Domestic Hot Water (DHW), Hydronic, Combined Hydronic, or Central. DHW is for domestic hot water, hydronic is a water heating system used for space heating only; combined hydronic are when the water heater will provide both space conditioning and domestic hot water.</w:t>
        </w:r>
      </w:ins>
    </w:p>
    <w:p w14:paraId="54366AAE" w14:textId="77777777" w:rsidR="001905FB" w:rsidRPr="00771690" w:rsidRDefault="001905FB">
      <w:pPr>
        <w:numPr>
          <w:ilvl w:val="0"/>
          <w:numId w:val="11"/>
        </w:numPr>
        <w:rPr>
          <w:ins w:id="1254" w:author="Smith, Alexis@Energy" w:date="2018-11-15T09:08:00Z"/>
          <w:rFonts w:ascii="Calibri" w:hAnsi="Calibri" w:cs="Arial"/>
          <w:sz w:val="18"/>
          <w:szCs w:val="18"/>
        </w:rPr>
        <w:pPrChange w:id="1255" w:author="Smith, Alexis@Energy" w:date="2018-11-15T09:12:00Z">
          <w:pPr>
            <w:numPr>
              <w:numId w:val="26"/>
            </w:numPr>
            <w:ind w:left="720" w:hanging="360"/>
          </w:pPr>
        </w:pPrChange>
      </w:pPr>
      <w:ins w:id="1256" w:author="Smith, Alexis@Energy" w:date="2018-11-15T09:08:00Z">
        <w:r w:rsidRPr="00771690">
          <w:rPr>
            <w:rFonts w:ascii="Calibri" w:hAnsi="Calibri" w:cs="Arial"/>
            <w:sz w:val="18"/>
            <w:szCs w:val="18"/>
          </w:rPr>
          <w:t xml:space="preserve">System option: </w:t>
        </w:r>
      </w:ins>
    </w:p>
    <w:p w14:paraId="46A76516" w14:textId="77777777" w:rsidR="001905FB" w:rsidRPr="00771690" w:rsidRDefault="001905FB" w:rsidP="001905FB">
      <w:pPr>
        <w:ind w:left="1260" w:hanging="540"/>
        <w:rPr>
          <w:ins w:id="1257" w:author="Smith, Alexis@Energy" w:date="2018-11-15T09:08:00Z"/>
          <w:rFonts w:ascii="Calibri" w:hAnsi="Calibri" w:cs="Arial"/>
          <w:sz w:val="18"/>
          <w:szCs w:val="18"/>
        </w:rPr>
      </w:pPr>
      <w:ins w:id="1258" w:author="Smith, Alexis@Energy" w:date="2018-11-15T09:08:00Z">
        <w:r w:rsidRPr="00771690">
          <w:rPr>
            <w:rFonts w:ascii="Calibri" w:hAnsi="Calibri" w:cs="Arial"/>
            <w:sz w:val="18"/>
            <w:szCs w:val="18"/>
          </w:rPr>
          <w:t>(1)</w:t>
        </w:r>
        <w:r w:rsidRPr="00771690">
          <w:rPr>
            <w:rFonts w:ascii="Calibri" w:hAnsi="Calibri" w:cs="Arial"/>
            <w:sz w:val="18"/>
            <w:szCs w:val="18"/>
          </w:rPr>
          <w:tab/>
          <w:t>A single gas or propane instantaneous water heater with an input of 200,000 Btu per hour or less and no storage tank.</w:t>
        </w:r>
      </w:ins>
    </w:p>
    <w:p w14:paraId="1EDDC899" w14:textId="77777777" w:rsidR="001905FB" w:rsidRPr="00771690" w:rsidRDefault="001905FB">
      <w:pPr>
        <w:pStyle w:val="ListParagraph"/>
        <w:numPr>
          <w:ilvl w:val="2"/>
          <w:numId w:val="31"/>
        </w:numPr>
        <w:ind w:left="1260" w:hanging="540"/>
        <w:rPr>
          <w:ins w:id="1259" w:author="Smith, Alexis@Energy" w:date="2018-11-15T09:08:00Z"/>
          <w:rFonts w:asciiTheme="minorHAnsi" w:hAnsiTheme="minorHAnsi"/>
          <w:sz w:val="18"/>
          <w:szCs w:val="18"/>
        </w:rPr>
        <w:pPrChange w:id="1260" w:author="Smith, Alexis@Energy" w:date="2018-11-15T09:12:00Z">
          <w:pPr>
            <w:pStyle w:val="ListParagraph"/>
            <w:numPr>
              <w:ilvl w:val="2"/>
              <w:numId w:val="42"/>
            </w:numPr>
            <w:tabs>
              <w:tab w:val="num" w:pos="360"/>
              <w:tab w:val="num" w:pos="2160"/>
            </w:tabs>
            <w:ind w:left="1260" w:hanging="540"/>
          </w:pPr>
        </w:pPrChange>
      </w:pPr>
      <w:ins w:id="1261" w:author="Smith, Alexis@Energy" w:date="2018-11-15T09:08:00Z">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ins>
    </w:p>
    <w:p w14:paraId="3D6553A0" w14:textId="77777777" w:rsidR="001905FB" w:rsidRPr="00905400" w:rsidRDefault="001905FB">
      <w:pPr>
        <w:pStyle w:val="ListParagraph"/>
        <w:numPr>
          <w:ilvl w:val="1"/>
          <w:numId w:val="32"/>
        </w:numPr>
        <w:autoSpaceDE w:val="0"/>
        <w:autoSpaceDN w:val="0"/>
        <w:adjustRightInd w:val="0"/>
        <w:rPr>
          <w:ins w:id="1262" w:author="Smith, Alexis@Energy" w:date="2018-11-15T09:08:00Z"/>
          <w:rFonts w:asciiTheme="minorHAnsi" w:hAnsiTheme="minorHAnsi"/>
          <w:sz w:val="18"/>
          <w:szCs w:val="18"/>
        </w:rPr>
        <w:pPrChange w:id="1263" w:author="Smith, Alexis@Energy" w:date="2018-11-15T09:12:00Z">
          <w:pPr>
            <w:pStyle w:val="ListParagraph"/>
            <w:numPr>
              <w:ilvl w:val="1"/>
              <w:numId w:val="43"/>
            </w:numPr>
            <w:tabs>
              <w:tab w:val="num" w:pos="360"/>
              <w:tab w:val="num" w:pos="1440"/>
            </w:tabs>
            <w:autoSpaceDE w:val="0"/>
            <w:autoSpaceDN w:val="0"/>
            <w:adjustRightInd w:val="0"/>
            <w:ind w:left="1440" w:hanging="720"/>
          </w:pPr>
        </w:pPrChange>
      </w:pPr>
      <w:ins w:id="1264" w:author="Smith, Alexis@Energy" w:date="2018-11-15T09:08:00Z">
        <w:r w:rsidRPr="00905400">
          <w:rPr>
            <w:rFonts w:asciiTheme="minorHAnsi" w:hAnsiTheme="minorHAnsi"/>
            <w:sz w:val="18"/>
            <w:szCs w:val="18"/>
          </w:rPr>
          <w:t>A compact hot water distribution system that is field verified as specified in the Reference Appendix RA4.4.16; or</w:t>
        </w:r>
      </w:ins>
    </w:p>
    <w:p w14:paraId="7345E3E2" w14:textId="77777777" w:rsidR="001905FB" w:rsidRPr="00905400" w:rsidRDefault="001905FB">
      <w:pPr>
        <w:pStyle w:val="ListParagraph"/>
        <w:numPr>
          <w:ilvl w:val="1"/>
          <w:numId w:val="32"/>
        </w:numPr>
        <w:autoSpaceDE w:val="0"/>
        <w:autoSpaceDN w:val="0"/>
        <w:adjustRightInd w:val="0"/>
        <w:rPr>
          <w:ins w:id="1265" w:author="Smith, Alexis@Energy" w:date="2018-11-15T09:08:00Z"/>
          <w:rFonts w:asciiTheme="minorHAnsi" w:hAnsiTheme="minorHAnsi"/>
          <w:sz w:val="18"/>
          <w:szCs w:val="18"/>
        </w:rPr>
        <w:pPrChange w:id="1266" w:author="Smith, Alexis@Energy" w:date="2018-11-15T09:12:00Z">
          <w:pPr>
            <w:pStyle w:val="ListParagraph"/>
            <w:numPr>
              <w:ilvl w:val="1"/>
              <w:numId w:val="43"/>
            </w:numPr>
            <w:tabs>
              <w:tab w:val="num" w:pos="360"/>
              <w:tab w:val="num" w:pos="1440"/>
            </w:tabs>
            <w:autoSpaceDE w:val="0"/>
            <w:autoSpaceDN w:val="0"/>
            <w:adjustRightInd w:val="0"/>
            <w:ind w:left="1440" w:hanging="720"/>
          </w:pPr>
        </w:pPrChange>
      </w:pPr>
      <w:ins w:id="1267" w:author="Smith, Alexis@Energy" w:date="2018-11-15T09:08:00Z">
        <w:r w:rsidRPr="00905400">
          <w:rPr>
            <w:rFonts w:asciiTheme="minorHAnsi" w:hAnsiTheme="minorHAnsi"/>
            <w:sz w:val="18"/>
            <w:szCs w:val="18"/>
          </w:rPr>
          <w:t>A drain water heat recovery system that is field verified as specified in the Reference Appendix RA3.6.9.</w:t>
        </w:r>
      </w:ins>
    </w:p>
    <w:p w14:paraId="5B444F3C" w14:textId="77777777" w:rsidR="001905FB" w:rsidRPr="00F50956" w:rsidRDefault="001905FB">
      <w:pPr>
        <w:pStyle w:val="ListParagraph"/>
        <w:numPr>
          <w:ilvl w:val="2"/>
          <w:numId w:val="31"/>
        </w:numPr>
        <w:ind w:left="1260" w:hanging="540"/>
        <w:rPr>
          <w:ins w:id="1268" w:author="Smith, Alexis@Energy" w:date="2018-11-15T09:08:00Z"/>
          <w:rFonts w:ascii="Calibri" w:hAnsi="Calibri" w:cs="Arial"/>
          <w:sz w:val="18"/>
          <w:szCs w:val="18"/>
        </w:rPr>
        <w:pPrChange w:id="1269" w:author="Smith, Alexis@Energy" w:date="2018-11-15T09:12:00Z">
          <w:pPr>
            <w:pStyle w:val="ListParagraph"/>
            <w:numPr>
              <w:ilvl w:val="2"/>
              <w:numId w:val="42"/>
            </w:numPr>
            <w:tabs>
              <w:tab w:val="num" w:pos="360"/>
              <w:tab w:val="num" w:pos="2160"/>
            </w:tabs>
            <w:ind w:left="1260" w:hanging="540"/>
          </w:pPr>
        </w:pPrChange>
      </w:pPr>
      <w:ins w:id="1270" w:author="Smith, Alexis@Energy" w:date="2018-11-15T09:08:00Z">
        <w:r w:rsidRPr="00F50956">
          <w:rPr>
            <w:rFonts w:ascii="Calibri" w:hAnsi="Calibri" w:cs="Arial"/>
            <w:sz w:val="18"/>
            <w:szCs w:val="18"/>
          </w:rPr>
          <w:t>A single gas or propane storage type water heater (small storage or consumer storage) with an input of 75,000 Btu per hour or less, rated volume greater than 55 gallons.</w:t>
        </w:r>
      </w:ins>
    </w:p>
    <w:p w14:paraId="66A08DA2" w14:textId="77777777" w:rsidR="001905FB" w:rsidRPr="00F50956" w:rsidRDefault="001905FB">
      <w:pPr>
        <w:pStyle w:val="ListParagraph"/>
        <w:numPr>
          <w:ilvl w:val="2"/>
          <w:numId w:val="31"/>
        </w:numPr>
        <w:ind w:left="1260" w:hanging="540"/>
        <w:rPr>
          <w:ins w:id="1271" w:author="Smith, Alexis@Energy" w:date="2018-11-15T09:08:00Z"/>
          <w:rFonts w:ascii="Calibri" w:hAnsi="Calibri" w:cs="Arial"/>
          <w:sz w:val="18"/>
          <w:szCs w:val="18"/>
        </w:rPr>
        <w:pPrChange w:id="1272" w:author="Smith, Alexis@Energy" w:date="2018-11-15T09:12:00Z">
          <w:pPr>
            <w:pStyle w:val="ListParagraph"/>
            <w:numPr>
              <w:ilvl w:val="2"/>
              <w:numId w:val="42"/>
            </w:numPr>
            <w:tabs>
              <w:tab w:val="num" w:pos="360"/>
              <w:tab w:val="num" w:pos="2160"/>
            </w:tabs>
            <w:ind w:left="1260" w:hanging="540"/>
          </w:pPr>
        </w:pPrChange>
      </w:pPr>
      <w:ins w:id="1273" w:author="Smith, Alexis@Energy" w:date="2018-11-15T09:08:00Z">
        <w:r w:rsidRPr="00F50956">
          <w:rPr>
            <w:rFonts w:ascii="Calibri" w:hAnsi="Calibri" w:cs="Arial"/>
            <w:sz w:val="18"/>
            <w:szCs w:val="18"/>
          </w:rPr>
          <w:t>A heat pump water heater located in the garage or conditioned space, and either:</w:t>
        </w:r>
      </w:ins>
    </w:p>
    <w:p w14:paraId="38665BB7" w14:textId="77777777" w:rsidR="001905FB" w:rsidRPr="00905400" w:rsidRDefault="001905FB">
      <w:pPr>
        <w:pStyle w:val="ListParagraph"/>
        <w:numPr>
          <w:ilvl w:val="1"/>
          <w:numId w:val="32"/>
        </w:numPr>
        <w:autoSpaceDE w:val="0"/>
        <w:autoSpaceDN w:val="0"/>
        <w:adjustRightInd w:val="0"/>
        <w:rPr>
          <w:ins w:id="1274" w:author="Smith, Alexis@Energy" w:date="2018-11-15T09:08:00Z"/>
          <w:rFonts w:asciiTheme="minorHAnsi" w:hAnsiTheme="minorHAnsi"/>
          <w:sz w:val="18"/>
          <w:szCs w:val="18"/>
        </w:rPr>
        <w:pPrChange w:id="1275" w:author="Smith, Alexis@Energy" w:date="2018-11-15T09:12:00Z">
          <w:pPr>
            <w:pStyle w:val="ListParagraph"/>
            <w:numPr>
              <w:ilvl w:val="1"/>
              <w:numId w:val="43"/>
            </w:numPr>
            <w:tabs>
              <w:tab w:val="num" w:pos="360"/>
              <w:tab w:val="num" w:pos="1440"/>
            </w:tabs>
            <w:autoSpaceDE w:val="0"/>
            <w:autoSpaceDN w:val="0"/>
            <w:adjustRightInd w:val="0"/>
            <w:ind w:left="1440" w:hanging="720"/>
          </w:pPr>
        </w:pPrChange>
      </w:pPr>
      <w:ins w:id="1276" w:author="Smith, Alexis@Energy" w:date="2018-11-15T09:08:00Z">
        <w:r w:rsidRPr="00905400">
          <w:rPr>
            <w:rFonts w:asciiTheme="minorHAnsi" w:hAnsiTheme="minorHAnsi"/>
            <w:sz w:val="18"/>
            <w:szCs w:val="18"/>
          </w:rPr>
          <w:t>A compact hot water distribution system as specified in the Reference Appendix RA4.4.6, and a drain water heat recovery system that is field verified as specified in the Reference Appendix RA3.6.9; or</w:t>
        </w:r>
      </w:ins>
    </w:p>
    <w:p w14:paraId="49D9497B" w14:textId="77777777" w:rsidR="001905FB" w:rsidRPr="00F50956" w:rsidRDefault="001905FB">
      <w:pPr>
        <w:pStyle w:val="ListParagraph"/>
        <w:numPr>
          <w:ilvl w:val="1"/>
          <w:numId w:val="32"/>
        </w:numPr>
        <w:autoSpaceDE w:val="0"/>
        <w:autoSpaceDN w:val="0"/>
        <w:adjustRightInd w:val="0"/>
        <w:rPr>
          <w:ins w:id="1277" w:author="Smith, Alexis@Energy" w:date="2018-11-15T09:08:00Z"/>
          <w:rFonts w:asciiTheme="minorHAnsi" w:hAnsiTheme="minorHAnsi"/>
          <w:sz w:val="18"/>
          <w:szCs w:val="18"/>
        </w:rPr>
        <w:pPrChange w:id="1278" w:author="Smith, Alexis@Energy" w:date="2018-11-15T09:12:00Z">
          <w:pPr>
            <w:pStyle w:val="ListParagraph"/>
            <w:numPr>
              <w:ilvl w:val="1"/>
              <w:numId w:val="43"/>
            </w:numPr>
            <w:tabs>
              <w:tab w:val="num" w:pos="360"/>
              <w:tab w:val="num" w:pos="1440"/>
            </w:tabs>
            <w:autoSpaceDE w:val="0"/>
            <w:autoSpaceDN w:val="0"/>
            <w:adjustRightInd w:val="0"/>
            <w:ind w:left="1440" w:hanging="720"/>
          </w:pPr>
        </w:pPrChange>
      </w:pPr>
      <w:ins w:id="1279" w:author="Smith, Alexis@Energy" w:date="2018-11-15T09:08:00Z">
        <w:r w:rsidRPr="00905400">
          <w:rPr>
            <w:rFonts w:asciiTheme="minorHAnsi" w:hAnsiTheme="minorHAnsi"/>
            <w:sz w:val="18"/>
            <w:szCs w:val="18"/>
          </w:rPr>
          <w:t xml:space="preserve">In climate zones 2-15, a PV system with 0.3 </w:t>
        </w:r>
        <w:proofErr w:type="spellStart"/>
        <w:r w:rsidRPr="00905400">
          <w:rPr>
            <w:rFonts w:asciiTheme="minorHAnsi" w:hAnsiTheme="minorHAnsi"/>
            <w:sz w:val="18"/>
            <w:szCs w:val="18"/>
          </w:rPr>
          <w:t>kWdc</w:t>
        </w:r>
        <w:proofErr w:type="spellEnd"/>
        <w:r w:rsidRPr="00905400">
          <w:rPr>
            <w:rFonts w:asciiTheme="minorHAnsi" w:hAnsiTheme="minorHAnsi"/>
            <w:sz w:val="18"/>
            <w:szCs w:val="18"/>
          </w:rPr>
          <w:t xml:space="preserve"> capacity larger than the PV requirements; or</w:t>
        </w:r>
      </w:ins>
    </w:p>
    <w:p w14:paraId="2FE4D0E5" w14:textId="77777777" w:rsidR="001905FB" w:rsidRPr="00F50956" w:rsidRDefault="001905FB">
      <w:pPr>
        <w:pStyle w:val="ListParagraph"/>
        <w:numPr>
          <w:ilvl w:val="1"/>
          <w:numId w:val="32"/>
        </w:numPr>
        <w:autoSpaceDE w:val="0"/>
        <w:autoSpaceDN w:val="0"/>
        <w:adjustRightInd w:val="0"/>
        <w:rPr>
          <w:ins w:id="1280" w:author="Smith, Alexis@Energy" w:date="2018-11-15T09:08:00Z"/>
          <w:rFonts w:asciiTheme="minorHAnsi" w:hAnsiTheme="minorHAnsi"/>
          <w:sz w:val="18"/>
          <w:szCs w:val="18"/>
        </w:rPr>
        <w:pPrChange w:id="1281" w:author="Smith, Alexis@Energy" w:date="2018-11-15T09:12:00Z">
          <w:pPr>
            <w:pStyle w:val="ListParagraph"/>
            <w:numPr>
              <w:ilvl w:val="1"/>
              <w:numId w:val="43"/>
            </w:numPr>
            <w:tabs>
              <w:tab w:val="num" w:pos="360"/>
              <w:tab w:val="num" w:pos="1440"/>
            </w:tabs>
            <w:autoSpaceDE w:val="0"/>
            <w:autoSpaceDN w:val="0"/>
            <w:adjustRightInd w:val="0"/>
            <w:ind w:left="1440" w:hanging="720"/>
          </w:pPr>
        </w:pPrChange>
      </w:pPr>
      <w:ins w:id="1282" w:author="Smith, Alexis@Energy" w:date="2018-11-15T09:08:00Z">
        <w:r w:rsidRPr="00905400">
          <w:rPr>
            <w:rFonts w:asciiTheme="minorHAnsi" w:hAnsiTheme="minorHAnsi"/>
            <w:sz w:val="18"/>
            <w:szCs w:val="18"/>
          </w:rPr>
          <w:t xml:space="preserve">In climate zones 1 or 16, a PV system with 1.1 </w:t>
        </w:r>
        <w:proofErr w:type="spellStart"/>
        <w:r w:rsidRPr="00905400">
          <w:rPr>
            <w:rFonts w:asciiTheme="minorHAnsi" w:hAnsiTheme="minorHAnsi"/>
            <w:sz w:val="18"/>
            <w:szCs w:val="18"/>
          </w:rPr>
          <w:t>kWdc</w:t>
        </w:r>
        <w:proofErr w:type="spellEnd"/>
        <w:r w:rsidRPr="00905400">
          <w:rPr>
            <w:rFonts w:asciiTheme="minorHAnsi" w:hAnsiTheme="minorHAnsi"/>
            <w:sz w:val="18"/>
            <w:szCs w:val="18"/>
          </w:rPr>
          <w:t xml:space="preserve"> capacity larger than the PV requirements.</w:t>
        </w:r>
      </w:ins>
    </w:p>
    <w:p w14:paraId="782EB987" w14:textId="77777777" w:rsidR="001905FB" w:rsidRPr="00F50956" w:rsidRDefault="001905FB">
      <w:pPr>
        <w:pStyle w:val="ListParagraph"/>
        <w:numPr>
          <w:ilvl w:val="2"/>
          <w:numId w:val="31"/>
        </w:numPr>
        <w:ind w:left="1260" w:hanging="540"/>
        <w:rPr>
          <w:ins w:id="1283" w:author="Smith, Alexis@Energy" w:date="2018-11-15T09:08:00Z"/>
          <w:rFonts w:ascii="Calibri" w:hAnsi="Calibri" w:cs="Arial"/>
          <w:sz w:val="18"/>
          <w:szCs w:val="18"/>
        </w:rPr>
        <w:pPrChange w:id="1284" w:author="Smith, Alexis@Energy" w:date="2018-11-15T09:12:00Z">
          <w:pPr>
            <w:pStyle w:val="ListParagraph"/>
            <w:numPr>
              <w:ilvl w:val="2"/>
              <w:numId w:val="42"/>
            </w:numPr>
            <w:tabs>
              <w:tab w:val="num" w:pos="360"/>
              <w:tab w:val="num" w:pos="2160"/>
            </w:tabs>
            <w:ind w:left="1260" w:hanging="540"/>
          </w:pPr>
        </w:pPrChange>
      </w:pPr>
      <w:ins w:id="1285" w:author="Smith, Alexis@Energy" w:date="2018-11-15T09:08:00Z">
        <w:r w:rsidRPr="00F50956">
          <w:rPr>
            <w:rFonts w:ascii="Calibri" w:hAnsi="Calibri" w:cs="Arial"/>
            <w:sz w:val="18"/>
            <w:szCs w:val="18"/>
          </w:rPr>
          <w:t>A single NEEA Tier 3 heat pump water heater located in the garage or conditioned space, and:</w:t>
        </w:r>
      </w:ins>
    </w:p>
    <w:p w14:paraId="3390762A" w14:textId="77777777" w:rsidR="001905FB" w:rsidRPr="00F50956" w:rsidRDefault="001905FB">
      <w:pPr>
        <w:pStyle w:val="ListParagraph"/>
        <w:numPr>
          <w:ilvl w:val="0"/>
          <w:numId w:val="33"/>
        </w:numPr>
        <w:autoSpaceDE w:val="0"/>
        <w:autoSpaceDN w:val="0"/>
        <w:adjustRightInd w:val="0"/>
        <w:rPr>
          <w:ins w:id="1286" w:author="Smith, Alexis@Energy" w:date="2018-11-15T09:08:00Z"/>
          <w:rFonts w:asciiTheme="minorHAnsi" w:hAnsiTheme="minorHAnsi"/>
          <w:sz w:val="18"/>
          <w:szCs w:val="18"/>
        </w:rPr>
        <w:pPrChange w:id="1287" w:author="Smith, Alexis@Energy" w:date="2018-11-15T09:12:00Z">
          <w:pPr>
            <w:pStyle w:val="ListParagraph"/>
            <w:numPr>
              <w:numId w:val="44"/>
            </w:numPr>
            <w:tabs>
              <w:tab w:val="num" w:pos="360"/>
              <w:tab w:val="num" w:pos="720"/>
            </w:tabs>
            <w:autoSpaceDE w:val="0"/>
            <w:autoSpaceDN w:val="0"/>
            <w:adjustRightInd w:val="0"/>
            <w:ind w:hanging="720"/>
          </w:pPr>
        </w:pPrChange>
      </w:pPr>
      <w:ins w:id="1288" w:author="Smith, Alexis@Energy" w:date="2018-11-15T09:08:00Z">
        <w:r w:rsidRPr="00905400">
          <w:rPr>
            <w:rFonts w:asciiTheme="minorHAnsi" w:hAnsiTheme="minorHAnsi"/>
            <w:sz w:val="18"/>
            <w:szCs w:val="18"/>
          </w:rPr>
          <w:t xml:space="preserve">In climate zones 1 or 16, a PV system with 0.3 </w:t>
        </w:r>
        <w:proofErr w:type="spellStart"/>
        <w:r w:rsidRPr="00905400">
          <w:rPr>
            <w:rFonts w:asciiTheme="minorHAnsi" w:hAnsiTheme="minorHAnsi"/>
            <w:sz w:val="18"/>
            <w:szCs w:val="18"/>
          </w:rPr>
          <w:t>kWdc</w:t>
        </w:r>
        <w:proofErr w:type="spellEnd"/>
        <w:r w:rsidRPr="00905400">
          <w:rPr>
            <w:rFonts w:asciiTheme="minorHAnsi" w:hAnsiTheme="minorHAnsi"/>
            <w:sz w:val="18"/>
            <w:szCs w:val="18"/>
          </w:rPr>
          <w:t xml:space="preserve"> capacity larger tha</w:t>
        </w:r>
        <w:r>
          <w:rPr>
            <w:rFonts w:asciiTheme="minorHAnsi" w:hAnsiTheme="minorHAnsi"/>
            <w:sz w:val="18"/>
            <w:szCs w:val="18"/>
          </w:rPr>
          <w:t>n the PV requirements</w:t>
        </w:r>
        <w:r w:rsidRPr="00905400">
          <w:rPr>
            <w:rFonts w:asciiTheme="minorHAnsi" w:hAnsiTheme="minorHAnsi"/>
            <w:sz w:val="18"/>
            <w:szCs w:val="18"/>
          </w:rPr>
          <w:t>, and</w:t>
        </w:r>
      </w:ins>
    </w:p>
    <w:p w14:paraId="4812087E" w14:textId="77777777" w:rsidR="001905FB" w:rsidRDefault="001905FB">
      <w:pPr>
        <w:pStyle w:val="ListParagraph"/>
        <w:numPr>
          <w:ilvl w:val="0"/>
          <w:numId w:val="33"/>
        </w:numPr>
        <w:autoSpaceDE w:val="0"/>
        <w:autoSpaceDN w:val="0"/>
        <w:adjustRightInd w:val="0"/>
        <w:rPr>
          <w:ins w:id="1289" w:author="Smith, Alexis@Energy" w:date="2019-01-17T10:15:00Z"/>
          <w:rFonts w:asciiTheme="minorHAnsi" w:hAnsiTheme="minorHAnsi"/>
          <w:sz w:val="18"/>
          <w:szCs w:val="18"/>
        </w:rPr>
        <w:pPrChange w:id="1290" w:author="Smith, Alexis@Energy" w:date="2018-11-15T09:12:00Z">
          <w:pPr>
            <w:pStyle w:val="ListParagraph"/>
            <w:numPr>
              <w:numId w:val="44"/>
            </w:numPr>
            <w:tabs>
              <w:tab w:val="num" w:pos="360"/>
              <w:tab w:val="num" w:pos="720"/>
            </w:tabs>
            <w:autoSpaceDE w:val="0"/>
            <w:autoSpaceDN w:val="0"/>
            <w:adjustRightInd w:val="0"/>
            <w:ind w:hanging="720"/>
          </w:pPr>
        </w:pPrChange>
      </w:pPr>
      <w:ins w:id="1291" w:author="Smith, Alexis@Energy" w:date="2018-11-15T09:08:00Z">
        <w:r w:rsidRPr="00905400">
          <w:rPr>
            <w:rFonts w:asciiTheme="minorHAnsi" w:hAnsiTheme="minorHAnsi"/>
            <w:sz w:val="18"/>
            <w:szCs w:val="18"/>
          </w:rPr>
          <w:t>In climate zones 1 or 16, a compact hot water distribution system as specified in the Reference Appendix RA4.4.6.</w:t>
        </w:r>
      </w:ins>
    </w:p>
    <w:p w14:paraId="2FA068BC" w14:textId="77777777" w:rsidR="00BE76F8" w:rsidRPr="00BE76F8" w:rsidRDefault="00BE76F8" w:rsidP="00BE76F8">
      <w:pPr>
        <w:pStyle w:val="ListParagraph"/>
        <w:numPr>
          <w:ilvl w:val="0"/>
          <w:numId w:val="11"/>
        </w:numPr>
        <w:autoSpaceDE w:val="0"/>
        <w:autoSpaceDN w:val="0"/>
        <w:adjustRightInd w:val="0"/>
        <w:rPr>
          <w:ins w:id="1292" w:author="Smith, Alexis@Energy" w:date="2019-01-17T10:15:00Z"/>
          <w:rFonts w:asciiTheme="minorHAnsi" w:hAnsiTheme="minorHAnsi"/>
          <w:sz w:val="18"/>
          <w:szCs w:val="18"/>
        </w:rPr>
      </w:pPr>
      <w:ins w:id="1293" w:author="Smith, Alexis@Energy" w:date="2019-01-17T10:15:00Z">
        <w:r w:rsidRPr="00BE76F8">
          <w:rPr>
            <w:rFonts w:asciiTheme="minorHAnsi" w:hAnsiTheme="minorHAnsi"/>
            <w:sz w:val="18"/>
            <w:szCs w:val="18"/>
          </w:rPr>
          <w:t xml:space="preserve"># of Dwelling Units: Enter a whole number for how many dwelling units are in the building. </w:t>
        </w:r>
      </w:ins>
    </w:p>
    <w:p w14:paraId="4E14F42C" w14:textId="4A7476C6" w:rsidR="00BE76F8" w:rsidRPr="00BE76F8" w:rsidRDefault="00BE76F8">
      <w:pPr>
        <w:pStyle w:val="ListParagraph"/>
        <w:numPr>
          <w:ilvl w:val="0"/>
          <w:numId w:val="11"/>
        </w:numPr>
        <w:autoSpaceDE w:val="0"/>
        <w:autoSpaceDN w:val="0"/>
        <w:adjustRightInd w:val="0"/>
        <w:rPr>
          <w:ins w:id="1294" w:author="Smith, Alexis@Energy" w:date="2018-11-15T09:08:00Z"/>
          <w:rFonts w:asciiTheme="minorHAnsi" w:hAnsiTheme="minorHAnsi"/>
          <w:sz w:val="18"/>
          <w:szCs w:val="18"/>
          <w:rPrChange w:id="1295" w:author="Smith, Alexis@Energy" w:date="2019-01-17T10:15:00Z">
            <w:rPr>
              <w:ins w:id="1296" w:author="Smith, Alexis@Energy" w:date="2018-11-15T09:08:00Z"/>
            </w:rPr>
          </w:rPrChange>
        </w:rPr>
        <w:pPrChange w:id="1297" w:author="Smith, Alexis@Energy" w:date="2019-01-17T10:15:00Z">
          <w:pPr>
            <w:pStyle w:val="ListParagraph"/>
            <w:numPr>
              <w:numId w:val="44"/>
            </w:numPr>
            <w:tabs>
              <w:tab w:val="num" w:pos="360"/>
              <w:tab w:val="num" w:pos="720"/>
            </w:tabs>
            <w:autoSpaceDE w:val="0"/>
            <w:autoSpaceDN w:val="0"/>
            <w:adjustRightInd w:val="0"/>
            <w:ind w:hanging="720"/>
          </w:pPr>
        </w:pPrChange>
      </w:pPr>
      <w:ins w:id="1298" w:author="Smith, Alexis@Energy" w:date="2019-01-17T10:15:00Z">
        <w:r w:rsidRPr="00BE76F8">
          <w:rPr>
            <w:rFonts w:asciiTheme="minorHAnsi" w:hAnsiTheme="minorHAnsi"/>
            <w:sz w:val="18"/>
            <w:szCs w:val="18"/>
          </w:rPr>
          <w:t># of Recirculation loops: User entry based on number of dwelling units</w:t>
        </w:r>
      </w:ins>
    </w:p>
    <w:p w14:paraId="76DC9E70" w14:textId="77777777" w:rsidR="001905FB" w:rsidRPr="00771690" w:rsidRDefault="001905FB">
      <w:pPr>
        <w:numPr>
          <w:ilvl w:val="0"/>
          <w:numId w:val="11"/>
        </w:numPr>
        <w:rPr>
          <w:ins w:id="1299" w:author="Smith, Alexis@Energy" w:date="2018-11-15T09:08:00Z"/>
          <w:rFonts w:ascii="Calibri" w:hAnsi="Calibri" w:cs="Arial"/>
          <w:sz w:val="18"/>
          <w:szCs w:val="18"/>
        </w:rPr>
        <w:pPrChange w:id="1300" w:author="Smith, Alexis@Energy" w:date="2018-11-15T09:12:00Z">
          <w:pPr>
            <w:numPr>
              <w:numId w:val="26"/>
            </w:numPr>
            <w:ind w:left="720" w:hanging="360"/>
          </w:pPr>
        </w:pPrChange>
      </w:pPr>
      <w:ins w:id="1301" w:author="Smith, Alexis@Energy" w:date="2018-11-15T09:08:00Z">
        <w:r w:rsidRPr="00771690">
          <w:rPr>
            <w:rFonts w:ascii="Calibri" w:hAnsi="Calibri" w:cs="Arial"/>
            <w:sz w:val="18"/>
            <w:szCs w:val="18"/>
          </w:rPr>
          <w:t>Water heater Type: Tankless, storage, heat pump.</w:t>
        </w:r>
      </w:ins>
    </w:p>
    <w:p w14:paraId="08B738A2" w14:textId="77777777" w:rsidR="001905FB" w:rsidRPr="00771690" w:rsidRDefault="001905FB">
      <w:pPr>
        <w:numPr>
          <w:ilvl w:val="0"/>
          <w:numId w:val="11"/>
        </w:numPr>
        <w:rPr>
          <w:ins w:id="1302" w:author="Smith, Alexis@Energy" w:date="2018-11-15T09:08:00Z"/>
          <w:rFonts w:ascii="Calibri" w:hAnsi="Calibri" w:cs="Arial"/>
          <w:sz w:val="18"/>
          <w:szCs w:val="18"/>
        </w:rPr>
        <w:pPrChange w:id="1303" w:author="Smith, Alexis@Energy" w:date="2018-11-15T09:12:00Z">
          <w:pPr>
            <w:numPr>
              <w:numId w:val="26"/>
            </w:numPr>
            <w:ind w:left="720" w:hanging="360"/>
          </w:pPr>
        </w:pPrChange>
      </w:pPr>
      <w:ins w:id="1304" w:author="Smith, Alexis@Energy" w:date="2018-11-15T09:08:00Z">
        <w:r w:rsidRPr="00771690">
          <w:rPr>
            <w:rFonts w:ascii="Calibri" w:hAnsi="Calibri" w:cs="Arial"/>
            <w:sz w:val="18"/>
            <w:szCs w:val="18"/>
          </w:rPr>
          <w:t>Volume (gal): Tank capacity in gallons. For instantaneous water heaters, enter N/A.</w:t>
        </w:r>
      </w:ins>
    </w:p>
    <w:p w14:paraId="780461C2" w14:textId="77777777" w:rsidR="001905FB" w:rsidRPr="00771690" w:rsidRDefault="001905FB">
      <w:pPr>
        <w:numPr>
          <w:ilvl w:val="0"/>
          <w:numId w:val="11"/>
        </w:numPr>
        <w:rPr>
          <w:ins w:id="1305" w:author="Smith, Alexis@Energy" w:date="2018-11-15T09:08:00Z"/>
          <w:rFonts w:ascii="Calibri" w:hAnsi="Calibri" w:cs="Arial"/>
          <w:sz w:val="18"/>
          <w:szCs w:val="18"/>
        </w:rPr>
        <w:pPrChange w:id="1306" w:author="Smith, Alexis@Energy" w:date="2018-11-15T09:12:00Z">
          <w:pPr>
            <w:numPr>
              <w:numId w:val="26"/>
            </w:numPr>
            <w:ind w:left="720" w:hanging="360"/>
          </w:pPr>
        </w:pPrChange>
      </w:pPr>
      <w:ins w:id="1307" w:author="Smith, Alexis@Energy" w:date="2018-11-15T09:08:00Z">
        <w:r w:rsidRPr="00771690">
          <w:rPr>
            <w:rFonts w:ascii="Calibri" w:hAnsi="Calibri" w:cs="Arial"/>
            <w:sz w:val="18"/>
            <w:szCs w:val="18"/>
          </w:rPr>
          <w:t>Fuel Type: Gas, Propane. heat pump.</w:t>
        </w:r>
      </w:ins>
    </w:p>
    <w:p w14:paraId="5B27578C" w14:textId="77777777" w:rsidR="001905FB" w:rsidRPr="00771690" w:rsidRDefault="001905FB">
      <w:pPr>
        <w:numPr>
          <w:ilvl w:val="0"/>
          <w:numId w:val="11"/>
        </w:numPr>
        <w:rPr>
          <w:ins w:id="1308" w:author="Smith, Alexis@Energy" w:date="2018-11-15T09:08:00Z"/>
          <w:rFonts w:ascii="Calibri" w:hAnsi="Calibri" w:cs="Arial"/>
          <w:sz w:val="18"/>
          <w:szCs w:val="18"/>
        </w:rPr>
        <w:pPrChange w:id="1309" w:author="Smith, Alexis@Energy" w:date="2018-11-15T09:12:00Z">
          <w:pPr>
            <w:numPr>
              <w:numId w:val="26"/>
            </w:numPr>
            <w:ind w:left="720" w:hanging="360"/>
          </w:pPr>
        </w:pPrChange>
      </w:pPr>
      <w:ins w:id="1310" w:author="Smith, Alexis@Energy" w:date="2018-11-15T09:08:00Z">
        <w:r w:rsidRPr="00771690">
          <w:rPr>
            <w:rFonts w:ascii="Calibri" w:hAnsi="Calibri" w:cs="Arial"/>
            <w:sz w:val="18"/>
            <w:szCs w:val="18"/>
          </w:rPr>
          <w:t>Number of water heaters: No more than 1 per dwelling unit allowed.</w:t>
        </w:r>
      </w:ins>
    </w:p>
    <w:p w14:paraId="0F566A4F" w14:textId="77777777" w:rsidR="001905FB" w:rsidRDefault="001905FB">
      <w:pPr>
        <w:numPr>
          <w:ilvl w:val="0"/>
          <w:numId w:val="11"/>
        </w:numPr>
        <w:rPr>
          <w:ins w:id="1311" w:author="Smith, Alexis@Energy" w:date="2019-01-17T10:17:00Z"/>
          <w:rFonts w:ascii="Calibri" w:hAnsi="Calibri" w:cs="Arial"/>
          <w:sz w:val="18"/>
          <w:szCs w:val="18"/>
        </w:rPr>
        <w:pPrChange w:id="1312" w:author="Smith, Alexis@Energy" w:date="2018-11-15T09:12:00Z">
          <w:pPr>
            <w:numPr>
              <w:numId w:val="26"/>
            </w:numPr>
            <w:ind w:left="720" w:hanging="360"/>
          </w:pPr>
        </w:pPrChange>
      </w:pPr>
      <w:ins w:id="1313" w:author="Smith, Alexis@Energy" w:date="2018-11-15T09:08:00Z">
        <w:r w:rsidRPr="00771690">
          <w:rPr>
            <w:rFonts w:ascii="Calibri" w:hAnsi="Calibri" w:cs="Arial"/>
            <w:sz w:val="18"/>
            <w:szCs w:val="18"/>
          </w:rPr>
          <w:t xml:space="preserve">Rated Input (Range): Select the maximum input rating </w:t>
        </w:r>
      </w:ins>
    </w:p>
    <w:p w14:paraId="3B84E2A9" w14:textId="7C8D4A3B" w:rsidR="00BE76F8" w:rsidRPr="00BE76F8" w:rsidRDefault="00BE76F8">
      <w:pPr>
        <w:pStyle w:val="ListParagraph"/>
        <w:numPr>
          <w:ilvl w:val="0"/>
          <w:numId w:val="11"/>
        </w:numPr>
        <w:rPr>
          <w:ins w:id="1314" w:author="Smith, Alexis@Energy" w:date="2018-11-15T09:08:00Z"/>
          <w:rFonts w:ascii="Calibri" w:hAnsi="Calibri" w:cs="Arial"/>
          <w:sz w:val="18"/>
          <w:szCs w:val="18"/>
        </w:rPr>
        <w:pPrChange w:id="1315" w:author="Smith, Alexis@Energy" w:date="2019-01-17T10:17:00Z">
          <w:pPr>
            <w:numPr>
              <w:numId w:val="26"/>
            </w:numPr>
            <w:ind w:left="720" w:hanging="360"/>
          </w:pPr>
        </w:pPrChange>
      </w:pPr>
      <w:ins w:id="1316" w:author="Smith, Alexis@Energy" w:date="2019-01-17T10:17:00Z">
        <w:r w:rsidRPr="00BE76F8">
          <w:rPr>
            <w:rFonts w:ascii="Calibri" w:hAnsi="Calibri" w:cs="Arial"/>
            <w:sz w:val="18"/>
            <w:szCs w:val="18"/>
          </w:rPr>
          <w:t>Minimum Solar Savings Fraction: Field is auto filled based on which system option was chosen.</w:t>
        </w:r>
      </w:ins>
    </w:p>
    <w:p w14:paraId="02E89F4B" w14:textId="13598BEA" w:rsidR="001905FB" w:rsidRDefault="00BE76F8">
      <w:pPr>
        <w:numPr>
          <w:ilvl w:val="0"/>
          <w:numId w:val="11"/>
        </w:numPr>
        <w:rPr>
          <w:ins w:id="1317" w:author="Smith, Alexis@Energy" w:date="2019-01-17T10:17:00Z"/>
          <w:rFonts w:ascii="Calibri" w:hAnsi="Calibri" w:cs="Arial"/>
          <w:sz w:val="18"/>
          <w:szCs w:val="18"/>
        </w:rPr>
        <w:pPrChange w:id="1318" w:author="Smith, Alexis@Energy" w:date="2018-11-15T09:12:00Z">
          <w:pPr>
            <w:numPr>
              <w:numId w:val="26"/>
            </w:numPr>
            <w:ind w:left="720" w:hanging="360"/>
          </w:pPr>
        </w:pPrChange>
      </w:pPr>
      <w:ins w:id="1319" w:author="Smith, Alexis@Energy" w:date="2019-01-17T10:17:00Z">
        <w:r>
          <w:rPr>
            <w:rFonts w:ascii="Calibri" w:hAnsi="Calibri" w:cs="Arial"/>
            <w:sz w:val="18"/>
            <w:szCs w:val="18"/>
          </w:rPr>
          <w:t>Additional PV</w:t>
        </w:r>
      </w:ins>
      <w:ins w:id="1320" w:author="Smith, Alexis@Energy" w:date="2018-11-15T09:08:00Z">
        <w:r w:rsidR="001905FB" w:rsidRPr="00771690">
          <w:rPr>
            <w:rFonts w:ascii="Calibri" w:hAnsi="Calibri" w:cs="Arial"/>
            <w:sz w:val="18"/>
            <w:szCs w:val="18"/>
          </w:rPr>
          <w:t xml:space="preserve"> Capacity: Auto entered. If the option selected requires added solar capacity, it is entered here.</w:t>
        </w:r>
      </w:ins>
    </w:p>
    <w:p w14:paraId="6D595ED4" w14:textId="135F0BE9" w:rsidR="00BE76F8" w:rsidRPr="00BE76F8" w:rsidRDefault="00BE76F8">
      <w:pPr>
        <w:pStyle w:val="ListParagraph"/>
        <w:numPr>
          <w:ilvl w:val="0"/>
          <w:numId w:val="11"/>
        </w:numPr>
        <w:rPr>
          <w:ins w:id="1321" w:author="Smith, Alexis@Energy" w:date="2018-11-15T09:08:00Z"/>
          <w:rFonts w:ascii="Calibri" w:hAnsi="Calibri" w:cs="Arial"/>
          <w:sz w:val="18"/>
          <w:szCs w:val="18"/>
        </w:rPr>
        <w:pPrChange w:id="1322" w:author="Smith, Alexis@Energy" w:date="2019-01-17T10:17:00Z">
          <w:pPr>
            <w:numPr>
              <w:numId w:val="26"/>
            </w:numPr>
            <w:ind w:left="720" w:hanging="360"/>
          </w:pPr>
        </w:pPrChange>
      </w:pPr>
      <w:ins w:id="1323" w:author="Smith, Alexis@Energy" w:date="2019-01-17T10:17:00Z">
        <w:r w:rsidRPr="00BE76F8">
          <w:rPr>
            <w:rFonts w:ascii="Calibri" w:hAnsi="Calibri" w:cs="Arial"/>
            <w:sz w:val="18"/>
            <w:szCs w:val="18"/>
          </w:rPr>
          <w:t>Tank Location: List based on which system option was chosen.</w:t>
        </w:r>
      </w:ins>
    </w:p>
    <w:p w14:paraId="2779FDC5" w14:textId="77777777" w:rsidR="001905FB" w:rsidRPr="00771690" w:rsidRDefault="001905FB">
      <w:pPr>
        <w:numPr>
          <w:ilvl w:val="0"/>
          <w:numId w:val="11"/>
        </w:numPr>
        <w:rPr>
          <w:ins w:id="1324" w:author="Smith, Alexis@Energy" w:date="2018-11-15T09:08:00Z"/>
          <w:rFonts w:ascii="Calibri" w:hAnsi="Calibri" w:cs="Arial"/>
          <w:sz w:val="18"/>
          <w:szCs w:val="18"/>
        </w:rPr>
        <w:pPrChange w:id="1325" w:author="Smith, Alexis@Energy" w:date="2018-11-15T09:12:00Z">
          <w:pPr>
            <w:numPr>
              <w:numId w:val="26"/>
            </w:numPr>
            <w:ind w:left="720" w:hanging="360"/>
          </w:pPr>
        </w:pPrChange>
      </w:pPr>
      <w:ins w:id="1326" w:author="Smith, Alexis@Energy" w:date="2018-11-15T09:08:00Z">
        <w:r w:rsidRPr="00771690">
          <w:rPr>
            <w:rFonts w:ascii="Calibri" w:hAnsi="Calibri" w:cs="Arial"/>
            <w:sz w:val="18"/>
            <w:szCs w:val="18"/>
          </w:rPr>
          <w:t>Distribution Type: Pick Standard, Demand Recirculation – Manual Control, Demand Recirculation – Sensor Control.</w:t>
        </w:r>
      </w:ins>
    </w:p>
    <w:p w14:paraId="1B424CAA" w14:textId="77777777" w:rsidR="001905FB" w:rsidRPr="00FD271A" w:rsidRDefault="001905FB" w:rsidP="00714937">
      <w:pPr>
        <w:ind w:left="360"/>
        <w:rPr>
          <w:rFonts w:ascii="Calibri" w:hAnsi="Calibri" w:cs="Arial"/>
          <w:sz w:val="20"/>
          <w:szCs w:val="20"/>
        </w:rPr>
      </w:pPr>
    </w:p>
    <w:p w14:paraId="4886A48E" w14:textId="5F07AFE2" w:rsidR="00AD1832" w:rsidRPr="00FD271A" w:rsidDel="001905FB" w:rsidRDefault="005C3728">
      <w:pPr>
        <w:numPr>
          <w:ilvl w:val="0"/>
          <w:numId w:val="8"/>
        </w:numPr>
        <w:ind w:left="720"/>
        <w:rPr>
          <w:del w:id="1327" w:author="Smith, Alexis@Energy" w:date="2018-11-15T09:08:00Z"/>
          <w:rFonts w:ascii="Calibri" w:hAnsi="Calibri" w:cs="Arial"/>
          <w:sz w:val="20"/>
          <w:szCs w:val="20"/>
        </w:rPr>
        <w:pPrChange w:id="1328" w:author="Smith, Alexis@Energy" w:date="2018-11-15T09:12:00Z">
          <w:pPr>
            <w:numPr>
              <w:numId w:val="13"/>
            </w:numPr>
            <w:ind w:left="720" w:hanging="360"/>
          </w:pPr>
        </w:pPrChange>
      </w:pPr>
      <w:del w:id="1329" w:author="Smith, Alexis@Energy" w:date="2018-11-15T09:08:00Z">
        <w:r w:rsidRPr="00FD271A" w:rsidDel="001905FB">
          <w:rPr>
            <w:rFonts w:ascii="Calibri" w:hAnsi="Calibri" w:cs="Arial"/>
            <w:sz w:val="20"/>
            <w:szCs w:val="20"/>
          </w:rPr>
          <w:delText xml:space="preserve">Water Heating System Identification or Name: </w:delText>
        </w:r>
        <w:r w:rsidR="002243A3" w:rsidRPr="00FD271A" w:rsidDel="001905FB">
          <w:rPr>
            <w:rFonts w:ascii="Calibri" w:hAnsi="Calibri" w:cs="Arial"/>
            <w:sz w:val="20"/>
            <w:szCs w:val="20"/>
          </w:rPr>
          <w:delText>E</w:delText>
        </w:r>
        <w:r w:rsidRPr="00FD271A" w:rsidDel="001905FB">
          <w:rPr>
            <w:rFonts w:ascii="Calibri" w:hAnsi="Calibri" w:cs="Arial"/>
            <w:sz w:val="20"/>
            <w:szCs w:val="20"/>
          </w:rPr>
          <w:delText>nter a unique name for the Water Heating System.</w:delText>
        </w:r>
      </w:del>
    </w:p>
    <w:p w14:paraId="4886A48F" w14:textId="66C8F660" w:rsidR="00AD1832" w:rsidRPr="00FD271A" w:rsidDel="001905FB" w:rsidRDefault="00DB0AEE">
      <w:pPr>
        <w:pStyle w:val="ListParagraph"/>
        <w:numPr>
          <w:ilvl w:val="0"/>
          <w:numId w:val="8"/>
        </w:numPr>
        <w:ind w:left="720"/>
        <w:rPr>
          <w:del w:id="1330" w:author="Smith, Alexis@Energy" w:date="2018-11-15T09:08:00Z"/>
          <w:rFonts w:ascii="Calibri" w:hAnsi="Calibri" w:cs="Arial"/>
          <w:sz w:val="20"/>
          <w:szCs w:val="20"/>
        </w:rPr>
        <w:pPrChange w:id="1331" w:author="Smith, Alexis@Energy" w:date="2018-11-15T09:12:00Z">
          <w:pPr>
            <w:pStyle w:val="ListParagraph"/>
            <w:numPr>
              <w:numId w:val="13"/>
            </w:numPr>
            <w:ind w:hanging="360"/>
          </w:pPr>
        </w:pPrChange>
      </w:pPr>
      <w:del w:id="1332" w:author="Smith, Alexis@Energy" w:date="2018-11-15T09:08:00Z">
        <w:r w:rsidRPr="00FD271A" w:rsidDel="001905FB">
          <w:rPr>
            <w:rFonts w:ascii="Calibri" w:hAnsi="Calibri" w:cs="Arial"/>
            <w:sz w:val="20"/>
            <w:szCs w:val="20"/>
          </w:rPr>
          <w:delText xml:space="preserve">Water </w:delText>
        </w:r>
        <w:r w:rsidR="002243A3" w:rsidRPr="00FD271A" w:rsidDel="001905FB">
          <w:rPr>
            <w:rFonts w:ascii="Calibri" w:hAnsi="Calibri" w:cs="Arial"/>
            <w:sz w:val="20"/>
            <w:szCs w:val="20"/>
          </w:rPr>
          <w:delText>H</w:delText>
        </w:r>
        <w:r w:rsidRPr="00FD271A" w:rsidDel="001905FB">
          <w:rPr>
            <w:rFonts w:ascii="Calibri" w:hAnsi="Calibri" w:cs="Arial"/>
            <w:sz w:val="20"/>
            <w:szCs w:val="20"/>
          </w:rPr>
          <w:delText xml:space="preserve">eating </w:delText>
        </w:r>
        <w:r w:rsidR="002243A3" w:rsidRPr="00FD271A" w:rsidDel="001905FB">
          <w:rPr>
            <w:rFonts w:ascii="Calibri" w:hAnsi="Calibri" w:cs="Arial"/>
            <w:sz w:val="20"/>
            <w:szCs w:val="20"/>
          </w:rPr>
          <w:delText>S</w:delText>
        </w:r>
        <w:r w:rsidRPr="00FD271A" w:rsidDel="001905FB">
          <w:rPr>
            <w:rFonts w:ascii="Calibri" w:hAnsi="Calibri" w:cs="Arial"/>
            <w:sz w:val="20"/>
            <w:szCs w:val="20"/>
          </w:rPr>
          <w:delText xml:space="preserve">ystem </w:delText>
        </w:r>
        <w:r w:rsidR="002243A3" w:rsidRPr="00FD271A" w:rsidDel="001905FB">
          <w:rPr>
            <w:rFonts w:ascii="Calibri" w:hAnsi="Calibri" w:cs="Arial"/>
            <w:sz w:val="20"/>
            <w:szCs w:val="20"/>
          </w:rPr>
          <w:delText>T</w:delText>
        </w:r>
        <w:r w:rsidRPr="00FD271A" w:rsidDel="001905FB">
          <w:rPr>
            <w:rFonts w:ascii="Calibri" w:hAnsi="Calibri" w:cs="Arial"/>
            <w:sz w:val="20"/>
            <w:szCs w:val="20"/>
          </w:rPr>
          <w:delText xml:space="preserve">ype: Domestic Hot Water (DHW), Hydronic, Combined Hydronic, or Central. DHW is for domestic hot water, hydronic is a water heating system used for space heating only; combined hydronic are when the water heater will provide both space conditioning and domestic hot water.  </w:delText>
        </w:r>
      </w:del>
    </w:p>
    <w:p w14:paraId="4886A490" w14:textId="302273C1" w:rsidR="00AD1832" w:rsidRPr="00FD271A" w:rsidDel="001905FB" w:rsidRDefault="00216E10">
      <w:pPr>
        <w:numPr>
          <w:ilvl w:val="0"/>
          <w:numId w:val="8"/>
        </w:numPr>
        <w:ind w:left="720"/>
        <w:rPr>
          <w:del w:id="1333" w:author="Smith, Alexis@Energy" w:date="2018-11-15T09:08:00Z"/>
          <w:rFonts w:ascii="Calibri" w:hAnsi="Calibri" w:cs="Arial"/>
          <w:sz w:val="20"/>
          <w:szCs w:val="20"/>
        </w:rPr>
        <w:pPrChange w:id="1334" w:author="Smith, Alexis@Energy" w:date="2018-11-15T09:12:00Z">
          <w:pPr>
            <w:numPr>
              <w:numId w:val="13"/>
            </w:numPr>
            <w:ind w:left="720" w:hanging="360"/>
          </w:pPr>
        </w:pPrChange>
      </w:pPr>
      <w:del w:id="1335" w:author="Smith, Alexis@Energy" w:date="2018-11-15T09:08:00Z">
        <w:r w:rsidRPr="00FD271A" w:rsidDel="001905FB">
          <w:rPr>
            <w:rFonts w:ascii="Calibri" w:hAnsi="Calibri" w:cs="Arial"/>
            <w:sz w:val="20"/>
            <w:szCs w:val="20"/>
          </w:rPr>
          <w:delText xml:space="preserve">Water </w:delText>
        </w:r>
        <w:r w:rsidR="002243A3" w:rsidRPr="00FD271A" w:rsidDel="001905FB">
          <w:rPr>
            <w:rFonts w:ascii="Calibri" w:hAnsi="Calibri" w:cs="Arial"/>
            <w:sz w:val="20"/>
            <w:szCs w:val="20"/>
          </w:rPr>
          <w:delText>H</w:delText>
        </w:r>
        <w:r w:rsidRPr="00FD271A" w:rsidDel="001905FB">
          <w:rPr>
            <w:rFonts w:ascii="Calibri" w:hAnsi="Calibri" w:cs="Arial"/>
            <w:sz w:val="20"/>
            <w:szCs w:val="20"/>
          </w:rPr>
          <w:delText xml:space="preserve">eater </w:delText>
        </w:r>
        <w:r w:rsidR="002243A3" w:rsidRPr="00FD271A" w:rsidDel="001905FB">
          <w:rPr>
            <w:rFonts w:ascii="Calibri" w:hAnsi="Calibri" w:cs="Arial"/>
            <w:sz w:val="20"/>
            <w:szCs w:val="20"/>
          </w:rPr>
          <w:delText>T</w:delText>
        </w:r>
        <w:r w:rsidRPr="00FD271A" w:rsidDel="001905FB">
          <w:rPr>
            <w:rFonts w:ascii="Calibri" w:hAnsi="Calibri" w:cs="Arial"/>
            <w:sz w:val="20"/>
            <w:szCs w:val="20"/>
          </w:rPr>
          <w:delText>ype</w:delText>
        </w:r>
        <w:r w:rsidR="002243A3" w:rsidRPr="00FD271A" w:rsidDel="001905FB">
          <w:rPr>
            <w:rFonts w:ascii="Calibri" w:hAnsi="Calibri" w:cs="Arial"/>
            <w:sz w:val="20"/>
            <w:szCs w:val="20"/>
          </w:rPr>
          <w:delText>:</w:delText>
        </w:r>
        <w:r w:rsidRPr="00FD271A" w:rsidDel="001905FB">
          <w:rPr>
            <w:rFonts w:ascii="Calibri" w:hAnsi="Calibri" w:cs="Arial"/>
            <w:sz w:val="20"/>
            <w:szCs w:val="20"/>
          </w:rPr>
          <w:delText xml:space="preserve"> For </w:delText>
        </w:r>
        <w:r w:rsidR="00E10CB4" w:rsidRPr="00FD271A" w:rsidDel="001905FB">
          <w:rPr>
            <w:rFonts w:ascii="Calibri" w:hAnsi="Calibri" w:cs="Arial"/>
            <w:sz w:val="20"/>
            <w:szCs w:val="20"/>
          </w:rPr>
          <w:delText>non-central systems only Small</w:delText>
        </w:r>
        <w:r w:rsidR="00C46BFB" w:rsidDel="001905FB">
          <w:rPr>
            <w:rFonts w:ascii="Calibri" w:hAnsi="Calibri" w:cs="Arial"/>
            <w:sz w:val="20"/>
            <w:szCs w:val="20"/>
          </w:rPr>
          <w:delText>/Consumer</w:delText>
        </w:r>
        <w:r w:rsidR="00E10CB4" w:rsidRPr="00FD271A" w:rsidDel="001905FB">
          <w:rPr>
            <w:rFonts w:ascii="Calibri" w:hAnsi="Calibri" w:cs="Arial"/>
            <w:sz w:val="20"/>
            <w:szCs w:val="20"/>
          </w:rPr>
          <w:delText xml:space="preserve"> Storage</w:delText>
        </w:r>
        <w:r w:rsidR="00C46BFB" w:rsidDel="001905FB">
          <w:rPr>
            <w:rFonts w:ascii="Calibri" w:hAnsi="Calibri" w:cs="Arial"/>
            <w:sz w:val="20"/>
            <w:szCs w:val="20"/>
          </w:rPr>
          <w:delText>, Residential-Duty Commercial Storage, Large Storage (less than or equal to 105,000 Btu/h)</w:delText>
        </w:r>
        <w:r w:rsidR="00E10CB4" w:rsidRPr="00FD271A" w:rsidDel="001905FB">
          <w:rPr>
            <w:rFonts w:ascii="Calibri" w:hAnsi="Calibri" w:cs="Arial"/>
            <w:sz w:val="20"/>
            <w:szCs w:val="20"/>
          </w:rPr>
          <w:delText xml:space="preserve"> or Small</w:delText>
        </w:r>
        <w:r w:rsidR="00C46BFB" w:rsidDel="001905FB">
          <w:rPr>
            <w:rFonts w:ascii="Calibri" w:hAnsi="Calibri" w:cs="Arial"/>
            <w:sz w:val="20"/>
            <w:szCs w:val="20"/>
          </w:rPr>
          <w:delText>/Consumer</w:delText>
        </w:r>
        <w:r w:rsidR="00E10CB4" w:rsidRPr="00FD271A" w:rsidDel="001905FB">
          <w:rPr>
            <w:rFonts w:ascii="Calibri" w:hAnsi="Calibri" w:cs="Arial"/>
            <w:sz w:val="20"/>
            <w:szCs w:val="20"/>
          </w:rPr>
          <w:delText xml:space="preserve"> Instantaneous are allowed. For central systems pick from L</w:delText>
        </w:r>
        <w:r w:rsidR="00DB0AEE" w:rsidRPr="00FD271A" w:rsidDel="001905FB">
          <w:rPr>
            <w:rFonts w:ascii="Calibri" w:hAnsi="Calibri" w:cs="Arial"/>
            <w:sz w:val="20"/>
            <w:szCs w:val="20"/>
          </w:rPr>
          <w:delText>arge</w:delText>
        </w:r>
        <w:r w:rsidR="00C46BFB" w:rsidDel="001905FB">
          <w:rPr>
            <w:rFonts w:ascii="Calibri" w:hAnsi="Calibri" w:cs="Arial"/>
            <w:sz w:val="20"/>
            <w:szCs w:val="20"/>
          </w:rPr>
          <w:delText>/Commercial</w:delText>
        </w:r>
        <w:r w:rsidR="00DB0AEE" w:rsidRPr="00FD271A" w:rsidDel="001905FB">
          <w:rPr>
            <w:rFonts w:ascii="Calibri" w:hAnsi="Calibri" w:cs="Arial"/>
            <w:sz w:val="20"/>
            <w:szCs w:val="20"/>
          </w:rPr>
          <w:delText xml:space="preserve"> Storage, Small</w:delText>
        </w:r>
        <w:r w:rsidR="00C46BFB" w:rsidDel="001905FB">
          <w:rPr>
            <w:rFonts w:ascii="Calibri" w:hAnsi="Calibri" w:cs="Arial"/>
            <w:sz w:val="20"/>
            <w:szCs w:val="20"/>
          </w:rPr>
          <w:delText>/Consumer</w:delText>
        </w:r>
        <w:r w:rsidR="00DB0AEE" w:rsidRPr="00FD271A" w:rsidDel="001905FB">
          <w:rPr>
            <w:rFonts w:ascii="Calibri" w:hAnsi="Calibri" w:cs="Arial"/>
            <w:sz w:val="20"/>
            <w:szCs w:val="20"/>
          </w:rPr>
          <w:delText xml:space="preserve"> Storage,</w:delText>
        </w:r>
        <w:r w:rsidR="00C46BFB" w:rsidDel="001905FB">
          <w:rPr>
            <w:rFonts w:ascii="Calibri" w:hAnsi="Calibri" w:cs="Arial"/>
            <w:sz w:val="20"/>
            <w:szCs w:val="20"/>
          </w:rPr>
          <w:delText xml:space="preserve"> Residential-Duty Commercial Storage,</w:delText>
        </w:r>
        <w:r w:rsidR="00DB0AEE" w:rsidRPr="00FD271A" w:rsidDel="001905FB">
          <w:rPr>
            <w:rFonts w:ascii="Calibri" w:hAnsi="Calibri" w:cs="Arial"/>
            <w:sz w:val="20"/>
            <w:szCs w:val="20"/>
          </w:rPr>
          <w:delText xml:space="preserve"> Heat Pump, Boiler, Large</w:delText>
        </w:r>
        <w:r w:rsidR="00C46BFB" w:rsidDel="001905FB">
          <w:rPr>
            <w:rFonts w:ascii="Calibri" w:hAnsi="Calibri" w:cs="Arial"/>
            <w:sz w:val="20"/>
            <w:szCs w:val="20"/>
          </w:rPr>
          <w:delText>/Commercial</w:delText>
        </w:r>
        <w:r w:rsidR="00DB0AEE" w:rsidRPr="00FD271A" w:rsidDel="001905FB">
          <w:rPr>
            <w:rFonts w:ascii="Calibri" w:hAnsi="Calibri" w:cs="Arial"/>
            <w:sz w:val="20"/>
            <w:szCs w:val="20"/>
          </w:rPr>
          <w:delText xml:space="preserve"> Instantaneous, Small</w:delText>
        </w:r>
        <w:r w:rsidR="00C46BFB" w:rsidDel="001905FB">
          <w:rPr>
            <w:rFonts w:ascii="Calibri" w:hAnsi="Calibri" w:cs="Arial"/>
            <w:sz w:val="20"/>
            <w:szCs w:val="20"/>
          </w:rPr>
          <w:delText>/Consumer</w:delText>
        </w:r>
        <w:r w:rsidR="00DB0AEE" w:rsidRPr="00FD271A" w:rsidDel="001905FB">
          <w:rPr>
            <w:rFonts w:ascii="Calibri" w:hAnsi="Calibri" w:cs="Arial"/>
            <w:sz w:val="20"/>
            <w:szCs w:val="20"/>
          </w:rPr>
          <w:delText xml:space="preserve"> Instantaneous</w:delText>
        </w:r>
        <w:r w:rsidR="00C46BFB" w:rsidDel="001905FB">
          <w:rPr>
            <w:rFonts w:ascii="Calibri" w:hAnsi="Calibri" w:cs="Arial"/>
            <w:sz w:val="20"/>
            <w:szCs w:val="20"/>
          </w:rPr>
          <w:delText>, Residential-Duty Commercial Instantaneous</w:delText>
        </w:r>
        <w:r w:rsidR="00DB0AEE" w:rsidRPr="00FD271A" w:rsidDel="001905FB">
          <w:rPr>
            <w:rFonts w:ascii="Calibri" w:hAnsi="Calibri" w:cs="Arial"/>
            <w:sz w:val="20"/>
            <w:szCs w:val="20"/>
          </w:rPr>
          <w:delText xml:space="preserve"> or Indirect.</w:delText>
        </w:r>
      </w:del>
    </w:p>
    <w:p w14:paraId="4886A491" w14:textId="107610C8" w:rsidR="00AD1832" w:rsidRPr="00FD271A" w:rsidDel="001905FB" w:rsidRDefault="00DB0AEE">
      <w:pPr>
        <w:pStyle w:val="ListParagraph"/>
        <w:numPr>
          <w:ilvl w:val="0"/>
          <w:numId w:val="8"/>
        </w:numPr>
        <w:ind w:left="720"/>
        <w:rPr>
          <w:del w:id="1336" w:author="Smith, Alexis@Energy" w:date="2018-11-15T09:08:00Z"/>
          <w:rFonts w:ascii="Calibri" w:hAnsi="Calibri" w:cs="Arial"/>
          <w:sz w:val="20"/>
          <w:szCs w:val="20"/>
        </w:rPr>
        <w:pPrChange w:id="1337" w:author="Smith, Alexis@Energy" w:date="2018-11-15T09:12:00Z">
          <w:pPr>
            <w:pStyle w:val="ListParagraph"/>
            <w:numPr>
              <w:numId w:val="13"/>
            </w:numPr>
            <w:ind w:hanging="360"/>
          </w:pPr>
        </w:pPrChange>
      </w:pPr>
      <w:del w:id="1338" w:author="Smith, Alexis@Energy" w:date="2018-11-15T09:08:00Z">
        <w:r w:rsidRPr="00FD271A" w:rsidDel="001905FB">
          <w:rPr>
            <w:rFonts w:ascii="Calibri" w:hAnsi="Calibri" w:cs="Arial"/>
            <w:sz w:val="20"/>
            <w:szCs w:val="20"/>
          </w:rPr>
          <w:delText xml:space="preserve"> Number of </w:delText>
        </w:r>
        <w:r w:rsidR="002243A3" w:rsidRPr="00FD271A" w:rsidDel="001905FB">
          <w:rPr>
            <w:rFonts w:ascii="Calibri" w:hAnsi="Calibri" w:cs="Arial"/>
            <w:sz w:val="20"/>
            <w:szCs w:val="20"/>
          </w:rPr>
          <w:delText>W</w:delText>
        </w:r>
        <w:r w:rsidRPr="00FD271A" w:rsidDel="001905FB">
          <w:rPr>
            <w:rFonts w:ascii="Calibri" w:hAnsi="Calibri" w:cs="Arial"/>
            <w:sz w:val="20"/>
            <w:szCs w:val="20"/>
          </w:rPr>
          <w:delText xml:space="preserve">ater </w:delText>
        </w:r>
        <w:r w:rsidR="002243A3" w:rsidRPr="00FD271A" w:rsidDel="001905FB">
          <w:rPr>
            <w:rFonts w:ascii="Calibri" w:hAnsi="Calibri" w:cs="Arial"/>
            <w:sz w:val="20"/>
            <w:szCs w:val="20"/>
          </w:rPr>
          <w:delText>H</w:delText>
        </w:r>
        <w:r w:rsidRPr="00FD271A" w:rsidDel="001905FB">
          <w:rPr>
            <w:rFonts w:ascii="Calibri" w:hAnsi="Calibri" w:cs="Arial"/>
            <w:sz w:val="20"/>
            <w:szCs w:val="20"/>
          </w:rPr>
          <w:delText xml:space="preserve">eaters in </w:delText>
        </w:r>
        <w:r w:rsidR="002243A3" w:rsidRPr="00FD271A" w:rsidDel="001905FB">
          <w:rPr>
            <w:rFonts w:ascii="Calibri" w:hAnsi="Calibri" w:cs="Arial"/>
            <w:sz w:val="20"/>
            <w:szCs w:val="20"/>
          </w:rPr>
          <w:delText>S</w:delText>
        </w:r>
        <w:r w:rsidRPr="00FD271A" w:rsidDel="001905FB">
          <w:rPr>
            <w:rFonts w:ascii="Calibri" w:hAnsi="Calibri" w:cs="Arial"/>
            <w:sz w:val="20"/>
            <w:szCs w:val="20"/>
          </w:rPr>
          <w:delText>ystem: In single</w:delText>
        </w:r>
        <w:r w:rsidR="00714937" w:rsidDel="001905FB">
          <w:rPr>
            <w:rFonts w:ascii="Calibri" w:hAnsi="Calibri" w:cs="Arial"/>
            <w:sz w:val="20"/>
            <w:szCs w:val="20"/>
          </w:rPr>
          <w:delText xml:space="preserve"> </w:delText>
        </w:r>
        <w:r w:rsidRPr="00FD271A" w:rsidDel="001905FB">
          <w:rPr>
            <w:rFonts w:ascii="Calibri" w:hAnsi="Calibri" w:cs="Arial"/>
            <w:sz w:val="20"/>
            <w:szCs w:val="20"/>
          </w:rPr>
          <w:delText>family and multi-family with water heaters in each dwelling units the value is 1. For multi-family central systems serving multiple dwelling units enter the total number of water heaters.</w:delText>
        </w:r>
      </w:del>
    </w:p>
    <w:p w14:paraId="4886A492" w14:textId="0C846F8C" w:rsidR="00AD1832" w:rsidRPr="00FD271A" w:rsidDel="001905FB" w:rsidRDefault="00DB0AEE">
      <w:pPr>
        <w:pStyle w:val="ListParagraph"/>
        <w:numPr>
          <w:ilvl w:val="0"/>
          <w:numId w:val="8"/>
        </w:numPr>
        <w:ind w:left="720"/>
        <w:rPr>
          <w:del w:id="1339" w:author="Smith, Alexis@Energy" w:date="2018-11-15T09:08:00Z"/>
          <w:rFonts w:ascii="Calibri" w:hAnsi="Calibri" w:cs="Arial"/>
          <w:sz w:val="20"/>
          <w:szCs w:val="20"/>
        </w:rPr>
        <w:pPrChange w:id="1340" w:author="Smith, Alexis@Energy" w:date="2018-11-15T09:12:00Z">
          <w:pPr>
            <w:pStyle w:val="ListParagraph"/>
            <w:numPr>
              <w:numId w:val="13"/>
            </w:numPr>
            <w:ind w:hanging="360"/>
          </w:pPr>
        </w:pPrChange>
      </w:pPr>
      <w:del w:id="1341" w:author="Smith, Alexis@Energy" w:date="2018-11-15T09:08:00Z">
        <w:r w:rsidRPr="00FD271A" w:rsidDel="001905FB">
          <w:rPr>
            <w:rFonts w:ascii="Calibri" w:hAnsi="Calibri" w:cs="Arial"/>
            <w:sz w:val="20"/>
            <w:szCs w:val="20"/>
          </w:rPr>
          <w:delText xml:space="preserve">Water </w:delText>
        </w:r>
        <w:r w:rsidR="002243A3" w:rsidRPr="00FD271A" w:rsidDel="001905FB">
          <w:rPr>
            <w:rFonts w:ascii="Calibri" w:hAnsi="Calibri" w:cs="Arial"/>
            <w:sz w:val="20"/>
            <w:szCs w:val="20"/>
          </w:rPr>
          <w:delText>H</w:delText>
        </w:r>
        <w:r w:rsidRPr="00FD271A" w:rsidDel="001905FB">
          <w:rPr>
            <w:rFonts w:ascii="Calibri" w:hAnsi="Calibri" w:cs="Arial"/>
            <w:sz w:val="20"/>
            <w:szCs w:val="20"/>
          </w:rPr>
          <w:delText xml:space="preserve">eater </w:delText>
        </w:r>
        <w:r w:rsidR="002243A3" w:rsidRPr="00FD271A" w:rsidDel="001905FB">
          <w:rPr>
            <w:rFonts w:ascii="Calibri" w:hAnsi="Calibri" w:cs="Arial"/>
            <w:sz w:val="20"/>
            <w:szCs w:val="20"/>
          </w:rPr>
          <w:delText>V</w:delText>
        </w:r>
        <w:r w:rsidRPr="00FD271A" w:rsidDel="001905FB">
          <w:rPr>
            <w:rFonts w:ascii="Calibri" w:hAnsi="Calibri" w:cs="Arial"/>
            <w:sz w:val="20"/>
            <w:szCs w:val="20"/>
          </w:rPr>
          <w:delText xml:space="preserve">olume (gal): </w:delText>
        </w:r>
        <w:r w:rsidR="002243A3" w:rsidRPr="00FD271A" w:rsidDel="001905FB">
          <w:rPr>
            <w:rFonts w:ascii="Calibri" w:hAnsi="Calibri" w:cs="Arial"/>
            <w:sz w:val="20"/>
            <w:szCs w:val="20"/>
          </w:rPr>
          <w:delText>T</w:delText>
        </w:r>
        <w:r w:rsidRPr="00FD271A" w:rsidDel="001905FB">
          <w:rPr>
            <w:rFonts w:ascii="Calibri" w:hAnsi="Calibri" w:cs="Arial"/>
            <w:sz w:val="20"/>
            <w:szCs w:val="20"/>
          </w:rPr>
          <w:delText>ank capacity in gallons. For individual water heaters for a dwelling unit this will be 60 gallons or less. If instantaneous, enter n/a. For multi-family central systems enter the total storage volume.</w:delText>
        </w:r>
      </w:del>
    </w:p>
    <w:p w14:paraId="4886A493" w14:textId="6BE037FB" w:rsidR="00AD1832" w:rsidRPr="008B7868" w:rsidDel="001905FB" w:rsidRDefault="00AA37EC">
      <w:pPr>
        <w:pStyle w:val="ListParagraph"/>
        <w:numPr>
          <w:ilvl w:val="0"/>
          <w:numId w:val="8"/>
        </w:numPr>
        <w:ind w:left="720"/>
        <w:rPr>
          <w:del w:id="1342" w:author="Smith, Alexis@Energy" w:date="2018-11-15T09:08:00Z"/>
          <w:rFonts w:ascii="Calibri" w:hAnsi="Calibri" w:cs="Arial"/>
          <w:sz w:val="20"/>
          <w:szCs w:val="20"/>
        </w:rPr>
        <w:pPrChange w:id="1343" w:author="Smith, Alexis@Energy" w:date="2018-11-15T09:12:00Z">
          <w:pPr>
            <w:pStyle w:val="ListParagraph"/>
            <w:numPr>
              <w:numId w:val="13"/>
            </w:numPr>
            <w:ind w:hanging="360"/>
          </w:pPr>
        </w:pPrChange>
      </w:pPr>
      <w:del w:id="1344" w:author="Smith, Alexis@Energy" w:date="2018-11-15T09:08:00Z">
        <w:r w:rsidRPr="008B7868" w:rsidDel="001905FB">
          <w:rPr>
            <w:rFonts w:ascii="Calibri" w:hAnsi="Calibri" w:cs="Arial"/>
            <w:sz w:val="20"/>
            <w:szCs w:val="20"/>
          </w:rPr>
          <w:delText>Fuel Type: Gas, Propane, Electric (</w:delText>
        </w:r>
        <w:r w:rsidR="00714937" w:rsidDel="001905FB">
          <w:rPr>
            <w:rFonts w:ascii="Calibri" w:hAnsi="Calibri" w:cs="Arial"/>
            <w:sz w:val="20"/>
            <w:szCs w:val="20"/>
          </w:rPr>
          <w:delText>o</w:delText>
        </w:r>
        <w:r w:rsidR="00E10CB4" w:rsidRPr="008B7868" w:rsidDel="001905FB">
          <w:rPr>
            <w:rFonts w:ascii="Calibri" w:hAnsi="Calibri" w:cs="Arial"/>
            <w:sz w:val="20"/>
            <w:szCs w:val="20"/>
          </w:rPr>
          <w:delText xml:space="preserve">nly if natural gas is not </w:delText>
        </w:r>
        <w:r w:rsidR="0079509B" w:rsidDel="001905FB">
          <w:rPr>
            <w:rFonts w:ascii="Calibri" w:hAnsi="Calibri" w:cs="Arial"/>
            <w:sz w:val="20"/>
            <w:szCs w:val="20"/>
          </w:rPr>
          <w:delText>connected</w:delText>
        </w:r>
        <w:r w:rsidR="00256D02" w:rsidRPr="00D871B3" w:rsidDel="001905FB">
          <w:rPr>
            <w:rFonts w:ascii="Calibri" w:hAnsi="Calibri" w:cs="Arial"/>
            <w:sz w:val="20"/>
            <w:szCs w:val="20"/>
          </w:rPr>
          <w:delText>, or if the conditions of Section 150.2(b)1Giic or 150.2(b)1Giid are met</w:delText>
        </w:r>
        <w:r w:rsidR="00E10CB4" w:rsidRPr="008B7868" w:rsidDel="001905FB">
          <w:rPr>
            <w:rFonts w:ascii="Calibri" w:hAnsi="Calibri" w:cs="Arial"/>
            <w:sz w:val="20"/>
            <w:szCs w:val="20"/>
          </w:rPr>
          <w:delText>)</w:delText>
        </w:r>
      </w:del>
    </w:p>
    <w:p w14:paraId="17CF1C03" w14:textId="13D07865" w:rsidR="00C454E7" w:rsidDel="001905FB" w:rsidRDefault="00C454E7" w:rsidP="00D871B3">
      <w:pPr>
        <w:pStyle w:val="ListParagraph"/>
        <w:ind w:left="360"/>
        <w:rPr>
          <w:del w:id="1345" w:author="Smith, Alexis@Energy" w:date="2018-11-15T09:08:00Z"/>
          <w:rFonts w:ascii="Calibri" w:hAnsi="Calibri" w:cs="Arial"/>
          <w:sz w:val="20"/>
          <w:szCs w:val="20"/>
        </w:rPr>
      </w:pPr>
    </w:p>
    <w:p w14:paraId="7BDECA00" w14:textId="5AD4D7F6" w:rsidR="00C454E7" w:rsidDel="001905FB" w:rsidRDefault="00C454E7" w:rsidP="00714937">
      <w:pPr>
        <w:pStyle w:val="ListParagraph"/>
        <w:rPr>
          <w:del w:id="1346" w:author="Smith, Alexis@Energy" w:date="2018-11-15T09:08:00Z"/>
          <w:rFonts w:ascii="Calibri" w:hAnsi="Calibri" w:cs="Arial"/>
          <w:sz w:val="20"/>
          <w:szCs w:val="20"/>
        </w:rPr>
      </w:pPr>
      <w:del w:id="1347" w:author="Smith, Alexis@Energy" w:date="2018-11-15T09:08:00Z">
        <w:r w:rsidDel="001905FB">
          <w:rPr>
            <w:rFonts w:ascii="Calibri" w:hAnsi="Calibri" w:cs="Arial"/>
            <w:sz w:val="20"/>
            <w:szCs w:val="20"/>
          </w:rPr>
          <w:delText>NOTE:</w:delText>
        </w:r>
        <w:r w:rsidR="00714937" w:rsidDel="001905FB">
          <w:rPr>
            <w:rFonts w:ascii="Calibri" w:hAnsi="Calibri" w:cs="Arial"/>
            <w:sz w:val="20"/>
            <w:szCs w:val="20"/>
          </w:rPr>
          <w:tab/>
        </w:r>
        <w:r w:rsidDel="001905FB">
          <w:rPr>
            <w:rFonts w:ascii="Calibri" w:hAnsi="Calibri" w:cs="Arial"/>
            <w:sz w:val="20"/>
            <w:szCs w:val="20"/>
          </w:rPr>
          <w:delText>The following table lists replacement heat pump water heating systems by climate zone that meet the requirements of 150.2(b)Giic and/or 150.2(b)Giid</w:delText>
        </w:r>
        <w:r w:rsidR="001404A9" w:rsidDel="001905FB">
          <w:rPr>
            <w:rFonts w:ascii="Calibri" w:hAnsi="Calibri" w:cs="Arial"/>
            <w:sz w:val="20"/>
            <w:szCs w:val="20"/>
          </w:rPr>
          <w:delText>.</w:delText>
        </w:r>
      </w:del>
    </w:p>
    <w:p w14:paraId="1AE1FA2B" w14:textId="326DCC5D" w:rsidR="00C454E7" w:rsidDel="001905FB" w:rsidRDefault="00C454E7" w:rsidP="00D871B3">
      <w:pPr>
        <w:pStyle w:val="ListParagraph"/>
        <w:ind w:left="360"/>
        <w:rPr>
          <w:del w:id="1348" w:author="Smith, Alexis@Energy" w:date="2018-11-15T09:08:00Z"/>
          <w:rFonts w:ascii="Calibri" w:hAnsi="Calibri" w:cs="Arial"/>
          <w:sz w:val="20"/>
          <w:szCs w:val="20"/>
        </w:rPr>
      </w:pPr>
    </w:p>
    <w:p w14:paraId="12B0BF35" w14:textId="3945D704" w:rsidR="00140FAC" w:rsidDel="001905FB" w:rsidRDefault="00140FAC">
      <w:pPr>
        <w:rPr>
          <w:del w:id="1349" w:author="Smith, Alexis@Energy" w:date="2018-11-15T09:08:00Z"/>
          <w:rFonts w:asciiTheme="minorHAnsi" w:hAnsiTheme="minorHAnsi"/>
          <w:sz w:val="20"/>
          <w:szCs w:val="20"/>
        </w:rPr>
      </w:pPr>
      <w:del w:id="1350" w:author="Smith, Alexis@Energy" w:date="2018-11-15T09:08:00Z">
        <w:r w:rsidDel="001905FB">
          <w:rPr>
            <w:rFonts w:asciiTheme="minorHAnsi" w:hAnsiTheme="minorHAnsi"/>
            <w:sz w:val="20"/>
            <w:szCs w:val="20"/>
          </w:rPr>
          <w:br w:type="page"/>
        </w:r>
      </w:del>
    </w:p>
    <w:p w14:paraId="538BFE34" w14:textId="5AFA4ED1" w:rsidR="00140FAC" w:rsidDel="001905FB" w:rsidRDefault="00140FAC" w:rsidP="00D871B3">
      <w:pPr>
        <w:jc w:val="center"/>
        <w:rPr>
          <w:del w:id="1351" w:author="Smith, Alexis@Energy" w:date="2018-11-15T09:08:00Z"/>
          <w:rFonts w:asciiTheme="minorHAnsi" w:hAnsiTheme="minorHAnsi"/>
          <w:sz w:val="20"/>
          <w:szCs w:val="20"/>
        </w:rPr>
      </w:pPr>
      <w:del w:id="1352" w:author="Smith, Alexis@Energy" w:date="2018-11-15T09:08:00Z">
        <w:r w:rsidRPr="00D871B3" w:rsidDel="001905FB">
          <w:rPr>
            <w:rFonts w:asciiTheme="minorHAnsi" w:hAnsiTheme="minorHAnsi"/>
            <w:sz w:val="20"/>
            <w:szCs w:val="20"/>
          </w:rPr>
          <w:delText>Precalculated Replacement Heat Pump Water Heating Systems for Single Dwelling Units</w:delText>
        </w:r>
      </w:del>
    </w:p>
    <w:p w14:paraId="21A40ABB" w14:textId="4FAEA02F" w:rsidR="00140FAC" w:rsidRPr="00D871B3" w:rsidDel="001905FB" w:rsidRDefault="00140FAC" w:rsidP="00D871B3">
      <w:pPr>
        <w:jc w:val="center"/>
        <w:rPr>
          <w:del w:id="1353" w:author="Smith, Alexis@Energy" w:date="2018-11-15T09:08:00Z"/>
          <w:rFonts w:asciiTheme="minorHAnsi" w:hAnsiTheme="minorHAnsi"/>
          <w:sz w:val="20"/>
          <w:szCs w:val="20"/>
        </w:rPr>
      </w:pPr>
    </w:p>
    <w:tbl>
      <w:tblPr>
        <w:tblW w:w="5530" w:type="dxa"/>
        <w:jc w:val="center"/>
        <w:tblCellMar>
          <w:left w:w="14" w:type="dxa"/>
          <w:right w:w="14" w:type="dxa"/>
        </w:tblCellMar>
        <w:tblLook w:val="04A0" w:firstRow="1" w:lastRow="0" w:firstColumn="1" w:lastColumn="0" w:noHBand="0" w:noVBand="1"/>
      </w:tblPr>
      <w:tblGrid>
        <w:gridCol w:w="2050"/>
        <w:gridCol w:w="3480"/>
      </w:tblGrid>
      <w:tr w:rsidR="00140FAC" w:rsidRPr="00140FAC" w:rsidDel="001905FB" w14:paraId="7877ABC2" w14:textId="198A16D4" w:rsidTr="00D871B3">
        <w:trPr>
          <w:trHeight w:val="300"/>
          <w:jc w:val="center"/>
          <w:del w:id="1354" w:author="Smith, Alexis@Energy" w:date="2018-11-15T09:08:00Z"/>
        </w:trPr>
        <w:tc>
          <w:tcPr>
            <w:tcW w:w="20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3580D" w14:textId="7944195E" w:rsidR="00140FAC" w:rsidRPr="00D871B3" w:rsidDel="001905FB" w:rsidRDefault="00140FAC" w:rsidP="00D871B3">
            <w:pPr>
              <w:jc w:val="center"/>
              <w:rPr>
                <w:del w:id="1355" w:author="Smith, Alexis@Energy" w:date="2018-11-15T09:08:00Z"/>
                <w:rFonts w:asciiTheme="minorHAnsi" w:hAnsiTheme="minorHAnsi"/>
                <w:b/>
                <w:sz w:val="20"/>
                <w:szCs w:val="20"/>
              </w:rPr>
            </w:pPr>
            <w:del w:id="1356" w:author="Smith, Alexis@Energy" w:date="2018-11-15T09:08:00Z">
              <w:r w:rsidRPr="00D871B3" w:rsidDel="001905FB">
                <w:rPr>
                  <w:rFonts w:asciiTheme="minorHAnsi" w:hAnsiTheme="minorHAnsi"/>
                  <w:b/>
                  <w:sz w:val="20"/>
                  <w:szCs w:val="20"/>
                </w:rPr>
                <w:delText>CZ</w:delText>
              </w:r>
            </w:del>
          </w:p>
        </w:tc>
        <w:tc>
          <w:tcPr>
            <w:tcW w:w="3480" w:type="dxa"/>
            <w:tcBorders>
              <w:top w:val="single" w:sz="4" w:space="0" w:color="auto"/>
              <w:left w:val="nil"/>
              <w:bottom w:val="single" w:sz="4" w:space="0" w:color="auto"/>
              <w:right w:val="single" w:sz="4" w:space="0" w:color="auto"/>
            </w:tcBorders>
            <w:shd w:val="clear" w:color="auto" w:fill="auto"/>
            <w:noWrap/>
            <w:vAlign w:val="center"/>
            <w:hideMark/>
          </w:tcPr>
          <w:p w14:paraId="6AA5DF62" w14:textId="448E1360" w:rsidR="00140FAC" w:rsidRPr="00D871B3" w:rsidDel="001905FB" w:rsidRDefault="00140FAC" w:rsidP="00D871B3">
            <w:pPr>
              <w:jc w:val="center"/>
              <w:rPr>
                <w:del w:id="1357" w:author="Smith, Alexis@Energy" w:date="2018-11-15T09:08:00Z"/>
                <w:rFonts w:asciiTheme="minorHAnsi" w:hAnsiTheme="minorHAnsi"/>
                <w:b/>
                <w:sz w:val="20"/>
                <w:szCs w:val="20"/>
              </w:rPr>
            </w:pPr>
            <w:del w:id="1358" w:author="Smith, Alexis@Energy" w:date="2018-11-15T09:08:00Z">
              <w:r w:rsidRPr="00D871B3" w:rsidDel="001905FB">
                <w:rPr>
                  <w:rFonts w:asciiTheme="minorHAnsi" w:hAnsiTheme="minorHAnsi"/>
                  <w:b/>
                  <w:sz w:val="20"/>
                  <w:szCs w:val="20"/>
                </w:rPr>
                <w:delText>Energy Factor greater than or equal to</w:delText>
              </w:r>
            </w:del>
          </w:p>
        </w:tc>
      </w:tr>
      <w:tr w:rsidR="00140FAC" w:rsidRPr="00140FAC" w:rsidDel="001905FB" w14:paraId="05F93691" w14:textId="0E56034D" w:rsidTr="00D871B3">
        <w:trPr>
          <w:trHeight w:val="300"/>
          <w:jc w:val="center"/>
          <w:del w:id="1359"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20526AB" w14:textId="619A8B65" w:rsidR="00140FAC" w:rsidRPr="00D871B3" w:rsidDel="001905FB" w:rsidRDefault="00140FAC" w:rsidP="00D871B3">
            <w:pPr>
              <w:jc w:val="center"/>
              <w:rPr>
                <w:del w:id="1360" w:author="Smith, Alexis@Energy" w:date="2018-11-15T09:08:00Z"/>
                <w:rFonts w:asciiTheme="minorHAnsi" w:hAnsiTheme="minorHAnsi"/>
                <w:sz w:val="20"/>
                <w:szCs w:val="20"/>
              </w:rPr>
            </w:pPr>
            <w:del w:id="1361" w:author="Smith, Alexis@Energy" w:date="2018-11-15T09:08:00Z">
              <w:r w:rsidRPr="00D871B3" w:rsidDel="001905FB">
                <w:rPr>
                  <w:rFonts w:asciiTheme="minorHAnsi" w:hAnsiTheme="minorHAnsi"/>
                  <w:sz w:val="20"/>
                  <w:szCs w:val="20"/>
                </w:rPr>
                <w:delText>1</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3AA924E5" w14:textId="00E28D5E" w:rsidR="00140FAC" w:rsidRPr="00D871B3" w:rsidDel="001905FB" w:rsidRDefault="00140FAC" w:rsidP="00D871B3">
            <w:pPr>
              <w:jc w:val="center"/>
              <w:rPr>
                <w:del w:id="1362" w:author="Smith, Alexis@Energy" w:date="2018-11-15T09:08:00Z"/>
                <w:rFonts w:asciiTheme="minorHAnsi" w:hAnsiTheme="minorHAnsi"/>
                <w:sz w:val="20"/>
                <w:szCs w:val="20"/>
              </w:rPr>
            </w:pPr>
            <w:del w:id="1363" w:author="Smith, Alexis@Energy" w:date="2018-11-15T09:08:00Z">
              <w:r w:rsidRPr="00D871B3" w:rsidDel="001905FB">
                <w:rPr>
                  <w:rFonts w:asciiTheme="minorHAnsi" w:hAnsiTheme="minorHAnsi"/>
                  <w:sz w:val="20"/>
                  <w:szCs w:val="20"/>
                </w:rPr>
                <w:delText>2.75</w:delText>
              </w:r>
            </w:del>
          </w:p>
        </w:tc>
      </w:tr>
      <w:tr w:rsidR="00140FAC" w:rsidRPr="00140FAC" w:rsidDel="001905FB" w14:paraId="0C324FD9" w14:textId="193056B4" w:rsidTr="00D871B3">
        <w:trPr>
          <w:trHeight w:val="300"/>
          <w:jc w:val="center"/>
          <w:del w:id="1364"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44AF1631" w14:textId="14C964A3" w:rsidR="00140FAC" w:rsidRPr="00D871B3" w:rsidDel="001905FB" w:rsidRDefault="00140FAC" w:rsidP="00D871B3">
            <w:pPr>
              <w:jc w:val="center"/>
              <w:rPr>
                <w:del w:id="1365" w:author="Smith, Alexis@Energy" w:date="2018-11-15T09:08:00Z"/>
                <w:rFonts w:asciiTheme="minorHAnsi" w:hAnsiTheme="minorHAnsi"/>
                <w:sz w:val="20"/>
                <w:szCs w:val="20"/>
              </w:rPr>
            </w:pPr>
            <w:del w:id="1366" w:author="Smith, Alexis@Energy" w:date="2018-11-15T09:08:00Z">
              <w:r w:rsidRPr="00D871B3" w:rsidDel="001905FB">
                <w:rPr>
                  <w:rFonts w:asciiTheme="minorHAnsi" w:hAnsiTheme="minorHAnsi"/>
                  <w:sz w:val="20"/>
                  <w:szCs w:val="20"/>
                </w:rPr>
                <w:delText>2</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0BF33483" w14:textId="0D268105" w:rsidR="00140FAC" w:rsidRPr="00D871B3" w:rsidDel="001905FB" w:rsidRDefault="00140FAC" w:rsidP="00D871B3">
            <w:pPr>
              <w:jc w:val="center"/>
              <w:rPr>
                <w:del w:id="1367" w:author="Smith, Alexis@Energy" w:date="2018-11-15T09:08:00Z"/>
                <w:rFonts w:asciiTheme="minorHAnsi" w:hAnsiTheme="minorHAnsi"/>
                <w:sz w:val="20"/>
                <w:szCs w:val="20"/>
              </w:rPr>
            </w:pPr>
            <w:del w:id="1368" w:author="Smith, Alexis@Energy" w:date="2018-11-15T09:08:00Z">
              <w:r w:rsidRPr="00D871B3" w:rsidDel="001905FB">
                <w:rPr>
                  <w:rFonts w:asciiTheme="minorHAnsi" w:hAnsiTheme="minorHAnsi"/>
                  <w:sz w:val="20"/>
                  <w:szCs w:val="20"/>
                </w:rPr>
                <w:delText>2.75</w:delText>
              </w:r>
            </w:del>
          </w:p>
        </w:tc>
      </w:tr>
      <w:tr w:rsidR="00140FAC" w:rsidRPr="00140FAC" w:rsidDel="001905FB" w14:paraId="0F5FDE94" w14:textId="1EA72E84" w:rsidTr="00D871B3">
        <w:trPr>
          <w:trHeight w:val="300"/>
          <w:jc w:val="center"/>
          <w:del w:id="1369"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012DEB89" w14:textId="6E7AE3DC" w:rsidR="00140FAC" w:rsidRPr="00D871B3" w:rsidDel="001905FB" w:rsidRDefault="00140FAC" w:rsidP="00D871B3">
            <w:pPr>
              <w:jc w:val="center"/>
              <w:rPr>
                <w:del w:id="1370" w:author="Smith, Alexis@Energy" w:date="2018-11-15T09:08:00Z"/>
                <w:rFonts w:asciiTheme="minorHAnsi" w:hAnsiTheme="minorHAnsi"/>
                <w:sz w:val="20"/>
                <w:szCs w:val="20"/>
              </w:rPr>
            </w:pPr>
            <w:del w:id="1371" w:author="Smith, Alexis@Energy" w:date="2018-11-15T09:08:00Z">
              <w:r w:rsidRPr="00D871B3" w:rsidDel="001905FB">
                <w:rPr>
                  <w:rFonts w:asciiTheme="minorHAnsi" w:hAnsiTheme="minorHAnsi"/>
                  <w:sz w:val="20"/>
                  <w:szCs w:val="20"/>
                </w:rPr>
                <w:delText>3</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59B1A6FB" w14:textId="7B845469" w:rsidR="00140FAC" w:rsidRPr="00D871B3" w:rsidDel="001905FB" w:rsidRDefault="00140FAC" w:rsidP="00D871B3">
            <w:pPr>
              <w:jc w:val="center"/>
              <w:rPr>
                <w:del w:id="1372" w:author="Smith, Alexis@Energy" w:date="2018-11-15T09:08:00Z"/>
                <w:rFonts w:asciiTheme="minorHAnsi" w:hAnsiTheme="minorHAnsi"/>
                <w:sz w:val="20"/>
                <w:szCs w:val="20"/>
              </w:rPr>
            </w:pPr>
            <w:del w:id="1373" w:author="Smith, Alexis@Energy" w:date="2018-11-15T09:08:00Z">
              <w:r w:rsidRPr="00D871B3" w:rsidDel="001905FB">
                <w:rPr>
                  <w:rFonts w:asciiTheme="minorHAnsi" w:hAnsiTheme="minorHAnsi"/>
                  <w:sz w:val="20"/>
                  <w:szCs w:val="20"/>
                </w:rPr>
                <w:delText>2.75</w:delText>
              </w:r>
            </w:del>
          </w:p>
        </w:tc>
      </w:tr>
      <w:tr w:rsidR="00140FAC" w:rsidRPr="00140FAC" w:rsidDel="001905FB" w14:paraId="6DA6E334" w14:textId="2C65DEF9" w:rsidTr="00D871B3">
        <w:trPr>
          <w:trHeight w:val="300"/>
          <w:jc w:val="center"/>
          <w:del w:id="1374"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6BEA8837" w14:textId="0EB046DD" w:rsidR="00140FAC" w:rsidRPr="00D871B3" w:rsidDel="001905FB" w:rsidRDefault="00140FAC" w:rsidP="00D871B3">
            <w:pPr>
              <w:jc w:val="center"/>
              <w:rPr>
                <w:del w:id="1375" w:author="Smith, Alexis@Energy" w:date="2018-11-15T09:08:00Z"/>
                <w:rFonts w:asciiTheme="minorHAnsi" w:hAnsiTheme="minorHAnsi"/>
                <w:sz w:val="20"/>
                <w:szCs w:val="20"/>
              </w:rPr>
            </w:pPr>
            <w:del w:id="1376" w:author="Smith, Alexis@Energy" w:date="2018-11-15T09:08:00Z">
              <w:r w:rsidRPr="00D871B3" w:rsidDel="001905FB">
                <w:rPr>
                  <w:rFonts w:asciiTheme="minorHAnsi" w:hAnsiTheme="minorHAnsi"/>
                  <w:sz w:val="20"/>
                  <w:szCs w:val="20"/>
                </w:rPr>
                <w:delText>4</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1F788584" w14:textId="1B9B35A6" w:rsidR="00140FAC" w:rsidRPr="00D871B3" w:rsidDel="001905FB" w:rsidRDefault="00140FAC" w:rsidP="00D871B3">
            <w:pPr>
              <w:jc w:val="center"/>
              <w:rPr>
                <w:del w:id="1377" w:author="Smith, Alexis@Energy" w:date="2018-11-15T09:08:00Z"/>
                <w:rFonts w:asciiTheme="minorHAnsi" w:hAnsiTheme="minorHAnsi"/>
                <w:sz w:val="20"/>
                <w:szCs w:val="20"/>
              </w:rPr>
            </w:pPr>
            <w:del w:id="1378" w:author="Smith, Alexis@Energy" w:date="2018-11-15T09:08:00Z">
              <w:r w:rsidRPr="00D871B3" w:rsidDel="001905FB">
                <w:rPr>
                  <w:rFonts w:asciiTheme="minorHAnsi" w:hAnsiTheme="minorHAnsi"/>
                  <w:sz w:val="20"/>
                  <w:szCs w:val="20"/>
                </w:rPr>
                <w:delText>2.8</w:delText>
              </w:r>
            </w:del>
          </w:p>
        </w:tc>
      </w:tr>
      <w:tr w:rsidR="00140FAC" w:rsidRPr="00140FAC" w:rsidDel="001905FB" w14:paraId="5B6E6763" w14:textId="43C93F15" w:rsidTr="00D871B3">
        <w:trPr>
          <w:trHeight w:val="300"/>
          <w:jc w:val="center"/>
          <w:del w:id="1379"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6674252" w14:textId="5B27BCBD" w:rsidR="00140FAC" w:rsidRPr="00D871B3" w:rsidDel="001905FB" w:rsidRDefault="00140FAC" w:rsidP="00D871B3">
            <w:pPr>
              <w:jc w:val="center"/>
              <w:rPr>
                <w:del w:id="1380" w:author="Smith, Alexis@Energy" w:date="2018-11-15T09:08:00Z"/>
                <w:rFonts w:asciiTheme="minorHAnsi" w:hAnsiTheme="minorHAnsi"/>
                <w:sz w:val="20"/>
                <w:szCs w:val="20"/>
              </w:rPr>
            </w:pPr>
            <w:del w:id="1381" w:author="Smith, Alexis@Energy" w:date="2018-11-15T09:08:00Z">
              <w:r w:rsidRPr="00D871B3" w:rsidDel="001905FB">
                <w:rPr>
                  <w:rFonts w:asciiTheme="minorHAnsi" w:hAnsiTheme="minorHAnsi"/>
                  <w:sz w:val="20"/>
                  <w:szCs w:val="20"/>
                </w:rPr>
                <w:delText>5</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32680401" w14:textId="1E80870A" w:rsidR="00140FAC" w:rsidRPr="00D871B3" w:rsidDel="001905FB" w:rsidRDefault="00140FAC" w:rsidP="00D871B3">
            <w:pPr>
              <w:jc w:val="center"/>
              <w:rPr>
                <w:del w:id="1382" w:author="Smith, Alexis@Energy" w:date="2018-11-15T09:08:00Z"/>
                <w:rFonts w:asciiTheme="minorHAnsi" w:hAnsiTheme="minorHAnsi"/>
                <w:sz w:val="20"/>
                <w:szCs w:val="20"/>
              </w:rPr>
            </w:pPr>
            <w:del w:id="1383" w:author="Smith, Alexis@Energy" w:date="2018-11-15T09:08:00Z">
              <w:r w:rsidRPr="00D871B3" w:rsidDel="001905FB">
                <w:rPr>
                  <w:rFonts w:asciiTheme="minorHAnsi" w:hAnsiTheme="minorHAnsi"/>
                  <w:sz w:val="20"/>
                  <w:szCs w:val="20"/>
                </w:rPr>
                <w:delText>2.75</w:delText>
              </w:r>
            </w:del>
          </w:p>
        </w:tc>
      </w:tr>
      <w:tr w:rsidR="00140FAC" w:rsidRPr="00140FAC" w:rsidDel="001905FB" w14:paraId="6D008DF1" w14:textId="0D9564C9" w:rsidTr="00D871B3">
        <w:trPr>
          <w:trHeight w:val="300"/>
          <w:jc w:val="center"/>
          <w:del w:id="1384"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58136AE" w14:textId="1A85E82A" w:rsidR="00140FAC" w:rsidRPr="00D871B3" w:rsidDel="001905FB" w:rsidRDefault="00140FAC" w:rsidP="00D871B3">
            <w:pPr>
              <w:jc w:val="center"/>
              <w:rPr>
                <w:del w:id="1385" w:author="Smith, Alexis@Energy" w:date="2018-11-15T09:08:00Z"/>
                <w:rFonts w:asciiTheme="minorHAnsi" w:hAnsiTheme="minorHAnsi"/>
                <w:sz w:val="20"/>
                <w:szCs w:val="20"/>
              </w:rPr>
            </w:pPr>
            <w:del w:id="1386" w:author="Smith, Alexis@Energy" w:date="2018-11-15T09:08:00Z">
              <w:r w:rsidRPr="00D871B3" w:rsidDel="001905FB">
                <w:rPr>
                  <w:rFonts w:asciiTheme="minorHAnsi" w:hAnsiTheme="minorHAnsi"/>
                  <w:sz w:val="20"/>
                  <w:szCs w:val="20"/>
                </w:rPr>
                <w:delText>6</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391B7266" w14:textId="1E285D70" w:rsidR="00140FAC" w:rsidRPr="00D871B3" w:rsidDel="001905FB" w:rsidRDefault="00140FAC" w:rsidP="00D871B3">
            <w:pPr>
              <w:jc w:val="center"/>
              <w:rPr>
                <w:del w:id="1387" w:author="Smith, Alexis@Energy" w:date="2018-11-15T09:08:00Z"/>
                <w:rFonts w:asciiTheme="minorHAnsi" w:hAnsiTheme="minorHAnsi"/>
                <w:sz w:val="20"/>
                <w:szCs w:val="20"/>
              </w:rPr>
            </w:pPr>
            <w:del w:id="1388" w:author="Smith, Alexis@Energy" w:date="2018-11-15T09:08:00Z">
              <w:r w:rsidRPr="00D871B3" w:rsidDel="001905FB">
                <w:rPr>
                  <w:rFonts w:asciiTheme="minorHAnsi" w:hAnsiTheme="minorHAnsi"/>
                  <w:sz w:val="20"/>
                  <w:szCs w:val="20"/>
                </w:rPr>
                <w:delText>2.33</w:delText>
              </w:r>
            </w:del>
          </w:p>
        </w:tc>
      </w:tr>
      <w:tr w:rsidR="00140FAC" w:rsidRPr="00140FAC" w:rsidDel="001905FB" w14:paraId="702E46E9" w14:textId="218A9AFD" w:rsidTr="00D871B3">
        <w:trPr>
          <w:trHeight w:val="300"/>
          <w:jc w:val="center"/>
          <w:del w:id="1389"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49523D0D" w14:textId="3748375B" w:rsidR="00140FAC" w:rsidRPr="00D871B3" w:rsidDel="001905FB" w:rsidRDefault="00140FAC" w:rsidP="00D871B3">
            <w:pPr>
              <w:jc w:val="center"/>
              <w:rPr>
                <w:del w:id="1390" w:author="Smith, Alexis@Energy" w:date="2018-11-15T09:08:00Z"/>
                <w:rFonts w:asciiTheme="minorHAnsi" w:hAnsiTheme="minorHAnsi"/>
                <w:sz w:val="20"/>
                <w:szCs w:val="20"/>
              </w:rPr>
            </w:pPr>
            <w:del w:id="1391" w:author="Smith, Alexis@Energy" w:date="2018-11-15T09:08:00Z">
              <w:r w:rsidRPr="00D871B3" w:rsidDel="001905FB">
                <w:rPr>
                  <w:rFonts w:asciiTheme="minorHAnsi" w:hAnsiTheme="minorHAnsi"/>
                  <w:sz w:val="20"/>
                  <w:szCs w:val="20"/>
                </w:rPr>
                <w:delText>7</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72FD0824" w14:textId="68806AB5" w:rsidR="00140FAC" w:rsidRPr="00D871B3" w:rsidDel="001905FB" w:rsidRDefault="00140FAC" w:rsidP="00D871B3">
            <w:pPr>
              <w:jc w:val="center"/>
              <w:rPr>
                <w:del w:id="1392" w:author="Smith, Alexis@Energy" w:date="2018-11-15T09:08:00Z"/>
                <w:rFonts w:asciiTheme="minorHAnsi" w:hAnsiTheme="minorHAnsi"/>
                <w:sz w:val="20"/>
                <w:szCs w:val="20"/>
              </w:rPr>
            </w:pPr>
            <w:del w:id="1393" w:author="Smith, Alexis@Energy" w:date="2018-11-15T09:08:00Z">
              <w:r w:rsidRPr="00D871B3" w:rsidDel="001905FB">
                <w:rPr>
                  <w:rFonts w:asciiTheme="minorHAnsi" w:hAnsiTheme="minorHAnsi"/>
                  <w:sz w:val="20"/>
                  <w:szCs w:val="20"/>
                </w:rPr>
                <w:delText>2.5</w:delText>
              </w:r>
            </w:del>
          </w:p>
        </w:tc>
      </w:tr>
      <w:tr w:rsidR="00140FAC" w:rsidRPr="00140FAC" w:rsidDel="001905FB" w14:paraId="2D793CA5" w14:textId="129FAA88" w:rsidTr="00D871B3">
        <w:trPr>
          <w:trHeight w:val="300"/>
          <w:jc w:val="center"/>
          <w:del w:id="1394"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A633FD2" w14:textId="5D68B1B4" w:rsidR="00140FAC" w:rsidRPr="00D871B3" w:rsidDel="001905FB" w:rsidRDefault="00140FAC" w:rsidP="00D871B3">
            <w:pPr>
              <w:jc w:val="center"/>
              <w:rPr>
                <w:del w:id="1395" w:author="Smith, Alexis@Energy" w:date="2018-11-15T09:08:00Z"/>
                <w:rFonts w:asciiTheme="minorHAnsi" w:hAnsiTheme="minorHAnsi"/>
                <w:sz w:val="20"/>
                <w:szCs w:val="20"/>
              </w:rPr>
            </w:pPr>
            <w:del w:id="1396" w:author="Smith, Alexis@Energy" w:date="2018-11-15T09:08:00Z">
              <w:r w:rsidRPr="00D871B3" w:rsidDel="001905FB">
                <w:rPr>
                  <w:rFonts w:asciiTheme="minorHAnsi" w:hAnsiTheme="minorHAnsi"/>
                  <w:sz w:val="20"/>
                  <w:szCs w:val="20"/>
                </w:rPr>
                <w:delText>8</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0C9439C7" w14:textId="14761F69" w:rsidR="00140FAC" w:rsidRPr="00D871B3" w:rsidDel="001905FB" w:rsidRDefault="00140FAC" w:rsidP="00D871B3">
            <w:pPr>
              <w:jc w:val="center"/>
              <w:rPr>
                <w:del w:id="1397" w:author="Smith, Alexis@Energy" w:date="2018-11-15T09:08:00Z"/>
                <w:rFonts w:asciiTheme="minorHAnsi" w:hAnsiTheme="minorHAnsi"/>
                <w:sz w:val="20"/>
                <w:szCs w:val="20"/>
              </w:rPr>
            </w:pPr>
            <w:del w:id="1398" w:author="Smith, Alexis@Energy" w:date="2018-11-15T09:08:00Z">
              <w:r w:rsidRPr="00D871B3" w:rsidDel="001905FB">
                <w:rPr>
                  <w:rFonts w:asciiTheme="minorHAnsi" w:hAnsiTheme="minorHAnsi"/>
                  <w:sz w:val="20"/>
                  <w:szCs w:val="20"/>
                </w:rPr>
                <w:delText>2.33</w:delText>
              </w:r>
            </w:del>
          </w:p>
        </w:tc>
      </w:tr>
      <w:tr w:rsidR="00140FAC" w:rsidRPr="00140FAC" w:rsidDel="001905FB" w14:paraId="6E481E84" w14:textId="3FB31ACF" w:rsidTr="00D871B3">
        <w:trPr>
          <w:trHeight w:val="300"/>
          <w:jc w:val="center"/>
          <w:del w:id="1399"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1F184602" w14:textId="125DDD67" w:rsidR="00140FAC" w:rsidRPr="00D871B3" w:rsidDel="001905FB" w:rsidRDefault="00140FAC" w:rsidP="00D871B3">
            <w:pPr>
              <w:jc w:val="center"/>
              <w:rPr>
                <w:del w:id="1400" w:author="Smith, Alexis@Energy" w:date="2018-11-15T09:08:00Z"/>
                <w:rFonts w:asciiTheme="minorHAnsi" w:hAnsiTheme="minorHAnsi"/>
                <w:sz w:val="20"/>
                <w:szCs w:val="20"/>
              </w:rPr>
            </w:pPr>
            <w:del w:id="1401" w:author="Smith, Alexis@Energy" w:date="2018-11-15T09:08:00Z">
              <w:r w:rsidRPr="00D871B3" w:rsidDel="001905FB">
                <w:rPr>
                  <w:rFonts w:asciiTheme="minorHAnsi" w:hAnsiTheme="minorHAnsi"/>
                  <w:sz w:val="20"/>
                  <w:szCs w:val="20"/>
                </w:rPr>
                <w:delText>9</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014279D2" w14:textId="36038286" w:rsidR="00140FAC" w:rsidRPr="00D871B3" w:rsidDel="001905FB" w:rsidRDefault="00140FAC" w:rsidP="00D871B3">
            <w:pPr>
              <w:jc w:val="center"/>
              <w:rPr>
                <w:del w:id="1402" w:author="Smith, Alexis@Energy" w:date="2018-11-15T09:08:00Z"/>
                <w:rFonts w:asciiTheme="minorHAnsi" w:hAnsiTheme="minorHAnsi"/>
                <w:sz w:val="20"/>
                <w:szCs w:val="20"/>
              </w:rPr>
            </w:pPr>
            <w:del w:id="1403" w:author="Smith, Alexis@Energy" w:date="2018-11-15T09:08:00Z">
              <w:r w:rsidRPr="00D871B3" w:rsidDel="001905FB">
                <w:rPr>
                  <w:rFonts w:asciiTheme="minorHAnsi" w:hAnsiTheme="minorHAnsi"/>
                  <w:sz w:val="20"/>
                  <w:szCs w:val="20"/>
                </w:rPr>
                <w:delText>2.33</w:delText>
              </w:r>
            </w:del>
          </w:p>
        </w:tc>
      </w:tr>
      <w:tr w:rsidR="00140FAC" w:rsidRPr="00140FAC" w:rsidDel="001905FB" w14:paraId="2784456E" w14:textId="52669917" w:rsidTr="00D871B3">
        <w:trPr>
          <w:trHeight w:val="300"/>
          <w:jc w:val="center"/>
          <w:del w:id="1404"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5FC794C1" w14:textId="55183FA7" w:rsidR="00140FAC" w:rsidRPr="00D871B3" w:rsidDel="001905FB" w:rsidRDefault="00140FAC" w:rsidP="00D871B3">
            <w:pPr>
              <w:jc w:val="center"/>
              <w:rPr>
                <w:del w:id="1405" w:author="Smith, Alexis@Energy" w:date="2018-11-15T09:08:00Z"/>
                <w:rFonts w:asciiTheme="minorHAnsi" w:hAnsiTheme="minorHAnsi"/>
                <w:sz w:val="20"/>
                <w:szCs w:val="20"/>
              </w:rPr>
            </w:pPr>
            <w:del w:id="1406" w:author="Smith, Alexis@Energy" w:date="2018-11-15T09:08:00Z">
              <w:r w:rsidRPr="00D871B3" w:rsidDel="001905FB">
                <w:rPr>
                  <w:rFonts w:asciiTheme="minorHAnsi" w:hAnsiTheme="minorHAnsi"/>
                  <w:sz w:val="20"/>
                  <w:szCs w:val="20"/>
                </w:rPr>
                <w:delText>10</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06A29D96" w14:textId="1E4EDC50" w:rsidR="00140FAC" w:rsidRPr="00D871B3" w:rsidDel="001905FB" w:rsidRDefault="00140FAC" w:rsidP="00D871B3">
            <w:pPr>
              <w:jc w:val="center"/>
              <w:rPr>
                <w:del w:id="1407" w:author="Smith, Alexis@Energy" w:date="2018-11-15T09:08:00Z"/>
                <w:rFonts w:asciiTheme="minorHAnsi" w:hAnsiTheme="minorHAnsi"/>
                <w:sz w:val="20"/>
                <w:szCs w:val="20"/>
              </w:rPr>
            </w:pPr>
            <w:del w:id="1408" w:author="Smith, Alexis@Energy" w:date="2018-11-15T09:08:00Z">
              <w:r w:rsidRPr="00D871B3" w:rsidDel="001905FB">
                <w:rPr>
                  <w:rFonts w:asciiTheme="minorHAnsi" w:hAnsiTheme="minorHAnsi"/>
                  <w:sz w:val="20"/>
                  <w:szCs w:val="20"/>
                </w:rPr>
                <w:delText>2.33</w:delText>
              </w:r>
            </w:del>
          </w:p>
        </w:tc>
      </w:tr>
      <w:tr w:rsidR="00140FAC" w:rsidRPr="00140FAC" w:rsidDel="001905FB" w14:paraId="51A48594" w14:textId="0281B0F9" w:rsidTr="00D871B3">
        <w:trPr>
          <w:trHeight w:val="300"/>
          <w:jc w:val="center"/>
          <w:del w:id="1409"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186860CF" w14:textId="450BF1C1" w:rsidR="00140FAC" w:rsidRPr="00D871B3" w:rsidDel="001905FB" w:rsidRDefault="00140FAC" w:rsidP="00D871B3">
            <w:pPr>
              <w:jc w:val="center"/>
              <w:rPr>
                <w:del w:id="1410" w:author="Smith, Alexis@Energy" w:date="2018-11-15T09:08:00Z"/>
                <w:rFonts w:asciiTheme="minorHAnsi" w:hAnsiTheme="minorHAnsi"/>
                <w:sz w:val="20"/>
                <w:szCs w:val="20"/>
              </w:rPr>
            </w:pPr>
            <w:del w:id="1411" w:author="Smith, Alexis@Energy" w:date="2018-11-15T09:08:00Z">
              <w:r w:rsidRPr="00D871B3" w:rsidDel="001905FB">
                <w:rPr>
                  <w:rFonts w:asciiTheme="minorHAnsi" w:hAnsiTheme="minorHAnsi"/>
                  <w:sz w:val="20"/>
                  <w:szCs w:val="20"/>
                </w:rPr>
                <w:delText>11</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7756A27D" w14:textId="76465040" w:rsidR="00140FAC" w:rsidRPr="00D871B3" w:rsidDel="001905FB" w:rsidRDefault="00140FAC" w:rsidP="00D871B3">
            <w:pPr>
              <w:jc w:val="center"/>
              <w:rPr>
                <w:del w:id="1412" w:author="Smith, Alexis@Energy" w:date="2018-11-15T09:08:00Z"/>
                <w:rFonts w:asciiTheme="minorHAnsi" w:hAnsiTheme="minorHAnsi"/>
                <w:sz w:val="20"/>
                <w:szCs w:val="20"/>
              </w:rPr>
            </w:pPr>
            <w:del w:id="1413" w:author="Smith, Alexis@Energy" w:date="2018-11-15T09:08:00Z">
              <w:r w:rsidRPr="00D871B3" w:rsidDel="001905FB">
                <w:rPr>
                  <w:rFonts w:asciiTheme="minorHAnsi" w:hAnsiTheme="minorHAnsi"/>
                  <w:sz w:val="20"/>
                  <w:szCs w:val="20"/>
                </w:rPr>
                <w:delText>2.5</w:delText>
              </w:r>
            </w:del>
          </w:p>
        </w:tc>
      </w:tr>
      <w:tr w:rsidR="00140FAC" w:rsidRPr="00140FAC" w:rsidDel="001905FB" w14:paraId="5C292E2A" w14:textId="218CD567" w:rsidTr="00D871B3">
        <w:trPr>
          <w:trHeight w:val="300"/>
          <w:jc w:val="center"/>
          <w:del w:id="1414"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FA55575" w14:textId="446EEE8A" w:rsidR="00140FAC" w:rsidRPr="00D871B3" w:rsidDel="001905FB" w:rsidRDefault="00140FAC" w:rsidP="00D871B3">
            <w:pPr>
              <w:jc w:val="center"/>
              <w:rPr>
                <w:del w:id="1415" w:author="Smith, Alexis@Energy" w:date="2018-11-15T09:08:00Z"/>
                <w:rFonts w:asciiTheme="minorHAnsi" w:hAnsiTheme="minorHAnsi"/>
                <w:sz w:val="20"/>
                <w:szCs w:val="20"/>
              </w:rPr>
            </w:pPr>
            <w:del w:id="1416" w:author="Smith, Alexis@Energy" w:date="2018-11-15T09:08:00Z">
              <w:r w:rsidRPr="00D871B3" w:rsidDel="001905FB">
                <w:rPr>
                  <w:rFonts w:asciiTheme="minorHAnsi" w:hAnsiTheme="minorHAnsi"/>
                  <w:sz w:val="20"/>
                  <w:szCs w:val="20"/>
                </w:rPr>
                <w:delText>12</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74CC4969" w14:textId="6EC1F2CF" w:rsidR="00140FAC" w:rsidRPr="00D871B3" w:rsidDel="001905FB" w:rsidRDefault="00140FAC" w:rsidP="00D871B3">
            <w:pPr>
              <w:jc w:val="center"/>
              <w:rPr>
                <w:del w:id="1417" w:author="Smith, Alexis@Energy" w:date="2018-11-15T09:08:00Z"/>
                <w:rFonts w:asciiTheme="minorHAnsi" w:hAnsiTheme="minorHAnsi"/>
                <w:sz w:val="20"/>
                <w:szCs w:val="20"/>
              </w:rPr>
            </w:pPr>
            <w:del w:id="1418" w:author="Smith, Alexis@Energy" w:date="2018-11-15T09:08:00Z">
              <w:r w:rsidRPr="00D871B3" w:rsidDel="001905FB">
                <w:rPr>
                  <w:rFonts w:asciiTheme="minorHAnsi" w:hAnsiTheme="minorHAnsi"/>
                  <w:sz w:val="20"/>
                  <w:szCs w:val="20"/>
                </w:rPr>
                <w:delText>2.8</w:delText>
              </w:r>
            </w:del>
          </w:p>
        </w:tc>
      </w:tr>
      <w:tr w:rsidR="00140FAC" w:rsidRPr="00140FAC" w:rsidDel="001905FB" w14:paraId="085A4053" w14:textId="466AAA40" w:rsidTr="00D871B3">
        <w:trPr>
          <w:trHeight w:val="300"/>
          <w:jc w:val="center"/>
          <w:del w:id="1419"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2DCE630" w14:textId="32E3A0F8" w:rsidR="00140FAC" w:rsidRPr="00D871B3" w:rsidDel="001905FB" w:rsidRDefault="00140FAC" w:rsidP="00D871B3">
            <w:pPr>
              <w:jc w:val="center"/>
              <w:rPr>
                <w:del w:id="1420" w:author="Smith, Alexis@Energy" w:date="2018-11-15T09:08:00Z"/>
                <w:rFonts w:asciiTheme="minorHAnsi" w:hAnsiTheme="minorHAnsi"/>
                <w:sz w:val="20"/>
                <w:szCs w:val="20"/>
              </w:rPr>
            </w:pPr>
            <w:del w:id="1421" w:author="Smith, Alexis@Energy" w:date="2018-11-15T09:08:00Z">
              <w:r w:rsidRPr="00D871B3" w:rsidDel="001905FB">
                <w:rPr>
                  <w:rFonts w:asciiTheme="minorHAnsi" w:hAnsiTheme="minorHAnsi"/>
                  <w:sz w:val="20"/>
                  <w:szCs w:val="20"/>
                </w:rPr>
                <w:delText>13</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5F778C9D" w14:textId="61A307AF" w:rsidR="00140FAC" w:rsidRPr="00D871B3" w:rsidDel="001905FB" w:rsidRDefault="00140FAC" w:rsidP="00D871B3">
            <w:pPr>
              <w:jc w:val="center"/>
              <w:rPr>
                <w:del w:id="1422" w:author="Smith, Alexis@Energy" w:date="2018-11-15T09:08:00Z"/>
                <w:rFonts w:asciiTheme="minorHAnsi" w:hAnsiTheme="minorHAnsi"/>
                <w:sz w:val="20"/>
                <w:szCs w:val="20"/>
              </w:rPr>
            </w:pPr>
            <w:del w:id="1423" w:author="Smith, Alexis@Energy" w:date="2018-11-15T09:08:00Z">
              <w:r w:rsidRPr="00D871B3" w:rsidDel="001905FB">
                <w:rPr>
                  <w:rFonts w:asciiTheme="minorHAnsi" w:hAnsiTheme="minorHAnsi"/>
                  <w:sz w:val="20"/>
                  <w:szCs w:val="20"/>
                </w:rPr>
                <w:delText>2.5</w:delText>
              </w:r>
            </w:del>
          </w:p>
        </w:tc>
      </w:tr>
      <w:tr w:rsidR="00140FAC" w:rsidRPr="00140FAC" w:rsidDel="001905FB" w14:paraId="43D5D54D" w14:textId="147CA3B6" w:rsidTr="00D871B3">
        <w:trPr>
          <w:trHeight w:val="300"/>
          <w:jc w:val="center"/>
          <w:del w:id="1424"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0962691A" w14:textId="051245C0" w:rsidR="00140FAC" w:rsidRPr="00D871B3" w:rsidDel="001905FB" w:rsidRDefault="00140FAC" w:rsidP="00D871B3">
            <w:pPr>
              <w:jc w:val="center"/>
              <w:rPr>
                <w:del w:id="1425" w:author="Smith, Alexis@Energy" w:date="2018-11-15T09:08:00Z"/>
                <w:rFonts w:asciiTheme="minorHAnsi" w:hAnsiTheme="minorHAnsi"/>
                <w:sz w:val="20"/>
                <w:szCs w:val="20"/>
              </w:rPr>
            </w:pPr>
            <w:del w:id="1426" w:author="Smith, Alexis@Energy" w:date="2018-11-15T09:08:00Z">
              <w:r w:rsidRPr="00D871B3" w:rsidDel="001905FB">
                <w:rPr>
                  <w:rFonts w:asciiTheme="minorHAnsi" w:hAnsiTheme="minorHAnsi"/>
                  <w:sz w:val="20"/>
                  <w:szCs w:val="20"/>
                </w:rPr>
                <w:delText>14</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1F66BFB9" w14:textId="290A8AD4" w:rsidR="00140FAC" w:rsidRPr="00D871B3" w:rsidDel="001905FB" w:rsidRDefault="00140FAC" w:rsidP="00D871B3">
            <w:pPr>
              <w:jc w:val="center"/>
              <w:rPr>
                <w:del w:id="1427" w:author="Smith, Alexis@Energy" w:date="2018-11-15T09:08:00Z"/>
                <w:rFonts w:asciiTheme="minorHAnsi" w:hAnsiTheme="minorHAnsi"/>
                <w:sz w:val="20"/>
                <w:szCs w:val="20"/>
              </w:rPr>
            </w:pPr>
            <w:del w:id="1428" w:author="Smith, Alexis@Energy" w:date="2018-11-15T09:08:00Z">
              <w:r w:rsidRPr="00D871B3" w:rsidDel="001905FB">
                <w:rPr>
                  <w:rFonts w:asciiTheme="minorHAnsi" w:hAnsiTheme="minorHAnsi"/>
                  <w:sz w:val="20"/>
                  <w:szCs w:val="20"/>
                </w:rPr>
                <w:delText>2.5</w:delText>
              </w:r>
            </w:del>
          </w:p>
        </w:tc>
      </w:tr>
      <w:tr w:rsidR="00140FAC" w:rsidRPr="00140FAC" w:rsidDel="001905FB" w14:paraId="0C33813B" w14:textId="68D33900" w:rsidTr="00D871B3">
        <w:trPr>
          <w:trHeight w:val="300"/>
          <w:jc w:val="center"/>
          <w:del w:id="1429"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7D64D48B" w14:textId="0CA1358B" w:rsidR="00140FAC" w:rsidRPr="00D871B3" w:rsidDel="001905FB" w:rsidRDefault="00140FAC" w:rsidP="00D871B3">
            <w:pPr>
              <w:jc w:val="center"/>
              <w:rPr>
                <w:del w:id="1430" w:author="Smith, Alexis@Energy" w:date="2018-11-15T09:08:00Z"/>
                <w:rFonts w:asciiTheme="minorHAnsi" w:hAnsiTheme="minorHAnsi"/>
                <w:sz w:val="20"/>
                <w:szCs w:val="20"/>
              </w:rPr>
            </w:pPr>
            <w:del w:id="1431" w:author="Smith, Alexis@Energy" w:date="2018-11-15T09:08:00Z">
              <w:r w:rsidRPr="00D871B3" w:rsidDel="001905FB">
                <w:rPr>
                  <w:rFonts w:asciiTheme="minorHAnsi" w:hAnsiTheme="minorHAnsi"/>
                  <w:sz w:val="20"/>
                  <w:szCs w:val="20"/>
                </w:rPr>
                <w:delText>15</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203AD614" w14:textId="1F8FC05B" w:rsidR="00140FAC" w:rsidRPr="00D871B3" w:rsidDel="001905FB" w:rsidRDefault="00140FAC" w:rsidP="00D871B3">
            <w:pPr>
              <w:jc w:val="center"/>
              <w:rPr>
                <w:del w:id="1432" w:author="Smith, Alexis@Energy" w:date="2018-11-15T09:08:00Z"/>
                <w:rFonts w:asciiTheme="minorHAnsi" w:hAnsiTheme="minorHAnsi"/>
                <w:sz w:val="20"/>
                <w:szCs w:val="20"/>
              </w:rPr>
            </w:pPr>
            <w:del w:id="1433" w:author="Smith, Alexis@Energy" w:date="2018-11-15T09:08:00Z">
              <w:r w:rsidRPr="00D871B3" w:rsidDel="001905FB">
                <w:rPr>
                  <w:rFonts w:asciiTheme="minorHAnsi" w:hAnsiTheme="minorHAnsi"/>
                  <w:sz w:val="20"/>
                  <w:szCs w:val="20"/>
                </w:rPr>
                <w:delText>2.33</w:delText>
              </w:r>
            </w:del>
          </w:p>
        </w:tc>
      </w:tr>
      <w:tr w:rsidR="00140FAC" w:rsidRPr="00140FAC" w:rsidDel="001905FB" w14:paraId="6D71CBEB" w14:textId="37F2D18D" w:rsidTr="00D871B3">
        <w:trPr>
          <w:trHeight w:val="675"/>
          <w:jc w:val="center"/>
          <w:del w:id="1434"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EF15E3F" w14:textId="0A3E9BF5" w:rsidR="00140FAC" w:rsidRPr="00D871B3" w:rsidDel="001905FB" w:rsidRDefault="00140FAC" w:rsidP="00D871B3">
            <w:pPr>
              <w:jc w:val="center"/>
              <w:rPr>
                <w:del w:id="1435" w:author="Smith, Alexis@Energy" w:date="2018-11-15T09:08:00Z"/>
                <w:rFonts w:asciiTheme="minorHAnsi" w:hAnsiTheme="minorHAnsi"/>
                <w:sz w:val="20"/>
                <w:szCs w:val="20"/>
              </w:rPr>
            </w:pPr>
            <w:del w:id="1436" w:author="Smith, Alexis@Energy" w:date="2018-11-15T09:08:00Z">
              <w:r w:rsidRPr="00D871B3" w:rsidDel="001905FB">
                <w:rPr>
                  <w:rFonts w:asciiTheme="minorHAnsi" w:hAnsiTheme="minorHAnsi"/>
                  <w:sz w:val="20"/>
                  <w:szCs w:val="20"/>
                </w:rPr>
                <w:delText>16</w:delText>
              </w:r>
            </w:del>
          </w:p>
        </w:tc>
        <w:tc>
          <w:tcPr>
            <w:tcW w:w="3480" w:type="dxa"/>
            <w:tcBorders>
              <w:top w:val="nil"/>
              <w:left w:val="nil"/>
              <w:bottom w:val="single" w:sz="4" w:space="0" w:color="auto"/>
              <w:right w:val="single" w:sz="4" w:space="0" w:color="auto"/>
            </w:tcBorders>
            <w:shd w:val="clear" w:color="auto" w:fill="auto"/>
            <w:vAlign w:val="center"/>
            <w:hideMark/>
          </w:tcPr>
          <w:p w14:paraId="7CB957FF" w14:textId="1EF1A926" w:rsidR="00140FAC" w:rsidRPr="00D871B3" w:rsidDel="001905FB" w:rsidRDefault="00140FAC" w:rsidP="00D871B3">
            <w:pPr>
              <w:jc w:val="center"/>
              <w:rPr>
                <w:del w:id="1437" w:author="Smith, Alexis@Energy" w:date="2018-11-15T09:08:00Z"/>
                <w:rFonts w:asciiTheme="minorHAnsi" w:hAnsiTheme="minorHAnsi"/>
                <w:sz w:val="20"/>
                <w:szCs w:val="20"/>
              </w:rPr>
            </w:pPr>
            <w:del w:id="1438" w:author="Smith, Alexis@Energy" w:date="2018-11-15T09:08:00Z">
              <w:r w:rsidRPr="00D871B3" w:rsidDel="001905FB">
                <w:rPr>
                  <w:rFonts w:asciiTheme="minorHAnsi" w:hAnsiTheme="minorHAnsi"/>
                  <w:sz w:val="20"/>
                  <w:szCs w:val="20"/>
                </w:rPr>
                <w:delText>EF ≥ 3, plus a solar water heating system with solar saving fraction ≥ 0.4</w:delText>
              </w:r>
            </w:del>
          </w:p>
        </w:tc>
      </w:tr>
    </w:tbl>
    <w:p w14:paraId="6A47003C" w14:textId="795DD148" w:rsidR="00C454E7" w:rsidDel="001905FB" w:rsidRDefault="00C454E7" w:rsidP="00D871B3">
      <w:pPr>
        <w:pStyle w:val="ListParagraph"/>
        <w:ind w:left="360"/>
        <w:rPr>
          <w:del w:id="1439" w:author="Smith, Alexis@Energy" w:date="2018-11-15T09:08:00Z"/>
          <w:rFonts w:ascii="Calibri" w:hAnsi="Calibri" w:cs="Arial"/>
          <w:sz w:val="20"/>
          <w:szCs w:val="20"/>
        </w:rPr>
      </w:pPr>
    </w:p>
    <w:p w14:paraId="142CDAB5" w14:textId="1F32A6CD" w:rsidR="00C454E7" w:rsidRPr="00FD271A" w:rsidDel="001905FB" w:rsidRDefault="00C454E7" w:rsidP="00D871B3">
      <w:pPr>
        <w:pStyle w:val="ListParagraph"/>
        <w:ind w:left="360"/>
        <w:rPr>
          <w:del w:id="1440" w:author="Smith, Alexis@Energy" w:date="2018-11-15T09:08:00Z"/>
          <w:rFonts w:ascii="Calibri" w:hAnsi="Calibri" w:cs="Arial"/>
          <w:sz w:val="20"/>
          <w:szCs w:val="20"/>
        </w:rPr>
      </w:pPr>
    </w:p>
    <w:p w14:paraId="4886A494" w14:textId="595B339F" w:rsidR="00AD1832" w:rsidRPr="00FD271A" w:rsidDel="001905FB" w:rsidRDefault="00AA37EC">
      <w:pPr>
        <w:pStyle w:val="ListParagraph"/>
        <w:numPr>
          <w:ilvl w:val="0"/>
          <w:numId w:val="8"/>
        </w:numPr>
        <w:rPr>
          <w:del w:id="1441" w:author="Smith, Alexis@Energy" w:date="2018-11-15T09:08:00Z"/>
          <w:rFonts w:ascii="Calibri" w:hAnsi="Calibri" w:cs="Arial"/>
          <w:sz w:val="20"/>
          <w:szCs w:val="20"/>
        </w:rPr>
        <w:pPrChange w:id="1442" w:author="Smith, Alexis@Energy" w:date="2018-11-15T09:12:00Z">
          <w:pPr>
            <w:pStyle w:val="ListParagraph"/>
            <w:numPr>
              <w:numId w:val="13"/>
            </w:numPr>
            <w:ind w:hanging="360"/>
          </w:pPr>
        </w:pPrChange>
      </w:pPr>
      <w:del w:id="1443" w:author="Smith, Alexis@Energy" w:date="2018-11-15T09:08:00Z">
        <w:r w:rsidRPr="00FD271A" w:rsidDel="001905FB">
          <w:rPr>
            <w:rFonts w:ascii="Calibri" w:hAnsi="Calibri" w:cs="Arial"/>
            <w:sz w:val="20"/>
            <w:szCs w:val="20"/>
          </w:rPr>
          <w:delText>Rated Input Type: Enter the equipment input rating type</w:delText>
        </w:r>
        <w:r w:rsidR="00714937" w:rsidDel="001905FB">
          <w:rPr>
            <w:rFonts w:ascii="Calibri" w:hAnsi="Calibri" w:cs="Arial"/>
            <w:sz w:val="20"/>
            <w:szCs w:val="20"/>
          </w:rPr>
          <w:delText>.</w:delText>
        </w:r>
        <w:r w:rsidRPr="00FD271A" w:rsidDel="001905FB">
          <w:rPr>
            <w:rFonts w:ascii="Calibri" w:hAnsi="Calibri" w:cs="Arial"/>
            <w:sz w:val="20"/>
            <w:szCs w:val="20"/>
          </w:rPr>
          <w:delText xml:space="preserve"> </w:delText>
        </w:r>
        <w:r w:rsidR="00714937" w:rsidDel="001905FB">
          <w:rPr>
            <w:rFonts w:ascii="Calibri" w:hAnsi="Calibri" w:cs="Arial"/>
            <w:sz w:val="20"/>
            <w:szCs w:val="20"/>
          </w:rPr>
          <w:delText>F</w:delText>
        </w:r>
        <w:r w:rsidRPr="00FD271A" w:rsidDel="001905FB">
          <w:rPr>
            <w:rFonts w:ascii="Calibri" w:hAnsi="Calibri" w:cs="Arial"/>
            <w:sz w:val="20"/>
            <w:szCs w:val="20"/>
          </w:rPr>
          <w:delText>or gas or propane fired</w:delText>
        </w:r>
        <w:r w:rsidR="002243A3" w:rsidRPr="00FD271A" w:rsidDel="001905FB">
          <w:rPr>
            <w:rFonts w:ascii="Calibri" w:hAnsi="Calibri" w:cs="Arial"/>
            <w:sz w:val="20"/>
            <w:szCs w:val="20"/>
          </w:rPr>
          <w:delText xml:space="preserve"> system the</w:delText>
        </w:r>
        <w:r w:rsidRPr="00FD271A" w:rsidDel="001905FB">
          <w:rPr>
            <w:rFonts w:ascii="Calibri" w:hAnsi="Calibri" w:cs="Arial"/>
            <w:sz w:val="20"/>
            <w:szCs w:val="20"/>
          </w:rPr>
          <w:delText xml:space="preserve"> units are Btuh, for electric fired system the units are kW.</w:delText>
        </w:r>
      </w:del>
    </w:p>
    <w:p w14:paraId="4886A495" w14:textId="13C77224" w:rsidR="00AD1832" w:rsidRPr="00FD271A" w:rsidDel="001905FB" w:rsidRDefault="00AA37EC">
      <w:pPr>
        <w:pStyle w:val="ListParagraph"/>
        <w:numPr>
          <w:ilvl w:val="0"/>
          <w:numId w:val="8"/>
        </w:numPr>
        <w:rPr>
          <w:del w:id="1444" w:author="Smith, Alexis@Energy" w:date="2018-11-15T09:08:00Z"/>
          <w:rFonts w:ascii="Calibri" w:hAnsi="Calibri" w:cs="Arial"/>
          <w:sz w:val="20"/>
          <w:szCs w:val="20"/>
        </w:rPr>
        <w:pPrChange w:id="1445" w:author="Smith, Alexis@Energy" w:date="2018-11-15T09:12:00Z">
          <w:pPr>
            <w:pStyle w:val="ListParagraph"/>
            <w:numPr>
              <w:numId w:val="13"/>
            </w:numPr>
            <w:ind w:hanging="360"/>
          </w:pPr>
        </w:pPrChange>
      </w:pPr>
      <w:del w:id="1446" w:author="Smith, Alexis@Energy" w:date="2018-11-15T09:08:00Z">
        <w:r w:rsidRPr="00FD271A" w:rsidDel="001905FB">
          <w:rPr>
            <w:rFonts w:ascii="Calibri" w:hAnsi="Calibri" w:cs="Arial"/>
            <w:sz w:val="20"/>
            <w:szCs w:val="20"/>
          </w:rPr>
          <w:delText>Rated Input Value: Enter the numeric value of rated input.</w:delText>
        </w:r>
      </w:del>
    </w:p>
    <w:p w14:paraId="4886A496" w14:textId="37083A25" w:rsidR="00AD1832" w:rsidRPr="00FD271A" w:rsidDel="001905FB" w:rsidRDefault="00AA37EC">
      <w:pPr>
        <w:pStyle w:val="ListParagraph"/>
        <w:numPr>
          <w:ilvl w:val="0"/>
          <w:numId w:val="8"/>
        </w:numPr>
        <w:rPr>
          <w:del w:id="1447" w:author="Smith, Alexis@Energy" w:date="2018-11-15T09:08:00Z"/>
          <w:rFonts w:ascii="Calibri" w:hAnsi="Calibri" w:cs="Arial"/>
          <w:sz w:val="20"/>
          <w:szCs w:val="20"/>
        </w:rPr>
        <w:pPrChange w:id="1448" w:author="Smith, Alexis@Energy" w:date="2018-11-15T09:12:00Z">
          <w:pPr>
            <w:pStyle w:val="ListParagraph"/>
            <w:numPr>
              <w:numId w:val="13"/>
            </w:numPr>
            <w:ind w:hanging="360"/>
          </w:pPr>
        </w:pPrChange>
      </w:pPr>
      <w:del w:id="1449" w:author="Smith, Alexis@Energy" w:date="2018-11-15T09:08:00Z">
        <w:r w:rsidRPr="00FD271A" w:rsidDel="001905FB">
          <w:rPr>
            <w:rFonts w:ascii="Calibri" w:hAnsi="Calibri" w:cs="Arial"/>
            <w:sz w:val="20"/>
            <w:szCs w:val="20"/>
          </w:rPr>
          <w:delText xml:space="preserve">Heating Efficiency Type: Energy Factor, AFUE, </w:delText>
        </w:r>
        <w:r w:rsidR="00295627" w:rsidDel="001905FB">
          <w:rPr>
            <w:rFonts w:ascii="Calibri" w:hAnsi="Calibri" w:cs="Arial"/>
            <w:sz w:val="20"/>
            <w:szCs w:val="20"/>
          </w:rPr>
          <w:delText xml:space="preserve">UEF </w:delText>
        </w:r>
        <w:r w:rsidRPr="00FD271A" w:rsidDel="001905FB">
          <w:rPr>
            <w:rFonts w:ascii="Calibri" w:hAnsi="Calibri" w:cs="Arial"/>
            <w:sz w:val="20"/>
            <w:szCs w:val="20"/>
          </w:rPr>
          <w:delText>or Thermal Efficiency. From product literature or a California Energy Commission directory.</w:delText>
        </w:r>
      </w:del>
    </w:p>
    <w:p w14:paraId="4886A497" w14:textId="636AAA5C" w:rsidR="00AD1832" w:rsidRPr="00FD271A" w:rsidDel="001905FB" w:rsidRDefault="00AA37EC">
      <w:pPr>
        <w:pStyle w:val="ListParagraph"/>
        <w:numPr>
          <w:ilvl w:val="0"/>
          <w:numId w:val="8"/>
        </w:numPr>
        <w:rPr>
          <w:del w:id="1450" w:author="Smith, Alexis@Energy" w:date="2018-11-15T09:08:00Z"/>
          <w:rFonts w:ascii="Calibri" w:hAnsi="Calibri" w:cs="Arial"/>
          <w:sz w:val="20"/>
          <w:szCs w:val="20"/>
        </w:rPr>
        <w:pPrChange w:id="1451" w:author="Smith, Alexis@Energy" w:date="2018-11-15T09:12:00Z">
          <w:pPr>
            <w:pStyle w:val="ListParagraph"/>
            <w:numPr>
              <w:numId w:val="13"/>
            </w:numPr>
            <w:ind w:hanging="360"/>
          </w:pPr>
        </w:pPrChange>
      </w:pPr>
      <w:del w:id="1452" w:author="Smith, Alexis@Energy" w:date="2018-11-15T09:08:00Z">
        <w:r w:rsidRPr="00FD271A" w:rsidDel="001905FB">
          <w:rPr>
            <w:rFonts w:ascii="Calibri" w:hAnsi="Calibri" w:cs="Arial"/>
            <w:sz w:val="20"/>
            <w:szCs w:val="20"/>
          </w:rPr>
          <w:delText>Heating Efficiency Value: Enter the value from product literature or a California Energy Commission directory</w:delText>
        </w:r>
      </w:del>
    </w:p>
    <w:p w14:paraId="4886A498" w14:textId="2CFABF3A" w:rsidR="00AD1832" w:rsidRPr="00FD271A" w:rsidDel="001905FB" w:rsidRDefault="00DB0AEE">
      <w:pPr>
        <w:pStyle w:val="ListParagraph"/>
        <w:numPr>
          <w:ilvl w:val="0"/>
          <w:numId w:val="8"/>
        </w:numPr>
        <w:rPr>
          <w:del w:id="1453" w:author="Smith, Alexis@Energy" w:date="2018-11-15T09:08:00Z"/>
          <w:rFonts w:ascii="Calibri" w:hAnsi="Calibri" w:cs="Arial"/>
          <w:sz w:val="20"/>
          <w:szCs w:val="20"/>
        </w:rPr>
        <w:pPrChange w:id="1454" w:author="Smith, Alexis@Energy" w:date="2018-11-15T09:12:00Z">
          <w:pPr>
            <w:pStyle w:val="ListParagraph"/>
            <w:numPr>
              <w:numId w:val="13"/>
            </w:numPr>
            <w:ind w:hanging="360"/>
          </w:pPr>
        </w:pPrChange>
      </w:pPr>
      <w:del w:id="1455" w:author="Smith, Alexis@Energy" w:date="2018-11-15T09:08:00Z">
        <w:r w:rsidRPr="00FD271A" w:rsidDel="001905FB">
          <w:rPr>
            <w:rFonts w:ascii="Calibri" w:hAnsi="Calibri" w:cs="Arial"/>
            <w:sz w:val="20"/>
            <w:szCs w:val="20"/>
          </w:rPr>
          <w:delText>Standby Loss (percent): Applies only to large storage water heaters</w:delText>
        </w:r>
        <w:r w:rsidR="0014042D" w:rsidRPr="00FD271A" w:rsidDel="001905FB">
          <w:rPr>
            <w:rFonts w:ascii="Calibri" w:hAnsi="Calibri" w:cs="Arial"/>
            <w:sz w:val="20"/>
            <w:szCs w:val="20"/>
          </w:rPr>
          <w:delText>.</w:delText>
        </w:r>
        <w:r w:rsidRPr="00FD271A" w:rsidDel="001905FB">
          <w:rPr>
            <w:rFonts w:ascii="Calibri" w:hAnsi="Calibri" w:cs="Arial"/>
            <w:sz w:val="20"/>
            <w:szCs w:val="20"/>
          </w:rPr>
          <w:delText xml:space="preserve"> Enter </w:delText>
        </w:r>
        <w:r w:rsidR="00714937" w:rsidDel="001905FB">
          <w:rPr>
            <w:rFonts w:ascii="Calibri" w:hAnsi="Calibri" w:cs="Arial"/>
            <w:sz w:val="20"/>
            <w:szCs w:val="20"/>
          </w:rPr>
          <w:delText>N/A</w:delText>
        </w:r>
        <w:r w:rsidRPr="00FD271A" w:rsidDel="001905FB">
          <w:rPr>
            <w:rFonts w:ascii="Calibri" w:hAnsi="Calibri" w:cs="Arial"/>
            <w:sz w:val="20"/>
            <w:szCs w:val="20"/>
          </w:rPr>
          <w:delText xml:space="preserve"> for small storage or instantaneous water heaters.</w:delText>
        </w:r>
      </w:del>
    </w:p>
    <w:p w14:paraId="4886A499" w14:textId="5BBEE97F" w:rsidR="00AD1832" w:rsidRPr="00FD271A" w:rsidDel="001905FB" w:rsidRDefault="00AA37EC">
      <w:pPr>
        <w:pStyle w:val="ListParagraph"/>
        <w:numPr>
          <w:ilvl w:val="0"/>
          <w:numId w:val="8"/>
        </w:numPr>
        <w:rPr>
          <w:del w:id="1456" w:author="Smith, Alexis@Energy" w:date="2018-11-15T09:08:00Z"/>
          <w:rFonts w:ascii="Calibri" w:hAnsi="Calibri" w:cs="Arial"/>
          <w:sz w:val="20"/>
          <w:szCs w:val="20"/>
        </w:rPr>
        <w:pPrChange w:id="1457" w:author="Smith, Alexis@Energy" w:date="2018-11-15T09:12:00Z">
          <w:pPr>
            <w:pStyle w:val="ListParagraph"/>
            <w:numPr>
              <w:numId w:val="13"/>
            </w:numPr>
            <w:ind w:hanging="360"/>
          </w:pPr>
        </w:pPrChange>
      </w:pPr>
      <w:del w:id="1458" w:author="Smith, Alexis@Energy" w:date="2018-11-15T09:08:00Z">
        <w:r w:rsidRPr="00FD271A" w:rsidDel="001905FB">
          <w:rPr>
            <w:rFonts w:ascii="Calibri" w:hAnsi="Calibri" w:cs="Arial"/>
            <w:sz w:val="20"/>
            <w:szCs w:val="20"/>
          </w:rPr>
          <w:delText>Exterior Insulation R-Value: Enter the R-value if exterior insulation on the storage tank is installed</w:delText>
        </w:r>
      </w:del>
    </w:p>
    <w:p w14:paraId="4886A49A" w14:textId="682FC6B0" w:rsidR="00AD1832" w:rsidRPr="00FD271A" w:rsidDel="001905FB" w:rsidRDefault="00DB0AEE">
      <w:pPr>
        <w:pStyle w:val="ListParagraph"/>
        <w:numPr>
          <w:ilvl w:val="0"/>
          <w:numId w:val="8"/>
        </w:numPr>
        <w:rPr>
          <w:del w:id="1459" w:author="Smith, Alexis@Energy" w:date="2018-11-15T09:08:00Z"/>
          <w:rFonts w:ascii="Calibri" w:hAnsi="Calibri" w:cs="Arial"/>
          <w:sz w:val="20"/>
          <w:szCs w:val="20"/>
        </w:rPr>
        <w:pPrChange w:id="1460" w:author="Smith, Alexis@Energy" w:date="2018-11-15T09:12:00Z">
          <w:pPr>
            <w:pStyle w:val="ListParagraph"/>
            <w:numPr>
              <w:numId w:val="13"/>
            </w:numPr>
            <w:ind w:hanging="360"/>
          </w:pPr>
        </w:pPrChange>
      </w:pPr>
      <w:del w:id="1461" w:author="Smith, Alexis@Energy" w:date="2018-11-15T09:08:00Z">
        <w:r w:rsidRPr="00FD271A" w:rsidDel="001905FB">
          <w:rPr>
            <w:rFonts w:ascii="Calibri" w:hAnsi="Calibri" w:cs="Arial"/>
            <w:sz w:val="20"/>
            <w:szCs w:val="20"/>
          </w:rPr>
          <w:delText>Back-</w:delText>
        </w:r>
        <w:r w:rsidR="0014042D" w:rsidRPr="00FD271A" w:rsidDel="001905FB">
          <w:rPr>
            <w:rFonts w:ascii="Calibri" w:hAnsi="Calibri" w:cs="Arial"/>
            <w:sz w:val="20"/>
            <w:szCs w:val="20"/>
          </w:rPr>
          <w:delText>U</w:delText>
        </w:r>
        <w:r w:rsidRPr="00FD271A" w:rsidDel="001905FB">
          <w:rPr>
            <w:rFonts w:ascii="Calibri" w:hAnsi="Calibri" w:cs="Arial"/>
            <w:sz w:val="20"/>
            <w:szCs w:val="20"/>
          </w:rPr>
          <w:delText xml:space="preserve">p </w:delText>
        </w:r>
        <w:r w:rsidR="0014042D" w:rsidRPr="00FD271A" w:rsidDel="001905FB">
          <w:rPr>
            <w:rFonts w:ascii="Calibri" w:hAnsi="Calibri" w:cs="Arial"/>
            <w:sz w:val="20"/>
            <w:szCs w:val="20"/>
          </w:rPr>
          <w:delText>S</w:delText>
        </w:r>
        <w:r w:rsidRPr="00FD271A" w:rsidDel="001905FB">
          <w:rPr>
            <w:rFonts w:ascii="Calibri" w:hAnsi="Calibri" w:cs="Arial"/>
            <w:sz w:val="20"/>
            <w:szCs w:val="20"/>
          </w:rPr>
          <w:delText xml:space="preserve">olar </w:delText>
        </w:r>
        <w:r w:rsidR="0014042D" w:rsidRPr="00FD271A" w:rsidDel="001905FB">
          <w:rPr>
            <w:rFonts w:ascii="Calibri" w:hAnsi="Calibri" w:cs="Arial"/>
            <w:sz w:val="20"/>
            <w:szCs w:val="20"/>
          </w:rPr>
          <w:delText>S</w:delText>
        </w:r>
        <w:r w:rsidRPr="00FD271A" w:rsidDel="001905FB">
          <w:rPr>
            <w:rFonts w:ascii="Calibri" w:hAnsi="Calibri" w:cs="Arial"/>
            <w:sz w:val="20"/>
            <w:szCs w:val="20"/>
          </w:rPr>
          <w:delText xml:space="preserve">avings </w:delText>
        </w:r>
        <w:r w:rsidR="0014042D" w:rsidRPr="00FD271A" w:rsidDel="001905FB">
          <w:rPr>
            <w:rFonts w:ascii="Calibri" w:hAnsi="Calibri" w:cs="Arial"/>
            <w:sz w:val="20"/>
            <w:szCs w:val="20"/>
          </w:rPr>
          <w:delText>F</w:delText>
        </w:r>
        <w:r w:rsidRPr="00FD271A" w:rsidDel="001905FB">
          <w:rPr>
            <w:rFonts w:ascii="Calibri" w:hAnsi="Calibri" w:cs="Arial"/>
            <w:sz w:val="20"/>
            <w:szCs w:val="20"/>
          </w:rPr>
          <w:delText xml:space="preserve">raction: If compliance requires a back-up solar system, indicate the solar contribution (e.g., 0.30). External calculations are required. </w:delText>
        </w:r>
      </w:del>
    </w:p>
    <w:p w14:paraId="30E5A216" w14:textId="1836653C" w:rsidR="00312F28" w:rsidRPr="00287169" w:rsidDel="001905FB" w:rsidRDefault="00DB0AEE">
      <w:pPr>
        <w:pStyle w:val="ListParagraph"/>
        <w:numPr>
          <w:ilvl w:val="0"/>
          <w:numId w:val="8"/>
        </w:numPr>
        <w:rPr>
          <w:del w:id="1462" w:author="Smith, Alexis@Energy" w:date="2018-11-15T09:08:00Z"/>
          <w:rFonts w:ascii="Calibri" w:hAnsi="Calibri" w:cs="Arial"/>
          <w:sz w:val="20"/>
          <w:szCs w:val="20"/>
        </w:rPr>
        <w:pPrChange w:id="1463" w:author="Smith, Alexis@Energy" w:date="2018-11-15T09:12:00Z">
          <w:pPr>
            <w:pStyle w:val="ListParagraph"/>
            <w:numPr>
              <w:numId w:val="13"/>
            </w:numPr>
            <w:ind w:hanging="360"/>
          </w:pPr>
        </w:pPrChange>
      </w:pPr>
      <w:del w:id="1464" w:author="Smith, Alexis@Energy" w:date="2018-11-15T09:08:00Z">
        <w:r w:rsidRPr="00287169" w:rsidDel="001905FB">
          <w:rPr>
            <w:rFonts w:ascii="Calibri" w:hAnsi="Calibri" w:cs="Arial"/>
            <w:sz w:val="20"/>
            <w:szCs w:val="20"/>
          </w:rPr>
          <w:delText xml:space="preserve">Central DHW Distribution System: For multi-family buildings with using a central distribution system a demand recirculation system with at least two distribution loops must be installed. This requirement applies to any building with eight or more units. If the system is non-central or project is individual units enter </w:delText>
        </w:r>
        <w:r w:rsidR="00714937" w:rsidDel="001905FB">
          <w:rPr>
            <w:rFonts w:ascii="Calibri" w:hAnsi="Calibri" w:cs="Arial"/>
            <w:sz w:val="20"/>
            <w:szCs w:val="20"/>
          </w:rPr>
          <w:delText>N/A</w:delText>
        </w:r>
        <w:r w:rsidRPr="00287169" w:rsidDel="001905FB">
          <w:rPr>
            <w:rFonts w:ascii="Calibri" w:hAnsi="Calibri" w:cs="Arial"/>
            <w:sz w:val="20"/>
            <w:szCs w:val="20"/>
          </w:rPr>
          <w:delText>.</w:delText>
        </w:r>
      </w:del>
    </w:p>
    <w:p w14:paraId="4886A49D" w14:textId="482F1ABC" w:rsidR="009714D3" w:rsidRPr="00FD271A" w:rsidDel="001905FB" w:rsidRDefault="00190D62">
      <w:pPr>
        <w:pStyle w:val="ListParagraph"/>
        <w:numPr>
          <w:ilvl w:val="0"/>
          <w:numId w:val="8"/>
        </w:numPr>
        <w:rPr>
          <w:del w:id="1465" w:author="Smith, Alexis@Energy" w:date="2018-11-15T09:08:00Z"/>
        </w:rPr>
        <w:pPrChange w:id="1466" w:author="Smith, Alexis@Energy" w:date="2018-11-15T09:12:00Z">
          <w:pPr>
            <w:pStyle w:val="ListParagraph"/>
            <w:numPr>
              <w:numId w:val="13"/>
            </w:numPr>
            <w:ind w:hanging="360"/>
          </w:pPr>
        </w:pPrChange>
      </w:pPr>
      <w:del w:id="1467" w:author="Smith, Alexis@Energy" w:date="2018-11-15T09:08:00Z">
        <w:r w:rsidRPr="00312F28" w:rsidDel="001905FB">
          <w:rPr>
            <w:rFonts w:ascii="Calibri" w:hAnsi="Calibri" w:cs="Arial"/>
            <w:sz w:val="20"/>
            <w:szCs w:val="20"/>
          </w:rPr>
          <w:delText>Dwelling Unit DHW Distribution Type: For a Central DHW this field shall be Standard. If non-central then pick from Standard, Demand Recirculation – Manual Control, Demand Recirculation – Sensor Control</w:delText>
        </w:r>
        <w:r w:rsidR="00216E10" w:rsidRPr="00312F28" w:rsidDel="001905FB">
          <w:rPr>
            <w:rFonts w:ascii="Calibri" w:hAnsi="Calibri" w:cs="Arial"/>
            <w:sz w:val="20"/>
            <w:szCs w:val="20"/>
          </w:rPr>
          <w:delText>.</w:delText>
        </w:r>
        <w:r w:rsidR="00312F28" w:rsidRPr="00312F28" w:rsidDel="001905FB">
          <w:rPr>
            <w:rFonts w:ascii="Calibri" w:hAnsi="Calibri" w:cs="Arial"/>
            <w:sz w:val="20"/>
            <w:szCs w:val="20"/>
          </w:rPr>
          <w:delText xml:space="preserve"> </w:delText>
        </w:r>
      </w:del>
    </w:p>
    <w:p w14:paraId="56B292AD" w14:textId="77777777" w:rsidR="009B57BF" w:rsidRDefault="009B57BF" w:rsidP="00312F28">
      <w:pPr>
        <w:rPr>
          <w:rFonts w:ascii="Calibri" w:hAnsi="Calibri" w:cs="Arial"/>
          <w:b/>
          <w:sz w:val="20"/>
          <w:szCs w:val="20"/>
        </w:rPr>
      </w:pPr>
      <w:r>
        <w:rPr>
          <w:rFonts w:ascii="Calibri" w:hAnsi="Calibri" w:cs="Arial"/>
          <w:b/>
          <w:sz w:val="20"/>
          <w:szCs w:val="20"/>
        </w:rPr>
        <w:br w:type="page"/>
      </w:r>
    </w:p>
    <w:p w14:paraId="4886A49E" w14:textId="599F36BE" w:rsidR="00692A89" w:rsidRPr="00FD271A" w:rsidRDefault="009F6CB9" w:rsidP="00692A89">
      <w:pPr>
        <w:rPr>
          <w:rFonts w:ascii="Calibri" w:eastAsia="Calibri" w:hAnsi="Calibri"/>
          <w:b/>
          <w:sz w:val="20"/>
          <w:szCs w:val="20"/>
        </w:rPr>
      </w:pPr>
      <w:r>
        <w:rPr>
          <w:rFonts w:ascii="Calibri" w:hAnsi="Calibri" w:cs="Arial"/>
          <w:b/>
          <w:sz w:val="20"/>
          <w:szCs w:val="20"/>
        </w:rPr>
        <w:lastRenderedPageBreak/>
        <w:t>K</w:t>
      </w:r>
      <w:r w:rsidR="00692A89" w:rsidRPr="00FD271A">
        <w:rPr>
          <w:rFonts w:ascii="Calibri" w:hAnsi="Calibri" w:cs="Arial"/>
          <w:b/>
          <w:sz w:val="20"/>
          <w:szCs w:val="20"/>
        </w:rPr>
        <w:t xml:space="preserve">. </w:t>
      </w:r>
      <w:r w:rsidR="00975BB4" w:rsidRPr="00FD271A">
        <w:rPr>
          <w:rFonts w:ascii="Calibri" w:hAnsi="Calibri" w:cs="Arial"/>
          <w:b/>
          <w:sz w:val="20"/>
          <w:szCs w:val="20"/>
        </w:rPr>
        <w:t>Space Conditioning Systems and Water Heating Systems in Multifamily Dwelling Units</w:t>
      </w:r>
    </w:p>
    <w:p w14:paraId="4886A49F" w14:textId="5416A4D6" w:rsidR="00692A89" w:rsidRPr="00FD271A" w:rsidRDefault="00692A89" w:rsidP="00692A89">
      <w:pPr>
        <w:spacing w:after="240"/>
        <w:rPr>
          <w:rFonts w:ascii="Calibri" w:hAnsi="Calibri" w:cs="Arial"/>
          <w:sz w:val="20"/>
          <w:szCs w:val="20"/>
        </w:rPr>
      </w:pPr>
      <w:r w:rsidRPr="00FD271A">
        <w:rPr>
          <w:rFonts w:ascii="Calibri" w:hAnsi="Calibri" w:cs="Arial"/>
          <w:sz w:val="20"/>
          <w:szCs w:val="20"/>
        </w:rPr>
        <w:t xml:space="preserve">Requirements of the </w:t>
      </w:r>
      <w:r w:rsidR="007F7A2E">
        <w:rPr>
          <w:rFonts w:ascii="Calibri" w:hAnsi="Calibri" w:cs="Arial"/>
          <w:sz w:val="20"/>
          <w:szCs w:val="20"/>
        </w:rPr>
        <w:t>S</w:t>
      </w:r>
      <w:r w:rsidRPr="00FD271A">
        <w:rPr>
          <w:rFonts w:ascii="Calibri" w:hAnsi="Calibri" w:cs="Arial"/>
          <w:sz w:val="20"/>
          <w:szCs w:val="20"/>
        </w:rPr>
        <w:t>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 A Certificate of Compliance for Alterations to Space Conditioning Systems (CF1R-ALT-02) is required for each dwelling unit with a space conditioning system alteration.</w:t>
      </w:r>
    </w:p>
    <w:p w14:paraId="4886A4A0" w14:textId="77777777" w:rsidR="00AD1832" w:rsidRPr="00FD271A" w:rsidRDefault="00692A89">
      <w:pPr>
        <w:pStyle w:val="ListParagraph"/>
        <w:numPr>
          <w:ilvl w:val="0"/>
          <w:numId w:val="17"/>
        </w:numPr>
        <w:rPr>
          <w:rFonts w:asciiTheme="minorHAnsi" w:hAnsiTheme="minorHAnsi" w:cs="Arial"/>
          <w:sz w:val="20"/>
          <w:szCs w:val="20"/>
        </w:rPr>
        <w:pPrChange w:id="1468" w:author="Smith, Alexis@Energy" w:date="2018-11-15T09:12:00Z">
          <w:pPr>
            <w:pStyle w:val="ListParagraph"/>
            <w:numPr>
              <w:numId w:val="45"/>
            </w:numPr>
            <w:tabs>
              <w:tab w:val="num" w:pos="360"/>
              <w:tab w:val="num" w:pos="720"/>
            </w:tabs>
            <w:ind w:hanging="720"/>
          </w:pPr>
        </w:pPrChange>
      </w:pPr>
      <w:r w:rsidRPr="00FD271A">
        <w:rPr>
          <w:rFonts w:asciiTheme="minorHAnsi" w:hAnsiTheme="minorHAnsi" w:cs="Arial"/>
          <w:sz w:val="20"/>
          <w:szCs w:val="20"/>
        </w:rPr>
        <w:t>Dwelling Unit Name: Name of dwelling unit or any other identifying name.</w:t>
      </w:r>
    </w:p>
    <w:p w14:paraId="4886A4A1" w14:textId="6BD0EACF" w:rsidR="00AD1832" w:rsidRPr="00FD271A" w:rsidRDefault="00692A89">
      <w:pPr>
        <w:pStyle w:val="ListParagraph"/>
        <w:numPr>
          <w:ilvl w:val="0"/>
          <w:numId w:val="17"/>
        </w:numPr>
        <w:rPr>
          <w:rFonts w:asciiTheme="minorHAnsi" w:hAnsiTheme="minorHAnsi" w:cs="Arial"/>
          <w:sz w:val="20"/>
          <w:szCs w:val="20"/>
        </w:rPr>
        <w:pPrChange w:id="1469" w:author="Smith, Alexis@Energy" w:date="2018-11-15T09:12:00Z">
          <w:pPr>
            <w:pStyle w:val="ListParagraph"/>
            <w:numPr>
              <w:numId w:val="45"/>
            </w:numPr>
            <w:tabs>
              <w:tab w:val="num" w:pos="360"/>
              <w:tab w:val="num" w:pos="720"/>
            </w:tabs>
            <w:ind w:hanging="720"/>
          </w:pPr>
        </w:pPrChange>
      </w:pPr>
      <w:r w:rsidRPr="00FD271A">
        <w:rPr>
          <w:rFonts w:asciiTheme="minorHAnsi" w:hAnsiTheme="minorHAnsi" w:cs="Arial"/>
          <w:sz w:val="20"/>
          <w:szCs w:val="20"/>
        </w:rPr>
        <w:t xml:space="preserve">Dwelling Unit </w:t>
      </w:r>
      <w:r w:rsidR="00CF679C"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A2" w14:textId="77777777" w:rsidR="00252DEA" w:rsidRPr="00FD271A" w:rsidRDefault="00252DEA">
      <w:pPr>
        <w:pStyle w:val="ListParagraph"/>
        <w:numPr>
          <w:ilvl w:val="0"/>
          <w:numId w:val="17"/>
        </w:numPr>
        <w:rPr>
          <w:rFonts w:asciiTheme="minorHAnsi" w:hAnsiTheme="minorHAnsi" w:cs="Arial"/>
          <w:sz w:val="20"/>
          <w:szCs w:val="20"/>
        </w:rPr>
        <w:pPrChange w:id="1470" w:author="Smith, Alexis@Energy" w:date="2018-11-15T09:12:00Z">
          <w:pPr>
            <w:pStyle w:val="ListParagraph"/>
            <w:numPr>
              <w:numId w:val="45"/>
            </w:numPr>
            <w:tabs>
              <w:tab w:val="num" w:pos="360"/>
              <w:tab w:val="num" w:pos="720"/>
            </w:tabs>
            <w:ind w:hanging="720"/>
          </w:pPr>
        </w:pPrChange>
      </w:pPr>
      <w:r w:rsidRPr="00FD271A">
        <w:rPr>
          <w:rFonts w:ascii="Calibri" w:hAnsi="Calibri" w:cs="Arial"/>
          <w:sz w:val="20"/>
          <w:szCs w:val="20"/>
        </w:rPr>
        <w:t xml:space="preserve">Central Water Heating System Identification or Name: </w:t>
      </w:r>
      <w:r w:rsidR="0014042D" w:rsidRPr="00FD271A">
        <w:rPr>
          <w:rFonts w:ascii="Calibri" w:hAnsi="Calibri" w:cs="Arial"/>
          <w:sz w:val="20"/>
          <w:szCs w:val="20"/>
        </w:rPr>
        <w:t>S</w:t>
      </w:r>
      <w:r w:rsidRPr="00FD271A">
        <w:rPr>
          <w:rFonts w:ascii="Calibri" w:hAnsi="Calibri" w:cs="Arial"/>
          <w:sz w:val="20"/>
          <w:szCs w:val="20"/>
        </w:rPr>
        <w:t>elect one of the central DHW system names.</w:t>
      </w:r>
    </w:p>
    <w:p w14:paraId="4886A4A3" w14:textId="41870264" w:rsidR="00692A89" w:rsidRPr="00FD271A" w:rsidRDefault="000F72BA">
      <w:pPr>
        <w:pStyle w:val="ListParagraph"/>
        <w:numPr>
          <w:ilvl w:val="0"/>
          <w:numId w:val="17"/>
        </w:numPr>
        <w:rPr>
          <w:rFonts w:ascii="Calibri" w:hAnsi="Calibri" w:cs="Arial"/>
          <w:sz w:val="20"/>
          <w:szCs w:val="20"/>
        </w:rPr>
        <w:pPrChange w:id="1471" w:author="Smith, Alexis@Energy" w:date="2018-11-15T09:12:00Z">
          <w:pPr>
            <w:pStyle w:val="ListParagraph"/>
            <w:numPr>
              <w:numId w:val="45"/>
            </w:numPr>
            <w:tabs>
              <w:tab w:val="num" w:pos="360"/>
              <w:tab w:val="num" w:pos="720"/>
            </w:tabs>
            <w:ind w:hanging="720"/>
          </w:pPr>
        </w:pPrChange>
      </w:pPr>
      <w:r w:rsidRPr="00FD271A">
        <w:rPr>
          <w:rFonts w:ascii="Calibri" w:hAnsi="Calibri" w:cs="Arial"/>
          <w:sz w:val="20"/>
          <w:szCs w:val="20"/>
        </w:rPr>
        <w:t xml:space="preserve">Dwelling Unit </w:t>
      </w:r>
      <w:r w:rsidR="00692A89" w:rsidRPr="00FD271A">
        <w:rPr>
          <w:rFonts w:ascii="Calibri" w:hAnsi="Calibri" w:cs="Arial"/>
          <w:sz w:val="20"/>
          <w:szCs w:val="20"/>
        </w:rPr>
        <w:t xml:space="preserve">Water Heating System Identification or Name: Select the applicable water heating system name(s) that were entered in </w:t>
      </w:r>
      <w:r w:rsidR="007F7A2E">
        <w:rPr>
          <w:rFonts w:ascii="Calibri" w:hAnsi="Calibri" w:cs="Arial"/>
          <w:sz w:val="20"/>
          <w:szCs w:val="20"/>
        </w:rPr>
        <w:t>S</w:t>
      </w:r>
      <w:r w:rsidR="00692A89" w:rsidRPr="00FD271A">
        <w:rPr>
          <w:rFonts w:ascii="Calibri" w:hAnsi="Calibri" w:cs="Arial"/>
          <w:sz w:val="20"/>
          <w:szCs w:val="20"/>
        </w:rPr>
        <w:t xml:space="preserve">ection </w:t>
      </w:r>
      <w:r w:rsidR="007F7A2E">
        <w:rPr>
          <w:rFonts w:ascii="Calibri" w:hAnsi="Calibri" w:cs="Arial"/>
          <w:sz w:val="20"/>
          <w:szCs w:val="20"/>
        </w:rPr>
        <w:t>H</w:t>
      </w:r>
      <w:r w:rsidR="00C45E41" w:rsidRPr="00FD271A">
        <w:rPr>
          <w:rFonts w:ascii="Calibri" w:hAnsi="Calibri" w:cs="Arial"/>
          <w:sz w:val="20"/>
          <w:szCs w:val="20"/>
        </w:rPr>
        <w:t xml:space="preserve"> or select </w:t>
      </w:r>
      <w:r w:rsidR="00714937">
        <w:rPr>
          <w:rFonts w:ascii="Calibri" w:hAnsi="Calibri" w:cs="Arial"/>
          <w:sz w:val="20"/>
          <w:szCs w:val="20"/>
        </w:rPr>
        <w:t>N/A</w:t>
      </w:r>
      <w:r w:rsidR="00C45E41" w:rsidRPr="00FD271A">
        <w:rPr>
          <w:rFonts w:ascii="Calibri" w:hAnsi="Calibri" w:cs="Arial"/>
          <w:sz w:val="20"/>
          <w:szCs w:val="20"/>
        </w:rPr>
        <w:t xml:space="preserve"> if no water heating systems are planned to be installed in this dwelling</w:t>
      </w:r>
      <w:r w:rsidR="00692A89" w:rsidRPr="00FD271A">
        <w:rPr>
          <w:rFonts w:ascii="Calibri" w:hAnsi="Calibri" w:cs="Arial"/>
          <w:sz w:val="20"/>
          <w:szCs w:val="20"/>
        </w:rPr>
        <w:t>. If more than one water heating system type is needed in the dwelling unit, enter another row of data for the dwelling unit and select the additional water heating system name.</w:t>
      </w:r>
    </w:p>
    <w:p w14:paraId="4886A4A4" w14:textId="77777777" w:rsidR="00C04075" w:rsidRPr="00FD271A" w:rsidRDefault="0014042D">
      <w:pPr>
        <w:pStyle w:val="ListParagraph"/>
        <w:numPr>
          <w:ilvl w:val="0"/>
          <w:numId w:val="17"/>
        </w:numPr>
        <w:rPr>
          <w:rFonts w:ascii="Calibri" w:hAnsi="Calibri" w:cs="Arial"/>
          <w:sz w:val="20"/>
          <w:szCs w:val="20"/>
        </w:rPr>
        <w:pPrChange w:id="1472" w:author="Smith, Alexis@Energy" w:date="2018-11-15T09:12:00Z">
          <w:pPr>
            <w:pStyle w:val="ListParagraph"/>
            <w:numPr>
              <w:numId w:val="45"/>
            </w:numPr>
            <w:tabs>
              <w:tab w:val="num" w:pos="360"/>
              <w:tab w:val="num" w:pos="720"/>
            </w:tabs>
            <w:ind w:hanging="720"/>
          </w:pPr>
        </w:pPrChange>
      </w:pPr>
      <w:r w:rsidRPr="00FD271A">
        <w:rPr>
          <w:rFonts w:asciiTheme="minorHAnsi" w:hAnsiTheme="minorHAnsi" w:cs="Arial"/>
          <w:sz w:val="20"/>
          <w:szCs w:val="20"/>
        </w:rPr>
        <w:t xml:space="preserve">Dwelling Unit - </w:t>
      </w:r>
      <w:r w:rsidR="00C04075" w:rsidRPr="00FD271A">
        <w:rPr>
          <w:rFonts w:asciiTheme="minorHAnsi" w:hAnsiTheme="minorHAnsi" w:cs="Arial"/>
          <w:sz w:val="20"/>
          <w:szCs w:val="20"/>
        </w:rPr>
        <w:t>Alteration to the Space Conditioning System(s)?</w:t>
      </w:r>
      <w:r w:rsidRPr="00FD271A">
        <w:rPr>
          <w:rFonts w:asciiTheme="minorHAnsi" w:hAnsiTheme="minorHAnsi" w:cs="Arial"/>
          <w:sz w:val="20"/>
          <w:szCs w:val="20"/>
        </w:rPr>
        <w:t>:</w:t>
      </w:r>
      <w:r w:rsidR="00C04075" w:rsidRPr="00FD271A">
        <w:rPr>
          <w:rFonts w:asciiTheme="minorHAnsi" w:hAnsiTheme="minorHAnsi" w:cs="Arial"/>
          <w:sz w:val="20"/>
          <w:szCs w:val="20"/>
        </w:rPr>
        <w:t xml:space="preserve"> If altering one or more of the Space conditioning systems in the dwelling enter yes, otherwise enter no</w:t>
      </w:r>
    </w:p>
    <w:p w14:paraId="4886A4A5" w14:textId="77777777" w:rsidR="00692A89" w:rsidRPr="00FD271A" w:rsidRDefault="00692A89">
      <w:pPr>
        <w:pStyle w:val="ListParagraph"/>
        <w:numPr>
          <w:ilvl w:val="0"/>
          <w:numId w:val="17"/>
        </w:numPr>
        <w:rPr>
          <w:rFonts w:asciiTheme="minorHAnsi" w:hAnsiTheme="minorHAnsi" w:cs="Arial"/>
          <w:sz w:val="20"/>
          <w:szCs w:val="20"/>
        </w:rPr>
        <w:pPrChange w:id="1473" w:author="Smith, Alexis@Energy" w:date="2018-11-15T09:12:00Z">
          <w:pPr>
            <w:pStyle w:val="ListParagraph"/>
            <w:numPr>
              <w:numId w:val="45"/>
            </w:numPr>
            <w:tabs>
              <w:tab w:val="num" w:pos="360"/>
              <w:tab w:val="num" w:pos="720"/>
            </w:tabs>
            <w:ind w:hanging="720"/>
          </w:pPr>
        </w:pPrChange>
      </w:pPr>
      <w:r w:rsidRPr="00FD271A">
        <w:rPr>
          <w:rFonts w:asciiTheme="minorHAnsi" w:hAnsiTheme="minorHAnsi" w:cs="Arial"/>
          <w:sz w:val="20"/>
          <w:szCs w:val="20"/>
        </w:rPr>
        <w:t xml:space="preserve">Comments: </w:t>
      </w:r>
      <w:r w:rsidRPr="00FD271A">
        <w:rPr>
          <w:rFonts w:ascii="Calibri" w:hAnsi="Calibri" w:cs="Arial"/>
          <w:sz w:val="20"/>
          <w:szCs w:val="20"/>
        </w:rPr>
        <w:t>Any notes regarding location or unique conditions.</w:t>
      </w:r>
    </w:p>
    <w:p w14:paraId="4886A4A6" w14:textId="77777777" w:rsidR="004D3746" w:rsidRPr="00FD271A" w:rsidRDefault="004D3746" w:rsidP="004D3746">
      <w:pPr>
        <w:pStyle w:val="ListParagraph"/>
        <w:rPr>
          <w:rFonts w:asciiTheme="minorHAnsi" w:hAnsiTheme="minorHAnsi" w:cs="Arial"/>
          <w:sz w:val="20"/>
          <w:szCs w:val="20"/>
        </w:rPr>
      </w:pPr>
    </w:p>
    <w:p w14:paraId="4886A4A7" w14:textId="28808900" w:rsidR="0006593F" w:rsidRPr="00FD271A" w:rsidRDefault="00975BB4">
      <w:pPr>
        <w:keepNext/>
        <w:rPr>
          <w:rFonts w:ascii="Calibri" w:hAnsi="Calibri" w:cs="Arial"/>
          <w:b/>
          <w:sz w:val="20"/>
          <w:szCs w:val="20"/>
        </w:rPr>
      </w:pPr>
      <w:r w:rsidRPr="00FD271A">
        <w:rPr>
          <w:rFonts w:ascii="Calibri" w:hAnsi="Calibri" w:cs="Arial"/>
          <w:b/>
          <w:sz w:val="20"/>
          <w:szCs w:val="20"/>
        </w:rPr>
        <w:t>Signatures</w:t>
      </w:r>
    </w:p>
    <w:p w14:paraId="4886A4A9" w14:textId="77777777" w:rsidR="009714D3" w:rsidRPr="00FD271A" w:rsidRDefault="009867E0">
      <w:pPr>
        <w:keepNext/>
        <w:numPr>
          <w:ilvl w:val="0"/>
          <w:numId w:val="9"/>
        </w:numPr>
        <w:ind w:left="720"/>
        <w:rPr>
          <w:rFonts w:ascii="Calibri" w:hAnsi="Calibri" w:cs="Arial"/>
          <w:sz w:val="20"/>
          <w:szCs w:val="20"/>
        </w:rPr>
        <w:pPrChange w:id="1474" w:author="Smith, Alexis@Energy" w:date="2018-11-15T09:12:00Z">
          <w:pPr>
            <w:keepNext/>
            <w:numPr>
              <w:numId w:val="14"/>
            </w:numPr>
            <w:ind w:left="720" w:hanging="360"/>
          </w:pPr>
        </w:pPrChange>
      </w:pPr>
      <w:r w:rsidRPr="00FD271A">
        <w:rPr>
          <w:rFonts w:ascii="Calibri" w:hAnsi="Calibri" w:cs="Arial"/>
          <w:sz w:val="20"/>
          <w:szCs w:val="20"/>
        </w:rPr>
        <w:t xml:space="preserve">The person who prepared the CF1R will sign and complete the fields for their name, company (if applicable), address, phone number, certification information (if applicable), date and signature (may be electronic). </w:t>
      </w:r>
    </w:p>
    <w:p w14:paraId="4886A4AA" w14:textId="77777777" w:rsidR="009714D3" w:rsidRPr="00FD271A" w:rsidRDefault="009867E0">
      <w:pPr>
        <w:keepNext/>
        <w:numPr>
          <w:ilvl w:val="0"/>
          <w:numId w:val="9"/>
        </w:numPr>
        <w:ind w:left="720"/>
        <w:rPr>
          <w:rFonts w:ascii="Calibri" w:hAnsi="Calibri" w:cs="Arial"/>
          <w:sz w:val="20"/>
          <w:szCs w:val="20"/>
        </w:rPr>
        <w:pPrChange w:id="1475" w:author="Smith, Alexis@Energy" w:date="2018-11-15T09:12:00Z">
          <w:pPr>
            <w:keepNext/>
            <w:numPr>
              <w:numId w:val="14"/>
            </w:numPr>
            <w:ind w:left="720" w:hanging="360"/>
          </w:pPr>
        </w:pPrChange>
      </w:pPr>
      <w:r w:rsidRPr="00FD271A">
        <w:rPr>
          <w:rFonts w:ascii="Calibri" w:hAnsi="Calibri" w:cs="Arial"/>
          <w:sz w:val="20"/>
          <w:szCs w:val="20"/>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2B766B20" w14:textId="77777777" w:rsidR="00975BB4" w:rsidRPr="00FD271A" w:rsidRDefault="00975BB4" w:rsidP="009714D3">
      <w:pPr>
        <w:keepNext/>
        <w:ind w:left="360"/>
        <w:rPr>
          <w:rFonts w:ascii="Calibri" w:hAnsi="Calibri" w:cs="Arial"/>
          <w:sz w:val="20"/>
          <w:szCs w:val="20"/>
        </w:rPr>
      </w:pPr>
    </w:p>
    <w:p w14:paraId="4886A4AC" w14:textId="66148776" w:rsidR="009714D3" w:rsidRPr="00FD271A" w:rsidRDefault="00975BB4" w:rsidP="009714D3">
      <w:pPr>
        <w:keepNext/>
        <w:rPr>
          <w:rFonts w:ascii="Calibri" w:hAnsi="Calibri" w:cs="Arial"/>
          <w:b/>
          <w:sz w:val="20"/>
          <w:szCs w:val="20"/>
        </w:rPr>
      </w:pPr>
      <w:r w:rsidRPr="00FD271A">
        <w:rPr>
          <w:rFonts w:ascii="Calibri" w:hAnsi="Calibri" w:cs="Arial"/>
          <w:b/>
          <w:sz w:val="20"/>
          <w:szCs w:val="20"/>
        </w:rPr>
        <w:t>Registration</w:t>
      </w:r>
    </w:p>
    <w:p w14:paraId="4886A4AE" w14:textId="77777777" w:rsidR="009714D3" w:rsidRPr="00FD271A" w:rsidRDefault="009867E0">
      <w:pPr>
        <w:keepNext/>
        <w:numPr>
          <w:ilvl w:val="0"/>
          <w:numId w:val="10"/>
        </w:numPr>
        <w:spacing w:line="276" w:lineRule="auto"/>
        <w:ind w:left="720"/>
        <w:rPr>
          <w:rFonts w:ascii="Calibri" w:hAnsi="Calibri" w:cs="Arial"/>
          <w:sz w:val="20"/>
          <w:szCs w:val="20"/>
        </w:rPr>
        <w:pPrChange w:id="1476" w:author="Smith, Alexis@Energy" w:date="2018-11-15T09:12:00Z">
          <w:pPr>
            <w:keepNext/>
            <w:numPr>
              <w:numId w:val="15"/>
            </w:numPr>
            <w:spacing w:line="276" w:lineRule="auto"/>
            <w:ind w:left="720" w:hanging="360"/>
          </w:pPr>
        </w:pPrChange>
      </w:pPr>
      <w:r w:rsidRPr="00FD271A">
        <w:rPr>
          <w:rFonts w:ascii="Calibri" w:hAnsi="Calibri" w:cs="Arial"/>
          <w:sz w:val="20"/>
          <w:szCs w:val="20"/>
        </w:rPr>
        <w:t>The CF1R must be registered with a HERS provider prior to submitting for a building permit. See Residential Manual Section 2.1.1.</w:t>
      </w:r>
    </w:p>
    <w:p w14:paraId="4886A4AF" w14:textId="77777777" w:rsidR="009867E0" w:rsidRDefault="009867E0"/>
    <w:p w14:paraId="4886A4B0" w14:textId="77777777" w:rsidR="009867E0" w:rsidRDefault="009867E0">
      <w:pPr>
        <w:sectPr w:rsidR="009867E0" w:rsidSect="00126B1A">
          <w:headerReference w:type="even" r:id="rId13"/>
          <w:headerReference w:type="default" r:id="rId14"/>
          <w:footerReference w:type="default" r:id="rId15"/>
          <w:headerReference w:type="first" r:id="rId16"/>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1532"/>
        <w:gridCol w:w="6237"/>
        <w:gridCol w:w="456"/>
        <w:gridCol w:w="3513"/>
        <w:gridCol w:w="2206"/>
      </w:tblGrid>
      <w:tr w:rsidR="00E1264C" w:rsidRPr="00C24189" w14:paraId="4886A4B2" w14:textId="77777777" w:rsidTr="00FD271A">
        <w:tc>
          <w:tcPr>
            <w:tcW w:w="14616" w:type="dxa"/>
            <w:gridSpan w:val="6"/>
            <w:shd w:val="clear" w:color="auto" w:fill="auto"/>
          </w:tcPr>
          <w:p w14:paraId="4886A4B1" w14:textId="3C9D9821" w:rsidR="00E1264C" w:rsidRPr="00FD271A" w:rsidRDefault="00E1264C" w:rsidP="00975BB4">
            <w:pPr>
              <w:keepNext/>
              <w:rPr>
                <w:rFonts w:ascii="Calibri" w:hAnsi="Calibri"/>
                <w:sz w:val="20"/>
                <w:szCs w:val="22"/>
              </w:rPr>
            </w:pPr>
            <w:r w:rsidRPr="00FD271A">
              <w:rPr>
                <w:rFonts w:ascii="Calibri" w:eastAsia="Calibri" w:hAnsi="Calibri"/>
                <w:b/>
                <w:sz w:val="20"/>
                <w:szCs w:val="22"/>
              </w:rPr>
              <w:lastRenderedPageBreak/>
              <w:t xml:space="preserve">A. </w:t>
            </w:r>
            <w:r w:rsidR="00975BB4" w:rsidRPr="00FD271A">
              <w:rPr>
                <w:rFonts w:ascii="Calibri" w:eastAsia="Calibri" w:hAnsi="Calibri"/>
                <w:b/>
                <w:sz w:val="20"/>
                <w:szCs w:val="22"/>
              </w:rPr>
              <w:t>General Information</w:t>
            </w:r>
          </w:p>
        </w:tc>
      </w:tr>
      <w:tr w:rsidR="00B3268D" w:rsidRPr="00C24189" w14:paraId="4886A4B9" w14:textId="77777777" w:rsidTr="00FD271A">
        <w:tc>
          <w:tcPr>
            <w:tcW w:w="448" w:type="dxa"/>
            <w:vAlign w:val="center"/>
          </w:tcPr>
          <w:p w14:paraId="4886A4B3" w14:textId="77777777" w:rsidR="00B3268D" w:rsidRPr="00FD271A" w:rsidRDefault="00127045" w:rsidP="00FD271A">
            <w:pPr>
              <w:jc w:val="center"/>
              <w:rPr>
                <w:rFonts w:ascii="Calibri" w:eastAsia="Calibri" w:hAnsi="Calibri"/>
                <w:sz w:val="18"/>
                <w:szCs w:val="18"/>
              </w:rPr>
            </w:pPr>
            <w:r w:rsidRPr="00FD271A">
              <w:rPr>
                <w:rFonts w:ascii="Calibri" w:eastAsia="Calibri" w:hAnsi="Calibri"/>
                <w:sz w:val="18"/>
                <w:szCs w:val="18"/>
              </w:rPr>
              <w:t>0</w:t>
            </w:r>
            <w:r w:rsidR="00B3268D" w:rsidRPr="00FD271A">
              <w:rPr>
                <w:rFonts w:ascii="Calibri" w:eastAsia="Calibri" w:hAnsi="Calibri"/>
                <w:sz w:val="18"/>
                <w:szCs w:val="18"/>
              </w:rPr>
              <w:t>1</w:t>
            </w:r>
          </w:p>
        </w:tc>
        <w:tc>
          <w:tcPr>
            <w:tcW w:w="1550" w:type="dxa"/>
            <w:shd w:val="clear" w:color="auto" w:fill="auto"/>
          </w:tcPr>
          <w:p w14:paraId="4886A4B4" w14:textId="77777777" w:rsidR="00B3268D" w:rsidRPr="00FD271A" w:rsidRDefault="00B3268D" w:rsidP="006676F9">
            <w:pPr>
              <w:rPr>
                <w:rFonts w:ascii="Calibri" w:hAnsi="Calibri"/>
                <w:sz w:val="18"/>
                <w:szCs w:val="18"/>
              </w:rPr>
            </w:pPr>
            <w:r w:rsidRPr="00FD271A">
              <w:rPr>
                <w:rFonts w:ascii="Calibri" w:eastAsia="Calibri" w:hAnsi="Calibri"/>
                <w:sz w:val="18"/>
                <w:szCs w:val="18"/>
              </w:rPr>
              <w:t>Project Name:</w:t>
            </w:r>
          </w:p>
        </w:tc>
        <w:tc>
          <w:tcPr>
            <w:tcW w:w="6363" w:type="dxa"/>
            <w:shd w:val="clear" w:color="auto" w:fill="auto"/>
          </w:tcPr>
          <w:p w14:paraId="4886A4B5" w14:textId="77777777" w:rsidR="00B3268D" w:rsidRPr="00C24189" w:rsidRDefault="00DF599E" w:rsidP="006676F9">
            <w:pPr>
              <w:rPr>
                <w:rFonts w:ascii="Calibri" w:hAnsi="Calibri"/>
                <w:sz w:val="18"/>
                <w:szCs w:val="18"/>
              </w:rPr>
            </w:pPr>
            <w:r>
              <w:rPr>
                <w:rFonts w:ascii="Calibri" w:hAnsi="Calibri"/>
                <w:sz w:val="18"/>
                <w:szCs w:val="18"/>
              </w:rPr>
              <w:t>&lt;&lt;User Input: Text&gt;&gt;</w:t>
            </w:r>
          </w:p>
        </w:tc>
        <w:tc>
          <w:tcPr>
            <w:tcW w:w="458" w:type="dxa"/>
            <w:vAlign w:val="center"/>
          </w:tcPr>
          <w:p w14:paraId="4886A4B6" w14:textId="77777777" w:rsidR="00B3268D" w:rsidRPr="00FD271A" w:rsidRDefault="00127045" w:rsidP="009C5DEE">
            <w:pPr>
              <w:jc w:val="center"/>
              <w:rPr>
                <w:rFonts w:ascii="Calibri" w:hAnsi="Calibri"/>
                <w:sz w:val="18"/>
                <w:szCs w:val="18"/>
              </w:rPr>
            </w:pPr>
            <w:r w:rsidRPr="00FD271A">
              <w:rPr>
                <w:rFonts w:ascii="Calibri" w:hAnsi="Calibri"/>
                <w:sz w:val="18"/>
                <w:szCs w:val="18"/>
              </w:rPr>
              <w:t>0</w:t>
            </w:r>
            <w:r w:rsidR="00B3268D" w:rsidRPr="00FD271A">
              <w:rPr>
                <w:rFonts w:ascii="Calibri" w:hAnsi="Calibri"/>
                <w:sz w:val="18"/>
                <w:szCs w:val="18"/>
              </w:rPr>
              <w:t>2</w:t>
            </w:r>
          </w:p>
        </w:tc>
        <w:tc>
          <w:tcPr>
            <w:tcW w:w="3581" w:type="dxa"/>
            <w:shd w:val="clear" w:color="auto" w:fill="auto"/>
          </w:tcPr>
          <w:p w14:paraId="4886A4B7" w14:textId="77777777" w:rsidR="00B3268D" w:rsidRPr="00FD271A" w:rsidRDefault="00B3268D" w:rsidP="006676F9">
            <w:pPr>
              <w:rPr>
                <w:rFonts w:ascii="Calibri" w:hAnsi="Calibri"/>
                <w:sz w:val="18"/>
                <w:szCs w:val="18"/>
              </w:rPr>
            </w:pPr>
            <w:r w:rsidRPr="00FD271A">
              <w:rPr>
                <w:rFonts w:ascii="Calibri" w:hAnsi="Calibri"/>
                <w:sz w:val="18"/>
                <w:szCs w:val="18"/>
              </w:rPr>
              <w:t>Date</w:t>
            </w:r>
            <w:r w:rsidR="009C5DEE" w:rsidRPr="00FD271A">
              <w:rPr>
                <w:rFonts w:ascii="Calibri" w:hAnsi="Calibri"/>
                <w:sz w:val="18"/>
                <w:szCs w:val="18"/>
              </w:rPr>
              <w:t xml:space="preserve"> Prepared</w:t>
            </w:r>
            <w:r w:rsidRPr="00FD271A">
              <w:rPr>
                <w:rFonts w:ascii="Calibri" w:hAnsi="Calibri"/>
                <w:sz w:val="18"/>
                <w:szCs w:val="18"/>
              </w:rPr>
              <w:t>:</w:t>
            </w:r>
          </w:p>
        </w:tc>
        <w:tc>
          <w:tcPr>
            <w:tcW w:w="2216" w:type="dxa"/>
            <w:shd w:val="clear" w:color="auto" w:fill="auto"/>
          </w:tcPr>
          <w:p w14:paraId="4886A4B8" w14:textId="77777777" w:rsidR="00B3268D" w:rsidRPr="00C24189" w:rsidRDefault="00DF599E" w:rsidP="001D16B9">
            <w:pPr>
              <w:rPr>
                <w:rFonts w:ascii="Calibri" w:hAnsi="Calibri"/>
                <w:sz w:val="18"/>
                <w:szCs w:val="18"/>
              </w:rPr>
            </w:pPr>
            <w:r>
              <w:rPr>
                <w:rFonts w:ascii="Calibri" w:hAnsi="Calibri"/>
                <w:sz w:val="18"/>
                <w:szCs w:val="18"/>
              </w:rPr>
              <w:t>&lt;&lt;User Input: Date&gt;&gt;</w:t>
            </w:r>
          </w:p>
        </w:tc>
      </w:tr>
      <w:tr w:rsidR="001553C8" w:rsidRPr="00C24189" w14:paraId="4886A4C0" w14:textId="77777777" w:rsidTr="00FD271A">
        <w:tc>
          <w:tcPr>
            <w:tcW w:w="448" w:type="dxa"/>
            <w:vAlign w:val="center"/>
          </w:tcPr>
          <w:p w14:paraId="4886A4BA" w14:textId="77777777" w:rsidR="001553C8" w:rsidRPr="00FD271A" w:rsidRDefault="001553C8" w:rsidP="00FD271A">
            <w:pPr>
              <w:jc w:val="center"/>
              <w:rPr>
                <w:rFonts w:ascii="Calibri" w:eastAsia="Calibri" w:hAnsi="Calibri"/>
                <w:sz w:val="18"/>
                <w:szCs w:val="18"/>
              </w:rPr>
            </w:pPr>
            <w:r w:rsidRPr="00FD271A">
              <w:rPr>
                <w:rFonts w:ascii="Calibri" w:eastAsia="Calibri" w:hAnsi="Calibri"/>
                <w:sz w:val="18"/>
                <w:szCs w:val="18"/>
              </w:rPr>
              <w:t>03</w:t>
            </w:r>
          </w:p>
        </w:tc>
        <w:tc>
          <w:tcPr>
            <w:tcW w:w="1550" w:type="dxa"/>
            <w:shd w:val="clear" w:color="auto" w:fill="auto"/>
            <w:vAlign w:val="center"/>
          </w:tcPr>
          <w:p w14:paraId="4886A4BB" w14:textId="77777777" w:rsidR="001553C8" w:rsidRPr="00FD271A" w:rsidRDefault="001553C8" w:rsidP="00FD271A">
            <w:pPr>
              <w:rPr>
                <w:rFonts w:ascii="Calibri" w:hAnsi="Calibri"/>
                <w:sz w:val="18"/>
                <w:szCs w:val="18"/>
              </w:rPr>
            </w:pPr>
            <w:r w:rsidRPr="00FD271A">
              <w:rPr>
                <w:rFonts w:ascii="Calibri" w:eastAsia="Calibri" w:hAnsi="Calibri"/>
                <w:sz w:val="18"/>
                <w:szCs w:val="18"/>
              </w:rPr>
              <w:t>Project Location:</w:t>
            </w:r>
          </w:p>
        </w:tc>
        <w:tc>
          <w:tcPr>
            <w:tcW w:w="6363" w:type="dxa"/>
            <w:shd w:val="clear" w:color="auto" w:fill="auto"/>
          </w:tcPr>
          <w:p w14:paraId="4886A4BC" w14:textId="77777777" w:rsidR="001553C8" w:rsidRPr="00C24189" w:rsidRDefault="00DF599E" w:rsidP="001D16B9">
            <w:pPr>
              <w:rPr>
                <w:rFonts w:ascii="Calibri" w:hAnsi="Calibri"/>
                <w:sz w:val="18"/>
                <w:szCs w:val="18"/>
              </w:rPr>
            </w:pPr>
            <w:r>
              <w:rPr>
                <w:rFonts w:ascii="Calibri" w:hAnsi="Calibri"/>
                <w:sz w:val="18"/>
                <w:szCs w:val="18"/>
              </w:rPr>
              <w:t>&lt;&lt;User Input: String&gt;&gt;</w:t>
            </w:r>
          </w:p>
        </w:tc>
        <w:tc>
          <w:tcPr>
            <w:tcW w:w="458" w:type="dxa"/>
            <w:vAlign w:val="center"/>
          </w:tcPr>
          <w:p w14:paraId="4886A4BD" w14:textId="77777777" w:rsidR="001553C8" w:rsidRPr="00FD271A" w:rsidRDefault="001553C8" w:rsidP="009C5DEE">
            <w:pPr>
              <w:jc w:val="center"/>
              <w:rPr>
                <w:rFonts w:ascii="Calibri" w:hAnsi="Calibri"/>
                <w:sz w:val="18"/>
                <w:szCs w:val="18"/>
              </w:rPr>
            </w:pPr>
            <w:r w:rsidRPr="00FD271A">
              <w:rPr>
                <w:rFonts w:ascii="Calibri" w:hAnsi="Calibri"/>
                <w:sz w:val="18"/>
                <w:szCs w:val="18"/>
              </w:rPr>
              <w:t>04</w:t>
            </w:r>
          </w:p>
        </w:tc>
        <w:tc>
          <w:tcPr>
            <w:tcW w:w="3581" w:type="dxa"/>
            <w:shd w:val="clear" w:color="auto" w:fill="auto"/>
            <w:vAlign w:val="center"/>
          </w:tcPr>
          <w:p w14:paraId="4886A4BE" w14:textId="77777777" w:rsidR="001553C8" w:rsidRPr="00FD271A" w:rsidRDefault="001553C8" w:rsidP="00FD271A">
            <w:pPr>
              <w:rPr>
                <w:rFonts w:ascii="Calibri" w:hAnsi="Calibri"/>
                <w:sz w:val="18"/>
                <w:szCs w:val="18"/>
              </w:rPr>
            </w:pPr>
            <w:r w:rsidRPr="00FD271A">
              <w:rPr>
                <w:rFonts w:ascii="Calibri" w:hAnsi="Calibri"/>
                <w:sz w:val="18"/>
                <w:szCs w:val="18"/>
              </w:rPr>
              <w:t>Building Front Orientation (</w:t>
            </w:r>
            <w:proofErr w:type="spellStart"/>
            <w:r w:rsidRPr="00FD271A">
              <w:rPr>
                <w:rFonts w:ascii="Calibri" w:hAnsi="Calibri"/>
                <w:sz w:val="18"/>
                <w:szCs w:val="18"/>
              </w:rPr>
              <w:t>deg</w:t>
            </w:r>
            <w:proofErr w:type="spellEnd"/>
            <w:r w:rsidRPr="00FD271A">
              <w:rPr>
                <w:rFonts w:ascii="Calibri" w:hAnsi="Calibri"/>
                <w:sz w:val="18"/>
                <w:szCs w:val="18"/>
              </w:rPr>
              <w:t xml:space="preserve"> or cardinal):</w:t>
            </w:r>
          </w:p>
        </w:tc>
        <w:tc>
          <w:tcPr>
            <w:tcW w:w="2216" w:type="dxa"/>
            <w:shd w:val="clear" w:color="auto" w:fill="auto"/>
          </w:tcPr>
          <w:p w14:paraId="4886A4BF" w14:textId="77777777" w:rsidR="001553C8" w:rsidRPr="00C24189" w:rsidRDefault="00DF599E" w:rsidP="00597405">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C7" w14:textId="77777777" w:rsidTr="00FD271A">
        <w:tc>
          <w:tcPr>
            <w:tcW w:w="448" w:type="dxa"/>
            <w:vAlign w:val="center"/>
          </w:tcPr>
          <w:p w14:paraId="4886A4C1" w14:textId="77777777" w:rsidR="001553C8" w:rsidRPr="00FD271A" w:rsidRDefault="001553C8" w:rsidP="00FD271A">
            <w:pPr>
              <w:jc w:val="center"/>
              <w:rPr>
                <w:rFonts w:ascii="Calibri" w:hAnsi="Calibri"/>
                <w:sz w:val="18"/>
                <w:szCs w:val="18"/>
              </w:rPr>
            </w:pPr>
            <w:r w:rsidRPr="00FD271A">
              <w:rPr>
                <w:rFonts w:ascii="Calibri" w:hAnsi="Calibri"/>
                <w:sz w:val="18"/>
                <w:szCs w:val="18"/>
              </w:rPr>
              <w:t>05</w:t>
            </w:r>
          </w:p>
        </w:tc>
        <w:tc>
          <w:tcPr>
            <w:tcW w:w="1550" w:type="dxa"/>
            <w:shd w:val="clear" w:color="auto" w:fill="auto"/>
            <w:vAlign w:val="center"/>
          </w:tcPr>
          <w:p w14:paraId="4886A4C2" w14:textId="77777777" w:rsidR="001553C8" w:rsidRPr="00FD271A" w:rsidRDefault="001553C8" w:rsidP="00FD271A">
            <w:pPr>
              <w:rPr>
                <w:rFonts w:ascii="Calibri" w:hAnsi="Calibri"/>
                <w:sz w:val="18"/>
                <w:szCs w:val="18"/>
              </w:rPr>
            </w:pPr>
            <w:r w:rsidRPr="00FD271A">
              <w:rPr>
                <w:rFonts w:ascii="Calibri" w:hAnsi="Calibri"/>
                <w:sz w:val="18"/>
                <w:szCs w:val="18"/>
              </w:rPr>
              <w:t>CA City:</w:t>
            </w:r>
          </w:p>
        </w:tc>
        <w:tc>
          <w:tcPr>
            <w:tcW w:w="6363" w:type="dxa"/>
            <w:shd w:val="clear" w:color="auto" w:fill="auto"/>
          </w:tcPr>
          <w:p w14:paraId="4886A4C3" w14:textId="77777777" w:rsidR="001553C8" w:rsidRPr="00C24189" w:rsidRDefault="00DF599E" w:rsidP="000E42D4">
            <w:pPr>
              <w:tabs>
                <w:tab w:val="left" w:pos="1194"/>
              </w:tabs>
              <w:rPr>
                <w:rFonts w:ascii="Calibri" w:hAnsi="Calibri"/>
                <w:sz w:val="18"/>
                <w:szCs w:val="18"/>
              </w:rPr>
            </w:pPr>
            <w:r>
              <w:rPr>
                <w:rFonts w:ascii="Calibri" w:hAnsi="Calibri"/>
                <w:sz w:val="18"/>
                <w:szCs w:val="18"/>
              </w:rPr>
              <w:t>&lt;&lt;User Input: String&gt;&gt;</w:t>
            </w:r>
          </w:p>
        </w:tc>
        <w:tc>
          <w:tcPr>
            <w:tcW w:w="458" w:type="dxa"/>
            <w:vAlign w:val="center"/>
          </w:tcPr>
          <w:p w14:paraId="4886A4C4" w14:textId="77777777" w:rsidR="001553C8" w:rsidRPr="00FD271A" w:rsidRDefault="001553C8" w:rsidP="009C5DEE">
            <w:pPr>
              <w:jc w:val="center"/>
              <w:rPr>
                <w:rFonts w:ascii="Calibri" w:hAnsi="Calibri"/>
                <w:sz w:val="18"/>
                <w:szCs w:val="18"/>
              </w:rPr>
            </w:pPr>
            <w:r w:rsidRPr="00FD271A">
              <w:rPr>
                <w:rFonts w:ascii="Calibri" w:hAnsi="Calibri"/>
                <w:sz w:val="18"/>
                <w:szCs w:val="18"/>
              </w:rPr>
              <w:t>06</w:t>
            </w:r>
          </w:p>
        </w:tc>
        <w:tc>
          <w:tcPr>
            <w:tcW w:w="3581" w:type="dxa"/>
            <w:shd w:val="clear" w:color="auto" w:fill="auto"/>
            <w:vAlign w:val="center"/>
          </w:tcPr>
          <w:p w14:paraId="4886A4C5" w14:textId="77777777" w:rsidR="001553C8" w:rsidRPr="00FD271A" w:rsidRDefault="001553C8" w:rsidP="00FD271A">
            <w:pPr>
              <w:rPr>
                <w:rFonts w:ascii="Calibri" w:hAnsi="Calibri"/>
                <w:sz w:val="18"/>
                <w:szCs w:val="18"/>
              </w:rPr>
            </w:pPr>
            <w:r w:rsidRPr="00FD271A">
              <w:rPr>
                <w:rFonts w:ascii="Calibri" w:hAnsi="Calibri"/>
                <w:sz w:val="18"/>
                <w:szCs w:val="18"/>
              </w:rPr>
              <w:t>Number of Altered Dwelling Units:</w:t>
            </w:r>
          </w:p>
        </w:tc>
        <w:tc>
          <w:tcPr>
            <w:tcW w:w="2216" w:type="dxa"/>
            <w:shd w:val="clear" w:color="auto" w:fill="auto"/>
          </w:tcPr>
          <w:p w14:paraId="4886A4C6" w14:textId="77777777" w:rsidR="001553C8" w:rsidRPr="00C24189" w:rsidRDefault="00DF599E" w:rsidP="009D06B6">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CE" w14:textId="77777777" w:rsidTr="00FD271A">
        <w:tc>
          <w:tcPr>
            <w:tcW w:w="448" w:type="dxa"/>
            <w:vAlign w:val="center"/>
          </w:tcPr>
          <w:p w14:paraId="4886A4C8" w14:textId="77777777" w:rsidR="001553C8" w:rsidRPr="00FD271A" w:rsidRDefault="001553C8" w:rsidP="00FD271A">
            <w:pPr>
              <w:jc w:val="center"/>
              <w:rPr>
                <w:rFonts w:ascii="Calibri" w:hAnsi="Calibri"/>
                <w:sz w:val="18"/>
                <w:szCs w:val="18"/>
              </w:rPr>
            </w:pPr>
            <w:r w:rsidRPr="00FD271A">
              <w:rPr>
                <w:rFonts w:ascii="Calibri" w:hAnsi="Calibri"/>
                <w:sz w:val="18"/>
                <w:szCs w:val="18"/>
              </w:rPr>
              <w:t>07</w:t>
            </w:r>
          </w:p>
        </w:tc>
        <w:tc>
          <w:tcPr>
            <w:tcW w:w="1550" w:type="dxa"/>
            <w:shd w:val="clear" w:color="auto" w:fill="auto"/>
            <w:vAlign w:val="center"/>
          </w:tcPr>
          <w:p w14:paraId="4886A4C9" w14:textId="77777777" w:rsidR="001553C8" w:rsidRPr="00FD271A" w:rsidRDefault="001553C8" w:rsidP="00FD271A">
            <w:pPr>
              <w:rPr>
                <w:rFonts w:ascii="Calibri" w:hAnsi="Calibri"/>
                <w:sz w:val="18"/>
                <w:szCs w:val="18"/>
              </w:rPr>
            </w:pPr>
            <w:r w:rsidRPr="00FD271A">
              <w:rPr>
                <w:rFonts w:ascii="Calibri" w:hAnsi="Calibri"/>
                <w:sz w:val="18"/>
                <w:szCs w:val="18"/>
              </w:rPr>
              <w:t>Zip Code:</w:t>
            </w:r>
          </w:p>
        </w:tc>
        <w:tc>
          <w:tcPr>
            <w:tcW w:w="6363" w:type="dxa"/>
            <w:shd w:val="clear" w:color="auto" w:fill="auto"/>
          </w:tcPr>
          <w:p w14:paraId="4886A4CA" w14:textId="77777777" w:rsidR="001553C8" w:rsidRPr="00C24189" w:rsidRDefault="00DF599E" w:rsidP="00435562">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Zipcode</w:t>
            </w:r>
            <w:proofErr w:type="spellEnd"/>
            <w:r>
              <w:rPr>
                <w:rFonts w:ascii="Calibri" w:hAnsi="Calibri"/>
                <w:sz w:val="18"/>
                <w:szCs w:val="18"/>
              </w:rPr>
              <w:t>&gt;&gt;</w:t>
            </w:r>
          </w:p>
        </w:tc>
        <w:tc>
          <w:tcPr>
            <w:tcW w:w="458" w:type="dxa"/>
            <w:vAlign w:val="center"/>
          </w:tcPr>
          <w:p w14:paraId="4886A4CB" w14:textId="77777777" w:rsidR="001553C8" w:rsidRPr="00FD271A" w:rsidRDefault="001553C8" w:rsidP="009C5DEE">
            <w:pPr>
              <w:jc w:val="center"/>
              <w:rPr>
                <w:rFonts w:ascii="Calibri" w:hAnsi="Calibri"/>
                <w:sz w:val="18"/>
                <w:szCs w:val="18"/>
              </w:rPr>
            </w:pPr>
            <w:r w:rsidRPr="00FD271A">
              <w:rPr>
                <w:rFonts w:ascii="Calibri" w:hAnsi="Calibri"/>
                <w:sz w:val="18"/>
                <w:szCs w:val="18"/>
              </w:rPr>
              <w:t>08</w:t>
            </w:r>
          </w:p>
        </w:tc>
        <w:tc>
          <w:tcPr>
            <w:tcW w:w="3581" w:type="dxa"/>
            <w:shd w:val="clear" w:color="auto" w:fill="auto"/>
            <w:vAlign w:val="center"/>
          </w:tcPr>
          <w:p w14:paraId="4886A4CC" w14:textId="77777777" w:rsidR="001553C8" w:rsidRPr="00FD271A" w:rsidRDefault="001553C8" w:rsidP="00FD271A">
            <w:pPr>
              <w:rPr>
                <w:rFonts w:ascii="Calibri" w:hAnsi="Calibri"/>
                <w:sz w:val="18"/>
                <w:szCs w:val="18"/>
              </w:rPr>
            </w:pPr>
            <w:r w:rsidRPr="00FD271A">
              <w:rPr>
                <w:rFonts w:ascii="Calibri" w:hAnsi="Calibri"/>
                <w:sz w:val="18"/>
                <w:szCs w:val="18"/>
              </w:rPr>
              <w:t>Fuel Type:</w:t>
            </w:r>
          </w:p>
        </w:tc>
        <w:tc>
          <w:tcPr>
            <w:tcW w:w="2216" w:type="dxa"/>
            <w:shd w:val="clear" w:color="auto" w:fill="auto"/>
          </w:tcPr>
          <w:p w14:paraId="4886A4CD" w14:textId="77777777" w:rsidR="001553C8" w:rsidRPr="00C24189" w:rsidRDefault="00DF599E" w:rsidP="001D16B9">
            <w:pPr>
              <w:rPr>
                <w:rFonts w:ascii="Calibri" w:hAnsi="Calibri"/>
                <w:sz w:val="18"/>
                <w:szCs w:val="18"/>
              </w:rPr>
            </w:pPr>
            <w:r>
              <w:rPr>
                <w:rFonts w:ascii="Calibri" w:hAnsi="Calibri"/>
                <w:sz w:val="18"/>
                <w:szCs w:val="18"/>
              </w:rPr>
              <w:t>&lt;&lt;User selects from list: Electricity, Natural Gas, Propane&gt;&gt;</w:t>
            </w:r>
          </w:p>
        </w:tc>
      </w:tr>
      <w:tr w:rsidR="001553C8" w:rsidRPr="00C24189" w14:paraId="4886A4D5" w14:textId="77777777" w:rsidTr="00FD271A">
        <w:tc>
          <w:tcPr>
            <w:tcW w:w="448" w:type="dxa"/>
            <w:vAlign w:val="center"/>
          </w:tcPr>
          <w:p w14:paraId="4886A4CF" w14:textId="77777777" w:rsidR="001553C8" w:rsidRPr="00FD271A" w:rsidRDefault="001553C8" w:rsidP="00FD271A">
            <w:pPr>
              <w:jc w:val="center"/>
              <w:rPr>
                <w:rFonts w:ascii="Calibri" w:hAnsi="Calibri"/>
                <w:sz w:val="18"/>
                <w:szCs w:val="18"/>
              </w:rPr>
            </w:pPr>
            <w:r w:rsidRPr="00FD271A">
              <w:rPr>
                <w:rFonts w:ascii="Calibri" w:hAnsi="Calibri"/>
                <w:sz w:val="18"/>
                <w:szCs w:val="18"/>
              </w:rPr>
              <w:t>09</w:t>
            </w:r>
          </w:p>
        </w:tc>
        <w:tc>
          <w:tcPr>
            <w:tcW w:w="1550" w:type="dxa"/>
            <w:shd w:val="clear" w:color="auto" w:fill="auto"/>
            <w:vAlign w:val="center"/>
          </w:tcPr>
          <w:p w14:paraId="4886A4D0" w14:textId="77777777" w:rsidR="001553C8" w:rsidRPr="00FD271A" w:rsidRDefault="001553C8" w:rsidP="00FD271A">
            <w:pPr>
              <w:rPr>
                <w:rFonts w:ascii="Calibri" w:hAnsi="Calibri"/>
                <w:sz w:val="18"/>
                <w:szCs w:val="18"/>
              </w:rPr>
            </w:pPr>
            <w:r w:rsidRPr="00FD271A">
              <w:rPr>
                <w:rFonts w:ascii="Calibri" w:hAnsi="Calibri"/>
                <w:sz w:val="18"/>
                <w:szCs w:val="18"/>
              </w:rPr>
              <w:t>Climate Zone:</w:t>
            </w:r>
          </w:p>
        </w:tc>
        <w:tc>
          <w:tcPr>
            <w:tcW w:w="6363" w:type="dxa"/>
            <w:shd w:val="clear" w:color="auto" w:fill="auto"/>
          </w:tcPr>
          <w:p w14:paraId="4886A4D1" w14:textId="77777777" w:rsidR="001553C8" w:rsidRPr="00C24189" w:rsidRDefault="00DF599E" w:rsidP="00435562">
            <w:pPr>
              <w:rPr>
                <w:rFonts w:ascii="Calibri" w:hAnsi="Calibri"/>
                <w:sz w:val="18"/>
                <w:szCs w:val="18"/>
              </w:rPr>
            </w:pPr>
            <w:r>
              <w:rPr>
                <w:rFonts w:ascii="Calibri" w:hAnsi="Calibri"/>
                <w:sz w:val="18"/>
                <w:szCs w:val="18"/>
              </w:rPr>
              <w:t>&lt;&lt;User selects from list: 1, 2, 3, 4, 5, 6, 7, 8, 9, 10, 11, 12, 13, 14, 15, 16&gt;&gt;</w:t>
            </w:r>
          </w:p>
        </w:tc>
        <w:tc>
          <w:tcPr>
            <w:tcW w:w="458" w:type="dxa"/>
            <w:vAlign w:val="center"/>
          </w:tcPr>
          <w:p w14:paraId="4886A4D2" w14:textId="77777777" w:rsidR="001553C8" w:rsidRPr="00FD271A" w:rsidRDefault="001553C8" w:rsidP="009C5DEE">
            <w:pPr>
              <w:jc w:val="center"/>
              <w:rPr>
                <w:rFonts w:ascii="Calibri" w:hAnsi="Calibri"/>
                <w:sz w:val="18"/>
                <w:szCs w:val="18"/>
              </w:rPr>
            </w:pPr>
            <w:r w:rsidRPr="00FD271A">
              <w:rPr>
                <w:rFonts w:ascii="Calibri" w:hAnsi="Calibri"/>
                <w:sz w:val="18"/>
                <w:szCs w:val="18"/>
              </w:rPr>
              <w:t>10</w:t>
            </w:r>
          </w:p>
        </w:tc>
        <w:tc>
          <w:tcPr>
            <w:tcW w:w="3581" w:type="dxa"/>
            <w:shd w:val="clear" w:color="auto" w:fill="auto"/>
            <w:vAlign w:val="center"/>
          </w:tcPr>
          <w:p w14:paraId="4886A4D3" w14:textId="77777777" w:rsidR="001553C8" w:rsidRPr="00FD271A" w:rsidRDefault="001553C8" w:rsidP="00FD271A">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2216" w:type="dxa"/>
            <w:shd w:val="clear" w:color="auto" w:fill="auto"/>
          </w:tcPr>
          <w:p w14:paraId="4886A4D4" w14:textId="77777777" w:rsidR="001553C8" w:rsidRPr="00C24189" w:rsidRDefault="00DF599E" w:rsidP="001D16B9">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DE" w14:textId="77777777" w:rsidTr="00FD271A">
        <w:trPr>
          <w:trHeight w:val="245"/>
        </w:trPr>
        <w:tc>
          <w:tcPr>
            <w:tcW w:w="448" w:type="dxa"/>
            <w:vAlign w:val="center"/>
          </w:tcPr>
          <w:p w14:paraId="4886A4D6" w14:textId="77777777" w:rsidR="001553C8" w:rsidRPr="00FD271A" w:rsidRDefault="001553C8" w:rsidP="00FD271A">
            <w:pPr>
              <w:jc w:val="center"/>
              <w:rPr>
                <w:rFonts w:ascii="Calibri" w:hAnsi="Calibri"/>
                <w:sz w:val="18"/>
                <w:szCs w:val="18"/>
              </w:rPr>
            </w:pPr>
            <w:r w:rsidRPr="00FD271A">
              <w:rPr>
                <w:rFonts w:ascii="Calibri" w:hAnsi="Calibri"/>
                <w:sz w:val="18"/>
                <w:szCs w:val="18"/>
              </w:rPr>
              <w:t>11</w:t>
            </w:r>
          </w:p>
        </w:tc>
        <w:tc>
          <w:tcPr>
            <w:tcW w:w="1550" w:type="dxa"/>
            <w:shd w:val="clear" w:color="auto" w:fill="auto"/>
            <w:vAlign w:val="center"/>
          </w:tcPr>
          <w:p w14:paraId="4886A4D7" w14:textId="4CAA32B5" w:rsidR="001553C8" w:rsidRPr="00FD271A" w:rsidRDefault="001553C8" w:rsidP="00FD271A">
            <w:pPr>
              <w:rPr>
                <w:rFonts w:ascii="Calibri" w:hAnsi="Calibri"/>
                <w:sz w:val="18"/>
                <w:szCs w:val="18"/>
              </w:rPr>
            </w:pPr>
            <w:r w:rsidRPr="00FD271A">
              <w:rPr>
                <w:rFonts w:ascii="Calibri" w:hAnsi="Calibri"/>
                <w:sz w:val="18"/>
                <w:szCs w:val="18"/>
              </w:rPr>
              <w:t>Building Type</w:t>
            </w:r>
            <w:r w:rsidR="009B57BF">
              <w:rPr>
                <w:rFonts w:ascii="Calibri" w:hAnsi="Calibri"/>
                <w:sz w:val="18"/>
                <w:szCs w:val="18"/>
              </w:rPr>
              <w:t>:</w:t>
            </w:r>
          </w:p>
        </w:tc>
        <w:tc>
          <w:tcPr>
            <w:tcW w:w="6363" w:type="dxa"/>
            <w:shd w:val="clear" w:color="auto" w:fill="auto"/>
          </w:tcPr>
          <w:p w14:paraId="4886A4D8" w14:textId="77777777" w:rsidR="00D27E6A" w:rsidRDefault="00D27E6A" w:rsidP="00435562">
            <w:pPr>
              <w:rPr>
                <w:rFonts w:ascii="Calibri" w:hAnsi="Calibri"/>
                <w:sz w:val="18"/>
                <w:szCs w:val="18"/>
              </w:rPr>
            </w:pPr>
            <w:r>
              <w:rPr>
                <w:rFonts w:ascii="Calibri" w:hAnsi="Calibri"/>
                <w:sz w:val="18"/>
                <w:szCs w:val="18"/>
              </w:rPr>
              <w:t xml:space="preserve">&lt;&lt;user select one from list:  </w:t>
            </w:r>
          </w:p>
          <w:p w14:paraId="4886A4D9" w14:textId="77777777" w:rsidR="00D27E6A" w:rsidRDefault="00D27E6A" w:rsidP="00435562">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746E9055" w14:textId="77777777" w:rsidR="00BE76F8" w:rsidRDefault="00D27E6A" w:rsidP="00AF4FF3">
            <w:pPr>
              <w:rPr>
                <w:ins w:id="1482" w:author="Smith, Alexis@Energy" w:date="2019-01-17T10:24:00Z"/>
                <w:rFonts w:ascii="Calibri" w:hAnsi="Calibri"/>
                <w:sz w:val="18"/>
                <w:szCs w:val="18"/>
              </w:rPr>
            </w:pPr>
            <w:r>
              <w:rPr>
                <w:rFonts w:ascii="Calibri" w:hAnsi="Calibri"/>
                <w:sz w:val="18"/>
                <w:szCs w:val="18"/>
              </w:rPr>
              <w:t>*</w:t>
            </w:r>
            <w:r w:rsidRPr="00C24189">
              <w:rPr>
                <w:rFonts w:ascii="Calibri" w:hAnsi="Calibri"/>
                <w:sz w:val="18"/>
                <w:szCs w:val="18"/>
              </w:rPr>
              <w:t>Multi Family</w:t>
            </w:r>
          </w:p>
          <w:p w14:paraId="4886A4DA" w14:textId="552B2EA1" w:rsidR="001553C8" w:rsidRPr="00C24189" w:rsidRDefault="00BE76F8" w:rsidP="00AF4FF3">
            <w:pPr>
              <w:rPr>
                <w:rFonts w:ascii="Calibri" w:hAnsi="Calibri"/>
                <w:b/>
                <w:sz w:val="18"/>
                <w:szCs w:val="18"/>
              </w:rPr>
            </w:pPr>
            <w:ins w:id="1483" w:author="Smith, Alexis@Energy" w:date="2019-01-17T10:24:00Z">
              <w:r>
                <w:rPr>
                  <w:rFonts w:ascii="Calibri" w:hAnsi="Calibri"/>
                  <w:sz w:val="18"/>
                  <w:szCs w:val="18"/>
                </w:rPr>
                <w:t>*</w:t>
              </w:r>
              <w:r w:rsidRPr="004A470C">
                <w:rPr>
                  <w:rFonts w:ascii="Calibri" w:hAnsi="Calibri"/>
                  <w:sz w:val="18"/>
                  <w:szCs w:val="14"/>
                </w:rPr>
                <w:t>Multifamily with central water heating</w:t>
              </w:r>
              <w:r>
                <w:rPr>
                  <w:rFonts w:ascii="Calibri" w:hAnsi="Calibri"/>
                  <w:sz w:val="18"/>
                  <w:szCs w:val="18"/>
                </w:rPr>
                <w:t xml:space="preserve"> </w:t>
              </w:r>
            </w:ins>
            <w:r w:rsidR="00D27E6A">
              <w:rPr>
                <w:rFonts w:ascii="Calibri" w:hAnsi="Calibri"/>
                <w:sz w:val="18"/>
                <w:szCs w:val="18"/>
              </w:rPr>
              <w:t>&gt;&gt;</w:t>
            </w:r>
          </w:p>
        </w:tc>
        <w:tc>
          <w:tcPr>
            <w:tcW w:w="458" w:type="dxa"/>
            <w:vAlign w:val="center"/>
          </w:tcPr>
          <w:p w14:paraId="4886A4DB" w14:textId="77777777" w:rsidR="001553C8" w:rsidRPr="00FD271A" w:rsidRDefault="001553C8" w:rsidP="009C5DEE">
            <w:pPr>
              <w:jc w:val="center"/>
              <w:rPr>
                <w:rFonts w:ascii="Calibri" w:hAnsi="Calibri"/>
                <w:sz w:val="18"/>
                <w:szCs w:val="18"/>
              </w:rPr>
            </w:pPr>
            <w:r w:rsidRPr="00FD271A">
              <w:rPr>
                <w:rFonts w:ascii="Calibri" w:hAnsi="Calibri"/>
                <w:sz w:val="18"/>
                <w:szCs w:val="18"/>
              </w:rPr>
              <w:t>12</w:t>
            </w:r>
          </w:p>
        </w:tc>
        <w:tc>
          <w:tcPr>
            <w:tcW w:w="3581" w:type="dxa"/>
            <w:shd w:val="clear" w:color="auto" w:fill="auto"/>
            <w:vAlign w:val="center"/>
          </w:tcPr>
          <w:p w14:paraId="4886A4DC" w14:textId="77777777" w:rsidR="001553C8" w:rsidRPr="00FD271A" w:rsidRDefault="001553C8" w:rsidP="00FD271A">
            <w:pPr>
              <w:rPr>
                <w:rFonts w:ascii="Calibri" w:hAnsi="Calibri"/>
                <w:sz w:val="18"/>
                <w:szCs w:val="18"/>
              </w:rPr>
            </w:pPr>
            <w:r w:rsidRPr="00FD271A">
              <w:rPr>
                <w:rFonts w:ascii="Calibri" w:hAnsi="Calibri"/>
                <w:sz w:val="18"/>
                <w:szCs w:val="18"/>
              </w:rPr>
              <w:t>Slab Area</w:t>
            </w:r>
            <w:r w:rsidR="009D06B6" w:rsidRPr="00FD271A">
              <w:rPr>
                <w:rFonts w:ascii="Calibri" w:hAnsi="Calibri"/>
                <w:sz w:val="18"/>
                <w:szCs w:val="18"/>
              </w:rPr>
              <w:t xml:space="preserve"> (</w:t>
            </w:r>
            <w:r w:rsidR="00855511" w:rsidRPr="00FD271A">
              <w:rPr>
                <w:rFonts w:ascii="Calibri" w:hAnsi="Calibri"/>
                <w:sz w:val="18"/>
                <w:szCs w:val="18"/>
              </w:rPr>
              <w:t>ft</w:t>
            </w:r>
            <w:r w:rsidR="009D06B6" w:rsidRPr="00FD271A">
              <w:rPr>
                <w:rFonts w:ascii="Calibri" w:hAnsi="Calibri"/>
                <w:sz w:val="18"/>
                <w:szCs w:val="18"/>
                <w:vertAlign w:val="superscript"/>
              </w:rPr>
              <w:t>2</w:t>
            </w:r>
            <w:r w:rsidR="009D06B6" w:rsidRPr="00FD271A">
              <w:rPr>
                <w:rFonts w:ascii="Calibri" w:hAnsi="Calibri"/>
                <w:sz w:val="18"/>
                <w:szCs w:val="18"/>
              </w:rPr>
              <w:t>)</w:t>
            </w:r>
            <w:r w:rsidRPr="00FD271A" w:rsidDel="001553C8">
              <w:rPr>
                <w:rFonts w:ascii="Calibri" w:hAnsi="Calibri"/>
                <w:sz w:val="18"/>
                <w:szCs w:val="18"/>
              </w:rPr>
              <w:t xml:space="preserve"> </w:t>
            </w:r>
          </w:p>
        </w:tc>
        <w:tc>
          <w:tcPr>
            <w:tcW w:w="2216" w:type="dxa"/>
            <w:shd w:val="clear" w:color="auto" w:fill="auto"/>
          </w:tcPr>
          <w:p w14:paraId="4886A4DD" w14:textId="77777777" w:rsidR="001553C8" w:rsidRPr="00C24189" w:rsidRDefault="00DF599E" w:rsidP="001D16B9">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FD" w14:textId="77777777" w:rsidTr="00FD271A">
        <w:tc>
          <w:tcPr>
            <w:tcW w:w="448" w:type="dxa"/>
            <w:vAlign w:val="center"/>
          </w:tcPr>
          <w:p w14:paraId="4886A4DF" w14:textId="77777777" w:rsidR="001553C8" w:rsidRPr="00FD271A" w:rsidRDefault="001553C8" w:rsidP="00FD271A">
            <w:pPr>
              <w:jc w:val="center"/>
              <w:rPr>
                <w:rFonts w:ascii="Calibri" w:hAnsi="Calibri"/>
                <w:sz w:val="18"/>
                <w:szCs w:val="18"/>
              </w:rPr>
            </w:pPr>
            <w:r w:rsidRPr="00FD271A">
              <w:rPr>
                <w:rFonts w:ascii="Calibri" w:hAnsi="Calibri"/>
                <w:sz w:val="18"/>
                <w:szCs w:val="18"/>
              </w:rPr>
              <w:t>13</w:t>
            </w:r>
          </w:p>
        </w:tc>
        <w:tc>
          <w:tcPr>
            <w:tcW w:w="1550" w:type="dxa"/>
            <w:shd w:val="clear" w:color="auto" w:fill="auto"/>
            <w:vAlign w:val="center"/>
          </w:tcPr>
          <w:p w14:paraId="4886A4E0" w14:textId="77777777" w:rsidR="001553C8" w:rsidRPr="00FD271A" w:rsidRDefault="001553C8" w:rsidP="00FD271A">
            <w:pPr>
              <w:rPr>
                <w:rFonts w:ascii="Calibri" w:hAnsi="Calibri"/>
                <w:sz w:val="18"/>
                <w:szCs w:val="18"/>
              </w:rPr>
            </w:pPr>
            <w:r w:rsidRPr="00FD271A">
              <w:rPr>
                <w:rFonts w:ascii="Calibri" w:hAnsi="Calibri"/>
                <w:sz w:val="18"/>
                <w:szCs w:val="18"/>
              </w:rPr>
              <w:t xml:space="preserve">Project </w:t>
            </w:r>
            <w:r w:rsidR="00E66168" w:rsidRPr="00FD271A">
              <w:rPr>
                <w:rFonts w:ascii="Calibri" w:hAnsi="Calibri"/>
                <w:sz w:val="18"/>
                <w:szCs w:val="18"/>
              </w:rPr>
              <w:t>Scope</w:t>
            </w:r>
            <w:r w:rsidRPr="00FD271A">
              <w:rPr>
                <w:rFonts w:ascii="Calibri" w:hAnsi="Calibri"/>
                <w:sz w:val="18"/>
                <w:szCs w:val="18"/>
              </w:rPr>
              <w:t xml:space="preserve">:  </w:t>
            </w:r>
          </w:p>
        </w:tc>
        <w:tc>
          <w:tcPr>
            <w:tcW w:w="6363" w:type="dxa"/>
            <w:shd w:val="clear" w:color="auto" w:fill="auto"/>
            <w:vAlign w:val="center"/>
          </w:tcPr>
          <w:p w14:paraId="4886A4E1" w14:textId="77777777" w:rsidR="006D4567" w:rsidRPr="0029128E" w:rsidRDefault="006D4567" w:rsidP="006D4567">
            <w:pPr>
              <w:rPr>
                <w:rFonts w:ascii="Calibri" w:hAnsi="Calibri"/>
                <w:sz w:val="18"/>
                <w:szCs w:val="18"/>
              </w:rPr>
            </w:pPr>
            <w:r w:rsidRPr="0029128E">
              <w:rPr>
                <w:rFonts w:ascii="Calibri" w:hAnsi="Calibri"/>
                <w:sz w:val="18"/>
                <w:szCs w:val="18"/>
              </w:rPr>
              <w:t>&lt;&lt;</w:t>
            </w:r>
            <w:r w:rsidRPr="0029128E">
              <w:rPr>
                <w:rFonts w:asciiTheme="minorHAnsi" w:hAnsiTheme="minorHAnsi"/>
                <w:sz w:val="18"/>
                <w:szCs w:val="18"/>
              </w:rPr>
              <w:t xml:space="preserve"> user select as many as are applicable from list</w:t>
            </w:r>
            <w:r w:rsidRPr="0029128E">
              <w:rPr>
                <w:rFonts w:ascii="Calibri" w:hAnsi="Calibri"/>
                <w:sz w:val="18"/>
                <w:szCs w:val="18"/>
              </w:rPr>
              <w:t>:</w:t>
            </w:r>
          </w:p>
          <w:p w14:paraId="4886A4E2" w14:textId="6CEA8B80" w:rsidR="006D4567"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Insulation</w:t>
            </w:r>
            <w:r>
              <w:rPr>
                <w:rFonts w:ascii="Calibri" w:hAnsi="Calibri"/>
                <w:sz w:val="18"/>
                <w:szCs w:val="18"/>
              </w:rPr>
              <w:t xml:space="preserve"> </w:t>
            </w:r>
            <w:r>
              <w:rPr>
                <w:rFonts w:asciiTheme="minorHAnsi" w:hAnsiTheme="minorHAnsi"/>
                <w:sz w:val="18"/>
                <w:szCs w:val="18"/>
              </w:rPr>
              <w:t>(Show table</w:t>
            </w:r>
            <w:r w:rsidR="001A7B26">
              <w:rPr>
                <w:rFonts w:asciiTheme="minorHAnsi" w:hAnsiTheme="minorHAnsi"/>
                <w:sz w:val="18"/>
                <w:szCs w:val="18"/>
              </w:rPr>
              <w:t>s</w:t>
            </w:r>
            <w:r>
              <w:rPr>
                <w:rFonts w:asciiTheme="minorHAnsi" w:hAnsiTheme="minorHAnsi"/>
                <w:sz w:val="18"/>
                <w:szCs w:val="18"/>
              </w:rPr>
              <w:t xml:space="preserve"> B</w:t>
            </w:r>
            <w:r w:rsidR="001A7B26">
              <w:rPr>
                <w:rFonts w:asciiTheme="minorHAnsi" w:hAnsiTheme="minorHAnsi"/>
                <w:sz w:val="18"/>
                <w:szCs w:val="18"/>
              </w:rPr>
              <w:t>, C &amp; D</w:t>
            </w:r>
            <w:r>
              <w:rPr>
                <w:rFonts w:asciiTheme="minorHAnsi" w:hAnsiTheme="minorHAnsi"/>
                <w:sz w:val="18"/>
                <w:szCs w:val="18"/>
              </w:rPr>
              <w:t>)</w:t>
            </w:r>
            <w:r w:rsidRPr="00C24189">
              <w:rPr>
                <w:rFonts w:ascii="Calibri" w:hAnsi="Calibri"/>
                <w:sz w:val="18"/>
                <w:szCs w:val="18"/>
              </w:rPr>
              <w:t xml:space="preserve">      </w:t>
            </w:r>
          </w:p>
          <w:p w14:paraId="4886A4E3" w14:textId="4C03FA27" w:rsidR="006D4567" w:rsidRPr="00F265EB"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Roof Replacement</w:t>
            </w:r>
            <w:r>
              <w:rPr>
                <w:rFonts w:ascii="Calibri" w:hAnsi="Calibri"/>
                <w:sz w:val="18"/>
                <w:szCs w:val="18"/>
              </w:rPr>
              <w:t xml:space="preserve"> &gt;50% </w:t>
            </w:r>
            <w:r>
              <w:rPr>
                <w:rFonts w:asciiTheme="minorHAnsi" w:hAnsiTheme="minorHAnsi"/>
                <w:sz w:val="18"/>
                <w:szCs w:val="18"/>
              </w:rPr>
              <w:t xml:space="preserve">(Show table </w:t>
            </w:r>
            <w:r w:rsidR="001A7B26">
              <w:rPr>
                <w:rFonts w:asciiTheme="minorHAnsi" w:hAnsiTheme="minorHAnsi"/>
                <w:sz w:val="18"/>
                <w:szCs w:val="18"/>
              </w:rPr>
              <w:t>E</w:t>
            </w:r>
            <w:r>
              <w:rPr>
                <w:rFonts w:asciiTheme="minorHAnsi" w:hAnsiTheme="minorHAnsi"/>
                <w:sz w:val="18"/>
                <w:szCs w:val="18"/>
              </w:rPr>
              <w:t xml:space="preserve"> and possibility B)</w:t>
            </w:r>
            <w:r>
              <w:rPr>
                <w:rFonts w:ascii="Calibri" w:hAnsi="Calibri"/>
                <w:sz w:val="18"/>
                <w:szCs w:val="18"/>
              </w:rPr>
              <w:t xml:space="preserve"> </w:t>
            </w:r>
          </w:p>
          <w:p w14:paraId="4886A4E5" w14:textId="7607E402" w:rsidR="006D4567" w:rsidRDefault="00467440" w:rsidP="006D4567">
            <w:pPr>
              <w:rPr>
                <w:ins w:id="1484" w:author="Smith, Alexis@Energy" w:date="2018-11-15T08:06:00Z"/>
                <w:rFonts w:ascii="Calibri" w:hAnsi="Calibri"/>
                <w:sz w:val="18"/>
                <w:szCs w:val="18"/>
              </w:rPr>
            </w:pPr>
            <w:ins w:id="1485" w:author="Smith, Alexis@Energy" w:date="2018-11-15T08:06:00Z">
              <w:r>
                <w:rPr>
                  <w:rFonts w:ascii="Calibri" w:hAnsi="Calibri"/>
                  <w:sz w:val="18"/>
                  <w:szCs w:val="18"/>
                </w:rPr>
                <w:t>*Kitchen remodel</w:t>
              </w:r>
            </w:ins>
          </w:p>
          <w:p w14:paraId="1F485BF2" w14:textId="77777777" w:rsidR="00467440" w:rsidRDefault="00467440" w:rsidP="006D4567">
            <w:pPr>
              <w:rPr>
                <w:rFonts w:ascii="Calibri" w:hAnsi="Calibri"/>
                <w:sz w:val="18"/>
                <w:szCs w:val="18"/>
              </w:rPr>
            </w:pPr>
          </w:p>
          <w:p w14:paraId="4886A4EA" w14:textId="6D41BC70"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del w:id="1486" w:author="Smith, Alexis@Energy" w:date="2019-01-22T12:39:00Z">
              <w:r w:rsidDel="002E0866">
                <w:rPr>
                  <w:rFonts w:asciiTheme="minorHAnsi" w:hAnsiTheme="minorHAnsi"/>
                  <w:sz w:val="18"/>
                  <w:szCs w:val="18"/>
                </w:rPr>
                <w:delText>m</w:delText>
              </w:r>
            </w:del>
            <w:ins w:id="1487" w:author="Smith, Alexis@Energy" w:date="2019-01-22T12:39:00Z">
              <w:r w:rsidR="002E0866">
                <w:rPr>
                  <w:rFonts w:asciiTheme="minorHAnsi" w:hAnsiTheme="minorHAnsi"/>
                  <w:sz w:val="18"/>
                  <w:szCs w:val="18"/>
                </w:rPr>
                <w:t>M</w:t>
              </w:r>
            </w:ins>
            <w:r>
              <w:rPr>
                <w:rFonts w:asciiTheme="minorHAnsi" w:hAnsiTheme="minorHAnsi"/>
                <w:sz w:val="18"/>
                <w:szCs w:val="18"/>
              </w:rPr>
              <w:t xml:space="preserve">ultifamily </w:t>
            </w:r>
            <w:ins w:id="1488" w:author="Smith, Alexis@Energy" w:date="2019-01-22T12:39:00Z">
              <w:r w:rsidR="002E0866">
                <w:rPr>
                  <w:rFonts w:asciiTheme="minorHAnsi" w:hAnsiTheme="minorHAnsi"/>
                  <w:sz w:val="18"/>
                  <w:szCs w:val="18"/>
                </w:rPr>
                <w:t>or Multifamily with central water heating</w:t>
              </w:r>
              <w:r w:rsidR="002E0866">
                <w:rPr>
                  <w:rFonts w:asciiTheme="minorHAnsi" w:hAnsiTheme="minorHAnsi"/>
                  <w:sz w:val="18"/>
                  <w:szCs w:val="18"/>
                </w:rPr>
                <w:t xml:space="preserve"> </w:t>
              </w:r>
            </w:ins>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B" w14:textId="33FCF813"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Cooling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del w:id="1489" w:author="Smith, Alexis@Energy" w:date="2019-01-22T12:39:00Z">
              <w:r w:rsidDel="002E0866">
                <w:rPr>
                  <w:rFonts w:asciiTheme="minorHAnsi" w:hAnsiTheme="minorHAnsi"/>
                  <w:sz w:val="18"/>
                  <w:szCs w:val="18"/>
                </w:rPr>
                <w:delText>m</w:delText>
              </w:r>
            </w:del>
            <w:ins w:id="1490" w:author="Smith, Alexis@Energy" w:date="2019-01-22T12:39:00Z">
              <w:r w:rsidR="002E0866">
                <w:rPr>
                  <w:rFonts w:asciiTheme="minorHAnsi" w:hAnsiTheme="minorHAnsi"/>
                  <w:sz w:val="18"/>
                  <w:szCs w:val="18"/>
                </w:rPr>
                <w:t>M</w:t>
              </w:r>
            </w:ins>
            <w:r>
              <w:rPr>
                <w:rFonts w:asciiTheme="minorHAnsi" w:hAnsiTheme="minorHAnsi"/>
                <w:sz w:val="18"/>
                <w:szCs w:val="18"/>
              </w:rPr>
              <w:t xml:space="preserve">ultifamily </w:t>
            </w:r>
            <w:ins w:id="1491" w:author="Smith, Alexis@Energy" w:date="2019-01-22T12:39:00Z">
              <w:r w:rsidR="002E0866">
                <w:rPr>
                  <w:rFonts w:asciiTheme="minorHAnsi" w:hAnsiTheme="minorHAnsi"/>
                  <w:sz w:val="18"/>
                  <w:szCs w:val="18"/>
                </w:rPr>
                <w:t>or Multifamily with central water heating</w:t>
              </w:r>
              <w:r w:rsidR="002E0866">
                <w:rPr>
                  <w:rFonts w:asciiTheme="minorHAnsi" w:hAnsiTheme="minorHAnsi"/>
                  <w:sz w:val="18"/>
                  <w:szCs w:val="18"/>
                </w:rPr>
                <w:t xml:space="preserve"> </w:t>
              </w:r>
            </w:ins>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C" w14:textId="6157BEB8" w:rsidR="006D4567" w:rsidRDefault="006D4567" w:rsidP="006D4567">
            <w:pPr>
              <w:rPr>
                <w:rFonts w:ascii="Calibri" w:hAnsi="Calibri"/>
                <w:sz w:val="18"/>
                <w:szCs w:val="18"/>
              </w:rPr>
            </w:pPr>
            <w:r>
              <w:rPr>
                <w:rFonts w:ascii="Calibri" w:hAnsi="Calibri"/>
                <w:sz w:val="18"/>
                <w:szCs w:val="18"/>
              </w:rPr>
              <w:t xml:space="preserve">*Space Conditioning </w:t>
            </w:r>
            <w:r w:rsidRPr="00C24189">
              <w:rPr>
                <w:rFonts w:ascii="Calibri" w:hAnsi="Calibri"/>
                <w:sz w:val="18"/>
                <w:szCs w:val="18"/>
              </w:rPr>
              <w:t>Duct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del w:id="1492" w:author="Smith, Alexis@Energy" w:date="2019-01-22T12:39:00Z">
              <w:r w:rsidDel="002E0866">
                <w:rPr>
                  <w:rFonts w:asciiTheme="minorHAnsi" w:hAnsiTheme="minorHAnsi"/>
                  <w:sz w:val="18"/>
                  <w:szCs w:val="18"/>
                </w:rPr>
                <w:delText>m</w:delText>
              </w:r>
            </w:del>
            <w:ins w:id="1493" w:author="Smith, Alexis@Energy" w:date="2019-01-22T12:39:00Z">
              <w:r w:rsidR="002E0866">
                <w:rPr>
                  <w:rFonts w:asciiTheme="minorHAnsi" w:hAnsiTheme="minorHAnsi"/>
                  <w:sz w:val="18"/>
                  <w:szCs w:val="18"/>
                </w:rPr>
                <w:t>M</w:t>
              </w:r>
            </w:ins>
            <w:r>
              <w:rPr>
                <w:rFonts w:asciiTheme="minorHAnsi" w:hAnsiTheme="minorHAnsi"/>
                <w:sz w:val="18"/>
                <w:szCs w:val="18"/>
              </w:rPr>
              <w:t xml:space="preserve">ultifamily </w:t>
            </w:r>
            <w:ins w:id="1494" w:author="Smith, Alexis@Energy" w:date="2019-01-22T12:39:00Z">
              <w:r w:rsidR="002E0866">
                <w:rPr>
                  <w:rFonts w:asciiTheme="minorHAnsi" w:hAnsiTheme="minorHAnsi"/>
                  <w:sz w:val="18"/>
                  <w:szCs w:val="18"/>
                </w:rPr>
                <w:t>or Multifamily with central water heating</w:t>
              </w:r>
              <w:r w:rsidR="002E0866">
                <w:rPr>
                  <w:rFonts w:asciiTheme="minorHAnsi" w:hAnsiTheme="minorHAnsi"/>
                  <w:sz w:val="18"/>
                  <w:szCs w:val="18"/>
                </w:rPr>
                <w:t xml:space="preserve"> </w:t>
              </w:r>
            </w:ins>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D" w14:textId="53B749B2" w:rsidR="006D4567" w:rsidRDefault="006D4567" w:rsidP="006D4567">
            <w:pPr>
              <w:rPr>
                <w:rFonts w:ascii="Calibri" w:hAnsi="Calibri"/>
                <w:sz w:val="18"/>
                <w:szCs w:val="18"/>
              </w:rPr>
            </w:pPr>
            <w:r>
              <w:rPr>
                <w:rFonts w:ascii="Calibri" w:hAnsi="Calibri"/>
                <w:sz w:val="18"/>
                <w:szCs w:val="18"/>
              </w:rPr>
              <w:t xml:space="preserve">*Water Heating </w:t>
            </w:r>
            <w:r>
              <w:rPr>
                <w:rFonts w:asciiTheme="minorHAnsi" w:hAnsiTheme="minorHAnsi"/>
                <w:sz w:val="18"/>
                <w:szCs w:val="18"/>
              </w:rPr>
              <w:t xml:space="preserve">(If A11 equals single family then display Table </w:t>
            </w:r>
            <w:r w:rsidR="001A7B26">
              <w:rPr>
                <w:rFonts w:asciiTheme="minorHAnsi" w:hAnsiTheme="minorHAnsi"/>
                <w:sz w:val="18"/>
                <w:szCs w:val="18"/>
              </w:rPr>
              <w:t>J</w:t>
            </w:r>
            <w:r>
              <w:rPr>
                <w:rFonts w:asciiTheme="minorHAnsi" w:hAnsiTheme="minorHAnsi"/>
                <w:sz w:val="18"/>
                <w:szCs w:val="18"/>
              </w:rPr>
              <w:t xml:space="preserve">; else if A11 equals </w:t>
            </w:r>
            <w:del w:id="1495" w:author="Smith, Alexis@Energy" w:date="2019-01-22T12:39:00Z">
              <w:r w:rsidDel="002E0866">
                <w:rPr>
                  <w:rFonts w:asciiTheme="minorHAnsi" w:hAnsiTheme="minorHAnsi"/>
                  <w:sz w:val="18"/>
                  <w:szCs w:val="18"/>
                </w:rPr>
                <w:delText>m</w:delText>
              </w:r>
            </w:del>
            <w:ins w:id="1496" w:author="Smith, Alexis@Energy" w:date="2019-01-22T12:39:00Z">
              <w:r w:rsidR="002E0866">
                <w:rPr>
                  <w:rFonts w:asciiTheme="minorHAnsi" w:hAnsiTheme="minorHAnsi"/>
                  <w:sz w:val="18"/>
                  <w:szCs w:val="18"/>
                </w:rPr>
                <w:t>M</w:t>
              </w:r>
            </w:ins>
            <w:r>
              <w:rPr>
                <w:rFonts w:asciiTheme="minorHAnsi" w:hAnsiTheme="minorHAnsi"/>
                <w:sz w:val="18"/>
                <w:szCs w:val="18"/>
              </w:rPr>
              <w:t xml:space="preserve">ultifamily </w:t>
            </w:r>
            <w:ins w:id="1497" w:author="Smith, Alexis@Energy" w:date="2019-01-22T12:40:00Z">
              <w:r w:rsidR="002E0866">
                <w:rPr>
                  <w:rFonts w:asciiTheme="minorHAnsi" w:hAnsiTheme="minorHAnsi"/>
                  <w:sz w:val="18"/>
                  <w:szCs w:val="18"/>
                </w:rPr>
                <w:t>or Multifamily with central water heating</w:t>
              </w:r>
              <w:r w:rsidR="002E0866">
                <w:rPr>
                  <w:rFonts w:asciiTheme="minorHAnsi" w:hAnsiTheme="minorHAnsi"/>
                  <w:sz w:val="18"/>
                  <w:szCs w:val="18"/>
                </w:rPr>
                <w:t xml:space="preserve"> </w:t>
              </w:r>
            </w:ins>
            <w:r>
              <w:rPr>
                <w:rFonts w:asciiTheme="minorHAnsi" w:hAnsiTheme="minorHAnsi"/>
                <w:sz w:val="18"/>
                <w:szCs w:val="18"/>
              </w:rPr>
              <w:t xml:space="preserve">display Tables </w:t>
            </w:r>
            <w:r w:rsidR="001A7B26">
              <w:rPr>
                <w:rFonts w:asciiTheme="minorHAnsi" w:hAnsiTheme="minorHAnsi"/>
                <w:sz w:val="18"/>
                <w:szCs w:val="18"/>
              </w:rPr>
              <w:t>J</w:t>
            </w:r>
            <w:r>
              <w:rPr>
                <w:rFonts w:asciiTheme="minorHAnsi" w:hAnsiTheme="minorHAnsi"/>
                <w:sz w:val="18"/>
                <w:szCs w:val="18"/>
              </w:rPr>
              <w:t xml:space="preserve"> &amp; </w:t>
            </w:r>
            <w:r w:rsidR="001A7B26">
              <w:rPr>
                <w:rFonts w:asciiTheme="minorHAnsi" w:hAnsiTheme="minorHAnsi"/>
                <w:sz w:val="18"/>
                <w:szCs w:val="18"/>
              </w:rPr>
              <w:t>K</w:t>
            </w:r>
            <w:r>
              <w:rPr>
                <w:rFonts w:asciiTheme="minorHAnsi" w:hAnsiTheme="minorHAnsi"/>
                <w:sz w:val="18"/>
                <w:szCs w:val="18"/>
              </w:rPr>
              <w:t>))</w:t>
            </w:r>
            <w:r>
              <w:rPr>
                <w:rFonts w:ascii="Calibri" w:hAnsi="Calibri"/>
                <w:sz w:val="18"/>
                <w:szCs w:val="18"/>
              </w:rPr>
              <w:t>&gt;&gt;</w:t>
            </w:r>
          </w:p>
          <w:p w14:paraId="056189FA" w14:textId="77777777" w:rsidR="001553C8" w:rsidRDefault="001553C8" w:rsidP="006D4567">
            <w:pPr>
              <w:rPr>
                <w:rFonts w:ascii="Calibri" w:hAnsi="Calibri"/>
                <w:sz w:val="18"/>
                <w:szCs w:val="18"/>
              </w:rPr>
            </w:pPr>
          </w:p>
          <w:p w14:paraId="1A5C273F" w14:textId="5C5A682A" w:rsidR="00975BB4" w:rsidRDefault="00975BB4" w:rsidP="00975BB4">
            <w:pPr>
              <w:rPr>
                <w:rFonts w:ascii="Calibri" w:hAnsi="Calibri"/>
                <w:sz w:val="18"/>
                <w:szCs w:val="18"/>
              </w:rPr>
            </w:pPr>
            <w:r>
              <w:rPr>
                <w:rFonts w:ascii="Calibri" w:hAnsi="Calibri"/>
                <w:sz w:val="18"/>
                <w:szCs w:val="18"/>
              </w:rPr>
              <w:t>&lt;&lt;User may select 2 from the following:</w:t>
            </w:r>
          </w:p>
          <w:p w14:paraId="65FA95B7" w14:textId="79220785" w:rsidR="00975BB4" w:rsidRDefault="00975BB4" w:rsidP="00975BB4">
            <w:pPr>
              <w:rPr>
                <w:rFonts w:asciiTheme="minorHAnsi" w:hAnsiTheme="minorHAns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 and if selected do not allow user to also select Adding Fenestration/Glazing ≤ 75 ft</w:t>
            </w:r>
            <w:r>
              <w:rPr>
                <w:rFonts w:asciiTheme="minorHAnsi" w:hAnsiTheme="minorHAnsi"/>
                <w:sz w:val="18"/>
                <w:szCs w:val="18"/>
                <w:vertAlign w:val="superscript"/>
              </w:rPr>
              <w:t>2</w:t>
            </w:r>
            <w:r>
              <w:rPr>
                <w:rFonts w:asciiTheme="minorHAnsi" w:hAnsiTheme="minorHAnsi"/>
                <w:sz w:val="18"/>
                <w:szCs w:val="18"/>
              </w:rPr>
              <w:t xml:space="preserve"> Windows)</w:t>
            </w:r>
          </w:p>
          <w:p w14:paraId="29541952" w14:textId="4E2B0B08" w:rsidR="00975BB4" w:rsidRDefault="00975BB4" w:rsidP="00975BB4">
            <w:pPr>
              <w:rPr>
                <w:rFonts w:ascii="Calibri" w:hAnsi="Calibr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G</w:t>
            </w:r>
            <w:r>
              <w:rPr>
                <w:rFonts w:ascii="Calibri" w:hAnsi="Calibri"/>
                <w:sz w:val="18"/>
                <w:szCs w:val="18"/>
              </w:rPr>
              <w:t>, and if selected do not allow user to also select Adding Fenestration/Glazing)</w:t>
            </w:r>
          </w:p>
          <w:p w14:paraId="64A49B88" w14:textId="5F55A2CF" w:rsidR="00975BB4" w:rsidRDefault="00975BB4" w:rsidP="00975BB4">
            <w:pPr>
              <w:rPr>
                <w:rFonts w:asciiTheme="minorHAnsi" w:hAnsiTheme="minorHAnsi"/>
                <w:sz w:val="18"/>
                <w:szCs w:val="18"/>
              </w:rPr>
            </w:pPr>
            <w:r>
              <w:rPr>
                <w:rFonts w:ascii="Calibri" w:hAnsi="Calibri"/>
                <w:sz w:val="18"/>
                <w:szCs w:val="18"/>
              </w:rPr>
              <w:t>*Adding Fenestration/Glazing ≤16 ft</w:t>
            </w:r>
            <w:r w:rsidRPr="009714D3">
              <w:rPr>
                <w:rFonts w:ascii="Calibri" w:hAnsi="Calibri"/>
                <w:sz w:val="18"/>
                <w:szCs w:val="18"/>
                <w:vertAlign w:val="superscript"/>
              </w:rPr>
              <w:t>2</w:t>
            </w:r>
            <w:r>
              <w:rPr>
                <w:rFonts w:ascii="Calibri" w:hAnsi="Calibri"/>
                <w:sz w:val="18"/>
                <w:szCs w:val="18"/>
              </w:rPr>
              <w:t xml:space="preserve"> Skylight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)&gt;&gt;</w:t>
            </w:r>
          </w:p>
          <w:p w14:paraId="19EF8A9F" w14:textId="77777777" w:rsidR="00975BB4" w:rsidRDefault="00975BB4" w:rsidP="006D4567">
            <w:pPr>
              <w:rPr>
                <w:rFonts w:ascii="Calibri" w:hAnsi="Calibri"/>
                <w:sz w:val="18"/>
                <w:szCs w:val="18"/>
              </w:rPr>
            </w:pPr>
          </w:p>
          <w:p w14:paraId="1359ACCC" w14:textId="77777777" w:rsidR="00975BB4" w:rsidRDefault="00975BB4" w:rsidP="006D4567">
            <w:pPr>
              <w:rPr>
                <w:rFonts w:ascii="Calibri" w:hAnsi="Calibri"/>
                <w:sz w:val="18"/>
                <w:szCs w:val="18"/>
              </w:rPr>
            </w:pPr>
            <w:r>
              <w:rPr>
                <w:rFonts w:ascii="Calibri" w:hAnsi="Calibri"/>
                <w:sz w:val="18"/>
                <w:szCs w:val="18"/>
              </w:rPr>
              <w:t>&lt;&lt;User may select 2 from the following:</w:t>
            </w:r>
          </w:p>
          <w:p w14:paraId="5DA73001" w14:textId="712D40ED" w:rsidR="00975BB4" w:rsidRDefault="00975BB4" w:rsidP="006D4567">
            <w:pPr>
              <w:rPr>
                <w:rFonts w:asciiTheme="minorHAnsi" w:hAnsiTheme="minorHAnsi"/>
                <w:sz w:val="18"/>
                <w:szCs w:val="18"/>
              </w:rPr>
            </w:pPr>
            <w:r>
              <w:rPr>
                <w:rFonts w:asciiTheme="minorHAnsi" w:hAnsiTheme="minorHAnsi"/>
                <w:sz w:val="18"/>
                <w:szCs w:val="18"/>
              </w:rPr>
              <w:t xml:space="preserve">*Replacing Fenestration/Glazing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 and if selected do not allow user to also select Replacing Fenestration/Glazing ≤ 75 ft</w:t>
            </w:r>
            <w:r>
              <w:rPr>
                <w:rFonts w:asciiTheme="minorHAnsi" w:hAnsiTheme="minorHAnsi"/>
                <w:sz w:val="18"/>
                <w:szCs w:val="18"/>
                <w:vertAlign w:val="superscript"/>
              </w:rPr>
              <w:t>2</w:t>
            </w:r>
            <w:r>
              <w:rPr>
                <w:rFonts w:asciiTheme="minorHAnsi" w:hAnsiTheme="minorHAnsi"/>
                <w:sz w:val="18"/>
                <w:szCs w:val="18"/>
              </w:rPr>
              <w:t>)</w:t>
            </w:r>
          </w:p>
          <w:p w14:paraId="71E98029" w14:textId="33C71357" w:rsidR="00975BB4" w:rsidRDefault="00975BB4" w:rsidP="00975BB4">
            <w:pPr>
              <w:rPr>
                <w:rFonts w:ascii="Calibri" w:hAnsi="Calibri"/>
                <w:sz w:val="18"/>
                <w:szCs w:val="18"/>
              </w:rPr>
            </w:pPr>
            <w:r>
              <w:rPr>
                <w:rFonts w:ascii="Calibri" w:hAnsi="Calibri"/>
                <w:sz w:val="18"/>
                <w:szCs w:val="18"/>
              </w:rPr>
              <w:t>*Replacing Fenestration/Glazing ≤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H</w:t>
            </w:r>
            <w:r>
              <w:rPr>
                <w:rFonts w:ascii="Calibri" w:hAnsi="Calibri"/>
                <w:sz w:val="18"/>
                <w:szCs w:val="18"/>
              </w:rPr>
              <w:t>, and if selected do not allow user to also select Replacing Fenestration/Glazing)</w:t>
            </w:r>
          </w:p>
          <w:p w14:paraId="66279146" w14:textId="1994BD31" w:rsidR="00975BB4" w:rsidRDefault="00975BB4" w:rsidP="00975BB4">
            <w:pPr>
              <w:rPr>
                <w:rFonts w:ascii="Calibri" w:hAnsi="Calibri"/>
                <w:sz w:val="18"/>
                <w:szCs w:val="18"/>
              </w:rPr>
            </w:pPr>
            <w:r>
              <w:rPr>
                <w:rFonts w:asciiTheme="minorHAnsi" w:hAnsiTheme="minorHAnsi"/>
                <w:sz w:val="18"/>
                <w:szCs w:val="18"/>
              </w:rPr>
              <w:t xml:space="preserve">*Replacing Fenestration/Glazing Skylight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w:t>
            </w:r>
          </w:p>
          <w:p w14:paraId="4886A4EE" w14:textId="050D5B0A" w:rsidR="00975BB4" w:rsidRPr="00C24189" w:rsidRDefault="00975BB4" w:rsidP="006D4567">
            <w:pPr>
              <w:rPr>
                <w:rFonts w:ascii="Calibri" w:hAnsi="Calibri"/>
                <w:sz w:val="18"/>
                <w:szCs w:val="18"/>
              </w:rPr>
            </w:pPr>
          </w:p>
        </w:tc>
        <w:tc>
          <w:tcPr>
            <w:tcW w:w="458" w:type="dxa"/>
            <w:vAlign w:val="center"/>
          </w:tcPr>
          <w:p w14:paraId="4886A4EF" w14:textId="77777777" w:rsidR="001553C8" w:rsidRPr="00FD271A" w:rsidRDefault="00E04829" w:rsidP="009C5DEE">
            <w:pPr>
              <w:jc w:val="center"/>
              <w:rPr>
                <w:rFonts w:ascii="Calibri" w:hAnsi="Calibri"/>
                <w:sz w:val="18"/>
                <w:szCs w:val="18"/>
              </w:rPr>
            </w:pPr>
            <w:r w:rsidRPr="00FD271A">
              <w:rPr>
                <w:rFonts w:ascii="Calibri" w:hAnsi="Calibri"/>
                <w:sz w:val="18"/>
                <w:szCs w:val="18"/>
              </w:rPr>
              <w:t>14</w:t>
            </w:r>
          </w:p>
        </w:tc>
        <w:tc>
          <w:tcPr>
            <w:tcW w:w="3581" w:type="dxa"/>
            <w:shd w:val="clear" w:color="auto" w:fill="auto"/>
            <w:vAlign w:val="center"/>
          </w:tcPr>
          <w:p w14:paraId="4886A4F0" w14:textId="33EA2DBC" w:rsidR="001553C8" w:rsidRPr="00FD271A" w:rsidRDefault="00460174" w:rsidP="005C1A6A">
            <w:pPr>
              <w:rPr>
                <w:rFonts w:ascii="Calibri" w:hAnsi="Calibri"/>
                <w:sz w:val="18"/>
                <w:szCs w:val="18"/>
              </w:rPr>
            </w:pPr>
            <w:r w:rsidRPr="00FD271A">
              <w:rPr>
                <w:rFonts w:ascii="Calibri" w:hAnsi="Calibri"/>
                <w:sz w:val="18"/>
                <w:szCs w:val="18"/>
              </w:rPr>
              <w:t>Exceptions to Minimum Aged Solar Reflectance and Minimum Thermal</w:t>
            </w:r>
            <w:r w:rsidR="001206A2" w:rsidRPr="00FD271A">
              <w:rPr>
                <w:rFonts w:ascii="Calibri" w:hAnsi="Calibri"/>
                <w:sz w:val="18"/>
                <w:szCs w:val="18"/>
              </w:rPr>
              <w:t xml:space="preserve"> </w:t>
            </w:r>
            <w:r w:rsidR="005C1A6A">
              <w:rPr>
                <w:rFonts w:ascii="Calibri" w:hAnsi="Calibri"/>
                <w:sz w:val="18"/>
                <w:szCs w:val="18"/>
              </w:rPr>
              <w:t xml:space="preserve">Emittance </w:t>
            </w:r>
            <w:r w:rsidR="001206A2" w:rsidRPr="00FD271A">
              <w:rPr>
                <w:rFonts w:ascii="Calibri" w:hAnsi="Calibri"/>
                <w:sz w:val="18"/>
                <w:szCs w:val="18"/>
              </w:rPr>
              <w:t xml:space="preserve">or SRI </w:t>
            </w:r>
          </w:p>
        </w:tc>
        <w:tc>
          <w:tcPr>
            <w:tcW w:w="2216" w:type="dxa"/>
            <w:shd w:val="clear" w:color="auto" w:fill="auto"/>
            <w:vAlign w:val="bottom"/>
          </w:tcPr>
          <w:p w14:paraId="4886A4F1" w14:textId="77777777" w:rsidR="00AF4FF3" w:rsidRDefault="001206A2" w:rsidP="001206A2">
            <w:pPr>
              <w:rPr>
                <w:rFonts w:ascii="Calibri" w:hAnsi="Calibri"/>
                <w:sz w:val="18"/>
                <w:szCs w:val="18"/>
              </w:rPr>
            </w:pPr>
            <w:r>
              <w:rPr>
                <w:rFonts w:ascii="Calibri" w:hAnsi="Calibri"/>
                <w:sz w:val="18"/>
                <w:szCs w:val="18"/>
              </w:rPr>
              <w:t>&lt;&lt;</w:t>
            </w:r>
            <w:r>
              <w:rPr>
                <w:rFonts w:asciiTheme="minorHAnsi" w:hAnsiTheme="minorHAnsi"/>
                <w:sz w:val="16"/>
                <w:szCs w:val="16"/>
              </w:rPr>
              <w:t xml:space="preserve"> </w:t>
            </w:r>
            <w:r w:rsidR="00AF4FF3">
              <w:rPr>
                <w:rFonts w:ascii="Calibri" w:hAnsi="Calibri"/>
                <w:sz w:val="18"/>
                <w:szCs w:val="18"/>
              </w:rPr>
              <w:t xml:space="preserve">if Climate Zone listed in A09 equals 1-9 or 16 and project scope in A13 doesn’t includes selection </w:t>
            </w:r>
            <w:r w:rsidR="00AF4FF3" w:rsidRPr="00C24189">
              <w:rPr>
                <w:rFonts w:ascii="Calibri" w:hAnsi="Calibri"/>
                <w:sz w:val="18"/>
                <w:szCs w:val="18"/>
              </w:rPr>
              <w:t>Roof Replacement</w:t>
            </w:r>
            <w:r w:rsidR="00AF4FF3">
              <w:rPr>
                <w:rFonts w:ascii="Calibri" w:hAnsi="Calibri"/>
                <w:sz w:val="18"/>
                <w:szCs w:val="18"/>
              </w:rPr>
              <w:t xml:space="preserve"> &gt;50% then equals N/A</w:t>
            </w:r>
          </w:p>
          <w:p w14:paraId="4886A4F2" w14:textId="77777777" w:rsidR="00AF4FF3" w:rsidRDefault="00AF4FF3" w:rsidP="001206A2">
            <w:pPr>
              <w:rPr>
                <w:rFonts w:ascii="Calibri" w:hAnsi="Calibri"/>
                <w:sz w:val="18"/>
                <w:szCs w:val="18"/>
              </w:rPr>
            </w:pPr>
          </w:p>
          <w:p w14:paraId="4886A4F3" w14:textId="584CF577" w:rsidR="001206A2" w:rsidRPr="005525ED" w:rsidRDefault="00AF4FF3" w:rsidP="001206A2">
            <w:pPr>
              <w:rPr>
                <w:rFonts w:ascii="Calibri" w:hAnsi="Calibri"/>
                <w:sz w:val="18"/>
                <w:szCs w:val="18"/>
              </w:rPr>
            </w:pPr>
            <w:r w:rsidRPr="005525ED">
              <w:rPr>
                <w:rFonts w:ascii="Calibri" w:hAnsi="Calibri"/>
                <w:sz w:val="18"/>
                <w:szCs w:val="18"/>
              </w:rPr>
              <w:t xml:space="preserve">Else </w:t>
            </w:r>
            <w:r w:rsidR="005525ED">
              <w:rPr>
                <w:rFonts w:asciiTheme="minorHAnsi" w:hAnsiTheme="minorHAnsi"/>
                <w:sz w:val="18"/>
                <w:szCs w:val="18"/>
              </w:rPr>
              <w:t>user select</w:t>
            </w:r>
            <w:r w:rsidR="001206A2" w:rsidRPr="005525ED">
              <w:rPr>
                <w:rFonts w:asciiTheme="minorHAnsi" w:hAnsiTheme="minorHAnsi"/>
                <w:sz w:val="18"/>
                <w:szCs w:val="18"/>
              </w:rPr>
              <w:t>s one from list</w:t>
            </w:r>
            <w:r w:rsidR="001206A2" w:rsidRPr="005525ED">
              <w:rPr>
                <w:rFonts w:ascii="Calibri" w:hAnsi="Calibri"/>
                <w:sz w:val="18"/>
                <w:szCs w:val="18"/>
              </w:rPr>
              <w:t>:</w:t>
            </w:r>
          </w:p>
          <w:p w14:paraId="4886A4F4" w14:textId="5732C6A7" w:rsidR="00B146B8" w:rsidRPr="00B146B8" w:rsidRDefault="00B146B8" w:rsidP="001206A2">
            <w:pPr>
              <w:rPr>
                <w:rFonts w:asciiTheme="minorHAnsi" w:hAnsiTheme="minorHAnsi"/>
                <w:sz w:val="18"/>
                <w:szCs w:val="18"/>
              </w:rPr>
            </w:pPr>
            <w:r>
              <w:rPr>
                <w:rFonts w:ascii="Calibri" w:hAnsi="Calibri"/>
                <w:sz w:val="18"/>
                <w:szCs w:val="18"/>
              </w:rPr>
              <w:t>*No</w:t>
            </w:r>
            <w:r w:rsidR="007B3087">
              <w:rPr>
                <w:rFonts w:ascii="Calibri" w:hAnsi="Calibri"/>
                <w:sz w:val="18"/>
                <w:szCs w:val="18"/>
              </w:rPr>
              <w:t xml:space="preserve"> Exceptions</w:t>
            </w:r>
          </w:p>
          <w:p w14:paraId="4886A4F5"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w:t>
            </w:r>
            <w:r w:rsidR="00175875" w:rsidRPr="00B146B8">
              <w:rPr>
                <w:rFonts w:asciiTheme="minorHAnsi" w:hAnsiTheme="minorHAnsi"/>
                <w:sz w:val="18"/>
                <w:szCs w:val="18"/>
              </w:rPr>
              <w:t>Air-space of 1.0 inch (25 mm) is provided between the top of the roof deck to the</w:t>
            </w:r>
            <w:r w:rsidR="00B146B8">
              <w:rPr>
                <w:rFonts w:asciiTheme="minorHAnsi" w:hAnsiTheme="minorHAnsi"/>
                <w:sz w:val="18"/>
                <w:szCs w:val="18"/>
              </w:rPr>
              <w:t xml:space="preserve"> </w:t>
            </w:r>
            <w:r w:rsidR="00175875" w:rsidRPr="00B146B8">
              <w:rPr>
                <w:rFonts w:asciiTheme="minorHAnsi" w:hAnsiTheme="minorHAnsi"/>
                <w:sz w:val="18"/>
                <w:szCs w:val="18"/>
              </w:rPr>
              <w:t>bottom of the roofing product</w:t>
            </w:r>
            <w:r w:rsidRPr="00B146B8">
              <w:rPr>
                <w:rFonts w:asciiTheme="minorHAnsi" w:hAnsiTheme="minorHAnsi"/>
                <w:sz w:val="18"/>
                <w:szCs w:val="18"/>
              </w:rPr>
              <w:t xml:space="preserve">      </w:t>
            </w:r>
          </w:p>
          <w:p w14:paraId="4886A4F6"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 </w:t>
            </w:r>
            <w:r w:rsidR="00175875" w:rsidRPr="00B146B8">
              <w:rPr>
                <w:rFonts w:asciiTheme="minorHAnsi" w:hAnsiTheme="minorHAnsi"/>
                <w:sz w:val="18"/>
                <w:szCs w:val="18"/>
              </w:rPr>
              <w:t>The installed roofing product has a profile ratio of rise to width of 1 to 5 for 50</w:t>
            </w:r>
            <w:r w:rsidR="00B146B8">
              <w:rPr>
                <w:rFonts w:asciiTheme="minorHAnsi" w:hAnsiTheme="minorHAnsi"/>
                <w:sz w:val="18"/>
                <w:szCs w:val="18"/>
              </w:rPr>
              <w:t xml:space="preserve"> </w:t>
            </w:r>
            <w:r w:rsidR="00175875" w:rsidRPr="00B146B8">
              <w:rPr>
                <w:rFonts w:asciiTheme="minorHAnsi" w:hAnsiTheme="minorHAnsi"/>
                <w:sz w:val="18"/>
                <w:szCs w:val="18"/>
              </w:rPr>
              <w:t>percent or greater of the width of the roofing product</w:t>
            </w:r>
          </w:p>
          <w:p w14:paraId="4886A4F7"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*Existing ducts in the attic are insulated and sealed according to Section 150.1(c)9</w:t>
            </w:r>
          </w:p>
          <w:p w14:paraId="4886A4F8" w14:textId="7A2AB852"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with at least R-38 ceiling insulation</w:t>
            </w:r>
            <w:r w:rsidR="00DB7A22">
              <w:rPr>
                <w:rFonts w:asciiTheme="minorHAnsi" w:hAnsiTheme="minorHAnsi"/>
                <w:sz w:val="18"/>
                <w:szCs w:val="18"/>
              </w:rPr>
              <w:t xml:space="preserve"> (Show </w:t>
            </w:r>
            <w:r w:rsidR="003F508D">
              <w:rPr>
                <w:rFonts w:asciiTheme="minorHAnsi" w:hAnsiTheme="minorHAnsi"/>
                <w:sz w:val="18"/>
                <w:szCs w:val="18"/>
              </w:rPr>
              <w:t xml:space="preserve">tables </w:t>
            </w:r>
            <w:r w:rsidR="00DB7A22">
              <w:rPr>
                <w:rFonts w:asciiTheme="minorHAnsi" w:hAnsiTheme="minorHAnsi"/>
                <w:sz w:val="18"/>
                <w:szCs w:val="18"/>
              </w:rPr>
              <w:t xml:space="preserve">B and </w:t>
            </w:r>
            <w:r w:rsidR="009F6CB9">
              <w:rPr>
                <w:rFonts w:asciiTheme="minorHAnsi" w:hAnsiTheme="minorHAnsi"/>
                <w:sz w:val="18"/>
                <w:szCs w:val="18"/>
              </w:rPr>
              <w:t>E</w:t>
            </w:r>
            <w:r w:rsidR="00DB7A22">
              <w:rPr>
                <w:rFonts w:asciiTheme="minorHAnsi" w:hAnsiTheme="minorHAnsi"/>
                <w:sz w:val="18"/>
                <w:szCs w:val="18"/>
              </w:rPr>
              <w:t>)</w:t>
            </w:r>
          </w:p>
          <w:p w14:paraId="4886A4F9" w14:textId="77777777" w:rsidR="00175875" w:rsidRPr="00B146B8" w:rsidRDefault="00175875" w:rsidP="00175875">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*Buildings with a radiant barrier in the attic meeting </w:t>
            </w:r>
            <w:r w:rsidRPr="00B146B8">
              <w:rPr>
                <w:rFonts w:asciiTheme="minorHAnsi" w:hAnsiTheme="minorHAnsi"/>
                <w:sz w:val="18"/>
                <w:szCs w:val="18"/>
              </w:rPr>
              <w:lastRenderedPageBreak/>
              <w:t>the requirements of Section</w:t>
            </w:r>
          </w:p>
          <w:p w14:paraId="4886A4FA"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150.1(c)2</w:t>
            </w:r>
          </w:p>
          <w:p w14:paraId="4886A4FB"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that have no ducts in the attic</w:t>
            </w:r>
          </w:p>
          <w:p w14:paraId="4886A4FC" w14:textId="53EE127B" w:rsidR="001553C8" w:rsidRPr="00C24189" w:rsidRDefault="00B146B8" w:rsidP="00B146B8">
            <w:pPr>
              <w:rPr>
                <w:rFonts w:ascii="Calibri" w:hAnsi="Calibri"/>
                <w:sz w:val="18"/>
                <w:szCs w:val="18"/>
              </w:rPr>
            </w:pPr>
            <w:r w:rsidRPr="00B146B8">
              <w:rPr>
                <w:rFonts w:asciiTheme="minorHAnsi" w:hAnsiTheme="minorHAnsi"/>
                <w:sz w:val="18"/>
                <w:szCs w:val="18"/>
              </w:rPr>
              <w:t>*R-</w:t>
            </w:r>
            <w:r w:rsidR="00D36716">
              <w:rPr>
                <w:rFonts w:asciiTheme="minorHAnsi" w:hAnsiTheme="minorHAnsi"/>
                <w:sz w:val="18"/>
                <w:szCs w:val="18"/>
              </w:rPr>
              <w:t>2</w:t>
            </w:r>
            <w:r w:rsidRPr="00B146B8">
              <w:rPr>
                <w:rFonts w:asciiTheme="minorHAnsi" w:hAnsiTheme="minorHAnsi"/>
                <w:sz w:val="18"/>
                <w:szCs w:val="18"/>
              </w:rPr>
              <w:t xml:space="preserve"> or greater insulation above the roof deck</w:t>
            </w:r>
            <w:r w:rsidR="00DB7A22">
              <w:rPr>
                <w:rFonts w:asciiTheme="minorHAnsi" w:hAnsiTheme="minorHAnsi"/>
                <w:sz w:val="18"/>
                <w:szCs w:val="18"/>
              </w:rPr>
              <w:t xml:space="preserve"> (Show sections B and </w:t>
            </w:r>
            <w:r w:rsidR="009F6CB9">
              <w:rPr>
                <w:rFonts w:asciiTheme="minorHAnsi" w:hAnsiTheme="minorHAnsi"/>
                <w:sz w:val="18"/>
                <w:szCs w:val="18"/>
              </w:rPr>
              <w:t>E</w:t>
            </w:r>
            <w:r w:rsidR="00DB7A22">
              <w:rPr>
                <w:rFonts w:asciiTheme="minorHAnsi" w:hAnsiTheme="minorHAnsi"/>
                <w:sz w:val="18"/>
                <w:szCs w:val="18"/>
              </w:rPr>
              <w:t>)</w:t>
            </w:r>
            <w:r>
              <w:rPr>
                <w:rFonts w:asciiTheme="minorHAnsi" w:hAnsiTheme="minorHAnsi"/>
                <w:sz w:val="18"/>
                <w:szCs w:val="18"/>
              </w:rPr>
              <w:t>&gt;&gt;</w:t>
            </w:r>
          </w:p>
        </w:tc>
      </w:tr>
    </w:tbl>
    <w:p w14:paraId="4886A4FE" w14:textId="7246B7D7" w:rsidR="0043745C" w:rsidRPr="00FD271A" w:rsidRDefault="0043745C">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606"/>
        <w:gridCol w:w="121"/>
        <w:gridCol w:w="606"/>
        <w:gridCol w:w="1086"/>
        <w:gridCol w:w="3280"/>
      </w:tblGrid>
      <w:tr w:rsidR="004A516E" w:rsidRPr="00C24189" w14:paraId="4886A501" w14:textId="77777777" w:rsidTr="00974C44">
        <w:trPr>
          <w:cantSplit/>
          <w:trHeight w:val="312"/>
        </w:trPr>
        <w:tc>
          <w:tcPr>
            <w:tcW w:w="14616" w:type="dxa"/>
            <w:gridSpan w:val="13"/>
            <w:tcBorders>
              <w:top w:val="single" w:sz="4" w:space="0" w:color="auto"/>
              <w:left w:val="single" w:sz="4" w:space="0" w:color="auto"/>
              <w:bottom w:val="single" w:sz="6" w:space="0" w:color="auto"/>
              <w:right w:val="single" w:sz="4" w:space="0" w:color="auto"/>
            </w:tcBorders>
            <w:shd w:val="clear" w:color="auto" w:fill="auto"/>
          </w:tcPr>
          <w:p w14:paraId="4886A4FF" w14:textId="38238683" w:rsidR="004A516E" w:rsidRPr="00FD271A" w:rsidRDefault="005D79B5" w:rsidP="00C96578">
            <w:pPr>
              <w:keepNext/>
              <w:rPr>
                <w:rFonts w:ascii="Calibri" w:eastAsia="Calibri" w:hAnsi="Calibri"/>
                <w:b/>
                <w:sz w:val="20"/>
                <w:szCs w:val="22"/>
              </w:rPr>
            </w:pPr>
            <w:r w:rsidRPr="00FD271A">
              <w:rPr>
                <w:rFonts w:ascii="Calibri" w:eastAsia="Calibri" w:hAnsi="Calibri"/>
                <w:b/>
                <w:sz w:val="20"/>
                <w:szCs w:val="22"/>
              </w:rPr>
              <w:t>B</w:t>
            </w:r>
            <w:r w:rsidR="004B1A3E" w:rsidRPr="00FD271A">
              <w:rPr>
                <w:rFonts w:ascii="Calibri" w:eastAsia="Calibri" w:hAnsi="Calibri"/>
                <w:b/>
                <w:sz w:val="20"/>
                <w:szCs w:val="22"/>
              </w:rPr>
              <w:t xml:space="preserve">. </w:t>
            </w:r>
            <w:r w:rsidR="00975BB4" w:rsidRPr="00FD271A">
              <w:rPr>
                <w:rFonts w:ascii="Calibri" w:eastAsia="Calibri" w:hAnsi="Calibri"/>
                <w:b/>
                <w:sz w:val="20"/>
                <w:szCs w:val="22"/>
              </w:rPr>
              <w:t>Building Insulation Details</w:t>
            </w:r>
            <w:r w:rsidR="000E42D4" w:rsidRPr="00FD271A">
              <w:rPr>
                <w:rFonts w:ascii="Calibri" w:eastAsia="Calibri" w:hAnsi="Calibri"/>
                <w:b/>
                <w:sz w:val="20"/>
                <w:szCs w:val="22"/>
              </w:rPr>
              <w:t xml:space="preserve"> </w:t>
            </w:r>
            <w:r w:rsidR="000E42D4" w:rsidRPr="00FD271A">
              <w:rPr>
                <w:rFonts w:ascii="Calibri" w:eastAsia="Calibri" w:hAnsi="Calibri"/>
                <w:sz w:val="20"/>
                <w:szCs w:val="22"/>
              </w:rPr>
              <w:t>(Section 150.2(b)1)</w:t>
            </w:r>
          </w:p>
          <w:p w14:paraId="4886A500" w14:textId="756FB552" w:rsidR="006D4567" w:rsidRPr="00726B18" w:rsidRDefault="006D4567" w:rsidP="0086134B">
            <w:pPr>
              <w:keepNext/>
              <w:rPr>
                <w:rFonts w:ascii="Calibri" w:hAnsi="Calibri"/>
                <w:sz w:val="18"/>
                <w:szCs w:val="18"/>
              </w:rPr>
            </w:pPr>
            <w:r w:rsidRPr="00726B18">
              <w:rPr>
                <w:rFonts w:ascii="Calibri" w:eastAsia="Calibri" w:hAnsi="Calibri"/>
                <w:sz w:val="18"/>
                <w:szCs w:val="18"/>
              </w:rPr>
              <w:t>&lt;&lt;if A13 = Insulation then display this section; else display standard “This Section Does Not Apply” message&gt;&gt;</w:t>
            </w:r>
          </w:p>
        </w:tc>
      </w:tr>
      <w:tr w:rsidR="00B67EEC" w:rsidRPr="00C24189" w14:paraId="4886A50D" w14:textId="77777777" w:rsidTr="00974C44">
        <w:trPr>
          <w:cantSplit/>
          <w:trHeight w:val="45"/>
        </w:trPr>
        <w:tc>
          <w:tcPr>
            <w:tcW w:w="919" w:type="dxa"/>
            <w:tcBorders>
              <w:top w:val="single" w:sz="6" w:space="0" w:color="auto"/>
              <w:left w:val="single" w:sz="4" w:space="0" w:color="auto"/>
              <w:bottom w:val="single" w:sz="4" w:space="0" w:color="auto"/>
              <w:right w:val="single" w:sz="4" w:space="0" w:color="auto"/>
            </w:tcBorders>
            <w:vAlign w:val="bottom"/>
          </w:tcPr>
          <w:p w14:paraId="4886A502" w14:textId="77777777" w:rsidR="00B67EEC" w:rsidRPr="00C24189" w:rsidRDefault="00C24189" w:rsidP="001C4DE7">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1</w:t>
            </w:r>
          </w:p>
        </w:tc>
        <w:tc>
          <w:tcPr>
            <w:tcW w:w="1655" w:type="dxa"/>
            <w:tcBorders>
              <w:top w:val="single" w:sz="6" w:space="0" w:color="auto"/>
              <w:left w:val="single" w:sz="4" w:space="0" w:color="auto"/>
              <w:bottom w:val="single" w:sz="4" w:space="0" w:color="auto"/>
              <w:right w:val="single" w:sz="4" w:space="0" w:color="auto"/>
            </w:tcBorders>
            <w:vAlign w:val="bottom"/>
          </w:tcPr>
          <w:p w14:paraId="4886A503" w14:textId="77777777" w:rsidR="00B67EEC" w:rsidRPr="00C24189" w:rsidRDefault="00C24189"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2</w:t>
            </w:r>
          </w:p>
        </w:tc>
        <w:tc>
          <w:tcPr>
            <w:tcW w:w="1011" w:type="dxa"/>
            <w:tcBorders>
              <w:top w:val="single" w:sz="6" w:space="0" w:color="auto"/>
              <w:left w:val="single" w:sz="4" w:space="0" w:color="auto"/>
              <w:bottom w:val="single" w:sz="4" w:space="0" w:color="auto"/>
              <w:right w:val="single" w:sz="6" w:space="0" w:color="auto"/>
            </w:tcBorders>
            <w:vAlign w:val="bottom"/>
          </w:tcPr>
          <w:p w14:paraId="4886A504" w14:textId="77777777" w:rsidR="00B67EEC" w:rsidRPr="00C24189" w:rsidRDefault="00C24189" w:rsidP="001D16B9">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3</w:t>
            </w:r>
          </w:p>
        </w:tc>
        <w:tc>
          <w:tcPr>
            <w:tcW w:w="827" w:type="dxa"/>
            <w:tcBorders>
              <w:top w:val="single" w:sz="6" w:space="0" w:color="auto"/>
              <w:left w:val="single" w:sz="6" w:space="0" w:color="auto"/>
              <w:bottom w:val="single" w:sz="4" w:space="0" w:color="auto"/>
              <w:right w:val="single" w:sz="6" w:space="0" w:color="auto"/>
            </w:tcBorders>
            <w:vAlign w:val="bottom"/>
          </w:tcPr>
          <w:p w14:paraId="4886A505"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4</w:t>
            </w:r>
          </w:p>
        </w:tc>
        <w:tc>
          <w:tcPr>
            <w:tcW w:w="919" w:type="dxa"/>
            <w:tcBorders>
              <w:top w:val="single" w:sz="6" w:space="0" w:color="auto"/>
              <w:left w:val="single" w:sz="6" w:space="0" w:color="auto"/>
              <w:bottom w:val="single" w:sz="4" w:space="0" w:color="auto"/>
              <w:right w:val="single" w:sz="6" w:space="0" w:color="auto"/>
            </w:tcBorders>
            <w:vAlign w:val="bottom"/>
          </w:tcPr>
          <w:p w14:paraId="4886A506"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5</w:t>
            </w:r>
          </w:p>
        </w:tc>
        <w:tc>
          <w:tcPr>
            <w:tcW w:w="2635" w:type="dxa"/>
            <w:gridSpan w:val="2"/>
            <w:tcBorders>
              <w:top w:val="single" w:sz="6" w:space="0" w:color="auto"/>
              <w:left w:val="single" w:sz="6" w:space="0" w:color="auto"/>
              <w:bottom w:val="single" w:sz="4" w:space="0" w:color="auto"/>
              <w:right w:val="single" w:sz="6" w:space="0" w:color="auto"/>
            </w:tcBorders>
          </w:tcPr>
          <w:p w14:paraId="4886A507" w14:textId="77777777" w:rsidR="00B67EEC" w:rsidRPr="00C24189" w:rsidRDefault="00C24189"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6</w:t>
            </w:r>
          </w:p>
        </w:tc>
        <w:tc>
          <w:tcPr>
            <w:tcW w:w="858" w:type="dxa"/>
            <w:tcBorders>
              <w:top w:val="single" w:sz="6" w:space="0" w:color="auto"/>
              <w:left w:val="single" w:sz="6" w:space="0" w:color="auto"/>
              <w:bottom w:val="single" w:sz="4" w:space="0" w:color="auto"/>
              <w:right w:val="single" w:sz="6" w:space="0" w:color="auto"/>
            </w:tcBorders>
            <w:vAlign w:val="bottom"/>
          </w:tcPr>
          <w:p w14:paraId="4886A508" w14:textId="77777777" w:rsidR="00B67EEC" w:rsidRPr="00C24189" w:rsidRDefault="00C24189" w:rsidP="00EB5F98">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7</w:t>
            </w:r>
          </w:p>
        </w:tc>
        <w:tc>
          <w:tcPr>
            <w:tcW w:w="613" w:type="dxa"/>
            <w:tcBorders>
              <w:top w:val="single" w:sz="6" w:space="0" w:color="auto"/>
              <w:left w:val="single" w:sz="6" w:space="0" w:color="auto"/>
              <w:bottom w:val="single" w:sz="4" w:space="0" w:color="auto"/>
              <w:right w:val="single" w:sz="4" w:space="0" w:color="auto"/>
            </w:tcBorders>
            <w:vAlign w:val="bottom"/>
          </w:tcPr>
          <w:p w14:paraId="4886A509"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8</w:t>
            </w:r>
          </w:p>
        </w:tc>
        <w:tc>
          <w:tcPr>
            <w:tcW w:w="736" w:type="dxa"/>
            <w:gridSpan w:val="2"/>
            <w:tcBorders>
              <w:top w:val="single" w:sz="6" w:space="0" w:color="auto"/>
              <w:left w:val="single" w:sz="6" w:space="0" w:color="auto"/>
              <w:bottom w:val="single" w:sz="4" w:space="0" w:color="auto"/>
              <w:right w:val="single" w:sz="4" w:space="0" w:color="auto"/>
            </w:tcBorders>
            <w:vAlign w:val="bottom"/>
          </w:tcPr>
          <w:p w14:paraId="4886A50A"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9</w:t>
            </w:r>
          </w:p>
        </w:tc>
        <w:tc>
          <w:tcPr>
            <w:tcW w:w="1103" w:type="dxa"/>
            <w:tcBorders>
              <w:top w:val="single" w:sz="6" w:space="0" w:color="auto"/>
              <w:left w:val="single" w:sz="6" w:space="0" w:color="auto"/>
              <w:bottom w:val="single" w:sz="4" w:space="0" w:color="auto"/>
              <w:right w:val="single" w:sz="4" w:space="0" w:color="auto"/>
            </w:tcBorders>
            <w:vAlign w:val="bottom"/>
          </w:tcPr>
          <w:p w14:paraId="4886A50B"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40" w:type="dxa"/>
            <w:tcBorders>
              <w:top w:val="single" w:sz="6" w:space="0" w:color="auto"/>
              <w:bottom w:val="single" w:sz="4" w:space="0" w:color="auto"/>
              <w:right w:val="single" w:sz="4" w:space="0" w:color="auto"/>
            </w:tcBorders>
            <w:vAlign w:val="bottom"/>
          </w:tcPr>
          <w:p w14:paraId="4886A50C" w14:textId="77777777" w:rsidR="00B67EEC" w:rsidRPr="00C24189" w:rsidRDefault="00B67EEC"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B67EEC" w:rsidRPr="00C24189" w14:paraId="4886A517" w14:textId="77777777" w:rsidTr="00974C44">
        <w:trPr>
          <w:cantSplit/>
          <w:trHeight w:val="330"/>
        </w:trPr>
        <w:tc>
          <w:tcPr>
            <w:tcW w:w="919" w:type="dxa"/>
            <w:vMerge w:val="restart"/>
            <w:tcBorders>
              <w:top w:val="single" w:sz="4" w:space="0" w:color="auto"/>
              <w:left w:val="single" w:sz="4" w:space="0" w:color="auto"/>
              <w:right w:val="single" w:sz="4" w:space="0" w:color="auto"/>
            </w:tcBorders>
            <w:vAlign w:val="bottom"/>
          </w:tcPr>
          <w:p w14:paraId="4886A50E"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right w:val="single" w:sz="4" w:space="0" w:color="auto"/>
            </w:tcBorders>
            <w:vAlign w:val="bottom"/>
          </w:tcPr>
          <w:p w14:paraId="4886A50F"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right w:val="single" w:sz="6" w:space="0" w:color="auto"/>
            </w:tcBorders>
            <w:vAlign w:val="bottom"/>
          </w:tcPr>
          <w:p w14:paraId="4886A510" w14:textId="77777777" w:rsidR="00B67EEC" w:rsidRPr="00C24189" w:rsidRDefault="00B67EEC" w:rsidP="00426D47">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6" w:space="0" w:color="auto"/>
              <w:right w:val="single" w:sz="6" w:space="0" w:color="auto"/>
            </w:tcBorders>
            <w:vAlign w:val="bottom"/>
          </w:tcPr>
          <w:p w14:paraId="4886A511"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512"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6" w:space="0" w:color="auto"/>
              <w:right w:val="single" w:sz="6" w:space="0" w:color="auto"/>
            </w:tcBorders>
            <w:vAlign w:val="bottom"/>
          </w:tcPr>
          <w:p w14:paraId="4886A513"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2" w:type="dxa"/>
            <w:gridSpan w:val="6"/>
            <w:tcBorders>
              <w:top w:val="single" w:sz="4" w:space="0" w:color="auto"/>
              <w:left w:val="single" w:sz="6" w:space="0" w:color="auto"/>
              <w:bottom w:val="single" w:sz="4" w:space="0" w:color="auto"/>
              <w:right w:val="single" w:sz="4" w:space="0" w:color="auto"/>
            </w:tcBorders>
            <w:vAlign w:val="bottom"/>
          </w:tcPr>
          <w:p w14:paraId="4886A514" w14:textId="77777777" w:rsidR="00B67EEC" w:rsidRPr="00C24189" w:rsidRDefault="00B67EEC" w:rsidP="000912FB">
            <w:pPr>
              <w:tabs>
                <w:tab w:val="left" w:pos="540"/>
                <w:tab w:val="left" w:pos="900"/>
                <w:tab w:val="left" w:pos="3420"/>
              </w:tabs>
              <w:jc w:val="center"/>
              <w:rPr>
                <w:rFonts w:ascii="Calibri" w:hAnsi="Calibri"/>
                <w:b/>
                <w:sz w:val="18"/>
                <w:szCs w:val="18"/>
              </w:rPr>
            </w:pPr>
            <w:r w:rsidRPr="00C24189">
              <w:rPr>
                <w:rFonts w:ascii="Calibri" w:hAnsi="Calibri"/>
                <w:b/>
                <w:sz w:val="18"/>
                <w:szCs w:val="18"/>
              </w:rPr>
              <w:t>P</w:t>
            </w:r>
            <w:r w:rsidR="000912FB" w:rsidRPr="00C24189">
              <w:rPr>
                <w:rFonts w:ascii="Calibri" w:hAnsi="Calibri"/>
                <w:b/>
                <w:sz w:val="18"/>
                <w:szCs w:val="18"/>
              </w:rPr>
              <w:t>roposed</w:t>
            </w:r>
          </w:p>
        </w:tc>
        <w:tc>
          <w:tcPr>
            <w:tcW w:w="1103" w:type="dxa"/>
            <w:tcBorders>
              <w:top w:val="single" w:sz="4" w:space="0" w:color="auto"/>
              <w:left w:val="single" w:sz="6" w:space="0" w:color="auto"/>
              <w:right w:val="single" w:sz="4" w:space="0" w:color="auto"/>
            </w:tcBorders>
            <w:vAlign w:val="bottom"/>
          </w:tcPr>
          <w:p w14:paraId="4886A515" w14:textId="77777777" w:rsidR="00B67EEC" w:rsidRPr="00C24189" w:rsidRDefault="00B67EEC" w:rsidP="00B67EEC">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40" w:type="dxa"/>
            <w:vMerge w:val="restart"/>
            <w:tcBorders>
              <w:top w:val="single" w:sz="4" w:space="0" w:color="auto"/>
              <w:right w:val="single" w:sz="4" w:space="0" w:color="auto"/>
            </w:tcBorders>
            <w:vAlign w:val="bottom"/>
          </w:tcPr>
          <w:p w14:paraId="4886A516"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B67EEC" w:rsidRPr="00C24189" w14:paraId="4886A524" w14:textId="77777777" w:rsidTr="00974C44">
        <w:trPr>
          <w:cantSplit/>
          <w:trHeight w:val="330"/>
        </w:trPr>
        <w:tc>
          <w:tcPr>
            <w:tcW w:w="919" w:type="dxa"/>
            <w:vMerge/>
            <w:tcBorders>
              <w:left w:val="single" w:sz="4" w:space="0" w:color="auto"/>
              <w:right w:val="single" w:sz="4" w:space="0" w:color="auto"/>
            </w:tcBorders>
            <w:vAlign w:val="bottom"/>
          </w:tcPr>
          <w:p w14:paraId="4886A51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right w:val="single" w:sz="4" w:space="0" w:color="auto"/>
            </w:tcBorders>
            <w:vAlign w:val="bottom"/>
          </w:tcPr>
          <w:p w14:paraId="4886A519"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right w:val="single" w:sz="6" w:space="0" w:color="auto"/>
            </w:tcBorders>
            <w:vAlign w:val="bottom"/>
          </w:tcPr>
          <w:p w14:paraId="4886A51A"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right w:val="single" w:sz="6" w:space="0" w:color="auto"/>
            </w:tcBorders>
            <w:vAlign w:val="bottom"/>
          </w:tcPr>
          <w:p w14:paraId="4886A51B"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right w:val="single" w:sz="6" w:space="0" w:color="auto"/>
            </w:tcBorders>
            <w:vAlign w:val="bottom"/>
          </w:tcPr>
          <w:p w14:paraId="4886A51C"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6" w:space="0" w:color="auto"/>
              <w:right w:val="single" w:sz="6" w:space="0" w:color="auto"/>
            </w:tcBorders>
            <w:vAlign w:val="bottom"/>
          </w:tcPr>
          <w:p w14:paraId="4886A51D" w14:textId="77777777" w:rsidR="00B67EEC" w:rsidRPr="00C24189" w:rsidRDefault="00B67EEC" w:rsidP="00BB082C">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left w:val="single" w:sz="6" w:space="0" w:color="auto"/>
              <w:right w:val="single" w:sz="6" w:space="0" w:color="auto"/>
            </w:tcBorders>
            <w:vAlign w:val="bottom"/>
          </w:tcPr>
          <w:p w14:paraId="4886A51E"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51F"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left w:val="single" w:sz="6" w:space="0" w:color="auto"/>
              <w:right w:val="single" w:sz="6" w:space="0" w:color="auto"/>
            </w:tcBorders>
            <w:vAlign w:val="bottom"/>
          </w:tcPr>
          <w:p w14:paraId="4886A520"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49" w:type="dxa"/>
            <w:gridSpan w:val="3"/>
            <w:tcBorders>
              <w:left w:val="single" w:sz="6" w:space="0" w:color="auto"/>
              <w:bottom w:val="single" w:sz="4" w:space="0" w:color="auto"/>
              <w:right w:val="single" w:sz="4" w:space="0" w:color="auto"/>
            </w:tcBorders>
            <w:vAlign w:val="bottom"/>
          </w:tcPr>
          <w:p w14:paraId="4886A521"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Appendix JA4</w:t>
            </w:r>
            <w:r w:rsidR="000912FB" w:rsidRPr="00C24189">
              <w:rPr>
                <w:rFonts w:ascii="Calibri" w:hAnsi="Calibri"/>
                <w:sz w:val="18"/>
                <w:szCs w:val="18"/>
              </w:rPr>
              <w:t xml:space="preserve"> Reference</w:t>
            </w:r>
          </w:p>
        </w:tc>
        <w:tc>
          <w:tcPr>
            <w:tcW w:w="1103" w:type="dxa"/>
            <w:vMerge w:val="restart"/>
            <w:tcBorders>
              <w:left w:val="single" w:sz="6" w:space="0" w:color="auto"/>
              <w:right w:val="single" w:sz="4" w:space="0" w:color="auto"/>
            </w:tcBorders>
            <w:vAlign w:val="bottom"/>
          </w:tcPr>
          <w:p w14:paraId="4886A522" w14:textId="01F387F3"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ins w:id="1498" w:author="Smith, Alexis@Energy" w:date="2018-11-29T08:24:00Z">
              <w:r w:rsidR="00DD6F94">
                <w:rPr>
                  <w:rFonts w:ascii="Calibri" w:hAnsi="Calibri"/>
                  <w:sz w:val="18"/>
                  <w:szCs w:val="18"/>
                </w:rPr>
                <w:t xml:space="preserve"> from Table 150.1-A or B</w:t>
              </w:r>
            </w:ins>
          </w:p>
        </w:tc>
        <w:tc>
          <w:tcPr>
            <w:tcW w:w="3340" w:type="dxa"/>
            <w:vMerge/>
            <w:tcBorders>
              <w:right w:val="single" w:sz="4" w:space="0" w:color="auto"/>
            </w:tcBorders>
            <w:vAlign w:val="bottom"/>
          </w:tcPr>
          <w:p w14:paraId="4886A523"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B67EEC" w:rsidRPr="00C24189" w14:paraId="4886A531" w14:textId="77777777" w:rsidTr="00974C44">
        <w:trPr>
          <w:cantSplit/>
          <w:trHeight w:val="330"/>
        </w:trPr>
        <w:tc>
          <w:tcPr>
            <w:tcW w:w="919" w:type="dxa"/>
            <w:vMerge/>
            <w:tcBorders>
              <w:left w:val="single" w:sz="4" w:space="0" w:color="auto"/>
              <w:bottom w:val="single" w:sz="4" w:space="0" w:color="auto"/>
              <w:right w:val="single" w:sz="4" w:space="0" w:color="auto"/>
            </w:tcBorders>
            <w:vAlign w:val="bottom"/>
          </w:tcPr>
          <w:p w14:paraId="4886A525"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bottom w:val="single" w:sz="4" w:space="0" w:color="auto"/>
              <w:right w:val="single" w:sz="4" w:space="0" w:color="auto"/>
            </w:tcBorders>
            <w:vAlign w:val="bottom"/>
          </w:tcPr>
          <w:p w14:paraId="4886A526"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bottom w:val="single" w:sz="4" w:space="0" w:color="auto"/>
              <w:right w:val="single" w:sz="6" w:space="0" w:color="auto"/>
            </w:tcBorders>
            <w:vAlign w:val="bottom"/>
          </w:tcPr>
          <w:p w14:paraId="4886A527"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bottom w:val="single" w:sz="4" w:space="0" w:color="auto"/>
              <w:right w:val="single" w:sz="6" w:space="0" w:color="auto"/>
            </w:tcBorders>
            <w:vAlign w:val="bottom"/>
          </w:tcPr>
          <w:p w14:paraId="4886A52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bottom w:val="single" w:sz="4" w:space="0" w:color="auto"/>
              <w:right w:val="single" w:sz="6" w:space="0" w:color="auto"/>
            </w:tcBorders>
            <w:vAlign w:val="bottom"/>
          </w:tcPr>
          <w:p w14:paraId="4886A529"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tcBorders>
              <w:left w:val="single" w:sz="6" w:space="0" w:color="auto"/>
              <w:bottom w:val="single" w:sz="4" w:space="0" w:color="auto"/>
              <w:right w:val="single" w:sz="6" w:space="0" w:color="auto"/>
            </w:tcBorders>
            <w:vAlign w:val="bottom"/>
          </w:tcPr>
          <w:p w14:paraId="4886A52A" w14:textId="77777777" w:rsidR="00B67EEC" w:rsidRPr="00C24189" w:rsidRDefault="00B67EEC" w:rsidP="00BB082C">
            <w:pPr>
              <w:tabs>
                <w:tab w:val="left" w:pos="540"/>
                <w:tab w:val="left" w:pos="900"/>
                <w:tab w:val="left" w:pos="3420"/>
              </w:tabs>
              <w:jc w:val="center"/>
              <w:rPr>
                <w:rFonts w:ascii="Calibri" w:hAnsi="Calibri"/>
                <w:sz w:val="18"/>
                <w:szCs w:val="18"/>
              </w:rPr>
            </w:pPr>
          </w:p>
        </w:tc>
        <w:tc>
          <w:tcPr>
            <w:tcW w:w="1164" w:type="dxa"/>
            <w:vMerge/>
            <w:tcBorders>
              <w:left w:val="single" w:sz="6" w:space="0" w:color="auto"/>
              <w:bottom w:val="single" w:sz="4" w:space="0" w:color="auto"/>
              <w:right w:val="single" w:sz="6" w:space="0" w:color="auto"/>
            </w:tcBorders>
            <w:vAlign w:val="bottom"/>
          </w:tcPr>
          <w:p w14:paraId="4886A52B"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858" w:type="dxa"/>
            <w:vMerge/>
            <w:tcBorders>
              <w:left w:val="single" w:sz="6" w:space="0" w:color="auto"/>
              <w:bottom w:val="single" w:sz="4" w:space="0" w:color="auto"/>
              <w:right w:val="single" w:sz="6" w:space="0" w:color="auto"/>
            </w:tcBorders>
            <w:vAlign w:val="bottom"/>
          </w:tcPr>
          <w:p w14:paraId="4886A52C"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736" w:type="dxa"/>
            <w:gridSpan w:val="2"/>
            <w:tcBorders>
              <w:left w:val="single" w:sz="6" w:space="0" w:color="auto"/>
              <w:bottom w:val="single" w:sz="4" w:space="0" w:color="auto"/>
              <w:right w:val="single" w:sz="4" w:space="0" w:color="auto"/>
            </w:tcBorders>
            <w:vAlign w:val="bottom"/>
          </w:tcPr>
          <w:p w14:paraId="4886A52D"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3" w:type="dxa"/>
            <w:tcBorders>
              <w:left w:val="single" w:sz="6" w:space="0" w:color="auto"/>
              <w:bottom w:val="single" w:sz="4" w:space="0" w:color="auto"/>
              <w:right w:val="single" w:sz="4" w:space="0" w:color="auto"/>
            </w:tcBorders>
            <w:vAlign w:val="bottom"/>
          </w:tcPr>
          <w:p w14:paraId="4886A52E"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left w:val="single" w:sz="6" w:space="0" w:color="auto"/>
              <w:bottom w:val="single" w:sz="4" w:space="0" w:color="auto"/>
              <w:right w:val="single" w:sz="4" w:space="0" w:color="auto"/>
            </w:tcBorders>
            <w:vAlign w:val="bottom"/>
          </w:tcPr>
          <w:p w14:paraId="4886A52F" w14:textId="77777777" w:rsidR="00B67EEC" w:rsidRPr="00C24189" w:rsidRDefault="00B67EEC" w:rsidP="005D79B5">
            <w:pPr>
              <w:tabs>
                <w:tab w:val="left" w:pos="540"/>
                <w:tab w:val="left" w:pos="900"/>
                <w:tab w:val="left" w:pos="3420"/>
              </w:tabs>
              <w:jc w:val="center"/>
              <w:rPr>
                <w:rFonts w:ascii="Calibri" w:hAnsi="Calibri"/>
                <w:sz w:val="18"/>
                <w:szCs w:val="18"/>
              </w:rPr>
            </w:pPr>
          </w:p>
        </w:tc>
        <w:tc>
          <w:tcPr>
            <w:tcW w:w="3340" w:type="dxa"/>
            <w:vMerge/>
            <w:tcBorders>
              <w:bottom w:val="single" w:sz="4" w:space="0" w:color="auto"/>
              <w:right w:val="single" w:sz="4" w:space="0" w:color="auto"/>
            </w:tcBorders>
            <w:vAlign w:val="bottom"/>
          </w:tcPr>
          <w:p w14:paraId="4886A530"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A224BB" w:rsidRPr="00C24189" w14:paraId="4886A53E"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2"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655" w:type="dxa"/>
            <w:tcBorders>
              <w:top w:val="single" w:sz="4" w:space="0" w:color="auto"/>
              <w:left w:val="single" w:sz="4" w:space="0" w:color="auto"/>
              <w:bottom w:val="single" w:sz="4" w:space="0" w:color="auto"/>
              <w:right w:val="single" w:sz="4" w:space="0" w:color="auto"/>
            </w:tcBorders>
            <w:vAlign w:val="bottom"/>
          </w:tcPr>
          <w:p w14:paraId="4886A533"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Wall&gt;&gt;</w:t>
            </w:r>
          </w:p>
        </w:tc>
        <w:tc>
          <w:tcPr>
            <w:tcW w:w="1011" w:type="dxa"/>
            <w:tcBorders>
              <w:top w:val="single" w:sz="4" w:space="0" w:color="auto"/>
              <w:left w:val="single" w:sz="4" w:space="0" w:color="auto"/>
              <w:bottom w:val="single" w:sz="4" w:space="0" w:color="auto"/>
              <w:right w:val="single" w:sz="6" w:space="0" w:color="auto"/>
            </w:tcBorders>
            <w:vAlign w:val="bottom"/>
          </w:tcPr>
          <w:p w14:paraId="4886A534"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Wood or Metal</w:t>
            </w:r>
            <w:r>
              <w:rPr>
                <w:rFonts w:ascii="Calibri" w:hAnsi="Calibri"/>
                <w:sz w:val="18"/>
                <w:szCs w:val="18"/>
              </w:rPr>
              <w:t>&gt;&gt;</w:t>
            </w:r>
          </w:p>
        </w:tc>
        <w:tc>
          <w:tcPr>
            <w:tcW w:w="827" w:type="dxa"/>
            <w:tcBorders>
              <w:top w:val="single" w:sz="4" w:space="0" w:color="auto"/>
              <w:left w:val="single" w:sz="6" w:space="0" w:color="auto"/>
              <w:bottom w:val="single" w:sz="4" w:space="0" w:color="auto"/>
              <w:right w:val="single" w:sz="6" w:space="0" w:color="auto"/>
            </w:tcBorders>
            <w:vAlign w:val="bottom"/>
          </w:tcPr>
          <w:p w14:paraId="4886A535"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2x4, 2x6, 2x8, 2x10, 2x12 or 2x14</w:t>
            </w:r>
            <w:r>
              <w:rPr>
                <w:rFonts w:ascii="Calibri" w:hAnsi="Calibri"/>
                <w:sz w:val="18"/>
                <w:szCs w:val="18"/>
              </w:rPr>
              <w:t>&gt;&gt;</w:t>
            </w:r>
          </w:p>
        </w:tc>
        <w:tc>
          <w:tcPr>
            <w:tcW w:w="919" w:type="dxa"/>
            <w:tcBorders>
              <w:top w:val="single" w:sz="4" w:space="0" w:color="auto"/>
              <w:left w:val="single" w:sz="6" w:space="0" w:color="auto"/>
              <w:bottom w:val="single" w:sz="4" w:space="0" w:color="auto"/>
              <w:right w:val="single" w:sz="6" w:space="0" w:color="auto"/>
            </w:tcBorders>
            <w:vAlign w:val="bottom"/>
          </w:tcPr>
          <w:p w14:paraId="4886A536" w14:textId="77777777" w:rsidR="00A224BB" w:rsidRPr="00C24189" w:rsidRDefault="00A224BB" w:rsidP="00DF599E">
            <w:pPr>
              <w:tabs>
                <w:tab w:val="left" w:pos="540"/>
                <w:tab w:val="left" w:pos="900"/>
                <w:tab w:val="left" w:pos="3420"/>
              </w:tabs>
              <w:jc w:val="center"/>
              <w:rPr>
                <w:rFonts w:ascii="Calibri" w:hAnsi="Calibri"/>
                <w:sz w:val="18"/>
                <w:szCs w:val="18"/>
              </w:rPr>
            </w:pPr>
            <w:r>
              <w:rPr>
                <w:rFonts w:ascii="Calibri" w:hAnsi="Calibri"/>
                <w:sz w:val="18"/>
                <w:szCs w:val="18"/>
              </w:rPr>
              <w:t>&gt;&gt; user selects from list: 16 inches on center</w:t>
            </w:r>
            <w:r w:rsidR="00DF599E">
              <w:rPr>
                <w:rFonts w:ascii="Calibri" w:hAnsi="Calibri"/>
                <w:sz w:val="18"/>
                <w:szCs w:val="18"/>
              </w:rPr>
              <w:t>,</w:t>
            </w:r>
            <w:r>
              <w:rPr>
                <w:rFonts w:ascii="Calibri" w:hAnsi="Calibri"/>
                <w:sz w:val="18"/>
                <w:szCs w:val="18"/>
              </w:rPr>
              <w:t xml:space="preserve"> 24 inches </w:t>
            </w:r>
            <w:r w:rsidR="00DF599E">
              <w:rPr>
                <w:rFonts w:ascii="Calibri" w:hAnsi="Calibri"/>
                <w:sz w:val="18"/>
                <w:szCs w:val="18"/>
              </w:rPr>
              <w:t xml:space="preserve">on </w:t>
            </w:r>
            <w:r>
              <w:rPr>
                <w:rFonts w:ascii="Calibri" w:hAnsi="Calibri"/>
                <w:sz w:val="18"/>
                <w:szCs w:val="18"/>
              </w:rPr>
              <w:t>center</w:t>
            </w:r>
            <w:r w:rsidR="00DF599E">
              <w:rPr>
                <w:rFonts w:ascii="Calibri" w:hAnsi="Calibri"/>
                <w:sz w:val="18"/>
                <w:szCs w:val="18"/>
              </w:rPr>
              <w:t>, 48 inches on center</w:t>
            </w:r>
          </w:p>
        </w:tc>
        <w:tc>
          <w:tcPr>
            <w:tcW w:w="1471" w:type="dxa"/>
            <w:tcBorders>
              <w:top w:val="single" w:sz="4" w:space="0" w:color="auto"/>
              <w:left w:val="single" w:sz="6" w:space="0" w:color="auto"/>
              <w:bottom w:val="single" w:sz="4" w:space="0" w:color="auto"/>
              <w:right w:val="single" w:sz="6" w:space="0" w:color="auto"/>
            </w:tcBorders>
            <w:vAlign w:val="bottom"/>
          </w:tcPr>
          <w:p w14:paraId="4886A537" w14:textId="77777777" w:rsidR="00A224BB" w:rsidRPr="00C24189" w:rsidRDefault="00DF599E" w:rsidP="00BF06B8">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64" w:type="dxa"/>
            <w:tcBorders>
              <w:top w:val="single" w:sz="4" w:space="0" w:color="auto"/>
              <w:left w:val="single" w:sz="6" w:space="0" w:color="auto"/>
              <w:bottom w:val="single" w:sz="4" w:space="0" w:color="auto"/>
              <w:right w:val="single" w:sz="6" w:space="0" w:color="auto"/>
            </w:tcBorders>
            <w:vAlign w:val="bottom"/>
          </w:tcPr>
          <w:p w14:paraId="4886A538"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858" w:type="dxa"/>
            <w:tcBorders>
              <w:top w:val="single" w:sz="4" w:space="0" w:color="auto"/>
              <w:left w:val="single" w:sz="6" w:space="0" w:color="auto"/>
              <w:bottom w:val="single" w:sz="4" w:space="0" w:color="auto"/>
              <w:right w:val="single" w:sz="6" w:space="0" w:color="auto"/>
            </w:tcBorders>
            <w:vAlign w:val="bottom"/>
          </w:tcPr>
          <w:p w14:paraId="4886A539"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3A"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JA_TableID</w:t>
            </w:r>
            <w:proofErr w:type="spellEnd"/>
            <w:r>
              <w:rPr>
                <w:rFonts w:ascii="Calibri" w:hAnsi="Calibri"/>
                <w:sz w:val="18"/>
                <w:szCs w:val="18"/>
              </w:rPr>
              <w:t>&gt;&gt;</w:t>
            </w:r>
          </w:p>
        </w:tc>
        <w:tc>
          <w:tcPr>
            <w:tcW w:w="613" w:type="dxa"/>
            <w:tcBorders>
              <w:top w:val="single" w:sz="4" w:space="0" w:color="auto"/>
              <w:left w:val="single" w:sz="6" w:space="0" w:color="auto"/>
              <w:bottom w:val="single" w:sz="4" w:space="0" w:color="auto"/>
              <w:right w:val="single" w:sz="4" w:space="0" w:color="auto"/>
            </w:tcBorders>
            <w:vAlign w:val="bottom"/>
          </w:tcPr>
          <w:p w14:paraId="4886A53B"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JA_TableCell</w:t>
            </w:r>
            <w:proofErr w:type="spellEnd"/>
            <w:r>
              <w:rPr>
                <w:rFonts w:ascii="Calibri" w:hAnsi="Calibri"/>
                <w:sz w:val="18"/>
                <w:szCs w:val="18"/>
              </w:rPr>
              <w:t>&gt;&gt;</w:t>
            </w:r>
          </w:p>
        </w:tc>
        <w:tc>
          <w:tcPr>
            <w:tcW w:w="1103" w:type="dxa"/>
            <w:tcBorders>
              <w:top w:val="single" w:sz="4" w:space="0" w:color="auto"/>
              <w:left w:val="single" w:sz="6" w:space="0" w:color="auto"/>
              <w:bottom w:val="single" w:sz="4" w:space="0" w:color="auto"/>
              <w:right w:val="single" w:sz="4" w:space="0" w:color="auto"/>
            </w:tcBorders>
            <w:vAlign w:val="bottom"/>
          </w:tcPr>
          <w:p w14:paraId="4886A53C"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3340" w:type="dxa"/>
            <w:tcBorders>
              <w:top w:val="single" w:sz="4" w:space="0" w:color="auto"/>
              <w:bottom w:val="single" w:sz="4" w:space="0" w:color="auto"/>
              <w:right w:val="single" w:sz="4" w:space="0" w:color="auto"/>
            </w:tcBorders>
            <w:vAlign w:val="bottom"/>
          </w:tcPr>
          <w:p w14:paraId="4886A53D" w14:textId="77777777" w:rsidR="00A224BB" w:rsidRPr="00C24189" w:rsidRDefault="00DF599E" w:rsidP="00B67EEC">
            <w:pPr>
              <w:tabs>
                <w:tab w:val="left" w:pos="540"/>
                <w:tab w:val="left" w:pos="900"/>
                <w:tab w:val="left" w:pos="3420"/>
              </w:tabs>
              <w:rPr>
                <w:rFonts w:ascii="Calibri" w:hAnsi="Calibri"/>
                <w:sz w:val="18"/>
                <w:szCs w:val="18"/>
              </w:rPr>
            </w:pPr>
            <w:r>
              <w:rPr>
                <w:rFonts w:ascii="Calibri" w:hAnsi="Calibri"/>
                <w:sz w:val="18"/>
                <w:szCs w:val="18"/>
              </w:rPr>
              <w:t>&lt;&lt;User Input: Text&gt;&gt;</w:t>
            </w:r>
          </w:p>
        </w:tc>
      </w:tr>
      <w:tr w:rsidR="00A224BB" w:rsidRPr="00C24189" w14:paraId="4886A54B"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F"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540"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6" w:space="0" w:color="auto"/>
            </w:tcBorders>
            <w:vAlign w:val="bottom"/>
          </w:tcPr>
          <w:p w14:paraId="4886A541"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6" w:space="0" w:color="auto"/>
              <w:bottom w:val="single" w:sz="4" w:space="0" w:color="auto"/>
              <w:right w:val="single" w:sz="6" w:space="0" w:color="auto"/>
            </w:tcBorders>
            <w:vAlign w:val="bottom"/>
          </w:tcPr>
          <w:p w14:paraId="4886A542"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6" w:space="0" w:color="auto"/>
              <w:bottom w:val="single" w:sz="4" w:space="0" w:color="auto"/>
              <w:right w:val="single" w:sz="6" w:space="0" w:color="auto"/>
            </w:tcBorders>
            <w:vAlign w:val="bottom"/>
          </w:tcPr>
          <w:p w14:paraId="4886A543"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6" w:space="0" w:color="auto"/>
              <w:bottom w:val="single" w:sz="4" w:space="0" w:color="auto"/>
              <w:right w:val="single" w:sz="6" w:space="0" w:color="auto"/>
            </w:tcBorders>
          </w:tcPr>
          <w:p w14:paraId="4886A544"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6" w:space="0" w:color="auto"/>
              <w:bottom w:val="single" w:sz="4" w:space="0" w:color="auto"/>
              <w:right w:val="single" w:sz="6" w:space="0" w:color="auto"/>
            </w:tcBorders>
            <w:vAlign w:val="bottom"/>
          </w:tcPr>
          <w:p w14:paraId="4886A545"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6" w:space="0" w:color="auto"/>
              <w:bottom w:val="single" w:sz="4" w:space="0" w:color="auto"/>
              <w:right w:val="single" w:sz="6" w:space="0" w:color="auto"/>
            </w:tcBorders>
            <w:vAlign w:val="bottom"/>
          </w:tcPr>
          <w:p w14:paraId="4886A546"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47"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613" w:type="dxa"/>
            <w:tcBorders>
              <w:top w:val="single" w:sz="4" w:space="0" w:color="auto"/>
              <w:left w:val="single" w:sz="6" w:space="0" w:color="auto"/>
              <w:bottom w:val="single" w:sz="4" w:space="0" w:color="auto"/>
              <w:right w:val="single" w:sz="4" w:space="0" w:color="auto"/>
            </w:tcBorders>
            <w:vAlign w:val="bottom"/>
          </w:tcPr>
          <w:p w14:paraId="4886A548"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6" w:space="0" w:color="auto"/>
              <w:bottom w:val="single" w:sz="4" w:space="0" w:color="auto"/>
              <w:right w:val="single" w:sz="4" w:space="0" w:color="auto"/>
            </w:tcBorders>
            <w:vAlign w:val="bottom"/>
          </w:tcPr>
          <w:p w14:paraId="4886A549"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3340" w:type="dxa"/>
            <w:tcBorders>
              <w:top w:val="single" w:sz="4" w:space="0" w:color="auto"/>
              <w:bottom w:val="single" w:sz="4" w:space="0" w:color="auto"/>
              <w:right w:val="single" w:sz="4" w:space="0" w:color="auto"/>
            </w:tcBorders>
            <w:vAlign w:val="bottom"/>
          </w:tcPr>
          <w:p w14:paraId="4886A54A" w14:textId="77777777" w:rsidR="00A224BB" w:rsidRPr="00C24189" w:rsidRDefault="00A224BB" w:rsidP="000C4332">
            <w:pPr>
              <w:tabs>
                <w:tab w:val="left" w:pos="540"/>
                <w:tab w:val="left" w:pos="900"/>
                <w:tab w:val="left" w:pos="3420"/>
              </w:tabs>
              <w:jc w:val="center"/>
              <w:rPr>
                <w:rFonts w:ascii="Calibri" w:hAnsi="Calibri"/>
                <w:sz w:val="18"/>
                <w:szCs w:val="18"/>
              </w:rPr>
            </w:pPr>
          </w:p>
        </w:tc>
      </w:tr>
      <w:tr w:rsidR="00090CEF" w:rsidRPr="00C24189" w14:paraId="2DD3C955" w14:textId="77777777" w:rsidTr="00C43C43">
        <w:trPr>
          <w:cantSplit/>
          <w:trHeight w:val="144"/>
        </w:trPr>
        <w:tc>
          <w:tcPr>
            <w:tcW w:w="14616" w:type="dxa"/>
            <w:gridSpan w:val="13"/>
            <w:tcBorders>
              <w:top w:val="single" w:sz="4" w:space="0" w:color="auto"/>
              <w:left w:val="single" w:sz="4" w:space="0" w:color="auto"/>
              <w:bottom w:val="single" w:sz="4" w:space="0" w:color="auto"/>
              <w:right w:val="single" w:sz="4" w:space="0" w:color="auto"/>
            </w:tcBorders>
            <w:vAlign w:val="bottom"/>
          </w:tcPr>
          <w:p w14:paraId="68BEDFE1" w14:textId="77777777" w:rsidR="00090CEF" w:rsidRPr="00D871B3" w:rsidRDefault="00090CEF" w:rsidP="00090CEF">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521FECFF" w14:textId="7D9F99AB" w:rsidR="00090CEF" w:rsidRPr="00D871B3" w:rsidRDefault="00090CEF">
            <w:pPr>
              <w:pStyle w:val="ListParagraph"/>
              <w:numPr>
                <w:ilvl w:val="0"/>
                <w:numId w:val="26"/>
              </w:numPr>
              <w:tabs>
                <w:tab w:val="left" w:pos="540"/>
                <w:tab w:val="left" w:pos="900"/>
                <w:tab w:val="left" w:pos="3420"/>
              </w:tabs>
              <w:rPr>
                <w:rFonts w:ascii="Calibri" w:hAnsi="Calibri"/>
                <w:sz w:val="18"/>
                <w:szCs w:val="18"/>
              </w:rPr>
              <w:pPrChange w:id="1499" w:author="Smith, Alexis@Energy" w:date="2018-11-15T09:12:00Z">
                <w:pPr>
                  <w:pStyle w:val="ListParagraph"/>
                  <w:numPr>
                    <w:numId w:val="46"/>
                  </w:numPr>
                  <w:tabs>
                    <w:tab w:val="num" w:pos="360"/>
                    <w:tab w:val="left" w:pos="540"/>
                    <w:tab w:val="num" w:pos="720"/>
                    <w:tab w:val="left" w:pos="900"/>
                    <w:tab w:val="left" w:pos="3420"/>
                  </w:tabs>
                  <w:ind w:hanging="720"/>
                </w:pPr>
              </w:pPrChange>
            </w:pPr>
            <w:r w:rsidRPr="00D871B3">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p>
        </w:tc>
      </w:tr>
    </w:tbl>
    <w:p w14:paraId="4886A54C" w14:textId="77777777" w:rsidR="001C2BCE"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Style w:val="TableGrid"/>
        <w:tblW w:w="0" w:type="auto"/>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348"/>
      </w:tblGrid>
      <w:tr w:rsidR="00A324FD" w:rsidRPr="00512B6C" w14:paraId="4C5ADBDD" w14:textId="77777777" w:rsidTr="004D63EB">
        <w:tc>
          <w:tcPr>
            <w:tcW w:w="14616" w:type="dxa"/>
            <w:gridSpan w:val="11"/>
          </w:tcPr>
          <w:p w14:paraId="145B0EE7" w14:textId="77777777" w:rsidR="00A324FD" w:rsidRDefault="004D63EB"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20"/>
                <w:szCs w:val="20"/>
              </w:rPr>
            </w:pPr>
            <w:r>
              <w:rPr>
                <w:rFonts w:ascii="Calibri" w:hAnsi="Calibri"/>
                <w:b/>
                <w:sz w:val="20"/>
                <w:szCs w:val="20"/>
              </w:rPr>
              <w:lastRenderedPageBreak/>
              <w:t xml:space="preserve">C. </w:t>
            </w:r>
            <w:r w:rsidR="00A324FD">
              <w:rPr>
                <w:rFonts w:ascii="Calibri" w:hAnsi="Calibri"/>
                <w:b/>
                <w:sz w:val="20"/>
                <w:szCs w:val="20"/>
              </w:rPr>
              <w:t>Building Insulation Details – Non</w:t>
            </w:r>
            <w:del w:id="1500" w:author="Shewmaker, Michael@Energy" w:date="2018-11-05T14:24:00Z">
              <w:r w:rsidR="00A324FD" w:rsidDel="006D1484">
                <w:rPr>
                  <w:rFonts w:ascii="Calibri" w:hAnsi="Calibri"/>
                  <w:b/>
                  <w:sz w:val="20"/>
                  <w:szCs w:val="20"/>
                </w:rPr>
                <w:delText>-</w:delText>
              </w:r>
            </w:del>
            <w:r w:rsidR="00A324FD">
              <w:rPr>
                <w:rFonts w:ascii="Calibri" w:hAnsi="Calibri"/>
                <w:b/>
                <w:sz w:val="20"/>
                <w:szCs w:val="20"/>
              </w:rPr>
              <w:t>framed</w:t>
            </w:r>
          </w:p>
          <w:p w14:paraId="78A0D010" w14:textId="0822CD26" w:rsidR="009F6CB9" w:rsidRPr="0086134B" w:rsidRDefault="009F6CB9" w:rsidP="0086134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18"/>
                <w:szCs w:val="18"/>
              </w:rPr>
            </w:pPr>
            <w:r w:rsidRPr="0086134B">
              <w:rPr>
                <w:rFonts w:ascii="Calibri" w:eastAsia="Calibri" w:hAnsi="Calibri"/>
                <w:sz w:val="18"/>
                <w:szCs w:val="18"/>
              </w:rPr>
              <w:t>&lt;&lt;if A13 = Insulation then display this section; else display standard “This Section Does Not Apply” message&gt;&gt;</w:t>
            </w:r>
          </w:p>
        </w:tc>
      </w:tr>
      <w:tr w:rsidR="00A324FD" w:rsidRPr="00512B6C" w14:paraId="34E2AE57" w14:textId="77777777" w:rsidTr="004D63EB">
        <w:tc>
          <w:tcPr>
            <w:tcW w:w="1368" w:type="dxa"/>
            <w:vAlign w:val="center"/>
          </w:tcPr>
          <w:p w14:paraId="54B1964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3BDE4E2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5A69D2E9"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28CD2830"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18B705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D6258B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00F2D993"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7F91957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0F2112B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02D7B2CD"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348" w:type="dxa"/>
            <w:vAlign w:val="center"/>
          </w:tcPr>
          <w:p w14:paraId="27F31E6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65FBCCCF" w14:textId="77777777" w:rsidTr="004D63EB">
        <w:trPr>
          <w:trHeight w:val="299"/>
        </w:trPr>
        <w:tc>
          <w:tcPr>
            <w:tcW w:w="1368" w:type="dxa"/>
            <w:vMerge w:val="restart"/>
            <w:vAlign w:val="center"/>
          </w:tcPr>
          <w:p w14:paraId="7747045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7A7D608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36EE0C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655771B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66B29494"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6BFAF1D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348" w:type="dxa"/>
            <w:vMerge w:val="restart"/>
            <w:vAlign w:val="center"/>
          </w:tcPr>
          <w:p w14:paraId="151BC907"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512B6C" w14:paraId="29256822" w14:textId="77777777" w:rsidTr="004D63EB">
        <w:trPr>
          <w:trHeight w:val="299"/>
        </w:trPr>
        <w:tc>
          <w:tcPr>
            <w:tcW w:w="1368" w:type="dxa"/>
            <w:vMerge/>
            <w:vAlign w:val="center"/>
          </w:tcPr>
          <w:p w14:paraId="07ED150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D4CF36E"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C2391C8"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B9CA92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41234FA"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98745B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58B6B95"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70AAF9A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6A37B92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348" w:type="dxa"/>
            <w:vMerge/>
            <w:vAlign w:val="center"/>
          </w:tcPr>
          <w:p w14:paraId="76C61BC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3476628B" w14:textId="77777777" w:rsidTr="004D63EB">
        <w:trPr>
          <w:trHeight w:val="299"/>
        </w:trPr>
        <w:tc>
          <w:tcPr>
            <w:tcW w:w="1368" w:type="dxa"/>
            <w:vMerge/>
            <w:vAlign w:val="center"/>
          </w:tcPr>
          <w:p w14:paraId="1B189FF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1ABDA8B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8FF249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6F2C7F9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927948E"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E7AD73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99E30D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74C4913A"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34045834"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25B89F94" w14:textId="741DEE57" w:rsidR="00A324FD" w:rsidRPr="009F2808" w:rsidRDefault="00A324FD" w:rsidP="00DD6F94">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from </w:t>
            </w:r>
            <w:del w:id="1501" w:author="Smith, Alexis@Energy" w:date="2018-11-29T08:24:00Z">
              <w:r w:rsidDel="00DD6F94">
                <w:rPr>
                  <w:rFonts w:ascii="Calibri" w:hAnsi="Calibri"/>
                  <w:sz w:val="18"/>
                  <w:szCs w:val="20"/>
                </w:rPr>
                <w:delText>Package A</w:delText>
              </w:r>
            </w:del>
            <w:ins w:id="1502" w:author="Smith, Alexis@Energy" w:date="2018-11-29T08:24:00Z">
              <w:r w:rsidR="00DD6F94">
                <w:rPr>
                  <w:rFonts w:ascii="Calibri" w:hAnsi="Calibri"/>
                  <w:sz w:val="18"/>
                  <w:szCs w:val="20"/>
                </w:rPr>
                <w:t>Table 150.1-A or B</w:t>
              </w:r>
            </w:ins>
          </w:p>
        </w:tc>
        <w:tc>
          <w:tcPr>
            <w:tcW w:w="3348" w:type="dxa"/>
            <w:vMerge/>
            <w:vAlign w:val="center"/>
          </w:tcPr>
          <w:p w14:paraId="36CEBEB1"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7D30D1" w14:paraId="180C7817" w14:textId="77777777" w:rsidTr="00A324FD">
        <w:tc>
          <w:tcPr>
            <w:tcW w:w="1368" w:type="dxa"/>
            <w:vAlign w:val="bottom"/>
          </w:tcPr>
          <w:p w14:paraId="3CAF4AF5"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sidRPr="007D30D1">
              <w:rPr>
                <w:rFonts w:ascii="Calibri" w:hAnsi="Calibri"/>
                <w:sz w:val="18"/>
                <w:szCs w:val="20"/>
              </w:rPr>
              <w:t xml:space="preserve">&lt;&lt;user input: </w:t>
            </w:r>
            <w:proofErr w:type="spellStart"/>
            <w:r w:rsidRPr="007D30D1">
              <w:rPr>
                <w:rFonts w:ascii="Calibri" w:hAnsi="Calibri"/>
                <w:sz w:val="18"/>
                <w:szCs w:val="20"/>
              </w:rPr>
              <w:t>ObjectNamePermissive</w:t>
            </w:r>
            <w:proofErr w:type="spellEnd"/>
            <w:r w:rsidRPr="007D30D1">
              <w:rPr>
                <w:rFonts w:ascii="Calibri" w:hAnsi="Calibri"/>
                <w:sz w:val="18"/>
                <w:szCs w:val="20"/>
              </w:rPr>
              <w:t>&gt;&gt;</w:t>
            </w:r>
          </w:p>
        </w:tc>
        <w:tc>
          <w:tcPr>
            <w:tcW w:w="1530" w:type="dxa"/>
            <w:vAlign w:val="bottom"/>
          </w:tcPr>
          <w:p w14:paraId="2BDB7864"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selects from list: Roof, Wall&gt;&gt;</w:t>
            </w:r>
          </w:p>
        </w:tc>
        <w:tc>
          <w:tcPr>
            <w:tcW w:w="1530" w:type="dxa"/>
            <w:vAlign w:val="bottom"/>
          </w:tcPr>
          <w:p w14:paraId="1DA65093" w14:textId="1009BB5D" w:rsidR="00A324FD" w:rsidRPr="007D30D1"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selects from list: </w:t>
            </w:r>
            <w:ins w:id="1503" w:author="Shewmaker, Michael@Energy" w:date="2018-11-08T10:41:00Z">
              <w:r w:rsidR="00473CA1">
                <w:rPr>
                  <w:rFonts w:ascii="Calibri" w:hAnsi="Calibri"/>
                  <w:sz w:val="18"/>
                  <w:szCs w:val="20"/>
                </w:rPr>
                <w:t>*</w:t>
              </w:r>
            </w:ins>
            <w:r>
              <w:rPr>
                <w:rFonts w:ascii="Calibri" w:hAnsi="Calibri"/>
                <w:sz w:val="18"/>
                <w:szCs w:val="20"/>
              </w:rPr>
              <w:t xml:space="preserve">SIP OSB, </w:t>
            </w:r>
            <w:ins w:id="1504" w:author="Shewmaker, Michael@Energy" w:date="2018-11-08T10:41:00Z">
              <w:r w:rsidR="00473CA1">
                <w:rPr>
                  <w:rFonts w:ascii="Calibri" w:hAnsi="Calibri"/>
                  <w:sz w:val="18"/>
                  <w:szCs w:val="20"/>
                </w:rPr>
                <w:t>*</w:t>
              </w:r>
            </w:ins>
            <w:r>
              <w:rPr>
                <w:rFonts w:ascii="Calibri" w:hAnsi="Calibri"/>
                <w:sz w:val="18"/>
                <w:szCs w:val="20"/>
              </w:rPr>
              <w:t xml:space="preserve">SIP 2x, </w:t>
            </w:r>
            <w:ins w:id="1505" w:author="Shewmaker, Michael@Energy" w:date="2018-11-08T10:41:00Z">
              <w:r w:rsidR="00473CA1">
                <w:rPr>
                  <w:rFonts w:ascii="Calibri" w:hAnsi="Calibri"/>
                  <w:sz w:val="18"/>
                  <w:szCs w:val="20"/>
                </w:rPr>
                <w:t>*</w:t>
              </w:r>
            </w:ins>
            <w:r>
              <w:rPr>
                <w:rFonts w:ascii="Calibri" w:hAnsi="Calibri"/>
                <w:sz w:val="18"/>
                <w:szCs w:val="20"/>
              </w:rPr>
              <w:t xml:space="preserve">SIP 4x, </w:t>
            </w:r>
            <w:ins w:id="1506" w:author="Shewmaker, Michael@Energy" w:date="2018-11-08T10:41:00Z">
              <w:r w:rsidR="00473CA1">
                <w:rPr>
                  <w:rFonts w:ascii="Calibri" w:hAnsi="Calibri"/>
                  <w:sz w:val="18"/>
                  <w:szCs w:val="20"/>
                </w:rPr>
                <w:t>*</w:t>
              </w:r>
            </w:ins>
            <w:r>
              <w:rPr>
                <w:rFonts w:ascii="Calibri" w:hAnsi="Calibri"/>
                <w:sz w:val="18"/>
                <w:szCs w:val="20"/>
              </w:rPr>
              <w:t>SIP I-joist</w:t>
            </w:r>
            <w:ins w:id="1507" w:author="Shewmaker, Michael@Energy" w:date="2018-11-08T10:41:00Z">
              <w:r w:rsidR="00473CA1">
                <w:rPr>
                  <w:rFonts w:ascii="Calibri" w:hAnsi="Calibri"/>
                  <w:sz w:val="18"/>
                  <w:szCs w:val="18"/>
                </w:rPr>
                <w:t>, *Metal Panel Walls, *Log Home Walls, *Straw Bale Walls, *Insulating Concrete Form</w:t>
              </w:r>
              <w:r w:rsidR="00473CA1">
                <w:rPr>
                  <w:rFonts w:ascii="Calibri" w:hAnsi="Calibri"/>
                  <w:sz w:val="18"/>
                  <w:szCs w:val="20"/>
                </w:rPr>
                <w:t xml:space="preserve"> </w:t>
              </w:r>
            </w:ins>
            <w:r>
              <w:rPr>
                <w:rFonts w:ascii="Calibri" w:hAnsi="Calibri"/>
                <w:sz w:val="18"/>
                <w:szCs w:val="20"/>
              </w:rPr>
              <w:t>&gt;&gt;</w:t>
            </w:r>
          </w:p>
        </w:tc>
        <w:tc>
          <w:tcPr>
            <w:tcW w:w="1170" w:type="dxa"/>
            <w:vAlign w:val="bottom"/>
          </w:tcPr>
          <w:p w14:paraId="106DCC61" w14:textId="77777777" w:rsidR="00A324FD" w:rsidRPr="007D30D1" w:rsidRDefault="00A324FD" w:rsidP="005B199E">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1080" w:type="dxa"/>
            <w:vAlign w:val="bottom"/>
          </w:tcPr>
          <w:p w14:paraId="5F4668D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&gt;&gt;&gt;</w:t>
            </w:r>
          </w:p>
        </w:tc>
        <w:tc>
          <w:tcPr>
            <w:tcW w:w="1080" w:type="dxa"/>
            <w:vAlign w:val="bottom"/>
          </w:tcPr>
          <w:p w14:paraId="2B303A59"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1080" w:type="dxa"/>
            <w:vAlign w:val="bottom"/>
          </w:tcPr>
          <w:p w14:paraId="743B3E0C"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675" w:type="dxa"/>
            <w:vAlign w:val="bottom"/>
          </w:tcPr>
          <w:p w14:paraId="1FC84AC5"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JA_TableID</w:t>
            </w:r>
            <w:proofErr w:type="spellEnd"/>
            <w:r>
              <w:rPr>
                <w:rFonts w:ascii="Calibri" w:hAnsi="Calibri"/>
                <w:sz w:val="18"/>
                <w:szCs w:val="20"/>
              </w:rPr>
              <w:t>&gt;&gt;</w:t>
            </w:r>
          </w:p>
        </w:tc>
        <w:tc>
          <w:tcPr>
            <w:tcW w:w="675" w:type="dxa"/>
            <w:vAlign w:val="bottom"/>
          </w:tcPr>
          <w:p w14:paraId="61E93D8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JA_TableCell</w:t>
            </w:r>
            <w:proofErr w:type="spellEnd"/>
            <w:r>
              <w:rPr>
                <w:rFonts w:ascii="Calibri" w:hAnsi="Calibri"/>
                <w:sz w:val="18"/>
                <w:szCs w:val="20"/>
              </w:rPr>
              <w:t>&gt;&gt;</w:t>
            </w:r>
          </w:p>
        </w:tc>
        <w:tc>
          <w:tcPr>
            <w:tcW w:w="1080" w:type="dxa"/>
            <w:vAlign w:val="bottom"/>
          </w:tcPr>
          <w:p w14:paraId="4BE98B2D"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3348" w:type="dxa"/>
            <w:vAlign w:val="bottom"/>
          </w:tcPr>
          <w:p w14:paraId="598D2D37"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Text&gt;&gt;</w:t>
            </w:r>
          </w:p>
        </w:tc>
      </w:tr>
      <w:tr w:rsidR="00A324FD" w14:paraId="432FB9ED" w14:textId="77777777" w:rsidTr="004D63EB">
        <w:tc>
          <w:tcPr>
            <w:tcW w:w="1368" w:type="dxa"/>
          </w:tcPr>
          <w:p w14:paraId="3167CD6B"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76404B2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1B8FE35F"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7A128302"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338D9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6F1E5A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903126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5E4D24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6662D83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90E60B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348" w:type="dxa"/>
          </w:tcPr>
          <w:p w14:paraId="37A1546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54D" w14:textId="77777777" w:rsidR="0063570D" w:rsidRDefault="0063570D"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25"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462"/>
      </w:tblGrid>
      <w:tr w:rsidR="00C86939" w:rsidRPr="00C86939" w14:paraId="3DE46A64" w14:textId="77777777" w:rsidTr="00FF5F60">
        <w:trPr>
          <w:trHeight w:val="288"/>
          <w:ins w:id="1508" w:author="Shewmaker, Michael@Energy" w:date="2018-11-05T14:42:00Z"/>
        </w:trPr>
        <w:tc>
          <w:tcPr>
            <w:tcW w:w="14462" w:type="dxa"/>
          </w:tcPr>
          <w:p w14:paraId="5B0B5DE9" w14:textId="77777777" w:rsidR="00C86939" w:rsidRDefault="00C86939" w:rsidP="00C86939">
            <w:pPr>
              <w:keepNext/>
              <w:rPr>
                <w:ins w:id="1509" w:author="Shewmaker, Michael@Energy" w:date="2018-11-05T14:49:00Z"/>
                <w:rFonts w:asciiTheme="minorHAnsi" w:eastAsia="Calibri" w:hAnsiTheme="minorHAnsi"/>
                <w:b/>
                <w:sz w:val="20"/>
                <w:szCs w:val="18"/>
              </w:rPr>
            </w:pPr>
            <w:ins w:id="1510" w:author="Shewmaker, Michael@Energy" w:date="2018-11-05T14:42:00Z">
              <w:r w:rsidRPr="00FF5F60">
                <w:rPr>
                  <w:rFonts w:asciiTheme="minorHAnsi" w:eastAsia="Calibri" w:hAnsiTheme="minorHAnsi"/>
                  <w:b/>
                  <w:sz w:val="20"/>
                  <w:szCs w:val="18"/>
                </w:rPr>
                <w:t>D. Opaq</w:t>
              </w:r>
              <w:r>
                <w:rPr>
                  <w:rFonts w:asciiTheme="minorHAnsi" w:eastAsia="Calibri" w:hAnsiTheme="minorHAnsi"/>
                  <w:b/>
                  <w:sz w:val="20"/>
                  <w:szCs w:val="18"/>
                </w:rPr>
                <w:t>ue Surface Details – Mass Walls</w:t>
              </w:r>
            </w:ins>
          </w:p>
          <w:p w14:paraId="66FE1E7C" w14:textId="03F5C0AD" w:rsidR="00D4230C" w:rsidRPr="00FF5F60" w:rsidRDefault="00D4230C" w:rsidP="0086134B">
            <w:pPr>
              <w:keepNext/>
              <w:rPr>
                <w:ins w:id="1511" w:author="Shewmaker, Michael@Energy" w:date="2018-11-05T14:42:00Z"/>
                <w:rFonts w:asciiTheme="minorHAnsi" w:eastAsia="Calibri" w:hAnsiTheme="minorHAnsi"/>
                <w:b/>
                <w:sz w:val="18"/>
                <w:szCs w:val="18"/>
              </w:rPr>
            </w:pPr>
            <w:ins w:id="1512" w:author="Shewmaker, Michael@Energy" w:date="2018-11-05T14:49:00Z">
              <w:r w:rsidRPr="0086134B">
                <w:rPr>
                  <w:rFonts w:ascii="Calibri" w:eastAsia="Calibri" w:hAnsi="Calibri"/>
                  <w:sz w:val="18"/>
                  <w:szCs w:val="18"/>
                </w:rPr>
                <w:t>&lt;&lt;if A13 = Insulation then display this section; else display standard “This Section Does Not Apply” message&gt;&gt;</w:t>
              </w:r>
            </w:ins>
          </w:p>
        </w:tc>
      </w:tr>
    </w:tbl>
    <w:tbl>
      <w:tblPr>
        <w:tblStyle w:val="TableGrid"/>
        <w:tblW w:w="14433" w:type="dxa"/>
        <w:tblLayout w:type="fixed"/>
        <w:tblLook w:val="04A0" w:firstRow="1" w:lastRow="0" w:firstColumn="1" w:lastColumn="0" w:noHBand="0" w:noVBand="1"/>
      </w:tblPr>
      <w:tblGrid>
        <w:gridCol w:w="1096"/>
        <w:gridCol w:w="818"/>
        <w:gridCol w:w="933"/>
        <w:gridCol w:w="1027"/>
        <w:gridCol w:w="727"/>
        <w:gridCol w:w="703"/>
        <w:gridCol w:w="902"/>
        <w:gridCol w:w="1003"/>
        <w:gridCol w:w="902"/>
        <w:gridCol w:w="995"/>
        <w:gridCol w:w="711"/>
        <w:gridCol w:w="804"/>
        <w:gridCol w:w="902"/>
        <w:gridCol w:w="1003"/>
        <w:gridCol w:w="902"/>
        <w:gridCol w:w="998"/>
        <w:gridCol w:w="7"/>
        <w:tblGridChange w:id="1513">
          <w:tblGrid>
            <w:gridCol w:w="1096"/>
            <w:gridCol w:w="818"/>
            <w:gridCol w:w="933"/>
            <w:gridCol w:w="1027"/>
            <w:gridCol w:w="727"/>
            <w:gridCol w:w="703"/>
            <w:gridCol w:w="902"/>
            <w:gridCol w:w="1003"/>
            <w:gridCol w:w="902"/>
            <w:gridCol w:w="995"/>
            <w:gridCol w:w="711"/>
            <w:gridCol w:w="804"/>
            <w:gridCol w:w="902"/>
            <w:gridCol w:w="1003"/>
            <w:gridCol w:w="424"/>
            <w:gridCol w:w="478"/>
            <w:gridCol w:w="998"/>
            <w:gridCol w:w="7"/>
          </w:tblGrid>
        </w:tblGridChange>
      </w:tblGrid>
      <w:tr w:rsidR="00C86939" w:rsidRPr="00C86939" w14:paraId="08A8A92E" w14:textId="77777777" w:rsidTr="00C86939">
        <w:trPr>
          <w:gridAfter w:val="1"/>
          <w:wAfter w:w="7" w:type="dxa"/>
          <w:trHeight w:val="201"/>
          <w:ins w:id="1514" w:author="Shewmaker, Michael@Energy" w:date="2018-11-05T14:42:00Z"/>
        </w:trPr>
        <w:tc>
          <w:tcPr>
            <w:tcW w:w="1097" w:type="dxa"/>
            <w:vAlign w:val="bottom"/>
          </w:tcPr>
          <w:p w14:paraId="7ED25504" w14:textId="77777777" w:rsidR="00C86939" w:rsidRPr="00FF5F60" w:rsidRDefault="00C86939" w:rsidP="0029128E">
            <w:pPr>
              <w:jc w:val="center"/>
              <w:rPr>
                <w:ins w:id="1515" w:author="Shewmaker, Michael@Energy" w:date="2018-11-05T14:42:00Z"/>
                <w:rFonts w:asciiTheme="minorHAnsi" w:hAnsiTheme="minorHAnsi"/>
                <w:sz w:val="18"/>
                <w:szCs w:val="18"/>
              </w:rPr>
            </w:pPr>
            <w:ins w:id="1516" w:author="Shewmaker, Michael@Energy" w:date="2018-11-05T14:42:00Z">
              <w:r w:rsidRPr="00FF5F60">
                <w:rPr>
                  <w:rFonts w:asciiTheme="minorHAnsi" w:hAnsiTheme="minorHAnsi"/>
                  <w:sz w:val="18"/>
                  <w:szCs w:val="18"/>
                </w:rPr>
                <w:t>01</w:t>
              </w:r>
            </w:ins>
          </w:p>
        </w:tc>
        <w:tc>
          <w:tcPr>
            <w:tcW w:w="819" w:type="dxa"/>
            <w:vAlign w:val="bottom"/>
          </w:tcPr>
          <w:p w14:paraId="661480B9" w14:textId="77777777" w:rsidR="00C86939" w:rsidRPr="00FF5F60" w:rsidRDefault="00C86939" w:rsidP="0029128E">
            <w:pPr>
              <w:jc w:val="center"/>
              <w:rPr>
                <w:ins w:id="1517" w:author="Shewmaker, Michael@Energy" w:date="2018-11-05T14:42:00Z"/>
                <w:rFonts w:asciiTheme="minorHAnsi" w:hAnsiTheme="minorHAnsi"/>
                <w:sz w:val="18"/>
                <w:szCs w:val="18"/>
              </w:rPr>
            </w:pPr>
            <w:ins w:id="1518" w:author="Shewmaker, Michael@Energy" w:date="2018-11-05T14:42:00Z">
              <w:r w:rsidRPr="00FF5F60">
                <w:rPr>
                  <w:rFonts w:asciiTheme="minorHAnsi" w:hAnsiTheme="minorHAnsi"/>
                  <w:sz w:val="18"/>
                  <w:szCs w:val="18"/>
                </w:rPr>
                <w:t>02</w:t>
              </w:r>
            </w:ins>
          </w:p>
        </w:tc>
        <w:tc>
          <w:tcPr>
            <w:tcW w:w="934" w:type="dxa"/>
            <w:vAlign w:val="bottom"/>
          </w:tcPr>
          <w:p w14:paraId="3B9B263A" w14:textId="77777777" w:rsidR="00C86939" w:rsidRPr="00FF5F60" w:rsidRDefault="00C86939" w:rsidP="0029128E">
            <w:pPr>
              <w:jc w:val="center"/>
              <w:rPr>
                <w:ins w:id="1519" w:author="Shewmaker, Michael@Energy" w:date="2018-11-05T14:42:00Z"/>
                <w:rFonts w:asciiTheme="minorHAnsi" w:hAnsiTheme="minorHAnsi"/>
                <w:sz w:val="18"/>
                <w:szCs w:val="18"/>
              </w:rPr>
            </w:pPr>
            <w:ins w:id="1520" w:author="Shewmaker, Michael@Energy" w:date="2018-11-05T14:42:00Z">
              <w:r w:rsidRPr="00FF5F60">
                <w:rPr>
                  <w:rFonts w:asciiTheme="minorHAnsi" w:hAnsiTheme="minorHAnsi"/>
                  <w:sz w:val="18"/>
                  <w:szCs w:val="18"/>
                </w:rPr>
                <w:t>03</w:t>
              </w:r>
            </w:ins>
          </w:p>
        </w:tc>
        <w:tc>
          <w:tcPr>
            <w:tcW w:w="1028" w:type="dxa"/>
            <w:vAlign w:val="bottom"/>
          </w:tcPr>
          <w:p w14:paraId="4A1663EC" w14:textId="77777777" w:rsidR="00C86939" w:rsidRPr="00FF5F60" w:rsidRDefault="00C86939" w:rsidP="0029128E">
            <w:pPr>
              <w:jc w:val="center"/>
              <w:rPr>
                <w:ins w:id="1521" w:author="Shewmaker, Michael@Energy" w:date="2018-11-05T14:42:00Z"/>
                <w:rFonts w:asciiTheme="minorHAnsi" w:hAnsiTheme="minorHAnsi"/>
                <w:sz w:val="18"/>
                <w:szCs w:val="18"/>
              </w:rPr>
            </w:pPr>
            <w:ins w:id="1522" w:author="Shewmaker, Michael@Energy" w:date="2018-11-05T14:42:00Z">
              <w:r w:rsidRPr="00FF5F60">
                <w:rPr>
                  <w:rFonts w:asciiTheme="minorHAnsi" w:hAnsiTheme="minorHAnsi"/>
                  <w:sz w:val="18"/>
                  <w:szCs w:val="18"/>
                </w:rPr>
                <w:t>04</w:t>
              </w:r>
            </w:ins>
          </w:p>
        </w:tc>
        <w:tc>
          <w:tcPr>
            <w:tcW w:w="728" w:type="dxa"/>
            <w:vAlign w:val="bottom"/>
          </w:tcPr>
          <w:p w14:paraId="5804414E" w14:textId="77777777" w:rsidR="00C86939" w:rsidRPr="00FF5F60" w:rsidRDefault="00C86939" w:rsidP="0029128E">
            <w:pPr>
              <w:jc w:val="center"/>
              <w:rPr>
                <w:ins w:id="1523" w:author="Shewmaker, Michael@Energy" w:date="2018-11-05T14:42:00Z"/>
                <w:rFonts w:asciiTheme="minorHAnsi" w:hAnsiTheme="minorHAnsi"/>
                <w:sz w:val="18"/>
                <w:szCs w:val="18"/>
              </w:rPr>
            </w:pPr>
            <w:ins w:id="1524" w:author="Shewmaker, Michael@Energy" w:date="2018-11-05T14:42:00Z">
              <w:r w:rsidRPr="00FF5F60">
                <w:rPr>
                  <w:rFonts w:asciiTheme="minorHAnsi" w:hAnsiTheme="minorHAnsi"/>
                  <w:sz w:val="18"/>
                  <w:szCs w:val="18"/>
                </w:rPr>
                <w:t>05</w:t>
              </w:r>
            </w:ins>
          </w:p>
        </w:tc>
        <w:tc>
          <w:tcPr>
            <w:tcW w:w="702" w:type="dxa"/>
            <w:vAlign w:val="bottom"/>
          </w:tcPr>
          <w:p w14:paraId="364A2EBE" w14:textId="77777777" w:rsidR="00C86939" w:rsidRPr="00FF5F60" w:rsidRDefault="00C86939" w:rsidP="0029128E">
            <w:pPr>
              <w:jc w:val="center"/>
              <w:rPr>
                <w:ins w:id="1525" w:author="Shewmaker, Michael@Energy" w:date="2018-11-05T14:42:00Z"/>
                <w:rFonts w:asciiTheme="minorHAnsi" w:hAnsiTheme="minorHAnsi"/>
                <w:sz w:val="18"/>
                <w:szCs w:val="18"/>
              </w:rPr>
            </w:pPr>
            <w:ins w:id="1526" w:author="Shewmaker, Michael@Energy" w:date="2018-11-05T14:42:00Z">
              <w:r w:rsidRPr="00FF5F60">
                <w:rPr>
                  <w:rFonts w:asciiTheme="minorHAnsi" w:hAnsiTheme="minorHAnsi"/>
                  <w:sz w:val="18"/>
                  <w:szCs w:val="18"/>
                </w:rPr>
                <w:t>06</w:t>
              </w:r>
            </w:ins>
          </w:p>
        </w:tc>
        <w:tc>
          <w:tcPr>
            <w:tcW w:w="902" w:type="dxa"/>
            <w:vAlign w:val="bottom"/>
          </w:tcPr>
          <w:p w14:paraId="56F00DF5" w14:textId="77777777" w:rsidR="00C86939" w:rsidRPr="00FF5F60" w:rsidRDefault="00C86939" w:rsidP="0029128E">
            <w:pPr>
              <w:jc w:val="center"/>
              <w:rPr>
                <w:ins w:id="1527" w:author="Shewmaker, Michael@Energy" w:date="2018-11-05T14:42:00Z"/>
                <w:rFonts w:asciiTheme="minorHAnsi" w:hAnsiTheme="minorHAnsi"/>
                <w:sz w:val="18"/>
                <w:szCs w:val="18"/>
              </w:rPr>
            </w:pPr>
            <w:ins w:id="1528" w:author="Shewmaker, Michael@Energy" w:date="2018-11-05T14:42:00Z">
              <w:r w:rsidRPr="00FF5F60">
                <w:rPr>
                  <w:rFonts w:asciiTheme="minorHAnsi" w:hAnsiTheme="minorHAnsi"/>
                  <w:sz w:val="18"/>
                  <w:szCs w:val="18"/>
                </w:rPr>
                <w:t>07</w:t>
              </w:r>
            </w:ins>
          </w:p>
        </w:tc>
        <w:tc>
          <w:tcPr>
            <w:tcW w:w="1003" w:type="dxa"/>
            <w:vAlign w:val="bottom"/>
          </w:tcPr>
          <w:p w14:paraId="52544F29" w14:textId="77777777" w:rsidR="00C86939" w:rsidRPr="00FF5F60" w:rsidRDefault="00C86939" w:rsidP="0029128E">
            <w:pPr>
              <w:jc w:val="center"/>
              <w:rPr>
                <w:ins w:id="1529" w:author="Shewmaker, Michael@Energy" w:date="2018-11-05T14:42:00Z"/>
                <w:rFonts w:asciiTheme="minorHAnsi" w:hAnsiTheme="minorHAnsi"/>
                <w:sz w:val="18"/>
                <w:szCs w:val="18"/>
              </w:rPr>
            </w:pPr>
            <w:ins w:id="1530" w:author="Shewmaker, Michael@Energy" w:date="2018-11-05T14:42:00Z">
              <w:r w:rsidRPr="00FF5F60">
                <w:rPr>
                  <w:rFonts w:asciiTheme="minorHAnsi" w:hAnsiTheme="minorHAnsi"/>
                  <w:sz w:val="18"/>
                  <w:szCs w:val="18"/>
                </w:rPr>
                <w:t>08</w:t>
              </w:r>
            </w:ins>
          </w:p>
        </w:tc>
        <w:tc>
          <w:tcPr>
            <w:tcW w:w="902" w:type="dxa"/>
            <w:vAlign w:val="bottom"/>
          </w:tcPr>
          <w:p w14:paraId="076DCBF6" w14:textId="77777777" w:rsidR="00C86939" w:rsidRPr="00FF5F60" w:rsidRDefault="00C86939" w:rsidP="0029128E">
            <w:pPr>
              <w:jc w:val="center"/>
              <w:rPr>
                <w:ins w:id="1531" w:author="Shewmaker, Michael@Energy" w:date="2018-11-05T14:42:00Z"/>
                <w:rFonts w:asciiTheme="minorHAnsi" w:hAnsiTheme="minorHAnsi"/>
                <w:sz w:val="18"/>
                <w:szCs w:val="18"/>
              </w:rPr>
            </w:pPr>
            <w:ins w:id="1532" w:author="Shewmaker, Michael@Energy" w:date="2018-11-05T14:42:00Z">
              <w:r w:rsidRPr="00FF5F60">
                <w:rPr>
                  <w:rFonts w:asciiTheme="minorHAnsi" w:hAnsiTheme="minorHAnsi"/>
                  <w:sz w:val="18"/>
                  <w:szCs w:val="18"/>
                </w:rPr>
                <w:t>09</w:t>
              </w:r>
            </w:ins>
          </w:p>
        </w:tc>
        <w:tc>
          <w:tcPr>
            <w:tcW w:w="994" w:type="dxa"/>
            <w:vAlign w:val="bottom"/>
          </w:tcPr>
          <w:p w14:paraId="1A365DB5" w14:textId="77777777" w:rsidR="00C86939" w:rsidRPr="00FF5F60" w:rsidRDefault="00C86939" w:rsidP="0029128E">
            <w:pPr>
              <w:jc w:val="center"/>
              <w:rPr>
                <w:ins w:id="1533" w:author="Shewmaker, Michael@Energy" w:date="2018-11-05T14:42:00Z"/>
                <w:rFonts w:asciiTheme="minorHAnsi" w:hAnsiTheme="minorHAnsi"/>
                <w:sz w:val="18"/>
                <w:szCs w:val="18"/>
              </w:rPr>
            </w:pPr>
            <w:ins w:id="1534" w:author="Shewmaker, Michael@Energy" w:date="2018-11-05T14:42:00Z">
              <w:r w:rsidRPr="00FF5F60">
                <w:rPr>
                  <w:rFonts w:asciiTheme="minorHAnsi" w:hAnsiTheme="minorHAnsi"/>
                  <w:sz w:val="18"/>
                  <w:szCs w:val="18"/>
                </w:rPr>
                <w:t>10</w:t>
              </w:r>
            </w:ins>
          </w:p>
        </w:tc>
        <w:tc>
          <w:tcPr>
            <w:tcW w:w="711" w:type="dxa"/>
          </w:tcPr>
          <w:p w14:paraId="32B5AB37" w14:textId="77777777" w:rsidR="00C86939" w:rsidRPr="00FF5F60" w:rsidRDefault="00C86939" w:rsidP="0029128E">
            <w:pPr>
              <w:jc w:val="center"/>
              <w:rPr>
                <w:ins w:id="1535" w:author="Shewmaker, Michael@Energy" w:date="2018-11-05T14:42:00Z"/>
                <w:rFonts w:asciiTheme="minorHAnsi" w:hAnsiTheme="minorHAnsi"/>
                <w:sz w:val="18"/>
                <w:szCs w:val="18"/>
              </w:rPr>
            </w:pPr>
            <w:ins w:id="1536" w:author="Shewmaker, Michael@Energy" w:date="2018-11-05T14:42:00Z">
              <w:r w:rsidRPr="00FF5F60">
                <w:rPr>
                  <w:rFonts w:asciiTheme="minorHAnsi" w:hAnsiTheme="minorHAnsi"/>
                  <w:sz w:val="18"/>
                  <w:szCs w:val="18"/>
                </w:rPr>
                <w:t>11</w:t>
              </w:r>
            </w:ins>
          </w:p>
        </w:tc>
        <w:tc>
          <w:tcPr>
            <w:tcW w:w="802" w:type="dxa"/>
          </w:tcPr>
          <w:p w14:paraId="7E763B3D" w14:textId="77777777" w:rsidR="00C86939" w:rsidRPr="00FF5F60" w:rsidRDefault="00C86939" w:rsidP="0029128E">
            <w:pPr>
              <w:jc w:val="center"/>
              <w:rPr>
                <w:ins w:id="1537" w:author="Shewmaker, Michael@Energy" w:date="2018-11-05T14:42:00Z"/>
                <w:rFonts w:asciiTheme="minorHAnsi" w:hAnsiTheme="minorHAnsi"/>
                <w:sz w:val="18"/>
                <w:szCs w:val="18"/>
              </w:rPr>
            </w:pPr>
            <w:ins w:id="1538" w:author="Shewmaker, Michael@Energy" w:date="2018-11-05T14:42:00Z">
              <w:r w:rsidRPr="00FF5F60">
                <w:rPr>
                  <w:rFonts w:asciiTheme="minorHAnsi" w:hAnsiTheme="minorHAnsi"/>
                  <w:sz w:val="18"/>
                  <w:szCs w:val="18"/>
                </w:rPr>
                <w:t>12</w:t>
              </w:r>
            </w:ins>
          </w:p>
        </w:tc>
        <w:tc>
          <w:tcPr>
            <w:tcW w:w="902" w:type="dxa"/>
            <w:vAlign w:val="bottom"/>
          </w:tcPr>
          <w:p w14:paraId="18CB8055" w14:textId="77777777" w:rsidR="00C86939" w:rsidRPr="00FF5F60" w:rsidRDefault="00C86939" w:rsidP="0029128E">
            <w:pPr>
              <w:jc w:val="center"/>
              <w:rPr>
                <w:ins w:id="1539" w:author="Shewmaker, Michael@Energy" w:date="2018-11-05T14:42:00Z"/>
                <w:rFonts w:asciiTheme="minorHAnsi" w:hAnsiTheme="minorHAnsi"/>
                <w:sz w:val="18"/>
                <w:szCs w:val="18"/>
              </w:rPr>
            </w:pPr>
            <w:ins w:id="1540" w:author="Shewmaker, Michael@Energy" w:date="2018-11-05T14:42:00Z">
              <w:r w:rsidRPr="00FF5F60">
                <w:rPr>
                  <w:rFonts w:asciiTheme="minorHAnsi" w:hAnsiTheme="minorHAnsi"/>
                  <w:sz w:val="18"/>
                  <w:szCs w:val="18"/>
                </w:rPr>
                <w:t>13</w:t>
              </w:r>
            </w:ins>
          </w:p>
        </w:tc>
        <w:tc>
          <w:tcPr>
            <w:tcW w:w="1003" w:type="dxa"/>
            <w:vAlign w:val="bottom"/>
          </w:tcPr>
          <w:p w14:paraId="52070961" w14:textId="77777777" w:rsidR="00C86939" w:rsidRPr="00FF5F60" w:rsidRDefault="00C86939" w:rsidP="0029128E">
            <w:pPr>
              <w:jc w:val="center"/>
              <w:rPr>
                <w:ins w:id="1541" w:author="Shewmaker, Michael@Energy" w:date="2018-11-05T14:42:00Z"/>
                <w:rFonts w:asciiTheme="minorHAnsi" w:hAnsiTheme="minorHAnsi"/>
                <w:sz w:val="18"/>
                <w:szCs w:val="18"/>
              </w:rPr>
            </w:pPr>
            <w:ins w:id="1542" w:author="Shewmaker, Michael@Energy" w:date="2018-11-05T14:42:00Z">
              <w:r w:rsidRPr="00FF5F60">
                <w:rPr>
                  <w:rFonts w:asciiTheme="minorHAnsi" w:hAnsiTheme="minorHAnsi"/>
                  <w:sz w:val="18"/>
                  <w:szCs w:val="18"/>
                </w:rPr>
                <w:t>14</w:t>
              </w:r>
            </w:ins>
          </w:p>
        </w:tc>
        <w:tc>
          <w:tcPr>
            <w:tcW w:w="902" w:type="dxa"/>
            <w:vAlign w:val="bottom"/>
          </w:tcPr>
          <w:p w14:paraId="72FFB988" w14:textId="77777777" w:rsidR="00C86939" w:rsidRPr="00FF5F60" w:rsidRDefault="00C86939" w:rsidP="0029128E">
            <w:pPr>
              <w:jc w:val="center"/>
              <w:rPr>
                <w:ins w:id="1543" w:author="Shewmaker, Michael@Energy" w:date="2018-11-05T14:42:00Z"/>
                <w:rFonts w:asciiTheme="minorHAnsi" w:hAnsiTheme="minorHAnsi"/>
                <w:sz w:val="18"/>
                <w:szCs w:val="18"/>
              </w:rPr>
            </w:pPr>
            <w:ins w:id="1544" w:author="Shewmaker, Michael@Energy" w:date="2018-11-05T14:42:00Z">
              <w:r w:rsidRPr="00FF5F60">
                <w:rPr>
                  <w:rFonts w:asciiTheme="minorHAnsi" w:hAnsiTheme="minorHAnsi"/>
                  <w:sz w:val="18"/>
                  <w:szCs w:val="18"/>
                </w:rPr>
                <w:t>15</w:t>
              </w:r>
            </w:ins>
          </w:p>
        </w:tc>
        <w:tc>
          <w:tcPr>
            <w:tcW w:w="997" w:type="dxa"/>
            <w:vAlign w:val="bottom"/>
          </w:tcPr>
          <w:p w14:paraId="577D9ACE" w14:textId="77777777" w:rsidR="00C86939" w:rsidRPr="00FF5F60" w:rsidRDefault="00C86939" w:rsidP="0029128E">
            <w:pPr>
              <w:jc w:val="center"/>
              <w:rPr>
                <w:ins w:id="1545" w:author="Shewmaker, Michael@Energy" w:date="2018-11-05T14:42:00Z"/>
                <w:rFonts w:asciiTheme="minorHAnsi" w:hAnsiTheme="minorHAnsi"/>
                <w:sz w:val="18"/>
                <w:szCs w:val="18"/>
              </w:rPr>
            </w:pPr>
            <w:ins w:id="1546" w:author="Shewmaker, Michael@Energy" w:date="2018-11-05T14:42:00Z">
              <w:r w:rsidRPr="00FF5F60">
                <w:rPr>
                  <w:rFonts w:asciiTheme="minorHAnsi" w:hAnsiTheme="minorHAnsi"/>
                  <w:sz w:val="18"/>
                  <w:szCs w:val="18"/>
                </w:rPr>
                <w:t>16</w:t>
              </w:r>
            </w:ins>
          </w:p>
        </w:tc>
      </w:tr>
      <w:tr w:rsidR="00C86939" w:rsidRPr="00C86939" w14:paraId="0571C90A" w14:textId="77777777" w:rsidTr="00FF5F60">
        <w:trPr>
          <w:trHeight w:val="216"/>
          <w:ins w:id="1547" w:author="Shewmaker, Michael@Energy" w:date="2018-11-05T14:42:00Z"/>
        </w:trPr>
        <w:tc>
          <w:tcPr>
            <w:tcW w:w="1097" w:type="dxa"/>
            <w:vMerge w:val="restart"/>
            <w:vAlign w:val="bottom"/>
          </w:tcPr>
          <w:p w14:paraId="496F031B" w14:textId="77777777" w:rsidR="00C86939" w:rsidRPr="00FF5F60" w:rsidRDefault="00C86939" w:rsidP="0029128E">
            <w:pPr>
              <w:jc w:val="center"/>
              <w:rPr>
                <w:ins w:id="1548" w:author="Shewmaker, Michael@Energy" w:date="2018-11-05T14:42:00Z"/>
                <w:rFonts w:asciiTheme="minorHAnsi" w:hAnsiTheme="minorHAnsi"/>
                <w:sz w:val="18"/>
                <w:szCs w:val="18"/>
              </w:rPr>
            </w:pPr>
            <w:ins w:id="1549" w:author="Shewmaker, Michael@Energy" w:date="2018-11-05T14:42:00Z">
              <w:r w:rsidRPr="00FF5F60">
                <w:rPr>
                  <w:rFonts w:asciiTheme="minorHAnsi" w:hAnsiTheme="minorHAnsi"/>
                  <w:sz w:val="18"/>
                  <w:szCs w:val="18"/>
                </w:rPr>
                <w:t>Tag/ID</w:t>
              </w:r>
            </w:ins>
          </w:p>
        </w:tc>
        <w:tc>
          <w:tcPr>
            <w:tcW w:w="819" w:type="dxa"/>
            <w:vMerge w:val="restart"/>
            <w:vAlign w:val="bottom"/>
          </w:tcPr>
          <w:p w14:paraId="42D701E5" w14:textId="77777777" w:rsidR="00C86939" w:rsidRPr="00FF5F60" w:rsidRDefault="00C86939" w:rsidP="0029128E">
            <w:pPr>
              <w:jc w:val="center"/>
              <w:rPr>
                <w:ins w:id="1550" w:author="Shewmaker, Michael@Energy" w:date="2018-11-05T14:42:00Z"/>
                <w:rFonts w:asciiTheme="minorHAnsi" w:hAnsiTheme="minorHAnsi"/>
                <w:sz w:val="18"/>
                <w:szCs w:val="18"/>
              </w:rPr>
            </w:pPr>
            <w:ins w:id="1551" w:author="Shewmaker, Michael@Energy" w:date="2018-11-05T14:42:00Z">
              <w:r w:rsidRPr="00FF5F60">
                <w:rPr>
                  <w:rFonts w:asciiTheme="minorHAnsi" w:hAnsiTheme="minorHAnsi"/>
                  <w:sz w:val="18"/>
                  <w:szCs w:val="18"/>
                </w:rPr>
                <w:t>Above or Below Grade?</w:t>
              </w:r>
            </w:ins>
          </w:p>
        </w:tc>
        <w:tc>
          <w:tcPr>
            <w:tcW w:w="8710" w:type="dxa"/>
            <w:gridSpan w:val="10"/>
            <w:vAlign w:val="bottom"/>
          </w:tcPr>
          <w:p w14:paraId="4D7074EC" w14:textId="77777777" w:rsidR="00C86939" w:rsidRPr="00FF5F60" w:rsidRDefault="00C86939" w:rsidP="0029128E">
            <w:pPr>
              <w:jc w:val="center"/>
              <w:rPr>
                <w:ins w:id="1552" w:author="Shewmaker, Michael@Energy" w:date="2018-11-05T14:42:00Z"/>
                <w:rFonts w:asciiTheme="minorHAnsi" w:hAnsiTheme="minorHAnsi"/>
                <w:b/>
                <w:sz w:val="18"/>
                <w:szCs w:val="18"/>
              </w:rPr>
            </w:pPr>
            <w:ins w:id="1553" w:author="Shewmaker, Michael@Energy" w:date="2018-11-05T14:42:00Z">
              <w:r w:rsidRPr="00FF5F60">
                <w:rPr>
                  <w:rFonts w:asciiTheme="minorHAnsi" w:hAnsiTheme="minorHAnsi"/>
                  <w:b/>
                  <w:sz w:val="18"/>
                  <w:szCs w:val="18"/>
                </w:rPr>
                <w:t>Proposed</w:t>
              </w:r>
            </w:ins>
          </w:p>
        </w:tc>
        <w:tc>
          <w:tcPr>
            <w:tcW w:w="3806" w:type="dxa"/>
            <w:gridSpan w:val="5"/>
            <w:vAlign w:val="bottom"/>
          </w:tcPr>
          <w:p w14:paraId="6E426D8E" w14:textId="77777777" w:rsidR="00C86939" w:rsidRPr="00FF5F60" w:rsidRDefault="00C86939" w:rsidP="0029128E">
            <w:pPr>
              <w:jc w:val="center"/>
              <w:rPr>
                <w:ins w:id="1554" w:author="Shewmaker, Michael@Energy" w:date="2018-11-05T14:42:00Z"/>
                <w:rFonts w:asciiTheme="minorHAnsi" w:hAnsiTheme="minorHAnsi"/>
                <w:b/>
                <w:sz w:val="18"/>
                <w:szCs w:val="18"/>
              </w:rPr>
            </w:pPr>
            <w:ins w:id="1555" w:author="Shewmaker, Michael@Energy" w:date="2018-11-05T14:42:00Z">
              <w:r w:rsidRPr="00FF5F60">
                <w:rPr>
                  <w:rFonts w:asciiTheme="minorHAnsi" w:hAnsiTheme="minorHAnsi"/>
                  <w:b/>
                  <w:sz w:val="18"/>
                  <w:szCs w:val="18"/>
                </w:rPr>
                <w:t>Required</w:t>
              </w:r>
            </w:ins>
          </w:p>
        </w:tc>
      </w:tr>
      <w:tr w:rsidR="00C86939" w:rsidRPr="00C86939" w14:paraId="5DF3BB0A" w14:textId="77777777" w:rsidTr="00FF5F60">
        <w:trPr>
          <w:gridAfter w:val="1"/>
          <w:wAfter w:w="4" w:type="dxa"/>
          <w:trHeight w:val="340"/>
          <w:ins w:id="1556" w:author="Shewmaker, Michael@Energy" w:date="2018-11-05T14:42:00Z"/>
        </w:trPr>
        <w:tc>
          <w:tcPr>
            <w:tcW w:w="1097" w:type="dxa"/>
            <w:vMerge/>
            <w:vAlign w:val="bottom"/>
          </w:tcPr>
          <w:p w14:paraId="793A4033" w14:textId="77777777" w:rsidR="00C86939" w:rsidRPr="00C86939" w:rsidRDefault="00C86939" w:rsidP="0029128E">
            <w:pPr>
              <w:jc w:val="center"/>
              <w:rPr>
                <w:ins w:id="1557" w:author="Shewmaker, Michael@Energy" w:date="2018-11-05T14:42:00Z"/>
                <w:rFonts w:asciiTheme="minorHAnsi" w:hAnsiTheme="minorHAnsi"/>
                <w:sz w:val="18"/>
                <w:szCs w:val="18"/>
                <w:rPrChange w:id="1558" w:author="Shewmaker, Michael@Energy" w:date="2018-11-05T14:42:00Z">
                  <w:rPr>
                    <w:ins w:id="1559" w:author="Shewmaker, Michael@Energy" w:date="2018-11-05T14:42:00Z"/>
                    <w:sz w:val="18"/>
                    <w:szCs w:val="18"/>
                  </w:rPr>
                </w:rPrChange>
              </w:rPr>
            </w:pPr>
          </w:p>
        </w:tc>
        <w:tc>
          <w:tcPr>
            <w:tcW w:w="819" w:type="dxa"/>
            <w:vMerge/>
            <w:vAlign w:val="bottom"/>
          </w:tcPr>
          <w:p w14:paraId="4ABDCDE0" w14:textId="77777777" w:rsidR="00C86939" w:rsidRPr="00C86939" w:rsidRDefault="00C86939" w:rsidP="0029128E">
            <w:pPr>
              <w:jc w:val="center"/>
              <w:rPr>
                <w:ins w:id="1560" w:author="Shewmaker, Michael@Energy" w:date="2018-11-05T14:42:00Z"/>
                <w:rFonts w:asciiTheme="minorHAnsi" w:hAnsiTheme="minorHAnsi"/>
                <w:sz w:val="18"/>
                <w:szCs w:val="18"/>
                <w:rPrChange w:id="1561" w:author="Shewmaker, Michael@Energy" w:date="2018-11-05T14:42:00Z">
                  <w:rPr>
                    <w:ins w:id="1562" w:author="Shewmaker, Michael@Energy" w:date="2018-11-05T14:42:00Z"/>
                    <w:sz w:val="18"/>
                    <w:szCs w:val="18"/>
                  </w:rPr>
                </w:rPrChange>
              </w:rPr>
            </w:pPr>
          </w:p>
        </w:tc>
        <w:tc>
          <w:tcPr>
            <w:tcW w:w="934" w:type="dxa"/>
            <w:vMerge w:val="restart"/>
            <w:vAlign w:val="bottom"/>
          </w:tcPr>
          <w:p w14:paraId="6E8FF332" w14:textId="77777777" w:rsidR="00C86939" w:rsidRPr="00C86939" w:rsidRDefault="00C86939" w:rsidP="0029128E">
            <w:pPr>
              <w:jc w:val="center"/>
              <w:rPr>
                <w:ins w:id="1563" w:author="Shewmaker, Michael@Energy" w:date="2018-11-05T14:42:00Z"/>
                <w:rFonts w:asciiTheme="minorHAnsi" w:hAnsiTheme="minorHAnsi"/>
                <w:sz w:val="18"/>
                <w:szCs w:val="18"/>
                <w:rPrChange w:id="1564" w:author="Shewmaker, Michael@Energy" w:date="2018-11-05T14:42:00Z">
                  <w:rPr>
                    <w:ins w:id="1565" w:author="Shewmaker, Michael@Energy" w:date="2018-11-05T14:42:00Z"/>
                    <w:sz w:val="18"/>
                    <w:szCs w:val="18"/>
                  </w:rPr>
                </w:rPrChange>
              </w:rPr>
            </w:pPr>
            <w:ins w:id="1566" w:author="Shewmaker, Michael@Energy" w:date="2018-11-05T14:42:00Z">
              <w:r w:rsidRPr="00C86939">
                <w:rPr>
                  <w:rFonts w:asciiTheme="minorHAnsi" w:hAnsiTheme="minorHAnsi"/>
                  <w:sz w:val="18"/>
                  <w:szCs w:val="18"/>
                  <w:rPrChange w:id="1567" w:author="Shewmaker, Michael@Energy" w:date="2018-11-05T14:42:00Z">
                    <w:rPr>
                      <w:sz w:val="18"/>
                      <w:szCs w:val="18"/>
                    </w:rPr>
                  </w:rPrChange>
                </w:rPr>
                <w:t>Mass Type</w:t>
              </w:r>
            </w:ins>
          </w:p>
        </w:tc>
        <w:tc>
          <w:tcPr>
            <w:tcW w:w="1028" w:type="dxa"/>
            <w:vMerge w:val="restart"/>
            <w:vAlign w:val="bottom"/>
          </w:tcPr>
          <w:p w14:paraId="2371C9CA" w14:textId="77777777" w:rsidR="00C86939" w:rsidRPr="00C86939" w:rsidRDefault="00C86939" w:rsidP="0029128E">
            <w:pPr>
              <w:jc w:val="center"/>
              <w:rPr>
                <w:ins w:id="1568" w:author="Shewmaker, Michael@Energy" w:date="2018-11-05T14:42:00Z"/>
                <w:rFonts w:asciiTheme="minorHAnsi" w:hAnsiTheme="minorHAnsi"/>
                <w:sz w:val="18"/>
                <w:szCs w:val="18"/>
                <w:rPrChange w:id="1569" w:author="Shewmaker, Michael@Energy" w:date="2018-11-05T14:42:00Z">
                  <w:rPr>
                    <w:ins w:id="1570" w:author="Shewmaker, Michael@Energy" w:date="2018-11-05T14:42:00Z"/>
                    <w:sz w:val="18"/>
                    <w:szCs w:val="18"/>
                  </w:rPr>
                </w:rPrChange>
              </w:rPr>
            </w:pPr>
            <w:ins w:id="1571" w:author="Shewmaker, Michael@Energy" w:date="2018-11-05T14:42:00Z">
              <w:r w:rsidRPr="00C86939">
                <w:rPr>
                  <w:rFonts w:asciiTheme="minorHAnsi" w:hAnsiTheme="minorHAnsi"/>
                  <w:sz w:val="18"/>
                  <w:szCs w:val="18"/>
                  <w:rPrChange w:id="1572" w:author="Shewmaker, Michael@Energy" w:date="2018-11-05T14:42:00Z">
                    <w:rPr>
                      <w:sz w:val="18"/>
                      <w:szCs w:val="18"/>
                    </w:rPr>
                  </w:rPrChange>
                </w:rPr>
                <w:t>Mass Thickness (inches)</w:t>
              </w:r>
            </w:ins>
          </w:p>
        </w:tc>
        <w:tc>
          <w:tcPr>
            <w:tcW w:w="1431" w:type="dxa"/>
            <w:gridSpan w:val="2"/>
            <w:vAlign w:val="bottom"/>
          </w:tcPr>
          <w:p w14:paraId="5F571157" w14:textId="77777777" w:rsidR="00C86939" w:rsidRPr="00C86939" w:rsidRDefault="00C86939" w:rsidP="0029128E">
            <w:pPr>
              <w:jc w:val="center"/>
              <w:rPr>
                <w:ins w:id="1573" w:author="Shewmaker, Michael@Energy" w:date="2018-11-05T14:42:00Z"/>
                <w:rFonts w:asciiTheme="minorHAnsi" w:hAnsiTheme="minorHAnsi"/>
                <w:sz w:val="18"/>
                <w:szCs w:val="18"/>
                <w:rPrChange w:id="1574" w:author="Shewmaker, Michael@Energy" w:date="2018-11-05T14:42:00Z">
                  <w:rPr>
                    <w:ins w:id="1575" w:author="Shewmaker, Michael@Energy" w:date="2018-11-05T14:42:00Z"/>
                    <w:sz w:val="18"/>
                    <w:szCs w:val="18"/>
                  </w:rPr>
                </w:rPrChange>
              </w:rPr>
            </w:pPr>
            <w:ins w:id="1576" w:author="Shewmaker, Michael@Energy" w:date="2018-11-05T14:42:00Z">
              <w:r w:rsidRPr="00C86939">
                <w:rPr>
                  <w:rFonts w:asciiTheme="minorHAnsi" w:hAnsiTheme="minorHAnsi"/>
                  <w:sz w:val="18"/>
                  <w:szCs w:val="18"/>
                  <w:rPrChange w:id="1577" w:author="Shewmaker, Michael@Energy" w:date="2018-11-05T14:42:00Z">
                    <w:rPr>
                      <w:sz w:val="18"/>
                      <w:szCs w:val="18"/>
                    </w:rPr>
                  </w:rPrChange>
                </w:rPr>
                <w:t>Appendix JA4 Reference</w:t>
              </w:r>
            </w:ins>
          </w:p>
        </w:tc>
        <w:tc>
          <w:tcPr>
            <w:tcW w:w="1905" w:type="dxa"/>
            <w:gridSpan w:val="2"/>
            <w:vAlign w:val="bottom"/>
          </w:tcPr>
          <w:p w14:paraId="2A4110F8" w14:textId="77777777" w:rsidR="00C86939" w:rsidRPr="00C86939" w:rsidRDefault="00C86939" w:rsidP="0029128E">
            <w:pPr>
              <w:jc w:val="center"/>
              <w:rPr>
                <w:ins w:id="1578" w:author="Shewmaker, Michael@Energy" w:date="2018-11-05T14:42:00Z"/>
                <w:rFonts w:asciiTheme="minorHAnsi" w:hAnsiTheme="minorHAnsi"/>
                <w:sz w:val="18"/>
                <w:szCs w:val="18"/>
                <w:rPrChange w:id="1579" w:author="Shewmaker, Michael@Energy" w:date="2018-11-05T14:42:00Z">
                  <w:rPr>
                    <w:ins w:id="1580" w:author="Shewmaker, Michael@Energy" w:date="2018-11-05T14:42:00Z"/>
                    <w:sz w:val="18"/>
                    <w:szCs w:val="18"/>
                  </w:rPr>
                </w:rPrChange>
              </w:rPr>
            </w:pPr>
            <w:ins w:id="1581" w:author="Shewmaker, Michael@Energy" w:date="2018-11-05T14:42:00Z">
              <w:r w:rsidRPr="00C86939">
                <w:rPr>
                  <w:rFonts w:asciiTheme="minorHAnsi" w:hAnsiTheme="minorHAnsi"/>
                  <w:sz w:val="18"/>
                  <w:szCs w:val="18"/>
                  <w:rPrChange w:id="1582" w:author="Shewmaker, Michael@Energy" w:date="2018-11-05T14:42:00Z">
                    <w:rPr>
                      <w:sz w:val="18"/>
                      <w:szCs w:val="18"/>
                    </w:rPr>
                  </w:rPrChange>
                </w:rPr>
                <w:t>Exterior Insulation</w:t>
              </w:r>
            </w:ins>
          </w:p>
        </w:tc>
        <w:tc>
          <w:tcPr>
            <w:tcW w:w="1897" w:type="dxa"/>
            <w:gridSpan w:val="2"/>
            <w:vAlign w:val="bottom"/>
          </w:tcPr>
          <w:p w14:paraId="1D34D62F" w14:textId="77777777" w:rsidR="00C86939" w:rsidRPr="00C86939" w:rsidRDefault="00C86939" w:rsidP="0029128E">
            <w:pPr>
              <w:jc w:val="center"/>
              <w:rPr>
                <w:ins w:id="1583" w:author="Shewmaker, Michael@Energy" w:date="2018-11-05T14:42:00Z"/>
                <w:rFonts w:asciiTheme="minorHAnsi" w:hAnsiTheme="minorHAnsi"/>
                <w:sz w:val="18"/>
                <w:szCs w:val="18"/>
                <w:rPrChange w:id="1584" w:author="Shewmaker, Michael@Energy" w:date="2018-11-05T14:42:00Z">
                  <w:rPr>
                    <w:ins w:id="1585" w:author="Shewmaker, Michael@Energy" w:date="2018-11-05T14:42:00Z"/>
                    <w:sz w:val="18"/>
                    <w:szCs w:val="18"/>
                  </w:rPr>
                </w:rPrChange>
              </w:rPr>
            </w:pPr>
            <w:ins w:id="1586" w:author="Shewmaker, Michael@Energy" w:date="2018-11-05T14:42:00Z">
              <w:r w:rsidRPr="00C86939">
                <w:rPr>
                  <w:rFonts w:asciiTheme="minorHAnsi" w:hAnsiTheme="minorHAnsi"/>
                  <w:sz w:val="18"/>
                  <w:szCs w:val="18"/>
                  <w:rPrChange w:id="1587" w:author="Shewmaker, Michael@Energy" w:date="2018-11-05T14:42:00Z">
                    <w:rPr>
                      <w:sz w:val="18"/>
                      <w:szCs w:val="18"/>
                    </w:rPr>
                  </w:rPrChange>
                </w:rPr>
                <w:t>Interior Insulation</w:t>
              </w:r>
            </w:ins>
          </w:p>
        </w:tc>
        <w:tc>
          <w:tcPr>
            <w:tcW w:w="1513" w:type="dxa"/>
            <w:gridSpan w:val="2"/>
          </w:tcPr>
          <w:p w14:paraId="0F09859F" w14:textId="77777777" w:rsidR="00C86939" w:rsidRPr="00C86939" w:rsidRDefault="00C86939" w:rsidP="0029128E">
            <w:pPr>
              <w:jc w:val="center"/>
              <w:rPr>
                <w:ins w:id="1588" w:author="Shewmaker, Michael@Energy" w:date="2018-11-05T14:42:00Z"/>
                <w:rFonts w:asciiTheme="minorHAnsi" w:hAnsiTheme="minorHAnsi"/>
                <w:sz w:val="18"/>
                <w:szCs w:val="18"/>
                <w:rPrChange w:id="1589" w:author="Shewmaker, Michael@Energy" w:date="2018-11-05T14:42:00Z">
                  <w:rPr>
                    <w:ins w:id="1590" w:author="Shewmaker, Michael@Energy" w:date="2018-11-05T14:42:00Z"/>
                    <w:sz w:val="18"/>
                    <w:szCs w:val="18"/>
                  </w:rPr>
                </w:rPrChange>
              </w:rPr>
            </w:pPr>
            <w:ins w:id="1591" w:author="Shewmaker, Michael@Energy" w:date="2018-11-05T14:42:00Z">
              <w:r w:rsidRPr="00C86939">
                <w:rPr>
                  <w:rFonts w:asciiTheme="minorHAnsi" w:hAnsiTheme="minorHAnsi"/>
                  <w:sz w:val="18"/>
                  <w:szCs w:val="18"/>
                  <w:rPrChange w:id="1592" w:author="Shewmaker, Michael@Energy" w:date="2018-11-05T14:42:00Z">
                    <w:rPr>
                      <w:sz w:val="18"/>
                      <w:szCs w:val="18"/>
                    </w:rPr>
                  </w:rPrChange>
                </w:rPr>
                <w:t>Appendix JA4 Reference</w:t>
              </w:r>
            </w:ins>
          </w:p>
        </w:tc>
        <w:tc>
          <w:tcPr>
            <w:tcW w:w="1905" w:type="dxa"/>
            <w:gridSpan w:val="2"/>
            <w:vAlign w:val="bottom"/>
          </w:tcPr>
          <w:p w14:paraId="7B57CF3E" w14:textId="77777777" w:rsidR="00C86939" w:rsidRPr="00C86939" w:rsidRDefault="00C86939" w:rsidP="0029128E">
            <w:pPr>
              <w:jc w:val="center"/>
              <w:rPr>
                <w:ins w:id="1593" w:author="Shewmaker, Michael@Energy" w:date="2018-11-05T14:42:00Z"/>
                <w:rFonts w:asciiTheme="minorHAnsi" w:hAnsiTheme="minorHAnsi"/>
                <w:sz w:val="18"/>
                <w:szCs w:val="18"/>
                <w:rPrChange w:id="1594" w:author="Shewmaker, Michael@Energy" w:date="2018-11-05T14:42:00Z">
                  <w:rPr>
                    <w:ins w:id="1595" w:author="Shewmaker, Michael@Energy" w:date="2018-11-05T14:42:00Z"/>
                    <w:sz w:val="18"/>
                    <w:szCs w:val="18"/>
                  </w:rPr>
                </w:rPrChange>
              </w:rPr>
            </w:pPr>
            <w:ins w:id="1596" w:author="Shewmaker, Michael@Energy" w:date="2018-11-05T14:42:00Z">
              <w:r w:rsidRPr="00C86939">
                <w:rPr>
                  <w:rFonts w:asciiTheme="minorHAnsi" w:hAnsiTheme="minorHAnsi"/>
                  <w:sz w:val="18"/>
                  <w:szCs w:val="18"/>
                  <w:rPrChange w:id="1597" w:author="Shewmaker, Michael@Energy" w:date="2018-11-05T14:42:00Z">
                    <w:rPr>
                      <w:sz w:val="18"/>
                      <w:szCs w:val="18"/>
                    </w:rPr>
                  </w:rPrChange>
                </w:rPr>
                <w:t>Exterior Insulation</w:t>
              </w:r>
            </w:ins>
          </w:p>
        </w:tc>
        <w:tc>
          <w:tcPr>
            <w:tcW w:w="1900" w:type="dxa"/>
            <w:gridSpan w:val="2"/>
            <w:vAlign w:val="bottom"/>
          </w:tcPr>
          <w:p w14:paraId="72B67D59" w14:textId="77777777" w:rsidR="00C86939" w:rsidRPr="00C86939" w:rsidRDefault="00C86939" w:rsidP="0029128E">
            <w:pPr>
              <w:jc w:val="center"/>
              <w:rPr>
                <w:ins w:id="1598" w:author="Shewmaker, Michael@Energy" w:date="2018-11-05T14:42:00Z"/>
                <w:rFonts w:asciiTheme="minorHAnsi" w:hAnsiTheme="minorHAnsi"/>
                <w:sz w:val="18"/>
                <w:szCs w:val="18"/>
                <w:rPrChange w:id="1599" w:author="Shewmaker, Michael@Energy" w:date="2018-11-05T14:42:00Z">
                  <w:rPr>
                    <w:ins w:id="1600" w:author="Shewmaker, Michael@Energy" w:date="2018-11-05T14:42:00Z"/>
                    <w:sz w:val="18"/>
                    <w:szCs w:val="18"/>
                  </w:rPr>
                </w:rPrChange>
              </w:rPr>
            </w:pPr>
            <w:ins w:id="1601" w:author="Shewmaker, Michael@Energy" w:date="2018-11-05T14:42:00Z">
              <w:r w:rsidRPr="00C86939">
                <w:rPr>
                  <w:rFonts w:asciiTheme="minorHAnsi" w:hAnsiTheme="minorHAnsi"/>
                  <w:sz w:val="18"/>
                  <w:szCs w:val="18"/>
                  <w:rPrChange w:id="1602" w:author="Shewmaker, Michael@Energy" w:date="2018-11-05T14:42:00Z">
                    <w:rPr>
                      <w:sz w:val="18"/>
                      <w:szCs w:val="18"/>
                    </w:rPr>
                  </w:rPrChange>
                </w:rPr>
                <w:t>Interior Insulation</w:t>
              </w:r>
            </w:ins>
          </w:p>
        </w:tc>
      </w:tr>
      <w:tr w:rsidR="00C86939" w:rsidRPr="00C86939" w14:paraId="6E018EF8" w14:textId="77777777" w:rsidTr="00C86939">
        <w:trPr>
          <w:gridAfter w:val="1"/>
          <w:wAfter w:w="7" w:type="dxa"/>
          <w:trHeight w:val="340"/>
          <w:ins w:id="1603" w:author="Shewmaker, Michael@Energy" w:date="2018-11-05T14:42:00Z"/>
        </w:trPr>
        <w:tc>
          <w:tcPr>
            <w:tcW w:w="1097" w:type="dxa"/>
            <w:vMerge/>
            <w:vAlign w:val="bottom"/>
          </w:tcPr>
          <w:p w14:paraId="6A5B4446" w14:textId="77777777" w:rsidR="00C86939" w:rsidRPr="00C86939" w:rsidRDefault="00C86939" w:rsidP="0029128E">
            <w:pPr>
              <w:jc w:val="center"/>
              <w:rPr>
                <w:ins w:id="1604" w:author="Shewmaker, Michael@Energy" w:date="2018-11-05T14:42:00Z"/>
                <w:rFonts w:asciiTheme="minorHAnsi" w:hAnsiTheme="minorHAnsi"/>
                <w:sz w:val="18"/>
                <w:szCs w:val="18"/>
                <w:rPrChange w:id="1605" w:author="Shewmaker, Michael@Energy" w:date="2018-11-05T14:42:00Z">
                  <w:rPr>
                    <w:ins w:id="1606" w:author="Shewmaker, Michael@Energy" w:date="2018-11-05T14:42:00Z"/>
                    <w:sz w:val="18"/>
                    <w:szCs w:val="18"/>
                  </w:rPr>
                </w:rPrChange>
              </w:rPr>
            </w:pPr>
          </w:p>
        </w:tc>
        <w:tc>
          <w:tcPr>
            <w:tcW w:w="819" w:type="dxa"/>
            <w:vMerge/>
            <w:vAlign w:val="bottom"/>
          </w:tcPr>
          <w:p w14:paraId="4A5722DF" w14:textId="77777777" w:rsidR="00C86939" w:rsidRPr="00C86939" w:rsidRDefault="00C86939" w:rsidP="0029128E">
            <w:pPr>
              <w:jc w:val="center"/>
              <w:rPr>
                <w:ins w:id="1607" w:author="Shewmaker, Michael@Energy" w:date="2018-11-05T14:42:00Z"/>
                <w:rFonts w:asciiTheme="minorHAnsi" w:hAnsiTheme="minorHAnsi"/>
                <w:sz w:val="18"/>
                <w:szCs w:val="18"/>
                <w:rPrChange w:id="1608" w:author="Shewmaker, Michael@Energy" w:date="2018-11-05T14:42:00Z">
                  <w:rPr>
                    <w:ins w:id="1609" w:author="Shewmaker, Michael@Energy" w:date="2018-11-05T14:42:00Z"/>
                    <w:sz w:val="18"/>
                    <w:szCs w:val="18"/>
                  </w:rPr>
                </w:rPrChange>
              </w:rPr>
            </w:pPr>
          </w:p>
        </w:tc>
        <w:tc>
          <w:tcPr>
            <w:tcW w:w="934" w:type="dxa"/>
            <w:vMerge/>
            <w:vAlign w:val="bottom"/>
          </w:tcPr>
          <w:p w14:paraId="0BE19F01" w14:textId="77777777" w:rsidR="00C86939" w:rsidRPr="00C86939" w:rsidRDefault="00C86939" w:rsidP="0029128E">
            <w:pPr>
              <w:jc w:val="center"/>
              <w:rPr>
                <w:ins w:id="1610" w:author="Shewmaker, Michael@Energy" w:date="2018-11-05T14:42:00Z"/>
                <w:rFonts w:asciiTheme="minorHAnsi" w:hAnsiTheme="minorHAnsi"/>
                <w:sz w:val="18"/>
                <w:szCs w:val="18"/>
                <w:rPrChange w:id="1611" w:author="Shewmaker, Michael@Energy" w:date="2018-11-05T14:42:00Z">
                  <w:rPr>
                    <w:ins w:id="1612" w:author="Shewmaker, Michael@Energy" w:date="2018-11-05T14:42:00Z"/>
                    <w:sz w:val="18"/>
                    <w:szCs w:val="18"/>
                  </w:rPr>
                </w:rPrChange>
              </w:rPr>
            </w:pPr>
          </w:p>
        </w:tc>
        <w:tc>
          <w:tcPr>
            <w:tcW w:w="1028" w:type="dxa"/>
            <w:vMerge/>
            <w:vAlign w:val="bottom"/>
          </w:tcPr>
          <w:p w14:paraId="699DA29B" w14:textId="77777777" w:rsidR="00C86939" w:rsidRPr="00C86939" w:rsidRDefault="00C86939" w:rsidP="0029128E">
            <w:pPr>
              <w:jc w:val="center"/>
              <w:rPr>
                <w:ins w:id="1613" w:author="Shewmaker, Michael@Energy" w:date="2018-11-05T14:42:00Z"/>
                <w:rFonts w:asciiTheme="minorHAnsi" w:hAnsiTheme="minorHAnsi"/>
                <w:sz w:val="18"/>
                <w:szCs w:val="18"/>
                <w:rPrChange w:id="1614" w:author="Shewmaker, Michael@Energy" w:date="2018-11-05T14:42:00Z">
                  <w:rPr>
                    <w:ins w:id="1615" w:author="Shewmaker, Michael@Energy" w:date="2018-11-05T14:42:00Z"/>
                    <w:sz w:val="18"/>
                    <w:szCs w:val="18"/>
                  </w:rPr>
                </w:rPrChange>
              </w:rPr>
            </w:pPr>
          </w:p>
        </w:tc>
        <w:tc>
          <w:tcPr>
            <w:tcW w:w="728" w:type="dxa"/>
            <w:vAlign w:val="bottom"/>
          </w:tcPr>
          <w:p w14:paraId="5F740BD1" w14:textId="77777777" w:rsidR="00C86939" w:rsidRPr="00C86939" w:rsidRDefault="00C86939" w:rsidP="0029128E">
            <w:pPr>
              <w:jc w:val="center"/>
              <w:rPr>
                <w:ins w:id="1616" w:author="Shewmaker, Michael@Energy" w:date="2018-11-05T14:42:00Z"/>
                <w:rFonts w:asciiTheme="minorHAnsi" w:hAnsiTheme="minorHAnsi"/>
                <w:sz w:val="18"/>
                <w:szCs w:val="18"/>
                <w:rPrChange w:id="1617" w:author="Shewmaker, Michael@Energy" w:date="2018-11-05T14:42:00Z">
                  <w:rPr>
                    <w:ins w:id="1618" w:author="Shewmaker, Michael@Energy" w:date="2018-11-05T14:42:00Z"/>
                    <w:sz w:val="18"/>
                    <w:szCs w:val="18"/>
                  </w:rPr>
                </w:rPrChange>
              </w:rPr>
            </w:pPr>
            <w:ins w:id="1619" w:author="Shewmaker, Michael@Energy" w:date="2018-11-05T14:42:00Z">
              <w:r w:rsidRPr="00C86939">
                <w:rPr>
                  <w:rFonts w:asciiTheme="minorHAnsi" w:hAnsiTheme="minorHAnsi"/>
                  <w:sz w:val="18"/>
                  <w:szCs w:val="18"/>
                  <w:rPrChange w:id="1620" w:author="Shewmaker, Michael@Energy" w:date="2018-11-05T14:42:00Z">
                    <w:rPr>
                      <w:sz w:val="18"/>
                      <w:szCs w:val="18"/>
                    </w:rPr>
                  </w:rPrChange>
                </w:rPr>
                <w:t>Table</w:t>
              </w:r>
            </w:ins>
          </w:p>
        </w:tc>
        <w:tc>
          <w:tcPr>
            <w:tcW w:w="702" w:type="dxa"/>
            <w:vAlign w:val="bottom"/>
          </w:tcPr>
          <w:p w14:paraId="01F64645" w14:textId="77777777" w:rsidR="00C86939" w:rsidRPr="00C86939" w:rsidRDefault="00C86939" w:rsidP="0029128E">
            <w:pPr>
              <w:jc w:val="center"/>
              <w:rPr>
                <w:ins w:id="1621" w:author="Shewmaker, Michael@Energy" w:date="2018-11-05T14:42:00Z"/>
                <w:rFonts w:asciiTheme="minorHAnsi" w:hAnsiTheme="minorHAnsi"/>
                <w:sz w:val="18"/>
                <w:szCs w:val="18"/>
                <w:rPrChange w:id="1622" w:author="Shewmaker, Michael@Energy" w:date="2018-11-05T14:42:00Z">
                  <w:rPr>
                    <w:ins w:id="1623" w:author="Shewmaker, Michael@Energy" w:date="2018-11-05T14:42:00Z"/>
                    <w:sz w:val="18"/>
                    <w:szCs w:val="18"/>
                  </w:rPr>
                </w:rPrChange>
              </w:rPr>
            </w:pPr>
            <w:ins w:id="1624" w:author="Shewmaker, Michael@Energy" w:date="2018-11-05T14:42:00Z">
              <w:r w:rsidRPr="00C86939">
                <w:rPr>
                  <w:rFonts w:asciiTheme="minorHAnsi" w:hAnsiTheme="minorHAnsi"/>
                  <w:sz w:val="18"/>
                  <w:szCs w:val="18"/>
                  <w:rPrChange w:id="1625" w:author="Shewmaker, Michael@Energy" w:date="2018-11-05T14:42:00Z">
                    <w:rPr>
                      <w:sz w:val="18"/>
                      <w:szCs w:val="18"/>
                    </w:rPr>
                  </w:rPrChange>
                </w:rPr>
                <w:t>Cell</w:t>
              </w:r>
            </w:ins>
          </w:p>
        </w:tc>
        <w:tc>
          <w:tcPr>
            <w:tcW w:w="902" w:type="dxa"/>
            <w:vAlign w:val="bottom"/>
          </w:tcPr>
          <w:p w14:paraId="5FF26369" w14:textId="77777777" w:rsidR="00C86939" w:rsidRPr="00C86939" w:rsidRDefault="00C86939" w:rsidP="0029128E">
            <w:pPr>
              <w:jc w:val="center"/>
              <w:rPr>
                <w:ins w:id="1626" w:author="Shewmaker, Michael@Energy" w:date="2018-11-05T14:42:00Z"/>
                <w:rFonts w:asciiTheme="minorHAnsi" w:hAnsiTheme="minorHAnsi"/>
                <w:sz w:val="18"/>
                <w:szCs w:val="18"/>
                <w:rPrChange w:id="1627" w:author="Shewmaker, Michael@Energy" w:date="2018-11-05T14:42:00Z">
                  <w:rPr>
                    <w:ins w:id="1628" w:author="Shewmaker, Michael@Energy" w:date="2018-11-05T14:42:00Z"/>
                    <w:sz w:val="18"/>
                    <w:szCs w:val="18"/>
                  </w:rPr>
                </w:rPrChange>
              </w:rPr>
            </w:pPr>
            <w:ins w:id="1629" w:author="Shewmaker, Michael@Energy" w:date="2018-11-05T14:42:00Z">
              <w:r w:rsidRPr="00C86939">
                <w:rPr>
                  <w:rFonts w:asciiTheme="minorHAnsi" w:hAnsiTheme="minorHAnsi"/>
                  <w:sz w:val="18"/>
                  <w:szCs w:val="18"/>
                  <w:rPrChange w:id="1630" w:author="Shewmaker, Michael@Energy" w:date="2018-11-05T14:42:00Z">
                    <w:rPr>
                      <w:sz w:val="18"/>
                      <w:szCs w:val="18"/>
                    </w:rPr>
                  </w:rPrChange>
                </w:rPr>
                <w:t>R-value</w:t>
              </w:r>
            </w:ins>
          </w:p>
        </w:tc>
        <w:tc>
          <w:tcPr>
            <w:tcW w:w="1003" w:type="dxa"/>
            <w:vAlign w:val="bottom"/>
          </w:tcPr>
          <w:p w14:paraId="70DCA2A3" w14:textId="77777777" w:rsidR="00C86939" w:rsidRPr="00C86939" w:rsidRDefault="00C86939" w:rsidP="0029128E">
            <w:pPr>
              <w:jc w:val="center"/>
              <w:rPr>
                <w:ins w:id="1631" w:author="Shewmaker, Michael@Energy" w:date="2018-11-05T14:42:00Z"/>
                <w:rFonts w:asciiTheme="minorHAnsi" w:hAnsiTheme="minorHAnsi"/>
                <w:sz w:val="18"/>
                <w:szCs w:val="18"/>
                <w:rPrChange w:id="1632" w:author="Shewmaker, Michael@Energy" w:date="2018-11-05T14:42:00Z">
                  <w:rPr>
                    <w:ins w:id="1633" w:author="Shewmaker, Michael@Energy" w:date="2018-11-05T14:42:00Z"/>
                    <w:sz w:val="18"/>
                    <w:szCs w:val="18"/>
                  </w:rPr>
                </w:rPrChange>
              </w:rPr>
            </w:pPr>
            <w:ins w:id="1634" w:author="Shewmaker, Michael@Energy" w:date="2018-11-05T14:42:00Z">
              <w:r w:rsidRPr="00C86939">
                <w:rPr>
                  <w:rFonts w:asciiTheme="minorHAnsi" w:hAnsiTheme="minorHAnsi"/>
                  <w:sz w:val="18"/>
                  <w:szCs w:val="18"/>
                  <w:rPrChange w:id="1635" w:author="Shewmaker, Michael@Energy" w:date="2018-11-05T14:42:00Z">
                    <w:rPr>
                      <w:sz w:val="18"/>
                      <w:szCs w:val="18"/>
                    </w:rPr>
                  </w:rPrChange>
                </w:rPr>
                <w:t>U-factor</w:t>
              </w:r>
            </w:ins>
          </w:p>
        </w:tc>
        <w:tc>
          <w:tcPr>
            <w:tcW w:w="902" w:type="dxa"/>
            <w:vAlign w:val="bottom"/>
          </w:tcPr>
          <w:p w14:paraId="5B5842D8" w14:textId="77777777" w:rsidR="00C86939" w:rsidRPr="00C86939" w:rsidRDefault="00C86939" w:rsidP="0029128E">
            <w:pPr>
              <w:jc w:val="center"/>
              <w:rPr>
                <w:ins w:id="1636" w:author="Shewmaker, Michael@Energy" w:date="2018-11-05T14:42:00Z"/>
                <w:rFonts w:asciiTheme="minorHAnsi" w:hAnsiTheme="minorHAnsi"/>
                <w:sz w:val="18"/>
                <w:szCs w:val="18"/>
                <w:rPrChange w:id="1637" w:author="Shewmaker, Michael@Energy" w:date="2018-11-05T14:42:00Z">
                  <w:rPr>
                    <w:ins w:id="1638" w:author="Shewmaker, Michael@Energy" w:date="2018-11-05T14:42:00Z"/>
                    <w:sz w:val="18"/>
                    <w:szCs w:val="18"/>
                  </w:rPr>
                </w:rPrChange>
              </w:rPr>
            </w:pPr>
            <w:ins w:id="1639" w:author="Shewmaker, Michael@Energy" w:date="2018-11-05T14:42:00Z">
              <w:r w:rsidRPr="00C86939">
                <w:rPr>
                  <w:rFonts w:asciiTheme="minorHAnsi" w:hAnsiTheme="minorHAnsi"/>
                  <w:sz w:val="18"/>
                  <w:szCs w:val="18"/>
                  <w:rPrChange w:id="1640" w:author="Shewmaker, Michael@Energy" w:date="2018-11-05T14:42:00Z">
                    <w:rPr>
                      <w:sz w:val="18"/>
                      <w:szCs w:val="18"/>
                    </w:rPr>
                  </w:rPrChange>
                </w:rPr>
                <w:t>R-value</w:t>
              </w:r>
            </w:ins>
          </w:p>
        </w:tc>
        <w:tc>
          <w:tcPr>
            <w:tcW w:w="994" w:type="dxa"/>
            <w:vAlign w:val="bottom"/>
          </w:tcPr>
          <w:p w14:paraId="64094D94" w14:textId="77777777" w:rsidR="00C86939" w:rsidRPr="00C86939" w:rsidRDefault="00C86939" w:rsidP="0029128E">
            <w:pPr>
              <w:jc w:val="center"/>
              <w:rPr>
                <w:ins w:id="1641" w:author="Shewmaker, Michael@Energy" w:date="2018-11-05T14:42:00Z"/>
                <w:rFonts w:asciiTheme="minorHAnsi" w:hAnsiTheme="minorHAnsi"/>
                <w:sz w:val="18"/>
                <w:szCs w:val="18"/>
                <w:rPrChange w:id="1642" w:author="Shewmaker, Michael@Energy" w:date="2018-11-05T14:42:00Z">
                  <w:rPr>
                    <w:ins w:id="1643" w:author="Shewmaker, Michael@Energy" w:date="2018-11-05T14:42:00Z"/>
                    <w:sz w:val="18"/>
                    <w:szCs w:val="18"/>
                  </w:rPr>
                </w:rPrChange>
              </w:rPr>
            </w:pPr>
            <w:ins w:id="1644" w:author="Shewmaker, Michael@Energy" w:date="2018-11-05T14:42:00Z">
              <w:r w:rsidRPr="00C86939">
                <w:rPr>
                  <w:rFonts w:asciiTheme="minorHAnsi" w:hAnsiTheme="minorHAnsi"/>
                  <w:sz w:val="18"/>
                  <w:szCs w:val="18"/>
                  <w:rPrChange w:id="1645" w:author="Shewmaker, Michael@Energy" w:date="2018-11-05T14:42:00Z">
                    <w:rPr>
                      <w:sz w:val="18"/>
                      <w:szCs w:val="18"/>
                    </w:rPr>
                  </w:rPrChange>
                </w:rPr>
                <w:t>U-factor</w:t>
              </w:r>
            </w:ins>
          </w:p>
        </w:tc>
        <w:tc>
          <w:tcPr>
            <w:tcW w:w="711" w:type="dxa"/>
            <w:vAlign w:val="bottom"/>
          </w:tcPr>
          <w:p w14:paraId="53F2234C" w14:textId="77777777" w:rsidR="00C86939" w:rsidRPr="00C86939" w:rsidRDefault="00C86939" w:rsidP="0029128E">
            <w:pPr>
              <w:jc w:val="center"/>
              <w:rPr>
                <w:ins w:id="1646" w:author="Shewmaker, Michael@Energy" w:date="2018-11-05T14:42:00Z"/>
                <w:rFonts w:asciiTheme="minorHAnsi" w:hAnsiTheme="minorHAnsi"/>
                <w:sz w:val="18"/>
                <w:szCs w:val="18"/>
                <w:rPrChange w:id="1647" w:author="Shewmaker, Michael@Energy" w:date="2018-11-05T14:42:00Z">
                  <w:rPr>
                    <w:ins w:id="1648" w:author="Shewmaker, Michael@Energy" w:date="2018-11-05T14:42:00Z"/>
                    <w:sz w:val="18"/>
                    <w:szCs w:val="18"/>
                  </w:rPr>
                </w:rPrChange>
              </w:rPr>
            </w:pPr>
            <w:ins w:id="1649" w:author="Shewmaker, Michael@Energy" w:date="2018-11-05T14:42:00Z">
              <w:r w:rsidRPr="00C86939">
                <w:rPr>
                  <w:rFonts w:asciiTheme="minorHAnsi" w:hAnsiTheme="minorHAnsi"/>
                  <w:sz w:val="18"/>
                  <w:szCs w:val="18"/>
                  <w:rPrChange w:id="1650" w:author="Shewmaker, Michael@Energy" w:date="2018-11-05T14:42:00Z">
                    <w:rPr>
                      <w:sz w:val="18"/>
                      <w:szCs w:val="18"/>
                    </w:rPr>
                  </w:rPrChange>
                </w:rPr>
                <w:t>Table</w:t>
              </w:r>
            </w:ins>
          </w:p>
        </w:tc>
        <w:tc>
          <w:tcPr>
            <w:tcW w:w="802" w:type="dxa"/>
            <w:vAlign w:val="bottom"/>
          </w:tcPr>
          <w:p w14:paraId="0B40F01B" w14:textId="77777777" w:rsidR="00C86939" w:rsidRPr="00C86939" w:rsidRDefault="00C86939" w:rsidP="0029128E">
            <w:pPr>
              <w:jc w:val="center"/>
              <w:rPr>
                <w:ins w:id="1651" w:author="Shewmaker, Michael@Energy" w:date="2018-11-05T14:42:00Z"/>
                <w:rFonts w:asciiTheme="minorHAnsi" w:hAnsiTheme="minorHAnsi"/>
                <w:sz w:val="18"/>
                <w:szCs w:val="18"/>
                <w:rPrChange w:id="1652" w:author="Shewmaker, Michael@Energy" w:date="2018-11-05T14:42:00Z">
                  <w:rPr>
                    <w:ins w:id="1653" w:author="Shewmaker, Michael@Energy" w:date="2018-11-05T14:42:00Z"/>
                    <w:sz w:val="18"/>
                    <w:szCs w:val="18"/>
                  </w:rPr>
                </w:rPrChange>
              </w:rPr>
            </w:pPr>
            <w:ins w:id="1654" w:author="Shewmaker, Michael@Energy" w:date="2018-11-05T14:42:00Z">
              <w:r w:rsidRPr="00C86939">
                <w:rPr>
                  <w:rFonts w:asciiTheme="minorHAnsi" w:hAnsiTheme="minorHAnsi"/>
                  <w:sz w:val="18"/>
                  <w:szCs w:val="18"/>
                  <w:rPrChange w:id="1655" w:author="Shewmaker, Michael@Energy" w:date="2018-11-05T14:42:00Z">
                    <w:rPr>
                      <w:sz w:val="18"/>
                      <w:szCs w:val="18"/>
                    </w:rPr>
                  </w:rPrChange>
                </w:rPr>
                <w:t>Cell</w:t>
              </w:r>
            </w:ins>
          </w:p>
        </w:tc>
        <w:tc>
          <w:tcPr>
            <w:tcW w:w="902" w:type="dxa"/>
            <w:vAlign w:val="bottom"/>
          </w:tcPr>
          <w:p w14:paraId="5547F8F3" w14:textId="77777777" w:rsidR="00C86939" w:rsidRPr="00C86939" w:rsidRDefault="00C86939" w:rsidP="0029128E">
            <w:pPr>
              <w:jc w:val="center"/>
              <w:rPr>
                <w:ins w:id="1656" w:author="Shewmaker, Michael@Energy" w:date="2018-11-05T14:42:00Z"/>
                <w:rFonts w:asciiTheme="minorHAnsi" w:hAnsiTheme="minorHAnsi"/>
                <w:sz w:val="18"/>
                <w:szCs w:val="18"/>
                <w:rPrChange w:id="1657" w:author="Shewmaker, Michael@Energy" w:date="2018-11-05T14:42:00Z">
                  <w:rPr>
                    <w:ins w:id="1658" w:author="Shewmaker, Michael@Energy" w:date="2018-11-05T14:42:00Z"/>
                    <w:sz w:val="18"/>
                    <w:szCs w:val="18"/>
                  </w:rPr>
                </w:rPrChange>
              </w:rPr>
            </w:pPr>
            <w:ins w:id="1659" w:author="Shewmaker, Michael@Energy" w:date="2018-11-05T14:42:00Z">
              <w:r w:rsidRPr="00C86939">
                <w:rPr>
                  <w:rFonts w:asciiTheme="minorHAnsi" w:hAnsiTheme="minorHAnsi"/>
                  <w:sz w:val="18"/>
                  <w:szCs w:val="18"/>
                  <w:rPrChange w:id="1660" w:author="Shewmaker, Michael@Energy" w:date="2018-11-05T14:42:00Z">
                    <w:rPr>
                      <w:sz w:val="18"/>
                      <w:szCs w:val="18"/>
                    </w:rPr>
                  </w:rPrChange>
                </w:rPr>
                <w:t>R-value</w:t>
              </w:r>
            </w:ins>
          </w:p>
        </w:tc>
        <w:tc>
          <w:tcPr>
            <w:tcW w:w="1003" w:type="dxa"/>
            <w:vAlign w:val="bottom"/>
          </w:tcPr>
          <w:p w14:paraId="45266482" w14:textId="77777777" w:rsidR="00C86939" w:rsidRPr="00C86939" w:rsidRDefault="00C86939" w:rsidP="0029128E">
            <w:pPr>
              <w:jc w:val="center"/>
              <w:rPr>
                <w:ins w:id="1661" w:author="Shewmaker, Michael@Energy" w:date="2018-11-05T14:42:00Z"/>
                <w:rFonts w:asciiTheme="minorHAnsi" w:hAnsiTheme="minorHAnsi"/>
                <w:sz w:val="18"/>
                <w:szCs w:val="18"/>
                <w:rPrChange w:id="1662" w:author="Shewmaker, Michael@Energy" w:date="2018-11-05T14:42:00Z">
                  <w:rPr>
                    <w:ins w:id="1663" w:author="Shewmaker, Michael@Energy" w:date="2018-11-05T14:42:00Z"/>
                    <w:sz w:val="18"/>
                    <w:szCs w:val="18"/>
                  </w:rPr>
                </w:rPrChange>
              </w:rPr>
            </w:pPr>
            <w:ins w:id="1664" w:author="Shewmaker, Michael@Energy" w:date="2018-11-05T14:42:00Z">
              <w:r w:rsidRPr="00C86939">
                <w:rPr>
                  <w:rFonts w:asciiTheme="minorHAnsi" w:hAnsiTheme="minorHAnsi"/>
                  <w:sz w:val="18"/>
                  <w:szCs w:val="18"/>
                  <w:rPrChange w:id="1665" w:author="Shewmaker, Michael@Energy" w:date="2018-11-05T14:42:00Z">
                    <w:rPr>
                      <w:sz w:val="18"/>
                      <w:szCs w:val="18"/>
                    </w:rPr>
                  </w:rPrChange>
                </w:rPr>
                <w:t>U-factor</w:t>
              </w:r>
            </w:ins>
          </w:p>
        </w:tc>
        <w:tc>
          <w:tcPr>
            <w:tcW w:w="902" w:type="dxa"/>
            <w:vAlign w:val="bottom"/>
          </w:tcPr>
          <w:p w14:paraId="6CEAAE15" w14:textId="77777777" w:rsidR="00C86939" w:rsidRPr="00C86939" w:rsidRDefault="00C86939" w:rsidP="0029128E">
            <w:pPr>
              <w:jc w:val="center"/>
              <w:rPr>
                <w:ins w:id="1666" w:author="Shewmaker, Michael@Energy" w:date="2018-11-05T14:42:00Z"/>
                <w:rFonts w:asciiTheme="minorHAnsi" w:hAnsiTheme="minorHAnsi"/>
                <w:sz w:val="18"/>
                <w:szCs w:val="18"/>
                <w:rPrChange w:id="1667" w:author="Shewmaker, Michael@Energy" w:date="2018-11-05T14:42:00Z">
                  <w:rPr>
                    <w:ins w:id="1668" w:author="Shewmaker, Michael@Energy" w:date="2018-11-05T14:42:00Z"/>
                    <w:sz w:val="18"/>
                    <w:szCs w:val="18"/>
                  </w:rPr>
                </w:rPrChange>
              </w:rPr>
            </w:pPr>
            <w:ins w:id="1669" w:author="Shewmaker, Michael@Energy" w:date="2018-11-05T14:42:00Z">
              <w:r w:rsidRPr="00C86939">
                <w:rPr>
                  <w:rFonts w:asciiTheme="minorHAnsi" w:hAnsiTheme="minorHAnsi"/>
                  <w:sz w:val="18"/>
                  <w:szCs w:val="18"/>
                  <w:rPrChange w:id="1670" w:author="Shewmaker, Michael@Energy" w:date="2018-11-05T14:42:00Z">
                    <w:rPr>
                      <w:sz w:val="18"/>
                      <w:szCs w:val="18"/>
                    </w:rPr>
                  </w:rPrChange>
                </w:rPr>
                <w:t>R-value</w:t>
              </w:r>
            </w:ins>
          </w:p>
        </w:tc>
        <w:tc>
          <w:tcPr>
            <w:tcW w:w="997" w:type="dxa"/>
            <w:vAlign w:val="bottom"/>
          </w:tcPr>
          <w:p w14:paraId="02255A30" w14:textId="77777777" w:rsidR="00C86939" w:rsidRPr="00C86939" w:rsidRDefault="00C86939" w:rsidP="0029128E">
            <w:pPr>
              <w:jc w:val="center"/>
              <w:rPr>
                <w:ins w:id="1671" w:author="Shewmaker, Michael@Energy" w:date="2018-11-05T14:42:00Z"/>
                <w:rFonts w:asciiTheme="minorHAnsi" w:hAnsiTheme="minorHAnsi"/>
                <w:sz w:val="18"/>
                <w:szCs w:val="18"/>
                <w:rPrChange w:id="1672" w:author="Shewmaker, Michael@Energy" w:date="2018-11-05T14:42:00Z">
                  <w:rPr>
                    <w:ins w:id="1673" w:author="Shewmaker, Michael@Energy" w:date="2018-11-05T14:42:00Z"/>
                    <w:sz w:val="18"/>
                    <w:szCs w:val="18"/>
                  </w:rPr>
                </w:rPrChange>
              </w:rPr>
            </w:pPr>
            <w:ins w:id="1674" w:author="Shewmaker, Michael@Energy" w:date="2018-11-05T14:42:00Z">
              <w:r w:rsidRPr="00C86939">
                <w:rPr>
                  <w:rFonts w:asciiTheme="minorHAnsi" w:hAnsiTheme="minorHAnsi"/>
                  <w:sz w:val="18"/>
                  <w:szCs w:val="18"/>
                  <w:rPrChange w:id="1675" w:author="Shewmaker, Michael@Energy" w:date="2018-11-05T14:42:00Z">
                    <w:rPr>
                      <w:sz w:val="18"/>
                      <w:szCs w:val="18"/>
                    </w:rPr>
                  </w:rPrChange>
                </w:rPr>
                <w:t>U-factor</w:t>
              </w:r>
            </w:ins>
          </w:p>
        </w:tc>
      </w:tr>
      <w:tr w:rsidR="00C86939" w:rsidRPr="00C86939" w14:paraId="75CBF9C0" w14:textId="77777777" w:rsidTr="00FF5F60">
        <w:trPr>
          <w:gridAfter w:val="1"/>
          <w:wAfter w:w="7" w:type="dxa"/>
          <w:trHeight w:val="782"/>
          <w:ins w:id="1676" w:author="Shewmaker, Michael@Energy" w:date="2018-11-05T14:42:00Z"/>
        </w:trPr>
        <w:tc>
          <w:tcPr>
            <w:tcW w:w="1097" w:type="dxa"/>
          </w:tcPr>
          <w:p w14:paraId="4CD6AE64" w14:textId="77777777" w:rsidR="00C86939" w:rsidRPr="00FF5F60" w:rsidRDefault="00C86939" w:rsidP="0029128E">
            <w:pPr>
              <w:rPr>
                <w:ins w:id="1677" w:author="Shewmaker, Michael@Energy" w:date="2018-11-05T14:42:00Z"/>
                <w:rFonts w:asciiTheme="minorHAnsi" w:hAnsiTheme="minorHAnsi"/>
                <w:sz w:val="18"/>
                <w:szCs w:val="18"/>
              </w:rPr>
            </w:pPr>
            <w:ins w:id="1678" w:author="Shewmaker, Michael@Energy" w:date="2018-11-05T14:42:00Z">
              <w:r w:rsidRPr="00FF5F60">
                <w:rPr>
                  <w:rFonts w:asciiTheme="minorHAnsi" w:hAnsiTheme="minorHAnsi"/>
                  <w:sz w:val="18"/>
                  <w:szCs w:val="18"/>
                </w:rPr>
                <w:t xml:space="preserve">&lt;&lt;User input: </w:t>
              </w:r>
              <w:proofErr w:type="spellStart"/>
              <w:r w:rsidRPr="00FF5F60">
                <w:rPr>
                  <w:rFonts w:asciiTheme="minorHAnsi" w:hAnsiTheme="minorHAnsi"/>
                  <w:sz w:val="18"/>
                  <w:szCs w:val="18"/>
                </w:rPr>
                <w:t>ObjectNamePermissive</w:t>
              </w:r>
              <w:proofErr w:type="spellEnd"/>
              <w:r w:rsidRPr="00FF5F60">
                <w:rPr>
                  <w:rFonts w:asciiTheme="minorHAnsi" w:hAnsiTheme="minorHAnsi"/>
                  <w:sz w:val="18"/>
                  <w:szCs w:val="18"/>
                </w:rPr>
                <w:t>&gt;&gt;</w:t>
              </w:r>
            </w:ins>
          </w:p>
        </w:tc>
        <w:tc>
          <w:tcPr>
            <w:tcW w:w="819" w:type="dxa"/>
          </w:tcPr>
          <w:p w14:paraId="62ED0B44" w14:textId="77777777" w:rsidR="00C86939" w:rsidRPr="00FF5F60" w:rsidRDefault="00C86939" w:rsidP="0029128E">
            <w:pPr>
              <w:rPr>
                <w:ins w:id="1679" w:author="Shewmaker, Michael@Energy" w:date="2018-11-05T14:42:00Z"/>
                <w:rFonts w:asciiTheme="minorHAnsi" w:hAnsiTheme="minorHAnsi"/>
                <w:sz w:val="18"/>
                <w:szCs w:val="18"/>
              </w:rPr>
            </w:pPr>
            <w:ins w:id="1680" w:author="Shewmaker, Michael@Energy" w:date="2018-11-05T14:42:00Z">
              <w:r w:rsidRPr="00FF5F60">
                <w:rPr>
                  <w:rFonts w:asciiTheme="minorHAnsi" w:hAnsiTheme="minorHAnsi"/>
                  <w:sz w:val="18"/>
                  <w:szCs w:val="18"/>
                </w:rPr>
                <w:t>&lt;&lt;User select from list: *Above Grade; or *Below Grade&gt;&gt;</w:t>
              </w:r>
            </w:ins>
          </w:p>
        </w:tc>
        <w:tc>
          <w:tcPr>
            <w:tcW w:w="934" w:type="dxa"/>
          </w:tcPr>
          <w:p w14:paraId="3AD620D8" w14:textId="77777777" w:rsidR="00C86939" w:rsidRPr="00FF5F60" w:rsidRDefault="00C86939" w:rsidP="0029128E">
            <w:pPr>
              <w:rPr>
                <w:ins w:id="1681" w:author="Shewmaker, Michael@Energy" w:date="2018-11-05T14:42:00Z"/>
                <w:rFonts w:asciiTheme="minorHAnsi" w:hAnsiTheme="minorHAnsi"/>
                <w:sz w:val="18"/>
                <w:szCs w:val="18"/>
              </w:rPr>
            </w:pPr>
            <w:ins w:id="1682" w:author="Shewmaker, Michael@Energy" w:date="2018-11-05T14:42:00Z">
              <w:r w:rsidRPr="00FF5F60">
                <w:rPr>
                  <w:rFonts w:asciiTheme="minorHAnsi" w:hAnsiTheme="minorHAnsi"/>
                  <w:sz w:val="18"/>
                  <w:szCs w:val="18"/>
                </w:rPr>
                <w:t>&lt;&lt;User selects from list:</w:t>
              </w:r>
            </w:ins>
          </w:p>
          <w:p w14:paraId="43B6E2F3" w14:textId="38FD7CD5" w:rsidR="00C86939" w:rsidRPr="00CE2E84" w:rsidRDefault="00C86939" w:rsidP="00473CA1">
            <w:pPr>
              <w:rPr>
                <w:ins w:id="1683" w:author="Shewmaker, Michael@Energy" w:date="2018-11-05T14:42:00Z"/>
                <w:rFonts w:asciiTheme="minorHAnsi" w:hAnsiTheme="minorHAnsi"/>
                <w:sz w:val="18"/>
                <w:szCs w:val="18"/>
              </w:rPr>
            </w:pPr>
            <w:ins w:id="1684" w:author="Shewmaker, Michael@Energy" w:date="2018-11-05T14:42:00Z">
              <w:r w:rsidRPr="00FF5F60">
                <w:rPr>
                  <w:rFonts w:asciiTheme="minorHAnsi" w:hAnsiTheme="minorHAnsi"/>
                  <w:sz w:val="18"/>
                  <w:szCs w:val="18"/>
                </w:rPr>
                <w:t xml:space="preserve">*Clay Brick, *Clay Hollow Unit, *CMU Light Weight, *CMU Medium Weight, </w:t>
              </w:r>
              <w:r w:rsidRPr="00FF5F60">
                <w:rPr>
                  <w:rFonts w:asciiTheme="minorHAnsi" w:hAnsiTheme="minorHAnsi"/>
                  <w:sz w:val="18"/>
                  <w:szCs w:val="18"/>
                </w:rPr>
                <w:lastRenderedPageBreak/>
                <w:t xml:space="preserve">*CMU </w:t>
              </w:r>
              <w:r w:rsidR="00473CA1" w:rsidRPr="00473CA1">
                <w:rPr>
                  <w:rFonts w:asciiTheme="minorHAnsi" w:hAnsiTheme="minorHAnsi"/>
                  <w:sz w:val="18"/>
                  <w:szCs w:val="18"/>
                </w:rPr>
                <w:t>Normal Weight, *Concrete</w:t>
              </w:r>
            </w:ins>
          </w:p>
        </w:tc>
        <w:tc>
          <w:tcPr>
            <w:tcW w:w="1028" w:type="dxa"/>
          </w:tcPr>
          <w:p w14:paraId="5A2D4E01" w14:textId="77777777" w:rsidR="00C86939" w:rsidRPr="00CE2E84" w:rsidRDefault="00C86939" w:rsidP="0029128E">
            <w:pPr>
              <w:rPr>
                <w:ins w:id="1685" w:author="Shewmaker, Michael@Energy" w:date="2018-11-05T14:42:00Z"/>
                <w:rFonts w:asciiTheme="minorHAnsi" w:hAnsiTheme="minorHAnsi"/>
                <w:sz w:val="18"/>
                <w:szCs w:val="18"/>
              </w:rPr>
            </w:pPr>
            <w:ins w:id="1686"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&gt;&gt;</w:t>
              </w:r>
            </w:ins>
          </w:p>
        </w:tc>
        <w:tc>
          <w:tcPr>
            <w:tcW w:w="728" w:type="dxa"/>
          </w:tcPr>
          <w:p w14:paraId="17167261" w14:textId="77777777" w:rsidR="00C86939" w:rsidRPr="00CE2E84" w:rsidRDefault="00C86939" w:rsidP="0029128E">
            <w:pPr>
              <w:rPr>
                <w:ins w:id="1687" w:author="Shewmaker, Michael@Energy" w:date="2018-11-05T14:42:00Z"/>
                <w:rFonts w:asciiTheme="minorHAnsi" w:hAnsiTheme="minorHAnsi"/>
                <w:sz w:val="18"/>
                <w:szCs w:val="18"/>
              </w:rPr>
            </w:pPr>
            <w:ins w:id="1688" w:author="Shewmaker, Michael@Energy" w:date="2018-11-05T14:42:00Z">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JA_TableID</w:t>
              </w:r>
              <w:proofErr w:type="spellEnd"/>
              <w:r w:rsidRPr="00CE2E84">
                <w:rPr>
                  <w:rFonts w:asciiTheme="minorHAnsi" w:hAnsiTheme="minorHAnsi"/>
                  <w:sz w:val="18"/>
                  <w:szCs w:val="18"/>
                </w:rPr>
                <w:t>&gt;&gt;</w:t>
              </w:r>
            </w:ins>
          </w:p>
        </w:tc>
        <w:tc>
          <w:tcPr>
            <w:tcW w:w="702" w:type="dxa"/>
          </w:tcPr>
          <w:p w14:paraId="532EA9EF" w14:textId="77777777" w:rsidR="00C86939" w:rsidRPr="00CE2E84" w:rsidRDefault="00C86939" w:rsidP="0029128E">
            <w:pPr>
              <w:rPr>
                <w:ins w:id="1689" w:author="Shewmaker, Michael@Energy" w:date="2018-11-05T14:42:00Z"/>
                <w:rFonts w:asciiTheme="minorHAnsi" w:hAnsiTheme="minorHAnsi"/>
                <w:sz w:val="18"/>
                <w:szCs w:val="18"/>
              </w:rPr>
            </w:pPr>
            <w:ins w:id="1690" w:author="Shewmaker, Michael@Energy" w:date="2018-11-05T14:42:00Z">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JA_TableCell</w:t>
              </w:r>
              <w:proofErr w:type="spellEnd"/>
              <w:r w:rsidRPr="00CE2E84">
                <w:rPr>
                  <w:rFonts w:asciiTheme="minorHAnsi" w:hAnsiTheme="minorHAnsi"/>
                  <w:sz w:val="18"/>
                  <w:szCs w:val="18"/>
                </w:rPr>
                <w:t>&gt;&gt;</w:t>
              </w:r>
            </w:ins>
          </w:p>
        </w:tc>
        <w:tc>
          <w:tcPr>
            <w:tcW w:w="902" w:type="dxa"/>
          </w:tcPr>
          <w:p w14:paraId="403A2697" w14:textId="77777777" w:rsidR="00C86939" w:rsidRPr="00CE2E84" w:rsidRDefault="00C86939" w:rsidP="0029128E">
            <w:pPr>
              <w:rPr>
                <w:ins w:id="1691" w:author="Shewmaker, Michael@Energy" w:date="2018-11-05T14:42:00Z"/>
                <w:rFonts w:asciiTheme="minorHAnsi" w:hAnsiTheme="minorHAnsi"/>
                <w:sz w:val="18"/>
                <w:szCs w:val="18"/>
              </w:rPr>
            </w:pPr>
            <w:ins w:id="1692" w:author="Shewmaker, Michael@Energy" w:date="2018-11-05T14:42:00Z">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w:t>
              </w:r>
              <w:r w:rsidRPr="00CE2E84">
                <w:rPr>
                  <w:rFonts w:asciiTheme="minorHAnsi" w:hAnsiTheme="minorHAnsi"/>
                  <w:sz w:val="18"/>
                  <w:szCs w:val="18"/>
                </w:rPr>
                <w:lastRenderedPageBreak/>
                <w:t>descriptor should be used throughout this table&gt;&gt;</w:t>
              </w:r>
            </w:ins>
          </w:p>
        </w:tc>
        <w:tc>
          <w:tcPr>
            <w:tcW w:w="1003" w:type="dxa"/>
          </w:tcPr>
          <w:p w14:paraId="11E756DC" w14:textId="77777777" w:rsidR="00C86939" w:rsidRPr="00CE2E84" w:rsidRDefault="00C86939" w:rsidP="0029128E">
            <w:pPr>
              <w:rPr>
                <w:ins w:id="1693" w:author="Shewmaker, Michael@Energy" w:date="2018-11-05T14:42:00Z"/>
                <w:rFonts w:asciiTheme="minorHAnsi" w:hAnsiTheme="minorHAnsi"/>
                <w:sz w:val="18"/>
                <w:szCs w:val="18"/>
              </w:rPr>
            </w:pPr>
            <w:ins w:id="1694"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should be used </w:t>
              </w:r>
              <w:r w:rsidRPr="00CE2E84">
                <w:rPr>
                  <w:rFonts w:asciiTheme="minorHAnsi" w:hAnsiTheme="minorHAnsi"/>
                  <w:sz w:val="18"/>
                  <w:szCs w:val="18"/>
                </w:rPr>
                <w:lastRenderedPageBreak/>
                <w:t>throughout this table&gt;&gt;</w:t>
              </w:r>
            </w:ins>
          </w:p>
        </w:tc>
        <w:tc>
          <w:tcPr>
            <w:tcW w:w="902" w:type="dxa"/>
          </w:tcPr>
          <w:p w14:paraId="72FBEDE4" w14:textId="77777777" w:rsidR="00C86939" w:rsidRPr="00CE2E84" w:rsidRDefault="00C86939" w:rsidP="0029128E">
            <w:pPr>
              <w:rPr>
                <w:ins w:id="1695" w:author="Shewmaker, Michael@Energy" w:date="2018-11-05T14:42:00Z"/>
                <w:rFonts w:asciiTheme="minorHAnsi" w:hAnsiTheme="minorHAnsi"/>
                <w:sz w:val="18"/>
                <w:szCs w:val="18"/>
              </w:rPr>
            </w:pPr>
            <w:ins w:id="1696"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w:t>
              </w:r>
              <w:r w:rsidRPr="00CE2E84">
                <w:rPr>
                  <w:rFonts w:asciiTheme="minorHAnsi" w:hAnsiTheme="minorHAnsi"/>
                  <w:sz w:val="18"/>
                  <w:szCs w:val="18"/>
                </w:rPr>
                <w:lastRenderedPageBreak/>
                <w:t>descriptor should be used throughout this table&gt;&gt;</w:t>
              </w:r>
            </w:ins>
          </w:p>
        </w:tc>
        <w:tc>
          <w:tcPr>
            <w:tcW w:w="994" w:type="dxa"/>
          </w:tcPr>
          <w:p w14:paraId="45E237F8" w14:textId="77777777" w:rsidR="00C86939" w:rsidRPr="00CE2E84" w:rsidRDefault="00C86939" w:rsidP="0029128E">
            <w:pPr>
              <w:rPr>
                <w:ins w:id="1697" w:author="Shewmaker, Michael@Energy" w:date="2018-11-05T14:42:00Z"/>
                <w:rFonts w:asciiTheme="minorHAnsi" w:hAnsiTheme="minorHAnsi"/>
                <w:sz w:val="18"/>
                <w:szCs w:val="18"/>
              </w:rPr>
            </w:pPr>
            <w:ins w:id="1698"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should be used </w:t>
              </w:r>
              <w:r w:rsidRPr="00CE2E84">
                <w:rPr>
                  <w:rFonts w:asciiTheme="minorHAnsi" w:hAnsiTheme="minorHAnsi"/>
                  <w:sz w:val="18"/>
                  <w:szCs w:val="18"/>
                </w:rPr>
                <w:lastRenderedPageBreak/>
                <w:t>throughout this table&gt;&gt;</w:t>
              </w:r>
            </w:ins>
          </w:p>
        </w:tc>
        <w:tc>
          <w:tcPr>
            <w:tcW w:w="711" w:type="dxa"/>
          </w:tcPr>
          <w:p w14:paraId="1289ED8D" w14:textId="77777777" w:rsidR="00C86939" w:rsidRPr="00CE2E84" w:rsidRDefault="00C86939" w:rsidP="0029128E">
            <w:pPr>
              <w:rPr>
                <w:ins w:id="1699" w:author="Shewmaker, Michael@Energy" w:date="2018-11-05T14:42:00Z"/>
                <w:rFonts w:asciiTheme="minorHAnsi" w:hAnsiTheme="minorHAnsi"/>
                <w:sz w:val="18"/>
                <w:szCs w:val="18"/>
              </w:rPr>
            </w:pPr>
            <w:ins w:id="1700"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JA_TableID</w:t>
              </w:r>
              <w:proofErr w:type="spellEnd"/>
              <w:r w:rsidRPr="00CE2E84">
                <w:rPr>
                  <w:rFonts w:asciiTheme="minorHAnsi" w:hAnsiTheme="minorHAnsi"/>
                  <w:sz w:val="18"/>
                  <w:szCs w:val="18"/>
                </w:rPr>
                <w:t>&gt;&gt;</w:t>
              </w:r>
            </w:ins>
          </w:p>
        </w:tc>
        <w:tc>
          <w:tcPr>
            <w:tcW w:w="802" w:type="dxa"/>
          </w:tcPr>
          <w:p w14:paraId="506B0680" w14:textId="77777777" w:rsidR="00C86939" w:rsidRPr="00CE2E84" w:rsidRDefault="00C86939" w:rsidP="0029128E">
            <w:pPr>
              <w:rPr>
                <w:ins w:id="1701" w:author="Shewmaker, Michael@Energy" w:date="2018-11-05T14:42:00Z"/>
                <w:rFonts w:asciiTheme="minorHAnsi" w:hAnsiTheme="minorHAnsi"/>
                <w:sz w:val="18"/>
                <w:szCs w:val="18"/>
              </w:rPr>
            </w:pPr>
            <w:ins w:id="1702" w:author="Shewmaker, Michael@Energy" w:date="2018-11-05T14:42:00Z">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JA_TableCell</w:t>
              </w:r>
              <w:proofErr w:type="spellEnd"/>
              <w:r w:rsidRPr="00CE2E84">
                <w:rPr>
                  <w:rFonts w:asciiTheme="minorHAnsi" w:hAnsiTheme="minorHAnsi"/>
                  <w:sz w:val="18"/>
                  <w:szCs w:val="18"/>
                </w:rPr>
                <w:t>&gt;&gt;</w:t>
              </w:r>
            </w:ins>
          </w:p>
        </w:tc>
        <w:tc>
          <w:tcPr>
            <w:tcW w:w="902" w:type="dxa"/>
          </w:tcPr>
          <w:p w14:paraId="34E532E5" w14:textId="77777777" w:rsidR="00C86939" w:rsidRPr="00CE2E84" w:rsidRDefault="00C86939" w:rsidP="0029128E">
            <w:pPr>
              <w:rPr>
                <w:ins w:id="1703" w:author="Shewmaker, Michael@Energy" w:date="2018-11-05T14:42:00Z"/>
                <w:rFonts w:asciiTheme="minorHAnsi" w:hAnsiTheme="minorHAnsi"/>
                <w:sz w:val="18"/>
                <w:szCs w:val="18"/>
              </w:rPr>
            </w:pPr>
            <w:ins w:id="1704" w:author="Shewmaker, Michael@Energy" w:date="2018-11-05T14:42:00Z">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w:t>
              </w:r>
              <w:r w:rsidRPr="00CE2E84">
                <w:rPr>
                  <w:rFonts w:asciiTheme="minorHAnsi" w:hAnsiTheme="minorHAnsi"/>
                  <w:sz w:val="18"/>
                  <w:szCs w:val="18"/>
                </w:rPr>
                <w:lastRenderedPageBreak/>
                <w:t>descriptor should be used throughout this table&gt;&gt;</w:t>
              </w:r>
            </w:ins>
          </w:p>
        </w:tc>
        <w:tc>
          <w:tcPr>
            <w:tcW w:w="1003" w:type="dxa"/>
          </w:tcPr>
          <w:p w14:paraId="57DE3F3A" w14:textId="77777777" w:rsidR="00C86939" w:rsidRPr="00CE2E84" w:rsidRDefault="00C86939" w:rsidP="0029128E">
            <w:pPr>
              <w:rPr>
                <w:ins w:id="1705" w:author="Shewmaker, Michael@Energy" w:date="2018-11-05T14:42:00Z"/>
                <w:rFonts w:asciiTheme="minorHAnsi" w:hAnsiTheme="minorHAnsi"/>
                <w:sz w:val="18"/>
                <w:szCs w:val="18"/>
              </w:rPr>
            </w:pPr>
            <w:ins w:id="1706"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should be used </w:t>
              </w:r>
              <w:r w:rsidRPr="00CE2E84">
                <w:rPr>
                  <w:rFonts w:asciiTheme="minorHAnsi" w:hAnsiTheme="minorHAnsi"/>
                  <w:sz w:val="18"/>
                  <w:szCs w:val="18"/>
                </w:rPr>
                <w:lastRenderedPageBreak/>
                <w:t>throughout this table&gt;&gt;</w:t>
              </w:r>
            </w:ins>
          </w:p>
        </w:tc>
        <w:tc>
          <w:tcPr>
            <w:tcW w:w="902" w:type="dxa"/>
          </w:tcPr>
          <w:p w14:paraId="042C6B37" w14:textId="77777777" w:rsidR="00C86939" w:rsidRPr="00CE2E84" w:rsidRDefault="00C86939" w:rsidP="0029128E">
            <w:pPr>
              <w:rPr>
                <w:ins w:id="1707" w:author="Shewmaker, Michael@Energy" w:date="2018-11-05T14:42:00Z"/>
                <w:rFonts w:asciiTheme="minorHAnsi" w:hAnsiTheme="minorHAnsi"/>
                <w:sz w:val="18"/>
                <w:szCs w:val="18"/>
              </w:rPr>
            </w:pPr>
            <w:ins w:id="1708"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w:t>
              </w:r>
              <w:r w:rsidRPr="00CE2E84">
                <w:rPr>
                  <w:rFonts w:asciiTheme="minorHAnsi" w:hAnsiTheme="minorHAnsi"/>
                  <w:sz w:val="18"/>
                  <w:szCs w:val="18"/>
                </w:rPr>
                <w:lastRenderedPageBreak/>
                <w:t>descriptor should be used throughout this table&gt;&gt;</w:t>
              </w:r>
            </w:ins>
          </w:p>
        </w:tc>
        <w:tc>
          <w:tcPr>
            <w:tcW w:w="997" w:type="dxa"/>
          </w:tcPr>
          <w:p w14:paraId="3719D9F9" w14:textId="77777777" w:rsidR="00C86939" w:rsidRPr="00CE2E84" w:rsidRDefault="00C86939" w:rsidP="0029128E">
            <w:pPr>
              <w:rPr>
                <w:ins w:id="1709" w:author="Shewmaker, Michael@Energy" w:date="2018-11-05T14:42:00Z"/>
                <w:rFonts w:asciiTheme="minorHAnsi" w:hAnsiTheme="minorHAnsi"/>
                <w:sz w:val="18"/>
                <w:szCs w:val="18"/>
              </w:rPr>
            </w:pPr>
            <w:ins w:id="1710"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should be used </w:t>
              </w:r>
              <w:r w:rsidRPr="00CE2E84">
                <w:rPr>
                  <w:rFonts w:asciiTheme="minorHAnsi" w:hAnsiTheme="minorHAnsi"/>
                  <w:sz w:val="18"/>
                  <w:szCs w:val="18"/>
                </w:rPr>
                <w:lastRenderedPageBreak/>
                <w:t>throughout this table&gt;&gt;</w:t>
              </w:r>
            </w:ins>
          </w:p>
        </w:tc>
      </w:tr>
      <w:tr w:rsidR="00C86939" w:rsidRPr="00C86939" w14:paraId="6223282E" w14:textId="77777777" w:rsidTr="00C86939">
        <w:trPr>
          <w:gridAfter w:val="1"/>
          <w:wAfter w:w="7" w:type="dxa"/>
          <w:trHeight w:val="185"/>
          <w:ins w:id="1711" w:author="Shewmaker, Michael@Energy" w:date="2018-11-05T14:42:00Z"/>
        </w:trPr>
        <w:tc>
          <w:tcPr>
            <w:tcW w:w="1097" w:type="dxa"/>
          </w:tcPr>
          <w:p w14:paraId="2D3921DA" w14:textId="77777777" w:rsidR="00C86939" w:rsidRPr="00C86939" w:rsidRDefault="00C86939" w:rsidP="0029128E">
            <w:pPr>
              <w:rPr>
                <w:ins w:id="1712" w:author="Shewmaker, Michael@Energy" w:date="2018-11-05T14:42:00Z"/>
                <w:rFonts w:asciiTheme="minorHAnsi" w:hAnsiTheme="minorHAnsi"/>
                <w:sz w:val="18"/>
                <w:szCs w:val="18"/>
                <w:rPrChange w:id="1713" w:author="Shewmaker, Michael@Energy" w:date="2018-11-05T14:42:00Z">
                  <w:rPr>
                    <w:ins w:id="1714" w:author="Shewmaker, Michael@Energy" w:date="2018-11-05T14:42:00Z"/>
                    <w:sz w:val="16"/>
                    <w:szCs w:val="18"/>
                  </w:rPr>
                </w:rPrChange>
              </w:rPr>
            </w:pPr>
          </w:p>
        </w:tc>
        <w:tc>
          <w:tcPr>
            <w:tcW w:w="819" w:type="dxa"/>
          </w:tcPr>
          <w:p w14:paraId="03D47FA4" w14:textId="77777777" w:rsidR="00C86939" w:rsidRPr="00C86939" w:rsidRDefault="00C86939" w:rsidP="0029128E">
            <w:pPr>
              <w:rPr>
                <w:ins w:id="1715" w:author="Shewmaker, Michael@Energy" w:date="2018-11-05T14:42:00Z"/>
                <w:rFonts w:asciiTheme="minorHAnsi" w:hAnsiTheme="minorHAnsi"/>
                <w:sz w:val="18"/>
                <w:szCs w:val="18"/>
                <w:rPrChange w:id="1716" w:author="Shewmaker, Michael@Energy" w:date="2018-11-05T14:42:00Z">
                  <w:rPr>
                    <w:ins w:id="1717" w:author="Shewmaker, Michael@Energy" w:date="2018-11-05T14:42:00Z"/>
                    <w:sz w:val="16"/>
                    <w:szCs w:val="18"/>
                  </w:rPr>
                </w:rPrChange>
              </w:rPr>
            </w:pPr>
          </w:p>
        </w:tc>
        <w:tc>
          <w:tcPr>
            <w:tcW w:w="934" w:type="dxa"/>
          </w:tcPr>
          <w:p w14:paraId="0A316915" w14:textId="77777777" w:rsidR="00C86939" w:rsidRPr="00C86939" w:rsidRDefault="00C86939" w:rsidP="0029128E">
            <w:pPr>
              <w:rPr>
                <w:ins w:id="1718" w:author="Shewmaker, Michael@Energy" w:date="2018-11-05T14:42:00Z"/>
                <w:rFonts w:asciiTheme="minorHAnsi" w:hAnsiTheme="minorHAnsi"/>
                <w:sz w:val="18"/>
                <w:szCs w:val="18"/>
                <w:rPrChange w:id="1719" w:author="Shewmaker, Michael@Energy" w:date="2018-11-05T14:42:00Z">
                  <w:rPr>
                    <w:ins w:id="1720" w:author="Shewmaker, Michael@Energy" w:date="2018-11-05T14:42:00Z"/>
                    <w:sz w:val="16"/>
                    <w:szCs w:val="18"/>
                  </w:rPr>
                </w:rPrChange>
              </w:rPr>
            </w:pPr>
          </w:p>
        </w:tc>
        <w:tc>
          <w:tcPr>
            <w:tcW w:w="1028" w:type="dxa"/>
          </w:tcPr>
          <w:p w14:paraId="24990E71" w14:textId="77777777" w:rsidR="00C86939" w:rsidRPr="00C86939" w:rsidRDefault="00C86939" w:rsidP="0029128E">
            <w:pPr>
              <w:rPr>
                <w:ins w:id="1721" w:author="Shewmaker, Michael@Energy" w:date="2018-11-05T14:42:00Z"/>
                <w:rFonts w:asciiTheme="minorHAnsi" w:hAnsiTheme="minorHAnsi"/>
                <w:sz w:val="18"/>
                <w:szCs w:val="18"/>
                <w:rPrChange w:id="1722" w:author="Shewmaker, Michael@Energy" w:date="2018-11-05T14:42:00Z">
                  <w:rPr>
                    <w:ins w:id="1723" w:author="Shewmaker, Michael@Energy" w:date="2018-11-05T14:42:00Z"/>
                    <w:sz w:val="16"/>
                    <w:szCs w:val="18"/>
                  </w:rPr>
                </w:rPrChange>
              </w:rPr>
            </w:pPr>
          </w:p>
        </w:tc>
        <w:tc>
          <w:tcPr>
            <w:tcW w:w="728" w:type="dxa"/>
          </w:tcPr>
          <w:p w14:paraId="1ECBC74A" w14:textId="77777777" w:rsidR="00C86939" w:rsidRPr="00C86939" w:rsidRDefault="00C86939" w:rsidP="0029128E">
            <w:pPr>
              <w:rPr>
                <w:ins w:id="1724" w:author="Shewmaker, Michael@Energy" w:date="2018-11-05T14:42:00Z"/>
                <w:rFonts w:asciiTheme="minorHAnsi" w:hAnsiTheme="minorHAnsi"/>
                <w:sz w:val="18"/>
                <w:szCs w:val="18"/>
                <w:rPrChange w:id="1725" w:author="Shewmaker, Michael@Energy" w:date="2018-11-05T14:42:00Z">
                  <w:rPr>
                    <w:ins w:id="1726" w:author="Shewmaker, Michael@Energy" w:date="2018-11-05T14:42:00Z"/>
                    <w:sz w:val="16"/>
                    <w:szCs w:val="18"/>
                  </w:rPr>
                </w:rPrChange>
              </w:rPr>
            </w:pPr>
          </w:p>
        </w:tc>
        <w:tc>
          <w:tcPr>
            <w:tcW w:w="702" w:type="dxa"/>
          </w:tcPr>
          <w:p w14:paraId="0AA92B3E" w14:textId="77777777" w:rsidR="00C86939" w:rsidRPr="00C86939" w:rsidRDefault="00C86939" w:rsidP="0029128E">
            <w:pPr>
              <w:rPr>
                <w:ins w:id="1727" w:author="Shewmaker, Michael@Energy" w:date="2018-11-05T14:42:00Z"/>
                <w:rFonts w:asciiTheme="minorHAnsi" w:hAnsiTheme="minorHAnsi"/>
                <w:sz w:val="18"/>
                <w:szCs w:val="18"/>
                <w:rPrChange w:id="1728" w:author="Shewmaker, Michael@Energy" w:date="2018-11-05T14:42:00Z">
                  <w:rPr>
                    <w:ins w:id="1729" w:author="Shewmaker, Michael@Energy" w:date="2018-11-05T14:42:00Z"/>
                    <w:sz w:val="16"/>
                    <w:szCs w:val="18"/>
                  </w:rPr>
                </w:rPrChange>
              </w:rPr>
            </w:pPr>
          </w:p>
        </w:tc>
        <w:tc>
          <w:tcPr>
            <w:tcW w:w="902" w:type="dxa"/>
          </w:tcPr>
          <w:p w14:paraId="16EC9655" w14:textId="77777777" w:rsidR="00C86939" w:rsidRPr="00C86939" w:rsidRDefault="00C86939" w:rsidP="0029128E">
            <w:pPr>
              <w:rPr>
                <w:ins w:id="1730" w:author="Shewmaker, Michael@Energy" w:date="2018-11-05T14:42:00Z"/>
                <w:rFonts w:asciiTheme="minorHAnsi" w:hAnsiTheme="minorHAnsi"/>
                <w:sz w:val="18"/>
                <w:szCs w:val="18"/>
                <w:rPrChange w:id="1731" w:author="Shewmaker, Michael@Energy" w:date="2018-11-05T14:42:00Z">
                  <w:rPr>
                    <w:ins w:id="1732" w:author="Shewmaker, Michael@Energy" w:date="2018-11-05T14:42:00Z"/>
                    <w:sz w:val="16"/>
                    <w:szCs w:val="18"/>
                  </w:rPr>
                </w:rPrChange>
              </w:rPr>
            </w:pPr>
          </w:p>
        </w:tc>
        <w:tc>
          <w:tcPr>
            <w:tcW w:w="1003" w:type="dxa"/>
          </w:tcPr>
          <w:p w14:paraId="0D50062F" w14:textId="77777777" w:rsidR="00C86939" w:rsidRPr="00C86939" w:rsidRDefault="00C86939" w:rsidP="0029128E">
            <w:pPr>
              <w:rPr>
                <w:ins w:id="1733" w:author="Shewmaker, Michael@Energy" w:date="2018-11-05T14:42:00Z"/>
                <w:rFonts w:asciiTheme="minorHAnsi" w:hAnsiTheme="minorHAnsi"/>
                <w:sz w:val="18"/>
                <w:szCs w:val="18"/>
                <w:rPrChange w:id="1734" w:author="Shewmaker, Michael@Energy" w:date="2018-11-05T14:42:00Z">
                  <w:rPr>
                    <w:ins w:id="1735" w:author="Shewmaker, Michael@Energy" w:date="2018-11-05T14:42:00Z"/>
                    <w:sz w:val="16"/>
                    <w:szCs w:val="18"/>
                  </w:rPr>
                </w:rPrChange>
              </w:rPr>
            </w:pPr>
          </w:p>
        </w:tc>
        <w:tc>
          <w:tcPr>
            <w:tcW w:w="902" w:type="dxa"/>
          </w:tcPr>
          <w:p w14:paraId="520A019B" w14:textId="77777777" w:rsidR="00C86939" w:rsidRPr="00C86939" w:rsidRDefault="00C86939" w:rsidP="0029128E">
            <w:pPr>
              <w:rPr>
                <w:ins w:id="1736" w:author="Shewmaker, Michael@Energy" w:date="2018-11-05T14:42:00Z"/>
                <w:rFonts w:asciiTheme="minorHAnsi" w:hAnsiTheme="minorHAnsi"/>
                <w:sz w:val="18"/>
                <w:szCs w:val="18"/>
                <w:rPrChange w:id="1737" w:author="Shewmaker, Michael@Energy" w:date="2018-11-05T14:42:00Z">
                  <w:rPr>
                    <w:ins w:id="1738" w:author="Shewmaker, Michael@Energy" w:date="2018-11-05T14:42:00Z"/>
                    <w:sz w:val="16"/>
                    <w:szCs w:val="18"/>
                  </w:rPr>
                </w:rPrChange>
              </w:rPr>
            </w:pPr>
          </w:p>
        </w:tc>
        <w:tc>
          <w:tcPr>
            <w:tcW w:w="994" w:type="dxa"/>
          </w:tcPr>
          <w:p w14:paraId="64EC6A8D" w14:textId="77777777" w:rsidR="00C86939" w:rsidRPr="00C86939" w:rsidRDefault="00C86939" w:rsidP="0029128E">
            <w:pPr>
              <w:rPr>
                <w:ins w:id="1739" w:author="Shewmaker, Michael@Energy" w:date="2018-11-05T14:42:00Z"/>
                <w:rFonts w:asciiTheme="minorHAnsi" w:hAnsiTheme="minorHAnsi"/>
                <w:sz w:val="18"/>
                <w:szCs w:val="18"/>
                <w:rPrChange w:id="1740" w:author="Shewmaker, Michael@Energy" w:date="2018-11-05T14:42:00Z">
                  <w:rPr>
                    <w:ins w:id="1741" w:author="Shewmaker, Michael@Energy" w:date="2018-11-05T14:42:00Z"/>
                    <w:sz w:val="16"/>
                    <w:szCs w:val="18"/>
                  </w:rPr>
                </w:rPrChange>
              </w:rPr>
            </w:pPr>
          </w:p>
        </w:tc>
        <w:tc>
          <w:tcPr>
            <w:tcW w:w="711" w:type="dxa"/>
          </w:tcPr>
          <w:p w14:paraId="5CC09BDB" w14:textId="77777777" w:rsidR="00C86939" w:rsidRPr="00C86939" w:rsidRDefault="00C86939" w:rsidP="0029128E">
            <w:pPr>
              <w:rPr>
                <w:ins w:id="1742" w:author="Shewmaker, Michael@Energy" w:date="2018-11-05T14:42:00Z"/>
                <w:rFonts w:asciiTheme="minorHAnsi" w:hAnsiTheme="minorHAnsi"/>
                <w:sz w:val="18"/>
                <w:szCs w:val="18"/>
                <w:rPrChange w:id="1743" w:author="Shewmaker, Michael@Energy" w:date="2018-11-05T14:42:00Z">
                  <w:rPr>
                    <w:ins w:id="1744" w:author="Shewmaker, Michael@Energy" w:date="2018-11-05T14:42:00Z"/>
                    <w:sz w:val="16"/>
                    <w:szCs w:val="18"/>
                  </w:rPr>
                </w:rPrChange>
              </w:rPr>
            </w:pPr>
          </w:p>
        </w:tc>
        <w:tc>
          <w:tcPr>
            <w:tcW w:w="802" w:type="dxa"/>
          </w:tcPr>
          <w:p w14:paraId="64280B54" w14:textId="77777777" w:rsidR="00C86939" w:rsidRPr="00C86939" w:rsidRDefault="00C86939" w:rsidP="0029128E">
            <w:pPr>
              <w:rPr>
                <w:ins w:id="1745" w:author="Shewmaker, Michael@Energy" w:date="2018-11-05T14:42:00Z"/>
                <w:rFonts w:asciiTheme="minorHAnsi" w:hAnsiTheme="minorHAnsi"/>
                <w:sz w:val="18"/>
                <w:szCs w:val="18"/>
                <w:rPrChange w:id="1746" w:author="Shewmaker, Michael@Energy" w:date="2018-11-05T14:42:00Z">
                  <w:rPr>
                    <w:ins w:id="1747" w:author="Shewmaker, Michael@Energy" w:date="2018-11-05T14:42:00Z"/>
                    <w:sz w:val="16"/>
                    <w:szCs w:val="18"/>
                  </w:rPr>
                </w:rPrChange>
              </w:rPr>
            </w:pPr>
          </w:p>
        </w:tc>
        <w:tc>
          <w:tcPr>
            <w:tcW w:w="902" w:type="dxa"/>
          </w:tcPr>
          <w:p w14:paraId="6F478F7F" w14:textId="77777777" w:rsidR="00C86939" w:rsidRPr="00C86939" w:rsidRDefault="00C86939" w:rsidP="0029128E">
            <w:pPr>
              <w:rPr>
                <w:ins w:id="1748" w:author="Shewmaker, Michael@Energy" w:date="2018-11-05T14:42:00Z"/>
                <w:rFonts w:asciiTheme="minorHAnsi" w:hAnsiTheme="minorHAnsi"/>
                <w:sz w:val="18"/>
                <w:szCs w:val="18"/>
                <w:rPrChange w:id="1749" w:author="Shewmaker, Michael@Energy" w:date="2018-11-05T14:42:00Z">
                  <w:rPr>
                    <w:ins w:id="1750" w:author="Shewmaker, Michael@Energy" w:date="2018-11-05T14:42:00Z"/>
                    <w:sz w:val="16"/>
                    <w:szCs w:val="18"/>
                  </w:rPr>
                </w:rPrChange>
              </w:rPr>
            </w:pPr>
          </w:p>
        </w:tc>
        <w:tc>
          <w:tcPr>
            <w:tcW w:w="1003" w:type="dxa"/>
          </w:tcPr>
          <w:p w14:paraId="2758F040" w14:textId="77777777" w:rsidR="00C86939" w:rsidRPr="00C86939" w:rsidRDefault="00C86939" w:rsidP="0029128E">
            <w:pPr>
              <w:rPr>
                <w:ins w:id="1751" w:author="Shewmaker, Michael@Energy" w:date="2018-11-05T14:42:00Z"/>
                <w:rFonts w:asciiTheme="minorHAnsi" w:hAnsiTheme="minorHAnsi"/>
                <w:sz w:val="18"/>
                <w:szCs w:val="18"/>
                <w:rPrChange w:id="1752" w:author="Shewmaker, Michael@Energy" w:date="2018-11-05T14:42:00Z">
                  <w:rPr>
                    <w:ins w:id="1753" w:author="Shewmaker, Michael@Energy" w:date="2018-11-05T14:42:00Z"/>
                    <w:sz w:val="16"/>
                    <w:szCs w:val="18"/>
                  </w:rPr>
                </w:rPrChange>
              </w:rPr>
            </w:pPr>
          </w:p>
        </w:tc>
        <w:tc>
          <w:tcPr>
            <w:tcW w:w="902" w:type="dxa"/>
          </w:tcPr>
          <w:p w14:paraId="1A059D7F" w14:textId="77777777" w:rsidR="00C86939" w:rsidRPr="00C86939" w:rsidRDefault="00C86939" w:rsidP="0029128E">
            <w:pPr>
              <w:rPr>
                <w:ins w:id="1754" w:author="Shewmaker, Michael@Energy" w:date="2018-11-05T14:42:00Z"/>
                <w:rFonts w:asciiTheme="minorHAnsi" w:hAnsiTheme="minorHAnsi"/>
                <w:sz w:val="18"/>
                <w:szCs w:val="18"/>
                <w:rPrChange w:id="1755" w:author="Shewmaker, Michael@Energy" w:date="2018-11-05T14:42:00Z">
                  <w:rPr>
                    <w:ins w:id="1756" w:author="Shewmaker, Michael@Energy" w:date="2018-11-05T14:42:00Z"/>
                    <w:sz w:val="16"/>
                    <w:szCs w:val="18"/>
                  </w:rPr>
                </w:rPrChange>
              </w:rPr>
            </w:pPr>
          </w:p>
        </w:tc>
        <w:tc>
          <w:tcPr>
            <w:tcW w:w="997" w:type="dxa"/>
          </w:tcPr>
          <w:p w14:paraId="6477C73C" w14:textId="77777777" w:rsidR="00C86939" w:rsidRPr="00C86939" w:rsidRDefault="00C86939" w:rsidP="0029128E">
            <w:pPr>
              <w:rPr>
                <w:ins w:id="1757" w:author="Shewmaker, Michael@Energy" w:date="2018-11-05T14:42:00Z"/>
                <w:rFonts w:asciiTheme="minorHAnsi" w:hAnsiTheme="minorHAnsi"/>
                <w:sz w:val="18"/>
                <w:szCs w:val="18"/>
                <w:rPrChange w:id="1758" w:author="Shewmaker, Michael@Energy" w:date="2018-11-05T14:42:00Z">
                  <w:rPr>
                    <w:ins w:id="1759" w:author="Shewmaker, Michael@Energy" w:date="2018-11-05T14:42:00Z"/>
                    <w:sz w:val="16"/>
                    <w:szCs w:val="18"/>
                  </w:rPr>
                </w:rPrChange>
              </w:rPr>
            </w:pPr>
          </w:p>
        </w:tc>
      </w:tr>
      <w:tr w:rsidR="00C86939" w:rsidRPr="00C86939" w14:paraId="3AF4B1C4" w14:textId="77777777" w:rsidTr="00C86939">
        <w:tblPrEx>
          <w:tblW w:w="14433" w:type="dxa"/>
          <w:tblLayout w:type="fixed"/>
          <w:tblPrExChange w:id="1760" w:author="Shewmaker, Michael@Energy" w:date="2018-11-05T14:42:00Z">
            <w:tblPrEx>
              <w:tblW w:w="0" w:type="auto"/>
              <w:tblLayout w:type="fixed"/>
            </w:tblPrEx>
          </w:tblPrExChange>
        </w:tblPrEx>
        <w:trPr>
          <w:trHeight w:val="288"/>
          <w:ins w:id="1761" w:author="Shewmaker, Michael@Energy" w:date="2018-11-05T14:42:00Z"/>
          <w:trPrChange w:id="1762" w:author="Shewmaker, Michael@Energy" w:date="2018-11-05T14:42:00Z">
            <w:trPr>
              <w:gridAfter w:val="0"/>
            </w:trPr>
          </w:trPrChange>
        </w:trPr>
        <w:tc>
          <w:tcPr>
            <w:tcW w:w="14433" w:type="dxa"/>
            <w:gridSpan w:val="17"/>
            <w:tcPrChange w:id="1763" w:author="Shewmaker, Michael@Energy" w:date="2018-11-05T14:42:00Z">
              <w:tcPr>
                <w:tcW w:w="12950" w:type="dxa"/>
                <w:gridSpan w:val="15"/>
              </w:tcPr>
            </w:tcPrChange>
          </w:tcPr>
          <w:p w14:paraId="79C94F50" w14:textId="77777777" w:rsidR="00C86939" w:rsidRPr="00C86939" w:rsidRDefault="00C86939" w:rsidP="0029128E">
            <w:pPr>
              <w:rPr>
                <w:ins w:id="1764" w:author="Shewmaker, Michael@Energy" w:date="2018-11-05T14:42:00Z"/>
                <w:rFonts w:asciiTheme="minorHAnsi" w:hAnsiTheme="minorHAnsi"/>
                <w:sz w:val="18"/>
                <w:szCs w:val="18"/>
                <w:rPrChange w:id="1765" w:author="Shewmaker, Michael@Energy" w:date="2018-11-05T14:42:00Z">
                  <w:rPr>
                    <w:ins w:id="1766" w:author="Shewmaker, Michael@Energy" w:date="2018-11-05T14:42:00Z"/>
                    <w:sz w:val="16"/>
                    <w:szCs w:val="18"/>
                  </w:rPr>
                </w:rPrChange>
              </w:rPr>
            </w:pPr>
            <w:ins w:id="1767" w:author="Shewmaker, Michael@Energy" w:date="2018-11-05T14:42:00Z">
              <w:r w:rsidRPr="00CE2E84">
                <w:rPr>
                  <w:rFonts w:asciiTheme="minorHAnsi" w:hAnsiTheme="minorHAnsi"/>
                  <w:b/>
                  <w:sz w:val="18"/>
                  <w:szCs w:val="18"/>
                </w:rPr>
                <w:t>Note</w:t>
              </w:r>
              <w:r w:rsidRPr="00CE2E84">
                <w:rPr>
                  <w:rFonts w:asciiTheme="minorHAnsi" w:hAnsiTheme="minorHAnsi"/>
                  <w:sz w:val="18"/>
                  <w:szCs w:val="18"/>
                </w:rPr>
                <w:t>: When insulation is added to the outside of a mass wall and/or when the inside is furred and insulated, the performance data may be adjusted using Equation 4-4 in the Joint Appendices.</w:t>
              </w:r>
            </w:ins>
          </w:p>
        </w:tc>
      </w:tr>
    </w:tbl>
    <w:p w14:paraId="1D5595AD" w14:textId="77777777" w:rsidR="00C86939" w:rsidRDefault="00C86939">
      <w:pPr>
        <w:rPr>
          <w:ins w:id="1768" w:author="Shewmaker, Michael@Energy" w:date="2018-11-05T14:42:00Z"/>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769" w:author="Shewmaker, Michael@Energy" w:date="2018-11-05T14:42:00Z">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640"/>
        <w:gridCol w:w="1061"/>
        <w:gridCol w:w="621"/>
        <w:gridCol w:w="1093"/>
        <w:gridCol w:w="796"/>
        <w:gridCol w:w="1035"/>
        <w:gridCol w:w="975"/>
        <w:gridCol w:w="1063"/>
        <w:gridCol w:w="1063"/>
        <w:gridCol w:w="975"/>
        <w:gridCol w:w="975"/>
        <w:gridCol w:w="1099"/>
        <w:gridCol w:w="1115"/>
        <w:gridCol w:w="908"/>
        <w:gridCol w:w="67"/>
        <w:gridCol w:w="976"/>
        <w:tblGridChange w:id="1770">
          <w:tblGrid>
            <w:gridCol w:w="640"/>
            <w:gridCol w:w="1061"/>
            <w:gridCol w:w="621"/>
            <w:gridCol w:w="975"/>
            <w:gridCol w:w="914"/>
            <w:gridCol w:w="1035"/>
            <w:gridCol w:w="975"/>
            <w:gridCol w:w="1063"/>
            <w:gridCol w:w="1063"/>
            <w:gridCol w:w="975"/>
            <w:gridCol w:w="975"/>
            <w:gridCol w:w="1099"/>
            <w:gridCol w:w="1115"/>
            <w:gridCol w:w="908"/>
            <w:gridCol w:w="67"/>
            <w:gridCol w:w="976"/>
          </w:tblGrid>
        </w:tblGridChange>
      </w:tblGrid>
      <w:tr w:rsidR="00BB003A" w14:paraId="4886A557" w14:textId="77777777" w:rsidTr="00C86939">
        <w:trPr>
          <w:trHeight w:val="388"/>
          <w:trPrChange w:id="1771" w:author="Shewmaker, Michael@Energy" w:date="2018-11-05T14:42:00Z">
            <w:trPr>
              <w:trHeight w:val="388"/>
            </w:trPr>
          </w:trPrChange>
        </w:trPr>
        <w:tc>
          <w:tcPr>
            <w:tcW w:w="14462" w:type="dxa"/>
            <w:gridSpan w:val="16"/>
            <w:tcBorders>
              <w:top w:val="single" w:sz="4" w:space="0" w:color="auto"/>
              <w:left w:val="single" w:sz="4" w:space="0" w:color="auto"/>
              <w:bottom w:val="single" w:sz="4" w:space="0" w:color="auto"/>
              <w:right w:val="single" w:sz="4" w:space="0" w:color="auto"/>
            </w:tcBorders>
            <w:tcPrChange w:id="1772" w:author="Shewmaker, Michael@Energy" w:date="2018-11-05T14:42:00Z">
              <w:tcPr>
                <w:tcW w:w="14689" w:type="dxa"/>
                <w:gridSpan w:val="16"/>
                <w:tcBorders>
                  <w:top w:val="single" w:sz="4" w:space="0" w:color="auto"/>
                  <w:left w:val="single" w:sz="4" w:space="0" w:color="auto"/>
                  <w:bottom w:val="single" w:sz="4" w:space="0" w:color="auto"/>
                  <w:right w:val="single" w:sz="4" w:space="0" w:color="auto"/>
                </w:tcBorders>
              </w:tcPr>
            </w:tcPrChange>
          </w:tcPr>
          <w:p w14:paraId="4886A555" w14:textId="64E15A13" w:rsidR="006D4567" w:rsidRPr="00FD271A" w:rsidRDefault="005B199E" w:rsidP="00CC2306">
            <w:pPr>
              <w:keepNext/>
              <w:rPr>
                <w:rFonts w:ascii="Calibri" w:eastAsia="Calibri" w:hAnsi="Calibri"/>
                <w:b/>
                <w:sz w:val="20"/>
                <w:szCs w:val="22"/>
              </w:rPr>
            </w:pPr>
            <w:r>
              <w:rPr>
                <w:rFonts w:ascii="Calibri" w:eastAsia="Calibri" w:hAnsi="Calibri"/>
                <w:b/>
                <w:sz w:val="20"/>
                <w:szCs w:val="22"/>
              </w:rPr>
              <w:t>E</w:t>
            </w:r>
            <w:r w:rsidR="00BB003A" w:rsidRPr="00FD271A">
              <w:rPr>
                <w:rFonts w:ascii="Calibri" w:eastAsia="Calibri" w:hAnsi="Calibri"/>
                <w:b/>
                <w:sz w:val="20"/>
                <w:szCs w:val="22"/>
              </w:rPr>
              <w:t xml:space="preserve">. </w:t>
            </w:r>
            <w:r w:rsidR="00F135D3" w:rsidRPr="00FD271A">
              <w:rPr>
                <w:rFonts w:ascii="Calibri" w:eastAsia="Calibri" w:hAnsi="Calibri"/>
                <w:b/>
                <w:sz w:val="20"/>
                <w:szCs w:val="22"/>
              </w:rPr>
              <w:t>Roof Replacement</w:t>
            </w:r>
            <w:r w:rsidR="00BB003A" w:rsidRPr="00FD271A">
              <w:rPr>
                <w:rFonts w:ascii="Calibri" w:eastAsia="Calibri" w:hAnsi="Calibri"/>
                <w:b/>
                <w:sz w:val="20"/>
                <w:szCs w:val="22"/>
              </w:rPr>
              <w:t xml:space="preserve"> </w:t>
            </w:r>
            <w:r w:rsidR="00BB003A" w:rsidRPr="00FD271A">
              <w:rPr>
                <w:rFonts w:ascii="Calibri" w:eastAsia="Calibri" w:hAnsi="Calibri"/>
                <w:sz w:val="20"/>
                <w:szCs w:val="22"/>
              </w:rPr>
              <w:t>(Section 150.2(b)1H)</w:t>
            </w:r>
            <w:r w:rsidR="00BB003A" w:rsidRPr="00FD271A">
              <w:rPr>
                <w:rFonts w:ascii="Calibri" w:eastAsia="Calibri" w:hAnsi="Calibri"/>
                <w:b/>
                <w:sz w:val="20"/>
                <w:szCs w:val="22"/>
              </w:rPr>
              <w:t xml:space="preserve">  </w:t>
            </w:r>
          </w:p>
          <w:p w14:paraId="4886A556" w14:textId="77777777" w:rsidR="009714D3" w:rsidRPr="00974C44" w:rsidRDefault="00BB003A">
            <w:pPr>
              <w:keepNext/>
              <w:rPr>
                <w:rFonts w:ascii="Calibri" w:eastAsia="Calibri" w:hAnsi="Calibri"/>
                <w:b/>
                <w:sz w:val="20"/>
                <w:szCs w:val="20"/>
              </w:rPr>
            </w:pPr>
            <w:r w:rsidRPr="00974C44">
              <w:rPr>
                <w:rFonts w:ascii="Calibri" w:eastAsia="Calibri" w:hAnsi="Calibri"/>
                <w:sz w:val="20"/>
                <w:szCs w:val="20"/>
              </w:rPr>
              <w:t>&lt;&lt;if A13 is</w:t>
            </w:r>
            <w:r w:rsidRPr="00974C44">
              <w:rPr>
                <w:rFonts w:ascii="Calibri" w:hAnsi="Calibri"/>
                <w:sz w:val="20"/>
                <w:szCs w:val="20"/>
              </w:rPr>
              <w:t xml:space="preserve"> Roof Replacement</w:t>
            </w:r>
            <w:r w:rsidR="006D4567" w:rsidRPr="00974C44">
              <w:rPr>
                <w:rFonts w:ascii="Calibri" w:hAnsi="Calibri"/>
                <w:sz w:val="20"/>
                <w:szCs w:val="20"/>
              </w:rPr>
              <w:t xml:space="preserve">&gt; </w:t>
            </w:r>
            <w:r w:rsidRPr="00974C44">
              <w:rPr>
                <w:rFonts w:ascii="Calibri" w:hAnsi="Calibri"/>
                <w:sz w:val="20"/>
                <w:szCs w:val="20"/>
              </w:rPr>
              <w:t>50% th</w:t>
            </w:r>
            <w:r w:rsidR="006D4567" w:rsidRPr="00974C44">
              <w:rPr>
                <w:rFonts w:ascii="Calibri" w:hAnsi="Calibri"/>
                <w:sz w:val="20"/>
                <w:szCs w:val="20"/>
              </w:rPr>
              <w:t>en display this section; else display section header and standard “This Section Does Not Apply” message&gt;</w:t>
            </w:r>
            <w:r w:rsidRPr="00974C44">
              <w:rPr>
                <w:rFonts w:ascii="Calibri" w:hAnsi="Calibri"/>
                <w:sz w:val="20"/>
                <w:szCs w:val="20"/>
              </w:rPr>
              <w:t>&gt;</w:t>
            </w:r>
          </w:p>
        </w:tc>
      </w:tr>
      <w:tr w:rsidR="00BB003A" w14:paraId="4886A566" w14:textId="77777777" w:rsidTr="00BE76F8">
        <w:trPr>
          <w:trHeight w:val="260"/>
          <w:trPrChange w:id="1773" w:author="Smith, Alexis@Energy" w:date="2019-01-17T10:22:00Z">
            <w:trPr>
              <w:trHeight w:val="260"/>
            </w:trPr>
          </w:trPrChange>
        </w:trPr>
        <w:tc>
          <w:tcPr>
            <w:tcW w:w="640" w:type="dxa"/>
            <w:tcBorders>
              <w:left w:val="single" w:sz="4" w:space="0" w:color="auto"/>
              <w:right w:val="single" w:sz="4" w:space="0" w:color="auto"/>
            </w:tcBorders>
            <w:shd w:val="clear" w:color="auto" w:fill="auto"/>
            <w:vAlign w:val="bottom"/>
            <w:tcPrChange w:id="1774" w:author="Smith, Alexis@Energy" w:date="2019-01-17T10:22:00Z">
              <w:tcPr>
                <w:tcW w:w="649" w:type="dxa"/>
                <w:tcBorders>
                  <w:left w:val="single" w:sz="4" w:space="0" w:color="auto"/>
                  <w:right w:val="single" w:sz="4" w:space="0" w:color="auto"/>
                </w:tcBorders>
                <w:shd w:val="clear" w:color="auto" w:fill="auto"/>
                <w:vAlign w:val="bottom"/>
              </w:tcPr>
            </w:tcPrChange>
          </w:tcPr>
          <w:p w14:paraId="4886A558"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1" w:type="dxa"/>
            <w:tcBorders>
              <w:left w:val="single" w:sz="4" w:space="0" w:color="auto"/>
            </w:tcBorders>
            <w:shd w:val="clear" w:color="auto" w:fill="auto"/>
            <w:vAlign w:val="bottom"/>
            <w:tcPrChange w:id="1775" w:author="Smith, Alexis@Energy" w:date="2019-01-17T10:22:00Z">
              <w:tcPr>
                <w:tcW w:w="1079" w:type="dxa"/>
                <w:tcBorders>
                  <w:left w:val="single" w:sz="4" w:space="0" w:color="auto"/>
                </w:tcBorders>
                <w:shd w:val="clear" w:color="auto" w:fill="auto"/>
                <w:vAlign w:val="bottom"/>
              </w:tcPr>
            </w:tcPrChange>
          </w:tcPr>
          <w:p w14:paraId="4886A559"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shd w:val="clear" w:color="auto" w:fill="auto"/>
            <w:vAlign w:val="bottom"/>
            <w:tcPrChange w:id="1776" w:author="Smith, Alexis@Energy" w:date="2019-01-17T10:22:00Z">
              <w:tcPr>
                <w:tcW w:w="630" w:type="dxa"/>
                <w:shd w:val="clear" w:color="auto" w:fill="auto"/>
                <w:vAlign w:val="bottom"/>
              </w:tcPr>
            </w:tcPrChange>
          </w:tcPr>
          <w:p w14:paraId="4886A55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1093" w:type="dxa"/>
            <w:shd w:val="clear" w:color="auto" w:fill="auto"/>
            <w:vAlign w:val="bottom"/>
            <w:tcPrChange w:id="1777" w:author="Smith, Alexis@Energy" w:date="2019-01-17T10:22:00Z">
              <w:tcPr>
                <w:tcW w:w="990" w:type="dxa"/>
                <w:shd w:val="clear" w:color="auto" w:fill="auto"/>
                <w:vAlign w:val="bottom"/>
              </w:tcPr>
            </w:tcPrChange>
          </w:tcPr>
          <w:p w14:paraId="4886A55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796" w:type="dxa"/>
            <w:shd w:val="clear" w:color="auto" w:fill="auto"/>
            <w:vAlign w:val="bottom"/>
            <w:tcPrChange w:id="1778" w:author="Smith, Alexis@Energy" w:date="2019-01-17T10:22:00Z">
              <w:tcPr>
                <w:tcW w:w="928" w:type="dxa"/>
                <w:shd w:val="clear" w:color="auto" w:fill="auto"/>
                <w:vAlign w:val="bottom"/>
              </w:tcPr>
            </w:tcPrChange>
          </w:tcPr>
          <w:p w14:paraId="4886A55C"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1035" w:type="dxa"/>
            <w:shd w:val="clear" w:color="auto" w:fill="auto"/>
            <w:vAlign w:val="bottom"/>
            <w:tcPrChange w:id="1779" w:author="Smith, Alexis@Energy" w:date="2019-01-17T10:22:00Z">
              <w:tcPr>
                <w:tcW w:w="1052" w:type="dxa"/>
                <w:shd w:val="clear" w:color="auto" w:fill="auto"/>
                <w:vAlign w:val="bottom"/>
              </w:tcPr>
            </w:tcPrChange>
          </w:tcPr>
          <w:p w14:paraId="4886A55D"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shd w:val="clear" w:color="auto" w:fill="auto"/>
            <w:vAlign w:val="bottom"/>
            <w:tcPrChange w:id="1780" w:author="Smith, Alexis@Energy" w:date="2019-01-17T10:22:00Z">
              <w:tcPr>
                <w:tcW w:w="990" w:type="dxa"/>
                <w:shd w:val="clear" w:color="auto" w:fill="auto"/>
                <w:vAlign w:val="bottom"/>
              </w:tcPr>
            </w:tcPrChange>
          </w:tcPr>
          <w:p w14:paraId="4886A55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shd w:val="clear" w:color="auto" w:fill="auto"/>
            <w:vAlign w:val="bottom"/>
            <w:tcPrChange w:id="1781" w:author="Smith, Alexis@Energy" w:date="2019-01-17T10:22:00Z">
              <w:tcPr>
                <w:tcW w:w="1080" w:type="dxa"/>
                <w:shd w:val="clear" w:color="auto" w:fill="auto"/>
                <w:vAlign w:val="bottom"/>
              </w:tcPr>
            </w:tcPrChange>
          </w:tcPr>
          <w:p w14:paraId="4886A55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shd w:val="clear" w:color="auto" w:fill="auto"/>
            <w:vAlign w:val="bottom"/>
            <w:tcPrChange w:id="1782" w:author="Smith, Alexis@Energy" w:date="2019-01-17T10:22:00Z">
              <w:tcPr>
                <w:tcW w:w="1080" w:type="dxa"/>
                <w:shd w:val="clear" w:color="auto" w:fill="auto"/>
                <w:vAlign w:val="bottom"/>
              </w:tcPr>
            </w:tcPrChange>
          </w:tcPr>
          <w:p w14:paraId="4886A56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shd w:val="clear" w:color="auto" w:fill="auto"/>
            <w:vAlign w:val="bottom"/>
            <w:tcPrChange w:id="1783" w:author="Smith, Alexis@Energy" w:date="2019-01-17T10:22:00Z">
              <w:tcPr>
                <w:tcW w:w="990" w:type="dxa"/>
                <w:shd w:val="clear" w:color="auto" w:fill="auto"/>
                <w:vAlign w:val="bottom"/>
              </w:tcPr>
            </w:tcPrChange>
          </w:tcPr>
          <w:p w14:paraId="4886A561"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shd w:val="clear" w:color="auto" w:fill="auto"/>
            <w:vAlign w:val="bottom"/>
            <w:tcPrChange w:id="1784" w:author="Smith, Alexis@Energy" w:date="2019-01-17T10:22:00Z">
              <w:tcPr>
                <w:tcW w:w="990" w:type="dxa"/>
                <w:shd w:val="clear" w:color="auto" w:fill="auto"/>
                <w:vAlign w:val="bottom"/>
              </w:tcPr>
            </w:tcPrChange>
          </w:tcPr>
          <w:p w14:paraId="4886A562"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214" w:type="dxa"/>
            <w:gridSpan w:val="2"/>
            <w:shd w:val="clear" w:color="auto" w:fill="auto"/>
            <w:vAlign w:val="bottom"/>
            <w:tcPrChange w:id="1785" w:author="Smith, Alexis@Energy" w:date="2019-01-17T10:22:00Z">
              <w:tcPr>
                <w:tcW w:w="2250" w:type="dxa"/>
                <w:gridSpan w:val="2"/>
                <w:shd w:val="clear" w:color="auto" w:fill="auto"/>
                <w:vAlign w:val="bottom"/>
              </w:tcPr>
            </w:tcPrChange>
          </w:tcPr>
          <w:p w14:paraId="4886A563"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908" w:type="dxa"/>
            <w:shd w:val="clear" w:color="auto" w:fill="auto"/>
            <w:vAlign w:val="bottom"/>
            <w:tcPrChange w:id="1786" w:author="Smith, Alexis@Energy" w:date="2019-01-17T10:22:00Z">
              <w:tcPr>
                <w:tcW w:w="922" w:type="dxa"/>
                <w:shd w:val="clear" w:color="auto" w:fill="auto"/>
                <w:vAlign w:val="bottom"/>
              </w:tcPr>
            </w:tcPrChange>
          </w:tcPr>
          <w:p w14:paraId="4886A56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1043" w:type="dxa"/>
            <w:gridSpan w:val="2"/>
            <w:tcBorders>
              <w:right w:val="single" w:sz="4" w:space="0" w:color="auto"/>
            </w:tcBorders>
            <w:shd w:val="clear" w:color="auto" w:fill="auto"/>
            <w:vAlign w:val="bottom"/>
            <w:tcPrChange w:id="1787" w:author="Smith, Alexis@Energy" w:date="2019-01-17T10:22:00Z">
              <w:tcPr>
                <w:tcW w:w="1059" w:type="dxa"/>
                <w:gridSpan w:val="2"/>
                <w:tcBorders>
                  <w:right w:val="single" w:sz="4" w:space="0" w:color="auto"/>
                </w:tcBorders>
                <w:shd w:val="clear" w:color="auto" w:fill="auto"/>
                <w:vAlign w:val="bottom"/>
              </w:tcPr>
            </w:tcPrChange>
          </w:tcPr>
          <w:p w14:paraId="4886A56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570" w14:textId="77777777" w:rsidTr="00BE76F8">
        <w:trPr>
          <w:trHeight w:val="251"/>
          <w:trPrChange w:id="1788" w:author="Smith, Alexis@Energy" w:date="2019-01-17T10:22:00Z">
            <w:trPr>
              <w:trHeight w:val="251"/>
            </w:trPr>
          </w:trPrChange>
        </w:trPr>
        <w:tc>
          <w:tcPr>
            <w:tcW w:w="640" w:type="dxa"/>
            <w:vMerge w:val="restart"/>
            <w:tcBorders>
              <w:left w:val="single" w:sz="4" w:space="0" w:color="auto"/>
              <w:bottom w:val="single" w:sz="4" w:space="0" w:color="auto"/>
              <w:right w:val="single" w:sz="4" w:space="0" w:color="auto"/>
            </w:tcBorders>
            <w:shd w:val="clear" w:color="auto" w:fill="auto"/>
            <w:vAlign w:val="bottom"/>
            <w:tcPrChange w:id="1789" w:author="Smith, Alexis@Energy" w:date="2019-01-17T10:22:00Z">
              <w:tcPr>
                <w:tcW w:w="649" w:type="dxa"/>
                <w:vMerge w:val="restart"/>
                <w:tcBorders>
                  <w:left w:val="single" w:sz="4" w:space="0" w:color="auto"/>
                  <w:bottom w:val="single" w:sz="4" w:space="0" w:color="auto"/>
                  <w:right w:val="single" w:sz="4" w:space="0" w:color="auto"/>
                </w:tcBorders>
                <w:shd w:val="clear" w:color="auto" w:fill="auto"/>
                <w:vAlign w:val="bottom"/>
              </w:tcPr>
            </w:tcPrChange>
          </w:tcPr>
          <w:p w14:paraId="4886A56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1" w:type="dxa"/>
            <w:vMerge w:val="restart"/>
            <w:tcBorders>
              <w:left w:val="single" w:sz="4" w:space="0" w:color="auto"/>
              <w:bottom w:val="single" w:sz="4" w:space="0" w:color="auto"/>
            </w:tcBorders>
            <w:shd w:val="clear" w:color="auto" w:fill="auto"/>
            <w:vAlign w:val="bottom"/>
            <w:tcPrChange w:id="1790" w:author="Smith, Alexis@Energy" w:date="2019-01-17T10:22:00Z">
              <w:tcPr>
                <w:tcW w:w="1079" w:type="dxa"/>
                <w:vMerge w:val="restart"/>
                <w:tcBorders>
                  <w:left w:val="single" w:sz="4" w:space="0" w:color="auto"/>
                  <w:bottom w:val="single" w:sz="4" w:space="0" w:color="auto"/>
                </w:tcBorders>
                <w:shd w:val="clear" w:color="auto" w:fill="auto"/>
                <w:vAlign w:val="bottom"/>
              </w:tcPr>
            </w:tcPrChange>
          </w:tcPr>
          <w:p w14:paraId="4886A56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Change w:id="1791" w:author="Smith, Alexis@Energy" w:date="2019-01-17T10:22:00Z">
              <w:tcPr>
                <w:tcW w:w="630" w:type="dxa"/>
                <w:vMerge w:val="restart"/>
                <w:tcBorders>
                  <w:bottom w:val="single" w:sz="4" w:space="0" w:color="auto"/>
                </w:tcBorders>
                <w:shd w:val="clear" w:color="auto" w:fill="auto"/>
                <w:vAlign w:val="bottom"/>
              </w:tcPr>
            </w:tcPrChange>
          </w:tcPr>
          <w:p w14:paraId="4886A56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1093" w:type="dxa"/>
            <w:vMerge w:val="restart"/>
            <w:tcBorders>
              <w:bottom w:val="single" w:sz="4" w:space="0" w:color="auto"/>
            </w:tcBorders>
            <w:shd w:val="clear" w:color="auto" w:fill="auto"/>
            <w:vAlign w:val="bottom"/>
            <w:tcPrChange w:id="1792" w:author="Smith, Alexis@Energy" w:date="2019-01-17T10:22:00Z">
              <w:tcPr>
                <w:tcW w:w="990" w:type="dxa"/>
                <w:vMerge w:val="restart"/>
                <w:tcBorders>
                  <w:bottom w:val="single" w:sz="4" w:space="0" w:color="auto"/>
                </w:tcBorders>
                <w:shd w:val="clear" w:color="auto" w:fill="auto"/>
                <w:vAlign w:val="bottom"/>
              </w:tcPr>
            </w:tcPrChange>
          </w:tcPr>
          <w:p w14:paraId="4886A56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796" w:type="dxa"/>
            <w:vMerge w:val="restart"/>
            <w:tcBorders>
              <w:bottom w:val="single" w:sz="4" w:space="0" w:color="auto"/>
            </w:tcBorders>
            <w:shd w:val="clear" w:color="auto" w:fill="auto"/>
            <w:vAlign w:val="bottom"/>
            <w:tcPrChange w:id="1793" w:author="Smith, Alexis@Energy" w:date="2019-01-17T10:22:00Z">
              <w:tcPr>
                <w:tcW w:w="928" w:type="dxa"/>
                <w:vMerge w:val="restart"/>
                <w:tcBorders>
                  <w:bottom w:val="single" w:sz="4" w:space="0" w:color="auto"/>
                </w:tcBorders>
                <w:shd w:val="clear" w:color="auto" w:fill="auto"/>
                <w:vAlign w:val="bottom"/>
              </w:tcPr>
            </w:tcPrChange>
          </w:tcPr>
          <w:p w14:paraId="4886A56B"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1035" w:type="dxa"/>
            <w:vMerge w:val="restart"/>
            <w:tcBorders>
              <w:bottom w:val="single" w:sz="4" w:space="0" w:color="auto"/>
            </w:tcBorders>
            <w:shd w:val="clear" w:color="auto" w:fill="auto"/>
            <w:vAlign w:val="bottom"/>
            <w:tcPrChange w:id="1794" w:author="Smith, Alexis@Energy" w:date="2019-01-17T10:22:00Z">
              <w:tcPr>
                <w:tcW w:w="1052" w:type="dxa"/>
                <w:vMerge w:val="restart"/>
                <w:tcBorders>
                  <w:bottom w:val="single" w:sz="4" w:space="0" w:color="auto"/>
                </w:tcBorders>
                <w:shd w:val="clear" w:color="auto" w:fill="auto"/>
                <w:vAlign w:val="bottom"/>
              </w:tcPr>
            </w:tcPrChange>
          </w:tcPr>
          <w:p w14:paraId="4886A56C"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Change w:id="1795" w:author="Smith, Alexis@Energy" w:date="2019-01-17T10:22:00Z">
              <w:tcPr>
                <w:tcW w:w="990" w:type="dxa"/>
                <w:vMerge w:val="restart"/>
                <w:tcBorders>
                  <w:bottom w:val="single" w:sz="4" w:space="0" w:color="auto"/>
                </w:tcBorders>
                <w:shd w:val="clear" w:color="auto" w:fill="auto"/>
                <w:vAlign w:val="bottom"/>
              </w:tcPr>
            </w:tcPrChange>
          </w:tcPr>
          <w:p w14:paraId="4886A56D"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Change w:id="1796" w:author="Smith, Alexis@Energy" w:date="2019-01-17T10:22:00Z">
              <w:tcPr>
                <w:tcW w:w="4140" w:type="dxa"/>
                <w:gridSpan w:val="4"/>
                <w:tcBorders>
                  <w:bottom w:val="single" w:sz="4" w:space="0" w:color="auto"/>
                </w:tcBorders>
                <w:shd w:val="clear" w:color="auto" w:fill="auto"/>
                <w:vAlign w:val="bottom"/>
              </w:tcPr>
            </w:tcPrChange>
          </w:tcPr>
          <w:p w14:paraId="4886A56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165" w:type="dxa"/>
            <w:gridSpan w:val="5"/>
            <w:tcBorders>
              <w:bottom w:val="single" w:sz="4" w:space="0" w:color="auto"/>
              <w:right w:val="single" w:sz="4" w:space="0" w:color="auto"/>
            </w:tcBorders>
            <w:vAlign w:val="bottom"/>
            <w:tcPrChange w:id="1797" w:author="Smith, Alexis@Energy" w:date="2019-01-17T10:22:00Z">
              <w:tcPr>
                <w:tcW w:w="4231" w:type="dxa"/>
                <w:gridSpan w:val="5"/>
                <w:tcBorders>
                  <w:bottom w:val="single" w:sz="4" w:space="0" w:color="auto"/>
                  <w:right w:val="single" w:sz="4" w:space="0" w:color="auto"/>
                </w:tcBorders>
                <w:vAlign w:val="bottom"/>
              </w:tcPr>
            </w:tcPrChange>
          </w:tcPr>
          <w:p w14:paraId="4886A56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580" w14:textId="77777777" w:rsidTr="00BE76F8">
        <w:trPr>
          <w:trHeight w:val="765"/>
          <w:trPrChange w:id="1798" w:author="Smith, Alexis@Energy" w:date="2019-01-17T10:22:00Z">
            <w:trPr>
              <w:trHeight w:val="765"/>
            </w:trPr>
          </w:trPrChange>
        </w:trPr>
        <w:tc>
          <w:tcPr>
            <w:tcW w:w="640" w:type="dxa"/>
            <w:vMerge/>
            <w:tcBorders>
              <w:left w:val="single" w:sz="4" w:space="0" w:color="auto"/>
              <w:bottom w:val="single" w:sz="4" w:space="0" w:color="auto"/>
              <w:right w:val="single" w:sz="4" w:space="0" w:color="auto"/>
            </w:tcBorders>
            <w:shd w:val="clear" w:color="auto" w:fill="auto"/>
            <w:vAlign w:val="bottom"/>
            <w:tcPrChange w:id="1799" w:author="Smith, Alexis@Energy" w:date="2019-01-17T10:22:00Z">
              <w:tcPr>
                <w:tcW w:w="649" w:type="dxa"/>
                <w:vMerge/>
                <w:tcBorders>
                  <w:left w:val="single" w:sz="4" w:space="0" w:color="auto"/>
                  <w:bottom w:val="single" w:sz="4" w:space="0" w:color="auto"/>
                  <w:right w:val="single" w:sz="4" w:space="0" w:color="auto"/>
                </w:tcBorders>
                <w:shd w:val="clear" w:color="auto" w:fill="auto"/>
                <w:vAlign w:val="bottom"/>
              </w:tcPr>
            </w:tcPrChange>
          </w:tcPr>
          <w:p w14:paraId="4886A571"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1" w:type="dxa"/>
            <w:vMerge/>
            <w:tcBorders>
              <w:left w:val="single" w:sz="4" w:space="0" w:color="auto"/>
              <w:bottom w:val="single" w:sz="4" w:space="0" w:color="auto"/>
            </w:tcBorders>
            <w:shd w:val="clear" w:color="auto" w:fill="auto"/>
            <w:vAlign w:val="bottom"/>
            <w:tcPrChange w:id="1800" w:author="Smith, Alexis@Energy" w:date="2019-01-17T10:22:00Z">
              <w:tcPr>
                <w:tcW w:w="1079" w:type="dxa"/>
                <w:vMerge/>
                <w:tcBorders>
                  <w:left w:val="single" w:sz="4" w:space="0" w:color="auto"/>
                  <w:bottom w:val="single" w:sz="4" w:space="0" w:color="auto"/>
                </w:tcBorders>
                <w:shd w:val="clear" w:color="auto" w:fill="auto"/>
                <w:vAlign w:val="bottom"/>
              </w:tcPr>
            </w:tcPrChange>
          </w:tcPr>
          <w:p w14:paraId="4886A572"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Change w:id="1801" w:author="Smith, Alexis@Energy" w:date="2019-01-17T10:22:00Z">
              <w:tcPr>
                <w:tcW w:w="630" w:type="dxa"/>
                <w:vMerge/>
                <w:tcBorders>
                  <w:bottom w:val="single" w:sz="4" w:space="0" w:color="auto"/>
                </w:tcBorders>
                <w:shd w:val="clear" w:color="auto" w:fill="auto"/>
                <w:vAlign w:val="bottom"/>
              </w:tcPr>
            </w:tcPrChange>
          </w:tcPr>
          <w:p w14:paraId="4886A573"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93" w:type="dxa"/>
            <w:vMerge/>
            <w:tcBorders>
              <w:bottom w:val="single" w:sz="4" w:space="0" w:color="auto"/>
            </w:tcBorders>
            <w:shd w:val="clear" w:color="auto" w:fill="auto"/>
            <w:vAlign w:val="bottom"/>
            <w:tcPrChange w:id="1802" w:author="Smith, Alexis@Energy" w:date="2019-01-17T10:22:00Z">
              <w:tcPr>
                <w:tcW w:w="990" w:type="dxa"/>
                <w:vMerge/>
                <w:tcBorders>
                  <w:bottom w:val="single" w:sz="4" w:space="0" w:color="auto"/>
                </w:tcBorders>
                <w:shd w:val="clear" w:color="auto" w:fill="auto"/>
                <w:vAlign w:val="bottom"/>
              </w:tcPr>
            </w:tcPrChange>
          </w:tcPr>
          <w:p w14:paraId="4886A574"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796" w:type="dxa"/>
            <w:vMerge/>
            <w:tcBorders>
              <w:bottom w:val="single" w:sz="4" w:space="0" w:color="auto"/>
            </w:tcBorders>
            <w:shd w:val="clear" w:color="auto" w:fill="auto"/>
            <w:vAlign w:val="bottom"/>
            <w:tcPrChange w:id="1803" w:author="Smith, Alexis@Energy" w:date="2019-01-17T10:22:00Z">
              <w:tcPr>
                <w:tcW w:w="928" w:type="dxa"/>
                <w:vMerge/>
                <w:tcBorders>
                  <w:bottom w:val="single" w:sz="4" w:space="0" w:color="auto"/>
                </w:tcBorders>
                <w:shd w:val="clear" w:color="auto" w:fill="auto"/>
                <w:vAlign w:val="bottom"/>
              </w:tcPr>
            </w:tcPrChange>
          </w:tcPr>
          <w:p w14:paraId="4886A57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1035" w:type="dxa"/>
            <w:vMerge/>
            <w:tcBorders>
              <w:bottom w:val="single" w:sz="4" w:space="0" w:color="auto"/>
            </w:tcBorders>
            <w:shd w:val="clear" w:color="auto" w:fill="auto"/>
            <w:vAlign w:val="bottom"/>
            <w:tcPrChange w:id="1804" w:author="Smith, Alexis@Energy" w:date="2019-01-17T10:22:00Z">
              <w:tcPr>
                <w:tcW w:w="1052" w:type="dxa"/>
                <w:vMerge/>
                <w:tcBorders>
                  <w:bottom w:val="single" w:sz="4" w:space="0" w:color="auto"/>
                </w:tcBorders>
                <w:shd w:val="clear" w:color="auto" w:fill="auto"/>
                <w:vAlign w:val="bottom"/>
              </w:tcPr>
            </w:tcPrChange>
          </w:tcPr>
          <w:p w14:paraId="4886A576"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Change w:id="1805" w:author="Smith, Alexis@Energy" w:date="2019-01-17T10:22:00Z">
              <w:tcPr>
                <w:tcW w:w="990" w:type="dxa"/>
                <w:vMerge/>
                <w:tcBorders>
                  <w:bottom w:val="single" w:sz="4" w:space="0" w:color="auto"/>
                </w:tcBorders>
                <w:shd w:val="clear" w:color="auto" w:fill="auto"/>
                <w:vAlign w:val="bottom"/>
              </w:tcPr>
            </w:tcPrChange>
          </w:tcPr>
          <w:p w14:paraId="4886A577"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Change w:id="1806" w:author="Smith, Alexis@Energy" w:date="2019-01-17T10:22:00Z">
              <w:tcPr>
                <w:tcW w:w="1080" w:type="dxa"/>
                <w:tcBorders>
                  <w:bottom w:val="single" w:sz="4" w:space="0" w:color="auto"/>
                </w:tcBorders>
                <w:shd w:val="clear" w:color="auto" w:fill="auto"/>
                <w:vAlign w:val="bottom"/>
              </w:tcPr>
            </w:tcPrChange>
          </w:tcPr>
          <w:p w14:paraId="4886A578"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Change w:id="1807" w:author="Smith, Alexis@Energy" w:date="2019-01-17T10:22:00Z">
              <w:tcPr>
                <w:tcW w:w="1080" w:type="dxa"/>
                <w:tcBorders>
                  <w:bottom w:val="single" w:sz="4" w:space="0" w:color="auto"/>
                </w:tcBorders>
                <w:shd w:val="clear" w:color="auto" w:fill="auto"/>
                <w:vAlign w:val="bottom"/>
              </w:tcPr>
            </w:tcPrChange>
          </w:tcPr>
          <w:p w14:paraId="4886A579"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Change w:id="1808" w:author="Smith, Alexis@Energy" w:date="2019-01-17T10:22:00Z">
              <w:tcPr>
                <w:tcW w:w="990" w:type="dxa"/>
                <w:tcBorders>
                  <w:bottom w:val="single" w:sz="4" w:space="0" w:color="auto"/>
                </w:tcBorders>
                <w:shd w:val="clear" w:color="auto" w:fill="auto"/>
                <w:vAlign w:val="bottom"/>
              </w:tcPr>
            </w:tcPrChange>
          </w:tcPr>
          <w:p w14:paraId="4886A57A"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Change w:id="1809" w:author="Smith, Alexis@Energy" w:date="2019-01-17T10:22:00Z">
              <w:tcPr>
                <w:tcW w:w="990" w:type="dxa"/>
                <w:tcBorders>
                  <w:bottom w:val="single" w:sz="4" w:space="0" w:color="auto"/>
                </w:tcBorders>
                <w:shd w:val="clear" w:color="auto" w:fill="auto"/>
                <w:vAlign w:val="bottom"/>
              </w:tcPr>
            </w:tcPrChange>
          </w:tcPr>
          <w:p w14:paraId="4886A57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99" w:type="dxa"/>
            <w:tcBorders>
              <w:bottom w:val="single" w:sz="4" w:space="0" w:color="auto"/>
            </w:tcBorders>
            <w:shd w:val="clear" w:color="auto" w:fill="auto"/>
            <w:vAlign w:val="bottom"/>
            <w:tcPrChange w:id="1810" w:author="Smith, Alexis@Energy" w:date="2019-01-17T10:22:00Z">
              <w:tcPr>
                <w:tcW w:w="1117" w:type="dxa"/>
                <w:tcBorders>
                  <w:bottom w:val="single" w:sz="4" w:space="0" w:color="auto"/>
                </w:tcBorders>
                <w:shd w:val="clear" w:color="auto" w:fill="auto"/>
                <w:vAlign w:val="bottom"/>
              </w:tcPr>
            </w:tcPrChange>
          </w:tcPr>
          <w:p w14:paraId="4886A57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115" w:type="dxa"/>
            <w:tcBorders>
              <w:bottom w:val="single" w:sz="4" w:space="0" w:color="auto"/>
            </w:tcBorders>
            <w:vAlign w:val="bottom"/>
            <w:tcPrChange w:id="1811" w:author="Smith, Alexis@Energy" w:date="2019-01-17T10:22:00Z">
              <w:tcPr>
                <w:tcW w:w="1133" w:type="dxa"/>
                <w:tcBorders>
                  <w:bottom w:val="single" w:sz="4" w:space="0" w:color="auto"/>
                </w:tcBorders>
                <w:vAlign w:val="bottom"/>
              </w:tcPr>
            </w:tcPrChange>
          </w:tcPr>
          <w:p w14:paraId="4886A57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975" w:type="dxa"/>
            <w:gridSpan w:val="2"/>
            <w:tcBorders>
              <w:bottom w:val="single" w:sz="4" w:space="0" w:color="auto"/>
            </w:tcBorders>
            <w:shd w:val="clear" w:color="auto" w:fill="auto"/>
            <w:vAlign w:val="bottom"/>
            <w:tcPrChange w:id="1812" w:author="Smith, Alexis@Energy" w:date="2019-01-17T10:22:00Z">
              <w:tcPr>
                <w:tcW w:w="990" w:type="dxa"/>
                <w:gridSpan w:val="2"/>
                <w:tcBorders>
                  <w:bottom w:val="single" w:sz="4" w:space="0" w:color="auto"/>
                </w:tcBorders>
                <w:shd w:val="clear" w:color="auto" w:fill="auto"/>
                <w:vAlign w:val="bottom"/>
              </w:tcPr>
            </w:tcPrChange>
          </w:tcPr>
          <w:p w14:paraId="4886A57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6" w:type="dxa"/>
            <w:tcBorders>
              <w:bottom w:val="single" w:sz="4" w:space="0" w:color="auto"/>
              <w:right w:val="single" w:sz="4" w:space="0" w:color="auto"/>
            </w:tcBorders>
            <w:shd w:val="clear" w:color="auto" w:fill="auto"/>
            <w:vAlign w:val="bottom"/>
            <w:tcPrChange w:id="1813" w:author="Smith, Alexis@Energy" w:date="2019-01-17T10:22:00Z">
              <w:tcPr>
                <w:tcW w:w="991" w:type="dxa"/>
                <w:tcBorders>
                  <w:bottom w:val="single" w:sz="4" w:space="0" w:color="auto"/>
                  <w:right w:val="single" w:sz="4" w:space="0" w:color="auto"/>
                </w:tcBorders>
                <w:shd w:val="clear" w:color="auto" w:fill="auto"/>
                <w:vAlign w:val="bottom"/>
              </w:tcPr>
            </w:tcPrChange>
          </w:tcPr>
          <w:p w14:paraId="4886A57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5EE" w14:textId="77777777" w:rsidTr="00BE76F8">
        <w:trPr>
          <w:trHeight w:val="240"/>
          <w:trPrChange w:id="1814" w:author="Smith, Alexis@Energy" w:date="2019-01-17T10:22:00Z">
            <w:trPr>
              <w:trHeight w:val="240"/>
            </w:trPr>
          </w:trPrChange>
        </w:trPr>
        <w:tc>
          <w:tcPr>
            <w:tcW w:w="640" w:type="dxa"/>
            <w:tcBorders>
              <w:left w:val="single" w:sz="4" w:space="0" w:color="auto"/>
              <w:bottom w:val="single" w:sz="4" w:space="0" w:color="auto"/>
              <w:right w:val="single" w:sz="4" w:space="0" w:color="auto"/>
            </w:tcBorders>
            <w:shd w:val="clear" w:color="auto" w:fill="auto"/>
            <w:vAlign w:val="bottom"/>
            <w:tcPrChange w:id="1815" w:author="Smith, Alexis@Energy" w:date="2019-01-17T10:22:00Z">
              <w:tcPr>
                <w:tcW w:w="649" w:type="dxa"/>
                <w:tcBorders>
                  <w:left w:val="single" w:sz="4" w:space="0" w:color="auto"/>
                  <w:bottom w:val="single" w:sz="4" w:space="0" w:color="auto"/>
                  <w:right w:val="single" w:sz="4" w:space="0" w:color="auto"/>
                </w:tcBorders>
                <w:shd w:val="clear" w:color="auto" w:fill="auto"/>
                <w:vAlign w:val="bottom"/>
              </w:tcPr>
            </w:tcPrChange>
          </w:tcPr>
          <w:p w14:paraId="4886A58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&lt;&lt;User Input: </w:t>
            </w:r>
            <w:proofErr w:type="spellStart"/>
            <w:r>
              <w:rPr>
                <w:rFonts w:asciiTheme="minorHAnsi" w:hAnsiTheme="minorHAnsi"/>
                <w:sz w:val="18"/>
                <w:szCs w:val="18"/>
              </w:rPr>
              <w:t>ObjectNamePermissive</w:t>
            </w:r>
            <w:proofErr w:type="spellEnd"/>
            <w:r>
              <w:rPr>
                <w:rFonts w:asciiTheme="minorHAnsi" w:hAnsiTheme="minorHAnsi"/>
                <w:sz w:val="18"/>
                <w:szCs w:val="18"/>
              </w:rPr>
              <w:t>&gt;&gt;</w:t>
            </w:r>
          </w:p>
        </w:tc>
        <w:tc>
          <w:tcPr>
            <w:tcW w:w="1061" w:type="dxa"/>
            <w:tcBorders>
              <w:left w:val="single" w:sz="4" w:space="0" w:color="auto"/>
              <w:bottom w:val="single" w:sz="4" w:space="0" w:color="auto"/>
            </w:tcBorders>
            <w:shd w:val="clear" w:color="auto" w:fill="auto"/>
            <w:vAlign w:val="bottom"/>
            <w:tcPrChange w:id="1816" w:author="Smith, Alexis@Energy" w:date="2019-01-17T10:22:00Z">
              <w:tcPr>
                <w:tcW w:w="1079" w:type="dxa"/>
                <w:tcBorders>
                  <w:left w:val="single" w:sz="4" w:space="0" w:color="auto"/>
                  <w:bottom w:val="single" w:sz="4" w:space="0" w:color="auto"/>
                </w:tcBorders>
                <w:shd w:val="clear" w:color="auto" w:fill="auto"/>
                <w:vAlign w:val="bottom"/>
              </w:tcPr>
            </w:tcPrChange>
          </w:tcPr>
          <w:p w14:paraId="4886A582" w14:textId="33903F36"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 xml:space="preserve">&lt;&lt;User selects from </w:t>
            </w:r>
            <w:r>
              <w:rPr>
                <w:rFonts w:asciiTheme="minorHAnsi" w:hAnsiTheme="minorHAnsi"/>
                <w:sz w:val="18"/>
                <w:szCs w:val="18"/>
              </w:rPr>
              <w:t>dropdown</w:t>
            </w:r>
            <w:r w:rsidRPr="00EA3C79">
              <w:rPr>
                <w:rFonts w:asciiTheme="minorHAnsi" w:hAnsiTheme="minorHAnsi"/>
                <w:sz w:val="18"/>
                <w:szCs w:val="18"/>
              </w:rPr>
              <w:t xml:space="preserve">, </w:t>
            </w:r>
            <w:r w:rsidR="00386287">
              <w:rPr>
                <w:rFonts w:asciiTheme="minorHAnsi" w:hAnsiTheme="minorHAnsi"/>
                <w:sz w:val="18"/>
                <w:szCs w:val="18"/>
              </w:rPr>
              <w:t xml:space="preserve">Not in an applicable climate zone, </w:t>
            </w:r>
            <w:r w:rsidRPr="00EA3C79">
              <w:rPr>
                <w:rFonts w:asciiTheme="minorHAnsi" w:hAnsiTheme="minorHAnsi"/>
                <w:sz w:val="18"/>
                <w:szCs w:val="18"/>
              </w:rPr>
              <w:t>Aged Solar Reflectance and Thermal Emittance</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SRI</w:t>
            </w:r>
            <w:r>
              <w:rPr>
                <w:rFonts w:asciiTheme="minorHAnsi" w:hAnsiTheme="minorHAnsi"/>
                <w:noProof/>
                <w:sz w:val="18"/>
                <w:szCs w:val="18"/>
              </w:rPr>
              <w:t xml:space="preserve"> or Exception</w:t>
            </w:r>
            <w:r w:rsidRPr="00EA3C79">
              <w:rPr>
                <w:rFonts w:asciiTheme="minorHAnsi" w:hAnsiTheme="minorHAnsi"/>
                <w:noProof/>
                <w:sz w:val="18"/>
                <w:szCs w:val="18"/>
              </w:rPr>
              <w:t>&gt;&gt;</w:t>
            </w:r>
          </w:p>
        </w:tc>
        <w:tc>
          <w:tcPr>
            <w:tcW w:w="621" w:type="dxa"/>
            <w:tcBorders>
              <w:bottom w:val="single" w:sz="4" w:space="0" w:color="auto"/>
            </w:tcBorders>
            <w:shd w:val="clear" w:color="auto" w:fill="auto"/>
            <w:tcMar>
              <w:left w:w="29" w:type="dxa"/>
              <w:right w:w="29" w:type="dxa"/>
            </w:tcMar>
            <w:vAlign w:val="bottom"/>
            <w:tcPrChange w:id="1817" w:author="Smith, Alexis@Energy" w:date="2019-01-17T10:22:00Z">
              <w:tcPr>
                <w:tcW w:w="630" w:type="dxa"/>
                <w:tcBorders>
                  <w:bottom w:val="single" w:sz="4" w:space="0" w:color="auto"/>
                </w:tcBorders>
                <w:shd w:val="clear" w:color="auto" w:fill="auto"/>
                <w:tcMar>
                  <w:left w:w="29" w:type="dxa"/>
                  <w:right w:w="29" w:type="dxa"/>
                </w:tcMar>
                <w:vAlign w:val="bottom"/>
              </w:tcPr>
            </w:tcPrChange>
          </w:tcPr>
          <w:p w14:paraId="4886A583" w14:textId="66B1F26B" w:rsidR="00BB003A" w:rsidRDefault="00BB003A" w:rsidP="002F4ABC">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 xml:space="preserve">drop-down: </w:t>
            </w:r>
            <w:del w:id="1818" w:author="Shewmaker, Michael@Energy" w:date="2018-07-16T13:09:00Z">
              <w:r w:rsidRPr="00EA3C79" w:rsidDel="002F4ABC">
                <w:rPr>
                  <w:rFonts w:asciiTheme="minorHAnsi" w:hAnsiTheme="minorHAnsi"/>
                  <w:noProof/>
                  <w:sz w:val="18"/>
                  <w:szCs w:val="18"/>
                </w:rPr>
                <w:delText>≤</w:delText>
              </w:r>
            </w:del>
            <w:ins w:id="1819" w:author="Shewmaker, Michael@Energy" w:date="2018-07-16T13:09:00Z">
              <w:r w:rsidR="002F4ABC">
                <w:rPr>
                  <w:rFonts w:asciiTheme="minorHAnsi" w:hAnsiTheme="minorHAnsi"/>
                  <w:noProof/>
                  <w:sz w:val="18"/>
                  <w:szCs w:val="18"/>
                </w:rPr>
                <w:t xml:space="preserve">less than </w:t>
              </w:r>
            </w:ins>
            <w:r w:rsidRPr="00EA3C79">
              <w:rPr>
                <w:rFonts w:asciiTheme="minorHAnsi" w:hAnsiTheme="minorHAnsi"/>
                <w:noProof/>
                <w:sz w:val="18"/>
                <w:szCs w:val="18"/>
              </w:rPr>
              <w:t xml:space="preserve">2:12 or </w:t>
            </w:r>
            <w:del w:id="1820" w:author="Shewmaker, Michael@Energy" w:date="2018-07-16T13:09:00Z">
              <w:r w:rsidRPr="00EA3C79" w:rsidDel="002F4ABC">
                <w:rPr>
                  <w:rFonts w:asciiTheme="minorHAnsi" w:hAnsiTheme="minorHAnsi"/>
                  <w:noProof/>
                  <w:sz w:val="18"/>
                  <w:szCs w:val="18"/>
                </w:rPr>
                <w:delText>&gt;</w:delText>
              </w:r>
            </w:del>
            <w:ins w:id="1821" w:author="Shewmaker, Michael@Energy" w:date="2018-07-16T13:09:00Z">
              <w:r w:rsidR="002F4ABC">
                <w:rPr>
                  <w:rFonts w:asciiTheme="minorHAnsi" w:hAnsiTheme="minorHAnsi"/>
                  <w:noProof/>
                  <w:sz w:val="18"/>
                  <w:szCs w:val="18"/>
                </w:rPr>
                <w:t xml:space="preserve">greater than or equal to </w:t>
              </w:r>
            </w:ins>
            <w:r w:rsidRPr="00EA3C79">
              <w:rPr>
                <w:rFonts w:asciiTheme="minorHAnsi" w:hAnsiTheme="minorHAnsi"/>
                <w:noProof/>
                <w:sz w:val="18"/>
                <w:szCs w:val="18"/>
              </w:rPr>
              <w:t>2:12</w:t>
            </w:r>
            <w:r>
              <w:rPr>
                <w:rFonts w:asciiTheme="minorHAnsi" w:hAnsiTheme="minorHAnsi"/>
                <w:noProof/>
                <w:sz w:val="18"/>
                <w:szCs w:val="18"/>
              </w:rPr>
              <w:t xml:space="preserve"> &gt;&gt;</w:t>
            </w:r>
            <w:r w:rsidRPr="00EA3C79">
              <w:rPr>
                <w:rFonts w:asciiTheme="minorHAnsi" w:hAnsiTheme="minorHAnsi"/>
                <w:sz w:val="18"/>
                <w:szCs w:val="18"/>
              </w:rPr>
              <w:t xml:space="preserve"> </w:t>
            </w:r>
          </w:p>
        </w:tc>
        <w:tc>
          <w:tcPr>
            <w:tcW w:w="1093" w:type="dxa"/>
            <w:tcBorders>
              <w:bottom w:val="single" w:sz="4" w:space="0" w:color="auto"/>
            </w:tcBorders>
            <w:shd w:val="clear" w:color="auto" w:fill="auto"/>
            <w:tcMar>
              <w:left w:w="58" w:type="dxa"/>
              <w:right w:w="58" w:type="dxa"/>
            </w:tcMar>
            <w:vAlign w:val="bottom"/>
            <w:tcPrChange w:id="1822" w:author="Smith, Alexis@Energy" w:date="2019-01-17T10:22:00Z">
              <w:tcPr>
                <w:tcW w:w="990" w:type="dxa"/>
                <w:tcBorders>
                  <w:bottom w:val="single" w:sz="4" w:space="0" w:color="auto"/>
                </w:tcBorders>
                <w:shd w:val="clear" w:color="auto" w:fill="auto"/>
                <w:tcMar>
                  <w:left w:w="58" w:type="dxa"/>
                  <w:right w:w="58" w:type="dxa"/>
                </w:tcMar>
                <w:vAlign w:val="bottom"/>
              </w:tcPr>
            </w:tcPrChange>
          </w:tcPr>
          <w:p w14:paraId="4886A584" w14:textId="64E1AE44" w:rsidR="00BB003A" w:rsidRDefault="00BB003A" w:rsidP="00CC2306">
            <w:pPr>
              <w:jc w:val="center"/>
              <w:rPr>
                <w:rFonts w:asciiTheme="minorHAnsi" w:hAnsiTheme="minorHAnsi" w:cs="Arial"/>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dropdown,</w:t>
            </w:r>
            <w:r w:rsidRPr="00EA3C79">
              <w:rPr>
                <w:rFonts w:asciiTheme="minorHAnsi" w:hAnsiTheme="minorHAnsi"/>
                <w:noProof/>
                <w:sz w:val="18"/>
                <w:szCs w:val="18"/>
              </w:rPr>
              <w:t xml:space="preserve"> If cell</w:t>
            </w:r>
            <w:r>
              <w:rPr>
                <w:rFonts w:asciiTheme="minorHAnsi" w:hAnsiTheme="minorHAnsi"/>
                <w:noProof/>
                <w:sz w:val="18"/>
                <w:szCs w:val="18"/>
              </w:rPr>
              <w:t xml:space="preserve"> 02 equals </w:t>
            </w:r>
            <w:del w:id="1823" w:author="Smith, Alexis@Energy" w:date="2018-11-14T09:54:00Z">
              <w:r w:rsidDel="00D76861">
                <w:rPr>
                  <w:rFonts w:asciiTheme="minorHAnsi" w:hAnsiTheme="minorHAnsi"/>
                  <w:noProof/>
                  <w:sz w:val="18"/>
                  <w:szCs w:val="18"/>
                </w:rPr>
                <w:delText xml:space="preserve">exemption </w:delText>
              </w:r>
            </w:del>
            <w:ins w:id="1824" w:author="Smith, Alexis@Energy" w:date="2018-11-14T09:54:00Z">
              <w:r w:rsidR="00D76861">
                <w:rPr>
                  <w:rFonts w:asciiTheme="minorHAnsi" w:hAnsiTheme="minorHAnsi"/>
                  <w:noProof/>
                  <w:sz w:val="18"/>
                  <w:szCs w:val="18"/>
                </w:rPr>
                <w:t xml:space="preserve">Exception </w:t>
              </w:r>
            </w:ins>
            <w:r>
              <w:rPr>
                <w:rFonts w:asciiTheme="minorHAnsi" w:hAnsiTheme="minorHAnsi"/>
                <w:noProof/>
                <w:sz w:val="18"/>
                <w:szCs w:val="18"/>
              </w:rPr>
              <w:t>and cell</w:t>
            </w:r>
            <w:r w:rsidRPr="00EA3C79">
              <w:rPr>
                <w:rFonts w:asciiTheme="minorHAnsi" w:hAnsiTheme="minorHAnsi"/>
                <w:noProof/>
                <w:sz w:val="18"/>
                <w:szCs w:val="18"/>
              </w:rPr>
              <w:t xml:space="preserve"> 0</w:t>
            </w:r>
            <w:r>
              <w:rPr>
                <w:rFonts w:asciiTheme="minorHAnsi" w:hAnsiTheme="minorHAnsi"/>
                <w:noProof/>
                <w:sz w:val="18"/>
                <w:szCs w:val="18"/>
              </w:rPr>
              <w:t>3</w:t>
            </w:r>
            <w:r w:rsidRPr="00EA3C79">
              <w:rPr>
                <w:rFonts w:asciiTheme="minorHAnsi" w:hAnsiTheme="minorHAnsi"/>
                <w:noProof/>
                <w:sz w:val="18"/>
                <w:szCs w:val="18"/>
              </w:rPr>
              <w:t xml:space="preserve"> is </w:t>
            </w:r>
            <w:del w:id="1825" w:author="Shewmaker, Michael@Energy" w:date="2018-07-16T13:08:00Z">
              <w:r w:rsidRPr="00EA3C79" w:rsidDel="002F4ABC">
                <w:rPr>
                  <w:rFonts w:asciiTheme="minorHAnsi" w:hAnsiTheme="minorHAnsi"/>
                  <w:noProof/>
                  <w:sz w:val="18"/>
                  <w:szCs w:val="18"/>
                </w:rPr>
                <w:delText>&gt;</w:delText>
              </w:r>
            </w:del>
            <w:ins w:id="1826" w:author="Shewmaker, Michael@Energy" w:date="2018-07-16T13:08:00Z">
              <w:r w:rsidR="002F4ABC">
                <w:rPr>
                  <w:rFonts w:asciiTheme="minorHAnsi" w:hAnsiTheme="minorHAnsi"/>
                  <w:noProof/>
                  <w:sz w:val="18"/>
                  <w:szCs w:val="18"/>
                </w:rPr>
                <w:t xml:space="preserve">greater than or equal to </w:t>
              </w:r>
            </w:ins>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w:t>
            </w:r>
            <w:r>
              <w:rPr>
                <w:rFonts w:asciiTheme="minorHAnsi" w:hAnsiTheme="minorHAnsi" w:cs="Arial"/>
                <w:sz w:val="18"/>
                <w:szCs w:val="18"/>
              </w:rPr>
              <w:t xml:space="preserv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 xml:space="preserve">25 </w:t>
            </w:r>
            <w:proofErr w:type="spellStart"/>
            <w:r w:rsidRPr="00EA3C79">
              <w:rPr>
                <w:rFonts w:asciiTheme="minorHAnsi" w:hAnsiTheme="minorHAnsi" w:cs="Arial"/>
                <w:sz w:val="18"/>
                <w:szCs w:val="18"/>
              </w:rPr>
              <w:t>lbs</w:t>
            </w:r>
            <w:proofErr w:type="spellEnd"/>
            <w:r w:rsidRPr="00EA3C79">
              <w:rPr>
                <w:rFonts w:asciiTheme="minorHAnsi" w:hAnsiTheme="minorHAnsi" w:cs="Arial"/>
                <w:sz w:val="18"/>
                <w:szCs w:val="18"/>
              </w:rPr>
              <w:t>/ft</w:t>
            </w:r>
            <w:r>
              <w:rPr>
                <w:rFonts w:asciiTheme="minorHAnsi" w:hAnsiTheme="minorHAnsi" w:cs="Arial"/>
                <w:sz w:val="18"/>
                <w:szCs w:val="18"/>
              </w:rPr>
              <w:t xml:space="preserve">2, </w:t>
            </w:r>
            <w:r w:rsidRPr="00EA3C79">
              <w:rPr>
                <w:rFonts w:asciiTheme="minorHAnsi" w:hAnsiTheme="minorHAnsi" w:cs="Arial"/>
                <w:sz w:val="18"/>
                <w:szCs w:val="18"/>
              </w:rPr>
              <w:t>Air space 1” from top of roof deck to bottom of roofing</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Roofing product has a profile ratio of rise to width of 1 to 5</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Ducts already meet Section 150.1(c)</w:t>
            </w:r>
            <w:r>
              <w:rPr>
                <w:rFonts w:asciiTheme="minorHAnsi" w:hAnsiTheme="minorHAnsi" w:cs="Arial"/>
                <w:sz w:val="18"/>
                <w:szCs w:val="18"/>
              </w:rPr>
              <w:t>,</w:t>
            </w:r>
            <w:r w:rsidRPr="00EA3C79">
              <w:rPr>
                <w:rFonts w:asciiTheme="minorHAnsi" w:hAnsiTheme="minorHAnsi" w:cs="Arial"/>
                <w:sz w:val="18"/>
                <w:szCs w:val="18"/>
              </w:rPr>
              <w:t xml:space="preserve"> </w:t>
            </w:r>
            <w:r w:rsidRPr="00EA3C79">
              <w:rPr>
                <w:rFonts w:asciiTheme="minorHAnsi" w:hAnsiTheme="minorHAnsi" w:cs="Arial"/>
                <w:sz w:val="18"/>
                <w:szCs w:val="18"/>
              </w:rPr>
              <w:lastRenderedPageBreak/>
              <w:t>Roof has R-38 insulation</w:t>
            </w:r>
            <w:r>
              <w:rPr>
                <w:rFonts w:asciiTheme="minorHAnsi" w:hAnsiTheme="minorHAnsi" w:cs="Arial"/>
                <w:sz w:val="18"/>
                <w:szCs w:val="18"/>
              </w:rPr>
              <w:t>,</w:t>
            </w:r>
            <w:r w:rsidRPr="00EA3C79">
              <w:rPr>
                <w:rFonts w:asciiTheme="minorHAnsi" w:hAnsiTheme="minorHAnsi" w:cs="Arial"/>
                <w:sz w:val="18"/>
                <w:szCs w:val="18"/>
              </w:rPr>
              <w:t xml:space="preserve"> Roof has a radiant barrier</w:t>
            </w:r>
            <w:r>
              <w:rPr>
                <w:rFonts w:asciiTheme="minorHAnsi" w:hAnsiTheme="minorHAnsi" w:cs="Arial"/>
                <w:sz w:val="18"/>
                <w:szCs w:val="18"/>
              </w:rPr>
              <w:t xml:space="preserve"> meeting </w:t>
            </w:r>
            <w:r w:rsidRPr="00EA3C79">
              <w:rPr>
                <w:rFonts w:asciiTheme="minorHAnsi" w:hAnsiTheme="minorHAnsi" w:cs="Arial"/>
                <w:sz w:val="18"/>
                <w:szCs w:val="18"/>
              </w:rPr>
              <w:t>150.1(c)</w:t>
            </w:r>
            <w:r>
              <w:rPr>
                <w:rFonts w:asciiTheme="minorHAnsi" w:hAnsiTheme="minorHAnsi" w:cs="Arial"/>
                <w:sz w:val="18"/>
                <w:szCs w:val="18"/>
              </w:rPr>
              <w:t xml:space="preserve">2, </w:t>
            </w:r>
            <w:r w:rsidRPr="00EA3C79">
              <w:rPr>
                <w:rFonts w:asciiTheme="minorHAnsi" w:hAnsiTheme="minorHAnsi" w:cs="Arial"/>
                <w:sz w:val="18"/>
                <w:szCs w:val="18"/>
              </w:rPr>
              <w:t>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R-</w:t>
            </w:r>
            <w:r w:rsidR="00C43C43">
              <w:rPr>
                <w:rFonts w:asciiTheme="minorHAnsi" w:hAnsiTheme="minorHAnsi" w:cs="Arial"/>
                <w:sz w:val="18"/>
                <w:szCs w:val="18"/>
              </w:rPr>
              <w:t>2</w:t>
            </w:r>
            <w:r w:rsidRPr="00EA3C79">
              <w:rPr>
                <w:rFonts w:asciiTheme="minorHAnsi" w:hAnsiTheme="minorHAnsi" w:cs="Arial"/>
                <w:sz w:val="18"/>
                <w:szCs w:val="18"/>
              </w:rPr>
              <w:t xml:space="preserve"> insulation above the roof deck</w:t>
            </w:r>
            <w:r>
              <w:rPr>
                <w:rFonts w:asciiTheme="minorHAnsi" w:hAnsiTheme="minorHAnsi" w:cs="Arial"/>
                <w:sz w:val="18"/>
                <w:szCs w:val="18"/>
              </w:rPr>
              <w:t xml:space="preserve">; </w:t>
            </w:r>
          </w:p>
          <w:p w14:paraId="4886A585" w14:textId="77777777" w:rsidR="00BB003A" w:rsidRDefault="00BB003A" w:rsidP="00CC2306">
            <w:pPr>
              <w:jc w:val="center"/>
              <w:rPr>
                <w:rFonts w:asciiTheme="minorHAnsi" w:hAnsiTheme="minorHAnsi" w:cs="Arial"/>
                <w:sz w:val="18"/>
                <w:szCs w:val="18"/>
              </w:rPr>
            </w:pPr>
          </w:p>
          <w:p w14:paraId="4886A586" w14:textId="5F7B4BE8" w:rsidR="00BB003A" w:rsidRDefault="00BB003A" w:rsidP="00CC2306">
            <w:pPr>
              <w:jc w:val="center"/>
              <w:rPr>
                <w:rFonts w:asciiTheme="minorHAnsi" w:hAnsiTheme="minorHAnsi" w:cs="Arial"/>
                <w:sz w:val="18"/>
                <w:szCs w:val="18"/>
              </w:rPr>
            </w:pPr>
            <w:r>
              <w:rPr>
                <w:rFonts w:asciiTheme="minorHAnsi" w:hAnsiTheme="minorHAnsi" w:cs="Arial"/>
                <w:sz w:val="18"/>
                <w:szCs w:val="18"/>
              </w:rPr>
              <w:t xml:space="preserve">Else if cell 02 equals </w:t>
            </w:r>
            <w:del w:id="1827" w:author="Smith, Alexis@Energy" w:date="2018-11-14T09:54:00Z">
              <w:r w:rsidDel="00D76861">
                <w:rPr>
                  <w:rFonts w:asciiTheme="minorHAnsi" w:hAnsiTheme="minorHAnsi" w:cs="Arial"/>
                  <w:sz w:val="18"/>
                  <w:szCs w:val="18"/>
                </w:rPr>
                <w:delText xml:space="preserve">exemption </w:delText>
              </w:r>
            </w:del>
            <w:ins w:id="1828" w:author="Smith, Alexis@Energy" w:date="2018-11-14T09:54:00Z">
              <w:r w:rsidR="00D76861">
                <w:rPr>
                  <w:rFonts w:asciiTheme="minorHAnsi" w:hAnsiTheme="minorHAnsi" w:cs="Arial"/>
                  <w:sz w:val="18"/>
                  <w:szCs w:val="18"/>
                </w:rPr>
                <w:t xml:space="preserve">Exception </w:t>
              </w:r>
            </w:ins>
            <w:r>
              <w:rPr>
                <w:rFonts w:asciiTheme="minorHAnsi" w:hAnsiTheme="minorHAnsi" w:cs="Arial"/>
                <w:sz w:val="18"/>
                <w:szCs w:val="18"/>
              </w:rPr>
              <w:t xml:space="preserve">and </w:t>
            </w:r>
            <w:r w:rsidRPr="00EA3C79">
              <w:rPr>
                <w:rFonts w:asciiTheme="minorHAnsi" w:hAnsiTheme="minorHAnsi" w:cs="Arial"/>
                <w:sz w:val="18"/>
                <w:szCs w:val="18"/>
              </w:rPr>
              <w:t>cell 0</w:t>
            </w:r>
            <w:r>
              <w:rPr>
                <w:rFonts w:asciiTheme="minorHAnsi" w:hAnsiTheme="minorHAnsi" w:cs="Arial"/>
                <w:sz w:val="18"/>
                <w:szCs w:val="18"/>
              </w:rPr>
              <w:t>3</w:t>
            </w:r>
            <w:r w:rsidRPr="00EA3C79">
              <w:rPr>
                <w:rFonts w:asciiTheme="minorHAnsi" w:hAnsiTheme="minorHAnsi" w:cs="Arial"/>
                <w:sz w:val="18"/>
                <w:szCs w:val="18"/>
              </w:rPr>
              <w:t xml:space="preserve"> is </w:t>
            </w:r>
            <w:del w:id="1829" w:author="Shewmaker, Michael@Energy" w:date="2018-07-16T13:09:00Z">
              <w:r w:rsidRPr="00EA3C79" w:rsidDel="002F4ABC">
                <w:rPr>
                  <w:rFonts w:asciiTheme="minorHAnsi" w:hAnsiTheme="minorHAnsi"/>
                  <w:noProof/>
                  <w:sz w:val="18"/>
                  <w:szCs w:val="18"/>
                </w:rPr>
                <w:delText>≤</w:delText>
              </w:r>
            </w:del>
            <w:ins w:id="1830" w:author="Shewmaker, Michael@Energy" w:date="2018-07-16T13:09:00Z">
              <w:r w:rsidR="002F4ABC">
                <w:rPr>
                  <w:rFonts w:asciiTheme="minorHAnsi" w:hAnsiTheme="minorHAnsi"/>
                  <w:noProof/>
                  <w:sz w:val="18"/>
                  <w:szCs w:val="18"/>
                </w:rPr>
                <w:t xml:space="preserve">less than </w:t>
              </w:r>
            </w:ins>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 xml:space="preserve">25 </w:t>
            </w:r>
            <w:proofErr w:type="spellStart"/>
            <w:r w:rsidRPr="00EA3C79">
              <w:rPr>
                <w:rFonts w:asciiTheme="minorHAnsi" w:hAnsiTheme="minorHAnsi" w:cs="Arial"/>
                <w:sz w:val="18"/>
                <w:szCs w:val="18"/>
              </w:rPr>
              <w:t>lbs</w:t>
            </w:r>
            <w:proofErr w:type="spellEnd"/>
            <w:r w:rsidRPr="00EA3C79">
              <w:rPr>
                <w:rFonts w:asciiTheme="minorHAnsi" w:hAnsiTheme="minorHAnsi" w:cs="Arial"/>
                <w:sz w:val="18"/>
                <w:szCs w:val="18"/>
              </w:rPr>
              <w:t>/ft</w:t>
            </w:r>
            <w:r>
              <w:rPr>
                <w:rFonts w:asciiTheme="minorHAnsi" w:hAnsiTheme="minorHAnsi" w:cs="Arial"/>
                <w:sz w:val="18"/>
                <w:szCs w:val="18"/>
              </w:rPr>
              <w:t>2</w:t>
            </w:r>
            <w:r w:rsidRPr="00EA3C79">
              <w:rPr>
                <w:rFonts w:asciiTheme="minorHAnsi" w:hAnsiTheme="minorHAnsi" w:cs="Arial"/>
                <w:sz w:val="18"/>
                <w:szCs w:val="18"/>
              </w:rPr>
              <w:t>, 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 xml:space="preserve">or </w:t>
            </w:r>
            <w:r>
              <w:rPr>
                <w:rFonts w:asciiTheme="minorHAnsi" w:hAnsiTheme="minorHAnsi" w:cs="Arial"/>
                <w:sz w:val="18"/>
                <w:szCs w:val="18"/>
              </w:rPr>
              <w:t>r</w:t>
            </w:r>
            <w:r w:rsidRPr="00EA3C79">
              <w:rPr>
                <w:rFonts w:asciiTheme="minorHAnsi" w:hAnsiTheme="minorHAnsi" w:cs="Arial"/>
                <w:sz w:val="18"/>
                <w:szCs w:val="18"/>
              </w:rPr>
              <w:t>oof deck installation</w:t>
            </w:r>
            <w:r>
              <w:rPr>
                <w:rFonts w:asciiTheme="minorHAnsi" w:hAnsiTheme="minorHAnsi" w:cs="Arial"/>
                <w:sz w:val="18"/>
                <w:szCs w:val="18"/>
              </w:rPr>
              <w:t>;</w:t>
            </w:r>
          </w:p>
          <w:p w14:paraId="4886A587" w14:textId="77777777" w:rsidR="00BB003A" w:rsidDel="00BE76F8" w:rsidRDefault="00BB003A" w:rsidP="00CC2306">
            <w:pPr>
              <w:jc w:val="center"/>
              <w:rPr>
                <w:del w:id="1831" w:author="Smith, Alexis@Energy" w:date="2019-01-17T10:22:00Z"/>
                <w:rFonts w:asciiTheme="minorHAnsi" w:hAnsiTheme="minorHAnsi" w:cs="Arial"/>
                <w:sz w:val="18"/>
                <w:szCs w:val="18"/>
              </w:rPr>
            </w:pPr>
          </w:p>
          <w:p w14:paraId="4886A588" w14:textId="77777777" w:rsidR="00BB003A" w:rsidRPr="00EA3C79" w:rsidRDefault="00BB003A" w:rsidP="00CC2306">
            <w:pPr>
              <w:jc w:val="center"/>
              <w:rPr>
                <w:rFonts w:asciiTheme="minorHAnsi" w:hAnsiTheme="minorHAnsi"/>
                <w:noProof/>
                <w:sz w:val="22"/>
                <w:szCs w:val="22"/>
              </w:rPr>
            </w:pPr>
            <w:r>
              <w:rPr>
                <w:rFonts w:asciiTheme="minorHAnsi" w:hAnsiTheme="minorHAnsi" w:cs="Arial"/>
                <w:sz w:val="18"/>
                <w:szCs w:val="18"/>
              </w:rPr>
              <w:t>E</w:t>
            </w:r>
            <w:r w:rsidRPr="00EA3C79">
              <w:rPr>
                <w:rFonts w:asciiTheme="minorHAnsi" w:hAnsiTheme="minorHAnsi" w:cs="Arial"/>
                <w:sz w:val="18"/>
                <w:szCs w:val="18"/>
              </w:rPr>
              <w:t>lse NA</w:t>
            </w:r>
            <w:r>
              <w:rPr>
                <w:rFonts w:asciiTheme="minorHAnsi" w:hAnsiTheme="minorHAnsi" w:cs="Arial"/>
                <w:sz w:val="18"/>
                <w:szCs w:val="18"/>
              </w:rPr>
              <w:t>&gt;&gt;</w:t>
            </w:r>
          </w:p>
        </w:tc>
        <w:tc>
          <w:tcPr>
            <w:tcW w:w="796" w:type="dxa"/>
            <w:tcBorders>
              <w:bottom w:val="single" w:sz="4" w:space="0" w:color="auto"/>
            </w:tcBorders>
            <w:shd w:val="clear" w:color="auto" w:fill="auto"/>
            <w:vAlign w:val="bottom"/>
            <w:tcPrChange w:id="1832" w:author="Smith, Alexis@Energy" w:date="2019-01-17T10:22:00Z">
              <w:tcPr>
                <w:tcW w:w="928" w:type="dxa"/>
                <w:tcBorders>
                  <w:bottom w:val="single" w:sz="4" w:space="0" w:color="auto"/>
                </w:tcBorders>
                <w:shd w:val="clear" w:color="auto" w:fill="auto"/>
                <w:vAlign w:val="bottom"/>
              </w:tcPr>
            </w:tcPrChange>
          </w:tcPr>
          <w:p w14:paraId="17EEEC4B" w14:textId="01E0AE9D"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lastRenderedPageBreak/>
              <w:t xml:space="preserve">&lt;&lt;if </w:t>
            </w:r>
            <w:r w:rsidR="009F6CB9">
              <w:rPr>
                <w:rFonts w:asciiTheme="minorHAnsi" w:hAnsiTheme="minorHAnsi"/>
                <w:b w:val="0"/>
                <w:sz w:val="18"/>
              </w:rPr>
              <w:t>E</w:t>
            </w:r>
            <w:r>
              <w:rPr>
                <w:rFonts w:asciiTheme="minorHAnsi" w:hAnsiTheme="minorHAnsi"/>
                <w:b w:val="0"/>
                <w:sz w:val="18"/>
              </w:rPr>
              <w:t xml:space="preserve">03 = </w:t>
            </w:r>
            <w:del w:id="1833" w:author="Shewmaker, Michael@Energy" w:date="2018-07-16T13:09:00Z">
              <w:r w:rsidDel="002F4ABC">
                <w:rPr>
                  <w:rFonts w:asciiTheme="minorHAnsi" w:hAnsiTheme="minorHAnsi"/>
                  <w:b w:val="0"/>
                  <w:sz w:val="18"/>
                </w:rPr>
                <w:delText>&gt;</w:delText>
              </w:r>
            </w:del>
            <w:ins w:id="1834" w:author="Shewmaker, Michael@Energy" w:date="2018-07-16T13:09:00Z">
              <w:r w:rsidR="002F4ABC">
                <w:rPr>
                  <w:rFonts w:asciiTheme="minorHAnsi" w:hAnsiTheme="minorHAnsi"/>
                  <w:b w:val="0"/>
                  <w:sz w:val="18"/>
                </w:rPr>
                <w:t xml:space="preserve">greater than or equal to </w:t>
              </w:r>
            </w:ins>
            <w:r>
              <w:rPr>
                <w:rFonts w:asciiTheme="minorHAnsi" w:hAnsiTheme="minorHAnsi"/>
                <w:b w:val="0"/>
                <w:sz w:val="18"/>
              </w:rPr>
              <w:t xml:space="preserve">2:12 and </w:t>
            </w:r>
            <w:r w:rsidR="009F6CB9">
              <w:rPr>
                <w:rFonts w:asciiTheme="minorHAnsi" w:hAnsiTheme="minorHAnsi"/>
                <w:b w:val="0"/>
                <w:sz w:val="18"/>
              </w:rPr>
              <w:t>E</w:t>
            </w:r>
            <w:r>
              <w:rPr>
                <w:rFonts w:asciiTheme="minorHAnsi" w:hAnsiTheme="minorHAnsi"/>
                <w:b w:val="0"/>
                <w:sz w:val="18"/>
              </w:rPr>
              <w:t>02 = exception, then report NA;</w:t>
            </w:r>
          </w:p>
          <w:p w14:paraId="242CBB1B" w14:textId="0030704C"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t xml:space="preserve">Else if </w:t>
            </w:r>
            <w:r w:rsidR="009F6CB9">
              <w:rPr>
                <w:rFonts w:asciiTheme="minorHAnsi" w:hAnsiTheme="minorHAnsi"/>
                <w:b w:val="0"/>
                <w:sz w:val="18"/>
              </w:rPr>
              <w:t>E</w:t>
            </w:r>
            <w:r>
              <w:rPr>
                <w:rFonts w:asciiTheme="minorHAnsi" w:hAnsiTheme="minorHAnsi"/>
                <w:b w:val="0"/>
                <w:sz w:val="18"/>
              </w:rPr>
              <w:t xml:space="preserve">03 = </w:t>
            </w:r>
            <w:del w:id="1835" w:author="Shewmaker, Michael@Energy" w:date="2018-07-16T13:09:00Z">
              <w:r w:rsidDel="002F4ABC">
                <w:rPr>
                  <w:rFonts w:asciiTheme="minorHAnsi" w:hAnsiTheme="minorHAnsi"/>
                  <w:b w:val="0"/>
                  <w:sz w:val="18"/>
                </w:rPr>
                <w:delText>≤</w:delText>
              </w:r>
            </w:del>
            <w:ins w:id="1836" w:author="Shewmaker, Michael@Energy" w:date="2018-07-16T13:09:00Z">
              <w:r w:rsidR="002F4ABC">
                <w:rPr>
                  <w:rFonts w:asciiTheme="minorHAnsi" w:hAnsiTheme="minorHAnsi"/>
                  <w:b w:val="0"/>
                  <w:sz w:val="18"/>
                </w:rPr>
                <w:t xml:space="preserve">less than </w:t>
              </w:r>
            </w:ins>
            <w:r>
              <w:rPr>
                <w:rFonts w:asciiTheme="minorHAnsi" w:hAnsiTheme="minorHAnsi"/>
                <w:b w:val="0"/>
                <w:sz w:val="18"/>
              </w:rPr>
              <w:t xml:space="preserve">2:12, </w:t>
            </w:r>
            <w:r w:rsidR="009F6CB9">
              <w:rPr>
                <w:rFonts w:asciiTheme="minorHAnsi" w:hAnsiTheme="minorHAnsi"/>
                <w:b w:val="0"/>
                <w:sz w:val="18"/>
              </w:rPr>
              <w:t>E</w:t>
            </w:r>
            <w:r>
              <w:rPr>
                <w:rFonts w:asciiTheme="minorHAnsi" w:hAnsiTheme="minorHAnsi"/>
                <w:b w:val="0"/>
                <w:sz w:val="18"/>
              </w:rPr>
              <w:t xml:space="preserve">02 = exception and </w:t>
            </w:r>
            <w:r w:rsidR="009F6CB9">
              <w:rPr>
                <w:rFonts w:asciiTheme="minorHAnsi" w:hAnsiTheme="minorHAnsi"/>
                <w:b w:val="0"/>
                <w:sz w:val="18"/>
              </w:rPr>
              <w:t>E</w:t>
            </w:r>
            <w:r>
              <w:rPr>
                <w:rFonts w:asciiTheme="minorHAnsi" w:hAnsiTheme="minorHAnsi"/>
                <w:b w:val="0"/>
                <w:sz w:val="18"/>
              </w:rPr>
              <w:t xml:space="preserve">04 ≠ roof deck installation, then </w:t>
            </w:r>
            <w:r>
              <w:rPr>
                <w:rFonts w:asciiTheme="minorHAnsi" w:hAnsiTheme="minorHAnsi"/>
                <w:b w:val="0"/>
                <w:sz w:val="18"/>
              </w:rPr>
              <w:lastRenderedPageBreak/>
              <w:t>report NA;</w:t>
            </w:r>
          </w:p>
          <w:p w14:paraId="4886A58C" w14:textId="6C093531" w:rsidR="007F08DC" w:rsidRPr="00C45947" w:rsidRDefault="006C1DA5" w:rsidP="00FD271A">
            <w:r w:rsidRPr="00C45947">
              <w:rPr>
                <w:rFonts w:asciiTheme="minorHAnsi" w:hAnsiTheme="minorHAnsi"/>
                <w:sz w:val="18"/>
              </w:rPr>
              <w:t>Else user input value from the CRRC Directory&gt;&gt;</w:t>
            </w:r>
          </w:p>
        </w:tc>
        <w:tc>
          <w:tcPr>
            <w:tcW w:w="1035" w:type="dxa"/>
            <w:tcBorders>
              <w:bottom w:val="single" w:sz="4" w:space="0" w:color="auto"/>
            </w:tcBorders>
            <w:shd w:val="clear" w:color="auto" w:fill="auto"/>
            <w:vAlign w:val="bottom"/>
            <w:tcPrChange w:id="1837" w:author="Smith, Alexis@Energy" w:date="2019-01-17T10:22:00Z">
              <w:tcPr>
                <w:tcW w:w="1052" w:type="dxa"/>
                <w:tcBorders>
                  <w:bottom w:val="single" w:sz="4" w:space="0" w:color="auto"/>
                </w:tcBorders>
                <w:shd w:val="clear" w:color="auto" w:fill="auto"/>
                <w:vAlign w:val="bottom"/>
              </w:tcPr>
            </w:tcPrChange>
          </w:tcPr>
          <w:p w14:paraId="4886A58D" w14:textId="3FF77D72"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noProof/>
                <w:sz w:val="18"/>
                <w:szCs w:val="18"/>
              </w:rPr>
              <w:lastRenderedPageBreak/>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 exception</w:t>
            </w:r>
            <w:r>
              <w:rPr>
                <w:rFonts w:asciiTheme="minorHAnsi" w:hAnsiTheme="minorHAnsi"/>
                <w:sz w:val="18"/>
                <w:szCs w:val="18"/>
              </w:rPr>
              <w:t>,</w:t>
            </w:r>
            <w:r w:rsidRPr="004D2A38">
              <w:rPr>
                <w:rFonts w:asciiTheme="minorHAnsi" w:hAnsiTheme="minorHAnsi"/>
                <w:sz w:val="18"/>
                <w:szCs w:val="18"/>
              </w:rPr>
              <w:t xml:space="preserve"> cell 0</w:t>
            </w:r>
            <w:r>
              <w:rPr>
                <w:rFonts w:asciiTheme="minorHAnsi" w:hAnsiTheme="minorHAnsi"/>
                <w:sz w:val="18"/>
                <w:szCs w:val="18"/>
              </w:rPr>
              <w:t>3</w:t>
            </w:r>
            <w:r w:rsidRPr="004D2A38">
              <w:rPr>
                <w:rFonts w:asciiTheme="minorHAnsi" w:hAnsiTheme="minorHAnsi"/>
                <w:sz w:val="18"/>
                <w:szCs w:val="18"/>
              </w:rPr>
              <w:t xml:space="preserve"> equals </w:t>
            </w:r>
            <w:del w:id="1838" w:author="Shewmaker, Michael@Energy" w:date="2018-07-16T13:09:00Z">
              <w:r w:rsidRPr="001F2A51" w:rsidDel="002F4ABC">
                <w:rPr>
                  <w:rFonts w:asciiTheme="minorHAnsi" w:hAnsiTheme="minorHAnsi"/>
                  <w:noProof/>
                  <w:sz w:val="18"/>
                  <w:szCs w:val="18"/>
                </w:rPr>
                <w:delText>≤</w:delText>
              </w:r>
            </w:del>
            <w:ins w:id="1839" w:author="Shewmaker, Michael@Energy" w:date="2018-07-16T13:09:00Z">
              <w:r w:rsidR="002F4ABC">
                <w:rPr>
                  <w:rFonts w:asciiTheme="minorHAnsi" w:hAnsiTheme="minorHAnsi"/>
                  <w:noProof/>
                  <w:sz w:val="18"/>
                  <w:szCs w:val="18"/>
                </w:rPr>
                <w:t xml:space="preserve">less than </w:t>
              </w:r>
            </w:ins>
            <w:r w:rsidRPr="001F2A51">
              <w:rPr>
                <w:rFonts w:asciiTheme="minorHAnsi" w:hAnsiTheme="minorHAnsi"/>
                <w:noProof/>
                <w:sz w:val="18"/>
                <w:szCs w:val="18"/>
              </w:rPr>
              <w:t>2:12</w:t>
            </w:r>
            <w:r w:rsidRPr="005803B3">
              <w:rPr>
                <w:rFonts w:asciiTheme="minorHAnsi" w:hAnsiTheme="minorHAnsi"/>
                <w:sz w:val="18"/>
                <w:szCs w:val="18"/>
              </w:rPr>
              <w:t xml:space="preserve"> </w:t>
            </w:r>
            <w:r w:rsidRPr="004D2A38">
              <w:rPr>
                <w:rFonts w:asciiTheme="minorHAnsi" w:hAnsiTheme="minorHAnsi"/>
                <w:sz w:val="18"/>
                <w:szCs w:val="18"/>
              </w:rPr>
              <w:t>and cell 0</w:t>
            </w:r>
            <w:r>
              <w:rPr>
                <w:rFonts w:asciiTheme="minorHAnsi" w:hAnsiTheme="minorHAnsi"/>
                <w:sz w:val="18"/>
                <w:szCs w:val="18"/>
              </w:rPr>
              <w:t>4</w:t>
            </w:r>
            <w:r w:rsidRPr="004D2A38">
              <w:rPr>
                <w:rFonts w:asciiTheme="minorHAnsi" w:hAnsiTheme="minorHAnsi"/>
                <w:sz w:val="18"/>
                <w:szCs w:val="18"/>
              </w:rPr>
              <w:t xml:space="preserve"> does not equal r</w:t>
            </w:r>
            <w:r>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8E" w14:textId="77777777"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p>
          <w:p w14:paraId="4886A58F"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4D2A38">
              <w:rPr>
                <w:rFonts w:asciiTheme="minorHAnsi" w:hAnsiTheme="minorHAnsi"/>
                <w:sz w:val="18"/>
                <w:szCs w:val="18"/>
              </w:rPr>
              <w:t>E</w:t>
            </w:r>
            <w:r w:rsidRPr="005803B3">
              <w:rPr>
                <w:rFonts w:asciiTheme="minorHAnsi" w:hAnsiTheme="minorHAnsi"/>
                <w:sz w:val="18"/>
                <w:szCs w:val="18"/>
              </w:rPr>
              <w:t xml:space="preserve">lse </w:t>
            </w:r>
            <w:r>
              <w:rPr>
                <w:rFonts w:asciiTheme="minorHAnsi" w:hAnsiTheme="minorHAnsi"/>
                <w:sz w:val="18"/>
                <w:szCs w:val="18"/>
              </w:rPr>
              <w:t>u</w:t>
            </w:r>
            <w:r w:rsidRPr="00EA3C79">
              <w:rPr>
                <w:rFonts w:asciiTheme="minorHAnsi" w:hAnsiTheme="minorHAnsi"/>
                <w:noProof/>
                <w:sz w:val="18"/>
                <w:szCs w:val="18"/>
              </w:rPr>
              <w:t xml:space="preserve">ser selects from </w:t>
            </w:r>
            <w:r>
              <w:rPr>
                <w:rFonts w:asciiTheme="minorHAnsi" w:hAnsiTheme="minorHAnsi"/>
                <w:noProof/>
                <w:sz w:val="18"/>
                <w:szCs w:val="18"/>
              </w:rPr>
              <w:t>dropdown</w:t>
            </w:r>
            <w:r w:rsidRPr="00EA3C79">
              <w:rPr>
                <w:rFonts w:asciiTheme="minorHAnsi" w:hAnsiTheme="minorHAnsi"/>
                <w:noProof/>
                <w:sz w:val="18"/>
                <w:szCs w:val="18"/>
              </w:rPr>
              <w:t>: Asphalt Shingles</w:t>
            </w:r>
            <w:r>
              <w:rPr>
                <w:rFonts w:asciiTheme="minorHAnsi" w:hAnsiTheme="minorHAnsi"/>
                <w:noProof/>
                <w:sz w:val="18"/>
                <w:szCs w:val="18"/>
              </w:rPr>
              <w:t>,</w:t>
            </w:r>
          </w:p>
          <w:p w14:paraId="4886A590"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Built-up Roofing</w:t>
            </w:r>
            <w:r>
              <w:rPr>
                <w:rFonts w:asciiTheme="minorHAnsi" w:hAnsiTheme="minorHAnsi"/>
                <w:noProof/>
                <w:sz w:val="18"/>
                <w:szCs w:val="18"/>
              </w:rPr>
              <w:t>,</w:t>
            </w:r>
          </w:p>
          <w:p w14:paraId="4886A591"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Concrete/</w:t>
            </w:r>
            <w:r w:rsidRPr="00EA3C79">
              <w:rPr>
                <w:rFonts w:asciiTheme="minorHAnsi" w:hAnsiTheme="minorHAnsi"/>
                <w:noProof/>
                <w:sz w:val="18"/>
                <w:szCs w:val="18"/>
              </w:rPr>
              <w:t xml:space="preserve">Clay Roof </w:t>
            </w:r>
            <w:r w:rsidRPr="00EA3C79">
              <w:rPr>
                <w:rFonts w:asciiTheme="minorHAnsi" w:hAnsiTheme="minorHAnsi"/>
                <w:noProof/>
                <w:sz w:val="18"/>
                <w:szCs w:val="18"/>
              </w:rPr>
              <w:lastRenderedPageBreak/>
              <w:t>Tiles</w:t>
            </w:r>
            <w:r>
              <w:rPr>
                <w:rFonts w:asciiTheme="minorHAnsi" w:hAnsiTheme="minorHAnsi"/>
                <w:noProof/>
                <w:sz w:val="18"/>
                <w:szCs w:val="18"/>
              </w:rPr>
              <w:t>, Slate,</w:t>
            </w:r>
          </w:p>
          <w:p w14:paraId="4886A592"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Factory Applied Coating</w:t>
            </w:r>
            <w:r>
              <w:rPr>
                <w:rFonts w:asciiTheme="minorHAnsi" w:hAnsiTheme="minorHAnsi"/>
                <w:noProof/>
                <w:sz w:val="18"/>
                <w:szCs w:val="18"/>
              </w:rPr>
              <w:t>,</w:t>
            </w:r>
          </w:p>
          <w:p w14:paraId="4886A593"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Field Applied Coating</w:t>
            </w:r>
            <w:r>
              <w:rPr>
                <w:rFonts w:asciiTheme="minorHAnsi" w:hAnsiTheme="minorHAnsi"/>
                <w:noProof/>
                <w:sz w:val="18"/>
                <w:szCs w:val="18"/>
              </w:rPr>
              <w:t>,</w:t>
            </w:r>
          </w:p>
          <w:p w14:paraId="4886A594"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Roof</w:t>
            </w:r>
            <w:r>
              <w:rPr>
                <w:rFonts w:asciiTheme="minorHAnsi" w:hAnsiTheme="minorHAnsi"/>
                <w:noProof/>
                <w:sz w:val="18"/>
                <w:szCs w:val="18"/>
              </w:rPr>
              <w:t>,</w:t>
            </w:r>
          </w:p>
          <w:p w14:paraId="4886A595"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Modified Bitumin Sheet</w:t>
            </w:r>
            <w:r>
              <w:rPr>
                <w:rFonts w:asciiTheme="minorHAnsi" w:hAnsiTheme="minorHAnsi"/>
                <w:noProof/>
                <w:sz w:val="18"/>
                <w:szCs w:val="18"/>
              </w:rPr>
              <w:t>,</w:t>
            </w:r>
          </w:p>
          <w:p w14:paraId="4886A596"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Roof Pavers</w:t>
            </w:r>
            <w:r>
              <w:rPr>
                <w:rFonts w:asciiTheme="minorHAnsi" w:hAnsiTheme="minorHAnsi"/>
                <w:noProof/>
                <w:sz w:val="18"/>
                <w:szCs w:val="18"/>
              </w:rPr>
              <w:t>,</w:t>
            </w:r>
          </w:p>
          <w:p w14:paraId="4886A597"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Thermoplastic</w:t>
            </w:r>
            <w:r>
              <w:rPr>
                <w:rFonts w:asciiTheme="minorHAnsi" w:hAnsiTheme="minorHAnsi"/>
                <w:noProof/>
                <w:sz w:val="18"/>
                <w:szCs w:val="18"/>
              </w:rPr>
              <w:t>,</w:t>
            </w:r>
          </w:p>
          <w:p w14:paraId="4886A598"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Thermoset</w:t>
            </w:r>
            <w:r>
              <w:rPr>
                <w:rFonts w:asciiTheme="minorHAnsi" w:hAnsiTheme="minorHAnsi"/>
                <w:noProof/>
                <w:sz w:val="18"/>
                <w:szCs w:val="18"/>
              </w:rPr>
              <w:t>,</w:t>
            </w:r>
          </w:p>
          <w:p w14:paraId="4886A599"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Shakes Shingles</w:t>
            </w:r>
            <w:r>
              <w:rPr>
                <w:rFonts w:asciiTheme="minorHAnsi" w:hAnsiTheme="minorHAnsi"/>
                <w:noProof/>
                <w:sz w:val="18"/>
                <w:szCs w:val="18"/>
              </w:rPr>
              <w:t>,</w:t>
            </w:r>
          </w:p>
          <w:p w14:paraId="4886A59A"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Fluid Applied Membrane</w:t>
            </w:r>
            <w:r>
              <w:rPr>
                <w:rFonts w:asciiTheme="minorHAnsi" w:hAnsiTheme="minorHAnsi"/>
                <w:noProof/>
                <w:sz w:val="18"/>
                <w:szCs w:val="18"/>
              </w:rPr>
              <w:t>,</w:t>
            </w:r>
          </w:p>
          <w:p w14:paraId="4886A59B"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Polymer Composite Steep Slope</w:t>
            </w:r>
            <w:r>
              <w:rPr>
                <w:rFonts w:asciiTheme="minorHAnsi" w:hAnsiTheme="minorHAnsi"/>
                <w:noProof/>
                <w:sz w:val="18"/>
                <w:szCs w:val="18"/>
              </w:rPr>
              <w:t>,</w:t>
            </w:r>
            <w:r w:rsidRPr="00EA3C79">
              <w:rPr>
                <w:rFonts w:asciiTheme="minorHAnsi" w:hAnsiTheme="minorHAnsi"/>
                <w:noProof/>
                <w:sz w:val="18"/>
                <w:szCs w:val="18"/>
              </w:rPr>
              <w:t xml:space="preserve">  </w:t>
            </w:r>
          </w:p>
          <w:p w14:paraId="4886A59C"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Spray Polyurethane Foam</w:t>
            </w:r>
            <w:r>
              <w:rPr>
                <w:rFonts w:asciiTheme="minorHAnsi" w:hAnsiTheme="minorHAnsi"/>
                <w:noProof/>
                <w:sz w:val="18"/>
                <w:szCs w:val="18"/>
              </w:rPr>
              <w:t>,</w:t>
            </w:r>
          </w:p>
          <w:p w14:paraId="4886A59D"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Stone Aggregate Ballast</w:t>
            </w:r>
            <w:r>
              <w:rPr>
                <w:rFonts w:asciiTheme="minorHAnsi" w:hAnsiTheme="minorHAnsi"/>
                <w:noProof/>
                <w:sz w:val="18"/>
                <w:szCs w:val="18"/>
              </w:rPr>
              <w:t>&gt;&gt;</w:t>
            </w:r>
          </w:p>
        </w:tc>
        <w:tc>
          <w:tcPr>
            <w:tcW w:w="975" w:type="dxa"/>
            <w:tcBorders>
              <w:bottom w:val="single" w:sz="4" w:space="0" w:color="auto"/>
            </w:tcBorders>
            <w:shd w:val="clear" w:color="auto" w:fill="auto"/>
            <w:tcMar>
              <w:left w:w="58" w:type="dxa"/>
              <w:right w:w="58" w:type="dxa"/>
            </w:tcMar>
            <w:vAlign w:val="bottom"/>
            <w:tcPrChange w:id="1840" w:author="Smith, Alexis@Energy" w:date="2019-01-17T10:22:00Z">
              <w:tcPr>
                <w:tcW w:w="990" w:type="dxa"/>
                <w:tcBorders>
                  <w:bottom w:val="single" w:sz="4" w:space="0" w:color="auto"/>
                </w:tcBorders>
                <w:shd w:val="clear" w:color="auto" w:fill="auto"/>
                <w:tcMar>
                  <w:left w:w="58" w:type="dxa"/>
                  <w:right w:w="58" w:type="dxa"/>
                </w:tcMar>
                <w:vAlign w:val="bottom"/>
              </w:tcPr>
            </w:tcPrChange>
          </w:tcPr>
          <w:p w14:paraId="4886A59E" w14:textId="7313B838"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lastRenderedPageBreak/>
              <w:t>&lt;&lt;</w:t>
            </w:r>
            <w:r>
              <w:rPr>
                <w:rFonts w:asciiTheme="minorHAnsi" w:hAnsiTheme="minorHAnsi"/>
                <w:noProof/>
                <w:sz w:val="18"/>
                <w:szCs w:val="18"/>
              </w:rPr>
              <w:t xml:space="preserve">if cell 03 equals </w:t>
            </w:r>
            <w:del w:id="1841" w:author="Shewmaker, Michael@Energy" w:date="2018-07-16T13:10:00Z">
              <w:r w:rsidRPr="00EA3C79" w:rsidDel="002F4ABC">
                <w:rPr>
                  <w:rFonts w:asciiTheme="minorHAnsi" w:hAnsiTheme="minorHAnsi"/>
                  <w:noProof/>
                  <w:sz w:val="18"/>
                  <w:szCs w:val="18"/>
                </w:rPr>
                <w:delText>≤</w:delText>
              </w:r>
            </w:del>
            <w:ins w:id="1842" w:author="Shewmaker, Michael@Energy" w:date="2018-07-16T13:10:00Z">
              <w:r w:rsidR="002F4ABC">
                <w:rPr>
                  <w:rFonts w:asciiTheme="minorHAnsi" w:hAnsiTheme="minorHAnsi"/>
                  <w:noProof/>
                  <w:sz w:val="18"/>
                  <w:szCs w:val="18"/>
                </w:rPr>
                <w:t xml:space="preserve">less than </w:t>
              </w:r>
            </w:ins>
            <w:r w:rsidRPr="00EA3C79">
              <w:rPr>
                <w:rFonts w:asciiTheme="minorHAnsi" w:hAnsiTheme="minorHAnsi"/>
                <w:noProof/>
                <w:sz w:val="18"/>
                <w:szCs w:val="18"/>
              </w:rPr>
              <w:t>2:12</w:t>
            </w:r>
            <w:r>
              <w:rPr>
                <w:rFonts w:asciiTheme="minorHAnsi" w:hAnsiTheme="minorHAnsi"/>
                <w:noProof/>
                <w:sz w:val="18"/>
                <w:szCs w:val="18"/>
              </w:rPr>
              <w:t xml:space="preserve"> and cell 04 equals </w:t>
            </w:r>
            <w:r w:rsidRPr="00EA3C79">
              <w:rPr>
                <w:rFonts w:asciiTheme="minorHAnsi" w:hAnsiTheme="minorHAnsi" w:cs="Arial"/>
                <w:sz w:val="18"/>
                <w:szCs w:val="18"/>
              </w:rPr>
              <w:t>insulation above the roof deck</w:t>
            </w:r>
            <w:r w:rsidRPr="00EA3C79">
              <w:rPr>
                <w:rFonts w:asciiTheme="minorHAnsi" w:hAnsiTheme="minorHAnsi"/>
                <w:noProof/>
                <w:sz w:val="18"/>
                <w:szCs w:val="18"/>
              </w:rPr>
              <w:t xml:space="preserve"> user selects from </w:t>
            </w:r>
            <w:r>
              <w:rPr>
                <w:rFonts w:asciiTheme="minorHAnsi" w:hAnsiTheme="minorHAnsi"/>
                <w:noProof/>
                <w:sz w:val="18"/>
                <w:szCs w:val="18"/>
              </w:rPr>
              <w:t xml:space="preserve">dropdown: </w:t>
            </w:r>
            <w:r w:rsidRPr="00EA3C79">
              <w:rPr>
                <w:rFonts w:asciiTheme="minorHAnsi" w:hAnsiTheme="minorHAnsi"/>
                <w:noProof/>
                <w:sz w:val="18"/>
                <w:szCs w:val="18"/>
              </w:rPr>
              <w:t>R-2,</w:t>
            </w:r>
          </w:p>
          <w:p w14:paraId="4886A59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R-4, R-6, R-8, R-12, R-16,</w:t>
            </w:r>
          </w:p>
          <w:p w14:paraId="4886A5A0"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R-20,</w:t>
            </w:r>
          </w:p>
          <w:p w14:paraId="4886A5A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R-24</w:t>
            </w:r>
            <w:r>
              <w:rPr>
                <w:rFonts w:asciiTheme="minorHAnsi" w:hAnsiTheme="minorHAnsi"/>
                <w:noProof/>
                <w:sz w:val="18"/>
                <w:szCs w:val="18"/>
              </w:rPr>
              <w:t>;</w:t>
            </w:r>
          </w:p>
          <w:p w14:paraId="4886A5A2"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p w14:paraId="4886A5A3"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Else N/A</w:t>
            </w:r>
            <w:r w:rsidRPr="00EA3C79">
              <w:rPr>
                <w:rFonts w:asciiTheme="minorHAnsi" w:hAnsiTheme="minorHAnsi"/>
                <w:noProof/>
                <w:sz w:val="18"/>
                <w:szCs w:val="18"/>
              </w:rPr>
              <w:t>&gt;&gt;</w:t>
            </w:r>
          </w:p>
        </w:tc>
        <w:tc>
          <w:tcPr>
            <w:tcW w:w="1063" w:type="dxa"/>
            <w:tcBorders>
              <w:bottom w:val="single" w:sz="4" w:space="0" w:color="auto"/>
            </w:tcBorders>
            <w:shd w:val="clear" w:color="auto" w:fill="auto"/>
            <w:vAlign w:val="bottom"/>
            <w:tcPrChange w:id="1843" w:author="Smith, Alexis@Energy" w:date="2019-01-17T10:22:00Z">
              <w:tcPr>
                <w:tcW w:w="1080" w:type="dxa"/>
                <w:tcBorders>
                  <w:bottom w:val="single" w:sz="4" w:space="0" w:color="auto"/>
                </w:tcBorders>
                <w:shd w:val="clear" w:color="auto" w:fill="auto"/>
                <w:vAlign w:val="bottom"/>
              </w:tcPr>
            </w:tcPrChange>
          </w:tcPr>
          <w:p w14:paraId="4886A5A4"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 xml:space="preserve">Initial </w:t>
            </w:r>
            <w:r w:rsidRPr="00EA3C79">
              <w:rPr>
                <w:rFonts w:asciiTheme="minorHAnsi" w:hAnsiTheme="minorHAnsi"/>
                <w:sz w:val="18"/>
                <w:szCs w:val="18"/>
              </w:rPr>
              <w:t>Solar</w:t>
            </w:r>
            <w:r>
              <w:rPr>
                <w:rFonts w:asciiTheme="minorHAnsi" w:hAnsiTheme="minorHAnsi"/>
                <w:sz w:val="18"/>
                <w:szCs w:val="18"/>
              </w:rPr>
              <w:t xml:space="preserve"> </w:t>
            </w:r>
            <w:r w:rsidRPr="00EA3C79">
              <w:rPr>
                <w:rFonts w:asciiTheme="minorHAnsi" w:hAnsiTheme="minorHAnsi"/>
                <w:sz w:val="18"/>
                <w:szCs w:val="18"/>
              </w:rPr>
              <w:t>Reflectance and Thermal Emittance</w:t>
            </w:r>
            <w:r>
              <w:rPr>
                <w:rFonts w:asciiTheme="minorHAnsi" w:hAnsiTheme="minorHAnsi"/>
                <w:sz w:val="18"/>
                <w:szCs w:val="18"/>
              </w:rPr>
              <w:t xml:space="preserve"> U</w:t>
            </w:r>
            <w:r w:rsidRPr="00EA3C79">
              <w:rPr>
                <w:rFonts w:asciiTheme="minorHAnsi" w:hAnsiTheme="minorHAnsi"/>
                <w:sz w:val="18"/>
                <w:szCs w:val="18"/>
              </w:rPr>
              <w:t xml:space="preserve">ser input </w:t>
            </w:r>
            <w:r>
              <w:rPr>
                <w:rFonts w:asciiTheme="minorHAnsi" w:hAnsiTheme="minorHAnsi"/>
                <w:sz w:val="18"/>
                <w:szCs w:val="18"/>
              </w:rPr>
              <w:t>value f</w:t>
            </w:r>
            <w:r w:rsidRPr="00EA3C79">
              <w:rPr>
                <w:rFonts w:asciiTheme="minorHAnsi" w:hAnsiTheme="minorHAnsi"/>
                <w:sz w:val="18"/>
                <w:szCs w:val="18"/>
              </w:rPr>
              <w:t>rom the CRRC</w:t>
            </w:r>
            <w:r>
              <w:rPr>
                <w:rFonts w:asciiTheme="minorHAnsi" w:hAnsiTheme="minorHAnsi"/>
                <w:sz w:val="18"/>
                <w:szCs w:val="18"/>
              </w:rPr>
              <w:t xml:space="preserve"> Directory; </w:t>
            </w:r>
          </w:p>
          <w:p w14:paraId="4886A5A5"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6" w14:textId="1DE455E4"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proofErr w:type="spellStart"/>
            <w:r>
              <w:rPr>
                <w:rFonts w:asciiTheme="minorHAnsi" w:hAnsiTheme="minorHAnsi"/>
                <w:sz w:val="18"/>
                <w:szCs w:val="18"/>
              </w:rPr>
              <w:t>Execption</w:t>
            </w:r>
            <w:proofErr w:type="spellEnd"/>
            <w:r w:rsidRPr="004D2A38">
              <w:rPr>
                <w:rFonts w:asciiTheme="minorHAnsi" w:hAnsiTheme="minorHAnsi"/>
                <w:sz w:val="18"/>
                <w:szCs w:val="18"/>
              </w:rPr>
              <w:t>, cell 0</w:t>
            </w:r>
            <w:r>
              <w:rPr>
                <w:rFonts w:asciiTheme="minorHAnsi" w:hAnsiTheme="minorHAnsi"/>
                <w:sz w:val="18"/>
                <w:szCs w:val="18"/>
              </w:rPr>
              <w:t xml:space="preserve">3 </w:t>
            </w:r>
            <w:r w:rsidRPr="004D2A38">
              <w:rPr>
                <w:rFonts w:asciiTheme="minorHAnsi" w:hAnsiTheme="minorHAnsi"/>
                <w:sz w:val="18"/>
                <w:szCs w:val="18"/>
              </w:rPr>
              <w:t xml:space="preserve">equals </w:t>
            </w:r>
            <w:del w:id="1844" w:author="Shewmaker, Michael@Energy" w:date="2018-07-16T13:10:00Z">
              <w:r w:rsidRPr="001F2A51" w:rsidDel="002F4ABC">
                <w:rPr>
                  <w:rFonts w:asciiTheme="minorHAnsi" w:hAnsiTheme="minorHAnsi"/>
                  <w:noProof/>
                  <w:sz w:val="18"/>
                  <w:szCs w:val="18"/>
                </w:rPr>
                <w:delText>≤</w:delText>
              </w:r>
            </w:del>
            <w:ins w:id="1845" w:author="Shewmaker, Michael@Energy" w:date="2018-07-16T13:10:00Z">
              <w:r w:rsidR="002F4ABC">
                <w:rPr>
                  <w:rFonts w:asciiTheme="minorHAnsi" w:hAnsiTheme="minorHAnsi"/>
                  <w:noProof/>
                  <w:sz w:val="18"/>
                  <w:szCs w:val="18"/>
                </w:rPr>
                <w:t xml:space="preserve">less than </w:t>
              </w:r>
            </w:ins>
            <w:r w:rsidRPr="001F2A51">
              <w:rPr>
                <w:rFonts w:asciiTheme="minorHAnsi" w:hAnsiTheme="minorHAnsi"/>
                <w:noProof/>
                <w:sz w:val="18"/>
                <w:szCs w:val="18"/>
              </w:rPr>
              <w:t>2:12</w:t>
            </w:r>
            <w:r w:rsidRPr="004D2A38">
              <w:rPr>
                <w:rFonts w:asciiTheme="minorHAnsi" w:hAnsiTheme="minorHAnsi"/>
                <w:sz w:val="18"/>
                <w:szCs w:val="18"/>
              </w:rPr>
              <w:t xml:space="preserve"> and</w:t>
            </w:r>
            <w:r>
              <w:rPr>
                <w:rFonts w:asciiTheme="minorHAnsi" w:hAnsiTheme="minorHAnsi"/>
                <w:sz w:val="18"/>
                <w:szCs w:val="18"/>
              </w:rPr>
              <w:t xml:space="preserve"> cell 04 equals </w:t>
            </w:r>
            <w:r w:rsidRPr="004D2A38">
              <w:rPr>
                <w:rFonts w:asciiTheme="minorHAnsi" w:hAnsiTheme="minorHAnsi"/>
                <w:sz w:val="18"/>
                <w:szCs w:val="18"/>
              </w:rPr>
              <w:t>r</w:t>
            </w:r>
            <w:r w:rsidRPr="00466190">
              <w:rPr>
                <w:rFonts w:asciiTheme="minorHAnsi" w:hAnsiTheme="minorHAnsi" w:cs="Arial"/>
                <w:sz w:val="18"/>
                <w:szCs w:val="18"/>
              </w:rPr>
              <w:t>oof deck installation</w:t>
            </w:r>
            <w:r>
              <w:rPr>
                <w:rFonts w:asciiTheme="minorHAnsi" w:hAnsiTheme="minorHAnsi"/>
                <w:sz w:val="18"/>
                <w:szCs w:val="18"/>
              </w:rPr>
              <w:t xml:space="preserve"> U</w:t>
            </w:r>
            <w:r w:rsidRPr="00EA3C79">
              <w:rPr>
                <w:rFonts w:asciiTheme="minorHAnsi" w:hAnsiTheme="minorHAnsi"/>
                <w:sz w:val="18"/>
                <w:szCs w:val="18"/>
              </w:rPr>
              <w:t>ser input</w:t>
            </w:r>
            <w:r>
              <w:rPr>
                <w:rFonts w:asciiTheme="minorHAnsi" w:hAnsiTheme="minorHAnsi"/>
                <w:sz w:val="18"/>
                <w:szCs w:val="18"/>
              </w:rPr>
              <w:t xml:space="preserve"> value</w:t>
            </w:r>
            <w:r w:rsidRPr="00EA3C79">
              <w:rPr>
                <w:rFonts w:asciiTheme="minorHAnsi" w:hAnsiTheme="minorHAnsi"/>
                <w:sz w:val="18"/>
                <w:szCs w:val="18"/>
              </w:rPr>
              <w:t xml:space="preserve"> </w:t>
            </w:r>
            <w:r>
              <w:rPr>
                <w:rFonts w:asciiTheme="minorHAnsi" w:hAnsiTheme="minorHAnsi"/>
                <w:sz w:val="18"/>
                <w:szCs w:val="18"/>
              </w:rPr>
              <w:t>f</w:t>
            </w:r>
            <w:r w:rsidRPr="00EA3C79">
              <w:rPr>
                <w:rFonts w:asciiTheme="minorHAnsi" w:hAnsiTheme="minorHAnsi"/>
                <w:sz w:val="18"/>
                <w:szCs w:val="18"/>
              </w:rPr>
              <w:t>rom the CRRC</w:t>
            </w:r>
            <w:r>
              <w:rPr>
                <w:rFonts w:asciiTheme="minorHAnsi" w:hAnsiTheme="minorHAnsi"/>
                <w:sz w:val="18"/>
                <w:szCs w:val="18"/>
              </w:rPr>
              <w:t xml:space="preserve"> Directory;</w:t>
            </w:r>
          </w:p>
          <w:p w14:paraId="4886A5A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N/A</w:t>
            </w:r>
            <w:r w:rsidRPr="00EA3C79">
              <w:rPr>
                <w:rFonts w:asciiTheme="minorHAnsi" w:hAnsiTheme="minorHAnsi"/>
                <w:sz w:val="18"/>
                <w:szCs w:val="18"/>
              </w:rPr>
              <w:t>&gt;&gt;</w:t>
            </w:r>
          </w:p>
        </w:tc>
        <w:tc>
          <w:tcPr>
            <w:tcW w:w="1063" w:type="dxa"/>
            <w:tcBorders>
              <w:bottom w:val="single" w:sz="4" w:space="0" w:color="auto"/>
            </w:tcBorders>
            <w:shd w:val="clear" w:color="auto" w:fill="auto"/>
            <w:vAlign w:val="bottom"/>
            <w:tcPrChange w:id="1846" w:author="Smith, Alexis@Energy" w:date="2019-01-17T10:22:00Z">
              <w:tcPr>
                <w:tcW w:w="1080" w:type="dxa"/>
                <w:tcBorders>
                  <w:bottom w:val="single" w:sz="4" w:space="0" w:color="auto"/>
                </w:tcBorders>
                <w:shd w:val="clear" w:color="auto" w:fill="auto"/>
                <w:vAlign w:val="bottom"/>
              </w:tcPr>
            </w:tcPrChange>
          </w:tcPr>
          <w:p w14:paraId="3AE3D345" w14:textId="77777777" w:rsidR="00386287"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&lt;</w:t>
            </w:r>
            <w:r w:rsidRPr="00EA3C79">
              <w:rPr>
                <w:rFonts w:asciiTheme="minorHAnsi" w:hAnsiTheme="minorHAnsi"/>
                <w:sz w:val="18"/>
                <w:szCs w:val="18"/>
              </w:rPr>
              <w:t>&lt;</w:t>
            </w:r>
            <w:r w:rsidR="00386287">
              <w:rPr>
                <w:rFonts w:asciiTheme="minorHAnsi" w:hAnsiTheme="minorHAnsi"/>
                <w:sz w:val="18"/>
                <w:szCs w:val="18"/>
              </w:rPr>
              <w:t>if cell 02 = ‘Not in an applicable climate zone’ or ‘SRI’ return NA;</w:t>
            </w:r>
          </w:p>
          <w:p w14:paraId="4886A5A9" w14:textId="0FB63725" w:rsidR="00BB003A" w:rsidRDefault="00386287"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 </w:t>
            </w:r>
            <w:r w:rsidR="00BB003A" w:rsidRPr="005803B3">
              <w:rPr>
                <w:rFonts w:asciiTheme="minorHAnsi" w:hAnsiTheme="minorHAnsi"/>
                <w:sz w:val="18"/>
                <w:szCs w:val="18"/>
              </w:rPr>
              <w:t>if cell 0</w:t>
            </w:r>
            <w:r w:rsidR="00BB003A">
              <w:rPr>
                <w:rFonts w:asciiTheme="minorHAnsi" w:hAnsiTheme="minorHAnsi"/>
                <w:sz w:val="18"/>
                <w:szCs w:val="18"/>
              </w:rPr>
              <w:t>2</w:t>
            </w:r>
            <w:r w:rsidR="00BB003A" w:rsidRPr="005803B3">
              <w:rPr>
                <w:rFonts w:asciiTheme="minorHAnsi" w:hAnsiTheme="minorHAnsi"/>
                <w:sz w:val="18"/>
                <w:szCs w:val="18"/>
              </w:rPr>
              <w:t xml:space="preserve"> equals exception</w:t>
            </w:r>
            <w:r w:rsidR="00BB003A" w:rsidRPr="004D2A38">
              <w:rPr>
                <w:rFonts w:asciiTheme="minorHAnsi" w:hAnsiTheme="minorHAnsi"/>
                <w:sz w:val="18"/>
                <w:szCs w:val="18"/>
              </w:rPr>
              <w:t>, cell 0</w:t>
            </w:r>
            <w:r w:rsidR="00BB003A">
              <w:rPr>
                <w:rFonts w:asciiTheme="minorHAnsi" w:hAnsiTheme="minorHAnsi"/>
                <w:sz w:val="18"/>
                <w:szCs w:val="18"/>
              </w:rPr>
              <w:t>3</w:t>
            </w:r>
            <w:r w:rsidR="00BB003A" w:rsidRPr="004D2A38">
              <w:rPr>
                <w:rFonts w:asciiTheme="minorHAnsi" w:hAnsiTheme="minorHAnsi"/>
                <w:sz w:val="18"/>
                <w:szCs w:val="18"/>
              </w:rPr>
              <w:t xml:space="preserve"> equals </w:t>
            </w:r>
            <w:del w:id="1847" w:author="Shewmaker, Michael@Energy" w:date="2018-07-16T13:10:00Z">
              <w:r w:rsidR="00BB003A" w:rsidDel="002F4ABC">
                <w:rPr>
                  <w:rFonts w:asciiTheme="minorHAnsi" w:hAnsiTheme="minorHAnsi"/>
                  <w:noProof/>
                  <w:sz w:val="18"/>
                  <w:szCs w:val="18"/>
                </w:rPr>
                <w:delText>≤</w:delText>
              </w:r>
            </w:del>
            <w:ins w:id="1848" w:author="Shewmaker, Michael@Energy" w:date="2018-07-16T13:10:00Z">
              <w:r w:rsidR="002F4ABC">
                <w:rPr>
                  <w:rFonts w:asciiTheme="minorHAnsi" w:hAnsiTheme="minorHAnsi"/>
                  <w:noProof/>
                  <w:sz w:val="18"/>
                  <w:szCs w:val="18"/>
                </w:rPr>
                <w:t xml:space="preserve">less than </w:t>
              </w:r>
            </w:ins>
            <w:r w:rsidR="00BB003A">
              <w:rPr>
                <w:rFonts w:asciiTheme="minorHAnsi" w:hAnsiTheme="minorHAnsi"/>
                <w:noProof/>
                <w:sz w:val="18"/>
                <w:szCs w:val="18"/>
              </w:rPr>
              <w:t>2:12</w:t>
            </w:r>
            <w:r w:rsidR="00BB003A" w:rsidRPr="004D2A38">
              <w:rPr>
                <w:rFonts w:asciiTheme="minorHAnsi" w:hAnsiTheme="minorHAnsi"/>
                <w:sz w:val="18"/>
                <w:szCs w:val="18"/>
              </w:rPr>
              <w:t xml:space="preserve"> and cell 0</w:t>
            </w:r>
            <w:r w:rsidR="00BB003A">
              <w:rPr>
                <w:rFonts w:asciiTheme="minorHAnsi" w:hAnsiTheme="minorHAnsi"/>
                <w:sz w:val="18"/>
                <w:szCs w:val="18"/>
              </w:rPr>
              <w:t>4</w:t>
            </w:r>
            <w:r w:rsidR="00BB003A" w:rsidRPr="004D2A38">
              <w:rPr>
                <w:rFonts w:asciiTheme="minorHAnsi" w:hAnsiTheme="minorHAnsi"/>
                <w:sz w:val="18"/>
                <w:szCs w:val="18"/>
              </w:rPr>
              <w:t xml:space="preserve"> does not equal r</w:t>
            </w:r>
            <w:r w:rsidR="00BB003A">
              <w:rPr>
                <w:rFonts w:asciiTheme="minorHAnsi" w:hAnsiTheme="minorHAnsi" w:cs="Arial"/>
                <w:sz w:val="18"/>
                <w:szCs w:val="18"/>
              </w:rPr>
              <w:t>oof deck installation</w:t>
            </w:r>
            <w:r w:rsidR="00BB003A" w:rsidRPr="004D2A38">
              <w:rPr>
                <w:rFonts w:asciiTheme="minorHAnsi" w:hAnsiTheme="minorHAnsi"/>
                <w:sz w:val="18"/>
                <w:szCs w:val="18"/>
              </w:rPr>
              <w:t xml:space="preserve"> return NA</w:t>
            </w:r>
            <w:r w:rsidR="00BB003A">
              <w:rPr>
                <w:rFonts w:asciiTheme="minorHAnsi" w:hAnsiTheme="minorHAnsi"/>
                <w:sz w:val="18"/>
                <w:szCs w:val="18"/>
              </w:rPr>
              <w:t>;</w:t>
            </w:r>
          </w:p>
          <w:p w14:paraId="4886A5AC"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roofErr w:type="spellStart"/>
            <w:r w:rsidRPr="004D2A38">
              <w:rPr>
                <w:rFonts w:asciiTheme="minorHAnsi" w:hAnsiTheme="minorHAnsi"/>
                <w:sz w:val="18"/>
                <w:szCs w:val="18"/>
              </w:rPr>
              <w:t>Elseif</w:t>
            </w:r>
            <w:proofErr w:type="spellEnd"/>
            <w:r>
              <w:rPr>
                <w:rFonts w:asciiTheme="minorHAnsi" w:hAnsiTheme="minorHAnsi"/>
                <w:b/>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user input</w:t>
            </w:r>
            <w:r>
              <w:rPr>
                <w:rFonts w:asciiTheme="minorHAnsi" w:hAnsiTheme="minorHAnsi"/>
                <w:sz w:val="18"/>
                <w:szCs w:val="18"/>
              </w:rPr>
              <w:t xml:space="preserve"> calculated value using </w:t>
            </w:r>
            <w:r>
              <w:rPr>
                <w:rFonts w:asciiTheme="minorHAnsi" w:hAnsiTheme="minorHAnsi"/>
                <w:sz w:val="18"/>
                <w:szCs w:val="18"/>
              </w:rPr>
              <w:lastRenderedPageBreak/>
              <w:t>equation from 110.8(</w:t>
            </w:r>
            <w:proofErr w:type="spellStart"/>
            <w:r>
              <w:rPr>
                <w:rFonts w:asciiTheme="minorHAnsi" w:hAnsiTheme="minorHAnsi"/>
                <w:sz w:val="18"/>
                <w:szCs w:val="18"/>
              </w:rPr>
              <w:t>i</w:t>
            </w:r>
            <w:proofErr w:type="spellEnd"/>
            <w:r>
              <w:rPr>
                <w:rFonts w:asciiTheme="minorHAnsi" w:hAnsiTheme="minorHAnsi"/>
                <w:sz w:val="18"/>
                <w:szCs w:val="18"/>
              </w:rPr>
              <w:t>)2;</w:t>
            </w:r>
          </w:p>
          <w:p w14:paraId="4886A5A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user input value from CRCC Directory</w:t>
            </w:r>
            <w:r w:rsidRPr="00EA3C79">
              <w:rPr>
                <w:rFonts w:asciiTheme="minorHAnsi" w:hAnsiTheme="minorHAnsi"/>
                <w:sz w:val="18"/>
                <w:szCs w:val="18"/>
              </w:rPr>
              <w:t>&gt;&gt;</w:t>
            </w:r>
          </w:p>
        </w:tc>
        <w:tc>
          <w:tcPr>
            <w:tcW w:w="975" w:type="dxa"/>
            <w:tcBorders>
              <w:bottom w:val="single" w:sz="4" w:space="0" w:color="auto"/>
            </w:tcBorders>
            <w:shd w:val="clear" w:color="auto" w:fill="auto"/>
            <w:tcMar>
              <w:left w:w="29" w:type="dxa"/>
              <w:right w:w="29" w:type="dxa"/>
            </w:tcMar>
            <w:vAlign w:val="bottom"/>
            <w:tcPrChange w:id="1849" w:author="Smith, Alexis@Energy" w:date="2019-01-17T10:22:00Z">
              <w:tcPr>
                <w:tcW w:w="990" w:type="dxa"/>
                <w:tcBorders>
                  <w:bottom w:val="single" w:sz="4" w:space="0" w:color="auto"/>
                </w:tcBorders>
                <w:shd w:val="clear" w:color="auto" w:fill="auto"/>
                <w:tcMar>
                  <w:left w:w="29" w:type="dxa"/>
                  <w:right w:w="29" w:type="dxa"/>
                </w:tcMar>
                <w:vAlign w:val="bottom"/>
              </w:tcPr>
            </w:tcPrChange>
          </w:tcPr>
          <w:p w14:paraId="47D389A0" w14:textId="77777777" w:rsidR="00386287" w:rsidRDefault="00BB003A" w:rsidP="00CC2306">
            <w:pPr>
              <w:keepNext/>
              <w:keepLines/>
              <w:spacing w:before="200"/>
              <w:jc w:val="center"/>
              <w:outlineLvl w:val="1"/>
              <w:rPr>
                <w:rFonts w:asciiTheme="minorHAnsi" w:hAnsiTheme="minorHAnsi"/>
                <w:sz w:val="18"/>
                <w:szCs w:val="18"/>
              </w:rPr>
            </w:pPr>
            <w:r w:rsidRPr="004D2A38">
              <w:rPr>
                <w:rFonts w:asciiTheme="minorHAnsi" w:hAnsiTheme="minorHAnsi"/>
                <w:sz w:val="18"/>
                <w:szCs w:val="18"/>
              </w:rPr>
              <w:lastRenderedPageBreak/>
              <w:t>&lt;&lt;</w:t>
            </w:r>
            <w:r w:rsidR="00386287">
              <w:rPr>
                <w:rFonts w:asciiTheme="minorHAnsi" w:hAnsiTheme="minorHAnsi"/>
                <w:sz w:val="18"/>
                <w:szCs w:val="18"/>
              </w:rPr>
              <w:t>if cell 02 = ‘Not in an applicable climate zone’ then result = NA;</w:t>
            </w:r>
          </w:p>
          <w:p w14:paraId="4886A5B0" w14:textId="3369EC25" w:rsidR="00BB003A" w:rsidRPr="004D2A38" w:rsidRDefault="00BB003A" w:rsidP="00CC2306">
            <w:pPr>
              <w:keepNext/>
              <w:keepLines/>
              <w:spacing w:before="200"/>
              <w:jc w:val="center"/>
              <w:outlineLvl w:val="1"/>
              <w:rPr>
                <w:rFonts w:asciiTheme="minorHAnsi" w:hAnsiTheme="minorHAnsi"/>
                <w:sz w:val="18"/>
                <w:szCs w:val="18"/>
              </w:rPr>
            </w:pPr>
            <w:r>
              <w:rPr>
                <w:rFonts w:asciiTheme="minorHAnsi" w:hAnsiTheme="minorHAnsi"/>
                <w:sz w:val="18"/>
                <w:szCs w:val="18"/>
              </w:rPr>
              <w:t xml:space="preserve"> if cell 02 equals exception, cell 03 equals </w:t>
            </w:r>
            <w:del w:id="1850" w:author="Shewmaker, Michael@Energy" w:date="2018-07-16T13:10:00Z">
              <w:r w:rsidDel="002F4ABC">
                <w:rPr>
                  <w:rFonts w:asciiTheme="minorHAnsi" w:hAnsiTheme="minorHAnsi"/>
                  <w:noProof/>
                  <w:sz w:val="18"/>
                  <w:szCs w:val="18"/>
                </w:rPr>
                <w:delText>≤</w:delText>
              </w:r>
            </w:del>
            <w:ins w:id="1851" w:author="Shewmaker, Michael@Energy" w:date="2018-07-16T13:10:00Z">
              <w:r w:rsidR="002F4ABC">
                <w:rPr>
                  <w:rFonts w:asciiTheme="minorHAnsi" w:hAnsiTheme="minorHAnsi"/>
                  <w:noProof/>
                  <w:sz w:val="18"/>
                  <w:szCs w:val="18"/>
                </w:rPr>
                <w:t xml:space="preserve">less than </w:t>
              </w:r>
            </w:ins>
            <w:r>
              <w:rPr>
                <w:rFonts w:asciiTheme="minorHAnsi" w:hAnsiTheme="minorHAnsi"/>
                <w:noProof/>
                <w:sz w:val="18"/>
                <w:szCs w:val="18"/>
              </w:rPr>
              <w:t>2:12</w:t>
            </w:r>
            <w:r>
              <w:rPr>
                <w:rFonts w:asciiTheme="minorHAnsi" w:hAnsiTheme="minorHAnsi"/>
                <w:sz w:val="18"/>
                <w:szCs w:val="18"/>
              </w:rPr>
              <w:t xml:space="preserve"> and cell 04 does not equal r</w:t>
            </w:r>
            <w:r>
              <w:rPr>
                <w:rFonts w:asciiTheme="minorHAnsi" w:hAnsiTheme="minorHAnsi" w:cs="Arial"/>
                <w:sz w:val="18"/>
                <w:szCs w:val="18"/>
              </w:rPr>
              <w:t>oof deck installation</w:t>
            </w:r>
            <w:r>
              <w:rPr>
                <w:rFonts w:asciiTheme="minorHAnsi" w:hAnsiTheme="minorHAnsi"/>
                <w:sz w:val="18"/>
                <w:szCs w:val="18"/>
              </w:rPr>
              <w:t xml:space="preserve"> return NA,</w:t>
            </w:r>
          </w:p>
          <w:p w14:paraId="4886A5B1" w14:textId="77777777" w:rsidR="00BB003A" w:rsidRPr="004D2A38" w:rsidRDefault="00BB003A" w:rsidP="00CC2306">
            <w:pPr>
              <w:jc w:val="center"/>
              <w:rPr>
                <w:rFonts w:asciiTheme="minorHAnsi" w:hAnsiTheme="minorHAnsi"/>
                <w:sz w:val="18"/>
                <w:szCs w:val="18"/>
              </w:rPr>
            </w:pPr>
          </w:p>
          <w:p w14:paraId="4886A5B2" w14:textId="77777777" w:rsidR="00BB003A" w:rsidRDefault="00BB003A" w:rsidP="00CC2306">
            <w:pPr>
              <w:jc w:val="center"/>
              <w:rPr>
                <w:rFonts w:asciiTheme="minorHAnsi" w:hAnsiTheme="minorHAnsi"/>
                <w:noProof/>
                <w:sz w:val="18"/>
                <w:szCs w:val="18"/>
              </w:rPr>
            </w:pPr>
            <w:r w:rsidRPr="004D2A38">
              <w:rPr>
                <w:rFonts w:asciiTheme="minorHAnsi" w:hAnsiTheme="minorHAnsi"/>
                <w:sz w:val="18"/>
                <w:szCs w:val="18"/>
              </w:rPr>
              <w:t>E</w:t>
            </w:r>
            <w:r>
              <w:rPr>
                <w:rFonts w:asciiTheme="minorHAnsi" w:hAnsiTheme="minorHAnsi"/>
                <w:sz w:val="18"/>
                <w:szCs w:val="18"/>
              </w:rPr>
              <w:t>lse user input value from CRRC Directory</w:t>
            </w:r>
            <w:r w:rsidRPr="004D2A38">
              <w:rPr>
                <w:rFonts w:asciiTheme="minorHAnsi" w:hAnsiTheme="minorHAnsi"/>
                <w:sz w:val="18"/>
                <w:szCs w:val="18"/>
              </w:rPr>
              <w:t>&gt;&gt;</w:t>
            </w:r>
          </w:p>
        </w:tc>
        <w:tc>
          <w:tcPr>
            <w:tcW w:w="975" w:type="dxa"/>
            <w:tcBorders>
              <w:bottom w:val="single" w:sz="4" w:space="0" w:color="auto"/>
            </w:tcBorders>
            <w:shd w:val="clear" w:color="auto" w:fill="auto"/>
            <w:tcMar>
              <w:left w:w="86" w:type="dxa"/>
              <w:right w:w="86" w:type="dxa"/>
            </w:tcMar>
            <w:vAlign w:val="bottom"/>
            <w:tcPrChange w:id="1852" w:author="Smith, Alexis@Energy" w:date="2019-01-17T10:22:00Z">
              <w:tcPr>
                <w:tcW w:w="990" w:type="dxa"/>
                <w:tcBorders>
                  <w:bottom w:val="single" w:sz="4" w:space="0" w:color="auto"/>
                </w:tcBorders>
                <w:shd w:val="clear" w:color="auto" w:fill="auto"/>
                <w:tcMar>
                  <w:left w:w="86" w:type="dxa"/>
                  <w:right w:w="86" w:type="dxa"/>
                </w:tcMar>
                <w:vAlign w:val="bottom"/>
              </w:tcPr>
            </w:tcPrChange>
          </w:tcPr>
          <w:p w14:paraId="4886A5B5" w14:textId="55913E54" w:rsidR="00BB003A" w:rsidRPr="00416A02" w:rsidRDefault="00BB003A" w:rsidP="00386287">
            <w:pPr>
              <w:rPr>
                <w:rFonts w:asciiTheme="minorHAnsi" w:hAnsiTheme="minorHAnsi"/>
                <w:sz w:val="18"/>
                <w:szCs w:val="18"/>
              </w:rPr>
            </w:pPr>
            <w:r w:rsidRPr="00416A02">
              <w:rPr>
                <w:rFonts w:asciiTheme="minorHAnsi" w:hAnsiTheme="minorHAnsi"/>
                <w:sz w:val="18"/>
                <w:szCs w:val="18"/>
              </w:rPr>
              <w:t>&lt;&lt; if cell 02 equals SRI, user input value from CRRC Directory</w:t>
            </w:r>
            <w:r w:rsidR="00386287">
              <w:rPr>
                <w:rFonts w:asciiTheme="minorHAnsi" w:hAnsiTheme="minorHAnsi"/>
                <w:sz w:val="18"/>
                <w:szCs w:val="18"/>
              </w:rPr>
              <w:t xml:space="preserve"> or</w:t>
            </w:r>
            <w:r w:rsidRPr="00416A02">
              <w:rPr>
                <w:rFonts w:asciiTheme="minorHAnsi" w:hAnsiTheme="minorHAnsi"/>
                <w:sz w:val="18"/>
                <w:szCs w:val="18"/>
              </w:rPr>
              <w:t xml:space="preserve"> the SRI worksheet</w:t>
            </w:r>
          </w:p>
          <w:p w14:paraId="4886A5B6" w14:textId="77777777" w:rsidR="00BB003A" w:rsidRPr="00416A02" w:rsidRDefault="00BB003A" w:rsidP="00CC2306">
            <w:pPr>
              <w:rPr>
                <w:rFonts w:asciiTheme="minorHAnsi" w:hAnsiTheme="minorHAnsi"/>
                <w:sz w:val="18"/>
                <w:szCs w:val="18"/>
              </w:rPr>
            </w:pPr>
          </w:p>
          <w:p w14:paraId="4886A5B7" w14:textId="77777777" w:rsidR="00BB003A" w:rsidRDefault="00BB003A" w:rsidP="00CC2306">
            <w:pPr>
              <w:rPr>
                <w:rFonts w:asciiTheme="minorHAnsi" w:hAnsiTheme="minorHAnsi"/>
                <w:noProof/>
                <w:sz w:val="18"/>
                <w:szCs w:val="18"/>
              </w:rPr>
            </w:pPr>
            <w:r w:rsidRPr="00416A02">
              <w:rPr>
                <w:rFonts w:asciiTheme="minorHAnsi" w:hAnsiTheme="minorHAnsi"/>
                <w:sz w:val="18"/>
                <w:szCs w:val="18"/>
              </w:rPr>
              <w:t xml:space="preserve"> Else NA&gt;&gt;</w:t>
            </w:r>
          </w:p>
        </w:tc>
        <w:tc>
          <w:tcPr>
            <w:tcW w:w="1099" w:type="dxa"/>
            <w:tcBorders>
              <w:bottom w:val="single" w:sz="4" w:space="0" w:color="auto"/>
            </w:tcBorders>
            <w:shd w:val="clear" w:color="auto" w:fill="auto"/>
            <w:tcMar>
              <w:left w:w="58" w:type="dxa"/>
              <w:right w:w="58" w:type="dxa"/>
            </w:tcMar>
            <w:vAlign w:val="bottom"/>
            <w:tcPrChange w:id="1853" w:author="Smith, Alexis@Energy" w:date="2019-01-17T10:22:00Z">
              <w:tcPr>
                <w:tcW w:w="1117" w:type="dxa"/>
                <w:tcBorders>
                  <w:bottom w:val="single" w:sz="4" w:space="0" w:color="auto"/>
                </w:tcBorders>
                <w:shd w:val="clear" w:color="auto" w:fill="auto"/>
                <w:tcMar>
                  <w:left w:w="58" w:type="dxa"/>
                  <w:right w:w="58" w:type="dxa"/>
                </w:tcMar>
                <w:vAlign w:val="bottom"/>
              </w:tcPr>
            </w:tcPrChange>
          </w:tcPr>
          <w:p w14:paraId="4886A5B8" w14:textId="4C220FE4" w:rsidR="00BB003A" w:rsidRDefault="00BB003A" w:rsidP="00CC2306">
            <w:pPr>
              <w:rPr>
                <w:sz w:val="18"/>
                <w:szCs w:val="18"/>
              </w:rPr>
            </w:pPr>
            <w:r w:rsidRPr="00C10900">
              <w:rPr>
                <w:sz w:val="18"/>
                <w:szCs w:val="18"/>
              </w:rPr>
              <w:t xml:space="preserve">&lt;&lt;if cell 02 equals exception, cell 03 equals </w:t>
            </w:r>
            <w:del w:id="1854" w:author="Shewmaker, Michael@Energy" w:date="2018-07-16T13:10:00Z">
              <w:r w:rsidRPr="00C10900" w:rsidDel="002F4ABC">
                <w:rPr>
                  <w:sz w:val="18"/>
                  <w:szCs w:val="18"/>
                </w:rPr>
                <w:delText>≤</w:delText>
              </w:r>
            </w:del>
            <w:ins w:id="1855" w:author="Shewmaker, Michael@Energy" w:date="2018-07-16T13:10:00Z">
              <w:r w:rsidR="002F4ABC">
                <w:rPr>
                  <w:sz w:val="18"/>
                  <w:szCs w:val="18"/>
                </w:rPr>
                <w:t xml:space="preserve">less than </w:t>
              </w:r>
            </w:ins>
            <w:r w:rsidRPr="00C10900">
              <w:rPr>
                <w:sz w:val="18"/>
                <w:szCs w:val="18"/>
              </w:rPr>
              <w:t>2:12, cell 04 equals roof deck insulation and cell 07 equals R-2 return 0.62;</w:t>
            </w:r>
          </w:p>
          <w:p w14:paraId="4886A5B9" w14:textId="77777777" w:rsidR="00BB003A" w:rsidRPr="00C10900" w:rsidRDefault="00BB003A" w:rsidP="00CC2306">
            <w:pPr>
              <w:rPr>
                <w:sz w:val="18"/>
                <w:szCs w:val="18"/>
              </w:rPr>
            </w:pPr>
          </w:p>
          <w:p w14:paraId="4886A5BA" w14:textId="1E3FC5D0"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del w:id="1856" w:author="Shewmaker, Michael@Energy" w:date="2018-07-16T13:10:00Z">
              <w:r w:rsidRPr="00C10900" w:rsidDel="002F4ABC">
                <w:rPr>
                  <w:rFonts w:asciiTheme="minorHAnsi" w:hAnsiTheme="minorHAnsi"/>
                  <w:noProof/>
                  <w:sz w:val="18"/>
                  <w:szCs w:val="18"/>
                </w:rPr>
                <w:delText>≤</w:delText>
              </w:r>
            </w:del>
            <w:ins w:id="1857" w:author="Shewmaker, Michael@Energy" w:date="2018-07-16T13:10: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sidRPr="00C10900">
              <w:rPr>
                <w:sz w:val="18"/>
                <w:szCs w:val="18"/>
              </w:rPr>
              <w:t xml:space="preserve"> 0.59;</w:t>
            </w:r>
          </w:p>
          <w:p w14:paraId="4886A5BB" w14:textId="77777777" w:rsidR="00BB003A" w:rsidRPr="00C10900" w:rsidRDefault="00BB003A" w:rsidP="00CC2306">
            <w:pPr>
              <w:rPr>
                <w:sz w:val="18"/>
                <w:szCs w:val="18"/>
              </w:rPr>
            </w:pPr>
          </w:p>
          <w:p w14:paraId="4886A5BC" w14:textId="71AAB431" w:rsidR="00BB003A" w:rsidRDefault="00BB003A" w:rsidP="00CC2306">
            <w:pPr>
              <w:rPr>
                <w:sz w:val="18"/>
                <w:szCs w:val="18"/>
              </w:rPr>
            </w:pPr>
            <w:proofErr w:type="spellStart"/>
            <w:r w:rsidRPr="00C10900">
              <w:rPr>
                <w:rFonts w:asciiTheme="minorHAnsi" w:hAnsiTheme="minorHAnsi"/>
                <w:sz w:val="18"/>
                <w:szCs w:val="18"/>
              </w:rPr>
              <w:lastRenderedPageBreak/>
              <w:t>Elseif</w:t>
            </w:r>
            <w:proofErr w:type="spellEnd"/>
            <w:r w:rsidRPr="00C10900">
              <w:rPr>
                <w:rFonts w:asciiTheme="minorHAnsi" w:hAnsiTheme="minorHAnsi"/>
                <w:sz w:val="18"/>
                <w:szCs w:val="18"/>
              </w:rPr>
              <w:t xml:space="preserve"> cell 02 equals exception, cell 03 equals </w:t>
            </w:r>
            <w:del w:id="1858" w:author="Shewmaker, Michael@Energy" w:date="2018-07-16T13:10:00Z">
              <w:r w:rsidRPr="00C10900" w:rsidDel="002F4ABC">
                <w:rPr>
                  <w:rFonts w:asciiTheme="minorHAnsi" w:hAnsiTheme="minorHAnsi"/>
                  <w:noProof/>
                  <w:sz w:val="18"/>
                  <w:szCs w:val="18"/>
                </w:rPr>
                <w:delText>≤</w:delText>
              </w:r>
            </w:del>
            <w:ins w:id="1859" w:author="Shewmaker, Michael@Energy" w:date="2018-07-16T13:10: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sidRPr="00C10900">
              <w:rPr>
                <w:sz w:val="18"/>
                <w:szCs w:val="18"/>
              </w:rPr>
              <w:t xml:space="preserve"> 0.54;</w:t>
            </w:r>
          </w:p>
          <w:p w14:paraId="4886A5BD" w14:textId="77777777" w:rsidR="00BB003A" w:rsidRPr="00C10900" w:rsidRDefault="00BB003A" w:rsidP="00CC2306">
            <w:pPr>
              <w:rPr>
                <w:sz w:val="18"/>
                <w:szCs w:val="18"/>
              </w:rPr>
            </w:pPr>
          </w:p>
          <w:p w14:paraId="4886A5BE" w14:textId="5EE94563"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60" w:author="Shewmaker, Michael@Energy" w:date="2018-07-16T13:11:00Z">
              <w:r w:rsidRPr="00C10900" w:rsidDel="002F4ABC">
                <w:rPr>
                  <w:rFonts w:asciiTheme="minorHAnsi" w:hAnsiTheme="minorHAnsi"/>
                  <w:noProof/>
                  <w:sz w:val="18"/>
                  <w:szCs w:val="18"/>
                </w:rPr>
                <w:delText>≤</w:delText>
              </w:r>
            </w:del>
            <w:ins w:id="1861" w:author="Shewmaker, Michael@Energy" w:date="2018-07-16T13:11: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sidRPr="00C10900">
              <w:rPr>
                <w:sz w:val="18"/>
                <w:szCs w:val="18"/>
              </w:rPr>
              <w:t xml:space="preserve"> 0.49;</w:t>
            </w:r>
          </w:p>
          <w:p w14:paraId="4886A5BF" w14:textId="77777777" w:rsidR="00BB003A" w:rsidRPr="00C10900" w:rsidRDefault="00BB003A" w:rsidP="00CC2306">
            <w:pPr>
              <w:rPr>
                <w:sz w:val="18"/>
                <w:szCs w:val="18"/>
              </w:rPr>
            </w:pPr>
          </w:p>
          <w:p w14:paraId="4886A5C0" w14:textId="680B2DBA"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62" w:author="Shewmaker, Michael@Energy" w:date="2018-07-16T13:11:00Z">
              <w:r w:rsidRPr="00C10900" w:rsidDel="002F4ABC">
                <w:rPr>
                  <w:rFonts w:asciiTheme="minorHAnsi" w:hAnsiTheme="minorHAnsi"/>
                  <w:noProof/>
                  <w:sz w:val="18"/>
                  <w:szCs w:val="18"/>
                </w:rPr>
                <w:delText>≤</w:delText>
              </w:r>
            </w:del>
            <w:ins w:id="1863" w:author="Shewmaker, Michael@Energy" w:date="2018-07-16T13:11: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sidRPr="00C10900">
              <w:rPr>
                <w:sz w:val="18"/>
                <w:szCs w:val="18"/>
              </w:rPr>
              <w:t xml:space="preserve"> 0.44;</w:t>
            </w:r>
          </w:p>
          <w:p w14:paraId="4886A5C1" w14:textId="77777777" w:rsidR="00BB003A" w:rsidRPr="00C10900" w:rsidRDefault="00BB003A" w:rsidP="00CC2306">
            <w:pPr>
              <w:rPr>
                <w:sz w:val="18"/>
                <w:szCs w:val="18"/>
              </w:rPr>
            </w:pPr>
          </w:p>
          <w:p w14:paraId="4886A5C2" w14:textId="70C135EA"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w:t>
            </w:r>
            <w:r w:rsidRPr="00C10900">
              <w:rPr>
                <w:rFonts w:asciiTheme="minorHAnsi" w:hAnsiTheme="minorHAnsi"/>
                <w:sz w:val="18"/>
                <w:szCs w:val="18"/>
              </w:rPr>
              <w:lastRenderedPageBreak/>
              <w:t xml:space="preserve">cell 03 equals </w:t>
            </w:r>
            <w:del w:id="1864" w:author="Shewmaker, Michael@Energy" w:date="2018-07-16T13:11:00Z">
              <w:r w:rsidRPr="00C10900" w:rsidDel="002F4ABC">
                <w:rPr>
                  <w:rFonts w:asciiTheme="minorHAnsi" w:hAnsiTheme="minorHAnsi"/>
                  <w:noProof/>
                  <w:sz w:val="18"/>
                  <w:szCs w:val="18"/>
                </w:rPr>
                <w:delText>≤</w:delText>
              </w:r>
            </w:del>
            <w:ins w:id="1865" w:author="Shewmaker, Michael@Energy" w:date="2018-07-16T13:11: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sidRPr="00C10900">
              <w:rPr>
                <w:sz w:val="18"/>
                <w:szCs w:val="18"/>
              </w:rPr>
              <w:t xml:space="preserve"> 0.39;</w:t>
            </w:r>
          </w:p>
          <w:p w14:paraId="4886A5C3" w14:textId="77777777" w:rsidR="00BB003A" w:rsidRPr="00C10900" w:rsidRDefault="00BB003A" w:rsidP="00CC2306">
            <w:pPr>
              <w:rPr>
                <w:sz w:val="18"/>
                <w:szCs w:val="18"/>
              </w:rPr>
            </w:pPr>
          </w:p>
          <w:p w14:paraId="4886A5C4" w14:textId="684103DD"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66" w:author="Shewmaker, Michael@Energy" w:date="2018-07-16T13:11:00Z">
              <w:r w:rsidRPr="00C10900" w:rsidDel="002F4ABC">
                <w:rPr>
                  <w:rFonts w:asciiTheme="minorHAnsi" w:hAnsiTheme="minorHAnsi"/>
                  <w:noProof/>
                  <w:sz w:val="18"/>
                  <w:szCs w:val="18"/>
                </w:rPr>
                <w:delText>≤</w:delText>
              </w:r>
            </w:del>
            <w:ins w:id="1867" w:author="Shewmaker, Michael@Energy" w:date="2018-07-16T13:11: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sidRPr="00C10900">
              <w:rPr>
                <w:sz w:val="18"/>
                <w:szCs w:val="18"/>
              </w:rPr>
              <w:t xml:space="preserve"> 0.34;</w:t>
            </w:r>
          </w:p>
          <w:p w14:paraId="4886A5C5" w14:textId="77777777" w:rsidR="00BB003A" w:rsidRPr="00C10900" w:rsidRDefault="00BB003A" w:rsidP="00CC2306">
            <w:pPr>
              <w:rPr>
                <w:sz w:val="18"/>
                <w:szCs w:val="18"/>
              </w:rPr>
            </w:pPr>
          </w:p>
          <w:p w14:paraId="4886A5C6" w14:textId="703DFDAF"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68" w:author="Shewmaker, Michael@Energy" w:date="2018-07-16T13:11:00Z">
              <w:r w:rsidRPr="00C10900" w:rsidDel="002F4ABC">
                <w:rPr>
                  <w:rFonts w:asciiTheme="minorHAnsi" w:hAnsiTheme="minorHAnsi"/>
                  <w:noProof/>
                  <w:sz w:val="18"/>
                  <w:szCs w:val="18"/>
                </w:rPr>
                <w:delText>≤</w:delText>
              </w:r>
            </w:del>
            <w:ins w:id="1869" w:author="Shewmaker, Michael@Energy" w:date="2018-07-16T13:11:00Z">
              <w:r w:rsidR="002F4ABC">
                <w:rPr>
                  <w:rFonts w:asciiTheme="minorHAnsi" w:hAnsiTheme="minorHAnsi"/>
                  <w:noProof/>
                  <w:sz w:val="18"/>
                  <w:szCs w:val="18"/>
                </w:rPr>
                <w:t xml:space="preserve">less tan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sidRPr="00C10900">
              <w:rPr>
                <w:sz w:val="18"/>
                <w:szCs w:val="18"/>
              </w:rPr>
              <w:t xml:space="preserve"> 0.29</w:t>
            </w:r>
            <w:r>
              <w:rPr>
                <w:sz w:val="18"/>
                <w:szCs w:val="18"/>
              </w:rPr>
              <w:t>;</w:t>
            </w:r>
          </w:p>
          <w:p w14:paraId="4886A5C7" w14:textId="77777777" w:rsidR="00BB003A" w:rsidRPr="00C10900" w:rsidRDefault="00BB003A" w:rsidP="00CC2306">
            <w:pPr>
              <w:rPr>
                <w:sz w:val="18"/>
                <w:szCs w:val="18"/>
              </w:rPr>
            </w:pPr>
          </w:p>
          <w:p w14:paraId="4886A5C8" w14:textId="77777777" w:rsidR="00BB003A" w:rsidRPr="00C10900" w:rsidRDefault="00BB003A" w:rsidP="00CC2306">
            <w:pPr>
              <w:rPr>
                <w:sz w:val="18"/>
              </w:rPr>
            </w:pPr>
            <w:r w:rsidRPr="00C10900">
              <w:rPr>
                <w:sz w:val="18"/>
              </w:rPr>
              <w:t>Else return NA&gt;&gt;</w:t>
            </w:r>
          </w:p>
          <w:p w14:paraId="4886A5C9" w14:textId="77777777" w:rsidR="00BB003A" w:rsidRDefault="00BB003A" w:rsidP="00CC2306">
            <w:pPr>
              <w:jc w:val="center"/>
              <w:rPr>
                <w:rFonts w:asciiTheme="minorHAnsi" w:hAnsiTheme="minorHAnsi"/>
                <w:noProof/>
                <w:sz w:val="18"/>
                <w:szCs w:val="18"/>
              </w:rPr>
            </w:pPr>
          </w:p>
        </w:tc>
        <w:tc>
          <w:tcPr>
            <w:tcW w:w="1115" w:type="dxa"/>
            <w:tcBorders>
              <w:bottom w:val="single" w:sz="4" w:space="0" w:color="auto"/>
            </w:tcBorders>
            <w:tcPrChange w:id="1870" w:author="Smith, Alexis@Energy" w:date="2019-01-17T10:22:00Z">
              <w:tcPr>
                <w:tcW w:w="1133" w:type="dxa"/>
                <w:tcBorders>
                  <w:bottom w:val="single" w:sz="4" w:space="0" w:color="auto"/>
                </w:tcBorders>
              </w:tcPr>
            </w:tcPrChange>
          </w:tcPr>
          <w:p w14:paraId="4886A5CA" w14:textId="63CF7009" w:rsidR="00BB003A" w:rsidRDefault="00BB003A" w:rsidP="00CC2306">
            <w:pPr>
              <w:rPr>
                <w:sz w:val="18"/>
                <w:szCs w:val="18"/>
              </w:rPr>
            </w:pPr>
            <w:r w:rsidRPr="00C10900">
              <w:rPr>
                <w:sz w:val="18"/>
                <w:szCs w:val="18"/>
              </w:rPr>
              <w:lastRenderedPageBreak/>
              <w:t xml:space="preserve">&lt;&lt;if cell 02 equals exception, cell 03 equals </w:t>
            </w:r>
            <w:del w:id="1871" w:author="Shewmaker, Michael@Energy" w:date="2018-07-16T13:11:00Z">
              <w:r w:rsidRPr="00C10900" w:rsidDel="002F4ABC">
                <w:rPr>
                  <w:sz w:val="18"/>
                  <w:szCs w:val="18"/>
                </w:rPr>
                <w:delText>≤</w:delText>
              </w:r>
            </w:del>
            <w:ins w:id="1872" w:author="Shewmaker, Michael@Energy" w:date="2018-07-16T13:11:00Z">
              <w:r w:rsidR="002F4ABC">
                <w:rPr>
                  <w:sz w:val="18"/>
                  <w:szCs w:val="18"/>
                </w:rPr>
                <w:t xml:space="preserve">less than </w:t>
              </w:r>
            </w:ins>
            <w:r w:rsidRPr="00C10900">
              <w:rPr>
                <w:sz w:val="18"/>
                <w:szCs w:val="18"/>
              </w:rPr>
              <w:t xml:space="preserve">2:12, cell 04 equals roof deck insulation and </w:t>
            </w:r>
            <w:r>
              <w:rPr>
                <w:sz w:val="18"/>
                <w:szCs w:val="18"/>
              </w:rPr>
              <w:t>cell 07 equals R-2 return 0.60</w:t>
            </w:r>
            <w:r w:rsidRPr="00C10900">
              <w:rPr>
                <w:sz w:val="18"/>
                <w:szCs w:val="18"/>
              </w:rPr>
              <w:t>;</w:t>
            </w:r>
          </w:p>
          <w:p w14:paraId="4886A5CB" w14:textId="77777777" w:rsidR="00BB003A" w:rsidRPr="00C10900" w:rsidRDefault="00BB003A" w:rsidP="00CC2306">
            <w:pPr>
              <w:rPr>
                <w:sz w:val="18"/>
                <w:szCs w:val="18"/>
              </w:rPr>
            </w:pPr>
          </w:p>
          <w:p w14:paraId="4886A5CC" w14:textId="25EDD167"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del w:id="1873" w:author="Shewmaker, Michael@Energy" w:date="2018-07-16T13:11:00Z">
              <w:r w:rsidRPr="00C10900" w:rsidDel="002F4ABC">
                <w:rPr>
                  <w:rFonts w:asciiTheme="minorHAnsi" w:hAnsiTheme="minorHAnsi"/>
                  <w:noProof/>
                  <w:sz w:val="18"/>
                  <w:szCs w:val="18"/>
                </w:rPr>
                <w:delText>≤</w:delText>
              </w:r>
            </w:del>
            <w:ins w:id="1874" w:author="Shewmaker, Michael@Energy" w:date="2018-07-16T13:11: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Pr>
                <w:sz w:val="18"/>
                <w:szCs w:val="18"/>
              </w:rPr>
              <w:t xml:space="preserve"> 0.55</w:t>
            </w:r>
            <w:r w:rsidRPr="00C10900">
              <w:rPr>
                <w:sz w:val="18"/>
                <w:szCs w:val="18"/>
              </w:rPr>
              <w:t>;</w:t>
            </w:r>
          </w:p>
          <w:p w14:paraId="4886A5CD" w14:textId="77777777" w:rsidR="00BB003A" w:rsidRPr="00C10900" w:rsidRDefault="00BB003A" w:rsidP="00CC2306">
            <w:pPr>
              <w:rPr>
                <w:sz w:val="18"/>
                <w:szCs w:val="18"/>
              </w:rPr>
            </w:pPr>
          </w:p>
          <w:p w14:paraId="4886A5CE" w14:textId="2DD937BA" w:rsidR="00BB003A" w:rsidRDefault="00BB003A" w:rsidP="00CC2306">
            <w:pPr>
              <w:rPr>
                <w:sz w:val="18"/>
                <w:szCs w:val="18"/>
              </w:rPr>
            </w:pPr>
            <w:proofErr w:type="spellStart"/>
            <w:r w:rsidRPr="00C10900">
              <w:rPr>
                <w:rFonts w:asciiTheme="minorHAnsi" w:hAnsiTheme="minorHAnsi"/>
                <w:sz w:val="18"/>
                <w:szCs w:val="18"/>
              </w:rPr>
              <w:lastRenderedPageBreak/>
              <w:t>Elseif</w:t>
            </w:r>
            <w:proofErr w:type="spellEnd"/>
            <w:r w:rsidRPr="00C10900">
              <w:rPr>
                <w:rFonts w:asciiTheme="minorHAnsi" w:hAnsiTheme="minorHAnsi"/>
                <w:sz w:val="18"/>
                <w:szCs w:val="18"/>
              </w:rPr>
              <w:t xml:space="preserve"> cell 02 equals exception, cell 03 equals </w:t>
            </w:r>
            <w:del w:id="1875" w:author="Shewmaker, Michael@Energy" w:date="2018-07-16T13:12:00Z">
              <w:r w:rsidRPr="00C10900" w:rsidDel="002F4ABC">
                <w:rPr>
                  <w:rFonts w:asciiTheme="minorHAnsi" w:hAnsiTheme="minorHAnsi"/>
                  <w:noProof/>
                  <w:sz w:val="18"/>
                  <w:szCs w:val="18"/>
                </w:rPr>
                <w:delText>≤</w:delText>
              </w:r>
            </w:del>
            <w:ins w:id="1876" w:author="Shewmaker, Michael@Energy" w:date="2018-07-16T13:12:00Z">
              <w:r w:rsidR="002F4ABC">
                <w:rPr>
                  <w:rFonts w:asciiTheme="minorHAnsi" w:hAnsiTheme="minorHAnsi"/>
                  <w:noProof/>
                  <w:sz w:val="18"/>
                  <w:szCs w:val="18"/>
                </w:rPr>
                <w:t xml:space="preserve">less tan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Pr>
                <w:sz w:val="18"/>
                <w:szCs w:val="18"/>
              </w:rPr>
              <w:t xml:space="preserve"> 0.50</w:t>
            </w:r>
            <w:r w:rsidRPr="00C10900">
              <w:rPr>
                <w:sz w:val="18"/>
                <w:szCs w:val="18"/>
              </w:rPr>
              <w:t>;</w:t>
            </w:r>
          </w:p>
          <w:p w14:paraId="4886A5CF" w14:textId="77777777" w:rsidR="00BB003A" w:rsidRPr="00C10900" w:rsidRDefault="00BB003A" w:rsidP="00CC2306">
            <w:pPr>
              <w:rPr>
                <w:sz w:val="18"/>
                <w:szCs w:val="18"/>
              </w:rPr>
            </w:pPr>
          </w:p>
          <w:p w14:paraId="4886A5D0" w14:textId="05391469"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77" w:author="Shewmaker, Michael@Energy" w:date="2018-07-16T13:12:00Z">
              <w:r w:rsidRPr="00C10900" w:rsidDel="002F4ABC">
                <w:rPr>
                  <w:rFonts w:asciiTheme="minorHAnsi" w:hAnsiTheme="minorHAnsi"/>
                  <w:noProof/>
                  <w:sz w:val="18"/>
                  <w:szCs w:val="18"/>
                </w:rPr>
                <w:delText>≤</w:delText>
              </w:r>
            </w:del>
            <w:ins w:id="1878" w:author="Shewmaker, Michael@Energy" w:date="2018-07-16T13:12: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Pr>
                <w:sz w:val="18"/>
                <w:szCs w:val="18"/>
              </w:rPr>
              <w:t xml:space="preserve"> 0.45</w:t>
            </w:r>
            <w:r w:rsidRPr="00C10900">
              <w:rPr>
                <w:sz w:val="18"/>
                <w:szCs w:val="18"/>
              </w:rPr>
              <w:t>;</w:t>
            </w:r>
          </w:p>
          <w:p w14:paraId="4886A5D1" w14:textId="77777777" w:rsidR="00BB003A" w:rsidRPr="00C10900" w:rsidRDefault="00BB003A" w:rsidP="00CC2306">
            <w:pPr>
              <w:rPr>
                <w:sz w:val="18"/>
                <w:szCs w:val="18"/>
              </w:rPr>
            </w:pPr>
          </w:p>
          <w:p w14:paraId="4886A5D2" w14:textId="032363B8"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79" w:author="Shewmaker, Michael@Energy" w:date="2018-07-16T13:12:00Z">
              <w:r w:rsidRPr="00C10900" w:rsidDel="002F4ABC">
                <w:rPr>
                  <w:rFonts w:asciiTheme="minorHAnsi" w:hAnsiTheme="minorHAnsi"/>
                  <w:noProof/>
                  <w:sz w:val="18"/>
                  <w:szCs w:val="18"/>
                </w:rPr>
                <w:delText>≤</w:delText>
              </w:r>
            </w:del>
            <w:ins w:id="1880" w:author="Shewmaker, Michael@Energy" w:date="2018-07-16T13:12: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Pr>
                <w:sz w:val="18"/>
                <w:szCs w:val="18"/>
              </w:rPr>
              <w:t xml:space="preserve"> 0.40</w:t>
            </w:r>
            <w:r w:rsidRPr="00C10900">
              <w:rPr>
                <w:sz w:val="18"/>
                <w:szCs w:val="18"/>
              </w:rPr>
              <w:t>;</w:t>
            </w:r>
          </w:p>
          <w:p w14:paraId="4886A5D3" w14:textId="77777777" w:rsidR="00BB003A" w:rsidRPr="00C10900" w:rsidRDefault="00BB003A" w:rsidP="00CC2306">
            <w:pPr>
              <w:rPr>
                <w:sz w:val="18"/>
                <w:szCs w:val="18"/>
              </w:rPr>
            </w:pPr>
          </w:p>
          <w:p w14:paraId="4886A5D4" w14:textId="67F205EF"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w:t>
            </w:r>
            <w:r w:rsidRPr="00C10900">
              <w:rPr>
                <w:rFonts w:asciiTheme="minorHAnsi" w:hAnsiTheme="minorHAnsi"/>
                <w:sz w:val="18"/>
                <w:szCs w:val="18"/>
              </w:rPr>
              <w:lastRenderedPageBreak/>
              <w:t xml:space="preserve">cell 03 equals </w:t>
            </w:r>
            <w:del w:id="1881" w:author="Shewmaker, Michael@Energy" w:date="2018-07-16T13:12:00Z">
              <w:r w:rsidRPr="00C10900" w:rsidDel="002F4ABC">
                <w:rPr>
                  <w:rFonts w:asciiTheme="minorHAnsi" w:hAnsiTheme="minorHAnsi"/>
                  <w:noProof/>
                  <w:sz w:val="18"/>
                  <w:szCs w:val="18"/>
                </w:rPr>
                <w:delText>≤</w:delText>
              </w:r>
            </w:del>
            <w:ins w:id="1882" w:author="Shewmaker, Michael@Energy" w:date="2018-07-16T13:12: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Pr>
                <w:sz w:val="18"/>
                <w:szCs w:val="18"/>
              </w:rPr>
              <w:t xml:space="preserve"> 0.35</w:t>
            </w:r>
            <w:r w:rsidRPr="00C10900">
              <w:rPr>
                <w:sz w:val="18"/>
                <w:szCs w:val="18"/>
              </w:rPr>
              <w:t>;</w:t>
            </w:r>
          </w:p>
          <w:p w14:paraId="4886A5D5" w14:textId="77777777" w:rsidR="00BB003A" w:rsidRPr="00C10900" w:rsidRDefault="00BB003A" w:rsidP="00CC2306">
            <w:pPr>
              <w:rPr>
                <w:sz w:val="18"/>
                <w:szCs w:val="18"/>
              </w:rPr>
            </w:pPr>
          </w:p>
          <w:p w14:paraId="4886A5D6" w14:textId="53141A4F"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83" w:author="Shewmaker, Michael@Energy" w:date="2018-07-16T13:12:00Z">
              <w:r w:rsidRPr="00C10900" w:rsidDel="002F4ABC">
                <w:rPr>
                  <w:rFonts w:asciiTheme="minorHAnsi" w:hAnsiTheme="minorHAnsi"/>
                  <w:noProof/>
                  <w:sz w:val="18"/>
                  <w:szCs w:val="18"/>
                </w:rPr>
                <w:delText>≤</w:delText>
              </w:r>
            </w:del>
            <w:ins w:id="1884" w:author="Shewmaker, Michael@Energy" w:date="2018-07-16T13:12: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Pr>
                <w:sz w:val="18"/>
                <w:szCs w:val="18"/>
              </w:rPr>
              <w:t xml:space="preserve"> 0.30</w:t>
            </w:r>
            <w:r w:rsidRPr="00C10900">
              <w:rPr>
                <w:sz w:val="18"/>
                <w:szCs w:val="18"/>
              </w:rPr>
              <w:t>;</w:t>
            </w:r>
          </w:p>
          <w:p w14:paraId="4886A5D7" w14:textId="77777777" w:rsidR="00BB003A" w:rsidRPr="00C10900" w:rsidRDefault="00BB003A" w:rsidP="00CC2306">
            <w:pPr>
              <w:rPr>
                <w:sz w:val="18"/>
                <w:szCs w:val="18"/>
              </w:rPr>
            </w:pPr>
          </w:p>
          <w:p w14:paraId="4886A5D8" w14:textId="719EB1EC"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85" w:author="Shewmaker, Michael@Energy" w:date="2018-07-16T13:12:00Z">
              <w:r w:rsidRPr="00C10900" w:rsidDel="002F4ABC">
                <w:rPr>
                  <w:rFonts w:asciiTheme="minorHAnsi" w:hAnsiTheme="minorHAnsi"/>
                  <w:noProof/>
                  <w:sz w:val="18"/>
                  <w:szCs w:val="18"/>
                </w:rPr>
                <w:delText>≤</w:delText>
              </w:r>
            </w:del>
            <w:ins w:id="1886" w:author="Shewmaker, Michael@Energy" w:date="2018-07-16T13:12:00Z">
              <w:r w:rsidR="002F4ABC">
                <w:rPr>
                  <w:rFonts w:asciiTheme="minorHAnsi" w:hAnsiTheme="minorHAnsi"/>
                  <w:noProof/>
                  <w:sz w:val="18"/>
                  <w:szCs w:val="18"/>
                </w:rPr>
                <w:t xml:space="preserve"> 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Pr>
                <w:sz w:val="18"/>
                <w:szCs w:val="18"/>
              </w:rPr>
              <w:t xml:space="preserve"> 0.25;</w:t>
            </w:r>
          </w:p>
          <w:p w14:paraId="4886A5D9" w14:textId="77777777" w:rsidR="00BB003A" w:rsidRDefault="00BB003A" w:rsidP="00CC2306">
            <w:pPr>
              <w:rPr>
                <w:sz w:val="18"/>
                <w:szCs w:val="18"/>
              </w:rPr>
            </w:pPr>
          </w:p>
          <w:p w14:paraId="4886A5DA" w14:textId="23F5E967" w:rsidR="00BB003A" w:rsidRDefault="00BB003A" w:rsidP="00CC2306">
            <w:pP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 xml:space="preserve">nd Thermal </w:t>
            </w:r>
            <w:r w:rsidRPr="00EA3C79">
              <w:rPr>
                <w:rFonts w:asciiTheme="minorHAnsi" w:hAnsiTheme="minorHAnsi"/>
                <w:sz w:val="18"/>
                <w:szCs w:val="18"/>
              </w:rPr>
              <w:lastRenderedPageBreak/>
              <w:t>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del w:id="1887" w:author="Shewmaker, Michael@Energy" w:date="2018-07-16T13:12:00Z">
              <w:r w:rsidDel="002F4ABC">
                <w:rPr>
                  <w:rFonts w:asciiTheme="minorHAnsi" w:hAnsiTheme="minorHAnsi"/>
                  <w:sz w:val="18"/>
                  <w:szCs w:val="18"/>
                </w:rPr>
                <w:delText>≤</w:delText>
              </w:r>
            </w:del>
            <w:ins w:id="1888" w:author="Shewmaker, Michael@Energy" w:date="2018-07-16T13:12:00Z">
              <w:r w:rsidR="002F4ABC">
                <w:rPr>
                  <w:rFonts w:asciiTheme="minorHAnsi" w:hAnsiTheme="minorHAnsi"/>
                  <w:sz w:val="18"/>
                  <w:szCs w:val="18"/>
                </w:rPr>
                <w:t xml:space="preserve">less than </w:t>
              </w:r>
            </w:ins>
            <w:r w:rsidRPr="001F2A51">
              <w:rPr>
                <w:rFonts w:asciiTheme="minorHAnsi" w:hAnsiTheme="minorHAnsi"/>
                <w:noProof/>
                <w:sz w:val="18"/>
                <w:szCs w:val="18"/>
              </w:rPr>
              <w:t>2:12</w:t>
            </w:r>
            <w:r>
              <w:rPr>
                <w:rFonts w:asciiTheme="minorHAnsi" w:hAnsiTheme="minorHAnsi"/>
                <w:noProof/>
                <w:sz w:val="18"/>
                <w:szCs w:val="18"/>
              </w:rPr>
              <w:t xml:space="preserve"> and </w:t>
            </w:r>
            <w:r w:rsidRPr="004E3B72">
              <w:rPr>
                <w:rFonts w:asciiTheme="minorHAnsi" w:hAnsiTheme="minorHAnsi"/>
                <w:sz w:val="18"/>
                <w:szCs w:val="18"/>
              </w:rPr>
              <w:t xml:space="preserve">cell A09 equals </w:t>
            </w:r>
            <w:r>
              <w:rPr>
                <w:rFonts w:asciiTheme="minorHAnsi" w:hAnsiTheme="minorHAnsi"/>
                <w:sz w:val="18"/>
                <w:szCs w:val="18"/>
              </w:rPr>
              <w:t xml:space="preserve">13 or </w:t>
            </w:r>
            <w:r w:rsidRPr="004E3B72">
              <w:rPr>
                <w:rFonts w:asciiTheme="minorHAnsi" w:hAnsiTheme="minorHAnsi"/>
                <w:sz w:val="18"/>
                <w:szCs w:val="18"/>
              </w:rPr>
              <w:t>15 return 0.</w:t>
            </w:r>
            <w:r>
              <w:rPr>
                <w:rFonts w:asciiTheme="minorHAnsi" w:hAnsiTheme="minorHAnsi"/>
                <w:sz w:val="18"/>
                <w:szCs w:val="18"/>
              </w:rPr>
              <w:t>63</w:t>
            </w:r>
            <w:r w:rsidRPr="004E3B72">
              <w:rPr>
                <w:rFonts w:asciiTheme="minorHAnsi" w:hAnsiTheme="minorHAnsi"/>
                <w:sz w:val="18"/>
                <w:szCs w:val="18"/>
              </w:rPr>
              <w:t>;</w:t>
            </w:r>
          </w:p>
          <w:p w14:paraId="4886A5DB" w14:textId="77777777" w:rsidR="00BB003A" w:rsidRDefault="00BB003A" w:rsidP="00CC2306">
            <w:pPr>
              <w:rPr>
                <w:rFonts w:asciiTheme="minorHAnsi" w:hAnsiTheme="minorHAnsi"/>
                <w:sz w:val="18"/>
                <w:szCs w:val="18"/>
              </w:rPr>
            </w:pPr>
          </w:p>
          <w:p w14:paraId="4886A5DC" w14:textId="24DE39E2" w:rsidR="00BB003A" w:rsidRDefault="00BB003A" w:rsidP="00CC2306">
            <w:pP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Initial</w:t>
            </w:r>
            <w:r w:rsidRPr="00EA3C79">
              <w:rPr>
                <w:rFonts w:asciiTheme="minorHAnsi" w:hAnsiTheme="minorHAnsi"/>
                <w:sz w:val="18"/>
                <w:szCs w:val="18"/>
              </w:rPr>
              <w:t xml:space="preserve"> Solar Reflectance and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del w:id="1889" w:author="Shewmaker, Michael@Energy" w:date="2018-07-16T13:12:00Z">
              <w:r w:rsidDel="002F4ABC">
                <w:rPr>
                  <w:rFonts w:asciiTheme="minorHAnsi" w:hAnsiTheme="minorHAnsi"/>
                  <w:sz w:val="18"/>
                  <w:szCs w:val="18"/>
                </w:rPr>
                <w:delText>≤</w:delText>
              </w:r>
            </w:del>
            <w:ins w:id="1890" w:author="Shewmaker, Michael@Energy" w:date="2018-07-16T13:12:00Z">
              <w:r w:rsidR="002F4ABC">
                <w:rPr>
                  <w:rFonts w:asciiTheme="minorHAnsi" w:hAnsiTheme="minorHAnsi"/>
                  <w:sz w:val="18"/>
                  <w:szCs w:val="18"/>
                </w:rPr>
                <w:t xml:space="preserve">less than </w:t>
              </w:r>
            </w:ins>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 xml:space="preserve">13 or </w:t>
            </w:r>
            <w:r w:rsidRPr="00553C1A">
              <w:rPr>
                <w:rFonts w:asciiTheme="minorHAnsi" w:hAnsiTheme="minorHAnsi"/>
                <w:sz w:val="18"/>
                <w:szCs w:val="18"/>
              </w:rPr>
              <w:t>15 return 0.</w:t>
            </w:r>
            <w:r>
              <w:rPr>
                <w:rFonts w:asciiTheme="minorHAnsi" w:hAnsiTheme="minorHAnsi"/>
                <w:sz w:val="18"/>
                <w:szCs w:val="18"/>
              </w:rPr>
              <w:t>63</w:t>
            </w:r>
            <w:r w:rsidRPr="00553C1A">
              <w:rPr>
                <w:rFonts w:asciiTheme="minorHAnsi" w:hAnsiTheme="minorHAnsi"/>
                <w:sz w:val="18"/>
                <w:szCs w:val="18"/>
              </w:rPr>
              <w:t>;</w:t>
            </w:r>
          </w:p>
          <w:p w14:paraId="4886A5DD" w14:textId="77777777" w:rsidR="00BB003A" w:rsidRDefault="00BB003A" w:rsidP="00CC2306">
            <w:pPr>
              <w:rPr>
                <w:rFonts w:asciiTheme="minorHAnsi" w:hAnsiTheme="minorHAnsi"/>
                <w:sz w:val="18"/>
                <w:szCs w:val="18"/>
              </w:rPr>
            </w:pPr>
          </w:p>
          <w:p w14:paraId="4886A5DE" w14:textId="70966395" w:rsidR="00BB003A" w:rsidRDefault="00BB003A" w:rsidP="00CC2306">
            <w:pPr>
              <w:rPr>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del w:id="1891" w:author="Shewmaker, Michael@Energy" w:date="2018-07-16T13:12:00Z">
              <w:r w:rsidDel="002F4ABC">
                <w:rPr>
                  <w:rFonts w:asciiTheme="minorHAnsi" w:hAnsiTheme="minorHAnsi"/>
                  <w:sz w:val="18"/>
                  <w:szCs w:val="18"/>
                </w:rPr>
                <w:delText>&gt;</w:delText>
              </w:r>
            </w:del>
            <w:ins w:id="1892" w:author="Shewmaker, Michael@Energy" w:date="2018-07-16T13:12:00Z">
              <w:r w:rsidR="002F4ABC">
                <w:rPr>
                  <w:rFonts w:asciiTheme="minorHAnsi" w:hAnsiTheme="minorHAnsi"/>
                  <w:sz w:val="18"/>
                  <w:szCs w:val="18"/>
                </w:rPr>
                <w:t xml:space="preserve">greater than or equal to </w:t>
              </w:r>
            </w:ins>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DF" w14:textId="77777777" w:rsidR="00BB003A" w:rsidRDefault="00BB003A" w:rsidP="00CC2306">
            <w:pPr>
              <w:rPr>
                <w:rFonts w:asciiTheme="minorHAnsi" w:hAnsiTheme="minorHAnsi"/>
                <w:sz w:val="18"/>
                <w:szCs w:val="18"/>
              </w:rPr>
            </w:pPr>
          </w:p>
          <w:p w14:paraId="4886A5E0" w14:textId="09581323" w:rsidR="00BB003A" w:rsidRDefault="00BB003A" w:rsidP="00CC2306">
            <w:pPr>
              <w:rPr>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Initial </w:t>
            </w:r>
            <w:r w:rsidRPr="00EA3C79">
              <w:rPr>
                <w:rFonts w:asciiTheme="minorHAnsi" w:hAnsiTheme="minorHAnsi"/>
                <w:sz w:val="18"/>
                <w:szCs w:val="18"/>
              </w:rPr>
              <w:t xml:space="preserve">Solar </w:t>
            </w:r>
            <w:r w:rsidRPr="00EA3C79">
              <w:rPr>
                <w:rFonts w:asciiTheme="minorHAnsi" w:hAnsiTheme="minorHAnsi"/>
                <w:sz w:val="18"/>
                <w:szCs w:val="18"/>
              </w:rPr>
              <w:lastRenderedPageBreak/>
              <w:t xml:space="preserve">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del w:id="1893" w:author="Shewmaker, Michael@Energy" w:date="2018-07-16T13:12:00Z">
              <w:r w:rsidDel="002F4ABC">
                <w:rPr>
                  <w:rFonts w:asciiTheme="minorHAnsi" w:hAnsiTheme="minorHAnsi"/>
                  <w:sz w:val="18"/>
                  <w:szCs w:val="18"/>
                </w:rPr>
                <w:delText>&gt;</w:delText>
              </w:r>
            </w:del>
            <w:ins w:id="1894" w:author="Shewmaker, Michael@Energy" w:date="2018-07-16T13:12:00Z">
              <w:r w:rsidR="002F4ABC">
                <w:rPr>
                  <w:rFonts w:asciiTheme="minorHAnsi" w:hAnsiTheme="minorHAnsi"/>
                  <w:sz w:val="18"/>
                  <w:szCs w:val="18"/>
                </w:rPr>
                <w:t xml:space="preserve">greater than or equal to </w:t>
              </w:r>
            </w:ins>
            <w:r w:rsidRPr="001F2A51">
              <w:rPr>
                <w:rFonts w:asciiTheme="minorHAnsi" w:hAnsiTheme="minorHAnsi"/>
                <w:noProof/>
                <w:sz w:val="18"/>
                <w:szCs w:val="18"/>
              </w:rPr>
              <w:t>2:12</w:t>
            </w:r>
            <w:r>
              <w:rPr>
                <w:noProof/>
                <w:sz w:val="18"/>
                <w:szCs w:val="18"/>
              </w:rPr>
              <w:t xml:space="preserve"> </w:t>
            </w:r>
            <w:r>
              <w:rPr>
                <w:rFonts w:asciiTheme="minorHAnsi" w:hAnsiTheme="minorHAnsi"/>
                <w:noProof/>
                <w:sz w:val="18"/>
                <w:szCs w:val="18"/>
              </w:rPr>
              <w:t xml:space="preserve">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E1" w14:textId="77777777" w:rsidR="00BB003A" w:rsidRPr="00C10900" w:rsidRDefault="00BB003A" w:rsidP="00CC2306">
            <w:pPr>
              <w:rPr>
                <w:sz w:val="18"/>
                <w:szCs w:val="18"/>
              </w:rPr>
            </w:pPr>
          </w:p>
          <w:p w14:paraId="4886A5E2" w14:textId="77777777" w:rsidR="00BB003A" w:rsidRPr="00C10900" w:rsidRDefault="00BB003A" w:rsidP="00CC2306">
            <w:pPr>
              <w:rPr>
                <w:sz w:val="18"/>
              </w:rPr>
            </w:pPr>
            <w:r w:rsidRPr="00C10900">
              <w:rPr>
                <w:sz w:val="18"/>
              </w:rPr>
              <w:t>Else return NA&gt;&gt;</w:t>
            </w:r>
          </w:p>
          <w:p w14:paraId="4886A5E3" w14:textId="77777777" w:rsidR="00BB003A" w:rsidRPr="00EA3C79" w:rsidRDefault="00BB003A" w:rsidP="00CC2306">
            <w:pPr>
              <w:jc w:val="center"/>
              <w:rPr>
                <w:rFonts w:asciiTheme="minorHAnsi" w:hAnsiTheme="minorHAnsi"/>
                <w:sz w:val="18"/>
                <w:szCs w:val="18"/>
              </w:rPr>
            </w:pPr>
          </w:p>
        </w:tc>
        <w:tc>
          <w:tcPr>
            <w:tcW w:w="975" w:type="dxa"/>
            <w:gridSpan w:val="2"/>
            <w:tcBorders>
              <w:bottom w:val="single" w:sz="4" w:space="0" w:color="auto"/>
            </w:tcBorders>
            <w:shd w:val="clear" w:color="auto" w:fill="auto"/>
            <w:tcMar>
              <w:left w:w="43" w:type="dxa"/>
              <w:right w:w="43" w:type="dxa"/>
            </w:tcMar>
            <w:vAlign w:val="center"/>
            <w:tcPrChange w:id="1895" w:author="Smith, Alexis@Energy" w:date="2019-01-17T10:22:00Z">
              <w:tcPr>
                <w:tcW w:w="990" w:type="dxa"/>
                <w:gridSpan w:val="2"/>
                <w:tcBorders>
                  <w:bottom w:val="single" w:sz="4" w:space="0" w:color="auto"/>
                </w:tcBorders>
                <w:shd w:val="clear" w:color="auto" w:fill="auto"/>
                <w:tcMar>
                  <w:left w:w="43" w:type="dxa"/>
                  <w:right w:w="43" w:type="dxa"/>
                </w:tcMar>
                <w:vAlign w:val="center"/>
              </w:tcPr>
            </w:tcPrChange>
          </w:tcPr>
          <w:p w14:paraId="4886A5E4" w14:textId="77777777" w:rsidR="00BB003A" w:rsidRDefault="00BB003A" w:rsidP="00CC2306">
            <w:pPr>
              <w:jc w:val="center"/>
              <w:rPr>
                <w:rFonts w:asciiTheme="minorHAnsi" w:hAnsiTheme="minorHAnsi"/>
                <w:b/>
                <w:sz w:val="18"/>
                <w:szCs w:val="18"/>
              </w:rPr>
            </w:pPr>
            <w:r w:rsidRPr="00EA3C79">
              <w:rPr>
                <w:rFonts w:asciiTheme="minorHAnsi" w:hAnsiTheme="minorHAnsi"/>
                <w:sz w:val="18"/>
                <w:szCs w:val="18"/>
              </w:rPr>
              <w:lastRenderedPageBreak/>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exception </w:t>
            </w:r>
            <w:r w:rsidRPr="00466190">
              <w:rPr>
                <w:rFonts w:asciiTheme="minorHAnsi" w:hAnsiTheme="minorHAnsi"/>
                <w:sz w:val="18"/>
                <w:szCs w:val="18"/>
              </w:rPr>
              <w:t>and cell 0</w:t>
            </w:r>
            <w:r>
              <w:rPr>
                <w:rFonts w:asciiTheme="minorHAnsi" w:hAnsiTheme="minorHAnsi"/>
                <w:sz w:val="18"/>
                <w:szCs w:val="18"/>
              </w:rPr>
              <w:t>4</w:t>
            </w:r>
            <w:r w:rsidRPr="00466190">
              <w:rPr>
                <w:rFonts w:asciiTheme="minorHAnsi" w:hAnsiTheme="minorHAnsi"/>
                <w:sz w:val="18"/>
                <w:szCs w:val="18"/>
              </w:rPr>
              <w:t xml:space="preserve"> does not equal r</w:t>
            </w:r>
            <w:r w:rsidRPr="00466190">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E5" w14:textId="77777777" w:rsidR="00BB003A" w:rsidRDefault="00BB003A" w:rsidP="00CC2306">
            <w:pPr>
              <w:jc w:val="center"/>
              <w:rPr>
                <w:rFonts w:asciiTheme="minorHAnsi" w:hAnsiTheme="minorHAnsi"/>
                <w:sz w:val="18"/>
                <w:szCs w:val="18"/>
              </w:rPr>
            </w:pPr>
          </w:p>
          <w:p w14:paraId="4886A5E6" w14:textId="31D86AEE" w:rsidR="00BB003A" w:rsidRDefault="00BB003A" w:rsidP="00CC2306">
            <w:pPr>
              <w:jc w:val="cente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cell 02 equals </w:t>
            </w:r>
            <w:r w:rsidR="00386287">
              <w:rPr>
                <w:rFonts w:asciiTheme="minorHAnsi" w:hAnsiTheme="minorHAnsi"/>
                <w:sz w:val="18"/>
                <w:szCs w:val="18"/>
              </w:rPr>
              <w:t>‘Not in an applicable climate zone’ or ‘</w:t>
            </w:r>
            <w:r>
              <w:rPr>
                <w:rFonts w:asciiTheme="minorHAnsi" w:hAnsiTheme="minorHAnsi"/>
                <w:sz w:val="18"/>
                <w:szCs w:val="18"/>
              </w:rPr>
              <w:t>SRI</w:t>
            </w:r>
            <w:r w:rsidR="00386287">
              <w:rPr>
                <w:rFonts w:asciiTheme="minorHAnsi" w:hAnsiTheme="minorHAnsi"/>
                <w:sz w:val="18"/>
                <w:szCs w:val="18"/>
              </w:rPr>
              <w:t>’</w:t>
            </w:r>
            <w:r>
              <w:rPr>
                <w:rFonts w:asciiTheme="minorHAnsi" w:hAnsiTheme="minorHAnsi"/>
                <w:sz w:val="18"/>
                <w:szCs w:val="18"/>
              </w:rPr>
              <w:t xml:space="preserve"> return NA;</w:t>
            </w:r>
          </w:p>
          <w:p w14:paraId="4886A5E7" w14:textId="77777777" w:rsidR="00BB003A" w:rsidRDefault="00BB003A" w:rsidP="00CC2306">
            <w:pPr>
              <w:jc w:val="center"/>
              <w:rPr>
                <w:rFonts w:asciiTheme="minorHAnsi" w:hAnsiTheme="minorHAnsi"/>
                <w:sz w:val="18"/>
                <w:szCs w:val="18"/>
              </w:rPr>
            </w:pPr>
          </w:p>
          <w:p w14:paraId="4886A5E8"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0.75&gt;&gt;</w:t>
            </w:r>
          </w:p>
        </w:tc>
        <w:tc>
          <w:tcPr>
            <w:tcW w:w="976" w:type="dxa"/>
            <w:tcBorders>
              <w:bottom w:val="single" w:sz="4" w:space="0" w:color="auto"/>
              <w:right w:val="single" w:sz="4" w:space="0" w:color="auto"/>
            </w:tcBorders>
            <w:shd w:val="clear" w:color="auto" w:fill="auto"/>
            <w:vAlign w:val="center"/>
            <w:tcPrChange w:id="1896" w:author="Smith, Alexis@Energy" w:date="2019-01-17T10:22:00Z">
              <w:tcPr>
                <w:tcW w:w="991" w:type="dxa"/>
                <w:tcBorders>
                  <w:bottom w:val="single" w:sz="4" w:space="0" w:color="auto"/>
                  <w:right w:val="single" w:sz="4" w:space="0" w:color="auto"/>
                </w:tcBorders>
                <w:shd w:val="clear" w:color="auto" w:fill="auto"/>
                <w:vAlign w:val="center"/>
              </w:tcPr>
            </w:tcPrChange>
          </w:tcPr>
          <w:p w14:paraId="4886A5E9" w14:textId="1C1ADA2F" w:rsidR="00BB003A" w:rsidRDefault="00BB003A" w:rsidP="00CC2306">
            <w:pPr>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del w:id="1897" w:author="Shewmaker, Michael@Energy" w:date="2018-07-16T13:13:00Z">
              <w:r w:rsidRPr="001F2A51" w:rsidDel="002F4ABC">
                <w:rPr>
                  <w:rFonts w:asciiTheme="minorHAnsi" w:hAnsiTheme="minorHAnsi"/>
                  <w:noProof/>
                  <w:sz w:val="18"/>
                  <w:szCs w:val="18"/>
                </w:rPr>
                <w:delText>≤</w:delText>
              </w:r>
            </w:del>
            <w:ins w:id="1898" w:author="Shewmaker, Michael@Energy" w:date="2018-07-16T13:13:00Z">
              <w:r w:rsidR="002F4ABC">
                <w:rPr>
                  <w:rFonts w:asciiTheme="minorHAnsi" w:hAnsiTheme="minorHAnsi"/>
                  <w:noProof/>
                  <w:sz w:val="18"/>
                  <w:szCs w:val="18"/>
                </w:rPr>
                <w:t xml:space="preserve">less than </w:t>
              </w:r>
            </w:ins>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13 or 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75;</w:t>
            </w:r>
          </w:p>
          <w:p w14:paraId="4886A5EA" w14:textId="77777777" w:rsidR="00BB003A" w:rsidRDefault="00BB003A" w:rsidP="00CC2306">
            <w:pPr>
              <w:jc w:val="center"/>
              <w:rPr>
                <w:rFonts w:asciiTheme="minorHAnsi" w:hAnsiTheme="minorHAnsi"/>
                <w:sz w:val="18"/>
                <w:szCs w:val="18"/>
              </w:rPr>
            </w:pPr>
          </w:p>
          <w:p w14:paraId="4886A5EB" w14:textId="07519C53" w:rsidR="00BB003A" w:rsidRDefault="00BB003A" w:rsidP="00CC2306">
            <w:pPr>
              <w:jc w:val="cente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del w:id="1899" w:author="Shewmaker, Michael@Energy" w:date="2018-07-16T13:13:00Z">
              <w:r w:rsidDel="002F4ABC">
                <w:rPr>
                  <w:rFonts w:asciiTheme="minorHAnsi" w:hAnsiTheme="minorHAnsi"/>
                  <w:sz w:val="18"/>
                  <w:szCs w:val="18"/>
                </w:rPr>
                <w:delText>&gt;</w:delText>
              </w:r>
            </w:del>
            <w:ins w:id="1900" w:author="Shewmaker, Michael@Energy" w:date="2018-07-16T13:13:00Z">
              <w:r w:rsidR="002F4ABC">
                <w:rPr>
                  <w:rFonts w:asciiTheme="minorHAnsi" w:hAnsiTheme="minorHAnsi"/>
                  <w:sz w:val="18"/>
                  <w:szCs w:val="18"/>
                </w:rPr>
                <w:t xml:space="preserve">greater than or equal to </w:t>
              </w:r>
            </w:ins>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10-15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16;</w:t>
            </w:r>
          </w:p>
          <w:p w14:paraId="4886A5EC" w14:textId="77777777" w:rsidR="00BB003A" w:rsidRDefault="00BB003A" w:rsidP="00CC2306">
            <w:pPr>
              <w:jc w:val="center"/>
              <w:rPr>
                <w:rFonts w:asciiTheme="minorHAnsi" w:hAnsiTheme="minorHAnsi"/>
                <w:sz w:val="18"/>
                <w:szCs w:val="18"/>
              </w:rPr>
            </w:pPr>
          </w:p>
          <w:p w14:paraId="4886A5ED"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NA&gt;&gt;</w:t>
            </w:r>
          </w:p>
        </w:tc>
      </w:tr>
      <w:tr w:rsidR="00F135D3" w14:paraId="4886A5F4" w14:textId="77777777" w:rsidTr="00C86939">
        <w:trPr>
          <w:trHeight w:val="719"/>
          <w:trPrChange w:id="1901" w:author="Shewmaker, Michael@Energy" w:date="2018-11-05T14:42:00Z">
            <w:trPr>
              <w:trHeight w:val="719"/>
            </w:trPr>
          </w:trPrChange>
        </w:trPr>
        <w:tc>
          <w:tcPr>
            <w:tcW w:w="14462" w:type="dxa"/>
            <w:gridSpan w:val="16"/>
            <w:tcPrChange w:id="1902" w:author="Shewmaker, Michael@Energy" w:date="2018-11-05T14:42:00Z">
              <w:tcPr>
                <w:tcW w:w="14689" w:type="dxa"/>
                <w:gridSpan w:val="16"/>
              </w:tcPr>
            </w:tcPrChange>
          </w:tcPr>
          <w:p w14:paraId="4886A5F0" w14:textId="19539B11" w:rsidR="00F135D3" w:rsidRPr="00FD271A" w:rsidRDefault="00090CEF" w:rsidP="00CC2306">
            <w:pPr>
              <w:pStyle w:val="Heading7"/>
              <w:tabs>
                <w:tab w:val="clear" w:pos="10980"/>
                <w:tab w:val="clear" w:pos="11430"/>
                <w:tab w:val="left" w:pos="180"/>
                <w:tab w:val="left" w:pos="5310"/>
                <w:tab w:val="left" w:pos="8100"/>
              </w:tabs>
              <w:rPr>
                <w:rFonts w:ascii="Calibri" w:hAnsi="Calibri"/>
                <w:noProof/>
                <w:color w:val="auto"/>
                <w:sz w:val="20"/>
                <w:szCs w:val="18"/>
              </w:rPr>
            </w:pPr>
            <w:r w:rsidRPr="00FD271A">
              <w:rPr>
                <w:rFonts w:ascii="Calibri" w:hAnsi="Calibri"/>
                <w:noProof/>
                <w:color w:val="auto"/>
                <w:sz w:val="20"/>
                <w:szCs w:val="18"/>
              </w:rPr>
              <w:lastRenderedPageBreak/>
              <w:t>N</w:t>
            </w:r>
            <w:r>
              <w:rPr>
                <w:rFonts w:ascii="Calibri" w:hAnsi="Calibri"/>
                <w:noProof/>
                <w:color w:val="auto"/>
                <w:sz w:val="20"/>
                <w:szCs w:val="18"/>
              </w:rPr>
              <w:t>otes:</w:t>
            </w:r>
          </w:p>
          <w:p w14:paraId="4886A5F1" w14:textId="77777777" w:rsidR="00F135D3" w:rsidRPr="00FD271A" w:rsidRDefault="00F135D3">
            <w:pPr>
              <w:numPr>
                <w:ilvl w:val="0"/>
                <w:numId w:val="1"/>
              </w:numPr>
              <w:tabs>
                <w:tab w:val="left" w:pos="810"/>
                <w:tab w:val="left" w:pos="2700"/>
                <w:tab w:val="left" w:pos="3420"/>
                <w:tab w:val="left" w:pos="3780"/>
                <w:tab w:val="left" w:pos="5760"/>
                <w:tab w:val="left" w:pos="7212"/>
              </w:tabs>
              <w:rPr>
                <w:rFonts w:ascii="Calibri" w:hAnsi="Calibri"/>
                <w:noProof/>
                <w:sz w:val="20"/>
                <w:szCs w:val="18"/>
              </w:rPr>
              <w:pPrChange w:id="1903" w:author="Smith, Alexis@Energy" w:date="2018-11-15T09:12:00Z">
                <w:pPr>
                  <w:numPr>
                    <w:numId w:val="4"/>
                  </w:numPr>
                  <w:tabs>
                    <w:tab w:val="left" w:pos="810"/>
                    <w:tab w:val="left" w:pos="2700"/>
                    <w:tab w:val="left" w:pos="3420"/>
                    <w:tab w:val="left" w:pos="3780"/>
                    <w:tab w:val="left" w:pos="5760"/>
                    <w:tab w:val="left" w:pos="7212"/>
                  </w:tabs>
                  <w:ind w:left="720" w:hanging="360"/>
                </w:pPr>
              </w:pPrChange>
            </w:pPr>
            <w:r w:rsidRPr="00FD271A">
              <w:rPr>
                <w:rFonts w:ascii="Calibri" w:hAnsi="Calibri"/>
                <w:noProof/>
                <w:sz w:val="20"/>
                <w:szCs w:val="18"/>
              </w:rPr>
              <w:t xml:space="preserve">Roof area covered by building integrated photovoltaic panels and solar thermal panels are exempt from the above Cool Roof requirements. </w:t>
            </w:r>
          </w:p>
          <w:p w14:paraId="4886A5F3" w14:textId="384A8E24" w:rsidR="00F135D3" w:rsidRPr="00FD271A" w:rsidRDefault="00F135D3">
            <w:pPr>
              <w:numPr>
                <w:ilvl w:val="0"/>
                <w:numId w:val="1"/>
              </w:numPr>
              <w:tabs>
                <w:tab w:val="left" w:pos="810"/>
                <w:tab w:val="left" w:pos="2700"/>
                <w:tab w:val="left" w:pos="3420"/>
                <w:tab w:val="left" w:pos="3780"/>
                <w:tab w:val="left" w:pos="5760"/>
                <w:tab w:val="left" w:pos="7212"/>
              </w:tabs>
              <w:jc w:val="both"/>
              <w:rPr>
                <w:rFonts w:ascii="Calibri" w:hAnsi="Calibri"/>
                <w:sz w:val="18"/>
                <w:szCs w:val="18"/>
              </w:rPr>
              <w:pPrChange w:id="1904" w:author="Smith, Alexis@Energy" w:date="2018-11-15T09:12:00Z">
                <w:pPr>
                  <w:numPr>
                    <w:numId w:val="4"/>
                  </w:numPr>
                  <w:tabs>
                    <w:tab w:val="left" w:pos="810"/>
                    <w:tab w:val="left" w:pos="2700"/>
                    <w:tab w:val="left" w:pos="3420"/>
                    <w:tab w:val="left" w:pos="3780"/>
                    <w:tab w:val="left" w:pos="5760"/>
                    <w:tab w:val="left" w:pos="7212"/>
                  </w:tabs>
                  <w:ind w:left="720" w:hanging="360"/>
                  <w:jc w:val="both"/>
                </w:pPr>
              </w:pPrChange>
            </w:pPr>
            <w:r w:rsidRPr="00FD271A">
              <w:rPr>
                <w:rFonts w:ascii="Calibri" w:hAnsi="Calibri"/>
                <w:noProof/>
                <w:sz w:val="20"/>
                <w:szCs w:val="18"/>
              </w:rPr>
              <w:t>Liquid field applied coatings must comply with installation criteria from section 110.8(i)4.</w:t>
            </w:r>
          </w:p>
        </w:tc>
      </w:tr>
    </w:tbl>
    <w:p w14:paraId="4886A5F5" w14:textId="77777777" w:rsidR="007B3087" w:rsidRDefault="007B3087"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379"/>
        <w:gridCol w:w="1263"/>
        <w:gridCol w:w="1291"/>
        <w:gridCol w:w="1234"/>
        <w:gridCol w:w="1289"/>
        <w:gridCol w:w="1141"/>
        <w:gridCol w:w="1093"/>
        <w:gridCol w:w="1046"/>
        <w:gridCol w:w="3585"/>
      </w:tblGrid>
      <w:tr w:rsidR="006D4567" w:rsidRPr="00111E44" w14:paraId="4886A5F8" w14:textId="77777777" w:rsidTr="00FD271A">
        <w:trPr>
          <w:cantSplit/>
          <w:trHeight w:val="318"/>
        </w:trPr>
        <w:tc>
          <w:tcPr>
            <w:tcW w:w="14620" w:type="dxa"/>
            <w:gridSpan w:val="10"/>
          </w:tcPr>
          <w:p w14:paraId="4886A5F6" w14:textId="0496512E" w:rsidR="006D4567" w:rsidRPr="00FD271A" w:rsidRDefault="005B199E" w:rsidP="006D4567">
            <w:pPr>
              <w:keepNext/>
              <w:rPr>
                <w:rFonts w:ascii="Calibri" w:eastAsia="Calibri" w:hAnsi="Calibri"/>
                <w:b/>
                <w:sz w:val="20"/>
                <w:szCs w:val="22"/>
              </w:rPr>
            </w:pPr>
            <w:r>
              <w:rPr>
                <w:rFonts w:ascii="Calibri" w:eastAsia="Calibri" w:hAnsi="Calibri"/>
                <w:b/>
                <w:sz w:val="20"/>
                <w:szCs w:val="22"/>
              </w:rPr>
              <w:lastRenderedPageBreak/>
              <w:t>F</w:t>
            </w:r>
            <w:r w:rsidR="006D4567" w:rsidRPr="00FD271A">
              <w:rPr>
                <w:rFonts w:ascii="Calibri" w:eastAsia="Calibri" w:hAnsi="Calibri"/>
                <w:b/>
                <w:sz w:val="20"/>
                <w:szCs w:val="22"/>
              </w:rPr>
              <w:t xml:space="preserve">. </w:t>
            </w:r>
            <w:r w:rsidR="00F135D3" w:rsidRPr="00FD271A">
              <w:rPr>
                <w:rFonts w:ascii="Calibri" w:eastAsia="Calibri" w:hAnsi="Calibri"/>
                <w:b/>
                <w:sz w:val="20"/>
                <w:szCs w:val="22"/>
              </w:rPr>
              <w:t xml:space="preserve">Fenestration/Glazing Allowed </w:t>
            </w:r>
            <w:r w:rsidR="004A65D5" w:rsidRPr="00FD271A">
              <w:rPr>
                <w:rFonts w:ascii="Calibri" w:eastAsia="Calibri" w:hAnsi="Calibri"/>
                <w:b/>
                <w:sz w:val="20"/>
                <w:szCs w:val="22"/>
              </w:rPr>
              <w:t xml:space="preserve">Areas and Efficiencies </w:t>
            </w:r>
            <w:r w:rsidR="006D4567" w:rsidRPr="00FD271A">
              <w:rPr>
                <w:rFonts w:ascii="Calibri" w:eastAsia="Calibri" w:hAnsi="Calibri"/>
                <w:sz w:val="20"/>
                <w:szCs w:val="22"/>
              </w:rPr>
              <w:t>(Section 150.2(b)1)</w:t>
            </w:r>
          </w:p>
          <w:p w14:paraId="4886A5F7" w14:textId="00C49339" w:rsidR="006D4567" w:rsidRPr="00111E44" w:rsidRDefault="006D4567" w:rsidP="006D4567">
            <w:pPr>
              <w:keepNext/>
              <w:rPr>
                <w:rFonts w:ascii="Calibri" w:eastAsia="Calibri" w:hAnsi="Calibri"/>
                <w:sz w:val="22"/>
                <w:szCs w:val="22"/>
              </w:rPr>
            </w:pPr>
            <w:r w:rsidRPr="00974C44">
              <w:rPr>
                <w:rFonts w:ascii="Calibri" w:eastAsia="Calibri" w:hAnsi="Calibri"/>
                <w:sz w:val="20"/>
                <w:szCs w:val="22"/>
              </w:rPr>
              <w:t>&lt;&lt;if A13 = Add Fen./Glazing, Replace Fen./Glazing, Add Fen./Glazing ≤ 75 ft2 Windows, Replace Fen./Glazing ≤ 75 ft2 Windows, Add Fen./Glazing ≤ 16 ft2 Skylights, Replace Fen./Glazing Skylight then display this section; else display section header and standard “This Section Does Not Apply” message&gt;&gt;</w:t>
            </w:r>
          </w:p>
        </w:tc>
      </w:tr>
      <w:tr w:rsidR="00036620" w14:paraId="4886A600" w14:textId="77777777" w:rsidTr="00FD271A">
        <w:trPr>
          <w:cantSplit/>
          <w:trHeight w:val="301"/>
        </w:trPr>
        <w:tc>
          <w:tcPr>
            <w:tcW w:w="1086" w:type="dxa"/>
            <w:vAlign w:val="center"/>
          </w:tcPr>
          <w:p w14:paraId="4886A5F9"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401" w:type="dxa"/>
            <w:vAlign w:val="center"/>
          </w:tcPr>
          <w:p w14:paraId="4886A5FA"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02</w:t>
            </w:r>
          </w:p>
        </w:tc>
        <w:tc>
          <w:tcPr>
            <w:tcW w:w="1283" w:type="dxa"/>
            <w:vAlign w:val="center"/>
          </w:tcPr>
          <w:p w14:paraId="4886A5FB"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03</w:t>
            </w:r>
          </w:p>
        </w:tc>
        <w:tc>
          <w:tcPr>
            <w:tcW w:w="2564" w:type="dxa"/>
            <w:gridSpan w:val="2"/>
            <w:vAlign w:val="center"/>
          </w:tcPr>
          <w:p w14:paraId="4886A5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2466" w:type="dxa"/>
            <w:gridSpan w:val="2"/>
            <w:vAlign w:val="center"/>
          </w:tcPr>
          <w:p w14:paraId="4886A5FD"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2170" w:type="dxa"/>
            <w:gridSpan w:val="2"/>
            <w:vAlign w:val="center"/>
          </w:tcPr>
          <w:p w14:paraId="4886A5FE"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06</w:t>
            </w:r>
          </w:p>
        </w:tc>
        <w:tc>
          <w:tcPr>
            <w:tcW w:w="3649" w:type="dxa"/>
            <w:vAlign w:val="center"/>
          </w:tcPr>
          <w:p w14:paraId="4886A5F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r>
      <w:tr w:rsidR="00036620" w14:paraId="4886A615" w14:textId="77777777" w:rsidTr="00036620">
        <w:trPr>
          <w:cantSplit/>
          <w:trHeight w:val="301"/>
        </w:trPr>
        <w:tc>
          <w:tcPr>
            <w:tcW w:w="1086" w:type="dxa"/>
            <w:vAlign w:val="bottom"/>
          </w:tcPr>
          <w:p w14:paraId="4886A601" w14:textId="77777777" w:rsidR="00036620" w:rsidRPr="00C24189" w:rsidRDefault="00036620">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Alteration Type</w:t>
            </w:r>
          </w:p>
        </w:tc>
        <w:tc>
          <w:tcPr>
            <w:tcW w:w="1401" w:type="dxa"/>
            <w:vAlign w:val="bottom"/>
          </w:tcPr>
          <w:p w14:paraId="4886A602" w14:textId="77777777" w:rsidR="00036620" w:rsidRPr="00844F83" w:rsidRDefault="00036620">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Maximum Allowed</w:t>
            </w:r>
          </w:p>
          <w:p w14:paraId="4886A603" w14:textId="77777777" w:rsidR="00036620" w:rsidRPr="00844F83" w:rsidRDefault="00036620">
            <w:pPr>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 xml:space="preserve">Fenestration Area For All Orientations </w:t>
            </w:r>
            <w:r>
              <w:rPr>
                <w:rFonts w:asciiTheme="minorHAnsi" w:hAnsiTheme="minorHAnsi"/>
                <w:sz w:val="18"/>
                <w:szCs w:val="18"/>
              </w:rPr>
              <w:t>(</w:t>
            </w:r>
            <w:r w:rsidRPr="00844F83">
              <w:rPr>
                <w:rFonts w:asciiTheme="minorHAnsi" w:hAnsiTheme="minorHAnsi"/>
                <w:sz w:val="18"/>
                <w:szCs w:val="18"/>
              </w:rPr>
              <w:t>ft</w:t>
            </w:r>
            <w:r w:rsidRPr="00AE11F1">
              <w:rPr>
                <w:rFonts w:asciiTheme="minorHAnsi" w:hAnsiTheme="minorHAnsi"/>
                <w:sz w:val="18"/>
                <w:szCs w:val="18"/>
                <w:vertAlign w:val="superscript"/>
              </w:rPr>
              <w:t>2</w:t>
            </w:r>
            <w:r>
              <w:rPr>
                <w:rFonts w:asciiTheme="minorHAnsi" w:hAnsiTheme="minorHAnsi"/>
                <w:sz w:val="18"/>
                <w:szCs w:val="18"/>
              </w:rPr>
              <w:t>) (Windows)</w:t>
            </w:r>
          </w:p>
        </w:tc>
        <w:tc>
          <w:tcPr>
            <w:tcW w:w="1283" w:type="dxa"/>
            <w:vAlign w:val="bottom"/>
          </w:tcPr>
          <w:p w14:paraId="4886A606" w14:textId="77777777" w:rsidR="00036620" w:rsidRPr="00841E4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E11F1">
              <w:rPr>
                <w:rFonts w:ascii="Calibri" w:hAnsi="Calibri"/>
                <w:sz w:val="18"/>
                <w:szCs w:val="18"/>
                <w:vertAlign w:val="superscript"/>
              </w:rPr>
              <w:t>2</w:t>
            </w:r>
            <w:r>
              <w:rPr>
                <w:rFonts w:ascii="Calibri" w:hAnsi="Calibri"/>
                <w:sz w:val="18"/>
                <w:szCs w:val="18"/>
              </w:rPr>
              <w:t>)</w:t>
            </w:r>
          </w:p>
        </w:tc>
        <w:tc>
          <w:tcPr>
            <w:tcW w:w="1311" w:type="dxa"/>
            <w:vAlign w:val="bottom"/>
          </w:tcPr>
          <w:p w14:paraId="4886A607"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Fenestration Area for All Orientations (ft</w:t>
            </w:r>
            <w:r w:rsidRPr="00AE11F1">
              <w:rPr>
                <w:rFonts w:ascii="Calibri" w:hAnsi="Calibri"/>
                <w:sz w:val="18"/>
                <w:szCs w:val="18"/>
                <w:vertAlign w:val="superscript"/>
              </w:rPr>
              <w:t>2</w:t>
            </w:r>
            <w:r>
              <w:rPr>
                <w:rFonts w:ascii="Calibri" w:hAnsi="Calibri"/>
                <w:sz w:val="18"/>
                <w:szCs w:val="18"/>
              </w:rPr>
              <w:t>)</w:t>
            </w:r>
          </w:p>
        </w:tc>
        <w:tc>
          <w:tcPr>
            <w:tcW w:w="1253" w:type="dxa"/>
            <w:vAlign w:val="bottom"/>
          </w:tcPr>
          <w:p w14:paraId="4886A608"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West-Facing Fenestration Area</w:t>
            </w:r>
          </w:p>
          <w:p w14:paraId="4886A609"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309" w:type="dxa"/>
            <w:vAlign w:val="bottom"/>
          </w:tcPr>
          <w:p w14:paraId="4886A60A"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 Allowed</w:t>
            </w:r>
          </w:p>
          <w:p w14:paraId="4886A60B"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U-factor</w:t>
            </w:r>
          </w:p>
          <w:p w14:paraId="4886A60C"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158" w:type="dxa"/>
            <w:vAlign w:val="bottom"/>
          </w:tcPr>
          <w:p w14:paraId="4886A60D"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w:t>
            </w:r>
          </w:p>
          <w:p w14:paraId="4886A60E"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U-factor</w:t>
            </w:r>
          </w:p>
          <w:p w14:paraId="4886A60F"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1109" w:type="dxa"/>
            <w:vAlign w:val="bottom"/>
          </w:tcPr>
          <w:p w14:paraId="4886A610"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w:t>
            </w:r>
            <w:r>
              <w:rPr>
                <w:rFonts w:ascii="Calibri" w:hAnsi="Calibri"/>
                <w:sz w:val="18"/>
                <w:szCs w:val="18"/>
              </w:rPr>
              <w:t xml:space="preserve"> </w:t>
            </w:r>
            <w:r w:rsidRPr="00CD19E1">
              <w:rPr>
                <w:rFonts w:ascii="Calibri" w:hAnsi="Calibri"/>
                <w:sz w:val="18"/>
                <w:szCs w:val="18"/>
              </w:rPr>
              <w:t xml:space="preserve">Allowed </w:t>
            </w:r>
            <w:r w:rsidRPr="00CF4C56">
              <w:rPr>
                <w:rFonts w:ascii="Calibri" w:hAnsi="Calibri"/>
                <w:sz w:val="18"/>
                <w:szCs w:val="18"/>
              </w:rPr>
              <w:t>SHGC</w:t>
            </w:r>
          </w:p>
          <w:p w14:paraId="4886A611"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061" w:type="dxa"/>
            <w:vAlign w:val="bottom"/>
          </w:tcPr>
          <w:p w14:paraId="4886A612"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p>
          <w:p w14:paraId="4886A613" w14:textId="77777777" w:rsidR="00036620" w:rsidRPr="00C24189"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3649" w:type="dxa"/>
            <w:vAlign w:val="bottom"/>
          </w:tcPr>
          <w:p w14:paraId="4886A614" w14:textId="77777777" w:rsidR="00036620" w:rsidRDefault="00036620">
            <w:pPr>
              <w:tabs>
                <w:tab w:val="left" w:pos="2160"/>
                <w:tab w:val="left" w:pos="2700"/>
                <w:tab w:val="left" w:pos="3420"/>
                <w:tab w:val="left" w:pos="3780"/>
                <w:tab w:val="left" w:pos="5760"/>
                <w:tab w:val="left" w:pos="7212"/>
              </w:tabs>
              <w:jc w:val="center"/>
              <w:rPr>
                <w:rFonts w:ascii="Calibri" w:hAnsi="Calibri"/>
                <w:sz w:val="20"/>
                <w:szCs w:val="20"/>
              </w:rPr>
            </w:pPr>
            <w:r w:rsidRPr="00C24189">
              <w:rPr>
                <w:rFonts w:ascii="Calibri" w:hAnsi="Calibri"/>
                <w:sz w:val="18"/>
                <w:szCs w:val="18"/>
              </w:rPr>
              <w:t>Comments</w:t>
            </w:r>
          </w:p>
        </w:tc>
      </w:tr>
      <w:tr w:rsidR="00036620" w:rsidRPr="00C24189" w14:paraId="4886A63A" w14:textId="77777777" w:rsidTr="00036620">
        <w:trPr>
          <w:cantSplit/>
          <w:trHeight w:val="301"/>
        </w:trPr>
        <w:tc>
          <w:tcPr>
            <w:tcW w:w="1086" w:type="dxa"/>
            <w:vAlign w:val="center"/>
          </w:tcPr>
          <w:p w14:paraId="24AC35EE" w14:textId="77777777" w:rsidR="00036620"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EA8">
              <w:rPr>
                <w:rFonts w:ascii="Calibri" w:hAnsi="Calibri"/>
                <w:sz w:val="18"/>
                <w:szCs w:val="18"/>
              </w:rPr>
              <w:t>This value is auto-filled with the Project Scope in section A</w:t>
            </w:r>
            <w:r>
              <w:rPr>
                <w:rFonts w:ascii="Calibri" w:hAnsi="Calibri"/>
                <w:sz w:val="18"/>
                <w:szCs w:val="18"/>
              </w:rPr>
              <w:t xml:space="preserve">13: </w:t>
            </w:r>
          </w:p>
          <w:p w14:paraId="272B7DB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hAnsi="Calibri"/>
                <w:sz w:val="18"/>
                <w:szCs w:val="18"/>
              </w:rPr>
              <w:t>*</w:t>
            </w:r>
            <w:r w:rsidRPr="002C1C7A">
              <w:rPr>
                <w:rFonts w:ascii="Calibri" w:eastAsia="Calibri" w:hAnsi="Calibri"/>
                <w:sz w:val="18"/>
                <w:szCs w:val="22"/>
              </w:rPr>
              <w:t>Add Fen./Glazing,</w:t>
            </w:r>
          </w:p>
          <w:p w14:paraId="4A82B5C3"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 xml:space="preserve">Replace Fen./Glazing, </w:t>
            </w:r>
          </w:p>
          <w:p w14:paraId="1383E35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Add Fen./Glazing ≤ 75 ft2 Windows,</w:t>
            </w:r>
          </w:p>
          <w:p w14:paraId="45B550DB"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Replace Fen./Glazing ≤ 75 ft2 Windows,</w:t>
            </w:r>
          </w:p>
          <w:p w14:paraId="4886A616" w14:textId="06D7C861" w:rsidR="00036620" w:rsidRPr="00CD1EA8" w:rsidRDefault="00036620" w:rsidP="00F135D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eastAsia="Calibri" w:hAnsi="Calibri"/>
                <w:sz w:val="18"/>
                <w:szCs w:val="22"/>
              </w:rPr>
              <w:t>*</w:t>
            </w:r>
            <w:r w:rsidRPr="002C1C7A">
              <w:rPr>
                <w:rFonts w:ascii="Calibri" w:eastAsia="Calibri" w:hAnsi="Calibri"/>
                <w:sz w:val="18"/>
                <w:szCs w:val="22"/>
              </w:rPr>
              <w:t xml:space="preserve">Replacing Fenestration/Glazing Skylight, </w:t>
            </w:r>
            <w:r>
              <w:rPr>
                <w:rFonts w:ascii="Calibri" w:eastAsia="Calibri" w:hAnsi="Calibri"/>
                <w:sz w:val="18"/>
                <w:szCs w:val="22"/>
              </w:rPr>
              <w:t>*</w:t>
            </w:r>
            <w:r w:rsidRPr="002C1C7A">
              <w:rPr>
                <w:rFonts w:ascii="Calibri" w:eastAsia="Calibri" w:hAnsi="Calibri"/>
                <w:sz w:val="18"/>
                <w:szCs w:val="22"/>
              </w:rPr>
              <w:t>Adding Fenestration/Glazing ≤ 16ft2 skylight</w:t>
            </w:r>
            <w:r>
              <w:rPr>
                <w:rFonts w:ascii="Calibri" w:hAnsi="Calibri"/>
                <w:sz w:val="18"/>
                <w:szCs w:val="18"/>
              </w:rPr>
              <w:t xml:space="preserve"> &gt;&gt;</w:t>
            </w:r>
          </w:p>
        </w:tc>
        <w:tc>
          <w:tcPr>
            <w:tcW w:w="1401" w:type="dxa"/>
            <w:vAlign w:val="center"/>
          </w:tcPr>
          <w:p w14:paraId="4886A617"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844F83">
              <w:rPr>
                <w:rFonts w:asciiTheme="minorHAnsi" w:hAnsiTheme="minorHAnsi"/>
                <w:sz w:val="18"/>
                <w:szCs w:val="18"/>
              </w:rPr>
              <w:t>Calculated value:</w:t>
            </w:r>
          </w:p>
          <w:p w14:paraId="2809475E" w14:textId="15B503B1"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 xml:space="preserve">01 contains Add Fenestration/Glazing then value equals (A10 x 0.20); </w:t>
            </w:r>
          </w:p>
          <w:p w14:paraId="355D0B41"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1B" w14:textId="4D85988D" w:rsidR="00036620" w:rsidRPr="00844F83"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NA&gt;&gt;</w:t>
            </w:r>
          </w:p>
        </w:tc>
        <w:tc>
          <w:tcPr>
            <w:tcW w:w="1283" w:type="dxa"/>
            <w:vAlign w:val="center"/>
          </w:tcPr>
          <w:p w14:paraId="4886A61F"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416A02">
              <w:rPr>
                <w:rFonts w:asciiTheme="minorHAnsi" w:hAnsiTheme="minorHAnsi"/>
                <w:sz w:val="18"/>
                <w:szCs w:val="18"/>
              </w:rPr>
              <w:t>Calculated value:</w:t>
            </w:r>
          </w:p>
          <w:p w14:paraId="78C80D62" w14:textId="5C5B56B2" w:rsidR="00036620"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01 contains Add Fenestration/Glazing then value equals (A10 x 0.05);</w:t>
            </w:r>
          </w:p>
          <w:p w14:paraId="4880C85C"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2" w14:textId="341B3880" w:rsidR="005F1ECC" w:rsidRPr="00C24189" w:rsidRDefault="005F1ECC"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Else report NA&gt;&gt;</w:t>
            </w:r>
          </w:p>
        </w:tc>
        <w:tc>
          <w:tcPr>
            <w:tcW w:w="1311" w:type="dxa"/>
          </w:tcPr>
          <w:p w14:paraId="4886A623"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&lt;&lt;User input: </w:t>
            </w:r>
            <w:proofErr w:type="spellStart"/>
            <w:r>
              <w:rPr>
                <w:rFonts w:ascii="Calibri" w:hAnsi="Calibri"/>
                <w:sz w:val="20"/>
                <w:szCs w:val="20"/>
              </w:rPr>
              <w:t>IntegerNonnegative</w:t>
            </w:r>
            <w:proofErr w:type="spellEnd"/>
            <w:r>
              <w:rPr>
                <w:rFonts w:ascii="Calibri" w:hAnsi="Calibri"/>
                <w:sz w:val="20"/>
                <w:szCs w:val="20"/>
              </w:rPr>
              <w:t>&gt;&gt;</w:t>
            </w:r>
          </w:p>
        </w:tc>
        <w:tc>
          <w:tcPr>
            <w:tcW w:w="1253" w:type="dxa"/>
          </w:tcPr>
          <w:p w14:paraId="4886A62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&lt;&lt;User input: </w:t>
            </w:r>
            <w:proofErr w:type="spellStart"/>
            <w:r>
              <w:rPr>
                <w:rFonts w:ascii="Calibri" w:hAnsi="Calibri"/>
                <w:sz w:val="20"/>
                <w:szCs w:val="20"/>
              </w:rPr>
              <w:t>IntegerNonnegatigve</w:t>
            </w:r>
            <w:proofErr w:type="spellEnd"/>
            <w:r>
              <w:rPr>
                <w:rFonts w:ascii="Calibri" w:hAnsi="Calibri"/>
                <w:sz w:val="20"/>
                <w:szCs w:val="20"/>
              </w:rPr>
              <w:t>&gt;&gt;</w:t>
            </w:r>
          </w:p>
        </w:tc>
        <w:tc>
          <w:tcPr>
            <w:tcW w:w="1309" w:type="dxa"/>
            <w:vAlign w:val="center"/>
          </w:tcPr>
          <w:p w14:paraId="4886A628" w14:textId="3719C9C0"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ft2 Windows then the value equals 0.40;</w:t>
            </w:r>
          </w:p>
          <w:p w14:paraId="4886A629"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p>
          <w:p w14:paraId="4886A62A" w14:textId="2AC80216" w:rsidR="00036620" w:rsidRDefault="001904C6"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 xml:space="preserve">Else report </w:t>
            </w:r>
            <w:r w:rsidR="00036620">
              <w:rPr>
                <w:rFonts w:ascii="Calibri" w:hAnsi="Calibri"/>
                <w:sz w:val="18"/>
                <w:szCs w:val="18"/>
              </w:rPr>
              <w:t>0.3</w:t>
            </w:r>
            <w:del w:id="1905" w:author="Shewmaker, Michael@Energy" w:date="2018-07-16T13:14:00Z">
              <w:r w:rsidR="00036620" w:rsidDel="006637C6">
                <w:rPr>
                  <w:rFonts w:ascii="Calibri" w:hAnsi="Calibri"/>
                  <w:sz w:val="18"/>
                  <w:szCs w:val="18"/>
                </w:rPr>
                <w:delText>2</w:delText>
              </w:r>
            </w:del>
            <w:ins w:id="1906" w:author="Shewmaker, Michael@Energy" w:date="2018-07-16T13:14:00Z">
              <w:r w:rsidR="006637C6">
                <w:rPr>
                  <w:rFonts w:ascii="Calibri" w:hAnsi="Calibri"/>
                  <w:sz w:val="18"/>
                  <w:szCs w:val="18"/>
                </w:rPr>
                <w:t>0</w:t>
              </w:r>
            </w:ins>
            <w:r w:rsidR="004A65D5" w:rsidDel="004A65D5">
              <w:rPr>
                <w:rFonts w:ascii="Calibri" w:hAnsi="Calibri"/>
                <w:sz w:val="18"/>
                <w:szCs w:val="18"/>
              </w:rPr>
              <w:t xml:space="preserve"> </w:t>
            </w:r>
            <w:r w:rsidR="00036620">
              <w:rPr>
                <w:rFonts w:ascii="Calibri" w:hAnsi="Calibri"/>
                <w:sz w:val="18"/>
                <w:szCs w:val="18"/>
              </w:rPr>
              <w:t>&gt;&gt;</w:t>
            </w:r>
          </w:p>
        </w:tc>
        <w:tc>
          <w:tcPr>
            <w:tcW w:w="1158" w:type="dxa"/>
          </w:tcPr>
          <w:p w14:paraId="4886A62B" w14:textId="735D917B"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&lt;&lt;if </w:t>
            </w:r>
            <w:r w:rsidR="00B258C4">
              <w:rPr>
                <w:rFonts w:asciiTheme="minorHAnsi" w:hAnsiTheme="minorHAnsi"/>
                <w:sz w:val="18"/>
                <w:szCs w:val="18"/>
              </w:rPr>
              <w:t>F</w:t>
            </w:r>
            <w:r>
              <w:rPr>
                <w:rFonts w:asciiTheme="minorHAnsi" w:hAnsiTheme="minorHAnsi"/>
                <w:sz w:val="18"/>
                <w:szCs w:val="18"/>
              </w:rPr>
              <w:t>01 contains Add Fenestration/Glazing ≤ 16ft2 Skylight, or Replace Fenestration/Glazing Skylight then value equals 0.55;</w:t>
            </w:r>
          </w:p>
          <w:p w14:paraId="4886A62C"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D" w14:textId="6DC3945C" w:rsidR="00036620" w:rsidRPr="00844F83" w:rsidRDefault="00036620" w:rsidP="006637C6">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0.3</w:t>
            </w:r>
            <w:del w:id="1907" w:author="Shewmaker, Michael@Energy" w:date="2018-07-16T13:14:00Z">
              <w:r w:rsidDel="006637C6">
                <w:rPr>
                  <w:rFonts w:asciiTheme="minorHAnsi" w:hAnsiTheme="minorHAnsi"/>
                  <w:sz w:val="18"/>
                  <w:szCs w:val="18"/>
                </w:rPr>
                <w:delText>2</w:delText>
              </w:r>
            </w:del>
            <w:ins w:id="1908" w:author="Shewmaker, Michael@Energy" w:date="2018-07-16T13:14:00Z">
              <w:r w:rsidR="006637C6">
                <w:rPr>
                  <w:rFonts w:asciiTheme="minorHAnsi" w:hAnsiTheme="minorHAnsi"/>
                  <w:sz w:val="18"/>
                  <w:szCs w:val="18"/>
                </w:rPr>
                <w:t>0</w:t>
              </w:r>
            </w:ins>
            <w:r>
              <w:rPr>
                <w:rFonts w:asciiTheme="minorHAnsi" w:hAnsiTheme="minorHAnsi"/>
                <w:sz w:val="18"/>
                <w:szCs w:val="18"/>
              </w:rPr>
              <w:t>&gt;&gt;</w:t>
            </w:r>
          </w:p>
        </w:tc>
        <w:tc>
          <w:tcPr>
            <w:tcW w:w="1109" w:type="dxa"/>
            <w:tcMar>
              <w:left w:w="86" w:type="dxa"/>
              <w:right w:w="86" w:type="dxa"/>
            </w:tcMar>
            <w:vAlign w:val="center"/>
          </w:tcPr>
          <w:p w14:paraId="73794363" w14:textId="76A4CEB4" w:rsidR="00036620" w:rsidRDefault="00036620"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sidR="005F1ECC">
              <w:rPr>
                <w:rFonts w:ascii="Calibri" w:hAnsi="Calibri"/>
                <w:sz w:val="18"/>
                <w:szCs w:val="18"/>
              </w:rPr>
              <w:t>if A09 = 1, 3</w:t>
            </w:r>
            <w:ins w:id="1909" w:author="Shewmaker, Michael@Energy" w:date="2018-07-16T13:14:00Z">
              <w:r w:rsidR="006637C6">
                <w:rPr>
                  <w:rFonts w:ascii="Calibri" w:hAnsi="Calibri"/>
                  <w:sz w:val="18"/>
                  <w:szCs w:val="18"/>
                </w:rPr>
                <w:t>, 5</w:t>
              </w:r>
            </w:ins>
            <w:r w:rsidR="005F1ECC">
              <w:rPr>
                <w:rFonts w:ascii="Calibri" w:hAnsi="Calibri"/>
                <w:sz w:val="18"/>
                <w:szCs w:val="18"/>
              </w:rPr>
              <w:t xml:space="preserve"> or </w:t>
            </w:r>
            <w:del w:id="1910" w:author="Shewmaker, Michael@Energy" w:date="2018-07-16T13:14:00Z">
              <w:r w:rsidR="005F1ECC" w:rsidDel="006637C6">
                <w:rPr>
                  <w:rFonts w:ascii="Calibri" w:hAnsi="Calibri"/>
                  <w:sz w:val="18"/>
                  <w:szCs w:val="18"/>
                </w:rPr>
                <w:delText>5</w:delText>
              </w:r>
            </w:del>
            <w:ins w:id="1911" w:author="Shewmaker, Michael@Energy" w:date="2018-07-16T13:14:00Z">
              <w:r w:rsidR="006637C6">
                <w:rPr>
                  <w:rFonts w:ascii="Calibri" w:hAnsi="Calibri"/>
                  <w:sz w:val="18"/>
                  <w:szCs w:val="18"/>
                </w:rPr>
                <w:t>16</w:t>
              </w:r>
            </w:ins>
            <w:r w:rsidR="005F1ECC">
              <w:rPr>
                <w:rFonts w:ascii="Calibri" w:hAnsi="Calibri"/>
                <w:sz w:val="18"/>
                <w:szCs w:val="18"/>
              </w:rPr>
              <w:t>, then result equals NA</w:t>
            </w:r>
            <w:r w:rsidR="007402FB">
              <w:rPr>
                <w:rFonts w:ascii="Calibri" w:hAnsi="Calibri"/>
                <w:sz w:val="18"/>
                <w:szCs w:val="18"/>
              </w:rPr>
              <w:t>;</w:t>
            </w:r>
          </w:p>
          <w:p w14:paraId="4259020A"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203AB351" w14:textId="67A30781"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w:t>
            </w:r>
            <w:r>
              <w:rPr>
                <w:rFonts w:ascii="Calibri" w:hAnsi="Calibri"/>
                <w:sz w:val="18"/>
                <w:szCs w:val="18"/>
                <w:vertAlign w:val="superscript"/>
              </w:rPr>
              <w:t>2</w:t>
            </w:r>
            <w:r>
              <w:rPr>
                <w:rFonts w:ascii="Calibri" w:hAnsi="Calibri"/>
                <w:sz w:val="18"/>
                <w:szCs w:val="18"/>
              </w:rPr>
              <w:t xml:space="preserve"> Windows, then value equals 0.35;</w:t>
            </w:r>
          </w:p>
          <w:p w14:paraId="57CE8F34"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4886A635" w14:textId="67587D01" w:rsidR="007402FB" w:rsidRPr="007402FB" w:rsidRDefault="007402FB"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Else report 0.2</w:t>
            </w:r>
            <w:del w:id="1912" w:author="Shewmaker, Michael@Energy" w:date="2018-07-16T13:14:00Z">
              <w:r w:rsidDel="006637C6">
                <w:rPr>
                  <w:rFonts w:ascii="Calibri" w:hAnsi="Calibri"/>
                  <w:sz w:val="18"/>
                  <w:szCs w:val="18"/>
                </w:rPr>
                <w:delText>5</w:delText>
              </w:r>
            </w:del>
            <w:ins w:id="1913" w:author="Shewmaker, Michael@Energy" w:date="2018-07-16T13:14:00Z">
              <w:r w:rsidR="006637C6">
                <w:rPr>
                  <w:rFonts w:ascii="Calibri" w:hAnsi="Calibri"/>
                  <w:sz w:val="18"/>
                  <w:szCs w:val="18"/>
                </w:rPr>
                <w:t>3</w:t>
              </w:r>
            </w:ins>
            <w:r>
              <w:rPr>
                <w:rFonts w:ascii="Calibri" w:hAnsi="Calibri"/>
                <w:sz w:val="18"/>
                <w:szCs w:val="18"/>
              </w:rPr>
              <w:t>&gt;&gt;</w:t>
            </w:r>
          </w:p>
        </w:tc>
        <w:tc>
          <w:tcPr>
            <w:tcW w:w="1061" w:type="dxa"/>
          </w:tcPr>
          <w:p w14:paraId="4886A636" w14:textId="7463C863"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&lt;&lt;if </w:t>
            </w:r>
            <w:r w:rsidR="00B258C4">
              <w:rPr>
                <w:rFonts w:ascii="Calibri" w:hAnsi="Calibri"/>
                <w:sz w:val="20"/>
                <w:szCs w:val="20"/>
              </w:rPr>
              <w:t>F</w:t>
            </w:r>
            <w:r>
              <w:rPr>
                <w:rFonts w:ascii="Calibri" w:hAnsi="Calibri"/>
                <w:sz w:val="20"/>
                <w:szCs w:val="20"/>
              </w:rPr>
              <w:t>01 contains Add Fenestration/Glazing ≤ 16ft2 skylight, or Replace Fenestration/Glazing Skylight, then value equals 0.30;</w:t>
            </w:r>
          </w:p>
          <w:p w14:paraId="4886A637"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p w14:paraId="4886A638" w14:textId="216E529A" w:rsidR="00036620" w:rsidRDefault="00036620"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Else report 0.2</w:t>
            </w:r>
            <w:del w:id="1914" w:author="Shewmaker, Michael@Energy" w:date="2018-07-16T13:14:00Z">
              <w:r w:rsidDel="006637C6">
                <w:rPr>
                  <w:rFonts w:ascii="Calibri" w:hAnsi="Calibri"/>
                  <w:sz w:val="20"/>
                  <w:szCs w:val="20"/>
                </w:rPr>
                <w:delText>5</w:delText>
              </w:r>
            </w:del>
            <w:ins w:id="1915" w:author="Shewmaker, Michael@Energy" w:date="2018-07-16T13:14:00Z">
              <w:r w:rsidR="006637C6">
                <w:rPr>
                  <w:rFonts w:ascii="Calibri" w:hAnsi="Calibri"/>
                  <w:sz w:val="20"/>
                  <w:szCs w:val="20"/>
                </w:rPr>
                <w:t>3</w:t>
              </w:r>
            </w:ins>
            <w:r>
              <w:rPr>
                <w:rFonts w:ascii="Calibri" w:hAnsi="Calibri"/>
                <w:sz w:val="20"/>
                <w:szCs w:val="20"/>
              </w:rPr>
              <w:t>&gt;&gt;</w:t>
            </w:r>
          </w:p>
        </w:tc>
        <w:tc>
          <w:tcPr>
            <w:tcW w:w="3649" w:type="dxa"/>
            <w:vAlign w:val="bottom"/>
          </w:tcPr>
          <w:p w14:paraId="4886A639" w14:textId="77777777" w:rsidR="00036620" w:rsidRPr="00C24189"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r w:rsidR="00036620" w14:paraId="4886A646" w14:textId="77777777" w:rsidTr="00036620">
        <w:trPr>
          <w:cantSplit/>
          <w:trHeight w:val="301"/>
        </w:trPr>
        <w:tc>
          <w:tcPr>
            <w:tcW w:w="1086" w:type="dxa"/>
            <w:vAlign w:val="center"/>
          </w:tcPr>
          <w:p w14:paraId="4886A63B" w14:textId="06FDF5E2" w:rsidR="00036620" w:rsidRPr="00CD1EA8"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401" w:type="dxa"/>
            <w:vAlign w:val="center"/>
          </w:tcPr>
          <w:p w14:paraId="4886A63C"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83" w:type="dxa"/>
            <w:vAlign w:val="center"/>
          </w:tcPr>
          <w:p w14:paraId="4886A63E"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63F"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3" w:type="dxa"/>
          </w:tcPr>
          <w:p w14:paraId="4886A640"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9" w:type="dxa"/>
            <w:vAlign w:val="center"/>
          </w:tcPr>
          <w:p w14:paraId="4886A641"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58" w:type="dxa"/>
          </w:tcPr>
          <w:p w14:paraId="4886A642"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09" w:type="dxa"/>
            <w:tcMar>
              <w:left w:w="86" w:type="dxa"/>
              <w:right w:w="86" w:type="dxa"/>
            </w:tcMar>
            <w:vAlign w:val="center"/>
          </w:tcPr>
          <w:p w14:paraId="4886A643"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61" w:type="dxa"/>
          </w:tcPr>
          <w:p w14:paraId="4886A64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c>
          <w:tcPr>
            <w:tcW w:w="3649" w:type="dxa"/>
            <w:vAlign w:val="bottom"/>
          </w:tcPr>
          <w:p w14:paraId="4886A645"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r>
    </w:tbl>
    <w:p w14:paraId="4886A648" w14:textId="77777777" w:rsidR="00BE5A31" w:rsidRDefault="00BE5A31">
      <w:pPr>
        <w:rPr>
          <w:rFonts w:ascii="Calibri" w:hAnsi="Calibri"/>
        </w:rPr>
      </w:pPr>
      <w:r>
        <w:rPr>
          <w:rFonts w:ascii="Calibri" w:hAnsi="Calibri"/>
        </w:rPr>
        <w:br w:type="page"/>
      </w:r>
    </w:p>
    <w:tbl>
      <w:tblPr>
        <w:tblW w:w="499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1916" w:author="Shewmaker, Michael@Energy" w:date="2018-10-17T15:38:00Z">
          <w:tblPr>
            <w:tblW w:w="499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638"/>
        <w:gridCol w:w="1727"/>
        <w:gridCol w:w="989"/>
        <w:gridCol w:w="13"/>
        <w:gridCol w:w="1000"/>
        <w:gridCol w:w="1000"/>
        <w:gridCol w:w="1000"/>
        <w:gridCol w:w="1000"/>
        <w:gridCol w:w="1000"/>
        <w:gridCol w:w="954"/>
        <w:gridCol w:w="1024"/>
        <w:gridCol w:w="990"/>
        <w:gridCol w:w="646"/>
        <w:gridCol w:w="344"/>
        <w:gridCol w:w="900"/>
        <w:gridCol w:w="1151"/>
        <w:tblGridChange w:id="1917">
          <w:tblGrid>
            <w:gridCol w:w="638"/>
            <w:gridCol w:w="1727"/>
            <w:gridCol w:w="989"/>
            <w:gridCol w:w="13"/>
            <w:gridCol w:w="1000"/>
            <w:gridCol w:w="1000"/>
            <w:gridCol w:w="1000"/>
            <w:gridCol w:w="1000"/>
            <w:gridCol w:w="1000"/>
            <w:gridCol w:w="954"/>
            <w:gridCol w:w="887"/>
            <w:gridCol w:w="975"/>
            <w:gridCol w:w="798"/>
            <w:gridCol w:w="89"/>
            <w:gridCol w:w="975"/>
            <w:gridCol w:w="1331"/>
          </w:tblGrid>
        </w:tblGridChange>
      </w:tblGrid>
      <w:tr w:rsidR="006D4567" w:rsidRPr="006044DF" w14:paraId="4886A64B" w14:textId="77777777" w:rsidTr="00541BFD">
        <w:trPr>
          <w:trHeight w:val="692"/>
          <w:trPrChange w:id="1918" w:author="Shewmaker, Michael@Energy" w:date="2018-10-17T15:38:00Z">
            <w:trPr>
              <w:trHeight w:val="692"/>
            </w:trPr>
          </w:trPrChange>
        </w:trPr>
        <w:tc>
          <w:tcPr>
            <w:tcW w:w="14376" w:type="dxa"/>
            <w:gridSpan w:val="16"/>
            <w:tcPrChange w:id="1919" w:author="Shewmaker, Michael@Energy" w:date="2018-10-17T15:38:00Z">
              <w:tcPr>
                <w:tcW w:w="14601" w:type="dxa"/>
                <w:gridSpan w:val="16"/>
              </w:tcPr>
            </w:tcPrChange>
          </w:tcPr>
          <w:p w14:paraId="4886A649" w14:textId="330B66B7" w:rsidR="006D4567" w:rsidRPr="00974C44" w:rsidRDefault="005B199E" w:rsidP="006D4567">
            <w:pPr>
              <w:keepNext/>
              <w:rPr>
                <w:rFonts w:ascii="Calibri" w:eastAsia="Calibri" w:hAnsi="Calibri"/>
                <w:b/>
                <w:sz w:val="20"/>
                <w:szCs w:val="22"/>
              </w:rPr>
            </w:pPr>
            <w:r>
              <w:rPr>
                <w:rFonts w:ascii="Calibri" w:eastAsia="Calibri" w:hAnsi="Calibri"/>
                <w:b/>
                <w:sz w:val="20"/>
                <w:szCs w:val="22"/>
              </w:rPr>
              <w:lastRenderedPageBreak/>
              <w:t>G</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Add </w:t>
            </w:r>
            <w:r w:rsidR="006D4567" w:rsidRPr="00FD271A">
              <w:rPr>
                <w:rFonts w:ascii="Calibri" w:eastAsia="Calibri" w:hAnsi="Calibri"/>
                <w:sz w:val="20"/>
                <w:szCs w:val="22"/>
              </w:rPr>
              <w:t>(Section 150.2(b)1A)</w:t>
            </w:r>
          </w:p>
          <w:p w14:paraId="4C1C76D9" w14:textId="77777777" w:rsidR="006D4567" w:rsidRDefault="009714D3" w:rsidP="006D4567">
            <w:pPr>
              <w:keepNext/>
              <w:rPr>
                <w:ins w:id="1920" w:author="Shewmaker, Michael@Energy" w:date="2018-07-16T13:17:00Z"/>
                <w:rFonts w:ascii="Calibri" w:eastAsia="Calibri" w:hAnsi="Calibri"/>
                <w:sz w:val="20"/>
                <w:szCs w:val="22"/>
              </w:rPr>
            </w:pPr>
            <w:r w:rsidRPr="00974C44">
              <w:rPr>
                <w:rFonts w:ascii="Calibri" w:eastAsia="Calibri" w:hAnsi="Calibri"/>
                <w:sz w:val="20"/>
                <w:szCs w:val="22"/>
              </w:rPr>
              <w:t>&lt;&lt;if A13 = Add Fenestration/Glazing, Add Fenestration/Glazing ≤ 75 ft2, or Add Fenestration/Glazing ≤ 16 ft2 then display this section; else display section header and the standard “This section does not apply” message&gt;&gt;</w:t>
            </w:r>
          </w:p>
          <w:p w14:paraId="4886A64A" w14:textId="2F877ACF" w:rsidR="00450287" w:rsidRPr="006D4567" w:rsidRDefault="00450287" w:rsidP="006D4567">
            <w:pPr>
              <w:keepNext/>
              <w:rPr>
                <w:rFonts w:ascii="Calibri" w:eastAsia="Calibri" w:hAnsi="Calibri"/>
                <w:sz w:val="22"/>
                <w:szCs w:val="22"/>
              </w:rPr>
            </w:pPr>
            <w:ins w:id="1921" w:author="Shewmaker, Michael@Energy" w:date="2018-07-16T13:17:00Z">
              <w:r>
                <w:rPr>
                  <w:rFonts w:ascii="Calibri" w:eastAsia="Calibri" w:hAnsi="Calibri"/>
                  <w:sz w:val="20"/>
                  <w:szCs w:val="22"/>
                </w:rPr>
                <w:t>Note: Doors with greater than or equal to 25 percent glazed area are considered glazed doors and are treated as fenestration products.</w:t>
              </w:r>
            </w:ins>
          </w:p>
        </w:tc>
      </w:tr>
      <w:tr w:rsidR="00C8031A" w:rsidRPr="00F3441B" w14:paraId="4886A65A" w14:textId="77777777" w:rsidTr="00541BFD">
        <w:trPr>
          <w:cantSplit/>
          <w:trHeight w:val="354"/>
          <w:trPrChange w:id="1922" w:author="Shewmaker, Michael@Energy" w:date="2018-10-17T15:38:00Z">
            <w:trPr>
              <w:cantSplit/>
              <w:trHeight w:val="354"/>
            </w:trPr>
          </w:trPrChange>
        </w:trPr>
        <w:tc>
          <w:tcPr>
            <w:tcW w:w="638" w:type="dxa"/>
            <w:vAlign w:val="center"/>
            <w:tcPrChange w:id="1923" w:author="Shewmaker, Michael@Energy" w:date="2018-10-17T15:38:00Z">
              <w:tcPr>
                <w:tcW w:w="645" w:type="dxa"/>
                <w:vAlign w:val="center"/>
              </w:tcPr>
            </w:tcPrChange>
          </w:tcPr>
          <w:p w14:paraId="4886A64C"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7" w:type="dxa"/>
            <w:vAlign w:val="center"/>
            <w:tcPrChange w:id="1924" w:author="Shewmaker, Michael@Energy" w:date="2018-10-17T15:38:00Z">
              <w:tcPr>
                <w:tcW w:w="1757" w:type="dxa"/>
                <w:vAlign w:val="center"/>
              </w:tcPr>
            </w:tcPrChange>
          </w:tcPr>
          <w:p w14:paraId="4886A64D"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1002" w:type="dxa"/>
            <w:gridSpan w:val="2"/>
            <w:vAlign w:val="center"/>
            <w:tcPrChange w:id="1925" w:author="Shewmaker, Michael@Energy" w:date="2018-10-17T15:38:00Z">
              <w:tcPr>
                <w:tcW w:w="1017" w:type="dxa"/>
                <w:gridSpan w:val="2"/>
                <w:vAlign w:val="center"/>
              </w:tcPr>
            </w:tcPrChange>
          </w:tcPr>
          <w:p w14:paraId="4886A64E"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0" w:type="dxa"/>
            <w:vAlign w:val="center"/>
            <w:tcPrChange w:id="1926" w:author="Shewmaker, Michael@Energy" w:date="2018-10-17T15:38:00Z">
              <w:tcPr>
                <w:tcW w:w="1016" w:type="dxa"/>
                <w:vAlign w:val="center"/>
              </w:tcPr>
            </w:tcPrChange>
          </w:tcPr>
          <w:p w14:paraId="4886A64F"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0" w:type="dxa"/>
            <w:vAlign w:val="center"/>
            <w:tcPrChange w:id="1927" w:author="Shewmaker, Michael@Energy" w:date="2018-10-17T15:38:00Z">
              <w:tcPr>
                <w:tcW w:w="1016" w:type="dxa"/>
                <w:vAlign w:val="center"/>
              </w:tcPr>
            </w:tcPrChange>
          </w:tcPr>
          <w:p w14:paraId="4886A650"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0" w:type="dxa"/>
            <w:vAlign w:val="center"/>
            <w:tcPrChange w:id="1928" w:author="Shewmaker, Michael@Energy" w:date="2018-10-17T15:38:00Z">
              <w:tcPr>
                <w:tcW w:w="1016" w:type="dxa"/>
                <w:vAlign w:val="center"/>
              </w:tcPr>
            </w:tcPrChange>
          </w:tcPr>
          <w:p w14:paraId="4886A651"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0" w:type="dxa"/>
            <w:vAlign w:val="center"/>
            <w:tcPrChange w:id="1929" w:author="Shewmaker, Michael@Energy" w:date="2018-10-17T15:38:00Z">
              <w:tcPr>
                <w:tcW w:w="1016" w:type="dxa"/>
                <w:vAlign w:val="center"/>
              </w:tcPr>
            </w:tcPrChange>
          </w:tcPr>
          <w:p w14:paraId="4886A652"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0" w:type="dxa"/>
            <w:vAlign w:val="center"/>
            <w:tcPrChange w:id="1930" w:author="Shewmaker, Michael@Energy" w:date="2018-10-17T15:38:00Z">
              <w:tcPr>
                <w:tcW w:w="1016" w:type="dxa"/>
                <w:vAlign w:val="center"/>
              </w:tcPr>
            </w:tcPrChange>
          </w:tcPr>
          <w:p w14:paraId="4886A653"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54" w:type="dxa"/>
            <w:vAlign w:val="center"/>
            <w:tcPrChange w:id="1931" w:author="Shewmaker, Michael@Energy" w:date="2018-10-17T15:38:00Z">
              <w:tcPr>
                <w:tcW w:w="969" w:type="dxa"/>
                <w:vAlign w:val="center"/>
              </w:tcPr>
            </w:tcPrChange>
          </w:tcPr>
          <w:p w14:paraId="4886A65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24" w:type="dxa"/>
            <w:vAlign w:val="center"/>
            <w:tcPrChange w:id="1932" w:author="Shewmaker, Michael@Energy" w:date="2018-10-17T15:38:00Z">
              <w:tcPr>
                <w:tcW w:w="900" w:type="dxa"/>
                <w:vAlign w:val="center"/>
              </w:tcPr>
            </w:tcPrChange>
          </w:tcPr>
          <w:p w14:paraId="4886A655" w14:textId="77777777" w:rsidR="006D4567" w:rsidRDefault="006D4567" w:rsidP="002D172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vAlign w:val="center"/>
            <w:tcPrChange w:id="1933" w:author="Shewmaker, Michael@Energy" w:date="2018-10-17T15:38:00Z">
              <w:tcPr>
                <w:tcW w:w="990" w:type="dxa"/>
                <w:vAlign w:val="center"/>
              </w:tcPr>
            </w:tcPrChange>
          </w:tcPr>
          <w:p w14:paraId="4886A656"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gridSpan w:val="2"/>
            <w:vAlign w:val="center"/>
            <w:tcPrChange w:id="1934" w:author="Shewmaker, Michael@Energy" w:date="2018-10-17T15:38:00Z">
              <w:tcPr>
                <w:tcW w:w="900" w:type="dxa"/>
                <w:gridSpan w:val="2"/>
                <w:vAlign w:val="center"/>
              </w:tcPr>
            </w:tcPrChange>
          </w:tcPr>
          <w:p w14:paraId="4886A657"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vAlign w:val="center"/>
            <w:tcPrChange w:id="1935" w:author="Shewmaker, Michael@Energy" w:date="2018-10-17T15:38:00Z">
              <w:tcPr>
                <w:tcW w:w="990" w:type="dxa"/>
                <w:vAlign w:val="center"/>
              </w:tcPr>
            </w:tcPrChange>
          </w:tcPr>
          <w:p w14:paraId="4886A658"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51" w:type="dxa"/>
            <w:vAlign w:val="center"/>
            <w:tcPrChange w:id="1936" w:author="Shewmaker, Michael@Energy" w:date="2018-10-17T15:38:00Z">
              <w:tcPr>
                <w:tcW w:w="1353" w:type="dxa"/>
                <w:vAlign w:val="center"/>
              </w:tcPr>
            </w:tcPrChange>
          </w:tcPr>
          <w:p w14:paraId="4886A659"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8031A" w:rsidRPr="00F3441B" w14:paraId="4886A66E" w14:textId="77777777" w:rsidTr="00541BFD">
        <w:trPr>
          <w:cantSplit/>
          <w:trHeight w:val="354"/>
          <w:trPrChange w:id="1937" w:author="Shewmaker, Michael@Energy" w:date="2018-10-17T15:38:00Z">
            <w:trPr>
              <w:cantSplit/>
              <w:trHeight w:val="354"/>
            </w:trPr>
          </w:trPrChange>
        </w:trPr>
        <w:tc>
          <w:tcPr>
            <w:tcW w:w="638" w:type="dxa"/>
            <w:vAlign w:val="bottom"/>
            <w:tcPrChange w:id="1938" w:author="Shewmaker, Michael@Energy" w:date="2018-10-17T15:38:00Z">
              <w:tcPr>
                <w:tcW w:w="645" w:type="dxa"/>
                <w:vAlign w:val="bottom"/>
              </w:tcPr>
            </w:tcPrChange>
          </w:tcPr>
          <w:p w14:paraId="679B5489" w14:textId="77777777" w:rsidR="00F135D3"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4886A65B" w14:textId="4D06F485"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727" w:type="dxa"/>
            <w:vAlign w:val="bottom"/>
            <w:tcPrChange w:id="1939" w:author="Shewmaker, Michael@Energy" w:date="2018-10-17T15:38:00Z">
              <w:tcPr>
                <w:tcW w:w="1757" w:type="dxa"/>
                <w:vAlign w:val="bottom"/>
              </w:tcPr>
            </w:tcPrChange>
          </w:tcPr>
          <w:p w14:paraId="4886A65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1002" w:type="dxa"/>
            <w:gridSpan w:val="2"/>
            <w:vAlign w:val="bottom"/>
            <w:tcPrChange w:id="1940" w:author="Shewmaker, Michael@Energy" w:date="2018-10-17T15:38:00Z">
              <w:tcPr>
                <w:tcW w:w="1017" w:type="dxa"/>
                <w:gridSpan w:val="2"/>
                <w:vAlign w:val="bottom"/>
              </w:tcPr>
            </w:tcPrChange>
          </w:tcPr>
          <w:p w14:paraId="4886A65D" w14:textId="77777777" w:rsidR="006D4567" w:rsidRPr="00F3441B" w:rsidRDefault="006D4567">
            <w:pPr>
              <w:keepNext/>
              <w:jc w:val="center"/>
              <w:rPr>
                <w:rFonts w:ascii="Calibri" w:hAnsi="Calibri"/>
                <w:sz w:val="18"/>
                <w:szCs w:val="18"/>
              </w:rPr>
            </w:pPr>
            <w:r>
              <w:rPr>
                <w:rFonts w:asciiTheme="minorHAnsi" w:hAnsiTheme="minorHAnsi"/>
                <w:sz w:val="18"/>
                <w:szCs w:val="18"/>
              </w:rPr>
              <w:t>Frame Type</w:t>
            </w:r>
          </w:p>
        </w:tc>
        <w:tc>
          <w:tcPr>
            <w:tcW w:w="1000" w:type="dxa"/>
            <w:vAlign w:val="bottom"/>
            <w:tcPrChange w:id="1941" w:author="Shewmaker, Michael@Energy" w:date="2018-10-17T15:38:00Z">
              <w:tcPr>
                <w:tcW w:w="1016" w:type="dxa"/>
                <w:vAlign w:val="bottom"/>
              </w:tcPr>
            </w:tcPrChange>
          </w:tcPr>
          <w:p w14:paraId="4886A65E" w14:textId="77777777" w:rsidR="006D4567" w:rsidRPr="00F3441B" w:rsidRDefault="006D4567">
            <w:pPr>
              <w:keepNext/>
              <w:jc w:val="center"/>
              <w:rPr>
                <w:rFonts w:ascii="Calibri" w:hAnsi="Calibri"/>
                <w:sz w:val="18"/>
                <w:szCs w:val="18"/>
              </w:rPr>
            </w:pPr>
            <w:r w:rsidRPr="00F3441B">
              <w:rPr>
                <w:rFonts w:asciiTheme="minorHAnsi" w:hAnsiTheme="minorHAnsi"/>
                <w:sz w:val="18"/>
                <w:szCs w:val="18"/>
              </w:rPr>
              <w:t>Dynamic Glazing</w:t>
            </w:r>
          </w:p>
        </w:tc>
        <w:tc>
          <w:tcPr>
            <w:tcW w:w="1000" w:type="dxa"/>
            <w:tcMar>
              <w:left w:w="58" w:type="dxa"/>
              <w:right w:w="58" w:type="dxa"/>
            </w:tcMar>
            <w:vAlign w:val="bottom"/>
            <w:tcPrChange w:id="1942" w:author="Shewmaker, Michael@Energy" w:date="2018-10-17T15:38:00Z">
              <w:tcPr>
                <w:tcW w:w="1016" w:type="dxa"/>
                <w:tcMar>
                  <w:left w:w="58" w:type="dxa"/>
                  <w:right w:w="58" w:type="dxa"/>
                </w:tcMar>
                <w:vAlign w:val="bottom"/>
              </w:tcPr>
            </w:tcPrChange>
          </w:tcPr>
          <w:p w14:paraId="4886A65F" w14:textId="77777777" w:rsidR="006D4567" w:rsidRPr="00F3441B" w:rsidRDefault="006D4567">
            <w:pPr>
              <w:keepNext/>
              <w:jc w:val="center"/>
              <w:rPr>
                <w:rFonts w:asciiTheme="minorHAnsi" w:hAnsiTheme="minorHAnsi"/>
                <w:sz w:val="18"/>
                <w:szCs w:val="18"/>
              </w:rPr>
            </w:pPr>
            <w:r w:rsidRPr="00F3441B">
              <w:rPr>
                <w:rFonts w:asciiTheme="minorHAnsi" w:hAnsiTheme="minorHAnsi"/>
                <w:sz w:val="18"/>
                <w:szCs w:val="18"/>
              </w:rPr>
              <w:t>Orientation</w:t>
            </w:r>
          </w:p>
          <w:p w14:paraId="4886A661" w14:textId="21CB807E"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1000" w:type="dxa"/>
            <w:vAlign w:val="bottom"/>
            <w:tcPrChange w:id="1943" w:author="Shewmaker, Michael@Energy" w:date="2018-10-17T15:38:00Z">
              <w:tcPr>
                <w:tcW w:w="1016" w:type="dxa"/>
                <w:vAlign w:val="bottom"/>
              </w:tcPr>
            </w:tcPrChange>
          </w:tcPr>
          <w:p w14:paraId="4886A662" w14:textId="77777777" w:rsidR="006D4567" w:rsidRPr="00F3441B" w:rsidRDefault="006D456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663"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0" w:type="dxa"/>
            <w:tcMar>
              <w:left w:w="29" w:type="dxa"/>
              <w:right w:w="29" w:type="dxa"/>
            </w:tcMar>
            <w:vAlign w:val="bottom"/>
            <w:tcPrChange w:id="1944" w:author="Shewmaker, Michael@Energy" w:date="2018-10-17T15:38:00Z">
              <w:tcPr>
                <w:tcW w:w="1016" w:type="dxa"/>
                <w:tcMar>
                  <w:left w:w="29" w:type="dxa"/>
                  <w:right w:w="29" w:type="dxa"/>
                </w:tcMar>
                <w:vAlign w:val="bottom"/>
              </w:tcPr>
            </w:tcPrChange>
          </w:tcPr>
          <w:p w14:paraId="4886A664"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N, S, E (</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000" w:type="dxa"/>
            <w:tcMar>
              <w:left w:w="29" w:type="dxa"/>
              <w:right w:w="29" w:type="dxa"/>
            </w:tcMar>
            <w:vAlign w:val="bottom"/>
            <w:tcPrChange w:id="1945" w:author="Shewmaker, Michael@Energy" w:date="2018-10-17T15:38:00Z">
              <w:tcPr>
                <w:tcW w:w="1016" w:type="dxa"/>
                <w:tcMar>
                  <w:left w:w="29" w:type="dxa"/>
                  <w:right w:w="29" w:type="dxa"/>
                </w:tcMar>
                <w:vAlign w:val="bottom"/>
              </w:tcPr>
            </w:tcPrChange>
          </w:tcPr>
          <w:p w14:paraId="4886A665"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54" w:type="dxa"/>
            <w:vAlign w:val="bottom"/>
            <w:tcPrChange w:id="1946" w:author="Shewmaker, Michael@Energy" w:date="2018-10-17T15:38:00Z">
              <w:tcPr>
                <w:tcW w:w="969" w:type="dxa"/>
                <w:vAlign w:val="bottom"/>
              </w:tcPr>
            </w:tcPrChange>
          </w:tcPr>
          <w:p w14:paraId="083C6E8E"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1169F5C9"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6"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24" w:type="dxa"/>
            <w:vAlign w:val="bottom"/>
            <w:tcPrChange w:id="1947" w:author="Shewmaker, Michael@Energy" w:date="2018-10-17T15:38:00Z">
              <w:tcPr>
                <w:tcW w:w="900" w:type="dxa"/>
                <w:vAlign w:val="bottom"/>
              </w:tcPr>
            </w:tcPrChange>
          </w:tcPr>
          <w:p w14:paraId="4886A667" w14:textId="1A7B7FBE"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ins w:id="1948" w:author="Shewmaker, Michael@Energy" w:date="2018-10-17T15:37:00Z">
              <w:r>
                <w:rPr>
                  <w:rFonts w:ascii="Calibri" w:hAnsi="Calibri"/>
                  <w:sz w:val="18"/>
                  <w:szCs w:val="18"/>
                </w:rPr>
                <w:t xml:space="preserve">Proposed U-factor </w:t>
              </w:r>
            </w:ins>
            <w:r w:rsidR="006D4567">
              <w:rPr>
                <w:rFonts w:ascii="Calibri" w:hAnsi="Calibri"/>
                <w:sz w:val="18"/>
                <w:szCs w:val="18"/>
              </w:rPr>
              <w:t>Source</w:t>
            </w:r>
          </w:p>
        </w:tc>
        <w:tc>
          <w:tcPr>
            <w:tcW w:w="990" w:type="dxa"/>
            <w:vAlign w:val="bottom"/>
            <w:tcPrChange w:id="1949" w:author="Shewmaker, Michael@Energy" w:date="2018-10-17T15:38:00Z">
              <w:tcPr>
                <w:tcW w:w="990" w:type="dxa"/>
                <w:vAlign w:val="bottom"/>
              </w:tcPr>
            </w:tcPrChange>
          </w:tcPr>
          <w:p w14:paraId="073FB18D"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318B2DB0"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8"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gridSpan w:val="2"/>
            <w:vAlign w:val="bottom"/>
            <w:tcPrChange w:id="1950" w:author="Shewmaker, Michael@Energy" w:date="2018-10-17T15:38:00Z">
              <w:tcPr>
                <w:tcW w:w="900" w:type="dxa"/>
                <w:gridSpan w:val="2"/>
                <w:vAlign w:val="bottom"/>
              </w:tcPr>
            </w:tcPrChange>
          </w:tcPr>
          <w:p w14:paraId="4886A669" w14:textId="76F0AF04"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ins w:id="1951" w:author="Shewmaker, Michael@Energy" w:date="2018-10-17T15:38:00Z">
              <w:r>
                <w:rPr>
                  <w:rFonts w:ascii="Calibri" w:hAnsi="Calibri"/>
                  <w:sz w:val="18"/>
                  <w:szCs w:val="18"/>
                </w:rPr>
                <w:t xml:space="preserve">Proposed SHGC </w:t>
              </w:r>
            </w:ins>
            <w:r w:rsidR="006D4567" w:rsidRPr="00F3441B">
              <w:rPr>
                <w:rFonts w:ascii="Calibri" w:hAnsi="Calibri"/>
                <w:sz w:val="18"/>
                <w:szCs w:val="18"/>
              </w:rPr>
              <w:t>Source</w:t>
            </w:r>
          </w:p>
        </w:tc>
        <w:tc>
          <w:tcPr>
            <w:tcW w:w="900" w:type="dxa"/>
            <w:vAlign w:val="bottom"/>
            <w:tcPrChange w:id="1952" w:author="Shewmaker, Michael@Energy" w:date="2018-10-17T15:38:00Z">
              <w:tcPr>
                <w:tcW w:w="990" w:type="dxa"/>
                <w:vAlign w:val="bottom"/>
              </w:tcPr>
            </w:tcPrChange>
          </w:tcPr>
          <w:p w14:paraId="4886A66A"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66B"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66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51" w:type="dxa"/>
            <w:vAlign w:val="bottom"/>
            <w:tcPrChange w:id="1953" w:author="Shewmaker, Michael@Energy" w:date="2018-10-17T15:38:00Z">
              <w:tcPr>
                <w:tcW w:w="1353" w:type="dxa"/>
                <w:vAlign w:val="bottom"/>
              </w:tcPr>
            </w:tcPrChange>
          </w:tcPr>
          <w:p w14:paraId="4886A66D"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8031A" w:rsidRPr="00F3441B" w14:paraId="4886A684" w14:textId="77777777" w:rsidTr="00541BFD">
        <w:trPr>
          <w:cantSplit/>
          <w:trHeight w:val="292"/>
          <w:trPrChange w:id="1954" w:author="Shewmaker, Michael@Energy" w:date="2018-10-17T15:38:00Z">
            <w:trPr>
              <w:cantSplit/>
              <w:trHeight w:val="292"/>
            </w:trPr>
          </w:trPrChange>
        </w:trPr>
        <w:tc>
          <w:tcPr>
            <w:tcW w:w="638" w:type="dxa"/>
            <w:tcMar>
              <w:left w:w="58" w:type="dxa"/>
              <w:right w:w="58" w:type="dxa"/>
            </w:tcMar>
            <w:tcPrChange w:id="1955" w:author="Shewmaker, Michael@Energy" w:date="2018-10-17T15:38:00Z">
              <w:tcPr>
                <w:tcW w:w="645" w:type="dxa"/>
                <w:tcMar>
                  <w:left w:w="58" w:type="dxa"/>
                  <w:right w:w="58" w:type="dxa"/>
                </w:tcMar>
              </w:tcPr>
            </w:tcPrChange>
          </w:tcPr>
          <w:p w14:paraId="4886A66F" w14:textId="43648D02" w:rsidR="006D4567" w:rsidRPr="00F3441B" w:rsidRDefault="006D4567" w:rsidP="006D4567">
            <w:pPr>
              <w:keepNext/>
              <w:tabs>
                <w:tab w:val="left" w:pos="5760"/>
                <w:tab w:val="left" w:pos="7212"/>
              </w:tabs>
              <w:jc w:val="center"/>
              <w:rPr>
                <w:rFonts w:ascii="Calibri" w:hAnsi="Calibri"/>
                <w:sz w:val="18"/>
                <w:szCs w:val="18"/>
              </w:rPr>
            </w:pPr>
            <w:r>
              <w:rPr>
                <w:rFonts w:ascii="Calibri" w:hAnsi="Calibri"/>
                <w:sz w:val="18"/>
                <w:szCs w:val="18"/>
              </w:rPr>
              <w:lastRenderedPageBreak/>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727" w:type="dxa"/>
            <w:tcPrChange w:id="1956" w:author="Shewmaker, Michael@Energy" w:date="2018-10-17T15:38:00Z">
              <w:tcPr>
                <w:tcW w:w="1757" w:type="dxa"/>
              </w:tcPr>
            </w:tcPrChange>
          </w:tcPr>
          <w:p w14:paraId="4886A671" w14:textId="3404B536" w:rsidR="00536B6F" w:rsidRPr="00C91E1B" w:rsidRDefault="006D4567" w:rsidP="0046500F">
            <w:pPr>
              <w:keepNext/>
              <w:tabs>
                <w:tab w:val="left" w:pos="5760"/>
                <w:tab w:val="left" w:pos="7212"/>
              </w:tabs>
              <w:jc w:val="center"/>
              <w:rPr>
                <w:rFonts w:ascii="Calibri" w:hAnsi="Calibri" w:cs="Arial"/>
                <w:sz w:val="18"/>
                <w:szCs w:val="18"/>
              </w:rPr>
            </w:pPr>
            <w:r w:rsidRPr="00C91E1B">
              <w:rPr>
                <w:rFonts w:ascii="Calibri" w:hAnsi="Calibri" w:cs="Arial"/>
                <w:sz w:val="18"/>
                <w:szCs w:val="18"/>
              </w:rPr>
              <w:t>&lt;&lt;</w:t>
            </w:r>
            <w:r w:rsidR="00536B6F" w:rsidRPr="00C91E1B" w:rsidDel="00536B6F">
              <w:rPr>
                <w:rFonts w:ascii="Calibri" w:hAnsi="Calibri" w:cs="Arial"/>
                <w:sz w:val="18"/>
                <w:szCs w:val="18"/>
              </w:rPr>
              <w:t xml:space="preserve"> </w:t>
            </w:r>
            <w:r w:rsidR="00536B6F" w:rsidRPr="00C91E1B">
              <w:rPr>
                <w:rFonts w:ascii="Calibri" w:hAnsi="Calibri" w:cs="Arial"/>
                <w:sz w:val="18"/>
                <w:szCs w:val="18"/>
              </w:rPr>
              <w:t>User selects from list:</w:t>
            </w:r>
          </w:p>
          <w:p w14:paraId="4886A673" w14:textId="39D620ED" w:rsidR="006D4567" w:rsidRPr="00F3441B" w:rsidRDefault="000A7B31" w:rsidP="0046500F">
            <w:pPr>
              <w:keepNext/>
              <w:tabs>
                <w:tab w:val="left" w:pos="5760"/>
                <w:tab w:val="left" w:pos="7212"/>
              </w:tabs>
              <w:jc w:val="center"/>
              <w:rPr>
                <w:rFonts w:ascii="Calibri" w:hAnsi="Calibri"/>
                <w:sz w:val="18"/>
                <w:szCs w:val="18"/>
              </w:rPr>
            </w:pPr>
            <w:r>
              <w:rPr>
                <w:rFonts w:ascii="Calibri" w:hAnsi="Calibri" w:cs="Arial"/>
                <w:sz w:val="18"/>
                <w:szCs w:val="18"/>
              </w:rPr>
              <w:t>Fixed Window, Operable Window, and Skylight</w:t>
            </w:r>
            <w:r w:rsidR="006D4567" w:rsidRPr="00C91E1B">
              <w:rPr>
                <w:rFonts w:ascii="Calibri" w:hAnsi="Calibri" w:cs="Arial"/>
                <w:sz w:val="18"/>
                <w:szCs w:val="18"/>
              </w:rPr>
              <w:t>&gt;&gt;</w:t>
            </w:r>
          </w:p>
        </w:tc>
        <w:tc>
          <w:tcPr>
            <w:tcW w:w="1002" w:type="dxa"/>
            <w:gridSpan w:val="2"/>
            <w:tcMar>
              <w:left w:w="29" w:type="dxa"/>
              <w:right w:w="29" w:type="dxa"/>
            </w:tcMar>
            <w:tcPrChange w:id="1957" w:author="Shewmaker, Michael@Energy" w:date="2018-10-17T15:38:00Z">
              <w:tcPr>
                <w:tcW w:w="1017" w:type="dxa"/>
                <w:gridSpan w:val="2"/>
                <w:tcMar>
                  <w:left w:w="29" w:type="dxa"/>
                  <w:right w:w="29" w:type="dxa"/>
                </w:tcMar>
              </w:tcPr>
            </w:tcPrChange>
          </w:tcPr>
          <w:p w14:paraId="4886A67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B45BC4">
              <w:rPr>
                <w:rFonts w:ascii="Calibri" w:hAnsi="Calibri"/>
                <w:sz w:val="18"/>
                <w:szCs w:val="18"/>
              </w:rPr>
              <w:t>&gt;&gt; User selects from list: Metal, Metal Thermal Break or non</w:t>
            </w:r>
            <w:r>
              <w:rPr>
                <w:rFonts w:ascii="Calibri" w:hAnsi="Calibri"/>
                <w:sz w:val="18"/>
                <w:szCs w:val="18"/>
              </w:rPr>
              <w:t>-metal</w:t>
            </w:r>
          </w:p>
        </w:tc>
        <w:tc>
          <w:tcPr>
            <w:tcW w:w="1000" w:type="dxa"/>
            <w:tcMar>
              <w:left w:w="14" w:type="dxa"/>
              <w:right w:w="14" w:type="dxa"/>
            </w:tcMar>
            <w:tcPrChange w:id="1958" w:author="Shewmaker, Michael@Energy" w:date="2018-10-17T15:38:00Z">
              <w:tcPr>
                <w:tcW w:w="1016" w:type="dxa"/>
                <w:tcMar>
                  <w:left w:w="14" w:type="dxa"/>
                  <w:right w:w="14" w:type="dxa"/>
                </w:tcMar>
              </w:tcPr>
            </w:tcPrChange>
          </w:tcPr>
          <w:p w14:paraId="4886A675"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NONE, Chromogenic Glazing, Integrated Shading devi</w:t>
            </w:r>
            <w:r>
              <w:rPr>
                <w:rFonts w:ascii="Calibri" w:hAnsi="Calibri"/>
                <w:sz w:val="18"/>
                <w:szCs w:val="18"/>
              </w:rPr>
              <w:t>c</w:t>
            </w:r>
            <w:r w:rsidRPr="00F3441B">
              <w:rPr>
                <w:rFonts w:ascii="Calibri" w:hAnsi="Calibri"/>
                <w:sz w:val="18"/>
                <w:szCs w:val="18"/>
              </w:rPr>
              <w:t>e</w:t>
            </w:r>
          </w:p>
        </w:tc>
        <w:tc>
          <w:tcPr>
            <w:tcW w:w="1000" w:type="dxa"/>
            <w:tcPrChange w:id="1959" w:author="Shewmaker, Michael@Energy" w:date="2018-10-17T15:38:00Z">
              <w:tcPr>
                <w:tcW w:w="1016" w:type="dxa"/>
              </w:tcPr>
            </w:tcPrChange>
          </w:tcPr>
          <w:p w14:paraId="4886A676"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North, East, South and West</w:t>
            </w:r>
          </w:p>
        </w:tc>
        <w:tc>
          <w:tcPr>
            <w:tcW w:w="1000" w:type="dxa"/>
            <w:tcPrChange w:id="1960" w:author="Shewmaker, Michael@Energy" w:date="2018-10-17T15:38:00Z">
              <w:tcPr>
                <w:tcW w:w="1016" w:type="dxa"/>
              </w:tcPr>
            </w:tcPrChange>
          </w:tcPr>
          <w:p w14:paraId="4886A677"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Double</w:t>
            </w:r>
            <w:r>
              <w:rPr>
                <w:rFonts w:ascii="Calibri" w:hAnsi="Calibri"/>
                <w:sz w:val="18"/>
                <w:szCs w:val="18"/>
              </w:rPr>
              <w:t xml:space="preserve"> pane</w:t>
            </w:r>
            <w:r w:rsidRPr="00F3441B">
              <w:rPr>
                <w:rFonts w:ascii="Calibri" w:hAnsi="Calibri"/>
                <w:sz w:val="18"/>
                <w:szCs w:val="18"/>
              </w:rPr>
              <w:t xml:space="preserve"> and Triple</w:t>
            </w:r>
            <w:r>
              <w:rPr>
                <w:rFonts w:ascii="Calibri" w:hAnsi="Calibri"/>
                <w:sz w:val="18"/>
                <w:szCs w:val="18"/>
              </w:rPr>
              <w:t xml:space="preserve"> pane&gt;&gt;</w:t>
            </w:r>
          </w:p>
        </w:tc>
        <w:tc>
          <w:tcPr>
            <w:tcW w:w="1000" w:type="dxa"/>
            <w:tcPrChange w:id="1961" w:author="Shewmaker, Michael@Energy" w:date="2018-10-17T15:38:00Z">
              <w:tcPr>
                <w:tcW w:w="1016" w:type="dxa"/>
              </w:tcPr>
            </w:tcPrChange>
          </w:tcPr>
          <w:p w14:paraId="4886A678" w14:textId="0AFDE3DD"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West then value equals NA</w:t>
            </w:r>
            <w:r>
              <w:rPr>
                <w:rFonts w:ascii="Calibri" w:hAnsi="Calibri"/>
                <w:sz w:val="18"/>
                <w:szCs w:val="18"/>
              </w:rPr>
              <w:t xml:space="preserve"> &gt;&gt;</w:t>
            </w:r>
          </w:p>
        </w:tc>
        <w:tc>
          <w:tcPr>
            <w:tcW w:w="1000" w:type="dxa"/>
            <w:tcPrChange w:id="1962" w:author="Shewmaker, Michael@Energy" w:date="2018-10-17T15:38:00Z">
              <w:tcPr>
                <w:tcW w:w="1016" w:type="dxa"/>
              </w:tcPr>
            </w:tcPrChange>
          </w:tcPr>
          <w:p w14:paraId="4886A679" w14:textId="34B24A4F"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North, East, or South then value equals NA&gt;&gt;</w:t>
            </w:r>
          </w:p>
        </w:tc>
        <w:tc>
          <w:tcPr>
            <w:tcW w:w="954" w:type="dxa"/>
            <w:tcPrChange w:id="1963" w:author="Shewmaker, Michael@Energy" w:date="2018-10-17T15:38:00Z">
              <w:tcPr>
                <w:tcW w:w="969" w:type="dxa"/>
              </w:tcPr>
            </w:tcPrChange>
          </w:tcPr>
          <w:p w14:paraId="4886A67A" w14:textId="77777777" w:rsidR="006D4567" w:rsidRPr="00F3441B" w:rsidRDefault="006D4567" w:rsidP="006D4567">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24" w:type="dxa"/>
            <w:tcPrChange w:id="1964" w:author="Shewmaker, Michael@Energy" w:date="2018-10-17T15:38:00Z">
              <w:tcPr>
                <w:tcW w:w="900" w:type="dxa"/>
              </w:tcPr>
            </w:tcPrChange>
          </w:tcPr>
          <w:p w14:paraId="4886A67B" w14:textId="170D27AF"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C" w14:textId="7F13663C" w:rsidR="006D4567" w:rsidRDefault="006D4567" w:rsidP="006D4567">
            <w:pPr>
              <w:keepNext/>
              <w:jc w:val="center"/>
              <w:rPr>
                <w:rFonts w:ascii="Calibri" w:hAnsi="Calibri"/>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90" w:type="dxa"/>
            <w:tcPrChange w:id="1965" w:author="Shewmaker, Michael@Energy" w:date="2018-10-17T15:38:00Z">
              <w:tcPr>
                <w:tcW w:w="990" w:type="dxa"/>
              </w:tcPr>
            </w:tcPrChange>
          </w:tcPr>
          <w:p w14:paraId="4886A67D" w14:textId="77777777" w:rsidR="006D4567" w:rsidRPr="00F3441B" w:rsidRDefault="006D4567" w:rsidP="006D4567">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990" w:type="dxa"/>
            <w:gridSpan w:val="2"/>
            <w:tcPrChange w:id="1966" w:author="Shewmaker, Michael@Energy" w:date="2018-10-17T15:38:00Z">
              <w:tcPr>
                <w:tcW w:w="900" w:type="dxa"/>
                <w:gridSpan w:val="2"/>
              </w:tcPr>
            </w:tcPrChange>
          </w:tcPr>
          <w:p w14:paraId="4886A67E" w14:textId="6EB82A1B"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F" w14:textId="4E11058E" w:rsidR="006D4567" w:rsidRDefault="006D4567" w:rsidP="006D4567">
            <w:pPr>
              <w:keepNext/>
              <w:jc w:val="center"/>
              <w:rPr>
                <w:rFonts w:ascii="Calibri" w:hAnsi="Calibri" w:cs="Tahoma"/>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00" w:type="dxa"/>
            <w:tcPrChange w:id="1967" w:author="Shewmaker, Michael@Energy" w:date="2018-10-17T15:38:00Z">
              <w:tcPr>
                <w:tcW w:w="990" w:type="dxa"/>
              </w:tcPr>
            </w:tcPrChange>
          </w:tcPr>
          <w:p w14:paraId="4886A680" w14:textId="77777777" w:rsidR="006D4567" w:rsidRPr="00F3441B" w:rsidRDefault="006D4567" w:rsidP="006D4567">
            <w:pPr>
              <w:keepNext/>
              <w:jc w:val="center"/>
              <w:rPr>
                <w:rFonts w:ascii="Calibri" w:hAnsi="Calibri"/>
                <w:sz w:val="18"/>
                <w:szCs w:val="18"/>
              </w:rPr>
            </w:pPr>
            <w:r>
              <w:rPr>
                <w:rFonts w:ascii="Calibri" w:hAnsi="Calibri"/>
                <w:sz w:val="18"/>
                <w:szCs w:val="18"/>
              </w:rPr>
              <w:t>&gt;&gt; User selects from list: Drop Arm Awnings, Louvered Sun Screen, Low Sun Angle Louvered Sun Screen, None, Operable Awnings, South-facing Overhang, Retractable Awnings,  Roll Down Blinds Or Slats, Standard Bug Screen, Sun Screen, Vertical Roller Or Shades</w:t>
            </w:r>
          </w:p>
        </w:tc>
        <w:tc>
          <w:tcPr>
            <w:tcW w:w="1151" w:type="dxa"/>
            <w:tcPrChange w:id="1968" w:author="Shewmaker, Michael@Energy" w:date="2018-10-17T15:38:00Z">
              <w:tcPr>
                <w:tcW w:w="1353" w:type="dxa"/>
              </w:tcPr>
            </w:tcPrChange>
          </w:tcPr>
          <w:p w14:paraId="4886A681" w14:textId="526D5A19" w:rsidR="006D4567" w:rsidRPr="00F3441B"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sidR="00B62788">
              <w:rPr>
                <w:rFonts w:ascii="Calibri" w:hAnsi="Calibri"/>
                <w:sz w:val="18"/>
                <w:szCs w:val="18"/>
              </w:rPr>
              <w:t xml:space="preserve">13 </w:t>
            </w:r>
            <w:r>
              <w:rPr>
                <w:rFonts w:ascii="Calibri" w:hAnsi="Calibri"/>
                <w:sz w:val="18"/>
                <w:szCs w:val="18"/>
              </w:rPr>
              <w:t>equal to None</w:t>
            </w:r>
            <w:r w:rsidR="00C8031A">
              <w:rPr>
                <w:rFonts w:ascii="Calibri" w:hAnsi="Calibri"/>
                <w:sz w:val="18"/>
                <w:szCs w:val="18"/>
              </w:rPr>
              <w:t xml:space="preserve">, or </w:t>
            </w:r>
            <w:r w:rsidR="00B258C4">
              <w:rPr>
                <w:rFonts w:ascii="Calibri" w:hAnsi="Calibri"/>
                <w:sz w:val="18"/>
                <w:szCs w:val="18"/>
              </w:rPr>
              <w:t>G</w:t>
            </w:r>
            <w:r w:rsidR="00C8031A">
              <w:rPr>
                <w:rFonts w:ascii="Calibri" w:hAnsi="Calibri"/>
                <w:sz w:val="18"/>
                <w:szCs w:val="18"/>
              </w:rPr>
              <w:t>04 contains Chromogenic glazing,</w:t>
            </w:r>
            <w:r>
              <w:rPr>
                <w:rFonts w:ascii="Calibri" w:hAnsi="Calibri"/>
                <w:sz w:val="18"/>
                <w:szCs w:val="18"/>
              </w:rPr>
              <w:t xml:space="preserve"> then report N/A;</w:t>
            </w:r>
          </w:p>
          <w:p w14:paraId="4886A682" w14:textId="77777777" w:rsidR="006D4567" w:rsidRPr="00F3441B" w:rsidRDefault="006D4567" w:rsidP="006D4567">
            <w:pPr>
              <w:keepNext/>
              <w:jc w:val="center"/>
              <w:rPr>
                <w:rFonts w:ascii="Calibri" w:hAnsi="Calibri"/>
                <w:sz w:val="18"/>
                <w:szCs w:val="18"/>
              </w:rPr>
            </w:pPr>
          </w:p>
          <w:p w14:paraId="4886A683" w14:textId="77777777" w:rsidR="006D4567" w:rsidRPr="00F3441B" w:rsidRDefault="006D4567" w:rsidP="006D4567">
            <w:pPr>
              <w:keepNext/>
              <w:jc w:val="center"/>
              <w:rPr>
                <w:rFonts w:ascii="Calibri" w:hAnsi="Calibri"/>
                <w:sz w:val="18"/>
                <w:szCs w:val="18"/>
              </w:rPr>
            </w:pPr>
            <w:r>
              <w:rPr>
                <w:rFonts w:ascii="Calibri" w:hAnsi="Calibri"/>
                <w:sz w:val="18"/>
                <w:szCs w:val="18"/>
              </w:rPr>
              <w:t>Else report value from CF1R-ENV-03</w:t>
            </w:r>
          </w:p>
        </w:tc>
      </w:tr>
      <w:tr w:rsidR="006D4567" w:rsidRPr="009B3A0C" w14:paraId="4886A688" w14:textId="77777777" w:rsidTr="00541BFD">
        <w:trPr>
          <w:cantSplit/>
          <w:trHeight w:val="292"/>
          <w:trPrChange w:id="1969" w:author="Shewmaker, Michael@Energy" w:date="2018-10-17T15:38:00Z">
            <w:trPr>
              <w:cantSplit/>
              <w:trHeight w:val="292"/>
            </w:trPr>
          </w:trPrChange>
        </w:trPr>
        <w:tc>
          <w:tcPr>
            <w:tcW w:w="638" w:type="dxa"/>
            <w:vAlign w:val="center"/>
            <w:tcPrChange w:id="1970" w:author="Shewmaker, Michael@Energy" w:date="2018-10-17T15:38:00Z">
              <w:tcPr>
                <w:tcW w:w="645" w:type="dxa"/>
                <w:vAlign w:val="center"/>
              </w:tcPr>
            </w:tcPrChange>
          </w:tcPr>
          <w:p w14:paraId="4886A685"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687" w:type="dxa"/>
            <w:gridSpan w:val="13"/>
            <w:vAlign w:val="center"/>
            <w:tcPrChange w:id="1971" w:author="Shewmaker, Michael@Energy" w:date="2018-10-17T15:38:00Z">
              <w:tcPr>
                <w:tcW w:w="11613" w:type="dxa"/>
                <w:gridSpan w:val="13"/>
                <w:vAlign w:val="center"/>
              </w:tcPr>
            </w:tcPrChange>
          </w:tcPr>
          <w:p w14:paraId="4886A686" w14:textId="77777777" w:rsidR="006D4567" w:rsidRDefault="006D4567" w:rsidP="008D6F78">
            <w:pPr>
              <w:keepNext/>
              <w:rPr>
                <w:rFonts w:ascii="Calibri" w:hAnsi="Calibri"/>
                <w:sz w:val="18"/>
                <w:szCs w:val="18"/>
              </w:rPr>
            </w:pPr>
            <w:r>
              <w:rPr>
                <w:rFonts w:ascii="Calibri" w:hAnsi="Calibri"/>
                <w:sz w:val="18"/>
                <w:szCs w:val="18"/>
              </w:rPr>
              <w:t xml:space="preserve">Existing + </w:t>
            </w:r>
            <w:r w:rsidRPr="009B3A0C">
              <w:rPr>
                <w:rFonts w:ascii="Calibri" w:hAnsi="Calibri"/>
                <w:sz w:val="18"/>
                <w:szCs w:val="18"/>
              </w:rPr>
              <w:t>Proposed Fenestration Area</w:t>
            </w:r>
          </w:p>
        </w:tc>
        <w:tc>
          <w:tcPr>
            <w:tcW w:w="2051" w:type="dxa"/>
            <w:gridSpan w:val="2"/>
            <w:vAlign w:val="center"/>
            <w:tcPrChange w:id="1972" w:author="Shewmaker, Michael@Energy" w:date="2018-10-17T15:38:00Z">
              <w:tcPr>
                <w:tcW w:w="2343" w:type="dxa"/>
                <w:gridSpan w:val="2"/>
                <w:vAlign w:val="center"/>
              </w:tcPr>
            </w:tcPrChange>
          </w:tcPr>
          <w:p w14:paraId="2EE8485B" w14:textId="77777777" w:rsidR="007402FB" w:rsidRDefault="006D4567" w:rsidP="007402FB">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d value: if A13 does NOT contain Add Fenestration/Glazing then report NA;</w:t>
            </w:r>
          </w:p>
          <w:p w14:paraId="696BD7FF" w14:textId="77777777" w:rsidR="007402FB" w:rsidRDefault="007402FB" w:rsidP="007402FB">
            <w:pPr>
              <w:keepNext/>
              <w:jc w:val="center"/>
              <w:rPr>
                <w:rFonts w:ascii="Calibri" w:hAnsi="Calibri"/>
                <w:sz w:val="18"/>
                <w:szCs w:val="18"/>
              </w:rPr>
            </w:pPr>
          </w:p>
          <w:p w14:paraId="4886A687" w14:textId="350076DF" w:rsidR="006D4567" w:rsidRPr="009B3A0C" w:rsidRDefault="007402FB" w:rsidP="007402FB">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 xml:space="preserve">07) + (sum of </w:t>
            </w:r>
            <w:r w:rsidR="00B258C4">
              <w:rPr>
                <w:rFonts w:ascii="Calibri" w:hAnsi="Calibri"/>
                <w:sz w:val="18"/>
                <w:szCs w:val="18"/>
              </w:rPr>
              <w:t>G</w:t>
            </w:r>
            <w:r>
              <w:rPr>
                <w:rFonts w:ascii="Calibri" w:hAnsi="Calibri"/>
                <w:sz w:val="18"/>
                <w:szCs w:val="18"/>
              </w:rPr>
              <w:t>08)]&gt;&gt;</w:t>
            </w:r>
          </w:p>
        </w:tc>
      </w:tr>
      <w:tr w:rsidR="006D4567" w:rsidRPr="009B3A0C" w14:paraId="4886A68C" w14:textId="77777777" w:rsidTr="00541BFD">
        <w:trPr>
          <w:cantSplit/>
          <w:trHeight w:val="292"/>
          <w:trPrChange w:id="1973" w:author="Shewmaker, Michael@Energy" w:date="2018-10-17T15:38:00Z">
            <w:trPr>
              <w:cantSplit/>
              <w:trHeight w:val="292"/>
            </w:trPr>
          </w:trPrChange>
        </w:trPr>
        <w:tc>
          <w:tcPr>
            <w:tcW w:w="638" w:type="dxa"/>
            <w:vAlign w:val="center"/>
            <w:tcPrChange w:id="1974" w:author="Shewmaker, Michael@Energy" w:date="2018-10-17T15:38:00Z">
              <w:tcPr>
                <w:tcW w:w="645" w:type="dxa"/>
                <w:vAlign w:val="center"/>
              </w:tcPr>
            </w:tcPrChange>
          </w:tcPr>
          <w:p w14:paraId="4886A689" w14:textId="202C9564"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16</w:t>
            </w:r>
          </w:p>
        </w:tc>
        <w:tc>
          <w:tcPr>
            <w:tcW w:w="11687" w:type="dxa"/>
            <w:gridSpan w:val="13"/>
            <w:vAlign w:val="center"/>
            <w:tcPrChange w:id="1975" w:author="Shewmaker, Michael@Energy" w:date="2018-10-17T15:38:00Z">
              <w:tcPr>
                <w:tcW w:w="11613" w:type="dxa"/>
                <w:gridSpan w:val="13"/>
                <w:vAlign w:val="center"/>
              </w:tcPr>
            </w:tcPrChange>
          </w:tcPr>
          <w:p w14:paraId="4886A68A" w14:textId="77777777" w:rsidR="006D4567" w:rsidRDefault="006D4567" w:rsidP="008D6F78">
            <w:pPr>
              <w:keepNext/>
              <w:rPr>
                <w:rFonts w:ascii="Calibri" w:hAnsi="Calibri"/>
                <w:sz w:val="18"/>
                <w:szCs w:val="18"/>
              </w:rPr>
            </w:pPr>
            <w:r w:rsidRPr="009B3A0C">
              <w:rPr>
                <w:rFonts w:ascii="Calibri" w:hAnsi="Calibri"/>
                <w:sz w:val="18"/>
                <w:szCs w:val="18"/>
              </w:rPr>
              <w:t>Maximum Allowed Fenestration Area</w:t>
            </w:r>
          </w:p>
        </w:tc>
        <w:tc>
          <w:tcPr>
            <w:tcW w:w="2051" w:type="dxa"/>
            <w:gridSpan w:val="2"/>
            <w:vAlign w:val="center"/>
            <w:tcPrChange w:id="1976" w:author="Shewmaker, Michael@Energy" w:date="2018-10-17T15:38:00Z">
              <w:tcPr>
                <w:tcW w:w="2343" w:type="dxa"/>
                <w:gridSpan w:val="2"/>
                <w:vAlign w:val="center"/>
              </w:tcPr>
            </w:tcPrChange>
          </w:tcPr>
          <w:p w14:paraId="4886A68B" w14:textId="6DDD088D" w:rsidR="006D4567" w:rsidRPr="009B3A0C" w:rsidRDefault="006D4567" w:rsidP="006D4567">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02&gt;&gt;</w:t>
            </w:r>
          </w:p>
        </w:tc>
      </w:tr>
      <w:tr w:rsidR="006D4567" w14:paraId="4886A692" w14:textId="77777777" w:rsidTr="00541BFD">
        <w:trPr>
          <w:cantSplit/>
          <w:trHeight w:val="292"/>
          <w:trPrChange w:id="1977" w:author="Shewmaker, Michael@Energy" w:date="2018-10-17T15:38:00Z">
            <w:trPr>
              <w:cantSplit/>
              <w:trHeight w:val="292"/>
            </w:trPr>
          </w:trPrChange>
        </w:trPr>
        <w:tc>
          <w:tcPr>
            <w:tcW w:w="638" w:type="dxa"/>
            <w:vAlign w:val="center"/>
            <w:tcPrChange w:id="1978" w:author="Shewmaker, Michael@Energy" w:date="2018-10-17T15:38:00Z">
              <w:tcPr>
                <w:tcW w:w="645" w:type="dxa"/>
                <w:vAlign w:val="center"/>
              </w:tcPr>
            </w:tcPrChange>
          </w:tcPr>
          <w:p w14:paraId="4886A68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6" w:type="dxa"/>
            <w:gridSpan w:val="2"/>
            <w:vAlign w:val="center"/>
            <w:tcPrChange w:id="1979" w:author="Shewmaker, Michael@Energy" w:date="2018-10-17T15:38:00Z">
              <w:tcPr>
                <w:tcW w:w="2761" w:type="dxa"/>
                <w:gridSpan w:val="2"/>
                <w:vAlign w:val="center"/>
              </w:tcPr>
            </w:tcPrChange>
          </w:tcPr>
          <w:p w14:paraId="4886A68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tcPrChange w:id="1980" w:author="Shewmaker, Michael@Energy" w:date="2018-10-17T15:38:00Z">
              <w:tcPr>
                <w:tcW w:w="11195" w:type="dxa"/>
                <w:gridSpan w:val="13"/>
              </w:tcPr>
            </w:tcPrChange>
          </w:tcPr>
          <w:p w14:paraId="2F468DD9" w14:textId="539DFB43"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15 contains NA then value equals NA;</w:t>
            </w:r>
          </w:p>
          <w:p w14:paraId="4886A690" w14:textId="5EB6693C"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15 is equal to or less than </w:t>
            </w:r>
            <w:r w:rsidR="00B258C4">
              <w:rPr>
                <w:rFonts w:ascii="Calibri" w:hAnsi="Calibri"/>
                <w:sz w:val="18"/>
                <w:szCs w:val="18"/>
              </w:rPr>
              <w:t>G</w:t>
            </w:r>
            <w:r>
              <w:rPr>
                <w:rFonts w:ascii="Calibri" w:hAnsi="Calibri"/>
                <w:sz w:val="18"/>
                <w:szCs w:val="18"/>
              </w:rPr>
              <w:t>16</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6</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ins w:id="1981" w:author="Smith, Alexis@Energy" w:date="2018-11-14T12:29:00Z">
              <w:r w:rsidR="00FE088D">
                <w:rPr>
                  <w:rFonts w:ascii="Calibri" w:hAnsi="Calibri"/>
                  <w:sz w:val="18"/>
                  <w:szCs w:val="18"/>
                </w:rPr>
                <w:t>;</w:t>
              </w:r>
            </w:ins>
          </w:p>
          <w:p w14:paraId="4886A691" w14:textId="4D445790"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sz w:val="18"/>
                <w:szCs w:val="18"/>
              </w:rPr>
              <w:t>&gt;&gt;</w:t>
            </w:r>
          </w:p>
        </w:tc>
      </w:tr>
      <w:tr w:rsidR="006D4567" w:rsidRPr="009B3A0C" w14:paraId="4886A696" w14:textId="77777777" w:rsidTr="00541BFD">
        <w:trPr>
          <w:cantSplit/>
          <w:trHeight w:val="292"/>
          <w:trPrChange w:id="1982" w:author="Shewmaker, Michael@Energy" w:date="2018-10-17T15:38:00Z">
            <w:trPr>
              <w:cantSplit/>
              <w:trHeight w:val="292"/>
            </w:trPr>
          </w:trPrChange>
        </w:trPr>
        <w:tc>
          <w:tcPr>
            <w:tcW w:w="638" w:type="dxa"/>
            <w:vAlign w:val="center"/>
            <w:tcPrChange w:id="1983" w:author="Shewmaker, Michael@Energy" w:date="2018-10-17T15:38:00Z">
              <w:tcPr>
                <w:tcW w:w="645" w:type="dxa"/>
                <w:vAlign w:val="center"/>
              </w:tcPr>
            </w:tcPrChange>
          </w:tcPr>
          <w:p w14:paraId="4886A69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343" w:type="dxa"/>
            <w:gridSpan w:val="12"/>
            <w:vAlign w:val="center"/>
            <w:tcPrChange w:id="1984" w:author="Shewmaker, Michael@Energy" w:date="2018-10-17T15:38:00Z">
              <w:tcPr>
                <w:tcW w:w="11523" w:type="dxa"/>
                <w:gridSpan w:val="12"/>
                <w:vAlign w:val="center"/>
              </w:tcPr>
            </w:tcPrChange>
          </w:tcPr>
          <w:p w14:paraId="4886A694" w14:textId="77777777" w:rsidR="006D4567" w:rsidRDefault="006D4567" w:rsidP="008D6F78">
            <w:pPr>
              <w:keepNext/>
              <w:rPr>
                <w:rFonts w:ascii="Calibri" w:hAnsi="Calibri"/>
                <w:sz w:val="18"/>
                <w:szCs w:val="18"/>
              </w:rPr>
            </w:pPr>
            <w:r>
              <w:rPr>
                <w:rFonts w:ascii="Calibri" w:hAnsi="Calibri"/>
                <w:sz w:val="18"/>
                <w:szCs w:val="18"/>
              </w:rPr>
              <w:t>Existing + Proposed West-Facing Fenestration Area</w:t>
            </w:r>
          </w:p>
        </w:tc>
        <w:tc>
          <w:tcPr>
            <w:tcW w:w="2395" w:type="dxa"/>
            <w:gridSpan w:val="3"/>
            <w:vAlign w:val="bottom"/>
            <w:tcPrChange w:id="1985" w:author="Shewmaker, Michael@Energy" w:date="2018-10-17T15:38:00Z">
              <w:tcPr>
                <w:tcW w:w="2433" w:type="dxa"/>
                <w:gridSpan w:val="3"/>
                <w:vAlign w:val="bottom"/>
              </w:tcPr>
            </w:tcPrChange>
          </w:tcPr>
          <w:p w14:paraId="6EFB7F71" w14:textId="77777777" w:rsidR="00FE088D" w:rsidRDefault="006D4567" w:rsidP="00B258C4">
            <w:pPr>
              <w:keepNext/>
              <w:jc w:val="center"/>
              <w:rPr>
                <w:ins w:id="1986" w:author="Smith, Alexis@Energy" w:date="2018-11-14T12:29:00Z"/>
                <w:rFonts w:ascii="Calibri" w:hAnsi="Calibri"/>
                <w:sz w:val="18"/>
                <w:szCs w:val="18"/>
              </w:rPr>
            </w:pPr>
            <w:r>
              <w:rPr>
                <w:rFonts w:ascii="Calibri" w:hAnsi="Calibri"/>
                <w:sz w:val="18"/>
                <w:szCs w:val="18"/>
              </w:rPr>
              <w:t>&lt;&lt;Calculate</w:t>
            </w:r>
            <w:r w:rsidR="007402FB">
              <w:rPr>
                <w:rFonts w:ascii="Calibri" w:hAnsi="Calibri"/>
                <w:sz w:val="18"/>
                <w:szCs w:val="18"/>
              </w:rPr>
              <w:t xml:space="preserve">d value: if A13 does NOT contains Add Fenestration/Glazing then report NA; </w:t>
            </w:r>
          </w:p>
          <w:p w14:paraId="4886A695" w14:textId="374F0EE7" w:rsidR="006D4567" w:rsidRPr="009B3A0C" w:rsidRDefault="007402FB" w:rsidP="00B258C4">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08)]&gt;&gt;</w:t>
            </w:r>
          </w:p>
        </w:tc>
      </w:tr>
      <w:tr w:rsidR="006D4567" w:rsidRPr="009B3A0C" w14:paraId="4886A69A" w14:textId="77777777" w:rsidTr="00541BFD">
        <w:trPr>
          <w:cantSplit/>
          <w:trHeight w:val="292"/>
          <w:trPrChange w:id="1987" w:author="Shewmaker, Michael@Energy" w:date="2018-10-17T15:38:00Z">
            <w:trPr>
              <w:cantSplit/>
              <w:trHeight w:val="292"/>
            </w:trPr>
          </w:trPrChange>
        </w:trPr>
        <w:tc>
          <w:tcPr>
            <w:tcW w:w="638" w:type="dxa"/>
            <w:vAlign w:val="center"/>
            <w:tcPrChange w:id="1988" w:author="Shewmaker, Michael@Energy" w:date="2018-10-17T15:38:00Z">
              <w:tcPr>
                <w:tcW w:w="645" w:type="dxa"/>
                <w:vAlign w:val="center"/>
              </w:tcPr>
            </w:tcPrChange>
          </w:tcPr>
          <w:p w14:paraId="4886A697"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343" w:type="dxa"/>
            <w:gridSpan w:val="12"/>
            <w:vAlign w:val="center"/>
            <w:tcPrChange w:id="1989" w:author="Shewmaker, Michael@Energy" w:date="2018-10-17T15:38:00Z">
              <w:tcPr>
                <w:tcW w:w="11523" w:type="dxa"/>
                <w:gridSpan w:val="12"/>
                <w:vAlign w:val="center"/>
              </w:tcPr>
            </w:tcPrChange>
          </w:tcPr>
          <w:p w14:paraId="4886A698" w14:textId="77777777" w:rsidR="006D4567" w:rsidRDefault="006D4567" w:rsidP="008D6F7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395" w:type="dxa"/>
            <w:gridSpan w:val="3"/>
            <w:vAlign w:val="bottom"/>
            <w:tcPrChange w:id="1990" w:author="Shewmaker, Michael@Energy" w:date="2018-10-17T15:38:00Z">
              <w:tcPr>
                <w:tcW w:w="2433" w:type="dxa"/>
                <w:gridSpan w:val="3"/>
                <w:vAlign w:val="bottom"/>
              </w:tcPr>
            </w:tcPrChange>
          </w:tcPr>
          <w:p w14:paraId="4886A699" w14:textId="2139A6B3" w:rsidR="006D4567" w:rsidRPr="009B3A0C" w:rsidRDefault="006D4567" w:rsidP="00B258C4">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03&gt;&gt;</w:t>
            </w:r>
          </w:p>
        </w:tc>
      </w:tr>
      <w:tr w:rsidR="006D4567" w14:paraId="4886A6A0" w14:textId="77777777" w:rsidTr="00541BFD">
        <w:trPr>
          <w:cantSplit/>
          <w:trHeight w:val="292"/>
          <w:trPrChange w:id="1991" w:author="Shewmaker, Michael@Energy" w:date="2018-10-17T15:38:00Z">
            <w:trPr>
              <w:cantSplit/>
              <w:trHeight w:val="292"/>
            </w:trPr>
          </w:trPrChange>
        </w:trPr>
        <w:tc>
          <w:tcPr>
            <w:tcW w:w="638" w:type="dxa"/>
            <w:vAlign w:val="center"/>
            <w:tcPrChange w:id="1992" w:author="Shewmaker, Michael@Energy" w:date="2018-10-17T15:38:00Z">
              <w:tcPr>
                <w:tcW w:w="645" w:type="dxa"/>
                <w:vAlign w:val="center"/>
              </w:tcPr>
            </w:tcPrChange>
          </w:tcPr>
          <w:p w14:paraId="4886A69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6" w:type="dxa"/>
            <w:gridSpan w:val="2"/>
            <w:vAlign w:val="center"/>
            <w:tcPrChange w:id="1993" w:author="Shewmaker, Michael@Energy" w:date="2018-10-17T15:38:00Z">
              <w:tcPr>
                <w:tcW w:w="2761" w:type="dxa"/>
                <w:gridSpan w:val="2"/>
                <w:vAlign w:val="center"/>
              </w:tcPr>
            </w:tcPrChange>
          </w:tcPr>
          <w:p w14:paraId="4886A69C"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tcPrChange w:id="1994" w:author="Shewmaker, Michael@Energy" w:date="2018-10-17T15:38:00Z">
              <w:tcPr>
                <w:tcW w:w="11195" w:type="dxa"/>
                <w:gridSpan w:val="13"/>
              </w:tcPr>
            </w:tcPrChange>
          </w:tcPr>
          <w:p w14:paraId="1287A0BB" w14:textId="3BBCEBE2"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18 contains NA then value equals NA;</w:t>
            </w:r>
          </w:p>
          <w:p w14:paraId="4886A69E" w14:textId="2577595F"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18 is equal to or less than </w:t>
            </w:r>
            <w:r w:rsidR="00B258C4">
              <w:rPr>
                <w:rFonts w:ascii="Calibri" w:hAnsi="Calibri"/>
                <w:sz w:val="18"/>
                <w:szCs w:val="18"/>
              </w:rPr>
              <w:t>G</w:t>
            </w:r>
            <w:r>
              <w:rPr>
                <w:rFonts w:ascii="Calibri" w:hAnsi="Calibri"/>
                <w:sz w:val="18"/>
                <w:szCs w:val="18"/>
              </w:rPr>
              <w:t>19</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9</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ins w:id="1995" w:author="Smith, Alexis@Energy" w:date="2018-11-14T12:30:00Z">
              <w:r w:rsidR="00FE088D">
                <w:rPr>
                  <w:rFonts w:ascii="Calibri" w:hAnsi="Calibri"/>
                  <w:sz w:val="18"/>
                  <w:szCs w:val="18"/>
                </w:rPr>
                <w:t>;</w:t>
              </w:r>
            </w:ins>
          </w:p>
          <w:p w14:paraId="4886A69F" w14:textId="18A02019"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b/>
                <w:sz w:val="18"/>
                <w:szCs w:val="18"/>
              </w:rPr>
              <w:t>&gt;&gt;</w:t>
            </w:r>
          </w:p>
        </w:tc>
      </w:tr>
      <w:tr w:rsidR="006D4567" w:rsidRPr="009B3A0C" w14:paraId="4886A6A8" w14:textId="77777777" w:rsidTr="00541BFD">
        <w:trPr>
          <w:cantSplit/>
          <w:trHeight w:val="292"/>
          <w:trPrChange w:id="1996" w:author="Shewmaker, Michael@Energy" w:date="2018-10-17T15:38:00Z">
            <w:trPr>
              <w:cantSplit/>
              <w:trHeight w:val="292"/>
            </w:trPr>
          </w:trPrChange>
        </w:trPr>
        <w:tc>
          <w:tcPr>
            <w:tcW w:w="638" w:type="dxa"/>
            <w:vAlign w:val="center"/>
            <w:tcPrChange w:id="1997" w:author="Shewmaker, Michael@Energy" w:date="2018-10-17T15:38:00Z">
              <w:tcPr>
                <w:tcW w:w="645" w:type="dxa"/>
                <w:vAlign w:val="center"/>
              </w:tcPr>
            </w:tcPrChange>
          </w:tcPr>
          <w:p w14:paraId="4886A6A1"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343" w:type="dxa"/>
            <w:gridSpan w:val="12"/>
            <w:vAlign w:val="center"/>
            <w:tcPrChange w:id="1998" w:author="Shewmaker, Michael@Energy" w:date="2018-10-17T15:38:00Z">
              <w:tcPr>
                <w:tcW w:w="11523" w:type="dxa"/>
                <w:gridSpan w:val="12"/>
                <w:vAlign w:val="center"/>
              </w:tcPr>
            </w:tcPrChange>
          </w:tcPr>
          <w:p w14:paraId="4886A6A2" w14:textId="77777777" w:rsidR="006D4567" w:rsidRDefault="006D4567" w:rsidP="008D6F78">
            <w:pPr>
              <w:keepNext/>
              <w:rPr>
                <w:rFonts w:ascii="Calibri" w:hAnsi="Calibri"/>
                <w:sz w:val="18"/>
                <w:szCs w:val="18"/>
              </w:rPr>
            </w:pPr>
            <w:r>
              <w:rPr>
                <w:rFonts w:ascii="Calibri" w:hAnsi="Calibri"/>
                <w:sz w:val="18"/>
                <w:szCs w:val="18"/>
              </w:rPr>
              <w:t>Proposed Fenestration U-factor (Windows)</w:t>
            </w:r>
          </w:p>
        </w:tc>
        <w:tc>
          <w:tcPr>
            <w:tcW w:w="2395" w:type="dxa"/>
            <w:gridSpan w:val="3"/>
            <w:vAlign w:val="center"/>
            <w:tcPrChange w:id="1999" w:author="Shewmaker, Michael@Energy" w:date="2018-10-17T15:38:00Z">
              <w:tcPr>
                <w:tcW w:w="2433" w:type="dxa"/>
                <w:gridSpan w:val="3"/>
                <w:vAlign w:val="center"/>
              </w:tcPr>
            </w:tcPrChange>
          </w:tcPr>
          <w:p w14:paraId="4886A6A3" w14:textId="528598AD"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09 are less than or equal to 0.3</w:t>
            </w:r>
            <w:del w:id="2000" w:author="Shewmaker, Michael@Energy" w:date="2018-07-16T14:10:00Z">
              <w:r w:rsidDel="001951CF">
                <w:rPr>
                  <w:rFonts w:ascii="Calibri" w:hAnsi="Calibri"/>
                  <w:sz w:val="18"/>
                  <w:szCs w:val="18"/>
                </w:rPr>
                <w:delText>2</w:delText>
              </w:r>
            </w:del>
            <w:ins w:id="2001" w:author="Shewmaker, Michael@Energy" w:date="2018-07-16T14:10:00Z">
              <w:r w:rsidR="001951CF">
                <w:rPr>
                  <w:rFonts w:ascii="Calibri" w:hAnsi="Calibri"/>
                  <w:sz w:val="18"/>
                  <w:szCs w:val="18"/>
                </w:rPr>
                <w:t>0</w:t>
              </w:r>
            </w:ins>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list;</w:t>
            </w:r>
          </w:p>
          <w:p w14:paraId="4886A6A4" w14:textId="77777777" w:rsidR="006D4567" w:rsidRDefault="006D4567" w:rsidP="006D4567">
            <w:pPr>
              <w:keepNext/>
              <w:jc w:val="center"/>
              <w:rPr>
                <w:rFonts w:ascii="Calibri" w:hAnsi="Calibri"/>
                <w:sz w:val="18"/>
                <w:szCs w:val="18"/>
              </w:rPr>
            </w:pPr>
          </w:p>
          <w:p w14:paraId="4886A6A5" w14:textId="223BC909"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4886A6A6" w14:textId="1E62F22D" w:rsidR="006D4567" w:rsidRDefault="006D4567">
            <w:pPr>
              <w:keepNext/>
              <w:jc w:val="center"/>
              <w:rPr>
                <w:rFonts w:ascii="Calibri" w:hAnsi="Calibri"/>
                <w:sz w:val="18"/>
                <w:szCs w:val="18"/>
              </w:rPr>
            </w:pPr>
          </w:p>
          <w:p w14:paraId="337E88CA" w14:textId="4EA0CE2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A7" w14:textId="0A129AFF"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AC" w14:textId="77777777" w:rsidTr="00541BFD">
        <w:trPr>
          <w:cantSplit/>
          <w:trHeight w:val="292"/>
          <w:trPrChange w:id="2002" w:author="Shewmaker, Michael@Energy" w:date="2018-10-17T15:38:00Z">
            <w:trPr>
              <w:cantSplit/>
              <w:trHeight w:val="292"/>
            </w:trPr>
          </w:trPrChange>
        </w:trPr>
        <w:tc>
          <w:tcPr>
            <w:tcW w:w="638" w:type="dxa"/>
            <w:vAlign w:val="center"/>
            <w:tcPrChange w:id="2003" w:author="Shewmaker, Michael@Energy" w:date="2018-10-17T15:38:00Z">
              <w:tcPr>
                <w:tcW w:w="645" w:type="dxa"/>
                <w:vAlign w:val="center"/>
              </w:tcPr>
            </w:tcPrChange>
          </w:tcPr>
          <w:p w14:paraId="4886A6A9"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343" w:type="dxa"/>
            <w:gridSpan w:val="12"/>
            <w:vAlign w:val="center"/>
            <w:tcPrChange w:id="2004" w:author="Shewmaker, Michael@Energy" w:date="2018-10-17T15:38:00Z">
              <w:tcPr>
                <w:tcW w:w="11523" w:type="dxa"/>
                <w:gridSpan w:val="12"/>
                <w:vAlign w:val="center"/>
              </w:tcPr>
            </w:tcPrChange>
          </w:tcPr>
          <w:p w14:paraId="4886A6AA" w14:textId="77777777" w:rsidR="006D4567" w:rsidRDefault="006D4567" w:rsidP="008D6F78">
            <w:pPr>
              <w:keepNext/>
              <w:rPr>
                <w:rFonts w:ascii="Calibri" w:hAnsi="Calibri"/>
                <w:sz w:val="18"/>
                <w:szCs w:val="18"/>
              </w:rPr>
            </w:pPr>
            <w:r>
              <w:rPr>
                <w:rFonts w:ascii="Calibri" w:hAnsi="Calibri"/>
                <w:sz w:val="18"/>
                <w:szCs w:val="18"/>
              </w:rPr>
              <w:t>Required Fenestration U-factor (Windows)</w:t>
            </w:r>
          </w:p>
        </w:tc>
        <w:tc>
          <w:tcPr>
            <w:tcW w:w="2395" w:type="dxa"/>
            <w:gridSpan w:val="3"/>
            <w:vAlign w:val="bottom"/>
            <w:tcPrChange w:id="2005" w:author="Shewmaker, Michael@Energy" w:date="2018-10-17T15:38:00Z">
              <w:tcPr>
                <w:tcW w:w="2433" w:type="dxa"/>
                <w:gridSpan w:val="3"/>
                <w:vAlign w:val="bottom"/>
              </w:tcPr>
            </w:tcPrChange>
          </w:tcPr>
          <w:p w14:paraId="4886A6AB" w14:textId="3FBDC936" w:rsidR="006D4567" w:rsidRPr="009B3A0C" w:rsidRDefault="00D963B4" w:rsidP="00A021B2">
            <w:pPr>
              <w:keepNext/>
              <w:jc w:val="center"/>
              <w:rPr>
                <w:rFonts w:ascii="Calibri" w:hAnsi="Calibri"/>
                <w:sz w:val="18"/>
                <w:szCs w:val="18"/>
              </w:rPr>
            </w:pPr>
            <w:r>
              <w:rPr>
                <w:rFonts w:ascii="Calibri" w:hAnsi="Calibri"/>
                <w:sz w:val="18"/>
                <w:szCs w:val="18"/>
              </w:rPr>
              <w:t>&lt;&lt;Report value = 0.3</w:t>
            </w:r>
            <w:del w:id="2006" w:author="Shewmaker, Michael@Energy" w:date="2018-07-16T13:15:00Z">
              <w:r w:rsidDel="00A021B2">
                <w:rPr>
                  <w:rFonts w:ascii="Calibri" w:hAnsi="Calibri"/>
                  <w:sz w:val="18"/>
                  <w:szCs w:val="18"/>
                </w:rPr>
                <w:delText>2</w:delText>
              </w:r>
            </w:del>
            <w:ins w:id="2007" w:author="Shewmaker, Michael@Energy" w:date="2018-07-16T13:15:00Z">
              <w:r w:rsidR="00A021B2">
                <w:rPr>
                  <w:rFonts w:ascii="Calibri" w:hAnsi="Calibri"/>
                  <w:sz w:val="18"/>
                  <w:szCs w:val="18"/>
                </w:rPr>
                <w:t>0</w:t>
              </w:r>
            </w:ins>
            <w:r>
              <w:rPr>
                <w:rFonts w:ascii="Calibri" w:hAnsi="Calibri"/>
                <w:sz w:val="18"/>
                <w:szCs w:val="18"/>
              </w:rPr>
              <w:t>&gt;&gt;</w:t>
            </w:r>
          </w:p>
        </w:tc>
      </w:tr>
      <w:tr w:rsidR="006D4567" w14:paraId="4886A6B2" w14:textId="77777777" w:rsidTr="00541BFD">
        <w:trPr>
          <w:cantSplit/>
          <w:trHeight w:val="292"/>
          <w:trPrChange w:id="2008" w:author="Shewmaker, Michael@Energy" w:date="2018-10-17T15:38:00Z">
            <w:trPr>
              <w:cantSplit/>
              <w:trHeight w:val="292"/>
            </w:trPr>
          </w:trPrChange>
        </w:trPr>
        <w:tc>
          <w:tcPr>
            <w:tcW w:w="638" w:type="dxa"/>
            <w:vAlign w:val="center"/>
            <w:tcPrChange w:id="2009" w:author="Shewmaker, Michael@Energy" w:date="2018-10-17T15:38:00Z">
              <w:tcPr>
                <w:tcW w:w="645" w:type="dxa"/>
                <w:vAlign w:val="center"/>
              </w:tcPr>
            </w:tcPrChange>
          </w:tcPr>
          <w:p w14:paraId="4886A6A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6" w:type="dxa"/>
            <w:gridSpan w:val="2"/>
            <w:vAlign w:val="center"/>
            <w:tcPrChange w:id="2010" w:author="Shewmaker, Michael@Energy" w:date="2018-10-17T15:38:00Z">
              <w:tcPr>
                <w:tcW w:w="2761" w:type="dxa"/>
                <w:gridSpan w:val="2"/>
                <w:vAlign w:val="center"/>
              </w:tcPr>
            </w:tcPrChange>
          </w:tcPr>
          <w:p w14:paraId="4886A6A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Change w:id="2011" w:author="Shewmaker, Michael@Energy" w:date="2018-10-17T15:38:00Z">
              <w:tcPr>
                <w:tcW w:w="11195" w:type="dxa"/>
                <w:gridSpan w:val="13"/>
                <w:vAlign w:val="center"/>
              </w:tcPr>
            </w:tcPrChange>
          </w:tcPr>
          <w:p w14:paraId="173ADFD0" w14:textId="042A527B"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21 equals NA then value equals NA;</w:t>
            </w:r>
          </w:p>
          <w:p w14:paraId="4886A6AF" w14:textId="7F31BA28"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21 is equal to or less than </w:t>
            </w:r>
            <w:r w:rsidR="00B258C4">
              <w:rPr>
                <w:rFonts w:ascii="Calibri" w:hAnsi="Calibri"/>
                <w:sz w:val="18"/>
                <w:szCs w:val="18"/>
              </w:rPr>
              <w:t>G</w:t>
            </w:r>
            <w:r>
              <w:rPr>
                <w:rFonts w:ascii="Calibri" w:hAnsi="Calibri"/>
                <w:sz w:val="18"/>
                <w:szCs w:val="18"/>
              </w:rPr>
              <w:t xml:space="preserve">22 then report: Design Complies with the Maximum Allowed </w:t>
            </w:r>
            <w:r w:rsidRPr="009B3A0C">
              <w:rPr>
                <w:rFonts w:ascii="Calibri" w:hAnsi="Calibri"/>
                <w:sz w:val="18"/>
                <w:szCs w:val="18"/>
              </w:rPr>
              <w:t>Fenestration</w:t>
            </w:r>
            <w:r>
              <w:rPr>
                <w:rFonts w:ascii="Calibri" w:hAnsi="Calibri"/>
                <w:sz w:val="18"/>
                <w:szCs w:val="18"/>
              </w:rPr>
              <w:t xml:space="preserve"> U-value</w:t>
            </w:r>
            <w:ins w:id="2012" w:author="Smith, Alexis@Energy" w:date="2018-11-14T12:30:00Z">
              <w:r w:rsidR="00FE088D">
                <w:rPr>
                  <w:rFonts w:ascii="Calibri" w:hAnsi="Calibri"/>
                  <w:sz w:val="18"/>
                  <w:szCs w:val="18"/>
                </w:rPr>
                <w:t>;</w:t>
              </w:r>
            </w:ins>
          </w:p>
          <w:p w14:paraId="4886A6B1"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p>
        </w:tc>
      </w:tr>
      <w:tr w:rsidR="006D4567" w:rsidRPr="009B3A0C" w14:paraId="4886A6BA" w14:textId="77777777" w:rsidTr="00541BFD">
        <w:trPr>
          <w:cantSplit/>
          <w:trHeight w:val="292"/>
          <w:trPrChange w:id="2013" w:author="Shewmaker, Michael@Energy" w:date="2018-10-17T15:38:00Z">
            <w:trPr>
              <w:cantSplit/>
              <w:trHeight w:val="292"/>
            </w:trPr>
          </w:trPrChange>
        </w:trPr>
        <w:tc>
          <w:tcPr>
            <w:tcW w:w="638" w:type="dxa"/>
            <w:vAlign w:val="center"/>
            <w:tcPrChange w:id="2014" w:author="Shewmaker, Michael@Energy" w:date="2018-10-17T15:38:00Z">
              <w:tcPr>
                <w:tcW w:w="645" w:type="dxa"/>
                <w:vAlign w:val="center"/>
              </w:tcPr>
            </w:tcPrChange>
          </w:tcPr>
          <w:p w14:paraId="4886A6B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24</w:t>
            </w:r>
          </w:p>
        </w:tc>
        <w:tc>
          <w:tcPr>
            <w:tcW w:w="11343" w:type="dxa"/>
            <w:gridSpan w:val="12"/>
            <w:vAlign w:val="center"/>
            <w:tcPrChange w:id="2015" w:author="Shewmaker, Michael@Energy" w:date="2018-10-17T15:38:00Z">
              <w:tcPr>
                <w:tcW w:w="11523" w:type="dxa"/>
                <w:gridSpan w:val="12"/>
                <w:vAlign w:val="center"/>
              </w:tcPr>
            </w:tcPrChange>
          </w:tcPr>
          <w:p w14:paraId="4886A6B4" w14:textId="77777777" w:rsidR="006D4567" w:rsidRDefault="006D4567" w:rsidP="008D6F78">
            <w:pPr>
              <w:keepNext/>
              <w:rPr>
                <w:rFonts w:ascii="Calibri" w:hAnsi="Calibri"/>
                <w:sz w:val="18"/>
                <w:szCs w:val="18"/>
              </w:rPr>
            </w:pPr>
            <w:r>
              <w:rPr>
                <w:rFonts w:ascii="Calibri" w:hAnsi="Calibri"/>
                <w:sz w:val="18"/>
                <w:szCs w:val="18"/>
              </w:rPr>
              <w:t>Proposed Fenestration SHGC (Windows)</w:t>
            </w:r>
          </w:p>
        </w:tc>
        <w:tc>
          <w:tcPr>
            <w:tcW w:w="2395" w:type="dxa"/>
            <w:gridSpan w:val="3"/>
            <w:vAlign w:val="bottom"/>
            <w:tcPrChange w:id="2016" w:author="Shewmaker, Michael@Energy" w:date="2018-10-17T15:38:00Z">
              <w:tcPr>
                <w:tcW w:w="2433" w:type="dxa"/>
                <w:gridSpan w:val="3"/>
                <w:vAlign w:val="bottom"/>
              </w:tcPr>
            </w:tcPrChange>
          </w:tcPr>
          <w:p w14:paraId="4886A6B5" w14:textId="45C05C23"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 xml:space="preserve">11 or </w:t>
            </w:r>
            <w:r w:rsidR="00B258C4">
              <w:rPr>
                <w:rFonts w:ascii="Calibri" w:hAnsi="Calibri"/>
                <w:sz w:val="18"/>
                <w:szCs w:val="18"/>
              </w:rPr>
              <w:t>G</w:t>
            </w:r>
            <w:r>
              <w:rPr>
                <w:rFonts w:ascii="Calibri" w:hAnsi="Calibri"/>
                <w:sz w:val="18"/>
                <w:szCs w:val="18"/>
              </w:rPr>
              <w:t>14 are less than or equal to 0.2</w:t>
            </w:r>
            <w:del w:id="2017" w:author="Shewmaker, Michael@Energy" w:date="2018-07-16T14:10:00Z">
              <w:r w:rsidDel="001951CF">
                <w:rPr>
                  <w:rFonts w:ascii="Calibri" w:hAnsi="Calibri"/>
                  <w:sz w:val="18"/>
                  <w:szCs w:val="18"/>
                </w:rPr>
                <w:delText>5</w:delText>
              </w:r>
            </w:del>
            <w:ins w:id="2018" w:author="Shewmaker, Michael@Energy" w:date="2018-07-16T14:10:00Z">
              <w:r w:rsidR="001951CF">
                <w:rPr>
                  <w:rFonts w:ascii="Calibri" w:hAnsi="Calibri"/>
                  <w:sz w:val="18"/>
                  <w:szCs w:val="18"/>
                </w:rPr>
                <w:t>3</w:t>
              </w:r>
            </w:ins>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the two lists;</w:t>
            </w:r>
          </w:p>
          <w:p w14:paraId="4886A6B6" w14:textId="77777777" w:rsidR="006D4567" w:rsidRDefault="006D4567" w:rsidP="006D4567">
            <w:pPr>
              <w:keepNext/>
              <w:jc w:val="center"/>
              <w:rPr>
                <w:rFonts w:ascii="Calibri" w:hAnsi="Calibri"/>
                <w:sz w:val="18"/>
                <w:szCs w:val="18"/>
              </w:rPr>
            </w:pPr>
          </w:p>
          <w:p w14:paraId="4886A6B7" w14:textId="085A362A"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4886A6B8" w14:textId="17F1DB2E" w:rsidR="006D4567" w:rsidRDefault="006D4567">
            <w:pPr>
              <w:keepNext/>
              <w:jc w:val="center"/>
              <w:rPr>
                <w:rFonts w:ascii="Calibri" w:hAnsi="Calibri"/>
                <w:sz w:val="18"/>
                <w:szCs w:val="18"/>
              </w:rPr>
            </w:pPr>
          </w:p>
          <w:p w14:paraId="05E85739" w14:textId="6CD7817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B9" w14:textId="228FA74D"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BE" w14:textId="77777777" w:rsidTr="00541BFD">
        <w:trPr>
          <w:cantSplit/>
          <w:trHeight w:val="292"/>
          <w:trPrChange w:id="2019" w:author="Shewmaker, Michael@Energy" w:date="2018-10-17T15:38:00Z">
            <w:trPr>
              <w:cantSplit/>
              <w:trHeight w:val="292"/>
            </w:trPr>
          </w:trPrChange>
        </w:trPr>
        <w:tc>
          <w:tcPr>
            <w:tcW w:w="638" w:type="dxa"/>
            <w:vAlign w:val="center"/>
            <w:tcPrChange w:id="2020" w:author="Shewmaker, Michael@Energy" w:date="2018-10-17T15:38:00Z">
              <w:tcPr>
                <w:tcW w:w="645" w:type="dxa"/>
                <w:vAlign w:val="center"/>
              </w:tcPr>
            </w:tcPrChange>
          </w:tcPr>
          <w:p w14:paraId="4886A6B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343" w:type="dxa"/>
            <w:gridSpan w:val="12"/>
            <w:vAlign w:val="center"/>
            <w:tcPrChange w:id="2021" w:author="Shewmaker, Michael@Energy" w:date="2018-10-17T15:38:00Z">
              <w:tcPr>
                <w:tcW w:w="11523" w:type="dxa"/>
                <w:gridSpan w:val="12"/>
                <w:vAlign w:val="center"/>
              </w:tcPr>
            </w:tcPrChange>
          </w:tcPr>
          <w:p w14:paraId="4886A6BC" w14:textId="77777777" w:rsidR="006D4567" w:rsidRDefault="006D4567" w:rsidP="008D6F78">
            <w:pPr>
              <w:keepNext/>
              <w:rPr>
                <w:rFonts w:ascii="Calibri" w:hAnsi="Calibri"/>
                <w:sz w:val="18"/>
                <w:szCs w:val="18"/>
              </w:rPr>
            </w:pPr>
            <w:r>
              <w:rPr>
                <w:rFonts w:ascii="Calibri" w:hAnsi="Calibri"/>
                <w:sz w:val="18"/>
                <w:szCs w:val="18"/>
              </w:rPr>
              <w:t>Required Fenestration SHGC (Windows)</w:t>
            </w:r>
          </w:p>
        </w:tc>
        <w:tc>
          <w:tcPr>
            <w:tcW w:w="2395" w:type="dxa"/>
            <w:gridSpan w:val="3"/>
            <w:vAlign w:val="bottom"/>
            <w:tcPrChange w:id="2022" w:author="Shewmaker, Michael@Energy" w:date="2018-10-17T15:38:00Z">
              <w:tcPr>
                <w:tcW w:w="2433" w:type="dxa"/>
                <w:gridSpan w:val="3"/>
                <w:vAlign w:val="bottom"/>
              </w:tcPr>
            </w:tcPrChange>
          </w:tcPr>
          <w:p w14:paraId="4886A6BD" w14:textId="63B8B4D1" w:rsidR="006D4567" w:rsidRPr="009B3A0C" w:rsidRDefault="00D963B4" w:rsidP="00A021B2">
            <w:pPr>
              <w:keepNext/>
              <w:jc w:val="center"/>
              <w:rPr>
                <w:rFonts w:ascii="Calibri" w:hAnsi="Calibri"/>
                <w:sz w:val="18"/>
                <w:szCs w:val="18"/>
              </w:rPr>
            </w:pPr>
            <w:r>
              <w:rPr>
                <w:rFonts w:ascii="Calibri" w:hAnsi="Calibri"/>
                <w:sz w:val="18"/>
                <w:szCs w:val="18"/>
              </w:rPr>
              <w:t>&lt;&lt;If A09 = 1, 3</w:t>
            </w:r>
            <w:ins w:id="2023" w:author="Shewmaker, Michael@Energy" w:date="2018-07-16T13:15:00Z">
              <w:r w:rsidR="00A021B2">
                <w:rPr>
                  <w:rFonts w:ascii="Calibri" w:hAnsi="Calibri"/>
                  <w:sz w:val="18"/>
                  <w:szCs w:val="18"/>
                </w:rPr>
                <w:t>, 5</w:t>
              </w:r>
            </w:ins>
            <w:r>
              <w:rPr>
                <w:rFonts w:ascii="Calibri" w:hAnsi="Calibri"/>
                <w:sz w:val="18"/>
                <w:szCs w:val="18"/>
              </w:rPr>
              <w:t xml:space="preserve"> or </w:t>
            </w:r>
            <w:del w:id="2024" w:author="Shewmaker, Michael@Energy" w:date="2018-07-16T13:15:00Z">
              <w:r w:rsidDel="00A021B2">
                <w:rPr>
                  <w:rFonts w:ascii="Calibri" w:hAnsi="Calibri"/>
                  <w:sz w:val="18"/>
                  <w:szCs w:val="18"/>
                </w:rPr>
                <w:delText>5</w:delText>
              </w:r>
            </w:del>
            <w:ins w:id="2025" w:author="Shewmaker, Michael@Energy" w:date="2018-07-16T13:15:00Z">
              <w:r w:rsidR="00A021B2">
                <w:rPr>
                  <w:rFonts w:ascii="Calibri" w:hAnsi="Calibri"/>
                  <w:sz w:val="18"/>
                  <w:szCs w:val="18"/>
                </w:rPr>
                <w:t>16</w:t>
              </w:r>
            </w:ins>
            <w:r>
              <w:rPr>
                <w:rFonts w:ascii="Calibri" w:hAnsi="Calibri"/>
                <w:sz w:val="18"/>
                <w:szCs w:val="18"/>
              </w:rPr>
              <w:t>, then report NA; else report 0.2</w:t>
            </w:r>
            <w:del w:id="2026" w:author="Shewmaker, Michael@Energy" w:date="2018-07-16T13:15:00Z">
              <w:r w:rsidDel="00A021B2">
                <w:rPr>
                  <w:rFonts w:ascii="Calibri" w:hAnsi="Calibri"/>
                  <w:sz w:val="18"/>
                  <w:szCs w:val="18"/>
                </w:rPr>
                <w:delText>5</w:delText>
              </w:r>
            </w:del>
            <w:ins w:id="2027" w:author="Shewmaker, Michael@Energy" w:date="2018-07-16T13:15:00Z">
              <w:r w:rsidR="00A021B2">
                <w:rPr>
                  <w:rFonts w:ascii="Calibri" w:hAnsi="Calibri"/>
                  <w:sz w:val="18"/>
                  <w:szCs w:val="18"/>
                </w:rPr>
                <w:t>3</w:t>
              </w:r>
            </w:ins>
            <w:r>
              <w:rPr>
                <w:rFonts w:ascii="Calibri" w:hAnsi="Calibri"/>
                <w:sz w:val="18"/>
                <w:szCs w:val="18"/>
              </w:rPr>
              <w:t>&gt;&gt;</w:t>
            </w:r>
          </w:p>
        </w:tc>
      </w:tr>
      <w:tr w:rsidR="006D4567" w14:paraId="4886A6C4" w14:textId="77777777" w:rsidTr="00541BFD">
        <w:trPr>
          <w:cantSplit/>
          <w:trHeight w:val="292"/>
          <w:trPrChange w:id="2028" w:author="Shewmaker, Michael@Energy" w:date="2018-10-17T15:38:00Z">
            <w:trPr>
              <w:cantSplit/>
              <w:trHeight w:val="292"/>
            </w:trPr>
          </w:trPrChange>
        </w:trPr>
        <w:tc>
          <w:tcPr>
            <w:tcW w:w="638" w:type="dxa"/>
            <w:vAlign w:val="center"/>
            <w:tcPrChange w:id="2029" w:author="Shewmaker, Michael@Energy" w:date="2018-10-17T15:38:00Z">
              <w:tcPr>
                <w:tcW w:w="645" w:type="dxa"/>
                <w:vAlign w:val="center"/>
              </w:tcPr>
            </w:tcPrChange>
          </w:tcPr>
          <w:p w14:paraId="4886A6BF"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6" w:type="dxa"/>
            <w:gridSpan w:val="2"/>
            <w:vAlign w:val="center"/>
            <w:tcPrChange w:id="2030" w:author="Shewmaker, Michael@Energy" w:date="2018-10-17T15:38:00Z">
              <w:tcPr>
                <w:tcW w:w="2761" w:type="dxa"/>
                <w:gridSpan w:val="2"/>
                <w:vAlign w:val="center"/>
              </w:tcPr>
            </w:tcPrChange>
          </w:tcPr>
          <w:p w14:paraId="4886A6C0"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Change w:id="2031" w:author="Shewmaker, Michael@Energy" w:date="2018-10-17T15:38:00Z">
              <w:tcPr>
                <w:tcW w:w="11195" w:type="dxa"/>
                <w:gridSpan w:val="13"/>
                <w:vAlign w:val="center"/>
              </w:tcPr>
            </w:tcPrChange>
          </w:tcPr>
          <w:p w14:paraId="04515DC7" w14:textId="34A99327"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24 equals NA then value equals NA;</w:t>
            </w:r>
          </w:p>
          <w:p w14:paraId="4886A6C1" w14:textId="5EDF0B83"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24 is equal to or less than </w:t>
            </w:r>
            <w:r w:rsidR="00B258C4">
              <w:rPr>
                <w:rFonts w:ascii="Calibri" w:hAnsi="Calibri"/>
                <w:sz w:val="18"/>
                <w:szCs w:val="18"/>
              </w:rPr>
              <w:t>G</w:t>
            </w:r>
            <w:r>
              <w:rPr>
                <w:rFonts w:ascii="Calibri" w:hAnsi="Calibri"/>
                <w:sz w:val="18"/>
                <w:szCs w:val="18"/>
              </w:rPr>
              <w:t>25</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25 equals N/A</w:t>
            </w:r>
            <w:r w:rsidR="008D6F78">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ins w:id="2032" w:author="Smith, Alexis@Energy" w:date="2018-11-14T12:30:00Z">
              <w:r w:rsidR="00FE088D">
                <w:rPr>
                  <w:rFonts w:ascii="Calibri" w:hAnsi="Calibri"/>
                  <w:sz w:val="18"/>
                  <w:szCs w:val="18"/>
                </w:rPr>
                <w:t>;</w:t>
              </w:r>
            </w:ins>
          </w:p>
          <w:p w14:paraId="4886A6C3"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p>
        </w:tc>
      </w:tr>
      <w:tr w:rsidR="006D4567" w14:paraId="4886A6CC" w14:textId="77777777" w:rsidTr="00541BFD">
        <w:trPr>
          <w:cantSplit/>
          <w:trHeight w:val="292"/>
          <w:trPrChange w:id="2033" w:author="Shewmaker, Michael@Energy" w:date="2018-10-17T15:38:00Z">
            <w:trPr>
              <w:cantSplit/>
              <w:trHeight w:val="292"/>
            </w:trPr>
          </w:trPrChange>
        </w:trPr>
        <w:tc>
          <w:tcPr>
            <w:tcW w:w="638" w:type="dxa"/>
            <w:vAlign w:val="center"/>
            <w:tcPrChange w:id="2034" w:author="Shewmaker, Michael@Energy" w:date="2018-10-17T15:38:00Z">
              <w:tcPr>
                <w:tcW w:w="645" w:type="dxa"/>
                <w:vAlign w:val="center"/>
              </w:tcPr>
            </w:tcPrChange>
          </w:tcPr>
          <w:p w14:paraId="4886A6C5"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343" w:type="dxa"/>
            <w:gridSpan w:val="12"/>
            <w:vAlign w:val="center"/>
            <w:tcPrChange w:id="2035" w:author="Shewmaker, Michael@Energy" w:date="2018-10-17T15:38:00Z">
              <w:tcPr>
                <w:tcW w:w="11523" w:type="dxa"/>
                <w:gridSpan w:val="12"/>
                <w:vAlign w:val="center"/>
              </w:tcPr>
            </w:tcPrChange>
          </w:tcPr>
          <w:p w14:paraId="4886A6C6" w14:textId="77777777" w:rsidR="006D4567" w:rsidRDefault="006D4567" w:rsidP="006D4567">
            <w:pPr>
              <w:keepNext/>
              <w:rPr>
                <w:rFonts w:ascii="Calibri" w:hAnsi="Calibri"/>
                <w:sz w:val="18"/>
                <w:szCs w:val="18"/>
              </w:rPr>
            </w:pPr>
            <w:r>
              <w:rPr>
                <w:rFonts w:ascii="Calibri" w:hAnsi="Calibri"/>
                <w:sz w:val="18"/>
                <w:szCs w:val="18"/>
              </w:rPr>
              <w:t>Proposed Fenestration U-factor (Skylights)</w:t>
            </w:r>
          </w:p>
        </w:tc>
        <w:tc>
          <w:tcPr>
            <w:tcW w:w="2395" w:type="dxa"/>
            <w:gridSpan w:val="3"/>
            <w:tcPrChange w:id="2036" w:author="Shewmaker, Michael@Energy" w:date="2018-10-17T15:38:00Z">
              <w:tcPr>
                <w:tcW w:w="2433" w:type="dxa"/>
                <w:gridSpan w:val="3"/>
              </w:tcPr>
            </w:tcPrChange>
          </w:tcPr>
          <w:p w14:paraId="4886A6C7" w14:textId="4AA1CBA3"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largest </w:t>
            </w:r>
            <w:r w:rsidR="006B4045">
              <w:rPr>
                <w:rFonts w:ascii="Calibri" w:hAnsi="Calibri"/>
                <w:sz w:val="18"/>
                <w:szCs w:val="18"/>
              </w:rPr>
              <w:t xml:space="preserve">associated </w:t>
            </w:r>
            <w:r>
              <w:rPr>
                <w:rFonts w:ascii="Calibri" w:hAnsi="Calibri"/>
                <w:sz w:val="18"/>
                <w:szCs w:val="18"/>
              </w:rPr>
              <w:t xml:space="preserve">value from </w:t>
            </w:r>
            <w:r w:rsidR="00B258C4">
              <w:rPr>
                <w:rFonts w:ascii="Calibri" w:hAnsi="Calibri"/>
                <w:sz w:val="18"/>
                <w:szCs w:val="18"/>
              </w:rPr>
              <w:t>G</w:t>
            </w:r>
            <w:r w:rsidR="006B4045">
              <w:rPr>
                <w:rFonts w:ascii="Calibri" w:hAnsi="Calibri"/>
                <w:sz w:val="18"/>
                <w:szCs w:val="18"/>
              </w:rPr>
              <w:t>09</w:t>
            </w:r>
            <w:r>
              <w:rPr>
                <w:rFonts w:ascii="Calibri" w:hAnsi="Calibri"/>
                <w:sz w:val="18"/>
                <w:szCs w:val="18"/>
              </w:rPr>
              <w:t>;</w:t>
            </w:r>
          </w:p>
          <w:p w14:paraId="4886A6C8" w14:textId="77777777" w:rsidR="006D4567" w:rsidRDefault="006D4567" w:rsidP="006D4567">
            <w:pPr>
              <w:keepNext/>
              <w:rPr>
                <w:rFonts w:ascii="Calibri" w:hAnsi="Calibri"/>
                <w:sz w:val="18"/>
                <w:szCs w:val="18"/>
              </w:rPr>
            </w:pPr>
          </w:p>
          <w:p w14:paraId="4886A6CB" w14:textId="3C0E174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D0" w14:textId="77777777" w:rsidTr="00541BFD">
        <w:trPr>
          <w:cantSplit/>
          <w:trHeight w:val="292"/>
          <w:trPrChange w:id="2037" w:author="Shewmaker, Michael@Energy" w:date="2018-10-17T15:38:00Z">
            <w:trPr>
              <w:cantSplit/>
              <w:trHeight w:val="292"/>
            </w:trPr>
          </w:trPrChange>
        </w:trPr>
        <w:tc>
          <w:tcPr>
            <w:tcW w:w="638" w:type="dxa"/>
            <w:vAlign w:val="center"/>
            <w:tcPrChange w:id="2038" w:author="Shewmaker, Michael@Energy" w:date="2018-10-17T15:38:00Z">
              <w:tcPr>
                <w:tcW w:w="645" w:type="dxa"/>
                <w:vAlign w:val="center"/>
              </w:tcPr>
            </w:tcPrChange>
          </w:tcPr>
          <w:p w14:paraId="4886A6CD"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343" w:type="dxa"/>
            <w:gridSpan w:val="12"/>
            <w:vAlign w:val="center"/>
            <w:tcPrChange w:id="2039" w:author="Shewmaker, Michael@Energy" w:date="2018-10-17T15:38:00Z">
              <w:tcPr>
                <w:tcW w:w="11523" w:type="dxa"/>
                <w:gridSpan w:val="12"/>
                <w:vAlign w:val="center"/>
              </w:tcPr>
            </w:tcPrChange>
          </w:tcPr>
          <w:p w14:paraId="4886A6CE" w14:textId="77777777" w:rsidR="006D4567" w:rsidRDefault="006D4567" w:rsidP="006D4567">
            <w:pPr>
              <w:keepNext/>
              <w:rPr>
                <w:rFonts w:ascii="Calibri" w:hAnsi="Calibri"/>
                <w:sz w:val="18"/>
                <w:szCs w:val="18"/>
              </w:rPr>
            </w:pPr>
            <w:r>
              <w:rPr>
                <w:rFonts w:ascii="Calibri" w:hAnsi="Calibri"/>
                <w:sz w:val="18"/>
                <w:szCs w:val="18"/>
              </w:rPr>
              <w:t>Required Fenestration U-factor (Skylights)</w:t>
            </w:r>
          </w:p>
        </w:tc>
        <w:tc>
          <w:tcPr>
            <w:tcW w:w="2395" w:type="dxa"/>
            <w:gridSpan w:val="3"/>
            <w:tcPrChange w:id="2040" w:author="Shewmaker, Michael@Energy" w:date="2018-10-17T15:38:00Z">
              <w:tcPr>
                <w:tcW w:w="2433" w:type="dxa"/>
                <w:gridSpan w:val="3"/>
              </w:tcPr>
            </w:tcPrChange>
          </w:tcPr>
          <w:p w14:paraId="4886A6CF" w14:textId="025C49F0" w:rsidR="006D4567" w:rsidRDefault="00D963B4" w:rsidP="00A021B2">
            <w:pPr>
              <w:keepNext/>
              <w:rPr>
                <w:rFonts w:ascii="Calibri" w:hAnsi="Calibri"/>
                <w:sz w:val="18"/>
                <w:szCs w:val="18"/>
              </w:rPr>
            </w:pPr>
            <w:r>
              <w:rPr>
                <w:rFonts w:ascii="Calibri" w:hAnsi="Calibri"/>
                <w:sz w:val="18"/>
                <w:szCs w:val="18"/>
              </w:rPr>
              <w:t xml:space="preserve">&lt;&lt;If F01 contains ‘Add Fenestration/Glazing </w:t>
            </w:r>
            <w:r>
              <w:rPr>
                <w:rFonts w:ascii="Calibri" w:hAnsi="Calibri" w:cs="Calibri"/>
                <w:sz w:val="18"/>
                <w:szCs w:val="18"/>
              </w:rPr>
              <w:t>≤</w:t>
            </w:r>
            <w:r>
              <w:rPr>
                <w:rFonts w:ascii="Calibri" w:hAnsi="Calibri"/>
                <w:sz w:val="18"/>
                <w:szCs w:val="18"/>
              </w:rPr>
              <w:t xml:space="preserve"> 16 ft2 Skylight’ then report 0.55; else report 0.3</w:t>
            </w:r>
            <w:del w:id="2041" w:author="Shewmaker, Michael@Energy" w:date="2018-07-16T13:15:00Z">
              <w:r w:rsidDel="00A021B2">
                <w:rPr>
                  <w:rFonts w:ascii="Calibri" w:hAnsi="Calibri"/>
                  <w:sz w:val="18"/>
                  <w:szCs w:val="18"/>
                </w:rPr>
                <w:delText>2</w:delText>
              </w:r>
            </w:del>
            <w:ins w:id="2042" w:author="Shewmaker, Michael@Energy" w:date="2018-07-16T13:15:00Z">
              <w:r w:rsidR="00A021B2">
                <w:rPr>
                  <w:rFonts w:ascii="Calibri" w:hAnsi="Calibri"/>
                  <w:sz w:val="18"/>
                  <w:szCs w:val="18"/>
                </w:rPr>
                <w:t>0</w:t>
              </w:r>
            </w:ins>
            <w:r>
              <w:rPr>
                <w:rFonts w:ascii="Calibri" w:hAnsi="Calibri"/>
                <w:sz w:val="18"/>
                <w:szCs w:val="18"/>
              </w:rPr>
              <w:t>&gt;&gt;</w:t>
            </w:r>
          </w:p>
        </w:tc>
      </w:tr>
      <w:tr w:rsidR="006D4567" w:rsidRPr="006A4DC7" w14:paraId="4886A6D6" w14:textId="77777777" w:rsidTr="00541BFD">
        <w:trPr>
          <w:cantSplit/>
          <w:trHeight w:val="292"/>
          <w:trPrChange w:id="2043" w:author="Shewmaker, Michael@Energy" w:date="2018-10-17T15:38:00Z">
            <w:trPr>
              <w:cantSplit/>
              <w:trHeight w:val="292"/>
            </w:trPr>
          </w:trPrChange>
        </w:trPr>
        <w:tc>
          <w:tcPr>
            <w:tcW w:w="638" w:type="dxa"/>
            <w:vAlign w:val="center"/>
            <w:tcPrChange w:id="2044" w:author="Shewmaker, Michael@Energy" w:date="2018-10-17T15:38:00Z">
              <w:tcPr>
                <w:tcW w:w="645" w:type="dxa"/>
                <w:vAlign w:val="center"/>
              </w:tcPr>
            </w:tcPrChange>
          </w:tcPr>
          <w:p w14:paraId="4886A6D1"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6" w:type="dxa"/>
            <w:gridSpan w:val="2"/>
            <w:vAlign w:val="center"/>
            <w:tcPrChange w:id="2045" w:author="Shewmaker, Michael@Energy" w:date="2018-10-17T15:38:00Z">
              <w:tcPr>
                <w:tcW w:w="2761" w:type="dxa"/>
                <w:gridSpan w:val="2"/>
                <w:vAlign w:val="center"/>
              </w:tcPr>
            </w:tcPrChange>
          </w:tcPr>
          <w:p w14:paraId="4886A6D2"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Change w:id="2046" w:author="Shewmaker, Michael@Energy" w:date="2018-10-17T15:38:00Z">
              <w:tcPr>
                <w:tcW w:w="11195" w:type="dxa"/>
                <w:gridSpan w:val="13"/>
                <w:vAlign w:val="center"/>
              </w:tcPr>
            </w:tcPrChange>
          </w:tcPr>
          <w:p w14:paraId="2C06D650" w14:textId="3504C6B8"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27 equals NA then value equals NA;</w:t>
            </w:r>
          </w:p>
          <w:p w14:paraId="4886A6D3" w14:textId="597860FF" w:rsidR="006D4567" w:rsidRDefault="006D4567" w:rsidP="00FF291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27 is equal to or less than </w:t>
            </w:r>
            <w:r w:rsidR="00B258C4">
              <w:rPr>
                <w:rFonts w:ascii="Calibri" w:hAnsi="Calibri"/>
                <w:sz w:val="18"/>
                <w:szCs w:val="18"/>
              </w:rPr>
              <w:t>G</w:t>
            </w:r>
            <w:r>
              <w:rPr>
                <w:rFonts w:ascii="Calibri" w:hAnsi="Calibri"/>
                <w:sz w:val="18"/>
                <w:szCs w:val="18"/>
              </w:rPr>
              <w:t>28  then report: Design Complies with the Maximum Allowed Fenestration U-factor;</w:t>
            </w:r>
          </w:p>
          <w:p w14:paraId="4886A6D5" w14:textId="77777777" w:rsidR="006D4567" w:rsidRPr="006A4DC7" w:rsidRDefault="006D4567" w:rsidP="00FF2917">
            <w:pPr>
              <w:keepNext/>
              <w:jc w:val="center"/>
              <w:rPr>
                <w:rFonts w:ascii="Calibri" w:hAnsi="Calibri"/>
                <w:sz w:val="18"/>
                <w:szCs w:val="18"/>
              </w:rPr>
            </w:pPr>
            <w:r>
              <w:rPr>
                <w:rFonts w:ascii="Calibri" w:hAnsi="Calibri"/>
                <w:sz w:val="18"/>
                <w:szCs w:val="18"/>
              </w:rPr>
              <w:t xml:space="preserve">Else report: Fenestration U-factor Exceeds Allowable, </w:t>
            </w:r>
            <w:r>
              <w:rPr>
                <w:rFonts w:ascii="Calibri" w:hAnsi="Calibri"/>
                <w:b/>
                <w:sz w:val="18"/>
                <w:szCs w:val="18"/>
              </w:rPr>
              <w:t>Do Not Proceed</w:t>
            </w:r>
            <w:r>
              <w:rPr>
                <w:rFonts w:ascii="Calibri" w:hAnsi="Calibri"/>
                <w:sz w:val="18"/>
                <w:szCs w:val="18"/>
              </w:rPr>
              <w:t>&gt;&gt;</w:t>
            </w:r>
          </w:p>
        </w:tc>
      </w:tr>
      <w:tr w:rsidR="006D4567" w14:paraId="4886A6DE" w14:textId="77777777" w:rsidTr="00541BFD">
        <w:trPr>
          <w:cantSplit/>
          <w:trHeight w:val="292"/>
          <w:trPrChange w:id="2047" w:author="Shewmaker, Michael@Energy" w:date="2018-10-17T15:38:00Z">
            <w:trPr>
              <w:cantSplit/>
              <w:trHeight w:val="292"/>
            </w:trPr>
          </w:trPrChange>
        </w:trPr>
        <w:tc>
          <w:tcPr>
            <w:tcW w:w="638" w:type="dxa"/>
            <w:vAlign w:val="center"/>
            <w:tcPrChange w:id="2048" w:author="Shewmaker, Michael@Energy" w:date="2018-10-17T15:38:00Z">
              <w:tcPr>
                <w:tcW w:w="645" w:type="dxa"/>
                <w:vAlign w:val="center"/>
              </w:tcPr>
            </w:tcPrChange>
          </w:tcPr>
          <w:p w14:paraId="4886A6D7"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343" w:type="dxa"/>
            <w:gridSpan w:val="12"/>
            <w:vAlign w:val="center"/>
            <w:tcPrChange w:id="2049" w:author="Shewmaker, Michael@Energy" w:date="2018-10-17T15:38:00Z">
              <w:tcPr>
                <w:tcW w:w="11523" w:type="dxa"/>
                <w:gridSpan w:val="12"/>
                <w:vAlign w:val="center"/>
              </w:tcPr>
            </w:tcPrChange>
          </w:tcPr>
          <w:p w14:paraId="4886A6D8" w14:textId="77777777" w:rsidR="006D4567" w:rsidRDefault="006D4567" w:rsidP="006D4567">
            <w:pPr>
              <w:keepNext/>
              <w:rPr>
                <w:rFonts w:ascii="Calibri" w:hAnsi="Calibri"/>
                <w:sz w:val="18"/>
                <w:szCs w:val="18"/>
              </w:rPr>
            </w:pPr>
            <w:r>
              <w:rPr>
                <w:rFonts w:ascii="Calibri" w:hAnsi="Calibri"/>
                <w:sz w:val="18"/>
                <w:szCs w:val="18"/>
              </w:rPr>
              <w:t>Proposed Fenestration SHGC (Skylights)</w:t>
            </w:r>
          </w:p>
        </w:tc>
        <w:tc>
          <w:tcPr>
            <w:tcW w:w="2395" w:type="dxa"/>
            <w:gridSpan w:val="3"/>
            <w:tcPrChange w:id="2050" w:author="Shewmaker, Michael@Energy" w:date="2018-10-17T15:38:00Z">
              <w:tcPr>
                <w:tcW w:w="2433" w:type="dxa"/>
                <w:gridSpan w:val="3"/>
              </w:tcPr>
            </w:tcPrChange>
          </w:tcPr>
          <w:p w14:paraId="4886A6D9" w14:textId="500A5AF1"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w:t>
            </w:r>
            <w:r w:rsidR="008D6F78">
              <w:rPr>
                <w:rFonts w:ascii="Calibri" w:hAnsi="Calibri"/>
                <w:sz w:val="18"/>
                <w:szCs w:val="18"/>
              </w:rPr>
              <w:t xml:space="preserve">single </w:t>
            </w:r>
            <w:r>
              <w:rPr>
                <w:rFonts w:ascii="Calibri" w:hAnsi="Calibri"/>
                <w:sz w:val="18"/>
                <w:szCs w:val="18"/>
              </w:rPr>
              <w:t xml:space="preserve">largest </w:t>
            </w:r>
            <w:r w:rsidR="004D0675">
              <w:rPr>
                <w:rFonts w:ascii="Calibri" w:hAnsi="Calibri"/>
                <w:sz w:val="18"/>
                <w:szCs w:val="18"/>
              </w:rPr>
              <w:t xml:space="preserve">associated </w:t>
            </w:r>
            <w:r>
              <w:rPr>
                <w:rFonts w:ascii="Calibri" w:hAnsi="Calibri"/>
                <w:sz w:val="18"/>
                <w:szCs w:val="18"/>
              </w:rPr>
              <w:t xml:space="preserve">value from </w:t>
            </w:r>
            <w:r w:rsidR="006B4045">
              <w:rPr>
                <w:rFonts w:ascii="Calibri" w:hAnsi="Calibri"/>
                <w:sz w:val="18"/>
                <w:szCs w:val="18"/>
              </w:rPr>
              <w:t xml:space="preserve">columns </w:t>
            </w:r>
            <w:r w:rsidR="00B258C4">
              <w:rPr>
                <w:rFonts w:ascii="Calibri" w:hAnsi="Calibri"/>
                <w:sz w:val="18"/>
                <w:szCs w:val="18"/>
              </w:rPr>
              <w:t>G</w:t>
            </w:r>
            <w:r w:rsidR="006B4045">
              <w:rPr>
                <w:rFonts w:ascii="Calibri" w:hAnsi="Calibri"/>
                <w:sz w:val="18"/>
                <w:szCs w:val="18"/>
              </w:rPr>
              <w:t xml:space="preserve">11 </w:t>
            </w:r>
            <w:r w:rsidR="004D0675">
              <w:rPr>
                <w:rFonts w:ascii="Calibri" w:hAnsi="Calibri"/>
                <w:sz w:val="18"/>
                <w:szCs w:val="18"/>
              </w:rPr>
              <w:t>or</w:t>
            </w:r>
            <w:r w:rsidR="008D6F78">
              <w:rPr>
                <w:rFonts w:ascii="Calibri" w:hAnsi="Calibri"/>
                <w:sz w:val="18"/>
                <w:szCs w:val="18"/>
              </w:rPr>
              <w:t xml:space="preserve"> </w:t>
            </w:r>
            <w:r w:rsidR="00B258C4">
              <w:rPr>
                <w:rFonts w:ascii="Calibri" w:hAnsi="Calibri"/>
                <w:sz w:val="18"/>
                <w:szCs w:val="18"/>
              </w:rPr>
              <w:t>G</w:t>
            </w:r>
            <w:r w:rsidR="008D6F78">
              <w:rPr>
                <w:rFonts w:ascii="Calibri" w:hAnsi="Calibri"/>
                <w:sz w:val="18"/>
                <w:szCs w:val="18"/>
              </w:rPr>
              <w:t>14</w:t>
            </w:r>
            <w:r>
              <w:rPr>
                <w:rFonts w:ascii="Calibri" w:hAnsi="Calibri"/>
                <w:sz w:val="18"/>
                <w:szCs w:val="18"/>
              </w:rPr>
              <w:t>;</w:t>
            </w:r>
          </w:p>
          <w:p w14:paraId="4886A6DA" w14:textId="77777777" w:rsidR="006D4567" w:rsidRDefault="006D4567" w:rsidP="006D4567">
            <w:pPr>
              <w:keepNext/>
              <w:rPr>
                <w:rFonts w:ascii="Calibri" w:hAnsi="Calibri"/>
                <w:sz w:val="18"/>
                <w:szCs w:val="18"/>
              </w:rPr>
            </w:pPr>
          </w:p>
          <w:p w14:paraId="4886A6DD" w14:textId="384FB89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E2" w14:textId="77777777" w:rsidTr="00541BFD">
        <w:trPr>
          <w:cantSplit/>
          <w:trHeight w:val="292"/>
          <w:trPrChange w:id="2051" w:author="Shewmaker, Michael@Energy" w:date="2018-10-17T15:38:00Z">
            <w:trPr>
              <w:cantSplit/>
              <w:trHeight w:val="292"/>
            </w:trPr>
          </w:trPrChange>
        </w:trPr>
        <w:tc>
          <w:tcPr>
            <w:tcW w:w="638" w:type="dxa"/>
            <w:vAlign w:val="center"/>
            <w:tcPrChange w:id="2052" w:author="Shewmaker, Michael@Energy" w:date="2018-10-17T15:38:00Z">
              <w:tcPr>
                <w:tcW w:w="645" w:type="dxa"/>
                <w:vAlign w:val="center"/>
              </w:tcPr>
            </w:tcPrChange>
          </w:tcPr>
          <w:p w14:paraId="4886A6DF"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31</w:t>
            </w:r>
          </w:p>
        </w:tc>
        <w:tc>
          <w:tcPr>
            <w:tcW w:w="11343" w:type="dxa"/>
            <w:gridSpan w:val="12"/>
            <w:vAlign w:val="center"/>
            <w:tcPrChange w:id="2053" w:author="Shewmaker, Michael@Energy" w:date="2018-10-17T15:38:00Z">
              <w:tcPr>
                <w:tcW w:w="11523" w:type="dxa"/>
                <w:gridSpan w:val="12"/>
                <w:vAlign w:val="center"/>
              </w:tcPr>
            </w:tcPrChange>
          </w:tcPr>
          <w:p w14:paraId="4886A6E0" w14:textId="77777777" w:rsidR="006D4567" w:rsidRDefault="006D4567" w:rsidP="006D4567">
            <w:pPr>
              <w:keepNext/>
              <w:rPr>
                <w:rFonts w:ascii="Calibri" w:hAnsi="Calibri"/>
                <w:sz w:val="18"/>
                <w:szCs w:val="18"/>
              </w:rPr>
            </w:pPr>
            <w:r>
              <w:rPr>
                <w:rFonts w:ascii="Calibri" w:hAnsi="Calibri"/>
                <w:sz w:val="18"/>
                <w:szCs w:val="18"/>
              </w:rPr>
              <w:t>Required Fenestration SHGC (Skylights)</w:t>
            </w:r>
          </w:p>
        </w:tc>
        <w:tc>
          <w:tcPr>
            <w:tcW w:w="2395" w:type="dxa"/>
            <w:gridSpan w:val="3"/>
            <w:tcPrChange w:id="2054" w:author="Shewmaker, Michael@Energy" w:date="2018-10-17T15:38:00Z">
              <w:tcPr>
                <w:tcW w:w="2433" w:type="dxa"/>
                <w:gridSpan w:val="3"/>
              </w:tcPr>
            </w:tcPrChange>
          </w:tcPr>
          <w:p w14:paraId="4886A6E1" w14:textId="44DA50D4" w:rsidR="006D4567" w:rsidRDefault="00D963B4" w:rsidP="007E7D73">
            <w:pPr>
              <w:keepNext/>
              <w:rPr>
                <w:rFonts w:ascii="Calibri" w:hAnsi="Calibri"/>
                <w:sz w:val="18"/>
                <w:szCs w:val="18"/>
              </w:rPr>
            </w:pPr>
            <w:r>
              <w:rPr>
                <w:rFonts w:ascii="Calibri" w:hAnsi="Calibri"/>
                <w:sz w:val="18"/>
                <w:szCs w:val="18"/>
              </w:rPr>
              <w:t xml:space="preserve">&lt;&lt;IfF01 contains ‘Add Fenestration/Glazing </w:t>
            </w:r>
            <w:r>
              <w:rPr>
                <w:rFonts w:ascii="Calibri" w:hAnsi="Calibri" w:cs="Calibri"/>
                <w:sz w:val="18"/>
                <w:szCs w:val="18"/>
              </w:rPr>
              <w:t>≤</w:t>
            </w:r>
            <w:r>
              <w:rPr>
                <w:rFonts w:ascii="Calibri" w:hAnsi="Calibri"/>
                <w:sz w:val="18"/>
                <w:szCs w:val="18"/>
              </w:rPr>
              <w:t xml:space="preserve"> 16 ft2 Skylight’ then report 0.30; else report 0.2</w:t>
            </w:r>
            <w:del w:id="2055" w:author="Shewmaker, Michael@Energy" w:date="2018-07-16T13:15:00Z">
              <w:r w:rsidDel="007E7D73">
                <w:rPr>
                  <w:rFonts w:ascii="Calibri" w:hAnsi="Calibri"/>
                  <w:sz w:val="18"/>
                  <w:szCs w:val="18"/>
                </w:rPr>
                <w:delText>5</w:delText>
              </w:r>
            </w:del>
            <w:ins w:id="2056" w:author="Shewmaker, Michael@Energy" w:date="2018-07-16T13:15:00Z">
              <w:r w:rsidR="007E7D73">
                <w:rPr>
                  <w:rFonts w:ascii="Calibri" w:hAnsi="Calibri"/>
                  <w:sz w:val="18"/>
                  <w:szCs w:val="18"/>
                </w:rPr>
                <w:t>3</w:t>
              </w:r>
            </w:ins>
            <w:r>
              <w:rPr>
                <w:rFonts w:ascii="Calibri" w:hAnsi="Calibri"/>
                <w:sz w:val="18"/>
                <w:szCs w:val="18"/>
              </w:rPr>
              <w:t>&gt;&gt;</w:t>
            </w:r>
          </w:p>
        </w:tc>
      </w:tr>
      <w:tr w:rsidR="006D4567" w14:paraId="4886A6E8" w14:textId="77777777" w:rsidTr="00541BFD">
        <w:trPr>
          <w:cantSplit/>
          <w:trHeight w:val="292"/>
          <w:trPrChange w:id="2057" w:author="Shewmaker, Michael@Energy" w:date="2018-10-17T15:38:00Z">
            <w:trPr>
              <w:cantSplit/>
              <w:trHeight w:val="292"/>
            </w:trPr>
          </w:trPrChange>
        </w:trPr>
        <w:tc>
          <w:tcPr>
            <w:tcW w:w="638" w:type="dxa"/>
            <w:vAlign w:val="center"/>
            <w:tcPrChange w:id="2058" w:author="Shewmaker, Michael@Energy" w:date="2018-10-17T15:38:00Z">
              <w:tcPr>
                <w:tcW w:w="645" w:type="dxa"/>
                <w:vAlign w:val="center"/>
              </w:tcPr>
            </w:tcPrChange>
          </w:tcPr>
          <w:p w14:paraId="4886A6E3"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6" w:type="dxa"/>
            <w:gridSpan w:val="2"/>
            <w:vAlign w:val="center"/>
            <w:tcPrChange w:id="2059" w:author="Shewmaker, Michael@Energy" w:date="2018-10-17T15:38:00Z">
              <w:tcPr>
                <w:tcW w:w="2761" w:type="dxa"/>
                <w:gridSpan w:val="2"/>
                <w:vAlign w:val="center"/>
              </w:tcPr>
            </w:tcPrChange>
          </w:tcPr>
          <w:p w14:paraId="4886A6E4"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Change w:id="2060" w:author="Shewmaker, Michael@Energy" w:date="2018-10-17T15:38:00Z">
              <w:tcPr>
                <w:tcW w:w="11195" w:type="dxa"/>
                <w:gridSpan w:val="13"/>
                <w:vAlign w:val="center"/>
              </w:tcPr>
            </w:tcPrChange>
          </w:tcPr>
          <w:p w14:paraId="01967D32" w14:textId="23E15832"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C61DB9">
              <w:rPr>
                <w:rFonts w:ascii="Calibri" w:hAnsi="Calibri"/>
                <w:sz w:val="18"/>
                <w:szCs w:val="18"/>
              </w:rPr>
              <w:t>G</w:t>
            </w:r>
            <w:r w:rsidR="008D6F78">
              <w:rPr>
                <w:rFonts w:ascii="Calibri" w:hAnsi="Calibri"/>
                <w:sz w:val="18"/>
                <w:szCs w:val="18"/>
              </w:rPr>
              <w:t>30 equals NA then value equals NA;</w:t>
            </w:r>
          </w:p>
          <w:p w14:paraId="4886A6E5" w14:textId="268F9D3F" w:rsidR="006D4567" w:rsidRDefault="006D4567" w:rsidP="00FF2917">
            <w:pPr>
              <w:keepNext/>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G</w:t>
            </w:r>
            <w:r>
              <w:rPr>
                <w:rFonts w:ascii="Calibri" w:hAnsi="Calibri"/>
                <w:sz w:val="18"/>
                <w:szCs w:val="18"/>
              </w:rPr>
              <w:t xml:space="preserve">30 is equal to or less than </w:t>
            </w:r>
            <w:r w:rsidR="00C61DB9">
              <w:rPr>
                <w:rFonts w:ascii="Calibri" w:hAnsi="Calibri"/>
                <w:sz w:val="18"/>
                <w:szCs w:val="18"/>
              </w:rPr>
              <w:t>G</w:t>
            </w:r>
            <w:r>
              <w:rPr>
                <w:rFonts w:ascii="Calibri" w:hAnsi="Calibri"/>
                <w:sz w:val="18"/>
                <w:szCs w:val="18"/>
              </w:rPr>
              <w:t>31 then report: Design Complies with the Maximum Allowed Fenestration SHGC;</w:t>
            </w:r>
          </w:p>
          <w:p w14:paraId="4886A6E7" w14:textId="77777777" w:rsidR="006D4567" w:rsidRDefault="006D4567" w:rsidP="00FF2917">
            <w:pPr>
              <w:keepNext/>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w:t>
            </w:r>
          </w:p>
        </w:tc>
      </w:tr>
    </w:tbl>
    <w:p w14:paraId="4886A6E9" w14:textId="77777777" w:rsidR="006D4567" w:rsidRPr="00974C44" w:rsidRDefault="006D4567">
      <w:pPr>
        <w:rPr>
          <w:sz w:val="22"/>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061" w:author="Shewmaker, Michael@Energy" w:date="2018-10-17T15:38:00Z">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51"/>
        <w:gridCol w:w="1209"/>
        <w:gridCol w:w="945"/>
        <w:gridCol w:w="946"/>
        <w:gridCol w:w="1298"/>
        <w:gridCol w:w="946"/>
        <w:gridCol w:w="828"/>
        <w:gridCol w:w="946"/>
        <w:gridCol w:w="946"/>
        <w:gridCol w:w="975"/>
        <w:gridCol w:w="975"/>
        <w:gridCol w:w="1040"/>
        <w:gridCol w:w="1087"/>
        <w:gridCol w:w="1681"/>
        <w:tblGridChange w:id="2062">
          <w:tblGrid>
            <w:gridCol w:w="551"/>
            <w:gridCol w:w="1209"/>
            <w:gridCol w:w="945"/>
            <w:gridCol w:w="946"/>
            <w:gridCol w:w="1298"/>
            <w:gridCol w:w="946"/>
            <w:gridCol w:w="828"/>
            <w:gridCol w:w="946"/>
            <w:gridCol w:w="946"/>
            <w:gridCol w:w="975"/>
            <w:gridCol w:w="975"/>
            <w:gridCol w:w="887"/>
            <w:gridCol w:w="153"/>
            <w:gridCol w:w="1087"/>
            <w:gridCol w:w="1681"/>
          </w:tblGrid>
        </w:tblGridChange>
      </w:tblGrid>
      <w:tr w:rsidR="006D4567" w:rsidRPr="00974C44" w14:paraId="4886A6EC" w14:textId="77777777" w:rsidTr="00541BFD">
        <w:trPr>
          <w:cantSplit/>
          <w:trHeight w:val="349"/>
          <w:trPrChange w:id="2063" w:author="Shewmaker, Michael@Energy" w:date="2018-10-17T15:38:00Z">
            <w:trPr>
              <w:cantSplit/>
              <w:trHeight w:val="349"/>
            </w:trPr>
          </w:trPrChange>
        </w:trPr>
        <w:tc>
          <w:tcPr>
            <w:tcW w:w="14373" w:type="dxa"/>
            <w:gridSpan w:val="14"/>
            <w:tcBorders>
              <w:top w:val="single" w:sz="4" w:space="0" w:color="auto"/>
              <w:left w:val="single" w:sz="4" w:space="0" w:color="auto"/>
              <w:right w:val="single" w:sz="4" w:space="0" w:color="auto"/>
            </w:tcBorders>
            <w:tcPrChange w:id="2064" w:author="Shewmaker, Michael@Energy" w:date="2018-10-17T15:38:00Z">
              <w:tcPr>
                <w:tcW w:w="14598" w:type="dxa"/>
                <w:gridSpan w:val="15"/>
                <w:tcBorders>
                  <w:top w:val="single" w:sz="4" w:space="0" w:color="auto"/>
                  <w:left w:val="single" w:sz="4" w:space="0" w:color="auto"/>
                  <w:right w:val="single" w:sz="4" w:space="0" w:color="auto"/>
                </w:tcBorders>
              </w:tcPr>
            </w:tcPrChange>
          </w:tcPr>
          <w:p w14:paraId="4886A6EA" w14:textId="6E904496" w:rsidR="006D4567" w:rsidRPr="00FD271A" w:rsidRDefault="005B199E" w:rsidP="006D4567">
            <w:pPr>
              <w:keepNext/>
              <w:rPr>
                <w:rFonts w:ascii="Calibri" w:eastAsia="Calibri" w:hAnsi="Calibri"/>
                <w:b/>
                <w:sz w:val="20"/>
                <w:szCs w:val="22"/>
              </w:rPr>
            </w:pPr>
            <w:r>
              <w:rPr>
                <w:rFonts w:ascii="Calibri" w:eastAsia="Calibri" w:hAnsi="Calibri"/>
                <w:b/>
                <w:sz w:val="20"/>
                <w:szCs w:val="22"/>
              </w:rPr>
              <w:t>H</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Replace </w:t>
            </w:r>
            <w:r w:rsidR="006D4567" w:rsidRPr="00FD271A">
              <w:rPr>
                <w:rFonts w:ascii="Calibri" w:eastAsia="Calibri" w:hAnsi="Calibri"/>
                <w:sz w:val="20"/>
                <w:szCs w:val="22"/>
              </w:rPr>
              <w:t>(Section 150.2(b)1B)</w:t>
            </w:r>
          </w:p>
          <w:p w14:paraId="1EE239E4" w14:textId="77777777" w:rsidR="006D4567" w:rsidRDefault="006D4567" w:rsidP="00C97540">
            <w:pPr>
              <w:keepNext/>
              <w:rPr>
                <w:ins w:id="2065" w:author="Shewmaker, Michael@Energy" w:date="2018-07-16T13:17:00Z"/>
                <w:rFonts w:ascii="Calibri" w:eastAsia="Calibri" w:hAnsi="Calibri"/>
                <w:sz w:val="20"/>
                <w:szCs w:val="22"/>
              </w:rPr>
            </w:pPr>
            <w:r w:rsidRPr="00974C44">
              <w:rPr>
                <w:rFonts w:ascii="Calibri" w:eastAsia="Calibri" w:hAnsi="Calibri"/>
                <w:sz w:val="20"/>
                <w:szCs w:val="22"/>
              </w:rPr>
              <w:t>&lt;&lt;if A13 = Replace Fenestration/Glazing, Replace Fenestration/Glazing ≤ 75 ft2</w:t>
            </w:r>
            <w:r w:rsidR="00EA5549">
              <w:rPr>
                <w:rFonts w:ascii="Calibri" w:eastAsia="Calibri" w:hAnsi="Calibri"/>
                <w:sz w:val="20"/>
                <w:szCs w:val="22"/>
              </w:rPr>
              <w:t xml:space="preserve"> window</w:t>
            </w:r>
            <w:r w:rsidRPr="00974C44">
              <w:rPr>
                <w:rFonts w:ascii="Calibri" w:eastAsia="Calibri" w:hAnsi="Calibri"/>
                <w:sz w:val="20"/>
                <w:szCs w:val="22"/>
              </w:rPr>
              <w:t xml:space="preserve">, or Replace Fenestration/Glazing </w:t>
            </w:r>
            <w:r w:rsidR="00C97540">
              <w:rPr>
                <w:rFonts w:ascii="Calibri" w:eastAsia="Calibri" w:hAnsi="Calibri"/>
                <w:sz w:val="20"/>
                <w:szCs w:val="22"/>
              </w:rPr>
              <w:t>Skylight</w:t>
            </w:r>
            <w:r w:rsidRPr="00974C44">
              <w:rPr>
                <w:rFonts w:ascii="Calibri" w:eastAsia="Calibri" w:hAnsi="Calibri"/>
                <w:sz w:val="20"/>
                <w:szCs w:val="22"/>
              </w:rPr>
              <w:t xml:space="preserve"> then display this section; else display section header and the standard “This section does not apply” message&gt;&gt;</w:t>
            </w:r>
          </w:p>
          <w:p w14:paraId="4886A6EB" w14:textId="329C9F20" w:rsidR="00450287" w:rsidRPr="00974C44" w:rsidRDefault="00450287" w:rsidP="00C97540">
            <w:pPr>
              <w:keepNext/>
              <w:rPr>
                <w:rFonts w:ascii="Calibri" w:hAnsi="Calibri" w:cs="Tahoma"/>
                <w:sz w:val="20"/>
                <w:szCs w:val="22"/>
              </w:rPr>
            </w:pPr>
            <w:ins w:id="2066" w:author="Shewmaker, Michael@Energy" w:date="2018-07-16T13:17:00Z">
              <w:r>
                <w:rPr>
                  <w:rFonts w:ascii="Calibri" w:eastAsia="Calibri" w:hAnsi="Calibri"/>
                  <w:sz w:val="20"/>
                  <w:szCs w:val="22"/>
                </w:rPr>
                <w:t>Note: Doors with greater than or equal to 25 percent glazed area are considered glazed doors and are treated as fenestration products.</w:t>
              </w:r>
            </w:ins>
          </w:p>
        </w:tc>
      </w:tr>
      <w:tr w:rsidR="006D4567" w14:paraId="4886A6FB" w14:textId="77777777" w:rsidTr="00541BFD">
        <w:trPr>
          <w:cantSplit/>
          <w:trHeight w:val="349"/>
          <w:trPrChange w:id="2067" w:author="Shewmaker, Michael@Energy" w:date="2018-10-17T15:38:00Z">
            <w:trPr>
              <w:cantSplit/>
              <w:trHeight w:val="349"/>
            </w:trPr>
          </w:trPrChange>
        </w:trPr>
        <w:tc>
          <w:tcPr>
            <w:tcW w:w="551" w:type="dxa"/>
            <w:tcBorders>
              <w:left w:val="single" w:sz="4" w:space="0" w:color="auto"/>
              <w:bottom w:val="single" w:sz="4" w:space="0" w:color="auto"/>
              <w:right w:val="single" w:sz="4" w:space="0" w:color="auto"/>
            </w:tcBorders>
            <w:vAlign w:val="bottom"/>
            <w:tcPrChange w:id="2068" w:author="Shewmaker, Michael@Energy" w:date="2018-10-17T15:38:00Z">
              <w:tcPr>
                <w:tcW w:w="558" w:type="dxa"/>
                <w:tcBorders>
                  <w:left w:val="single" w:sz="4" w:space="0" w:color="auto"/>
                  <w:bottom w:val="single" w:sz="4" w:space="0" w:color="auto"/>
                  <w:right w:val="single" w:sz="4" w:space="0" w:color="auto"/>
                </w:tcBorders>
                <w:vAlign w:val="bottom"/>
              </w:tcPr>
            </w:tcPrChange>
          </w:tcPr>
          <w:p w14:paraId="4886A6ED"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209" w:type="dxa"/>
            <w:tcBorders>
              <w:left w:val="single" w:sz="4" w:space="0" w:color="auto"/>
            </w:tcBorders>
            <w:vAlign w:val="bottom"/>
            <w:tcPrChange w:id="2069" w:author="Shewmaker, Michael@Energy" w:date="2018-10-17T15:38:00Z">
              <w:tcPr>
                <w:tcW w:w="1230" w:type="dxa"/>
                <w:tcBorders>
                  <w:left w:val="single" w:sz="4" w:space="0" w:color="auto"/>
                </w:tcBorders>
                <w:vAlign w:val="bottom"/>
              </w:tcPr>
            </w:tcPrChange>
          </w:tcPr>
          <w:p w14:paraId="4886A6EE"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Change w:id="2070" w:author="Shewmaker, Michael@Energy" w:date="2018-10-17T15:38:00Z">
              <w:tcPr>
                <w:tcW w:w="960" w:type="dxa"/>
                <w:vAlign w:val="bottom"/>
              </w:tcPr>
            </w:tcPrChange>
          </w:tcPr>
          <w:p w14:paraId="4886A6E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6" w:type="dxa"/>
            <w:vAlign w:val="bottom"/>
            <w:tcPrChange w:id="2071" w:author="Shewmaker, Michael@Energy" w:date="2018-10-17T15:38:00Z">
              <w:tcPr>
                <w:tcW w:w="960" w:type="dxa"/>
                <w:vAlign w:val="bottom"/>
              </w:tcPr>
            </w:tcPrChange>
          </w:tcPr>
          <w:p w14:paraId="4886A6F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Change w:id="2072" w:author="Shewmaker, Michael@Energy" w:date="2018-10-17T15:38:00Z">
              <w:tcPr>
                <w:tcW w:w="1320" w:type="dxa"/>
                <w:vAlign w:val="bottom"/>
              </w:tcPr>
            </w:tcPrChange>
          </w:tcPr>
          <w:p w14:paraId="4886A6F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Change w:id="2073" w:author="Shewmaker, Michael@Energy" w:date="2018-10-17T15:38:00Z">
              <w:tcPr>
                <w:tcW w:w="960" w:type="dxa"/>
                <w:vAlign w:val="bottom"/>
              </w:tcPr>
            </w:tcPrChange>
          </w:tcPr>
          <w:p w14:paraId="4886A6F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Change w:id="2074" w:author="Shewmaker, Michael@Energy" w:date="2018-10-17T15:38:00Z">
              <w:tcPr>
                <w:tcW w:w="840" w:type="dxa"/>
                <w:vAlign w:val="bottom"/>
              </w:tcPr>
            </w:tcPrChange>
          </w:tcPr>
          <w:p w14:paraId="4886A6F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Change w:id="2075" w:author="Shewmaker, Michael@Energy" w:date="2018-10-17T15:38:00Z">
              <w:tcPr>
                <w:tcW w:w="960" w:type="dxa"/>
                <w:vAlign w:val="bottom"/>
              </w:tcPr>
            </w:tcPrChange>
          </w:tcPr>
          <w:p w14:paraId="4886A6F4"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08</w:t>
            </w:r>
          </w:p>
        </w:tc>
        <w:tc>
          <w:tcPr>
            <w:tcW w:w="946" w:type="dxa"/>
            <w:vAlign w:val="bottom"/>
            <w:tcPrChange w:id="2076" w:author="Shewmaker, Michael@Energy" w:date="2018-10-17T15:38:00Z">
              <w:tcPr>
                <w:tcW w:w="960" w:type="dxa"/>
                <w:vAlign w:val="bottom"/>
              </w:tcPr>
            </w:tcPrChange>
          </w:tcPr>
          <w:p w14:paraId="4886A6F5"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Change w:id="2077" w:author="Shewmaker, Michael@Energy" w:date="2018-10-17T15:38:00Z">
              <w:tcPr>
                <w:tcW w:w="990" w:type="dxa"/>
                <w:vAlign w:val="bottom"/>
              </w:tcPr>
            </w:tcPrChange>
          </w:tcPr>
          <w:p w14:paraId="4886A6F6"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Change w:id="2078" w:author="Shewmaker, Michael@Energy" w:date="2018-10-17T15:38:00Z">
              <w:tcPr>
                <w:tcW w:w="990" w:type="dxa"/>
                <w:vAlign w:val="bottom"/>
              </w:tcPr>
            </w:tcPrChange>
          </w:tcPr>
          <w:p w14:paraId="4886A6F7"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40" w:type="dxa"/>
            <w:vAlign w:val="bottom"/>
            <w:tcPrChange w:id="2079" w:author="Shewmaker, Michael@Energy" w:date="2018-10-17T15:38:00Z">
              <w:tcPr>
                <w:tcW w:w="900" w:type="dxa"/>
                <w:vAlign w:val="bottom"/>
              </w:tcPr>
            </w:tcPrChange>
          </w:tcPr>
          <w:p w14:paraId="4886A6F8"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087" w:type="dxa"/>
            <w:vAlign w:val="bottom"/>
            <w:tcPrChange w:id="2080" w:author="Shewmaker, Michael@Energy" w:date="2018-10-17T15:38:00Z">
              <w:tcPr>
                <w:tcW w:w="1260" w:type="dxa"/>
                <w:gridSpan w:val="2"/>
                <w:vAlign w:val="bottom"/>
              </w:tcPr>
            </w:tcPrChange>
          </w:tcPr>
          <w:p w14:paraId="4886A6F9"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tcBorders>
              <w:right w:val="single" w:sz="4" w:space="0" w:color="auto"/>
            </w:tcBorders>
            <w:vAlign w:val="bottom"/>
            <w:tcPrChange w:id="2081" w:author="Shewmaker, Michael@Energy" w:date="2018-10-17T15:38:00Z">
              <w:tcPr>
                <w:tcW w:w="1710" w:type="dxa"/>
                <w:tcBorders>
                  <w:right w:val="single" w:sz="4" w:space="0" w:color="auto"/>
                </w:tcBorders>
                <w:vAlign w:val="bottom"/>
              </w:tcPr>
            </w:tcPrChange>
          </w:tcPr>
          <w:p w14:paraId="4886A6FA"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6D4567" w:rsidRPr="00C24189" w14:paraId="4886A70F" w14:textId="77777777" w:rsidTr="00541BFD">
        <w:trPr>
          <w:cantSplit/>
          <w:trHeight w:val="349"/>
          <w:trPrChange w:id="2082" w:author="Shewmaker, Michael@Energy" w:date="2018-10-17T15:38:00Z">
            <w:trPr>
              <w:cantSplit/>
              <w:trHeight w:val="349"/>
            </w:trPr>
          </w:trPrChange>
        </w:trPr>
        <w:tc>
          <w:tcPr>
            <w:tcW w:w="551" w:type="dxa"/>
            <w:tcBorders>
              <w:left w:val="single" w:sz="4" w:space="0" w:color="auto"/>
              <w:bottom w:val="single" w:sz="4" w:space="0" w:color="auto"/>
              <w:right w:val="single" w:sz="4" w:space="0" w:color="auto"/>
            </w:tcBorders>
            <w:vAlign w:val="bottom"/>
            <w:tcPrChange w:id="2083" w:author="Shewmaker, Michael@Energy" w:date="2018-10-17T15:38:00Z">
              <w:tcPr>
                <w:tcW w:w="558" w:type="dxa"/>
                <w:tcBorders>
                  <w:left w:val="single" w:sz="4" w:space="0" w:color="auto"/>
                  <w:bottom w:val="single" w:sz="4" w:space="0" w:color="auto"/>
                  <w:right w:val="single" w:sz="4" w:space="0" w:color="auto"/>
                </w:tcBorders>
                <w:vAlign w:val="bottom"/>
              </w:tcPr>
            </w:tcPrChange>
          </w:tcPr>
          <w:p w14:paraId="4886A6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6FD"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209" w:type="dxa"/>
            <w:tcBorders>
              <w:left w:val="single" w:sz="4" w:space="0" w:color="auto"/>
            </w:tcBorders>
            <w:vAlign w:val="bottom"/>
            <w:tcPrChange w:id="2084" w:author="Shewmaker, Michael@Energy" w:date="2018-10-17T15:38:00Z">
              <w:tcPr>
                <w:tcW w:w="1230" w:type="dxa"/>
                <w:tcBorders>
                  <w:left w:val="single" w:sz="4" w:space="0" w:color="auto"/>
                </w:tcBorders>
                <w:vAlign w:val="bottom"/>
              </w:tcPr>
            </w:tcPrChange>
          </w:tcPr>
          <w:p w14:paraId="4886A6FE"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Change w:id="2085" w:author="Shewmaker, Michael@Energy" w:date="2018-10-17T15:38:00Z">
              <w:tcPr>
                <w:tcW w:w="960" w:type="dxa"/>
                <w:vAlign w:val="bottom"/>
              </w:tcPr>
            </w:tcPrChange>
          </w:tcPr>
          <w:p w14:paraId="4886A6FF"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6" w:type="dxa"/>
            <w:vAlign w:val="bottom"/>
            <w:tcPrChange w:id="2086" w:author="Shewmaker, Michael@Energy" w:date="2018-10-17T15:38:00Z">
              <w:tcPr>
                <w:tcW w:w="960" w:type="dxa"/>
                <w:vAlign w:val="bottom"/>
              </w:tcPr>
            </w:tcPrChange>
          </w:tcPr>
          <w:p w14:paraId="4886A70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70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Change w:id="2087" w:author="Shewmaker, Michael@Energy" w:date="2018-10-17T15:38:00Z">
              <w:tcPr>
                <w:tcW w:w="1320" w:type="dxa"/>
                <w:vAlign w:val="bottom"/>
              </w:tcPr>
            </w:tcPrChange>
          </w:tcPr>
          <w:p w14:paraId="4886A70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70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Change w:id="2088" w:author="Shewmaker, Michael@Energy" w:date="2018-10-17T15:38:00Z">
              <w:tcPr>
                <w:tcW w:w="960" w:type="dxa"/>
                <w:vAlign w:val="bottom"/>
              </w:tcPr>
            </w:tcPrChange>
          </w:tcPr>
          <w:p w14:paraId="4886A70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Change w:id="2089" w:author="Shewmaker, Michael@Energy" w:date="2018-10-17T15:38:00Z">
              <w:tcPr>
                <w:tcW w:w="840" w:type="dxa"/>
                <w:vAlign w:val="bottom"/>
              </w:tcPr>
            </w:tcPrChange>
          </w:tcPr>
          <w:p w14:paraId="4886A705"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Change w:id="2090" w:author="Shewmaker, Michael@Energy" w:date="2018-10-17T15:38:00Z">
              <w:tcPr>
                <w:tcW w:w="960" w:type="dxa"/>
                <w:vAlign w:val="bottom"/>
              </w:tcPr>
            </w:tcPrChange>
          </w:tcPr>
          <w:p w14:paraId="4886A706"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Net Added Area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Change w:id="2091" w:author="Shewmaker, Michael@Energy" w:date="2018-10-17T15:38:00Z">
              <w:tcPr>
                <w:tcW w:w="960" w:type="dxa"/>
                <w:vAlign w:val="bottom"/>
              </w:tcPr>
            </w:tcPrChange>
          </w:tcPr>
          <w:p w14:paraId="4886A707" w14:textId="041F3D01" w:rsidR="006D4567" w:rsidRPr="00C24189" w:rsidRDefault="003043F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w:t>
            </w:r>
            <w:r w:rsidR="006D4567" w:rsidRPr="00C24189">
              <w:rPr>
                <w:rFonts w:ascii="Calibri" w:hAnsi="Calibri"/>
                <w:sz w:val="18"/>
                <w:szCs w:val="18"/>
              </w:rPr>
              <w:t>U-factor</w:t>
            </w:r>
          </w:p>
        </w:tc>
        <w:tc>
          <w:tcPr>
            <w:tcW w:w="975" w:type="dxa"/>
            <w:vAlign w:val="bottom"/>
            <w:tcPrChange w:id="2092" w:author="Shewmaker, Michael@Energy" w:date="2018-10-17T15:38:00Z">
              <w:tcPr>
                <w:tcW w:w="990" w:type="dxa"/>
                <w:vAlign w:val="bottom"/>
              </w:tcPr>
            </w:tcPrChange>
          </w:tcPr>
          <w:p w14:paraId="4886A708" w14:textId="6F0193A8" w:rsidR="006D4567" w:rsidRPr="00C24189" w:rsidRDefault="00541BFD" w:rsidP="006D4567">
            <w:pPr>
              <w:tabs>
                <w:tab w:val="left" w:pos="2160"/>
                <w:tab w:val="left" w:pos="2700"/>
                <w:tab w:val="left" w:pos="3420"/>
                <w:tab w:val="left" w:pos="3780"/>
                <w:tab w:val="left" w:pos="5760"/>
                <w:tab w:val="left" w:pos="7212"/>
              </w:tabs>
              <w:jc w:val="center"/>
              <w:rPr>
                <w:rFonts w:ascii="Calibri" w:hAnsi="Calibri"/>
                <w:sz w:val="18"/>
                <w:szCs w:val="18"/>
              </w:rPr>
            </w:pPr>
            <w:ins w:id="2093" w:author="Shewmaker, Michael@Energy" w:date="2018-10-17T15:38:00Z">
              <w:r>
                <w:rPr>
                  <w:rFonts w:ascii="Calibri" w:hAnsi="Calibri"/>
                  <w:sz w:val="18"/>
                  <w:szCs w:val="18"/>
                </w:rPr>
                <w:t xml:space="preserve">Proposed U-factor </w:t>
              </w:r>
            </w:ins>
            <w:r w:rsidR="006D4567" w:rsidRPr="00C24189">
              <w:rPr>
                <w:rFonts w:ascii="Calibri" w:hAnsi="Calibri"/>
                <w:sz w:val="18"/>
                <w:szCs w:val="18"/>
              </w:rPr>
              <w:t>Source</w:t>
            </w:r>
          </w:p>
        </w:tc>
        <w:tc>
          <w:tcPr>
            <w:tcW w:w="975" w:type="dxa"/>
            <w:vAlign w:val="bottom"/>
            <w:tcPrChange w:id="2094" w:author="Shewmaker, Michael@Energy" w:date="2018-10-17T15:38:00Z">
              <w:tcPr>
                <w:tcW w:w="990" w:type="dxa"/>
                <w:vAlign w:val="bottom"/>
              </w:tcPr>
            </w:tcPrChange>
          </w:tcPr>
          <w:p w14:paraId="3D7406E3" w14:textId="77777777" w:rsidR="003043F0"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br/>
            </w:r>
            <w:r w:rsidR="003043F0">
              <w:rPr>
                <w:rFonts w:ascii="Calibri" w:hAnsi="Calibri"/>
                <w:sz w:val="18"/>
                <w:szCs w:val="18"/>
              </w:rPr>
              <w:t>Proposed</w:t>
            </w:r>
          </w:p>
          <w:p w14:paraId="4886A709"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1040" w:type="dxa"/>
            <w:vAlign w:val="bottom"/>
            <w:tcPrChange w:id="2095" w:author="Shewmaker, Michael@Energy" w:date="2018-10-17T15:38:00Z">
              <w:tcPr>
                <w:tcW w:w="900" w:type="dxa"/>
                <w:vAlign w:val="bottom"/>
              </w:tcPr>
            </w:tcPrChange>
          </w:tcPr>
          <w:p w14:paraId="4886A70A" w14:textId="7BE9F4DF" w:rsidR="006D4567" w:rsidRPr="003B5FC8" w:rsidRDefault="00541BFD" w:rsidP="006D4567">
            <w:pPr>
              <w:tabs>
                <w:tab w:val="left" w:pos="2160"/>
                <w:tab w:val="left" w:pos="2700"/>
                <w:tab w:val="left" w:pos="3420"/>
                <w:tab w:val="left" w:pos="3780"/>
                <w:tab w:val="left" w:pos="5760"/>
                <w:tab w:val="left" w:pos="7212"/>
              </w:tabs>
              <w:jc w:val="center"/>
              <w:rPr>
                <w:rFonts w:ascii="Calibri" w:hAnsi="Calibri"/>
                <w:sz w:val="18"/>
                <w:szCs w:val="20"/>
              </w:rPr>
            </w:pPr>
            <w:ins w:id="2096" w:author="Shewmaker, Michael@Energy" w:date="2018-10-17T15:38:00Z">
              <w:r>
                <w:rPr>
                  <w:rFonts w:ascii="Calibri" w:hAnsi="Calibri"/>
                  <w:sz w:val="18"/>
                  <w:szCs w:val="20"/>
                </w:rPr>
                <w:t xml:space="preserve">Proposed SHGC </w:t>
              </w:r>
            </w:ins>
            <w:r w:rsidR="006D4567" w:rsidRPr="00AE11F1">
              <w:rPr>
                <w:rFonts w:ascii="Calibri" w:hAnsi="Calibri"/>
                <w:sz w:val="18"/>
                <w:szCs w:val="20"/>
              </w:rPr>
              <w:t>Source</w:t>
            </w:r>
          </w:p>
        </w:tc>
        <w:tc>
          <w:tcPr>
            <w:tcW w:w="1087" w:type="dxa"/>
            <w:vAlign w:val="bottom"/>
            <w:tcPrChange w:id="2097" w:author="Shewmaker, Michael@Energy" w:date="2018-10-17T15:38:00Z">
              <w:tcPr>
                <w:tcW w:w="1260" w:type="dxa"/>
                <w:gridSpan w:val="2"/>
                <w:vAlign w:val="bottom"/>
              </w:tcPr>
            </w:tcPrChange>
          </w:tcPr>
          <w:p w14:paraId="4886A70B"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tcBorders>
              <w:right w:val="single" w:sz="4" w:space="0" w:color="auto"/>
            </w:tcBorders>
            <w:vAlign w:val="bottom"/>
            <w:tcPrChange w:id="2098" w:author="Shewmaker, Michael@Energy" w:date="2018-10-17T15:38:00Z">
              <w:tcPr>
                <w:tcW w:w="1710" w:type="dxa"/>
                <w:tcBorders>
                  <w:right w:val="single" w:sz="4" w:space="0" w:color="auto"/>
                </w:tcBorders>
                <w:vAlign w:val="bottom"/>
              </w:tcPr>
            </w:tcPrChange>
          </w:tcPr>
          <w:p w14:paraId="4886A70C"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70D"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70E"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6D4567" w:rsidRPr="00C24189" w14:paraId="4886A722" w14:textId="77777777" w:rsidTr="00FE088D">
        <w:trPr>
          <w:cantSplit/>
          <w:trHeight w:val="288"/>
        </w:trPr>
        <w:tc>
          <w:tcPr>
            <w:tcW w:w="551" w:type="dxa"/>
            <w:tcBorders>
              <w:left w:val="single" w:sz="4" w:space="0" w:color="auto"/>
              <w:bottom w:val="single" w:sz="4" w:space="0" w:color="auto"/>
              <w:right w:val="single" w:sz="4" w:space="0" w:color="auto"/>
            </w:tcBorders>
            <w:vAlign w:val="center"/>
          </w:tcPr>
          <w:p w14:paraId="4886A710" w14:textId="2738FCCC"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209" w:type="dxa"/>
            <w:tcBorders>
              <w:left w:val="single" w:sz="4" w:space="0" w:color="auto"/>
            </w:tcBorders>
            <w:vAlign w:val="center"/>
          </w:tcPr>
          <w:p w14:paraId="3E8C96FF" w14:textId="652F7898" w:rsidR="006D4567" w:rsidRDefault="006D4567" w:rsidP="003043F0">
            <w:pPr>
              <w:tabs>
                <w:tab w:val="left" w:pos="5760"/>
                <w:tab w:val="left" w:pos="7212"/>
              </w:tabs>
              <w:jc w:val="center"/>
              <w:rPr>
                <w:rFonts w:ascii="Calibri" w:hAnsi="Calibri"/>
                <w:sz w:val="18"/>
                <w:szCs w:val="18"/>
              </w:rPr>
            </w:pPr>
            <w:r>
              <w:rPr>
                <w:rFonts w:ascii="Calibri" w:hAnsi="Calibri"/>
                <w:sz w:val="18"/>
                <w:szCs w:val="18"/>
              </w:rPr>
              <w:t xml:space="preserve">&lt;&lt;User </w:t>
            </w:r>
            <w:r w:rsidR="003043F0">
              <w:rPr>
                <w:rFonts w:ascii="Calibri" w:hAnsi="Calibri"/>
                <w:sz w:val="18"/>
                <w:szCs w:val="18"/>
              </w:rPr>
              <w:t>selects from list:</w:t>
            </w:r>
          </w:p>
          <w:p w14:paraId="61233BE3"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*fixed window,</w:t>
            </w:r>
          </w:p>
          <w:p w14:paraId="414D8154"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*operable window,</w:t>
            </w:r>
          </w:p>
          <w:p w14:paraId="4886A711" w14:textId="7782688E" w:rsidR="003043F0" w:rsidRPr="00C24189" w:rsidRDefault="003043F0" w:rsidP="003043F0">
            <w:pPr>
              <w:tabs>
                <w:tab w:val="left" w:pos="5760"/>
                <w:tab w:val="left" w:pos="7212"/>
              </w:tabs>
              <w:jc w:val="center"/>
              <w:rPr>
                <w:rFonts w:ascii="Calibri" w:hAnsi="Calibri"/>
                <w:sz w:val="18"/>
                <w:szCs w:val="18"/>
              </w:rPr>
            </w:pPr>
            <w:r>
              <w:rPr>
                <w:rFonts w:ascii="Calibri" w:hAnsi="Calibri"/>
                <w:sz w:val="18"/>
                <w:szCs w:val="18"/>
              </w:rPr>
              <w:t>*Skylight&gt;&gt;</w:t>
            </w:r>
          </w:p>
        </w:tc>
        <w:tc>
          <w:tcPr>
            <w:tcW w:w="945" w:type="dxa"/>
            <w:vAlign w:val="center"/>
          </w:tcPr>
          <w:p w14:paraId="4886A712" w14:textId="77777777"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selects from list: metal, metal thermal break, non-metal&gt;&gt;</w:t>
            </w:r>
          </w:p>
        </w:tc>
        <w:tc>
          <w:tcPr>
            <w:tcW w:w="946" w:type="dxa"/>
            <w:vAlign w:val="center"/>
          </w:tcPr>
          <w:p w14:paraId="4886A713" w14:textId="77777777" w:rsidR="006D4567" w:rsidRPr="00C24189" w:rsidRDefault="006D4567" w:rsidP="00FE088D">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None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1298" w:type="dxa"/>
            <w:vAlign w:val="center"/>
          </w:tcPr>
          <w:p w14:paraId="4886A71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46" w:type="dxa"/>
            <w:vAlign w:val="center"/>
          </w:tcPr>
          <w:p w14:paraId="4886A715"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828" w:type="dxa"/>
            <w:vAlign w:val="center"/>
          </w:tcPr>
          <w:p w14:paraId="4886A716"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946" w:type="dxa"/>
            <w:vAlign w:val="center"/>
          </w:tcPr>
          <w:p w14:paraId="4886A717" w14:textId="492D0E00" w:rsidR="006D4567" w:rsidRPr="00C24189" w:rsidRDefault="006D4567" w:rsidP="00C61DB9">
            <w:pPr>
              <w:tabs>
                <w:tab w:val="left" w:pos="3420"/>
                <w:tab w:val="left" w:pos="7212"/>
              </w:tabs>
              <w:jc w:val="center"/>
              <w:rPr>
                <w:rFonts w:ascii="Calibri" w:hAnsi="Calibri"/>
                <w:sz w:val="18"/>
                <w:szCs w:val="18"/>
              </w:rPr>
            </w:pPr>
            <w:r>
              <w:rPr>
                <w:rFonts w:ascii="Calibri" w:hAnsi="Calibri"/>
                <w:sz w:val="18"/>
                <w:szCs w:val="18"/>
              </w:rPr>
              <w:t>&lt;&lt;Calculated value: (</w:t>
            </w:r>
            <w:r w:rsidR="00C61DB9">
              <w:rPr>
                <w:rFonts w:ascii="Calibri" w:hAnsi="Calibri"/>
                <w:sz w:val="18"/>
                <w:szCs w:val="18"/>
              </w:rPr>
              <w:t>H</w:t>
            </w:r>
            <w:r>
              <w:rPr>
                <w:rFonts w:ascii="Calibri" w:hAnsi="Calibri"/>
                <w:sz w:val="18"/>
                <w:szCs w:val="18"/>
              </w:rPr>
              <w:t>07-</w:t>
            </w:r>
            <w:r w:rsidR="00C61DB9">
              <w:rPr>
                <w:rFonts w:ascii="Calibri" w:hAnsi="Calibri"/>
                <w:sz w:val="18"/>
                <w:szCs w:val="18"/>
              </w:rPr>
              <w:t>H</w:t>
            </w:r>
            <w:r>
              <w:rPr>
                <w:rFonts w:ascii="Calibri" w:hAnsi="Calibri"/>
                <w:sz w:val="18"/>
                <w:szCs w:val="18"/>
              </w:rPr>
              <w:t>06)&gt;&gt;</w:t>
            </w:r>
          </w:p>
        </w:tc>
        <w:tc>
          <w:tcPr>
            <w:tcW w:w="946" w:type="dxa"/>
            <w:vAlign w:val="center"/>
          </w:tcPr>
          <w:p w14:paraId="4886A718"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975" w:type="dxa"/>
            <w:vAlign w:val="center"/>
          </w:tcPr>
          <w:p w14:paraId="4886A719" w14:textId="69325142"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A" w14:textId="63D50BCF" w:rsidR="006D4567" w:rsidRPr="00C24189" w:rsidRDefault="006D4567" w:rsidP="006D4567">
            <w:pPr>
              <w:jc w:val="center"/>
              <w:rPr>
                <w:rFonts w:ascii="Calibri" w:hAnsi="Calibri"/>
                <w:sz w:val="18"/>
                <w:szCs w:val="18"/>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975" w:type="dxa"/>
            <w:vAlign w:val="center"/>
          </w:tcPr>
          <w:p w14:paraId="4886A71B" w14:textId="77777777" w:rsidR="006D4567" w:rsidRPr="00C24189" w:rsidRDefault="006D4567" w:rsidP="006D4567">
            <w:pPr>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40" w:type="dxa"/>
            <w:vAlign w:val="center"/>
          </w:tcPr>
          <w:p w14:paraId="4886A71C" w14:textId="4A643C59"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D" w14:textId="067F9095" w:rsidR="006D4567" w:rsidRPr="00C24189" w:rsidRDefault="006D4567" w:rsidP="006D4567">
            <w:pPr>
              <w:jc w:val="center"/>
              <w:rPr>
                <w:rFonts w:ascii="Calibri" w:hAnsi="Calibri"/>
                <w:sz w:val="20"/>
                <w:szCs w:val="20"/>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1087" w:type="dxa"/>
            <w:vAlign w:val="center"/>
          </w:tcPr>
          <w:p w14:paraId="4886A71E" w14:textId="77777777" w:rsidR="006D4567" w:rsidRPr="00C24189" w:rsidRDefault="006D4567" w:rsidP="006D4567">
            <w:pPr>
              <w:jc w:val="center"/>
              <w:rPr>
                <w:rFonts w:ascii="Calibri" w:hAnsi="Calibri"/>
                <w:sz w:val="20"/>
                <w:szCs w:val="20"/>
              </w:rPr>
            </w:pPr>
            <w:r>
              <w:rPr>
                <w:rFonts w:ascii="Calibri" w:hAnsi="Calibri"/>
                <w:sz w:val="18"/>
                <w:szCs w:val="18"/>
              </w:rPr>
              <w:t>&lt;&lt;User selects from list: Drop Arm Awnings, Louvered Sun Screen, Low Sun Angle Louvered Sun Screen, None, Operable Awnings, South-facing Overhang, Retractable Awnings,  Roll Down Blinds Or Slats, Standard Bug Screen, Sun Screen, Vertical Roller Or Shades&gt;&gt;</w:t>
            </w:r>
          </w:p>
        </w:tc>
        <w:tc>
          <w:tcPr>
            <w:tcW w:w="1681" w:type="dxa"/>
            <w:tcBorders>
              <w:right w:val="single" w:sz="4" w:space="0" w:color="auto"/>
            </w:tcBorders>
            <w:vAlign w:val="center"/>
          </w:tcPr>
          <w:p w14:paraId="4886A71F" w14:textId="7F2E8F02" w:rsidR="006D4567" w:rsidRPr="00F3441B" w:rsidRDefault="006D4567" w:rsidP="006D4567">
            <w:pPr>
              <w:keepNext/>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sidR="00F81296">
              <w:rPr>
                <w:rFonts w:ascii="Calibri" w:hAnsi="Calibri"/>
                <w:sz w:val="18"/>
                <w:szCs w:val="18"/>
              </w:rPr>
              <w:t xml:space="preserve">13 </w:t>
            </w:r>
            <w:r>
              <w:rPr>
                <w:rFonts w:ascii="Calibri" w:hAnsi="Calibri"/>
                <w:sz w:val="18"/>
                <w:szCs w:val="18"/>
              </w:rPr>
              <w:t>equal to None</w:t>
            </w:r>
            <w:r w:rsidR="003043F0">
              <w:rPr>
                <w:rFonts w:ascii="Calibri" w:hAnsi="Calibri"/>
                <w:sz w:val="18"/>
                <w:szCs w:val="18"/>
              </w:rPr>
              <w:t xml:space="preserve">, or </w:t>
            </w:r>
            <w:r w:rsidR="00C61DB9">
              <w:rPr>
                <w:rFonts w:ascii="Calibri" w:hAnsi="Calibri"/>
                <w:sz w:val="18"/>
                <w:szCs w:val="18"/>
              </w:rPr>
              <w:t>H</w:t>
            </w:r>
            <w:r w:rsidR="003043F0">
              <w:rPr>
                <w:rFonts w:ascii="Calibri" w:hAnsi="Calibri"/>
                <w:sz w:val="18"/>
                <w:szCs w:val="18"/>
              </w:rPr>
              <w:t>04 contains Chromogenic glazing,</w:t>
            </w:r>
            <w:r>
              <w:rPr>
                <w:rFonts w:ascii="Calibri" w:hAnsi="Calibri"/>
                <w:sz w:val="18"/>
                <w:szCs w:val="18"/>
              </w:rPr>
              <w:t xml:space="preserve"> then report N/A;</w:t>
            </w:r>
          </w:p>
          <w:p w14:paraId="4886A720" w14:textId="77777777" w:rsidR="006D4567" w:rsidRPr="00F3441B" w:rsidRDefault="006D4567" w:rsidP="006D4567">
            <w:pPr>
              <w:keepNext/>
              <w:jc w:val="center"/>
              <w:rPr>
                <w:rFonts w:ascii="Calibri" w:hAnsi="Calibri"/>
                <w:sz w:val="18"/>
                <w:szCs w:val="18"/>
              </w:rPr>
            </w:pPr>
          </w:p>
          <w:p w14:paraId="4886A721" w14:textId="77777777" w:rsidR="006D4567" w:rsidRPr="00C24189" w:rsidRDefault="006D4567" w:rsidP="006D4567">
            <w:pPr>
              <w:jc w:val="center"/>
              <w:rPr>
                <w:rFonts w:ascii="Calibri" w:hAnsi="Calibri"/>
                <w:sz w:val="20"/>
                <w:szCs w:val="20"/>
              </w:rPr>
            </w:pPr>
            <w:r>
              <w:rPr>
                <w:rFonts w:ascii="Calibri" w:hAnsi="Calibri"/>
                <w:sz w:val="18"/>
                <w:szCs w:val="18"/>
              </w:rPr>
              <w:t>Else report value from CF1R-ENV-03&gt;&gt;</w:t>
            </w:r>
          </w:p>
        </w:tc>
      </w:tr>
      <w:tr w:rsidR="006D4567" w:rsidRPr="00C24189" w14:paraId="4886A731" w14:textId="77777777" w:rsidTr="00541BFD">
        <w:trPr>
          <w:cantSplit/>
          <w:trHeight w:val="288"/>
          <w:trPrChange w:id="2099" w:author="Shewmaker, Michael@Energy" w:date="2018-10-17T15:38:00Z">
            <w:trPr>
              <w:cantSplit/>
              <w:trHeight w:val="288"/>
            </w:trPr>
          </w:trPrChange>
        </w:trPr>
        <w:tc>
          <w:tcPr>
            <w:tcW w:w="551" w:type="dxa"/>
            <w:tcBorders>
              <w:left w:val="single" w:sz="4" w:space="0" w:color="auto"/>
              <w:right w:val="single" w:sz="4" w:space="0" w:color="auto"/>
            </w:tcBorders>
            <w:vAlign w:val="center"/>
            <w:tcPrChange w:id="2100" w:author="Shewmaker, Michael@Energy" w:date="2018-10-17T15:38:00Z">
              <w:tcPr>
                <w:tcW w:w="558" w:type="dxa"/>
                <w:tcBorders>
                  <w:left w:val="single" w:sz="4" w:space="0" w:color="auto"/>
                  <w:right w:val="single" w:sz="4" w:space="0" w:color="auto"/>
                </w:tcBorders>
                <w:vAlign w:val="center"/>
              </w:tcPr>
            </w:tcPrChange>
          </w:tcPr>
          <w:p w14:paraId="4886A723" w14:textId="5567505A"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1209" w:type="dxa"/>
            <w:tcBorders>
              <w:left w:val="single" w:sz="4" w:space="0" w:color="auto"/>
            </w:tcBorders>
            <w:vAlign w:val="center"/>
            <w:tcPrChange w:id="2101" w:author="Shewmaker, Michael@Energy" w:date="2018-10-17T15:38:00Z">
              <w:tcPr>
                <w:tcW w:w="1230" w:type="dxa"/>
                <w:tcBorders>
                  <w:left w:val="single" w:sz="4" w:space="0" w:color="auto"/>
                </w:tcBorders>
                <w:vAlign w:val="center"/>
              </w:tcPr>
            </w:tcPrChange>
          </w:tcPr>
          <w:p w14:paraId="4886A724"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45" w:type="dxa"/>
            <w:vAlign w:val="center"/>
            <w:tcPrChange w:id="2102" w:author="Shewmaker, Michael@Energy" w:date="2018-10-17T15:38:00Z">
              <w:tcPr>
                <w:tcW w:w="960" w:type="dxa"/>
                <w:vAlign w:val="center"/>
              </w:tcPr>
            </w:tcPrChange>
          </w:tcPr>
          <w:p w14:paraId="4886A725"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46" w:type="dxa"/>
            <w:tcPrChange w:id="2103" w:author="Shewmaker, Michael@Energy" w:date="2018-10-17T15:38:00Z">
              <w:tcPr>
                <w:tcW w:w="960" w:type="dxa"/>
              </w:tcPr>
            </w:tcPrChange>
          </w:tcPr>
          <w:p w14:paraId="4886A726" w14:textId="77777777" w:rsidR="006D4567" w:rsidRPr="00C24189" w:rsidRDefault="006D4567" w:rsidP="006D4567">
            <w:pPr>
              <w:jc w:val="center"/>
              <w:rPr>
                <w:rFonts w:ascii="Calibri" w:hAnsi="Calibri"/>
                <w:sz w:val="18"/>
                <w:szCs w:val="18"/>
              </w:rPr>
            </w:pPr>
          </w:p>
        </w:tc>
        <w:tc>
          <w:tcPr>
            <w:tcW w:w="1298" w:type="dxa"/>
            <w:vAlign w:val="center"/>
            <w:tcPrChange w:id="2104" w:author="Shewmaker, Michael@Energy" w:date="2018-10-17T15:38:00Z">
              <w:tcPr>
                <w:tcW w:w="1320" w:type="dxa"/>
                <w:vAlign w:val="center"/>
              </w:tcPr>
            </w:tcPrChange>
          </w:tcPr>
          <w:p w14:paraId="4886A727" w14:textId="77777777" w:rsidR="006D4567" w:rsidRPr="00C24189" w:rsidRDefault="006D4567" w:rsidP="006D4567">
            <w:pPr>
              <w:jc w:val="center"/>
              <w:rPr>
                <w:rFonts w:ascii="Calibri" w:hAnsi="Calibri"/>
                <w:sz w:val="18"/>
                <w:szCs w:val="18"/>
              </w:rPr>
            </w:pPr>
          </w:p>
        </w:tc>
        <w:tc>
          <w:tcPr>
            <w:tcW w:w="946" w:type="dxa"/>
            <w:vAlign w:val="center"/>
            <w:tcPrChange w:id="2105" w:author="Shewmaker, Michael@Energy" w:date="2018-10-17T15:38:00Z">
              <w:tcPr>
                <w:tcW w:w="960" w:type="dxa"/>
                <w:vAlign w:val="center"/>
              </w:tcPr>
            </w:tcPrChange>
          </w:tcPr>
          <w:p w14:paraId="4886A728" w14:textId="77777777" w:rsidR="006D4567" w:rsidRPr="00C24189" w:rsidRDefault="006D4567" w:rsidP="006D4567">
            <w:pPr>
              <w:tabs>
                <w:tab w:val="left" w:pos="3420"/>
                <w:tab w:val="left" w:pos="7212"/>
              </w:tabs>
              <w:jc w:val="center"/>
              <w:rPr>
                <w:rFonts w:ascii="Calibri" w:hAnsi="Calibri"/>
                <w:sz w:val="18"/>
                <w:szCs w:val="18"/>
              </w:rPr>
            </w:pPr>
          </w:p>
        </w:tc>
        <w:tc>
          <w:tcPr>
            <w:tcW w:w="828" w:type="dxa"/>
            <w:vAlign w:val="center"/>
            <w:tcPrChange w:id="2106" w:author="Shewmaker, Michael@Energy" w:date="2018-10-17T15:38:00Z">
              <w:tcPr>
                <w:tcW w:w="840" w:type="dxa"/>
                <w:vAlign w:val="center"/>
              </w:tcPr>
            </w:tcPrChange>
          </w:tcPr>
          <w:p w14:paraId="4886A729" w14:textId="77777777" w:rsidR="006D4567" w:rsidRPr="00C24189" w:rsidRDefault="006D4567" w:rsidP="006D4567">
            <w:pPr>
              <w:tabs>
                <w:tab w:val="left" w:pos="3420"/>
                <w:tab w:val="left" w:pos="7212"/>
              </w:tabs>
              <w:jc w:val="center"/>
              <w:rPr>
                <w:rFonts w:ascii="Calibri" w:hAnsi="Calibri"/>
                <w:sz w:val="18"/>
                <w:szCs w:val="18"/>
              </w:rPr>
            </w:pPr>
          </w:p>
        </w:tc>
        <w:tc>
          <w:tcPr>
            <w:tcW w:w="946" w:type="dxa"/>
            <w:tcBorders>
              <w:bottom w:val="single" w:sz="4" w:space="0" w:color="auto"/>
            </w:tcBorders>
            <w:vAlign w:val="center"/>
            <w:tcPrChange w:id="2107" w:author="Shewmaker, Michael@Energy" w:date="2018-10-17T15:38:00Z">
              <w:tcPr>
                <w:tcW w:w="960" w:type="dxa"/>
                <w:tcBorders>
                  <w:bottom w:val="single" w:sz="4" w:space="0" w:color="auto"/>
                </w:tcBorders>
                <w:vAlign w:val="center"/>
              </w:tcPr>
            </w:tcPrChange>
          </w:tcPr>
          <w:p w14:paraId="4886A72A" w14:textId="77777777" w:rsidR="006D4567" w:rsidRPr="00C24189" w:rsidRDefault="006D4567" w:rsidP="006D4567">
            <w:pPr>
              <w:tabs>
                <w:tab w:val="left" w:pos="3420"/>
                <w:tab w:val="left" w:pos="7212"/>
              </w:tabs>
              <w:jc w:val="center"/>
              <w:rPr>
                <w:rFonts w:ascii="Calibri" w:hAnsi="Calibri"/>
                <w:sz w:val="18"/>
                <w:szCs w:val="18"/>
              </w:rPr>
            </w:pPr>
          </w:p>
        </w:tc>
        <w:tc>
          <w:tcPr>
            <w:tcW w:w="946" w:type="dxa"/>
            <w:vAlign w:val="center"/>
            <w:tcPrChange w:id="2108" w:author="Shewmaker, Michael@Energy" w:date="2018-10-17T15:38:00Z">
              <w:tcPr>
                <w:tcW w:w="960" w:type="dxa"/>
                <w:vAlign w:val="center"/>
              </w:tcPr>
            </w:tcPrChange>
          </w:tcPr>
          <w:p w14:paraId="4886A72B" w14:textId="77777777" w:rsidR="006D4567" w:rsidRPr="00C24189" w:rsidRDefault="006D4567" w:rsidP="006D4567">
            <w:pPr>
              <w:tabs>
                <w:tab w:val="left" w:pos="3420"/>
                <w:tab w:val="left" w:pos="7212"/>
              </w:tabs>
              <w:jc w:val="center"/>
              <w:rPr>
                <w:rFonts w:ascii="Calibri" w:hAnsi="Calibri"/>
                <w:sz w:val="18"/>
                <w:szCs w:val="18"/>
              </w:rPr>
            </w:pPr>
          </w:p>
        </w:tc>
        <w:tc>
          <w:tcPr>
            <w:tcW w:w="975" w:type="dxa"/>
            <w:vAlign w:val="center"/>
            <w:tcPrChange w:id="2109" w:author="Shewmaker, Michael@Energy" w:date="2018-10-17T15:38:00Z">
              <w:tcPr>
                <w:tcW w:w="990" w:type="dxa"/>
                <w:vAlign w:val="center"/>
              </w:tcPr>
            </w:tcPrChange>
          </w:tcPr>
          <w:p w14:paraId="4886A72C" w14:textId="77777777" w:rsidR="006D4567" w:rsidRPr="00C24189" w:rsidRDefault="006D4567" w:rsidP="006D4567">
            <w:pPr>
              <w:jc w:val="center"/>
              <w:rPr>
                <w:rFonts w:ascii="Calibri" w:hAnsi="Calibri"/>
                <w:sz w:val="18"/>
                <w:szCs w:val="18"/>
              </w:rPr>
            </w:pPr>
          </w:p>
        </w:tc>
        <w:tc>
          <w:tcPr>
            <w:tcW w:w="975" w:type="dxa"/>
            <w:vAlign w:val="center"/>
            <w:tcPrChange w:id="2110" w:author="Shewmaker, Michael@Energy" w:date="2018-10-17T15:38:00Z">
              <w:tcPr>
                <w:tcW w:w="990" w:type="dxa"/>
                <w:vAlign w:val="center"/>
              </w:tcPr>
            </w:tcPrChange>
          </w:tcPr>
          <w:p w14:paraId="4886A72D" w14:textId="77777777" w:rsidR="006D4567" w:rsidRPr="00C24189" w:rsidRDefault="006D4567" w:rsidP="006D4567">
            <w:pPr>
              <w:jc w:val="center"/>
              <w:rPr>
                <w:rFonts w:ascii="Calibri" w:hAnsi="Calibri"/>
                <w:sz w:val="18"/>
                <w:szCs w:val="18"/>
              </w:rPr>
            </w:pPr>
          </w:p>
        </w:tc>
        <w:tc>
          <w:tcPr>
            <w:tcW w:w="1040" w:type="dxa"/>
            <w:vAlign w:val="center"/>
            <w:tcPrChange w:id="2111" w:author="Shewmaker, Michael@Energy" w:date="2018-10-17T15:38:00Z">
              <w:tcPr>
                <w:tcW w:w="900" w:type="dxa"/>
                <w:vAlign w:val="center"/>
              </w:tcPr>
            </w:tcPrChange>
          </w:tcPr>
          <w:p w14:paraId="4886A72E" w14:textId="77777777" w:rsidR="006D4567" w:rsidRPr="00C24189" w:rsidRDefault="006D4567" w:rsidP="006D4567">
            <w:pPr>
              <w:jc w:val="center"/>
              <w:rPr>
                <w:rFonts w:ascii="Calibri" w:hAnsi="Calibri"/>
                <w:sz w:val="20"/>
                <w:szCs w:val="20"/>
              </w:rPr>
            </w:pPr>
          </w:p>
        </w:tc>
        <w:tc>
          <w:tcPr>
            <w:tcW w:w="1087" w:type="dxa"/>
            <w:vAlign w:val="center"/>
            <w:tcPrChange w:id="2112" w:author="Shewmaker, Michael@Energy" w:date="2018-10-17T15:38:00Z">
              <w:tcPr>
                <w:tcW w:w="1260" w:type="dxa"/>
                <w:gridSpan w:val="2"/>
                <w:vAlign w:val="center"/>
              </w:tcPr>
            </w:tcPrChange>
          </w:tcPr>
          <w:p w14:paraId="4886A72F" w14:textId="77777777" w:rsidR="006D4567" w:rsidRPr="00C24189" w:rsidRDefault="006D4567" w:rsidP="006D4567">
            <w:pPr>
              <w:jc w:val="center"/>
              <w:rPr>
                <w:rFonts w:ascii="Calibri" w:hAnsi="Calibri"/>
                <w:sz w:val="20"/>
                <w:szCs w:val="20"/>
              </w:rPr>
            </w:pPr>
          </w:p>
        </w:tc>
        <w:tc>
          <w:tcPr>
            <w:tcW w:w="1681" w:type="dxa"/>
            <w:tcBorders>
              <w:right w:val="single" w:sz="4" w:space="0" w:color="auto"/>
            </w:tcBorders>
            <w:vAlign w:val="center"/>
            <w:tcPrChange w:id="2113" w:author="Shewmaker, Michael@Energy" w:date="2018-10-17T15:38:00Z">
              <w:tcPr>
                <w:tcW w:w="1710" w:type="dxa"/>
                <w:tcBorders>
                  <w:right w:val="single" w:sz="4" w:space="0" w:color="auto"/>
                </w:tcBorders>
                <w:vAlign w:val="center"/>
              </w:tcPr>
            </w:tcPrChange>
          </w:tcPr>
          <w:p w14:paraId="4886A730" w14:textId="77777777" w:rsidR="006D4567" w:rsidRPr="00C24189" w:rsidRDefault="006D4567" w:rsidP="006D4567">
            <w:pPr>
              <w:jc w:val="center"/>
              <w:rPr>
                <w:rFonts w:ascii="Calibri" w:hAnsi="Calibri"/>
                <w:sz w:val="20"/>
                <w:szCs w:val="20"/>
              </w:rPr>
            </w:pPr>
          </w:p>
        </w:tc>
      </w:tr>
      <w:tr w:rsidR="003043F0" w:rsidRPr="00C24189" w14:paraId="4886A736" w14:textId="77777777" w:rsidTr="00541BFD">
        <w:trPr>
          <w:cantSplit/>
          <w:trHeight w:val="288"/>
          <w:trPrChange w:id="2114" w:author="Shewmaker, Michael@Energy" w:date="2018-10-17T15:38:00Z">
            <w:trPr>
              <w:cantSplit/>
              <w:trHeight w:val="288"/>
            </w:trPr>
          </w:trPrChange>
        </w:trPr>
        <w:tc>
          <w:tcPr>
            <w:tcW w:w="551" w:type="dxa"/>
            <w:tcBorders>
              <w:left w:val="single" w:sz="4" w:space="0" w:color="auto"/>
            </w:tcBorders>
            <w:vAlign w:val="center"/>
            <w:tcPrChange w:id="2115" w:author="Shewmaker, Michael@Energy" w:date="2018-10-17T15:38:00Z">
              <w:tcPr>
                <w:tcW w:w="558" w:type="dxa"/>
                <w:tcBorders>
                  <w:left w:val="single" w:sz="4" w:space="0" w:color="auto"/>
                </w:tcBorders>
                <w:vAlign w:val="center"/>
              </w:tcPr>
            </w:tcPrChange>
          </w:tcPr>
          <w:p w14:paraId="4886A732"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15</w:t>
            </w:r>
          </w:p>
        </w:tc>
        <w:tc>
          <w:tcPr>
            <w:tcW w:w="6172" w:type="dxa"/>
            <w:gridSpan w:val="6"/>
            <w:tcBorders>
              <w:right w:val="single" w:sz="4" w:space="0" w:color="auto"/>
            </w:tcBorders>
            <w:vAlign w:val="center"/>
            <w:tcPrChange w:id="2116" w:author="Shewmaker, Michael@Energy" w:date="2018-10-17T15:38:00Z">
              <w:tcPr>
                <w:tcW w:w="6270" w:type="dxa"/>
                <w:gridSpan w:val="6"/>
                <w:tcBorders>
                  <w:right w:val="single" w:sz="4" w:space="0" w:color="auto"/>
                </w:tcBorders>
                <w:vAlign w:val="center"/>
              </w:tcPr>
            </w:tcPrChange>
          </w:tcPr>
          <w:p w14:paraId="4886A733"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17"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886A735" w14:textId="5534B635"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 xml:space="preserve">08 where </w:t>
            </w:r>
            <w:r w:rsidR="00C61DB9">
              <w:rPr>
                <w:rFonts w:ascii="Calibri" w:hAnsi="Calibri"/>
                <w:sz w:val="18"/>
                <w:szCs w:val="18"/>
              </w:rPr>
              <w:t>H</w:t>
            </w:r>
            <w:r>
              <w:rPr>
                <w:rFonts w:ascii="Calibri" w:hAnsi="Calibri"/>
                <w:sz w:val="18"/>
                <w:szCs w:val="18"/>
              </w:rPr>
              <w:t>05 = West&gt;&gt;</w:t>
            </w:r>
          </w:p>
        </w:tc>
      </w:tr>
      <w:tr w:rsidR="003043F0" w:rsidRPr="00C24189" w14:paraId="4886A73B" w14:textId="77777777" w:rsidTr="00541BFD">
        <w:trPr>
          <w:cantSplit/>
          <w:trHeight w:val="288"/>
          <w:trPrChange w:id="2118" w:author="Shewmaker, Michael@Energy" w:date="2018-10-17T15:38:00Z">
            <w:trPr>
              <w:cantSplit/>
              <w:trHeight w:val="288"/>
            </w:trPr>
          </w:trPrChange>
        </w:trPr>
        <w:tc>
          <w:tcPr>
            <w:tcW w:w="551" w:type="dxa"/>
            <w:tcBorders>
              <w:left w:val="single" w:sz="4" w:space="0" w:color="auto"/>
            </w:tcBorders>
            <w:vAlign w:val="center"/>
            <w:tcPrChange w:id="2119" w:author="Shewmaker, Michael@Energy" w:date="2018-10-17T15:38:00Z">
              <w:tcPr>
                <w:tcW w:w="558" w:type="dxa"/>
                <w:tcBorders>
                  <w:left w:val="single" w:sz="4" w:space="0" w:color="auto"/>
                </w:tcBorders>
                <w:vAlign w:val="center"/>
              </w:tcPr>
            </w:tcPrChange>
          </w:tcPr>
          <w:p w14:paraId="4886A737"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16</w:t>
            </w:r>
          </w:p>
        </w:tc>
        <w:tc>
          <w:tcPr>
            <w:tcW w:w="6172" w:type="dxa"/>
            <w:gridSpan w:val="6"/>
            <w:tcBorders>
              <w:right w:val="single" w:sz="4" w:space="0" w:color="auto"/>
            </w:tcBorders>
            <w:vAlign w:val="center"/>
            <w:tcPrChange w:id="2120" w:author="Shewmaker, Michael@Energy" w:date="2018-10-17T15:38:00Z">
              <w:tcPr>
                <w:tcW w:w="6270" w:type="dxa"/>
                <w:gridSpan w:val="6"/>
                <w:tcBorders>
                  <w:right w:val="single" w:sz="4" w:space="0" w:color="auto"/>
                </w:tcBorders>
                <w:vAlign w:val="center"/>
              </w:tcPr>
            </w:tcPrChange>
          </w:tcPr>
          <w:p w14:paraId="4886A738" w14:textId="12FA4DAC"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west-facing fenestration?</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21"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886A73A" w14:textId="623EFF32"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15 is less than or equal to 0 then value = Yes; else No&gt;&gt;</w:t>
            </w:r>
          </w:p>
        </w:tc>
      </w:tr>
      <w:tr w:rsidR="003043F0" w:rsidRPr="00C24189" w14:paraId="4886A74A" w14:textId="77777777" w:rsidTr="00541BFD">
        <w:trPr>
          <w:cantSplit/>
          <w:trHeight w:val="288"/>
          <w:trPrChange w:id="2122" w:author="Shewmaker, Michael@Energy" w:date="2018-10-17T15:38:00Z">
            <w:trPr>
              <w:cantSplit/>
              <w:trHeight w:val="288"/>
            </w:trPr>
          </w:trPrChange>
        </w:trPr>
        <w:tc>
          <w:tcPr>
            <w:tcW w:w="551" w:type="dxa"/>
            <w:tcBorders>
              <w:left w:val="single" w:sz="4" w:space="0" w:color="auto"/>
            </w:tcBorders>
            <w:vAlign w:val="center"/>
            <w:tcPrChange w:id="2123" w:author="Shewmaker, Michael@Energy" w:date="2018-10-17T15:38:00Z">
              <w:tcPr>
                <w:tcW w:w="558" w:type="dxa"/>
                <w:tcBorders>
                  <w:left w:val="single" w:sz="4" w:space="0" w:color="auto"/>
                </w:tcBorders>
                <w:vAlign w:val="center"/>
              </w:tcPr>
            </w:tcPrChange>
          </w:tcPr>
          <w:p w14:paraId="4886A746" w14:textId="557DB6A3" w:rsidR="003043F0" w:rsidRPr="00C24189" w:rsidRDefault="003043F0" w:rsidP="00FE088D">
            <w:pPr>
              <w:tabs>
                <w:tab w:val="right" w:pos="5922"/>
                <w:tab w:val="left" w:pos="7212"/>
              </w:tabs>
              <w:jc w:val="center"/>
              <w:rPr>
                <w:rFonts w:ascii="Calibri" w:hAnsi="Calibri"/>
                <w:sz w:val="18"/>
                <w:szCs w:val="18"/>
              </w:rPr>
            </w:pPr>
            <w:r>
              <w:rPr>
                <w:rFonts w:ascii="Calibri" w:hAnsi="Calibri"/>
                <w:sz w:val="18"/>
                <w:szCs w:val="18"/>
              </w:rPr>
              <w:t>17</w:t>
            </w:r>
          </w:p>
        </w:tc>
        <w:tc>
          <w:tcPr>
            <w:tcW w:w="6172" w:type="dxa"/>
            <w:gridSpan w:val="6"/>
            <w:tcBorders>
              <w:right w:val="single" w:sz="4" w:space="0" w:color="auto"/>
            </w:tcBorders>
            <w:vAlign w:val="center"/>
            <w:tcPrChange w:id="2124" w:author="Shewmaker, Michael@Energy" w:date="2018-10-17T15:38:00Z">
              <w:tcPr>
                <w:tcW w:w="6270" w:type="dxa"/>
                <w:gridSpan w:val="6"/>
                <w:tcBorders>
                  <w:right w:val="single" w:sz="4" w:space="0" w:color="auto"/>
                </w:tcBorders>
                <w:vAlign w:val="center"/>
              </w:tcPr>
            </w:tcPrChange>
          </w:tcPr>
          <w:p w14:paraId="4886A747"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25"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886A749" w14:textId="25D1093E"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08&gt;&gt;</w:t>
            </w:r>
          </w:p>
        </w:tc>
      </w:tr>
      <w:tr w:rsidR="003043F0" w:rsidRPr="00C24189" w14:paraId="4886A74F" w14:textId="77777777" w:rsidTr="00541BFD">
        <w:trPr>
          <w:cantSplit/>
          <w:trHeight w:val="288"/>
          <w:trPrChange w:id="2126" w:author="Shewmaker, Michael@Energy" w:date="2018-10-17T15:38:00Z">
            <w:trPr>
              <w:cantSplit/>
              <w:trHeight w:val="288"/>
            </w:trPr>
          </w:trPrChange>
        </w:trPr>
        <w:tc>
          <w:tcPr>
            <w:tcW w:w="551" w:type="dxa"/>
            <w:tcBorders>
              <w:left w:val="single" w:sz="4" w:space="0" w:color="auto"/>
            </w:tcBorders>
            <w:vAlign w:val="center"/>
            <w:tcPrChange w:id="2127" w:author="Shewmaker, Michael@Energy" w:date="2018-10-17T15:38:00Z">
              <w:tcPr>
                <w:tcW w:w="558" w:type="dxa"/>
                <w:tcBorders>
                  <w:left w:val="single" w:sz="4" w:space="0" w:color="auto"/>
                </w:tcBorders>
                <w:vAlign w:val="center"/>
              </w:tcPr>
            </w:tcPrChange>
          </w:tcPr>
          <w:p w14:paraId="4886A74B" w14:textId="52D474F0"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18</w:t>
            </w:r>
          </w:p>
        </w:tc>
        <w:tc>
          <w:tcPr>
            <w:tcW w:w="6172" w:type="dxa"/>
            <w:gridSpan w:val="6"/>
            <w:tcBorders>
              <w:right w:val="single" w:sz="4" w:space="0" w:color="auto"/>
            </w:tcBorders>
            <w:vAlign w:val="center"/>
            <w:tcPrChange w:id="2128" w:author="Shewmaker, Michael@Energy" w:date="2018-10-17T15:38:00Z">
              <w:tcPr>
                <w:tcW w:w="6270" w:type="dxa"/>
                <w:gridSpan w:val="6"/>
                <w:tcBorders>
                  <w:right w:val="single" w:sz="4" w:space="0" w:color="auto"/>
                </w:tcBorders>
                <w:vAlign w:val="center"/>
              </w:tcPr>
            </w:tcPrChange>
          </w:tcPr>
          <w:p w14:paraId="4886A74C" w14:textId="11028FDD"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29"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886A74E" w14:textId="5F5C4E76"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17 is less than or equal to 0 then value = Yes; else No&gt;&gt;</w:t>
            </w:r>
          </w:p>
        </w:tc>
      </w:tr>
      <w:tr w:rsidR="003043F0" w:rsidRPr="00C24189" w14:paraId="4886A754" w14:textId="77777777" w:rsidTr="00541BFD">
        <w:trPr>
          <w:cantSplit/>
          <w:trHeight w:val="288"/>
          <w:trPrChange w:id="2130" w:author="Shewmaker, Michael@Energy" w:date="2018-10-17T15:38:00Z">
            <w:trPr>
              <w:cantSplit/>
              <w:trHeight w:val="288"/>
            </w:trPr>
          </w:trPrChange>
        </w:trPr>
        <w:tc>
          <w:tcPr>
            <w:tcW w:w="551" w:type="dxa"/>
            <w:tcBorders>
              <w:left w:val="single" w:sz="4" w:space="0" w:color="auto"/>
            </w:tcBorders>
            <w:vAlign w:val="center"/>
            <w:tcPrChange w:id="2131" w:author="Shewmaker, Michael@Energy" w:date="2018-10-17T15:38:00Z">
              <w:tcPr>
                <w:tcW w:w="558" w:type="dxa"/>
                <w:tcBorders>
                  <w:left w:val="single" w:sz="4" w:space="0" w:color="auto"/>
                </w:tcBorders>
                <w:vAlign w:val="center"/>
              </w:tcPr>
            </w:tcPrChange>
          </w:tcPr>
          <w:p w14:paraId="4886A750" w14:textId="38673322"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19</w:t>
            </w:r>
          </w:p>
        </w:tc>
        <w:tc>
          <w:tcPr>
            <w:tcW w:w="6172" w:type="dxa"/>
            <w:gridSpan w:val="6"/>
            <w:tcBorders>
              <w:right w:val="single" w:sz="4" w:space="0" w:color="auto"/>
            </w:tcBorders>
            <w:vAlign w:val="center"/>
            <w:tcPrChange w:id="2132" w:author="Shewmaker, Michael@Energy" w:date="2018-10-17T15:38:00Z">
              <w:tcPr>
                <w:tcW w:w="6270" w:type="dxa"/>
                <w:gridSpan w:val="6"/>
                <w:tcBorders>
                  <w:right w:val="single" w:sz="4" w:space="0" w:color="auto"/>
                </w:tcBorders>
                <w:vAlign w:val="center"/>
              </w:tcPr>
            </w:tcPrChange>
          </w:tcPr>
          <w:p w14:paraId="4886A751" w14:textId="6A21675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33"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3C7BCFCB" w14:textId="733AF4E2" w:rsidR="003043F0" w:rsidRDefault="003043F0" w:rsidP="006D4567">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4886A753" w14:textId="78EE799F"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4886A759" w14:textId="77777777" w:rsidTr="00541BFD">
        <w:trPr>
          <w:cantSplit/>
          <w:trHeight w:val="288"/>
          <w:trPrChange w:id="2134" w:author="Shewmaker, Michael@Energy" w:date="2018-10-17T15:38:00Z">
            <w:trPr>
              <w:cantSplit/>
              <w:trHeight w:val="288"/>
            </w:trPr>
          </w:trPrChange>
        </w:trPr>
        <w:tc>
          <w:tcPr>
            <w:tcW w:w="551" w:type="dxa"/>
            <w:tcBorders>
              <w:left w:val="single" w:sz="4" w:space="0" w:color="auto"/>
            </w:tcBorders>
            <w:vAlign w:val="center"/>
            <w:tcPrChange w:id="2135" w:author="Shewmaker, Michael@Energy" w:date="2018-10-17T15:38:00Z">
              <w:tcPr>
                <w:tcW w:w="558" w:type="dxa"/>
                <w:tcBorders>
                  <w:left w:val="single" w:sz="4" w:space="0" w:color="auto"/>
                </w:tcBorders>
                <w:vAlign w:val="center"/>
              </w:tcPr>
            </w:tcPrChange>
          </w:tcPr>
          <w:p w14:paraId="4886A755" w14:textId="6A82BCE1"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20</w:t>
            </w:r>
          </w:p>
        </w:tc>
        <w:tc>
          <w:tcPr>
            <w:tcW w:w="6172" w:type="dxa"/>
            <w:gridSpan w:val="6"/>
            <w:tcBorders>
              <w:right w:val="single" w:sz="4" w:space="0" w:color="auto"/>
            </w:tcBorders>
            <w:vAlign w:val="center"/>
            <w:tcPrChange w:id="2136" w:author="Shewmaker, Michael@Energy" w:date="2018-10-17T15:38:00Z">
              <w:tcPr>
                <w:tcW w:w="6270" w:type="dxa"/>
                <w:gridSpan w:val="6"/>
                <w:tcBorders>
                  <w:right w:val="single" w:sz="4" w:space="0" w:color="auto"/>
                </w:tcBorders>
                <w:vAlign w:val="center"/>
              </w:tcPr>
            </w:tcPrChange>
          </w:tcPr>
          <w:p w14:paraId="4886A756" w14:textId="0C0279B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37"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886A758" w14:textId="3D4139CD" w:rsidR="003043F0" w:rsidRPr="00C24189" w:rsidRDefault="00ED3D9D" w:rsidP="007E7D73">
            <w:pPr>
              <w:jc w:val="center"/>
              <w:rPr>
                <w:rFonts w:ascii="Calibri" w:hAnsi="Calibri"/>
                <w:sz w:val="18"/>
                <w:szCs w:val="18"/>
              </w:rPr>
            </w:pPr>
            <w:r>
              <w:rPr>
                <w:rFonts w:ascii="Calibri" w:hAnsi="Calibri"/>
                <w:sz w:val="18"/>
                <w:szCs w:val="18"/>
              </w:rPr>
              <w:t xml:space="preserve">&lt;&lt;If F01 contains ‘Replace Fenestration/Glazing </w:t>
            </w:r>
            <w:r>
              <w:rPr>
                <w:rFonts w:ascii="Calibri" w:hAnsi="Calibri" w:cs="Calibri"/>
                <w:sz w:val="18"/>
                <w:szCs w:val="18"/>
              </w:rPr>
              <w:t>≤</w:t>
            </w:r>
            <w:r>
              <w:rPr>
                <w:rFonts w:ascii="Calibri" w:hAnsi="Calibri"/>
                <w:sz w:val="18"/>
                <w:szCs w:val="18"/>
              </w:rPr>
              <w:t xml:space="preserve"> 75 ft2 Window’ then report 0.40; else report 0.3</w:t>
            </w:r>
            <w:del w:id="2138" w:author="Shewmaker, Michael@Energy" w:date="2018-07-16T13:15:00Z">
              <w:r w:rsidDel="007E7D73">
                <w:rPr>
                  <w:rFonts w:ascii="Calibri" w:hAnsi="Calibri"/>
                  <w:sz w:val="18"/>
                  <w:szCs w:val="18"/>
                </w:rPr>
                <w:delText>2</w:delText>
              </w:r>
            </w:del>
            <w:ins w:id="2139" w:author="Shewmaker, Michael@Energy" w:date="2018-07-16T13:15:00Z">
              <w:r w:rsidR="007E7D73">
                <w:rPr>
                  <w:rFonts w:ascii="Calibri" w:hAnsi="Calibri"/>
                  <w:sz w:val="18"/>
                  <w:szCs w:val="18"/>
                </w:rPr>
                <w:t>0</w:t>
              </w:r>
            </w:ins>
            <w:r>
              <w:rPr>
                <w:rFonts w:ascii="Calibri" w:hAnsi="Calibri"/>
                <w:sz w:val="18"/>
                <w:szCs w:val="18"/>
              </w:rPr>
              <w:t>&gt;&gt;</w:t>
            </w:r>
          </w:p>
        </w:tc>
      </w:tr>
      <w:tr w:rsidR="003043F0" w:rsidRPr="00C24189" w14:paraId="135514BD" w14:textId="77777777" w:rsidTr="00541BFD">
        <w:trPr>
          <w:cantSplit/>
          <w:trHeight w:val="288"/>
          <w:trPrChange w:id="2140"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41"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24F37B81" w14:textId="038B023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21</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42"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2BD5C55A" w14:textId="41452614"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43"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35C24D0E" w14:textId="3617F8B1"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19 equals NA then value equals NA;</w:t>
            </w:r>
          </w:p>
          <w:p w14:paraId="3F59DE27" w14:textId="018FE584"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19 is equal to or less than </w:t>
            </w:r>
            <w:r w:rsidR="00C61DB9">
              <w:rPr>
                <w:rFonts w:ascii="Calibri" w:hAnsi="Calibri"/>
                <w:sz w:val="18"/>
                <w:szCs w:val="18"/>
              </w:rPr>
              <w:t>H</w:t>
            </w:r>
            <w:r>
              <w:rPr>
                <w:rFonts w:ascii="Calibri" w:hAnsi="Calibri"/>
                <w:sz w:val="18"/>
                <w:szCs w:val="18"/>
              </w:rPr>
              <w:t>20 then report: Design Complies with the Maximum Allowed Fenestration U-value;</w:t>
            </w:r>
          </w:p>
          <w:p w14:paraId="4300DE18" w14:textId="7FF2A719" w:rsidR="00D55B66" w:rsidRPr="00C24189" w:rsidRDefault="00D55B66" w:rsidP="009571A7">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&gt;&gt;&gt;&gt;</w:t>
            </w:r>
          </w:p>
        </w:tc>
      </w:tr>
      <w:tr w:rsidR="003043F0" w:rsidRPr="00C24189" w14:paraId="1503FCB4" w14:textId="77777777" w:rsidTr="00541BFD">
        <w:trPr>
          <w:cantSplit/>
          <w:trHeight w:val="288"/>
          <w:trPrChange w:id="2144"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45"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42095E38" w14:textId="75AC65F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22</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46"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7C704FB9" w14:textId="3657A90D"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47"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3BE6AE1B" w14:textId="0864A863" w:rsidR="00D55B66" w:rsidRDefault="00D55B66" w:rsidP="00D55B66">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7BAF740C" w14:textId="3D24DAF3" w:rsidR="003043F0"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columns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D6A3E3D" w14:textId="77777777" w:rsidTr="00541BFD">
        <w:trPr>
          <w:cantSplit/>
          <w:trHeight w:val="288"/>
          <w:trPrChange w:id="2148"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49"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5502411C" w14:textId="7E78589F"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23</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50"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5288A018" w14:textId="013DE2EE"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51"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5E729926" w14:textId="2A79BA5D" w:rsidR="003043F0" w:rsidRPr="00C24189" w:rsidRDefault="00ED3D9D" w:rsidP="001951CF">
            <w:pPr>
              <w:jc w:val="center"/>
              <w:rPr>
                <w:rFonts w:ascii="Calibri" w:hAnsi="Calibri"/>
                <w:sz w:val="18"/>
                <w:szCs w:val="18"/>
              </w:rPr>
            </w:pPr>
            <w:r>
              <w:rPr>
                <w:rFonts w:ascii="Calibri" w:hAnsi="Calibri"/>
                <w:sz w:val="18"/>
                <w:szCs w:val="18"/>
              </w:rPr>
              <w:t xml:space="preserve">&lt;&lt;If A09 = 1, 3 </w:t>
            </w:r>
            <w:ins w:id="2152" w:author="Shewmaker, Michael@Energy" w:date="2018-07-16T14:10:00Z">
              <w:r w:rsidR="001951CF">
                <w:rPr>
                  <w:rFonts w:ascii="Calibri" w:hAnsi="Calibri"/>
                  <w:sz w:val="18"/>
                  <w:szCs w:val="18"/>
                </w:rPr>
                <w:t xml:space="preserve">5 </w:t>
              </w:r>
            </w:ins>
            <w:r>
              <w:rPr>
                <w:rFonts w:ascii="Calibri" w:hAnsi="Calibri"/>
                <w:sz w:val="18"/>
                <w:szCs w:val="18"/>
              </w:rPr>
              <w:t xml:space="preserve">or </w:t>
            </w:r>
            <w:del w:id="2153" w:author="Shewmaker, Michael@Energy" w:date="2018-07-16T14:11:00Z">
              <w:r w:rsidDel="001951CF">
                <w:rPr>
                  <w:rFonts w:ascii="Calibri" w:hAnsi="Calibri"/>
                  <w:sz w:val="18"/>
                  <w:szCs w:val="18"/>
                </w:rPr>
                <w:delText>5</w:delText>
              </w:r>
            </w:del>
            <w:ins w:id="2154" w:author="Shewmaker, Michael@Energy" w:date="2018-07-16T14:11:00Z">
              <w:r w:rsidR="001951CF">
                <w:rPr>
                  <w:rFonts w:ascii="Calibri" w:hAnsi="Calibri"/>
                  <w:sz w:val="18"/>
                  <w:szCs w:val="18"/>
                </w:rPr>
                <w:t>16</w:t>
              </w:r>
            </w:ins>
            <w:r>
              <w:rPr>
                <w:rFonts w:ascii="Calibri" w:hAnsi="Calibri"/>
                <w:sz w:val="18"/>
                <w:szCs w:val="18"/>
              </w:rPr>
              <w:t xml:space="preserve">, then report NA; </w:t>
            </w:r>
            <w:proofErr w:type="spellStart"/>
            <w:r>
              <w:rPr>
                <w:rFonts w:ascii="Calibri" w:hAnsi="Calibri"/>
                <w:sz w:val="18"/>
                <w:szCs w:val="18"/>
              </w:rPr>
              <w:t>elseif</w:t>
            </w:r>
            <w:proofErr w:type="spellEnd"/>
            <w:r>
              <w:rPr>
                <w:rFonts w:ascii="Calibri" w:hAnsi="Calibri"/>
                <w:sz w:val="18"/>
                <w:szCs w:val="18"/>
              </w:rPr>
              <w:t xml:space="preserve"> F01 contains ‘Replace Fenestration/Glazing </w:t>
            </w:r>
            <w:r>
              <w:rPr>
                <w:rFonts w:ascii="Calibri" w:hAnsi="Calibri" w:cs="Calibri"/>
                <w:sz w:val="18"/>
                <w:szCs w:val="18"/>
              </w:rPr>
              <w:t>≤</w:t>
            </w:r>
            <w:r>
              <w:rPr>
                <w:rFonts w:ascii="Calibri" w:hAnsi="Calibri"/>
                <w:sz w:val="18"/>
                <w:szCs w:val="18"/>
              </w:rPr>
              <w:t xml:space="preserve"> 75 ft2 Window’ then report 0.35; else report 0.2</w:t>
            </w:r>
            <w:del w:id="2155" w:author="Shewmaker, Michael@Energy" w:date="2018-07-16T13:15:00Z">
              <w:r w:rsidDel="007E7D73">
                <w:rPr>
                  <w:rFonts w:ascii="Calibri" w:hAnsi="Calibri"/>
                  <w:sz w:val="18"/>
                  <w:szCs w:val="18"/>
                </w:rPr>
                <w:delText>5</w:delText>
              </w:r>
            </w:del>
            <w:ins w:id="2156" w:author="Shewmaker, Michael@Energy" w:date="2018-07-16T13:15:00Z">
              <w:r w:rsidR="007E7D73">
                <w:rPr>
                  <w:rFonts w:ascii="Calibri" w:hAnsi="Calibri"/>
                  <w:sz w:val="18"/>
                  <w:szCs w:val="18"/>
                </w:rPr>
                <w:t>3</w:t>
              </w:r>
            </w:ins>
            <w:r>
              <w:rPr>
                <w:rFonts w:ascii="Calibri" w:hAnsi="Calibri"/>
                <w:sz w:val="18"/>
                <w:szCs w:val="18"/>
              </w:rPr>
              <w:t>&gt;&gt;</w:t>
            </w:r>
          </w:p>
        </w:tc>
      </w:tr>
      <w:tr w:rsidR="003043F0" w:rsidRPr="00C24189" w14:paraId="2EAE110D" w14:textId="77777777" w:rsidTr="00541BFD">
        <w:trPr>
          <w:cantSplit/>
          <w:trHeight w:val="288"/>
          <w:trPrChange w:id="2157"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58"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1FE29888" w14:textId="32ED8C57"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24</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59"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53026250" w14:textId="386BEB0C"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60"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0F2B9856" w14:textId="26A5C8F4"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22 equals NA then value equals NA;</w:t>
            </w:r>
          </w:p>
          <w:p w14:paraId="010EA1F9" w14:textId="17BF2FEB" w:rsidR="00D55B66" w:rsidRDefault="00D55B66" w:rsidP="009571A7">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22 is less than or equal to </w:t>
            </w:r>
            <w:r w:rsidR="00C61DB9">
              <w:rPr>
                <w:rFonts w:ascii="Calibri" w:hAnsi="Calibri"/>
                <w:sz w:val="18"/>
                <w:szCs w:val="18"/>
              </w:rPr>
              <w:t>H</w:t>
            </w:r>
            <w:r>
              <w:rPr>
                <w:rFonts w:ascii="Calibri" w:hAnsi="Calibri"/>
                <w:sz w:val="18"/>
                <w:szCs w:val="18"/>
              </w:rPr>
              <w:t xml:space="preserve">23, or </w:t>
            </w:r>
            <w:r w:rsidR="00C61DB9">
              <w:rPr>
                <w:rFonts w:ascii="Calibri" w:hAnsi="Calibri"/>
                <w:sz w:val="18"/>
                <w:szCs w:val="18"/>
              </w:rPr>
              <w:t>H</w:t>
            </w:r>
            <w:r>
              <w:rPr>
                <w:rFonts w:ascii="Calibri" w:hAnsi="Calibri"/>
                <w:sz w:val="18"/>
                <w:szCs w:val="18"/>
              </w:rPr>
              <w:t>23 equals NA , then report: Design Complies with the Maximum Allowed Fenestration SHGC;</w:t>
            </w:r>
          </w:p>
          <w:p w14:paraId="1D8266CA" w14:textId="447D7BC1" w:rsidR="00D55B66" w:rsidRPr="00C24189" w:rsidRDefault="00D55B66">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&gt;&gt;&gt;&gt;</w:t>
            </w:r>
          </w:p>
        </w:tc>
      </w:tr>
      <w:tr w:rsidR="003043F0" w:rsidRPr="00C24189" w14:paraId="63B9689B" w14:textId="77777777" w:rsidTr="00541BFD">
        <w:trPr>
          <w:cantSplit/>
          <w:trHeight w:val="288"/>
          <w:trPrChange w:id="2161"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62"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66D0E601" w14:textId="74E8122B"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25</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63"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77149CBC" w14:textId="636E2161"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64"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6CCDD979" w14:textId="1C9E05DE" w:rsidR="003043F0" w:rsidRDefault="003043F0"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02 does not contain </w:t>
            </w:r>
            <w:r w:rsidR="00D55B66">
              <w:rPr>
                <w:rFonts w:ascii="Calibri" w:hAnsi="Calibri"/>
                <w:sz w:val="18"/>
                <w:szCs w:val="18"/>
              </w:rPr>
              <w:t>skylight</w:t>
            </w:r>
            <w:r>
              <w:rPr>
                <w:rFonts w:ascii="Calibri" w:hAnsi="Calibri"/>
                <w:sz w:val="18"/>
                <w:szCs w:val="18"/>
              </w:rPr>
              <w:t xml:space="preserve"> then report NA;</w:t>
            </w:r>
          </w:p>
          <w:p w14:paraId="5D5D6A07" w14:textId="2B9F538E"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w:t>
            </w:r>
            <w:r w:rsidR="00D55B66">
              <w:rPr>
                <w:rFonts w:ascii="Calibri" w:hAnsi="Calibri"/>
                <w:sz w:val="18"/>
                <w:szCs w:val="18"/>
              </w:rPr>
              <w:t>skylight</w:t>
            </w:r>
            <w:r>
              <w:rPr>
                <w:rFonts w:ascii="Calibri" w:hAnsi="Calibri"/>
                <w:sz w:val="18"/>
                <w:szCs w:val="18"/>
              </w:rPr>
              <w:t xml:space="preserve">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24D47AD1" w14:textId="77777777" w:rsidTr="00541BFD">
        <w:trPr>
          <w:cantSplit/>
          <w:trHeight w:val="288"/>
          <w:trPrChange w:id="2165"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66"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5AEEE8E2" w14:textId="40A537C0"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26</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67"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1A69197E" w14:textId="20936DE3"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68"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D03C61F" w14:textId="6501F0D0" w:rsidR="00ED3D9D" w:rsidRPr="00C24189" w:rsidRDefault="00F56553" w:rsidP="00ED3D9D">
            <w:pPr>
              <w:jc w:val="center"/>
              <w:rPr>
                <w:rFonts w:ascii="Calibri" w:hAnsi="Calibri"/>
                <w:sz w:val="18"/>
                <w:szCs w:val="18"/>
              </w:rPr>
            </w:pPr>
            <w:r>
              <w:rPr>
                <w:rFonts w:ascii="Calibri" w:hAnsi="Calibri"/>
                <w:sz w:val="18"/>
                <w:szCs w:val="18"/>
              </w:rPr>
              <w:t>&lt;&lt;Report value = 0.55&gt;&gt;</w:t>
            </w:r>
          </w:p>
        </w:tc>
      </w:tr>
      <w:tr w:rsidR="003043F0" w:rsidRPr="00C24189" w14:paraId="02C49F08" w14:textId="77777777" w:rsidTr="00541BFD">
        <w:trPr>
          <w:cantSplit/>
          <w:trHeight w:val="288"/>
          <w:trPrChange w:id="2169"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70"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010C696C" w14:textId="55C7FA52"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27</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71"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5434FEF1"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72"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21F86297" w14:textId="534CE057"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25 equals NA then value equals NA;</w:t>
            </w:r>
          </w:p>
          <w:p w14:paraId="64664F44" w14:textId="14EA72F8"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25 is less than or equal to </w:t>
            </w:r>
            <w:r w:rsidR="00C61DB9">
              <w:rPr>
                <w:rFonts w:ascii="Calibri" w:hAnsi="Calibri"/>
                <w:sz w:val="18"/>
                <w:szCs w:val="18"/>
              </w:rPr>
              <w:t>H</w:t>
            </w:r>
            <w:r>
              <w:rPr>
                <w:rFonts w:ascii="Calibri" w:hAnsi="Calibri"/>
                <w:sz w:val="18"/>
                <w:szCs w:val="18"/>
              </w:rPr>
              <w:t>26 then report: Design Complies with the Maximum Allowed Fenestration U-value;</w:t>
            </w:r>
          </w:p>
          <w:p w14:paraId="102551ED" w14:textId="653AB326"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w:t>
            </w:r>
          </w:p>
        </w:tc>
      </w:tr>
      <w:tr w:rsidR="003043F0" w:rsidRPr="00C24189" w14:paraId="3DEA06C7" w14:textId="77777777" w:rsidTr="00541BFD">
        <w:trPr>
          <w:cantSplit/>
          <w:trHeight w:val="288"/>
          <w:trPrChange w:id="2173"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74"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4C15B6A5" w14:textId="43FBD99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28</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75"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780CAF62" w14:textId="50046B0A"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76"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17F79E2F" w14:textId="01493DFC"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skylight then report NA;</w:t>
            </w:r>
          </w:p>
          <w:p w14:paraId="19B13279" w14:textId="4BB3A2F6" w:rsidR="00D55B66"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skylight then enter the single largest associated value from column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915F37A" w14:textId="77777777" w:rsidTr="00541BFD">
        <w:trPr>
          <w:cantSplit/>
          <w:trHeight w:val="288"/>
          <w:trPrChange w:id="2177"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78"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5612CA52" w14:textId="605B0225"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29</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79"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29E89750" w14:textId="25358782"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80"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5B01A4A3" w14:textId="34142359" w:rsidR="003043F0" w:rsidRPr="00C24189" w:rsidRDefault="00F56553">
            <w:pPr>
              <w:jc w:val="center"/>
              <w:rPr>
                <w:rFonts w:ascii="Calibri" w:hAnsi="Calibri"/>
                <w:sz w:val="18"/>
                <w:szCs w:val="18"/>
              </w:rPr>
            </w:pPr>
            <w:r>
              <w:rPr>
                <w:rFonts w:ascii="Calibri" w:hAnsi="Calibri"/>
                <w:sz w:val="18"/>
                <w:szCs w:val="18"/>
              </w:rPr>
              <w:t>&lt;&lt;Report value = 0.30&gt;&gt;</w:t>
            </w:r>
          </w:p>
        </w:tc>
      </w:tr>
      <w:tr w:rsidR="003043F0" w:rsidRPr="00C24189" w14:paraId="5FE1096B" w14:textId="77777777" w:rsidTr="00541BFD">
        <w:trPr>
          <w:cantSplit/>
          <w:trHeight w:val="288"/>
          <w:trPrChange w:id="2181"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82"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0A2A8F9A" w14:textId="005074C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30</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83"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1DD3B93A"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84"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02BB52EF" w14:textId="457F97E0" w:rsidR="003043F0"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28 equals NA then value equals NA;</w:t>
            </w:r>
          </w:p>
          <w:p w14:paraId="4E88EAAA" w14:textId="4B3780C1"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28 is less than or equal to </w:t>
            </w:r>
            <w:r w:rsidR="00C61DB9">
              <w:rPr>
                <w:rFonts w:ascii="Calibri" w:hAnsi="Calibri"/>
                <w:sz w:val="18"/>
                <w:szCs w:val="18"/>
              </w:rPr>
              <w:t>H</w:t>
            </w:r>
            <w:r>
              <w:rPr>
                <w:rFonts w:ascii="Calibri" w:hAnsi="Calibri"/>
                <w:sz w:val="18"/>
                <w:szCs w:val="18"/>
              </w:rPr>
              <w:t>29 then report: Design Complies with the Maximum Allowed Fenestration SHGC;</w:t>
            </w:r>
          </w:p>
          <w:p w14:paraId="5E7594F9" w14:textId="6EC9296E"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Report</w:t>
            </w:r>
            <w:r>
              <w:rPr>
                <w:rFonts w:ascii="Calibri" w:hAnsi="Calibri"/>
                <w:sz w:val="18"/>
                <w:szCs w:val="18"/>
              </w:rPr>
              <w:t>&gt;&gt;</w:t>
            </w:r>
          </w:p>
        </w:tc>
      </w:tr>
    </w:tbl>
    <w:p w14:paraId="41BA9504" w14:textId="77777777" w:rsidR="00182BA0" w:rsidRDefault="00182BA0"/>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8"/>
        <w:gridCol w:w="2350"/>
        <w:gridCol w:w="9559"/>
      </w:tblGrid>
      <w:tr w:rsidR="008802E0" w:rsidRPr="00C24189" w14:paraId="4886A75D" w14:textId="77777777" w:rsidTr="00974C44">
        <w:trPr>
          <w:trHeight w:val="348"/>
        </w:trPr>
        <w:tc>
          <w:tcPr>
            <w:tcW w:w="14598" w:type="dxa"/>
            <w:gridSpan w:val="3"/>
            <w:tcBorders>
              <w:top w:val="single" w:sz="6" w:space="0" w:color="auto"/>
              <w:left w:val="single" w:sz="6" w:space="0" w:color="auto"/>
              <w:bottom w:val="single" w:sz="6" w:space="0" w:color="auto"/>
              <w:right w:val="single" w:sz="6" w:space="0" w:color="auto"/>
            </w:tcBorders>
          </w:tcPr>
          <w:p w14:paraId="4886A75B" w14:textId="1E09F266" w:rsidR="008802E0" w:rsidRPr="00FD271A" w:rsidRDefault="005B199E" w:rsidP="00C62478">
            <w:pPr>
              <w:keepNext/>
              <w:rPr>
                <w:rFonts w:ascii="Calibri" w:eastAsia="Calibri" w:hAnsi="Calibri"/>
                <w:sz w:val="20"/>
                <w:szCs w:val="20"/>
              </w:rPr>
            </w:pPr>
            <w:r>
              <w:rPr>
                <w:rFonts w:ascii="Calibri" w:eastAsia="Calibri" w:hAnsi="Calibri"/>
                <w:b/>
                <w:sz w:val="20"/>
                <w:szCs w:val="20"/>
              </w:rPr>
              <w:lastRenderedPageBreak/>
              <w:t>I</w:t>
            </w:r>
            <w:r w:rsidR="008802E0" w:rsidRPr="00FD271A">
              <w:rPr>
                <w:rFonts w:ascii="Calibri" w:eastAsia="Calibri" w:hAnsi="Calibri"/>
                <w:b/>
                <w:sz w:val="20"/>
                <w:szCs w:val="20"/>
              </w:rPr>
              <w:t xml:space="preserve">. </w:t>
            </w:r>
            <w:r w:rsidR="009571A7" w:rsidRPr="00FD271A">
              <w:rPr>
                <w:rFonts w:ascii="Calibri" w:eastAsia="Calibri" w:hAnsi="Calibri"/>
                <w:b/>
                <w:sz w:val="20"/>
                <w:szCs w:val="20"/>
              </w:rPr>
              <w:t>Space Conditioning (SC) Systems – Heating/Cooling – Single Family Dwelling</w:t>
            </w:r>
            <w:r w:rsidR="008802E0" w:rsidRPr="00FD271A">
              <w:rPr>
                <w:rFonts w:ascii="Calibri" w:eastAsia="Calibri" w:hAnsi="Calibri"/>
                <w:b/>
                <w:sz w:val="20"/>
                <w:szCs w:val="20"/>
              </w:rPr>
              <w:t xml:space="preserve"> </w:t>
            </w:r>
            <w:r w:rsidR="008802E0" w:rsidRPr="00FD271A">
              <w:rPr>
                <w:rFonts w:ascii="Calibri" w:eastAsia="Calibri" w:hAnsi="Calibri"/>
                <w:sz w:val="20"/>
                <w:szCs w:val="20"/>
              </w:rPr>
              <w:t>(</w:t>
            </w:r>
            <w:r w:rsidR="00420164" w:rsidRPr="00FD271A">
              <w:rPr>
                <w:rFonts w:ascii="Calibri" w:eastAsia="Calibri" w:hAnsi="Calibri"/>
                <w:sz w:val="20"/>
                <w:szCs w:val="20"/>
              </w:rPr>
              <w:t>S</w:t>
            </w:r>
            <w:r w:rsidR="008802E0" w:rsidRPr="00FD271A">
              <w:rPr>
                <w:rFonts w:ascii="Calibri" w:eastAsia="Calibri" w:hAnsi="Calibri"/>
                <w:sz w:val="20"/>
                <w:szCs w:val="20"/>
              </w:rPr>
              <w:t>ection 150.2(b)</w:t>
            </w:r>
          </w:p>
          <w:p w14:paraId="12777135" w14:textId="5636D1A9" w:rsidR="00FE088D" w:rsidRDefault="008802E0" w:rsidP="00C62478">
            <w:pPr>
              <w:keepNext/>
              <w:rPr>
                <w:rFonts w:ascii="Calibri" w:hAnsi="Calibri"/>
                <w:sz w:val="20"/>
                <w:szCs w:val="20"/>
              </w:rPr>
            </w:pPr>
            <w:r w:rsidRPr="00974C44">
              <w:rPr>
                <w:rFonts w:ascii="Calibri" w:eastAsia="Calibri" w:hAnsi="Calibri"/>
                <w:sz w:val="20"/>
                <w:szCs w:val="20"/>
              </w:rPr>
              <w:t>&lt;&lt;if A11=Multifamily</w:t>
            </w:r>
            <w:ins w:id="2185" w:author="Smith, Alexis@Energy" w:date="2019-01-22T12:40:00Z">
              <w:r w:rsidR="002E0866">
                <w:rPr>
                  <w:rFonts w:ascii="Calibri" w:eastAsia="Calibri" w:hAnsi="Calibri"/>
                  <w:sz w:val="20"/>
                  <w:szCs w:val="20"/>
                </w:rPr>
                <w:t xml:space="preserve"> </w:t>
              </w:r>
              <w:r w:rsidR="002E0866">
                <w:rPr>
                  <w:rFonts w:asciiTheme="minorHAnsi" w:hAnsiTheme="minorHAnsi"/>
                  <w:sz w:val="18"/>
                  <w:szCs w:val="18"/>
                </w:rPr>
                <w:t>or Multifamily with central water heating</w:t>
              </w:r>
            </w:ins>
            <w:r w:rsidRPr="00974C44">
              <w:rPr>
                <w:rFonts w:ascii="Calibri" w:eastAsia="Calibri" w:hAnsi="Calibri"/>
                <w:sz w:val="20"/>
                <w:szCs w:val="20"/>
              </w:rPr>
              <w:t xml:space="preserve">, then </w:t>
            </w:r>
            <w:r w:rsidRPr="00974C44">
              <w:rPr>
                <w:rFonts w:ascii="Calibri" w:hAnsi="Calibri"/>
                <w:sz w:val="20"/>
                <w:szCs w:val="20"/>
              </w:rPr>
              <w:t xml:space="preserve">display the section does not apply message; </w:t>
            </w:r>
          </w:p>
          <w:p w14:paraId="6D0C839A" w14:textId="64D9B7D8" w:rsidR="00FE088D" w:rsidRDefault="008802E0" w:rsidP="00C62478">
            <w:pPr>
              <w:keepNext/>
              <w:rPr>
                <w:rFonts w:ascii="Calibri" w:hAnsi="Calibri"/>
                <w:sz w:val="20"/>
                <w:szCs w:val="20"/>
              </w:rPr>
            </w:pPr>
            <w:r w:rsidRPr="00974C44">
              <w:rPr>
                <w:rFonts w:ascii="Calibri" w:hAnsi="Calibri"/>
                <w:sz w:val="20"/>
                <w:szCs w:val="20"/>
              </w:rPr>
              <w:t xml:space="preserve">if none of the following are selected in A13: Space Heating System, or Space Cooling System, or Space Conditioning Duct System, then display the section does not apply message; </w:t>
            </w:r>
          </w:p>
          <w:p w14:paraId="4886A75C" w14:textId="7220BD56" w:rsidR="008802E0" w:rsidRPr="00F03D4B" w:rsidRDefault="008802E0" w:rsidP="00C62478">
            <w:pPr>
              <w:keepNext/>
              <w:rPr>
                <w:rFonts w:ascii="Calibri" w:hAnsi="Calibri"/>
                <w:sz w:val="18"/>
                <w:szCs w:val="18"/>
              </w:rPr>
            </w:pPr>
            <w:r w:rsidRPr="00974C44">
              <w:rPr>
                <w:rFonts w:ascii="Calibri" w:hAnsi="Calibri"/>
                <w:sz w:val="20"/>
                <w:szCs w:val="20"/>
              </w:rPr>
              <w:t>else if one or more of the following are selected in A13: Space Heating System, or Space Cooling System, or Space Conditioning Duct System, then require one row of data</w:t>
            </w:r>
            <w:r w:rsidRPr="00974C44" w:rsidDel="000807AA">
              <w:rPr>
                <w:rFonts w:ascii="Calibri" w:hAnsi="Calibri"/>
                <w:sz w:val="20"/>
                <w:szCs w:val="20"/>
              </w:rPr>
              <w:t xml:space="preserve"> </w:t>
            </w:r>
            <w:r w:rsidRPr="00974C44">
              <w:rPr>
                <w:rFonts w:ascii="Calibri" w:hAnsi="Calibri"/>
                <w:sz w:val="20"/>
                <w:szCs w:val="20"/>
              </w:rPr>
              <w:t xml:space="preserve">in this table and </w:t>
            </w:r>
            <w:r w:rsidRPr="00974C44">
              <w:rPr>
                <w:rFonts w:ascii="Calibri" w:eastAsia="Calibri" w:hAnsi="Calibri"/>
                <w:sz w:val="20"/>
                <w:szCs w:val="20"/>
              </w:rPr>
              <w:t>require one CF1R-ALT-02 and one CF2R-MCH-01b for the dwelling&gt;&gt;</w:t>
            </w:r>
          </w:p>
        </w:tc>
      </w:tr>
      <w:tr w:rsidR="008802E0" w:rsidRPr="003E1E50" w14:paraId="4886A761" w14:textId="77777777" w:rsidTr="00974C44">
        <w:trPr>
          <w:trHeight w:val="223"/>
        </w:trPr>
        <w:tc>
          <w:tcPr>
            <w:tcW w:w="2495" w:type="dxa"/>
            <w:tcBorders>
              <w:top w:val="single" w:sz="6" w:space="0" w:color="auto"/>
              <w:left w:val="single" w:sz="6" w:space="0" w:color="auto"/>
              <w:bottom w:val="single" w:sz="6" w:space="0" w:color="auto"/>
            </w:tcBorders>
            <w:vAlign w:val="bottom"/>
          </w:tcPr>
          <w:p w14:paraId="4886A75E"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01</w:t>
            </w:r>
          </w:p>
        </w:tc>
        <w:tc>
          <w:tcPr>
            <w:tcW w:w="2386" w:type="dxa"/>
            <w:tcBorders>
              <w:top w:val="single" w:sz="6" w:space="0" w:color="auto"/>
              <w:bottom w:val="single" w:sz="6" w:space="0" w:color="auto"/>
            </w:tcBorders>
            <w:vAlign w:val="bottom"/>
          </w:tcPr>
          <w:p w14:paraId="4886A75F"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02</w:t>
            </w:r>
          </w:p>
        </w:tc>
        <w:tc>
          <w:tcPr>
            <w:tcW w:w="9717" w:type="dxa"/>
            <w:tcBorders>
              <w:top w:val="single" w:sz="6" w:space="0" w:color="auto"/>
              <w:bottom w:val="single" w:sz="6" w:space="0" w:color="auto"/>
              <w:right w:val="single" w:sz="6" w:space="0" w:color="auto"/>
            </w:tcBorders>
            <w:vAlign w:val="bottom"/>
          </w:tcPr>
          <w:p w14:paraId="4886A760" w14:textId="77777777" w:rsidR="008802E0" w:rsidRPr="009571A7" w:rsidRDefault="008802E0" w:rsidP="00C62478">
            <w:pPr>
              <w:keepNext/>
              <w:jc w:val="center"/>
              <w:rPr>
                <w:rFonts w:ascii="Calibri" w:hAnsi="Calibri"/>
                <w:sz w:val="18"/>
                <w:szCs w:val="18"/>
              </w:rPr>
            </w:pPr>
            <w:r w:rsidRPr="00FD271A">
              <w:rPr>
                <w:rFonts w:ascii="Calibri" w:hAnsi="Calibri"/>
                <w:sz w:val="18"/>
                <w:szCs w:val="18"/>
              </w:rPr>
              <w:t>03</w:t>
            </w:r>
          </w:p>
        </w:tc>
      </w:tr>
      <w:tr w:rsidR="008802E0" w:rsidRPr="00C24189" w14:paraId="4886A765" w14:textId="77777777" w:rsidTr="00FD271A">
        <w:trPr>
          <w:trHeight w:val="156"/>
        </w:trPr>
        <w:tc>
          <w:tcPr>
            <w:tcW w:w="2495" w:type="dxa"/>
            <w:tcBorders>
              <w:top w:val="single" w:sz="6" w:space="0" w:color="auto"/>
              <w:left w:val="single" w:sz="6" w:space="0" w:color="auto"/>
              <w:bottom w:val="single" w:sz="6" w:space="0" w:color="auto"/>
            </w:tcBorders>
            <w:vAlign w:val="bottom"/>
          </w:tcPr>
          <w:p w14:paraId="4886A762" w14:textId="77777777" w:rsidR="008802E0" w:rsidRPr="009571A7" w:rsidRDefault="008802E0" w:rsidP="00C62478">
            <w:pPr>
              <w:keepNext/>
              <w:jc w:val="center"/>
              <w:rPr>
                <w:rFonts w:ascii="Calibri" w:hAnsi="Calibri"/>
                <w:sz w:val="18"/>
                <w:szCs w:val="18"/>
                <w:vertAlign w:val="superscript"/>
              </w:rPr>
            </w:pPr>
            <w:r w:rsidRPr="009571A7">
              <w:rPr>
                <w:rFonts w:ascii="Calibri" w:hAnsi="Calibri"/>
                <w:sz w:val="18"/>
                <w:szCs w:val="18"/>
              </w:rPr>
              <w:t>Dwelling Unit Name</w:t>
            </w:r>
          </w:p>
        </w:tc>
        <w:tc>
          <w:tcPr>
            <w:tcW w:w="2386" w:type="dxa"/>
            <w:tcBorders>
              <w:top w:val="single" w:sz="6" w:space="0" w:color="auto"/>
              <w:bottom w:val="single" w:sz="6" w:space="0" w:color="auto"/>
            </w:tcBorders>
            <w:vAlign w:val="bottom"/>
          </w:tcPr>
          <w:p w14:paraId="4886A763" w14:textId="7E03DA3E" w:rsidR="008802E0" w:rsidRPr="009571A7" w:rsidRDefault="008802E0" w:rsidP="00C62478">
            <w:pPr>
              <w:keepNext/>
              <w:jc w:val="center"/>
              <w:rPr>
                <w:rFonts w:ascii="Calibri" w:hAnsi="Calibri"/>
                <w:sz w:val="18"/>
                <w:szCs w:val="18"/>
              </w:rPr>
            </w:pPr>
            <w:r w:rsidRPr="009571A7">
              <w:rPr>
                <w:rFonts w:ascii="Calibri" w:hAnsi="Calibri"/>
                <w:sz w:val="18"/>
                <w:szCs w:val="18"/>
              </w:rPr>
              <w:t xml:space="preserve">Dwelling Unit </w:t>
            </w:r>
            <w:r w:rsidR="00372E46">
              <w:rPr>
                <w:rFonts w:ascii="Calibri" w:hAnsi="Calibri"/>
                <w:sz w:val="18"/>
                <w:szCs w:val="18"/>
              </w:rPr>
              <w:t xml:space="preserve">Total </w:t>
            </w:r>
            <w:r w:rsidRPr="009571A7">
              <w:rPr>
                <w:rFonts w:ascii="Calibri" w:hAnsi="Calibri"/>
                <w:sz w:val="18"/>
                <w:szCs w:val="18"/>
              </w:rPr>
              <w:t>CFA (ft</w:t>
            </w:r>
            <w:r w:rsidR="009714D3" w:rsidRPr="009571A7">
              <w:rPr>
                <w:rFonts w:ascii="Calibri" w:hAnsi="Calibri"/>
                <w:sz w:val="18"/>
                <w:szCs w:val="18"/>
                <w:vertAlign w:val="superscript"/>
              </w:rPr>
              <w:t>2</w:t>
            </w:r>
            <w:r w:rsidRPr="009571A7">
              <w:rPr>
                <w:rFonts w:ascii="Calibri" w:hAnsi="Calibri"/>
                <w:sz w:val="18"/>
                <w:szCs w:val="18"/>
              </w:rPr>
              <w:t>)</w:t>
            </w:r>
          </w:p>
        </w:tc>
        <w:tc>
          <w:tcPr>
            <w:tcW w:w="9717" w:type="dxa"/>
            <w:tcBorders>
              <w:top w:val="single" w:sz="6" w:space="0" w:color="auto"/>
              <w:bottom w:val="single" w:sz="6" w:space="0" w:color="auto"/>
              <w:right w:val="single" w:sz="6" w:space="0" w:color="auto"/>
            </w:tcBorders>
            <w:vAlign w:val="bottom"/>
          </w:tcPr>
          <w:p w14:paraId="4886A764"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Comments</w:t>
            </w:r>
          </w:p>
        </w:tc>
      </w:tr>
      <w:tr w:rsidR="008802E0" w:rsidRPr="00C24189" w14:paraId="4886A769"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6" w14:textId="77777777" w:rsidR="008802E0" w:rsidRPr="00C24189" w:rsidRDefault="004A46FC" w:rsidP="00C62478">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2386" w:type="dxa"/>
            <w:tcBorders>
              <w:top w:val="single" w:sz="6" w:space="0" w:color="auto"/>
              <w:bottom w:val="single" w:sz="6" w:space="0" w:color="auto"/>
            </w:tcBorders>
          </w:tcPr>
          <w:p w14:paraId="4886A767" w14:textId="77777777" w:rsidR="008802E0" w:rsidRPr="00C24189" w:rsidRDefault="004A46FC" w:rsidP="00C62478">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c>
          <w:tcPr>
            <w:tcW w:w="9717" w:type="dxa"/>
            <w:tcBorders>
              <w:top w:val="single" w:sz="6" w:space="0" w:color="auto"/>
              <w:bottom w:val="single" w:sz="6" w:space="0" w:color="auto"/>
              <w:right w:val="single" w:sz="6" w:space="0" w:color="auto"/>
            </w:tcBorders>
          </w:tcPr>
          <w:p w14:paraId="4886A768"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Text&gt;&gt;</w:t>
            </w:r>
          </w:p>
        </w:tc>
      </w:tr>
      <w:tr w:rsidR="008802E0" w:rsidRPr="00C24189" w14:paraId="4886A76D"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A" w14:textId="77777777" w:rsidR="008802E0" w:rsidRPr="00C24189" w:rsidRDefault="008802E0" w:rsidP="00C62478">
            <w:pPr>
              <w:keepNext/>
              <w:jc w:val="center"/>
              <w:rPr>
                <w:rFonts w:ascii="Calibri" w:hAnsi="Calibri"/>
                <w:sz w:val="18"/>
                <w:szCs w:val="18"/>
              </w:rPr>
            </w:pPr>
          </w:p>
        </w:tc>
        <w:tc>
          <w:tcPr>
            <w:tcW w:w="2386" w:type="dxa"/>
            <w:tcBorders>
              <w:top w:val="single" w:sz="6" w:space="0" w:color="auto"/>
              <w:bottom w:val="single" w:sz="6" w:space="0" w:color="auto"/>
            </w:tcBorders>
            <w:vAlign w:val="bottom"/>
          </w:tcPr>
          <w:p w14:paraId="4886A76B" w14:textId="77777777" w:rsidR="008802E0" w:rsidRPr="00C24189" w:rsidRDefault="008802E0" w:rsidP="00C62478">
            <w:pPr>
              <w:keepNext/>
              <w:jc w:val="center"/>
              <w:rPr>
                <w:rFonts w:ascii="Calibri" w:hAnsi="Calibri"/>
                <w:sz w:val="18"/>
                <w:szCs w:val="18"/>
              </w:rPr>
            </w:pPr>
          </w:p>
        </w:tc>
        <w:tc>
          <w:tcPr>
            <w:tcW w:w="9717" w:type="dxa"/>
            <w:tcBorders>
              <w:top w:val="single" w:sz="6" w:space="0" w:color="auto"/>
              <w:bottom w:val="single" w:sz="6" w:space="0" w:color="auto"/>
              <w:right w:val="single" w:sz="6" w:space="0" w:color="auto"/>
            </w:tcBorders>
            <w:vAlign w:val="bottom"/>
          </w:tcPr>
          <w:p w14:paraId="4886A76C" w14:textId="77777777" w:rsidR="008802E0" w:rsidRPr="00C24189" w:rsidRDefault="008802E0" w:rsidP="00C62478">
            <w:pPr>
              <w:keepNext/>
              <w:jc w:val="center"/>
              <w:rPr>
                <w:rFonts w:ascii="Calibri" w:hAnsi="Calibri"/>
                <w:sz w:val="18"/>
                <w:szCs w:val="18"/>
              </w:rPr>
            </w:pPr>
          </w:p>
        </w:tc>
      </w:tr>
    </w:tbl>
    <w:p w14:paraId="4886A76E" w14:textId="77777777" w:rsidR="00AC588E" w:rsidRDefault="00AC588E" w:rsidP="00BE6FA5">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Style w:val="TableGrid"/>
        <w:tblpPr w:leftFromText="180" w:rightFromText="180" w:vertAnchor="text" w:tblpXSpec="right" w:tblpY="1"/>
        <w:tblOverlap w:val="never"/>
        <w:tblW w:w="14341" w:type="dxa"/>
        <w:tblLook w:val="04A0" w:firstRow="1" w:lastRow="0" w:firstColumn="1" w:lastColumn="0" w:noHBand="0" w:noVBand="1"/>
        <w:tblPrChange w:id="2186" w:author="Smith, Alexis@Energy" w:date="2019-01-17T10:23:00Z">
          <w:tblPr>
            <w:tblStyle w:val="TableGrid"/>
            <w:tblpPr w:leftFromText="180" w:rightFromText="180" w:vertAnchor="text" w:tblpXSpec="right" w:tblpY="1"/>
            <w:tblOverlap w:val="never"/>
            <w:tblW w:w="14613" w:type="dxa"/>
            <w:tblLook w:val="04A0" w:firstRow="1" w:lastRow="0" w:firstColumn="1" w:lastColumn="0" w:noHBand="0" w:noVBand="1"/>
          </w:tblPr>
        </w:tblPrChange>
      </w:tblPr>
      <w:tblGrid>
        <w:gridCol w:w="778"/>
        <w:gridCol w:w="1043"/>
        <w:gridCol w:w="1097"/>
        <w:gridCol w:w="965"/>
        <w:gridCol w:w="784"/>
        <w:gridCol w:w="1291"/>
        <w:gridCol w:w="1045"/>
        <w:gridCol w:w="1045"/>
        <w:gridCol w:w="1115"/>
        <w:gridCol w:w="770"/>
        <w:gridCol w:w="920"/>
        <w:gridCol w:w="959"/>
        <w:gridCol w:w="1100"/>
        <w:gridCol w:w="1478"/>
        <w:tblGridChange w:id="2187">
          <w:tblGrid>
            <w:gridCol w:w="883"/>
            <w:gridCol w:w="1055"/>
            <w:gridCol w:w="1125"/>
            <w:gridCol w:w="976"/>
            <w:gridCol w:w="886"/>
            <w:gridCol w:w="1307"/>
            <w:gridCol w:w="1057"/>
            <w:gridCol w:w="1057"/>
            <w:gridCol w:w="1128"/>
            <w:gridCol w:w="877"/>
            <w:gridCol w:w="972"/>
            <w:gridCol w:w="997"/>
            <w:gridCol w:w="1113"/>
            <w:gridCol w:w="1173"/>
            <w:gridCol w:w="7"/>
          </w:tblGrid>
        </w:tblGridChange>
      </w:tblGrid>
      <w:tr w:rsidR="00C64887" w:rsidRPr="000638D1" w14:paraId="2F347921" w14:textId="77777777" w:rsidTr="00BE76F8">
        <w:trPr>
          <w:trHeight w:val="437"/>
          <w:ins w:id="2188" w:author="Shewmaker, Michael@Energy" w:date="2019-01-16T17:23:00Z"/>
          <w:trPrChange w:id="2189" w:author="Smith, Alexis@Energy" w:date="2019-01-17T10:23:00Z">
            <w:trPr>
              <w:trHeight w:val="437"/>
            </w:trPr>
          </w:trPrChange>
        </w:trPr>
        <w:tc>
          <w:tcPr>
            <w:tcW w:w="14341" w:type="dxa"/>
            <w:gridSpan w:val="14"/>
            <w:tcPrChange w:id="2190" w:author="Smith, Alexis@Energy" w:date="2019-01-17T10:23:00Z">
              <w:tcPr>
                <w:tcW w:w="14613" w:type="dxa"/>
                <w:gridSpan w:val="15"/>
              </w:tcPr>
            </w:tcPrChange>
          </w:tcPr>
          <w:p w14:paraId="3052CB3C" w14:textId="2FF37B1F" w:rsidR="00C64887" w:rsidRPr="000638D1" w:rsidRDefault="00C64887" w:rsidP="0024317D">
            <w:pPr>
              <w:keepNext/>
              <w:rPr>
                <w:ins w:id="2191" w:author="Shewmaker, Michael@Energy" w:date="2019-01-16T17:23:00Z"/>
                <w:rFonts w:ascii="Calibri" w:eastAsia="Calibri" w:hAnsi="Calibri"/>
                <w:b/>
                <w:sz w:val="18"/>
                <w:szCs w:val="18"/>
              </w:rPr>
            </w:pPr>
            <w:ins w:id="2192" w:author="Shewmaker, Michael@Energy" w:date="2019-01-16T17:23:00Z">
              <w:r>
                <w:rPr>
                  <w:rFonts w:ascii="Calibri" w:eastAsia="Calibri" w:hAnsi="Calibri"/>
                  <w:b/>
                  <w:sz w:val="18"/>
                  <w:szCs w:val="18"/>
                </w:rPr>
                <w:t>J</w:t>
              </w:r>
              <w:r w:rsidRPr="000638D1">
                <w:rPr>
                  <w:rFonts w:ascii="Calibri" w:eastAsia="Calibri" w:hAnsi="Calibri"/>
                  <w:b/>
                  <w:sz w:val="18"/>
                  <w:szCs w:val="18"/>
                </w:rPr>
                <w:t xml:space="preserve">. Water Heating Systems </w:t>
              </w:r>
              <w:r w:rsidRPr="000638D1">
                <w:rPr>
                  <w:rFonts w:ascii="Calibri" w:eastAsia="Calibri" w:hAnsi="Calibri"/>
                  <w:sz w:val="18"/>
                  <w:szCs w:val="18"/>
                </w:rPr>
                <w:t>(Section 150.</w:t>
              </w:r>
            </w:ins>
            <w:ins w:id="2193" w:author="Shewmaker, Michael@Energy" w:date="2019-01-17T10:37:00Z">
              <w:r w:rsidR="0017550E">
                <w:rPr>
                  <w:rFonts w:ascii="Calibri" w:eastAsia="Calibri" w:hAnsi="Calibri"/>
                  <w:sz w:val="18"/>
                  <w:szCs w:val="18"/>
                </w:rPr>
                <w:t>2</w:t>
              </w:r>
            </w:ins>
            <w:ins w:id="2194" w:author="Shewmaker, Michael@Energy" w:date="2019-01-16T17:23:00Z">
              <w:r w:rsidRPr="000638D1">
                <w:rPr>
                  <w:rFonts w:ascii="Calibri" w:eastAsia="Calibri" w:hAnsi="Calibri"/>
                  <w:sz w:val="18"/>
                  <w:szCs w:val="18"/>
                </w:rPr>
                <w:t>(</w:t>
              </w:r>
            </w:ins>
            <w:ins w:id="2195" w:author="Shewmaker, Michael@Energy" w:date="2019-01-17T10:37:00Z">
              <w:r w:rsidR="0017550E">
                <w:rPr>
                  <w:rFonts w:ascii="Calibri" w:eastAsia="Calibri" w:hAnsi="Calibri"/>
                  <w:sz w:val="18"/>
                  <w:szCs w:val="18"/>
                </w:rPr>
                <w:t>b</w:t>
              </w:r>
            </w:ins>
            <w:ins w:id="2196" w:author="Shewmaker, Michael@Energy" w:date="2019-01-16T17:23:00Z">
              <w:r w:rsidRPr="000638D1">
                <w:rPr>
                  <w:rFonts w:ascii="Calibri" w:eastAsia="Calibri" w:hAnsi="Calibri"/>
                  <w:sz w:val="18"/>
                  <w:szCs w:val="18"/>
                </w:rPr>
                <w:t>)</w:t>
              </w:r>
            </w:ins>
            <w:ins w:id="2197" w:author="Shewmaker, Michael@Energy" w:date="2019-01-17T10:37:00Z">
              <w:r w:rsidR="0017550E">
                <w:rPr>
                  <w:rFonts w:ascii="Calibri" w:eastAsia="Calibri" w:hAnsi="Calibri"/>
                  <w:sz w:val="18"/>
                  <w:szCs w:val="18"/>
                </w:rPr>
                <w:t>1H</w:t>
              </w:r>
            </w:ins>
            <w:ins w:id="2198" w:author="Shewmaker, Michael@Energy" w:date="2019-01-16T17:23:00Z">
              <w:r w:rsidRPr="000638D1">
                <w:rPr>
                  <w:rFonts w:ascii="Calibri" w:eastAsia="Calibri" w:hAnsi="Calibri"/>
                  <w:sz w:val="18"/>
                  <w:szCs w:val="18"/>
                </w:rPr>
                <w:t>)</w:t>
              </w:r>
            </w:ins>
          </w:p>
          <w:p w14:paraId="734B973C" w14:textId="77777777" w:rsidR="00C64887" w:rsidRDefault="00C64887" w:rsidP="0024317D">
            <w:pPr>
              <w:rPr>
                <w:ins w:id="2199" w:author="Shewmaker, Michael@Energy" w:date="2019-01-16T17:23:00Z"/>
                <w:rFonts w:ascii="Calibri" w:eastAsia="Calibri" w:hAnsi="Calibri"/>
                <w:sz w:val="18"/>
                <w:szCs w:val="18"/>
              </w:rPr>
            </w:pPr>
            <w:ins w:id="2200" w:author="Shewmaker, Michael@Energy" w:date="2019-01-16T17:23:00Z">
              <w:r w:rsidRPr="000638D1">
                <w:rPr>
                  <w:rFonts w:ascii="Calibri" w:eastAsia="Calibri" w:hAnsi="Calibri"/>
                  <w:sz w:val="18"/>
                  <w:szCs w:val="18"/>
                </w:rPr>
                <w:t>List water heaters and boilers for both domestic hot water (DHW) heaters and hydronic space heating.</w:t>
              </w:r>
            </w:ins>
          </w:p>
          <w:p w14:paraId="35F5BBDA" w14:textId="77777777" w:rsidR="00C64887" w:rsidRPr="000638D1" w:rsidRDefault="00C64887" w:rsidP="0024317D">
            <w:pPr>
              <w:rPr>
                <w:ins w:id="2201" w:author="Shewmaker, Michael@Energy" w:date="2019-01-16T17:23:00Z"/>
                <w:rFonts w:ascii="Calibri" w:hAnsi="Calibri"/>
                <w:sz w:val="18"/>
                <w:szCs w:val="18"/>
              </w:rPr>
            </w:pPr>
            <w:ins w:id="2202" w:author="Shewmaker, Michael@Energy" w:date="2019-01-16T17:23:00Z">
              <w:r w:rsidRPr="00AE0B18">
                <w:rPr>
                  <w:rFonts w:ascii="Calibri" w:eastAsia="Calibri" w:hAnsi="Calibri"/>
                  <w:sz w:val="18"/>
                  <w:szCs w:val="18"/>
                </w:rPr>
                <w:t xml:space="preserve">&lt;&lt;if </w:t>
              </w:r>
              <w:r w:rsidRPr="00AE0B18">
                <w:rPr>
                  <w:rFonts w:ascii="Calibri" w:hAnsi="Calibri"/>
                  <w:sz w:val="18"/>
                  <w:szCs w:val="18"/>
                </w:rPr>
                <w:t>Water Heating is not selected in A13, then display the section does not apply message</w:t>
              </w:r>
              <w:r>
                <w:rPr>
                  <w:rFonts w:ascii="Calibri" w:hAnsi="Calibri"/>
                  <w:sz w:val="18"/>
                  <w:szCs w:val="18"/>
                </w:rPr>
                <w:t xml:space="preserve">; </w:t>
              </w:r>
              <w:r w:rsidRPr="00AE0B18">
                <w:rPr>
                  <w:rFonts w:ascii="Calibri" w:hAnsi="Calibri"/>
                  <w:sz w:val="18"/>
                  <w:szCs w:val="18"/>
                </w:rPr>
                <w:t>else display the section but entry is optional and allow user to add multiple rows&gt;&gt;</w:t>
              </w:r>
            </w:ins>
          </w:p>
        </w:tc>
      </w:tr>
      <w:tr w:rsidR="00C64887" w:rsidRPr="004A470C" w14:paraId="6768862F" w14:textId="77777777" w:rsidTr="00BE76F8">
        <w:trPr>
          <w:trHeight w:val="225"/>
          <w:ins w:id="2203" w:author="Shewmaker, Michael@Energy" w:date="2019-01-16T17:23:00Z"/>
          <w:trPrChange w:id="2204" w:author="Smith, Alexis@Energy" w:date="2019-01-17T10:23:00Z">
            <w:trPr>
              <w:gridAfter w:val="0"/>
              <w:wAfter w:w="11" w:type="dxa"/>
              <w:trHeight w:val="225"/>
            </w:trPr>
          </w:trPrChange>
        </w:trPr>
        <w:tc>
          <w:tcPr>
            <w:tcW w:w="618" w:type="dxa"/>
            <w:vAlign w:val="center"/>
            <w:tcPrChange w:id="2205" w:author="Smith, Alexis@Energy" w:date="2019-01-17T10:23:00Z">
              <w:tcPr>
                <w:tcW w:w="1043" w:type="dxa"/>
                <w:vAlign w:val="center"/>
              </w:tcPr>
            </w:tcPrChange>
          </w:tcPr>
          <w:p w14:paraId="0B17C627" w14:textId="77777777" w:rsidR="00C64887" w:rsidRPr="004A470C" w:rsidRDefault="00C64887" w:rsidP="0024317D">
            <w:pPr>
              <w:jc w:val="center"/>
              <w:rPr>
                <w:ins w:id="2206" w:author="Shewmaker, Michael@Energy" w:date="2019-01-16T17:23:00Z"/>
                <w:rFonts w:ascii="Calibri" w:hAnsi="Calibri"/>
                <w:sz w:val="18"/>
              </w:rPr>
            </w:pPr>
            <w:ins w:id="2207" w:author="Shewmaker, Michael@Energy" w:date="2019-01-16T17:23:00Z">
              <w:r w:rsidRPr="004A470C">
                <w:rPr>
                  <w:rFonts w:ascii="Calibri" w:hAnsi="Calibri"/>
                  <w:sz w:val="18"/>
                </w:rPr>
                <w:t>01</w:t>
              </w:r>
            </w:ins>
          </w:p>
        </w:tc>
        <w:tc>
          <w:tcPr>
            <w:tcW w:w="1055" w:type="dxa"/>
            <w:tcPrChange w:id="2208" w:author="Smith, Alexis@Energy" w:date="2019-01-17T10:23:00Z">
              <w:tcPr>
                <w:tcW w:w="1043" w:type="dxa"/>
              </w:tcPr>
            </w:tcPrChange>
          </w:tcPr>
          <w:p w14:paraId="2A196D82" w14:textId="77777777" w:rsidR="00C64887" w:rsidRPr="004A470C" w:rsidRDefault="00C64887" w:rsidP="0024317D">
            <w:pPr>
              <w:jc w:val="center"/>
              <w:rPr>
                <w:ins w:id="2209" w:author="Shewmaker, Michael@Energy" w:date="2019-01-16T17:23:00Z"/>
                <w:rFonts w:ascii="Calibri" w:hAnsi="Calibri"/>
                <w:sz w:val="18"/>
              </w:rPr>
            </w:pPr>
            <w:ins w:id="2210" w:author="Shewmaker, Michael@Energy" w:date="2019-01-16T17:23:00Z">
              <w:r w:rsidRPr="004A470C">
                <w:rPr>
                  <w:rFonts w:ascii="Calibri" w:hAnsi="Calibri"/>
                  <w:sz w:val="18"/>
                </w:rPr>
                <w:t>02</w:t>
              </w:r>
            </w:ins>
          </w:p>
        </w:tc>
        <w:tc>
          <w:tcPr>
            <w:tcW w:w="1125" w:type="dxa"/>
            <w:vAlign w:val="center"/>
            <w:tcPrChange w:id="2211" w:author="Smith, Alexis@Energy" w:date="2019-01-17T10:23:00Z">
              <w:tcPr>
                <w:tcW w:w="1149" w:type="dxa"/>
                <w:vAlign w:val="center"/>
              </w:tcPr>
            </w:tcPrChange>
          </w:tcPr>
          <w:p w14:paraId="2C8AD591" w14:textId="77777777" w:rsidR="00C64887" w:rsidRPr="004A470C" w:rsidRDefault="00C64887" w:rsidP="0024317D">
            <w:pPr>
              <w:jc w:val="center"/>
              <w:rPr>
                <w:ins w:id="2212" w:author="Shewmaker, Michael@Energy" w:date="2019-01-16T17:23:00Z"/>
                <w:rFonts w:ascii="Calibri" w:hAnsi="Calibri"/>
                <w:sz w:val="18"/>
              </w:rPr>
            </w:pPr>
            <w:ins w:id="2213" w:author="Shewmaker, Michael@Energy" w:date="2019-01-16T17:23:00Z">
              <w:r w:rsidRPr="004A470C">
                <w:rPr>
                  <w:rFonts w:ascii="Calibri" w:hAnsi="Calibri"/>
                  <w:sz w:val="18"/>
                </w:rPr>
                <w:t>03</w:t>
              </w:r>
            </w:ins>
          </w:p>
        </w:tc>
        <w:tc>
          <w:tcPr>
            <w:tcW w:w="976" w:type="dxa"/>
            <w:tcPrChange w:id="2214" w:author="Smith, Alexis@Energy" w:date="2019-01-17T10:23:00Z">
              <w:tcPr>
                <w:tcW w:w="937" w:type="dxa"/>
              </w:tcPr>
            </w:tcPrChange>
          </w:tcPr>
          <w:p w14:paraId="652FDE23" w14:textId="77777777" w:rsidR="00C64887" w:rsidRPr="004A470C" w:rsidRDefault="00C64887" w:rsidP="0024317D">
            <w:pPr>
              <w:jc w:val="center"/>
              <w:rPr>
                <w:ins w:id="2215" w:author="Shewmaker, Michael@Energy" w:date="2019-01-16T17:23:00Z"/>
                <w:rFonts w:ascii="Calibri" w:hAnsi="Calibri"/>
                <w:sz w:val="18"/>
              </w:rPr>
            </w:pPr>
            <w:ins w:id="2216" w:author="Shewmaker, Michael@Energy" w:date="2019-01-16T17:23:00Z">
              <w:r w:rsidRPr="004A470C">
                <w:rPr>
                  <w:rFonts w:ascii="Calibri" w:hAnsi="Calibri"/>
                  <w:sz w:val="18"/>
                </w:rPr>
                <w:t>04</w:t>
              </w:r>
            </w:ins>
          </w:p>
        </w:tc>
        <w:tc>
          <w:tcPr>
            <w:tcW w:w="886" w:type="dxa"/>
            <w:tcPrChange w:id="2217" w:author="Smith, Alexis@Energy" w:date="2019-01-17T10:23:00Z">
              <w:tcPr>
                <w:tcW w:w="1043" w:type="dxa"/>
              </w:tcPr>
            </w:tcPrChange>
          </w:tcPr>
          <w:p w14:paraId="7869C2F9" w14:textId="77777777" w:rsidR="00C64887" w:rsidRPr="004A470C" w:rsidDel="007B15E5" w:rsidRDefault="00C64887" w:rsidP="0024317D">
            <w:pPr>
              <w:jc w:val="center"/>
              <w:rPr>
                <w:ins w:id="2218" w:author="Shewmaker, Michael@Energy" w:date="2019-01-16T17:23:00Z"/>
                <w:rFonts w:ascii="Calibri" w:hAnsi="Calibri"/>
                <w:sz w:val="18"/>
              </w:rPr>
            </w:pPr>
            <w:ins w:id="2219" w:author="Shewmaker, Michael@Energy" w:date="2019-01-16T17:23:00Z">
              <w:r w:rsidRPr="004A470C">
                <w:rPr>
                  <w:rFonts w:ascii="Calibri" w:hAnsi="Calibri"/>
                  <w:sz w:val="18"/>
                </w:rPr>
                <w:t>05</w:t>
              </w:r>
            </w:ins>
          </w:p>
        </w:tc>
        <w:tc>
          <w:tcPr>
            <w:tcW w:w="1307" w:type="dxa"/>
            <w:vAlign w:val="center"/>
            <w:tcPrChange w:id="2220" w:author="Smith, Alexis@Energy" w:date="2019-01-17T10:23:00Z">
              <w:tcPr>
                <w:tcW w:w="1043" w:type="dxa"/>
                <w:vAlign w:val="center"/>
              </w:tcPr>
            </w:tcPrChange>
          </w:tcPr>
          <w:p w14:paraId="0C69B7A2" w14:textId="77777777" w:rsidR="00C64887" w:rsidRPr="004A470C" w:rsidRDefault="00C64887" w:rsidP="0024317D">
            <w:pPr>
              <w:jc w:val="center"/>
              <w:rPr>
                <w:ins w:id="2221" w:author="Shewmaker, Michael@Energy" w:date="2019-01-16T17:23:00Z"/>
                <w:rFonts w:ascii="Calibri" w:hAnsi="Calibri"/>
                <w:sz w:val="18"/>
              </w:rPr>
            </w:pPr>
            <w:ins w:id="2222" w:author="Shewmaker, Michael@Energy" w:date="2019-01-16T17:23:00Z">
              <w:r w:rsidRPr="004A470C">
                <w:rPr>
                  <w:rFonts w:ascii="Calibri" w:hAnsi="Calibri"/>
                  <w:sz w:val="18"/>
                </w:rPr>
                <w:t>06</w:t>
              </w:r>
            </w:ins>
          </w:p>
        </w:tc>
        <w:tc>
          <w:tcPr>
            <w:tcW w:w="1057" w:type="dxa"/>
            <w:vAlign w:val="center"/>
            <w:tcPrChange w:id="2223" w:author="Smith, Alexis@Energy" w:date="2019-01-17T10:23:00Z">
              <w:tcPr>
                <w:tcW w:w="1043" w:type="dxa"/>
                <w:vAlign w:val="center"/>
              </w:tcPr>
            </w:tcPrChange>
          </w:tcPr>
          <w:p w14:paraId="4EB667FD" w14:textId="77777777" w:rsidR="00C64887" w:rsidRPr="004A470C" w:rsidRDefault="00C64887" w:rsidP="0024317D">
            <w:pPr>
              <w:jc w:val="center"/>
              <w:rPr>
                <w:ins w:id="2224" w:author="Shewmaker, Michael@Energy" w:date="2019-01-16T17:23:00Z"/>
                <w:rFonts w:ascii="Calibri" w:hAnsi="Calibri"/>
                <w:sz w:val="18"/>
              </w:rPr>
            </w:pPr>
            <w:ins w:id="2225" w:author="Shewmaker, Michael@Energy" w:date="2019-01-16T17:23:00Z">
              <w:r w:rsidRPr="004A470C">
                <w:rPr>
                  <w:rFonts w:ascii="Calibri" w:hAnsi="Calibri"/>
                  <w:sz w:val="18"/>
                </w:rPr>
                <w:t>07</w:t>
              </w:r>
            </w:ins>
          </w:p>
        </w:tc>
        <w:tc>
          <w:tcPr>
            <w:tcW w:w="1057" w:type="dxa"/>
            <w:vAlign w:val="center"/>
            <w:tcPrChange w:id="2226" w:author="Smith, Alexis@Energy" w:date="2019-01-17T10:23:00Z">
              <w:tcPr>
                <w:tcW w:w="1043" w:type="dxa"/>
                <w:vAlign w:val="center"/>
              </w:tcPr>
            </w:tcPrChange>
          </w:tcPr>
          <w:p w14:paraId="46C04035" w14:textId="77777777" w:rsidR="00C64887" w:rsidRPr="004A470C" w:rsidRDefault="00C64887" w:rsidP="0024317D">
            <w:pPr>
              <w:jc w:val="center"/>
              <w:rPr>
                <w:ins w:id="2227" w:author="Shewmaker, Michael@Energy" w:date="2019-01-16T17:23:00Z"/>
                <w:rFonts w:ascii="Calibri" w:hAnsi="Calibri"/>
                <w:sz w:val="18"/>
              </w:rPr>
            </w:pPr>
            <w:ins w:id="2228" w:author="Shewmaker, Michael@Energy" w:date="2019-01-16T17:23:00Z">
              <w:r w:rsidRPr="004A470C">
                <w:rPr>
                  <w:rFonts w:ascii="Calibri" w:hAnsi="Calibri"/>
                  <w:sz w:val="18"/>
                </w:rPr>
                <w:t>08</w:t>
              </w:r>
            </w:ins>
          </w:p>
        </w:tc>
        <w:tc>
          <w:tcPr>
            <w:tcW w:w="1128" w:type="dxa"/>
            <w:vAlign w:val="center"/>
            <w:tcPrChange w:id="2229" w:author="Smith, Alexis@Energy" w:date="2019-01-17T10:23:00Z">
              <w:tcPr>
                <w:tcW w:w="1043" w:type="dxa"/>
                <w:vAlign w:val="center"/>
              </w:tcPr>
            </w:tcPrChange>
          </w:tcPr>
          <w:p w14:paraId="586C0F4A" w14:textId="77777777" w:rsidR="00C64887" w:rsidRPr="004A470C" w:rsidRDefault="00C64887" w:rsidP="0024317D">
            <w:pPr>
              <w:jc w:val="center"/>
              <w:rPr>
                <w:ins w:id="2230" w:author="Shewmaker, Michael@Energy" w:date="2019-01-16T17:23:00Z"/>
                <w:rFonts w:ascii="Calibri" w:hAnsi="Calibri"/>
                <w:sz w:val="18"/>
              </w:rPr>
            </w:pPr>
            <w:ins w:id="2231" w:author="Shewmaker, Michael@Energy" w:date="2019-01-16T17:23:00Z">
              <w:r w:rsidRPr="004A470C">
                <w:rPr>
                  <w:rFonts w:ascii="Calibri" w:hAnsi="Calibri"/>
                  <w:sz w:val="18"/>
                </w:rPr>
                <w:t>09</w:t>
              </w:r>
            </w:ins>
          </w:p>
        </w:tc>
        <w:tc>
          <w:tcPr>
            <w:tcW w:w="877" w:type="dxa"/>
            <w:vAlign w:val="center"/>
            <w:tcPrChange w:id="2232" w:author="Smith, Alexis@Energy" w:date="2019-01-17T10:23:00Z">
              <w:tcPr>
                <w:tcW w:w="1043" w:type="dxa"/>
                <w:vAlign w:val="center"/>
              </w:tcPr>
            </w:tcPrChange>
          </w:tcPr>
          <w:p w14:paraId="44936226" w14:textId="77777777" w:rsidR="00C64887" w:rsidRPr="004A470C" w:rsidRDefault="00C64887" w:rsidP="0024317D">
            <w:pPr>
              <w:jc w:val="center"/>
              <w:rPr>
                <w:ins w:id="2233" w:author="Shewmaker, Michael@Energy" w:date="2019-01-16T17:23:00Z"/>
                <w:rFonts w:ascii="Calibri" w:hAnsi="Calibri"/>
                <w:sz w:val="18"/>
              </w:rPr>
            </w:pPr>
            <w:ins w:id="2234" w:author="Shewmaker, Michael@Energy" w:date="2019-01-16T17:23:00Z">
              <w:r w:rsidRPr="004A470C">
                <w:rPr>
                  <w:rFonts w:ascii="Calibri" w:hAnsi="Calibri"/>
                  <w:sz w:val="18"/>
                </w:rPr>
                <w:t>10</w:t>
              </w:r>
            </w:ins>
          </w:p>
        </w:tc>
        <w:tc>
          <w:tcPr>
            <w:tcW w:w="972" w:type="dxa"/>
            <w:tcPrChange w:id="2235" w:author="Smith, Alexis@Energy" w:date="2019-01-17T10:23:00Z">
              <w:tcPr>
                <w:tcW w:w="1043" w:type="dxa"/>
              </w:tcPr>
            </w:tcPrChange>
          </w:tcPr>
          <w:p w14:paraId="65292498" w14:textId="77777777" w:rsidR="00C64887" w:rsidRPr="004A470C" w:rsidRDefault="00C64887" w:rsidP="0024317D">
            <w:pPr>
              <w:jc w:val="center"/>
              <w:rPr>
                <w:ins w:id="2236" w:author="Shewmaker, Michael@Energy" w:date="2019-01-16T17:23:00Z"/>
                <w:rFonts w:ascii="Calibri" w:hAnsi="Calibri"/>
                <w:sz w:val="18"/>
              </w:rPr>
            </w:pPr>
            <w:ins w:id="2237" w:author="Shewmaker, Michael@Energy" w:date="2019-01-16T17:23:00Z">
              <w:r w:rsidRPr="004A470C">
                <w:rPr>
                  <w:rFonts w:ascii="Calibri" w:hAnsi="Calibri"/>
                  <w:sz w:val="18"/>
                </w:rPr>
                <w:t>11</w:t>
              </w:r>
            </w:ins>
          </w:p>
        </w:tc>
        <w:tc>
          <w:tcPr>
            <w:tcW w:w="997" w:type="dxa"/>
            <w:vAlign w:val="center"/>
            <w:tcPrChange w:id="2238" w:author="Smith, Alexis@Energy" w:date="2019-01-17T10:23:00Z">
              <w:tcPr>
                <w:tcW w:w="1043" w:type="dxa"/>
                <w:vAlign w:val="center"/>
              </w:tcPr>
            </w:tcPrChange>
          </w:tcPr>
          <w:p w14:paraId="766DBE6C" w14:textId="77777777" w:rsidR="00C64887" w:rsidRPr="004A470C" w:rsidRDefault="00C64887" w:rsidP="0024317D">
            <w:pPr>
              <w:jc w:val="center"/>
              <w:rPr>
                <w:ins w:id="2239" w:author="Shewmaker, Michael@Energy" w:date="2019-01-16T17:23:00Z"/>
                <w:rFonts w:ascii="Calibri" w:hAnsi="Calibri"/>
                <w:sz w:val="18"/>
              </w:rPr>
            </w:pPr>
            <w:ins w:id="2240" w:author="Shewmaker, Michael@Energy" w:date="2019-01-16T17:23:00Z">
              <w:r w:rsidRPr="004A470C">
                <w:rPr>
                  <w:rFonts w:ascii="Calibri" w:hAnsi="Calibri"/>
                  <w:sz w:val="18"/>
                </w:rPr>
                <w:t>12</w:t>
              </w:r>
            </w:ins>
          </w:p>
        </w:tc>
        <w:tc>
          <w:tcPr>
            <w:tcW w:w="1113" w:type="dxa"/>
            <w:vAlign w:val="center"/>
            <w:tcPrChange w:id="2241" w:author="Smith, Alexis@Energy" w:date="2019-01-17T10:23:00Z">
              <w:tcPr>
                <w:tcW w:w="1043" w:type="dxa"/>
                <w:vAlign w:val="center"/>
              </w:tcPr>
            </w:tcPrChange>
          </w:tcPr>
          <w:p w14:paraId="6B2F21F4" w14:textId="77777777" w:rsidR="00C64887" w:rsidRPr="004A470C" w:rsidRDefault="00C64887" w:rsidP="0024317D">
            <w:pPr>
              <w:jc w:val="center"/>
              <w:rPr>
                <w:ins w:id="2242" w:author="Shewmaker, Michael@Energy" w:date="2019-01-16T17:23:00Z"/>
                <w:rFonts w:ascii="Calibri" w:hAnsi="Calibri"/>
                <w:sz w:val="18"/>
              </w:rPr>
            </w:pPr>
            <w:ins w:id="2243" w:author="Shewmaker, Michael@Energy" w:date="2019-01-16T17:23:00Z">
              <w:r w:rsidRPr="004A470C">
                <w:rPr>
                  <w:rFonts w:ascii="Calibri" w:hAnsi="Calibri"/>
                  <w:sz w:val="18"/>
                </w:rPr>
                <w:t>13</w:t>
              </w:r>
            </w:ins>
          </w:p>
        </w:tc>
        <w:tc>
          <w:tcPr>
            <w:tcW w:w="1173" w:type="dxa"/>
            <w:vAlign w:val="center"/>
            <w:tcPrChange w:id="2244" w:author="Smith, Alexis@Energy" w:date="2019-01-17T10:23:00Z">
              <w:tcPr>
                <w:tcW w:w="1043" w:type="dxa"/>
                <w:vAlign w:val="center"/>
              </w:tcPr>
            </w:tcPrChange>
          </w:tcPr>
          <w:p w14:paraId="0A367D10" w14:textId="77777777" w:rsidR="00C64887" w:rsidRPr="004A470C" w:rsidRDefault="00C64887" w:rsidP="0024317D">
            <w:pPr>
              <w:jc w:val="center"/>
              <w:rPr>
                <w:ins w:id="2245" w:author="Shewmaker, Michael@Energy" w:date="2019-01-16T17:23:00Z"/>
                <w:rFonts w:ascii="Calibri" w:hAnsi="Calibri"/>
                <w:sz w:val="18"/>
              </w:rPr>
            </w:pPr>
            <w:ins w:id="2246" w:author="Shewmaker, Michael@Energy" w:date="2019-01-16T17:23:00Z">
              <w:r w:rsidRPr="004A470C">
                <w:rPr>
                  <w:rFonts w:ascii="Calibri" w:hAnsi="Calibri"/>
                  <w:sz w:val="18"/>
                </w:rPr>
                <w:t>14</w:t>
              </w:r>
            </w:ins>
          </w:p>
        </w:tc>
      </w:tr>
      <w:tr w:rsidR="00C64887" w:rsidRPr="004A470C" w14:paraId="1153173D" w14:textId="77777777" w:rsidTr="00BE76F8">
        <w:trPr>
          <w:trHeight w:val="873"/>
          <w:ins w:id="2247" w:author="Shewmaker, Michael@Energy" w:date="2019-01-16T17:23:00Z"/>
          <w:trPrChange w:id="2248" w:author="Smith, Alexis@Energy" w:date="2019-01-17T10:23:00Z">
            <w:trPr>
              <w:gridAfter w:val="0"/>
              <w:wAfter w:w="11" w:type="dxa"/>
              <w:trHeight w:val="873"/>
            </w:trPr>
          </w:trPrChange>
        </w:trPr>
        <w:tc>
          <w:tcPr>
            <w:tcW w:w="618" w:type="dxa"/>
            <w:vAlign w:val="bottom"/>
            <w:tcPrChange w:id="2249" w:author="Smith, Alexis@Energy" w:date="2019-01-17T10:23:00Z">
              <w:tcPr>
                <w:tcW w:w="1043" w:type="dxa"/>
                <w:vAlign w:val="bottom"/>
              </w:tcPr>
            </w:tcPrChange>
          </w:tcPr>
          <w:p w14:paraId="2FF09BD5" w14:textId="77777777" w:rsidR="00C64887" w:rsidRPr="004A470C" w:rsidRDefault="00C64887" w:rsidP="0024317D">
            <w:pPr>
              <w:jc w:val="center"/>
              <w:rPr>
                <w:ins w:id="2250" w:author="Shewmaker, Michael@Energy" w:date="2019-01-16T17:23:00Z"/>
                <w:rFonts w:ascii="Calibri" w:hAnsi="Calibri"/>
                <w:sz w:val="18"/>
                <w:szCs w:val="18"/>
              </w:rPr>
            </w:pPr>
            <w:ins w:id="2251" w:author="Shewmaker, Michael@Energy" w:date="2019-01-16T17:23:00Z">
              <w:r w:rsidRPr="004A470C">
                <w:rPr>
                  <w:rFonts w:ascii="Calibri" w:hAnsi="Calibri"/>
                  <w:sz w:val="18"/>
                  <w:szCs w:val="18"/>
                </w:rPr>
                <w:t>Water Heating System ID or Name</w:t>
              </w:r>
            </w:ins>
          </w:p>
        </w:tc>
        <w:tc>
          <w:tcPr>
            <w:tcW w:w="1055" w:type="dxa"/>
            <w:vAlign w:val="bottom"/>
            <w:tcPrChange w:id="2252" w:author="Smith, Alexis@Energy" w:date="2019-01-17T10:23:00Z">
              <w:tcPr>
                <w:tcW w:w="1043" w:type="dxa"/>
                <w:vAlign w:val="bottom"/>
              </w:tcPr>
            </w:tcPrChange>
          </w:tcPr>
          <w:p w14:paraId="3C96FD4A" w14:textId="77777777" w:rsidR="00C64887" w:rsidRPr="004A470C" w:rsidRDefault="00C64887" w:rsidP="0024317D">
            <w:pPr>
              <w:jc w:val="center"/>
              <w:rPr>
                <w:ins w:id="2253" w:author="Shewmaker, Michael@Energy" w:date="2019-01-16T17:23:00Z"/>
                <w:rFonts w:ascii="Calibri" w:hAnsi="Calibri"/>
                <w:sz w:val="18"/>
                <w:szCs w:val="18"/>
              </w:rPr>
            </w:pPr>
            <w:ins w:id="2254" w:author="Shewmaker, Michael@Energy" w:date="2019-01-16T17:23:00Z">
              <w:r w:rsidRPr="004A470C">
                <w:rPr>
                  <w:rFonts w:ascii="Calibri" w:hAnsi="Calibri"/>
                  <w:sz w:val="18"/>
                  <w:szCs w:val="18"/>
                </w:rPr>
                <w:t>Water Heating System Type</w:t>
              </w:r>
            </w:ins>
          </w:p>
        </w:tc>
        <w:tc>
          <w:tcPr>
            <w:tcW w:w="1125" w:type="dxa"/>
            <w:vAlign w:val="bottom"/>
            <w:tcPrChange w:id="2255" w:author="Smith, Alexis@Energy" w:date="2019-01-17T10:23:00Z">
              <w:tcPr>
                <w:tcW w:w="1149" w:type="dxa"/>
                <w:vAlign w:val="bottom"/>
              </w:tcPr>
            </w:tcPrChange>
          </w:tcPr>
          <w:p w14:paraId="077FE198" w14:textId="77777777" w:rsidR="00C64887" w:rsidRPr="004A470C" w:rsidRDefault="00C64887" w:rsidP="0024317D">
            <w:pPr>
              <w:jc w:val="center"/>
              <w:rPr>
                <w:ins w:id="2256" w:author="Shewmaker, Michael@Energy" w:date="2019-01-16T17:23:00Z"/>
                <w:rFonts w:ascii="Calibri" w:hAnsi="Calibri"/>
                <w:sz w:val="18"/>
                <w:szCs w:val="18"/>
              </w:rPr>
            </w:pPr>
            <w:ins w:id="2257" w:author="Shewmaker, Michael@Energy" w:date="2019-01-16T17:23:00Z">
              <w:r w:rsidRPr="004A470C">
                <w:rPr>
                  <w:rFonts w:ascii="Calibri" w:hAnsi="Calibri"/>
                  <w:sz w:val="18"/>
                  <w:szCs w:val="18"/>
                </w:rPr>
                <w:t>System Option (from §150.1(c)8)</w:t>
              </w:r>
            </w:ins>
          </w:p>
        </w:tc>
        <w:tc>
          <w:tcPr>
            <w:tcW w:w="976" w:type="dxa"/>
            <w:vAlign w:val="bottom"/>
            <w:tcPrChange w:id="2258" w:author="Smith, Alexis@Energy" w:date="2019-01-17T10:23:00Z">
              <w:tcPr>
                <w:tcW w:w="937" w:type="dxa"/>
                <w:vAlign w:val="bottom"/>
              </w:tcPr>
            </w:tcPrChange>
          </w:tcPr>
          <w:p w14:paraId="4FFE324D" w14:textId="77777777" w:rsidR="00C64887" w:rsidRPr="004A470C" w:rsidRDefault="00C64887" w:rsidP="0024317D">
            <w:pPr>
              <w:jc w:val="center"/>
              <w:rPr>
                <w:ins w:id="2259" w:author="Shewmaker, Michael@Energy" w:date="2019-01-16T17:23:00Z"/>
                <w:rFonts w:ascii="Calibri" w:hAnsi="Calibri"/>
                <w:sz w:val="18"/>
                <w:szCs w:val="18"/>
              </w:rPr>
            </w:pPr>
            <w:ins w:id="2260" w:author="Shewmaker, Michael@Energy" w:date="2019-01-16T17:23:00Z">
              <w:r w:rsidRPr="004A470C">
                <w:rPr>
                  <w:rFonts w:ascii="Calibri" w:hAnsi="Calibri"/>
                  <w:sz w:val="18"/>
                  <w:szCs w:val="18"/>
                </w:rPr>
                <w:t># of Dwelling Units in System</w:t>
              </w:r>
            </w:ins>
          </w:p>
        </w:tc>
        <w:tc>
          <w:tcPr>
            <w:tcW w:w="886" w:type="dxa"/>
            <w:vAlign w:val="bottom"/>
            <w:tcPrChange w:id="2261" w:author="Smith, Alexis@Energy" w:date="2019-01-17T10:23:00Z">
              <w:tcPr>
                <w:tcW w:w="1043" w:type="dxa"/>
                <w:vAlign w:val="bottom"/>
              </w:tcPr>
            </w:tcPrChange>
          </w:tcPr>
          <w:p w14:paraId="65DC82A5" w14:textId="77777777" w:rsidR="00C64887" w:rsidRPr="004A470C" w:rsidRDefault="00C64887" w:rsidP="0024317D">
            <w:pPr>
              <w:jc w:val="center"/>
              <w:rPr>
                <w:ins w:id="2262" w:author="Shewmaker, Michael@Energy" w:date="2019-01-16T17:23:00Z"/>
                <w:rFonts w:ascii="Calibri" w:hAnsi="Calibri"/>
                <w:sz w:val="18"/>
                <w:szCs w:val="18"/>
              </w:rPr>
            </w:pPr>
            <w:ins w:id="2263" w:author="Shewmaker, Michael@Energy" w:date="2019-01-16T17:23:00Z">
              <w:r w:rsidRPr="004A470C">
                <w:rPr>
                  <w:rFonts w:ascii="Calibri" w:hAnsi="Calibri"/>
                  <w:sz w:val="18"/>
                  <w:szCs w:val="18"/>
                </w:rPr>
                <w:t xml:space="preserve"># of </w:t>
              </w:r>
              <w:proofErr w:type="spellStart"/>
              <w:r w:rsidRPr="004A470C">
                <w:rPr>
                  <w:rFonts w:ascii="Calibri" w:hAnsi="Calibri"/>
                  <w:sz w:val="18"/>
                  <w:szCs w:val="18"/>
                </w:rPr>
                <w:t>Recir</w:t>
              </w:r>
              <w:proofErr w:type="spellEnd"/>
              <w:r w:rsidRPr="004A470C">
                <w:rPr>
                  <w:rFonts w:ascii="Calibri" w:hAnsi="Calibri"/>
                  <w:sz w:val="18"/>
                  <w:szCs w:val="18"/>
                </w:rPr>
                <w:t xml:space="preserve"> Loops</w:t>
              </w:r>
            </w:ins>
          </w:p>
        </w:tc>
        <w:tc>
          <w:tcPr>
            <w:tcW w:w="1307" w:type="dxa"/>
            <w:vAlign w:val="bottom"/>
            <w:tcPrChange w:id="2264" w:author="Smith, Alexis@Energy" w:date="2019-01-17T10:23:00Z">
              <w:tcPr>
                <w:tcW w:w="1043" w:type="dxa"/>
                <w:vAlign w:val="bottom"/>
              </w:tcPr>
            </w:tcPrChange>
          </w:tcPr>
          <w:p w14:paraId="578CE981" w14:textId="77777777" w:rsidR="00C64887" w:rsidRPr="004A470C" w:rsidRDefault="00C64887" w:rsidP="0024317D">
            <w:pPr>
              <w:jc w:val="center"/>
              <w:rPr>
                <w:ins w:id="2265" w:author="Shewmaker, Michael@Energy" w:date="2019-01-16T17:23:00Z"/>
                <w:rFonts w:ascii="Calibri" w:hAnsi="Calibri"/>
                <w:sz w:val="18"/>
                <w:szCs w:val="18"/>
              </w:rPr>
            </w:pPr>
            <w:ins w:id="2266" w:author="Shewmaker, Michael@Energy" w:date="2019-01-16T17:23:00Z">
              <w:r w:rsidRPr="004A470C">
                <w:rPr>
                  <w:rFonts w:ascii="Calibri" w:hAnsi="Calibri"/>
                  <w:sz w:val="18"/>
                  <w:szCs w:val="18"/>
                </w:rPr>
                <w:t>Water Heater Type</w:t>
              </w:r>
            </w:ins>
          </w:p>
        </w:tc>
        <w:tc>
          <w:tcPr>
            <w:tcW w:w="1057" w:type="dxa"/>
            <w:vAlign w:val="bottom"/>
            <w:tcPrChange w:id="2267" w:author="Smith, Alexis@Energy" w:date="2019-01-17T10:23:00Z">
              <w:tcPr>
                <w:tcW w:w="1043" w:type="dxa"/>
                <w:vAlign w:val="bottom"/>
              </w:tcPr>
            </w:tcPrChange>
          </w:tcPr>
          <w:p w14:paraId="53E6D37A" w14:textId="77777777" w:rsidR="00C64887" w:rsidRPr="004A470C" w:rsidRDefault="00C64887" w:rsidP="0024317D">
            <w:pPr>
              <w:jc w:val="center"/>
              <w:rPr>
                <w:ins w:id="2268" w:author="Shewmaker, Michael@Energy" w:date="2019-01-16T17:23:00Z"/>
                <w:rFonts w:ascii="Calibri" w:hAnsi="Calibri"/>
                <w:sz w:val="18"/>
                <w:szCs w:val="18"/>
              </w:rPr>
            </w:pPr>
            <w:ins w:id="2269" w:author="Shewmaker, Michael@Energy" w:date="2019-01-16T17:23:00Z">
              <w:r w:rsidRPr="004A470C">
                <w:rPr>
                  <w:rFonts w:ascii="Calibri" w:hAnsi="Calibri"/>
                  <w:sz w:val="18"/>
                  <w:szCs w:val="18"/>
                </w:rPr>
                <w:t>Volume</w:t>
              </w:r>
            </w:ins>
          </w:p>
        </w:tc>
        <w:tc>
          <w:tcPr>
            <w:tcW w:w="1057" w:type="dxa"/>
            <w:vAlign w:val="bottom"/>
            <w:tcPrChange w:id="2270" w:author="Smith, Alexis@Energy" w:date="2019-01-17T10:23:00Z">
              <w:tcPr>
                <w:tcW w:w="1043" w:type="dxa"/>
                <w:vAlign w:val="bottom"/>
              </w:tcPr>
            </w:tcPrChange>
          </w:tcPr>
          <w:p w14:paraId="594BD273" w14:textId="77777777" w:rsidR="00C64887" w:rsidRPr="004A470C" w:rsidRDefault="00C64887" w:rsidP="0024317D">
            <w:pPr>
              <w:jc w:val="center"/>
              <w:rPr>
                <w:ins w:id="2271" w:author="Shewmaker, Michael@Energy" w:date="2019-01-16T17:23:00Z"/>
                <w:rFonts w:ascii="Calibri" w:hAnsi="Calibri"/>
                <w:sz w:val="18"/>
                <w:szCs w:val="18"/>
              </w:rPr>
            </w:pPr>
            <w:ins w:id="2272" w:author="Shewmaker, Michael@Energy" w:date="2019-01-16T17:23:00Z">
              <w:r w:rsidRPr="004A470C">
                <w:rPr>
                  <w:rFonts w:ascii="Calibri" w:hAnsi="Calibri"/>
                  <w:sz w:val="18"/>
                  <w:szCs w:val="18"/>
                </w:rPr>
                <w:t>Fuel Type</w:t>
              </w:r>
            </w:ins>
          </w:p>
        </w:tc>
        <w:tc>
          <w:tcPr>
            <w:tcW w:w="1128" w:type="dxa"/>
            <w:vAlign w:val="bottom"/>
            <w:tcPrChange w:id="2273" w:author="Smith, Alexis@Energy" w:date="2019-01-17T10:23:00Z">
              <w:tcPr>
                <w:tcW w:w="1043" w:type="dxa"/>
                <w:vAlign w:val="bottom"/>
              </w:tcPr>
            </w:tcPrChange>
          </w:tcPr>
          <w:p w14:paraId="4CD56B88" w14:textId="77777777" w:rsidR="00C64887" w:rsidRPr="004A470C" w:rsidRDefault="00C64887" w:rsidP="0024317D">
            <w:pPr>
              <w:jc w:val="center"/>
              <w:rPr>
                <w:ins w:id="2274" w:author="Shewmaker, Michael@Energy" w:date="2019-01-16T17:23:00Z"/>
                <w:rFonts w:ascii="Calibri" w:hAnsi="Calibri"/>
                <w:sz w:val="18"/>
                <w:szCs w:val="18"/>
              </w:rPr>
            </w:pPr>
            <w:ins w:id="2275" w:author="Shewmaker, Michael@Energy" w:date="2019-01-16T17:23:00Z">
              <w:r w:rsidRPr="004A470C">
                <w:rPr>
                  <w:rFonts w:ascii="Calibri" w:hAnsi="Calibri"/>
                  <w:sz w:val="18"/>
                  <w:szCs w:val="18"/>
                </w:rPr>
                <w:t># of Water Heaters in System</w:t>
              </w:r>
            </w:ins>
          </w:p>
        </w:tc>
        <w:tc>
          <w:tcPr>
            <w:tcW w:w="877" w:type="dxa"/>
            <w:vAlign w:val="bottom"/>
            <w:tcPrChange w:id="2276" w:author="Smith, Alexis@Energy" w:date="2019-01-17T10:23:00Z">
              <w:tcPr>
                <w:tcW w:w="1043" w:type="dxa"/>
                <w:vAlign w:val="bottom"/>
              </w:tcPr>
            </w:tcPrChange>
          </w:tcPr>
          <w:p w14:paraId="328B0D82" w14:textId="77777777" w:rsidR="00C64887" w:rsidRPr="004A470C" w:rsidRDefault="00C64887" w:rsidP="0024317D">
            <w:pPr>
              <w:jc w:val="center"/>
              <w:rPr>
                <w:ins w:id="2277" w:author="Shewmaker, Michael@Energy" w:date="2019-01-16T17:23:00Z"/>
                <w:rFonts w:ascii="Calibri" w:hAnsi="Calibri"/>
                <w:sz w:val="18"/>
                <w:szCs w:val="18"/>
              </w:rPr>
            </w:pPr>
            <w:ins w:id="2278" w:author="Shewmaker, Michael@Energy" w:date="2019-01-16T17:23:00Z">
              <w:r w:rsidRPr="004A470C">
                <w:rPr>
                  <w:rFonts w:ascii="Calibri" w:hAnsi="Calibri"/>
                  <w:sz w:val="18"/>
                  <w:szCs w:val="18"/>
                </w:rPr>
                <w:t>Rated Input (Range)</w:t>
              </w:r>
            </w:ins>
          </w:p>
        </w:tc>
        <w:tc>
          <w:tcPr>
            <w:tcW w:w="972" w:type="dxa"/>
            <w:vAlign w:val="bottom"/>
            <w:tcPrChange w:id="2279" w:author="Smith, Alexis@Energy" w:date="2019-01-17T10:23:00Z">
              <w:tcPr>
                <w:tcW w:w="1043" w:type="dxa"/>
                <w:vAlign w:val="bottom"/>
              </w:tcPr>
            </w:tcPrChange>
          </w:tcPr>
          <w:p w14:paraId="1B920A8C" w14:textId="77777777" w:rsidR="00C64887" w:rsidRPr="004A470C" w:rsidRDefault="00C64887" w:rsidP="0024317D">
            <w:pPr>
              <w:jc w:val="center"/>
              <w:rPr>
                <w:ins w:id="2280" w:author="Shewmaker, Michael@Energy" w:date="2019-01-16T17:23:00Z"/>
                <w:rFonts w:ascii="Calibri" w:hAnsi="Calibri"/>
                <w:sz w:val="18"/>
                <w:szCs w:val="18"/>
              </w:rPr>
            </w:pPr>
            <w:ins w:id="2281" w:author="Shewmaker, Michael@Energy" w:date="2019-01-16T17:23:00Z">
              <w:r w:rsidRPr="004A470C">
                <w:rPr>
                  <w:rFonts w:ascii="Calibri" w:hAnsi="Calibri"/>
                  <w:sz w:val="18"/>
                  <w:szCs w:val="18"/>
                </w:rPr>
                <w:t>Minimum Solar Savings Fraction</w:t>
              </w:r>
            </w:ins>
          </w:p>
        </w:tc>
        <w:tc>
          <w:tcPr>
            <w:tcW w:w="997" w:type="dxa"/>
            <w:vAlign w:val="bottom"/>
            <w:tcPrChange w:id="2282" w:author="Smith, Alexis@Energy" w:date="2019-01-17T10:23:00Z">
              <w:tcPr>
                <w:tcW w:w="1043" w:type="dxa"/>
                <w:vAlign w:val="bottom"/>
              </w:tcPr>
            </w:tcPrChange>
          </w:tcPr>
          <w:p w14:paraId="4CAB59ED" w14:textId="77777777" w:rsidR="00C64887" w:rsidRPr="004A470C" w:rsidRDefault="00C64887" w:rsidP="0024317D">
            <w:pPr>
              <w:jc w:val="center"/>
              <w:rPr>
                <w:ins w:id="2283" w:author="Shewmaker, Michael@Energy" w:date="2019-01-16T17:23:00Z"/>
                <w:rFonts w:ascii="Calibri" w:hAnsi="Calibri"/>
                <w:sz w:val="18"/>
                <w:szCs w:val="18"/>
              </w:rPr>
            </w:pPr>
            <w:ins w:id="2284" w:author="Shewmaker, Michael@Energy" w:date="2019-01-16T17:23:00Z">
              <w:r w:rsidRPr="004A470C">
                <w:rPr>
                  <w:rFonts w:ascii="Calibri" w:hAnsi="Calibri"/>
                  <w:sz w:val="18"/>
                  <w:szCs w:val="18"/>
                </w:rPr>
                <w:t>Additional PV Capacity</w:t>
              </w:r>
            </w:ins>
          </w:p>
        </w:tc>
        <w:tc>
          <w:tcPr>
            <w:tcW w:w="1113" w:type="dxa"/>
            <w:vAlign w:val="bottom"/>
            <w:tcPrChange w:id="2285" w:author="Smith, Alexis@Energy" w:date="2019-01-17T10:23:00Z">
              <w:tcPr>
                <w:tcW w:w="1043" w:type="dxa"/>
                <w:vAlign w:val="bottom"/>
              </w:tcPr>
            </w:tcPrChange>
          </w:tcPr>
          <w:p w14:paraId="64A5B45C" w14:textId="77777777" w:rsidR="00C64887" w:rsidRPr="004A470C" w:rsidRDefault="00C64887" w:rsidP="0024317D">
            <w:pPr>
              <w:jc w:val="center"/>
              <w:rPr>
                <w:ins w:id="2286" w:author="Shewmaker, Michael@Energy" w:date="2019-01-16T17:23:00Z"/>
                <w:rFonts w:ascii="Calibri" w:hAnsi="Calibri"/>
                <w:sz w:val="18"/>
                <w:szCs w:val="18"/>
              </w:rPr>
            </w:pPr>
            <w:ins w:id="2287" w:author="Shewmaker, Michael@Energy" w:date="2019-01-16T17:23:00Z">
              <w:r w:rsidRPr="004A470C">
                <w:rPr>
                  <w:rFonts w:ascii="Calibri" w:hAnsi="Calibri"/>
                  <w:sz w:val="18"/>
                  <w:szCs w:val="18"/>
                </w:rPr>
                <w:t>Tank Location</w:t>
              </w:r>
            </w:ins>
          </w:p>
        </w:tc>
        <w:tc>
          <w:tcPr>
            <w:tcW w:w="1173" w:type="dxa"/>
            <w:vAlign w:val="bottom"/>
            <w:tcPrChange w:id="2288" w:author="Smith, Alexis@Energy" w:date="2019-01-17T10:23:00Z">
              <w:tcPr>
                <w:tcW w:w="1043" w:type="dxa"/>
                <w:vAlign w:val="bottom"/>
              </w:tcPr>
            </w:tcPrChange>
          </w:tcPr>
          <w:p w14:paraId="44051067" w14:textId="77777777" w:rsidR="00C64887" w:rsidRPr="004A470C" w:rsidRDefault="00C64887" w:rsidP="0024317D">
            <w:pPr>
              <w:jc w:val="center"/>
              <w:rPr>
                <w:ins w:id="2289" w:author="Shewmaker, Michael@Energy" w:date="2019-01-16T17:23:00Z"/>
                <w:rFonts w:ascii="Calibri" w:hAnsi="Calibri"/>
                <w:sz w:val="18"/>
                <w:szCs w:val="18"/>
              </w:rPr>
            </w:pPr>
            <w:ins w:id="2290" w:author="Shewmaker, Michael@Energy" w:date="2019-01-16T17:23:00Z">
              <w:r w:rsidRPr="004A470C">
                <w:rPr>
                  <w:rFonts w:ascii="Calibri" w:hAnsi="Calibri"/>
                  <w:sz w:val="18"/>
                  <w:szCs w:val="18"/>
                </w:rPr>
                <w:t>Distribution Type</w:t>
              </w:r>
            </w:ins>
          </w:p>
        </w:tc>
      </w:tr>
      <w:tr w:rsidR="00C64887" w:rsidRPr="004A470C" w14:paraId="41351224" w14:textId="77777777" w:rsidTr="00BE76F8">
        <w:trPr>
          <w:trHeight w:val="4752"/>
          <w:ins w:id="2291" w:author="Shewmaker, Michael@Energy" w:date="2019-01-16T17:23:00Z"/>
          <w:trPrChange w:id="2292" w:author="Smith, Alexis@Energy" w:date="2019-01-17T10:23:00Z">
            <w:trPr>
              <w:gridAfter w:val="0"/>
              <w:wAfter w:w="11" w:type="dxa"/>
              <w:trHeight w:val="4752"/>
            </w:trPr>
          </w:trPrChange>
        </w:trPr>
        <w:tc>
          <w:tcPr>
            <w:tcW w:w="618" w:type="dxa"/>
            <w:tcPrChange w:id="2293" w:author="Smith, Alexis@Energy" w:date="2019-01-17T10:23:00Z">
              <w:tcPr>
                <w:tcW w:w="1043" w:type="dxa"/>
              </w:tcPr>
            </w:tcPrChange>
          </w:tcPr>
          <w:p w14:paraId="3BAF2E24" w14:textId="77777777" w:rsidR="00C64887" w:rsidRPr="004A470C" w:rsidRDefault="00C64887" w:rsidP="0024317D">
            <w:pPr>
              <w:rPr>
                <w:ins w:id="2294" w:author="Shewmaker, Michael@Energy" w:date="2019-01-16T17:23:00Z"/>
                <w:rFonts w:ascii="Calibri" w:hAnsi="Calibri"/>
                <w:sz w:val="18"/>
              </w:rPr>
            </w:pPr>
            <w:ins w:id="2295" w:author="Shewmaker, Michael@Energy" w:date="2019-01-16T17:23:00Z">
              <w:r w:rsidRPr="004A470C">
                <w:rPr>
                  <w:rFonts w:ascii="Calibri" w:hAnsi="Calibri"/>
                  <w:sz w:val="18"/>
                </w:rPr>
                <w:t>&lt;&lt;user input text&gt;&gt;</w:t>
              </w:r>
            </w:ins>
          </w:p>
        </w:tc>
        <w:tc>
          <w:tcPr>
            <w:tcW w:w="1055" w:type="dxa"/>
            <w:tcPrChange w:id="2296" w:author="Smith, Alexis@Energy" w:date="2019-01-17T10:23:00Z">
              <w:tcPr>
                <w:tcW w:w="1043" w:type="dxa"/>
              </w:tcPr>
            </w:tcPrChange>
          </w:tcPr>
          <w:p w14:paraId="4A89F0A5" w14:textId="77777777" w:rsidR="00C64887" w:rsidRPr="004A470C" w:rsidRDefault="00C64887" w:rsidP="0024317D">
            <w:pPr>
              <w:keepNext/>
              <w:tabs>
                <w:tab w:val="left" w:pos="2160"/>
                <w:tab w:val="left" w:pos="2700"/>
                <w:tab w:val="left" w:pos="3420"/>
                <w:tab w:val="left" w:pos="3780"/>
                <w:tab w:val="left" w:pos="5760"/>
                <w:tab w:val="left" w:pos="7212"/>
              </w:tabs>
              <w:rPr>
                <w:ins w:id="2297" w:author="Shewmaker, Michael@Energy" w:date="2019-01-16T17:23:00Z"/>
                <w:rFonts w:ascii="Calibri" w:hAnsi="Calibri"/>
                <w:sz w:val="18"/>
              </w:rPr>
            </w:pPr>
            <w:ins w:id="2298" w:author="Shewmaker, Michael@Energy" w:date="2019-01-16T17:23:00Z">
              <w:r w:rsidRPr="004A470C">
                <w:rPr>
                  <w:rFonts w:ascii="Calibri" w:hAnsi="Calibri"/>
                  <w:sz w:val="18"/>
                </w:rPr>
                <w:t>&lt;&lt;user pick from list:</w:t>
              </w:r>
            </w:ins>
          </w:p>
          <w:p w14:paraId="28E1D46B" w14:textId="77777777" w:rsidR="00C64887" w:rsidRPr="004A470C" w:rsidRDefault="00C64887" w:rsidP="0024317D">
            <w:pPr>
              <w:keepNext/>
              <w:tabs>
                <w:tab w:val="left" w:pos="2160"/>
                <w:tab w:val="left" w:pos="2700"/>
                <w:tab w:val="left" w:pos="3420"/>
                <w:tab w:val="left" w:pos="3780"/>
                <w:tab w:val="left" w:pos="5760"/>
                <w:tab w:val="left" w:pos="7212"/>
              </w:tabs>
              <w:rPr>
                <w:ins w:id="2299" w:author="Shewmaker, Michael@Energy" w:date="2019-01-16T17:23:00Z"/>
                <w:rFonts w:ascii="Calibri" w:hAnsi="Calibri"/>
                <w:sz w:val="18"/>
              </w:rPr>
            </w:pPr>
            <w:ins w:id="2300" w:author="Shewmaker, Michael@Energy" w:date="2019-01-16T17:23:00Z">
              <w:r w:rsidRPr="004A470C">
                <w:rPr>
                  <w:rFonts w:ascii="Calibri" w:hAnsi="Calibri"/>
                  <w:sz w:val="18"/>
                </w:rPr>
                <w:t>*DHW;</w:t>
              </w:r>
            </w:ins>
          </w:p>
          <w:p w14:paraId="7A9EC49D" w14:textId="77777777" w:rsidR="00C64887" w:rsidRPr="004A470C" w:rsidRDefault="00C64887" w:rsidP="0024317D">
            <w:pPr>
              <w:keepNext/>
              <w:tabs>
                <w:tab w:val="left" w:pos="2160"/>
                <w:tab w:val="left" w:pos="2700"/>
                <w:tab w:val="left" w:pos="3420"/>
                <w:tab w:val="left" w:pos="3780"/>
                <w:tab w:val="left" w:pos="5760"/>
                <w:tab w:val="left" w:pos="7212"/>
              </w:tabs>
              <w:rPr>
                <w:ins w:id="2301" w:author="Shewmaker, Michael@Energy" w:date="2019-01-16T17:23:00Z"/>
                <w:rFonts w:ascii="Calibri" w:hAnsi="Calibri"/>
                <w:sz w:val="18"/>
              </w:rPr>
            </w:pPr>
            <w:ins w:id="2302" w:author="Shewmaker, Michael@Energy" w:date="2019-01-16T17:23:00Z">
              <w:r w:rsidRPr="004A470C">
                <w:rPr>
                  <w:rFonts w:ascii="Calibri" w:hAnsi="Calibri"/>
                  <w:sz w:val="18"/>
                </w:rPr>
                <w:t>*Central;</w:t>
              </w:r>
            </w:ins>
          </w:p>
          <w:p w14:paraId="37E9C0A2" w14:textId="77777777" w:rsidR="00C64887" w:rsidRPr="004A470C" w:rsidRDefault="00C64887" w:rsidP="0024317D">
            <w:pPr>
              <w:keepNext/>
              <w:tabs>
                <w:tab w:val="left" w:pos="2160"/>
                <w:tab w:val="left" w:pos="2700"/>
                <w:tab w:val="left" w:pos="3420"/>
                <w:tab w:val="left" w:pos="3780"/>
                <w:tab w:val="left" w:pos="5760"/>
                <w:tab w:val="left" w:pos="7212"/>
              </w:tabs>
              <w:rPr>
                <w:ins w:id="2303" w:author="Shewmaker, Michael@Energy" w:date="2019-01-16T17:23:00Z"/>
                <w:rFonts w:ascii="Calibri" w:hAnsi="Calibri"/>
                <w:sz w:val="18"/>
              </w:rPr>
            </w:pPr>
            <w:ins w:id="2304" w:author="Shewmaker, Michael@Energy" w:date="2019-01-16T17:23:00Z">
              <w:r w:rsidRPr="004A470C">
                <w:rPr>
                  <w:rFonts w:ascii="Calibri" w:hAnsi="Calibri"/>
                  <w:sz w:val="18"/>
                </w:rPr>
                <w:t>*Hydronic;</w:t>
              </w:r>
            </w:ins>
          </w:p>
          <w:p w14:paraId="1D8FDB99" w14:textId="77777777" w:rsidR="00C64887" w:rsidRPr="004A470C" w:rsidRDefault="00C64887" w:rsidP="0024317D">
            <w:pPr>
              <w:keepNext/>
              <w:tabs>
                <w:tab w:val="left" w:pos="2160"/>
                <w:tab w:val="left" w:pos="2700"/>
                <w:tab w:val="left" w:pos="3420"/>
                <w:tab w:val="left" w:pos="3780"/>
                <w:tab w:val="left" w:pos="5760"/>
                <w:tab w:val="left" w:pos="7212"/>
              </w:tabs>
              <w:rPr>
                <w:ins w:id="2305" w:author="Shewmaker, Michael@Energy" w:date="2019-01-16T17:23:00Z"/>
                <w:rFonts w:ascii="Calibri" w:hAnsi="Calibri"/>
                <w:sz w:val="18"/>
              </w:rPr>
            </w:pPr>
            <w:ins w:id="2306" w:author="Shewmaker, Michael@Energy" w:date="2019-01-16T17:23:00Z">
              <w:r w:rsidRPr="004A470C">
                <w:rPr>
                  <w:rFonts w:ascii="Calibri" w:hAnsi="Calibri"/>
                  <w:sz w:val="18"/>
                </w:rPr>
                <w:t>*Combined Hydronic&gt;&gt;</w:t>
              </w:r>
            </w:ins>
          </w:p>
        </w:tc>
        <w:tc>
          <w:tcPr>
            <w:tcW w:w="1125" w:type="dxa"/>
            <w:tcPrChange w:id="2307" w:author="Smith, Alexis@Energy" w:date="2019-01-17T10:23:00Z">
              <w:tcPr>
                <w:tcW w:w="1149" w:type="dxa"/>
              </w:tcPr>
            </w:tcPrChange>
          </w:tcPr>
          <w:p w14:paraId="32E840C5" w14:textId="77777777" w:rsidR="00C64887" w:rsidRPr="004A470C" w:rsidRDefault="00C64887" w:rsidP="0024317D">
            <w:pPr>
              <w:keepNext/>
              <w:tabs>
                <w:tab w:val="left" w:pos="2160"/>
                <w:tab w:val="left" w:pos="2700"/>
                <w:tab w:val="left" w:pos="3420"/>
                <w:tab w:val="left" w:pos="3780"/>
                <w:tab w:val="left" w:pos="5760"/>
                <w:tab w:val="left" w:pos="7212"/>
              </w:tabs>
              <w:rPr>
                <w:ins w:id="2308" w:author="Shewmaker, Michael@Energy" w:date="2019-01-16T17:23:00Z"/>
                <w:rFonts w:ascii="Calibri" w:hAnsi="Calibri"/>
                <w:sz w:val="18"/>
              </w:rPr>
            </w:pPr>
            <w:ins w:id="2309" w:author="Shewmaker, Michael@Energy" w:date="2019-01-16T17:23:00Z">
              <w:r w:rsidRPr="004A470C">
                <w:rPr>
                  <w:rFonts w:ascii="Calibri" w:hAnsi="Calibri"/>
                  <w:sz w:val="18"/>
                </w:rPr>
                <w:t xml:space="preserve">&lt;&lt;if </w:t>
              </w:r>
              <w:r>
                <w:rPr>
                  <w:rFonts w:ascii="Calibri" w:hAnsi="Calibri"/>
                  <w:sz w:val="18"/>
                </w:rPr>
                <w:t>A11</w:t>
              </w:r>
              <w:r w:rsidRPr="004A470C">
                <w:rPr>
                  <w:rFonts w:ascii="Calibri" w:hAnsi="Calibri"/>
                  <w:sz w:val="18"/>
                </w:rPr>
                <w:t xml:space="preserve"> = Single Family or Multifamily, then user picks from list: 1, 2, 3, 4A, 4B, 5, 5A, 5B;</w:t>
              </w:r>
            </w:ins>
          </w:p>
          <w:p w14:paraId="13098449" w14:textId="77777777" w:rsidR="00C64887" w:rsidRPr="004A470C" w:rsidRDefault="00C64887" w:rsidP="0024317D">
            <w:pPr>
              <w:keepNext/>
              <w:tabs>
                <w:tab w:val="left" w:pos="2160"/>
                <w:tab w:val="left" w:pos="2700"/>
                <w:tab w:val="left" w:pos="3420"/>
                <w:tab w:val="left" w:pos="3780"/>
                <w:tab w:val="left" w:pos="5760"/>
                <w:tab w:val="left" w:pos="7212"/>
              </w:tabs>
              <w:rPr>
                <w:ins w:id="2310" w:author="Shewmaker, Michael@Energy" w:date="2019-01-16T17:23:00Z"/>
                <w:rFonts w:ascii="Calibri" w:hAnsi="Calibri"/>
                <w:sz w:val="18"/>
              </w:rPr>
            </w:pPr>
            <w:proofErr w:type="spellStart"/>
            <w:ins w:id="2311" w:author="Shewmaker, Michael@Energy" w:date="2019-01-16T17:23:00Z">
              <w:r w:rsidRPr="004A470C">
                <w:rPr>
                  <w:rFonts w:ascii="Calibri" w:hAnsi="Calibri"/>
                  <w:sz w:val="18"/>
                </w:rPr>
                <w:t>Elseif</w:t>
              </w:r>
              <w:proofErr w:type="spellEnd"/>
              <w:r w:rsidRPr="004A470C">
                <w:rPr>
                  <w:rFonts w:ascii="Calibri" w:hAnsi="Calibri"/>
                  <w:sz w:val="18"/>
                </w:rPr>
                <w:t xml:space="preserve"> </w:t>
              </w:r>
              <w:r>
                <w:rPr>
                  <w:rFonts w:ascii="Calibri" w:hAnsi="Calibri"/>
                  <w:sz w:val="18"/>
                </w:rPr>
                <w:t>A11</w:t>
              </w:r>
              <w:r w:rsidRPr="004A470C">
                <w:rPr>
                  <w:rFonts w:ascii="Calibri" w:hAnsi="Calibri"/>
                  <w:sz w:val="18"/>
                </w:rPr>
                <w:t xml:space="preserve"> = Multifamily with central water heating, then user picks from list: “A additional solar” or “B solar + drain water heat </w:t>
              </w:r>
              <w:r w:rsidRPr="004A470C">
                <w:rPr>
                  <w:rFonts w:ascii="Calibri" w:hAnsi="Calibri"/>
                  <w:sz w:val="18"/>
                </w:rPr>
                <w:lastRenderedPageBreak/>
                <w:t>recovery”&gt;&gt;</w:t>
              </w:r>
            </w:ins>
          </w:p>
        </w:tc>
        <w:tc>
          <w:tcPr>
            <w:tcW w:w="976" w:type="dxa"/>
            <w:tcPrChange w:id="2312" w:author="Smith, Alexis@Energy" w:date="2019-01-17T10:23:00Z">
              <w:tcPr>
                <w:tcW w:w="937" w:type="dxa"/>
              </w:tcPr>
            </w:tcPrChange>
          </w:tcPr>
          <w:p w14:paraId="6F249944" w14:textId="77777777" w:rsidR="00C64887" w:rsidRPr="004A470C" w:rsidRDefault="00C64887" w:rsidP="0024317D">
            <w:pPr>
              <w:keepNext/>
              <w:tabs>
                <w:tab w:val="left" w:pos="2160"/>
                <w:tab w:val="left" w:pos="2700"/>
                <w:tab w:val="left" w:pos="3420"/>
                <w:tab w:val="left" w:pos="3780"/>
                <w:tab w:val="left" w:pos="5760"/>
                <w:tab w:val="left" w:pos="7212"/>
              </w:tabs>
              <w:rPr>
                <w:ins w:id="2313" w:author="Shewmaker, Michael@Energy" w:date="2019-01-16T17:23:00Z"/>
                <w:rFonts w:ascii="Calibri" w:hAnsi="Calibri"/>
                <w:sz w:val="18"/>
                <w:szCs w:val="14"/>
              </w:rPr>
            </w:pPr>
            <w:ins w:id="2314" w:author="Shewmaker, Michael@Energy" w:date="2019-01-16T17:23:00Z">
              <w:r w:rsidRPr="004A470C">
                <w:rPr>
                  <w:rFonts w:ascii="Calibri" w:hAnsi="Calibri"/>
                  <w:sz w:val="18"/>
                  <w:szCs w:val="14"/>
                </w:rPr>
                <w:lastRenderedPageBreak/>
                <w:t>&lt;&lt;user input: whole number&gt;&gt;</w:t>
              </w:r>
            </w:ins>
          </w:p>
        </w:tc>
        <w:tc>
          <w:tcPr>
            <w:tcW w:w="886" w:type="dxa"/>
            <w:tcPrChange w:id="2315" w:author="Smith, Alexis@Energy" w:date="2019-01-17T10:23:00Z">
              <w:tcPr>
                <w:tcW w:w="1043" w:type="dxa"/>
              </w:tcPr>
            </w:tcPrChange>
          </w:tcPr>
          <w:p w14:paraId="6A18C11C" w14:textId="77777777" w:rsidR="00C64887" w:rsidRPr="004A470C" w:rsidRDefault="00C64887" w:rsidP="0024317D">
            <w:pPr>
              <w:keepNext/>
              <w:rPr>
                <w:ins w:id="2316" w:author="Shewmaker, Michael@Energy" w:date="2019-01-16T17:23:00Z"/>
                <w:rFonts w:ascii="Calibri" w:hAnsi="Calibri"/>
                <w:sz w:val="18"/>
                <w:szCs w:val="18"/>
              </w:rPr>
            </w:pPr>
            <w:ins w:id="2317" w:author="Shewmaker, Michael@Energy" w:date="2019-01-16T17:23:00Z">
              <w:r w:rsidRPr="004A470C">
                <w:rPr>
                  <w:rFonts w:ascii="Calibri" w:hAnsi="Calibri"/>
                  <w:sz w:val="18"/>
                  <w:szCs w:val="18"/>
                </w:rPr>
                <w:t xml:space="preserve">&lt;&lt;if </w:t>
              </w:r>
              <w:r>
                <w:rPr>
                  <w:rFonts w:ascii="Calibri" w:hAnsi="Calibri"/>
                  <w:sz w:val="18"/>
                  <w:szCs w:val="18"/>
                </w:rPr>
                <w:t>J02</w:t>
              </w:r>
              <w:r w:rsidRPr="004A470C">
                <w:rPr>
                  <w:rFonts w:ascii="Calibri" w:hAnsi="Calibri"/>
                  <w:sz w:val="18"/>
                  <w:szCs w:val="18"/>
                </w:rPr>
                <w:t xml:space="preserve"> = Central, then user entry: allow ≥2 unless </w:t>
              </w:r>
              <w:r>
                <w:rPr>
                  <w:rFonts w:ascii="Calibri" w:hAnsi="Calibri"/>
                  <w:sz w:val="18"/>
                  <w:szCs w:val="18"/>
                </w:rPr>
                <w:t>J04</w:t>
              </w:r>
              <w:r w:rsidRPr="004A470C">
                <w:rPr>
                  <w:rFonts w:ascii="Calibri" w:hAnsi="Calibri"/>
                  <w:sz w:val="18"/>
                  <w:szCs w:val="18"/>
                </w:rPr>
                <w:t xml:space="preserve"> is ≤8 then allow 1;</w:t>
              </w:r>
            </w:ins>
          </w:p>
          <w:p w14:paraId="52B52F4E" w14:textId="77777777" w:rsidR="00C64887" w:rsidRPr="004A470C" w:rsidRDefault="00C64887" w:rsidP="0024317D">
            <w:pPr>
              <w:keepNext/>
              <w:tabs>
                <w:tab w:val="left" w:pos="2160"/>
                <w:tab w:val="left" w:pos="2700"/>
                <w:tab w:val="left" w:pos="3420"/>
                <w:tab w:val="left" w:pos="3780"/>
                <w:tab w:val="left" w:pos="5760"/>
                <w:tab w:val="left" w:pos="7212"/>
              </w:tabs>
              <w:rPr>
                <w:ins w:id="2318" w:author="Shewmaker, Michael@Energy" w:date="2019-01-16T17:23:00Z"/>
                <w:rFonts w:ascii="Calibri" w:hAnsi="Calibri"/>
                <w:sz w:val="18"/>
                <w:szCs w:val="14"/>
              </w:rPr>
            </w:pPr>
            <w:ins w:id="2319" w:author="Shewmaker, Michael@Energy" w:date="2019-01-16T17:23:00Z">
              <w:r w:rsidRPr="004A470C">
                <w:rPr>
                  <w:rFonts w:ascii="Calibri" w:hAnsi="Calibri"/>
                  <w:sz w:val="18"/>
                  <w:szCs w:val="18"/>
                </w:rPr>
                <w:t>Else value = NA&gt;&gt;</w:t>
              </w:r>
            </w:ins>
          </w:p>
        </w:tc>
        <w:tc>
          <w:tcPr>
            <w:tcW w:w="1307" w:type="dxa"/>
            <w:tcPrChange w:id="2320" w:author="Smith, Alexis@Energy" w:date="2019-01-17T10:23:00Z">
              <w:tcPr>
                <w:tcW w:w="1043" w:type="dxa"/>
              </w:tcPr>
            </w:tcPrChange>
          </w:tcPr>
          <w:p w14:paraId="0BE49EE7" w14:textId="5339B3B0" w:rsidR="00C64887" w:rsidRPr="004A470C" w:rsidRDefault="00C64887" w:rsidP="0024317D">
            <w:pPr>
              <w:keepNext/>
              <w:tabs>
                <w:tab w:val="left" w:pos="2160"/>
                <w:tab w:val="left" w:pos="2700"/>
                <w:tab w:val="left" w:pos="3420"/>
                <w:tab w:val="left" w:pos="3780"/>
                <w:tab w:val="left" w:pos="5760"/>
                <w:tab w:val="left" w:pos="7212"/>
              </w:tabs>
              <w:rPr>
                <w:ins w:id="2321" w:author="Shewmaker, Michael@Energy" w:date="2019-01-16T17:23:00Z"/>
                <w:rFonts w:ascii="Calibri" w:hAnsi="Calibri"/>
                <w:sz w:val="18"/>
                <w:szCs w:val="14"/>
              </w:rPr>
            </w:pPr>
            <w:ins w:id="2322" w:author="Shewmaker, Michael@Energy" w:date="2019-01-16T17:23:00Z">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ins>
            <w:ins w:id="2323" w:author="Shewmaker, Michael@Energy" w:date="2019-01-17T10:38:00Z">
              <w:r w:rsidR="0017550E">
                <w:rPr>
                  <w:rFonts w:ascii="Calibri" w:hAnsi="Calibri"/>
                  <w:sz w:val="18"/>
                  <w:szCs w:val="14"/>
                </w:rPr>
                <w:t>J03</w:t>
              </w:r>
            </w:ins>
            <w:ins w:id="2324" w:author="Shewmaker, Michael@Energy" w:date="2019-01-16T17:23:00Z">
              <w:r w:rsidRPr="004A470C">
                <w:rPr>
                  <w:rFonts w:ascii="Calibri" w:hAnsi="Calibri"/>
                  <w:sz w:val="18"/>
                  <w:szCs w:val="14"/>
                </w:rPr>
                <w:t xml:space="preserve"> = 1 then value = Consumer instantaneous;</w:t>
              </w:r>
            </w:ins>
          </w:p>
          <w:p w14:paraId="5CB0B60B" w14:textId="77777777" w:rsidR="00C64887" w:rsidRPr="004A470C" w:rsidRDefault="00C64887" w:rsidP="0024317D">
            <w:pPr>
              <w:keepNext/>
              <w:tabs>
                <w:tab w:val="left" w:pos="2160"/>
                <w:tab w:val="left" w:pos="2700"/>
                <w:tab w:val="left" w:pos="3420"/>
                <w:tab w:val="left" w:pos="3780"/>
                <w:tab w:val="left" w:pos="5760"/>
                <w:tab w:val="left" w:pos="7212"/>
              </w:tabs>
              <w:rPr>
                <w:ins w:id="2325" w:author="Shewmaker, Michael@Energy" w:date="2019-01-16T17:23:00Z"/>
                <w:rFonts w:ascii="Calibri" w:hAnsi="Calibri"/>
                <w:sz w:val="18"/>
                <w:szCs w:val="14"/>
              </w:rPr>
            </w:pPr>
            <w:ins w:id="2326" w:author="Shewmaker, Michael@Energy" w:date="2019-01-16T17:23:00Z">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2, 3, 4A, or 4B then value = Consumer storage; </w:t>
              </w:r>
            </w:ins>
          </w:p>
          <w:p w14:paraId="0244B1B2" w14:textId="77777777" w:rsidR="00C64887" w:rsidRPr="004A470C" w:rsidRDefault="00C64887" w:rsidP="0024317D">
            <w:pPr>
              <w:keepNext/>
              <w:tabs>
                <w:tab w:val="left" w:pos="2160"/>
                <w:tab w:val="left" w:pos="2700"/>
                <w:tab w:val="left" w:pos="3420"/>
                <w:tab w:val="left" w:pos="3780"/>
                <w:tab w:val="left" w:pos="5760"/>
                <w:tab w:val="left" w:pos="7212"/>
              </w:tabs>
              <w:rPr>
                <w:ins w:id="2327" w:author="Shewmaker, Michael@Energy" w:date="2019-01-16T17:23:00Z"/>
                <w:rFonts w:ascii="Calibri" w:hAnsi="Calibri"/>
                <w:sz w:val="18"/>
                <w:szCs w:val="14"/>
              </w:rPr>
            </w:pPr>
            <w:ins w:id="2328" w:author="Shewmaker, Michael@Energy" w:date="2019-01-16T17:23:00Z">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is 5, 5A or 5B then value = NEEA Tier 3 heat pump water heater;</w:t>
              </w:r>
            </w:ins>
          </w:p>
          <w:p w14:paraId="2061AA25" w14:textId="77777777" w:rsidR="00C64887" w:rsidRPr="004A470C" w:rsidRDefault="00C64887" w:rsidP="0024317D">
            <w:pPr>
              <w:keepNext/>
              <w:tabs>
                <w:tab w:val="left" w:pos="2160"/>
                <w:tab w:val="left" w:pos="2700"/>
                <w:tab w:val="left" w:pos="3420"/>
                <w:tab w:val="left" w:pos="3780"/>
                <w:tab w:val="left" w:pos="5760"/>
                <w:tab w:val="left" w:pos="7212"/>
              </w:tabs>
              <w:rPr>
                <w:ins w:id="2329" w:author="Shewmaker, Michael@Energy" w:date="2019-01-16T17:23:00Z"/>
                <w:rFonts w:ascii="Calibri" w:hAnsi="Calibri"/>
                <w:sz w:val="18"/>
                <w:szCs w:val="14"/>
              </w:rPr>
            </w:pPr>
            <w:proofErr w:type="spellStart"/>
            <w:ins w:id="2330" w:author="Shewmaker, Michael@Energy" w:date="2019-01-16T17:23:00Z">
              <w:r w:rsidRPr="004A470C">
                <w:rPr>
                  <w:rFonts w:ascii="Calibri" w:hAnsi="Calibri"/>
                  <w:sz w:val="18"/>
                  <w:szCs w:val="14"/>
                </w:rPr>
                <w:t>elseif</w:t>
              </w:r>
              <w:proofErr w:type="spellEnd"/>
              <w:r w:rsidRPr="004A470C">
                <w:rPr>
                  <w:rFonts w:ascii="Calibri" w:hAnsi="Calibri"/>
                  <w:sz w:val="18"/>
                  <w:szCs w:val="14"/>
                </w:rPr>
                <w:t xml:space="preserve"> </w:t>
              </w:r>
              <w:r>
                <w:rPr>
                  <w:rFonts w:ascii="Calibri" w:hAnsi="Calibri"/>
                  <w:sz w:val="18"/>
                  <w:szCs w:val="14"/>
                </w:rPr>
                <w:t>A11</w:t>
              </w:r>
              <w:r w:rsidRPr="004A470C">
                <w:rPr>
                  <w:rFonts w:ascii="Calibri" w:hAnsi="Calibri"/>
                  <w:sz w:val="18"/>
                  <w:szCs w:val="14"/>
                </w:rPr>
                <w:t xml:space="preserve"> = Multifamily with central </w:t>
              </w:r>
              <w:r w:rsidRPr="004A470C">
                <w:rPr>
                  <w:rFonts w:ascii="Calibri" w:hAnsi="Calibri"/>
                  <w:sz w:val="18"/>
                  <w:szCs w:val="14"/>
                </w:rPr>
                <w:lastRenderedPageBreak/>
                <w:t>water heating, then user pick from list:</w:t>
              </w:r>
            </w:ins>
          </w:p>
          <w:p w14:paraId="5DC914ED" w14:textId="77777777" w:rsidR="00C64887" w:rsidRPr="004A470C" w:rsidRDefault="00C64887" w:rsidP="0024317D">
            <w:pPr>
              <w:keepNext/>
              <w:tabs>
                <w:tab w:val="left" w:pos="2160"/>
                <w:tab w:val="left" w:pos="2700"/>
                <w:tab w:val="left" w:pos="3420"/>
                <w:tab w:val="left" w:pos="3780"/>
                <w:tab w:val="left" w:pos="5760"/>
                <w:tab w:val="left" w:pos="7212"/>
              </w:tabs>
              <w:rPr>
                <w:ins w:id="2331" w:author="Shewmaker, Michael@Energy" w:date="2019-01-16T17:23:00Z"/>
                <w:rFonts w:ascii="Calibri" w:hAnsi="Calibri"/>
                <w:sz w:val="18"/>
                <w:szCs w:val="14"/>
              </w:rPr>
            </w:pPr>
            <w:ins w:id="2332" w:author="Shewmaker, Michael@Energy" w:date="2019-01-16T17:23:00Z">
              <w:r w:rsidRPr="004A470C">
                <w:rPr>
                  <w:rFonts w:ascii="Calibri" w:hAnsi="Calibri"/>
                  <w:sz w:val="18"/>
                  <w:szCs w:val="14"/>
                </w:rPr>
                <w:t>*Boiler;</w:t>
              </w:r>
            </w:ins>
          </w:p>
          <w:p w14:paraId="06349D85" w14:textId="77777777" w:rsidR="00C64887" w:rsidRPr="004A470C" w:rsidRDefault="00C64887" w:rsidP="0024317D">
            <w:pPr>
              <w:keepNext/>
              <w:tabs>
                <w:tab w:val="left" w:pos="2160"/>
                <w:tab w:val="left" w:pos="2700"/>
                <w:tab w:val="left" w:pos="3420"/>
                <w:tab w:val="left" w:pos="3780"/>
                <w:tab w:val="left" w:pos="5760"/>
                <w:tab w:val="left" w:pos="7212"/>
              </w:tabs>
              <w:rPr>
                <w:ins w:id="2333" w:author="Shewmaker, Michael@Energy" w:date="2019-01-16T17:23:00Z"/>
                <w:rFonts w:ascii="Calibri" w:hAnsi="Calibri"/>
                <w:sz w:val="18"/>
                <w:szCs w:val="14"/>
              </w:rPr>
            </w:pPr>
            <w:ins w:id="2334" w:author="Shewmaker, Michael@Energy" w:date="2019-01-16T17:23:00Z">
              <w:r w:rsidRPr="004A470C">
                <w:rPr>
                  <w:rFonts w:ascii="Calibri" w:hAnsi="Calibri"/>
                  <w:sz w:val="18"/>
                  <w:szCs w:val="14"/>
                </w:rPr>
                <w:t>*Indirect;</w:t>
              </w:r>
            </w:ins>
          </w:p>
          <w:p w14:paraId="2B8BAD7E" w14:textId="77777777" w:rsidR="00C64887" w:rsidRPr="004A470C" w:rsidRDefault="00C64887" w:rsidP="0024317D">
            <w:pPr>
              <w:keepNext/>
              <w:tabs>
                <w:tab w:val="left" w:pos="2160"/>
                <w:tab w:val="left" w:pos="2700"/>
                <w:tab w:val="left" w:pos="3420"/>
                <w:tab w:val="left" w:pos="3780"/>
                <w:tab w:val="left" w:pos="5760"/>
                <w:tab w:val="left" w:pos="7212"/>
              </w:tabs>
              <w:rPr>
                <w:ins w:id="2335" w:author="Shewmaker, Michael@Energy" w:date="2019-01-16T17:23:00Z"/>
                <w:rFonts w:ascii="Calibri" w:hAnsi="Calibri"/>
                <w:sz w:val="18"/>
                <w:szCs w:val="14"/>
              </w:rPr>
            </w:pPr>
            <w:ins w:id="2336" w:author="Shewmaker, Michael@Energy" w:date="2019-01-16T17:23:00Z">
              <w:r w:rsidRPr="004A470C">
                <w:rPr>
                  <w:rFonts w:ascii="Calibri" w:hAnsi="Calibri"/>
                  <w:sz w:val="18"/>
                  <w:szCs w:val="14"/>
                </w:rPr>
                <w:t>*Consumer Instantaneous;</w:t>
              </w:r>
            </w:ins>
          </w:p>
          <w:p w14:paraId="288B7AC4" w14:textId="77777777" w:rsidR="00C64887" w:rsidRPr="004A470C" w:rsidRDefault="00C64887" w:rsidP="0024317D">
            <w:pPr>
              <w:keepNext/>
              <w:tabs>
                <w:tab w:val="left" w:pos="2160"/>
                <w:tab w:val="left" w:pos="2700"/>
                <w:tab w:val="left" w:pos="3420"/>
                <w:tab w:val="left" w:pos="3780"/>
                <w:tab w:val="left" w:pos="5760"/>
                <w:tab w:val="left" w:pos="7212"/>
              </w:tabs>
              <w:rPr>
                <w:ins w:id="2337" w:author="Shewmaker, Michael@Energy" w:date="2019-01-16T17:23:00Z"/>
                <w:rFonts w:ascii="Calibri" w:hAnsi="Calibri"/>
                <w:sz w:val="18"/>
                <w:szCs w:val="14"/>
              </w:rPr>
            </w:pPr>
            <w:ins w:id="2338" w:author="Shewmaker, Michael@Energy" w:date="2019-01-16T17:23:00Z">
              <w:r w:rsidRPr="004A470C">
                <w:rPr>
                  <w:rFonts w:ascii="Calibri" w:hAnsi="Calibri"/>
                  <w:sz w:val="18"/>
                  <w:szCs w:val="14"/>
                </w:rPr>
                <w:t>*Commercial Instantaneous;</w:t>
              </w:r>
            </w:ins>
          </w:p>
          <w:p w14:paraId="09F16954" w14:textId="77777777" w:rsidR="00C64887" w:rsidRPr="004A470C" w:rsidRDefault="00C64887" w:rsidP="0024317D">
            <w:pPr>
              <w:keepNext/>
              <w:tabs>
                <w:tab w:val="left" w:pos="2160"/>
                <w:tab w:val="left" w:pos="2700"/>
                <w:tab w:val="left" w:pos="3420"/>
                <w:tab w:val="left" w:pos="3780"/>
                <w:tab w:val="left" w:pos="5760"/>
                <w:tab w:val="left" w:pos="7212"/>
              </w:tabs>
              <w:rPr>
                <w:ins w:id="2339" w:author="Shewmaker, Michael@Energy" w:date="2019-01-16T17:23:00Z"/>
                <w:rFonts w:ascii="Calibri" w:hAnsi="Calibri"/>
                <w:sz w:val="18"/>
                <w:szCs w:val="14"/>
              </w:rPr>
            </w:pPr>
            <w:ins w:id="2340" w:author="Shewmaker, Michael@Energy" w:date="2019-01-16T17:23:00Z">
              <w:r w:rsidRPr="004A470C">
                <w:rPr>
                  <w:rFonts w:ascii="Calibri" w:hAnsi="Calibri"/>
                  <w:sz w:val="18"/>
                  <w:szCs w:val="14"/>
                </w:rPr>
                <w:t>*Consumer Storage;</w:t>
              </w:r>
            </w:ins>
          </w:p>
          <w:p w14:paraId="0D6270DE" w14:textId="77777777" w:rsidR="00C64887" w:rsidRPr="004A470C" w:rsidRDefault="00C64887" w:rsidP="0024317D">
            <w:pPr>
              <w:keepNext/>
              <w:tabs>
                <w:tab w:val="left" w:pos="2160"/>
                <w:tab w:val="left" w:pos="2700"/>
                <w:tab w:val="left" w:pos="3420"/>
                <w:tab w:val="left" w:pos="3780"/>
                <w:tab w:val="left" w:pos="5760"/>
                <w:tab w:val="left" w:pos="7212"/>
              </w:tabs>
              <w:rPr>
                <w:ins w:id="2341" w:author="Shewmaker, Michael@Energy" w:date="2019-01-16T17:23:00Z"/>
                <w:rFonts w:ascii="Calibri" w:hAnsi="Calibri"/>
                <w:sz w:val="18"/>
                <w:szCs w:val="14"/>
              </w:rPr>
            </w:pPr>
            <w:ins w:id="2342" w:author="Shewmaker, Michael@Energy" w:date="2019-01-16T17:23:00Z">
              <w:r w:rsidRPr="004A470C">
                <w:rPr>
                  <w:rFonts w:ascii="Calibri" w:hAnsi="Calibri"/>
                  <w:sz w:val="18"/>
                  <w:szCs w:val="14"/>
                </w:rPr>
                <w:t>*Commercial Storage;</w:t>
              </w:r>
            </w:ins>
          </w:p>
          <w:p w14:paraId="1490B4B7" w14:textId="77777777" w:rsidR="00C64887" w:rsidRPr="004A470C" w:rsidRDefault="00C64887" w:rsidP="0024317D">
            <w:pPr>
              <w:keepNext/>
              <w:tabs>
                <w:tab w:val="left" w:pos="2160"/>
                <w:tab w:val="left" w:pos="2700"/>
                <w:tab w:val="left" w:pos="3420"/>
                <w:tab w:val="left" w:pos="3780"/>
                <w:tab w:val="left" w:pos="5760"/>
                <w:tab w:val="left" w:pos="7212"/>
              </w:tabs>
              <w:rPr>
                <w:ins w:id="2343" w:author="Shewmaker, Michael@Energy" w:date="2019-01-16T17:23:00Z"/>
                <w:rFonts w:ascii="Calibri" w:hAnsi="Calibri"/>
                <w:sz w:val="18"/>
                <w:szCs w:val="14"/>
              </w:rPr>
            </w:pPr>
            <w:ins w:id="2344" w:author="Shewmaker, Michael@Energy" w:date="2019-01-16T17:23:00Z">
              <w:r w:rsidRPr="004A470C">
                <w:rPr>
                  <w:rFonts w:ascii="Calibri" w:hAnsi="Calibri"/>
                  <w:sz w:val="18"/>
                  <w:szCs w:val="14"/>
                </w:rPr>
                <w:t>*Residential-Duty Commercial Storage&gt;&gt;</w:t>
              </w:r>
            </w:ins>
          </w:p>
        </w:tc>
        <w:tc>
          <w:tcPr>
            <w:tcW w:w="1057" w:type="dxa"/>
            <w:tcPrChange w:id="2345" w:author="Smith, Alexis@Energy" w:date="2019-01-17T10:23:00Z">
              <w:tcPr>
                <w:tcW w:w="1043" w:type="dxa"/>
              </w:tcPr>
            </w:tcPrChange>
          </w:tcPr>
          <w:p w14:paraId="0E718F93" w14:textId="77777777" w:rsidR="00C64887" w:rsidRPr="004A470C" w:rsidRDefault="00C64887" w:rsidP="0024317D">
            <w:pPr>
              <w:keepNext/>
              <w:tabs>
                <w:tab w:val="left" w:pos="2160"/>
                <w:tab w:val="left" w:pos="2700"/>
                <w:tab w:val="left" w:pos="3420"/>
                <w:tab w:val="left" w:pos="3780"/>
                <w:tab w:val="left" w:pos="5760"/>
                <w:tab w:val="left" w:pos="7212"/>
              </w:tabs>
              <w:rPr>
                <w:ins w:id="2346" w:author="Shewmaker, Michael@Energy" w:date="2019-01-16T17:23:00Z"/>
                <w:rFonts w:ascii="Calibri" w:hAnsi="Calibri"/>
                <w:sz w:val="18"/>
                <w:szCs w:val="14"/>
              </w:rPr>
            </w:pPr>
            <w:ins w:id="2347" w:author="Shewmaker, Michael@Energy" w:date="2019-01-16T17:23:00Z">
              <w:r w:rsidRPr="004A470C">
                <w:rPr>
                  <w:rFonts w:ascii="Calibri" w:hAnsi="Calibri"/>
                  <w:sz w:val="18"/>
                  <w:szCs w:val="14"/>
                </w:rPr>
                <w:lastRenderedPageBreak/>
                <w:t xml:space="preserve">&lt;&lt;if </w:t>
              </w:r>
              <w:r>
                <w:rPr>
                  <w:rFonts w:ascii="Calibri" w:hAnsi="Calibri"/>
                  <w:sz w:val="18"/>
                  <w:szCs w:val="14"/>
                </w:rPr>
                <w:t>A11</w:t>
              </w:r>
              <w:r w:rsidRPr="004A470C">
                <w:rPr>
                  <w:rFonts w:ascii="Calibri" w:hAnsi="Calibri"/>
                  <w:sz w:val="18"/>
                  <w:szCs w:val="14"/>
                </w:rPr>
                <w:t xml:space="preserve"> = Single Family or Multifamily and if </w:t>
              </w:r>
              <w:r>
                <w:rPr>
                  <w:rFonts w:ascii="Calibri" w:hAnsi="Calibri"/>
                  <w:sz w:val="18"/>
                  <w:szCs w:val="14"/>
                </w:rPr>
                <w:t>J03</w:t>
              </w:r>
              <w:r w:rsidRPr="004A470C">
                <w:rPr>
                  <w:rFonts w:ascii="Calibri" w:hAnsi="Calibri"/>
                  <w:sz w:val="18"/>
                  <w:szCs w:val="14"/>
                </w:rPr>
                <w:t xml:space="preserve"> = 2, then value = ≤ 55 gallons; if </w:t>
              </w:r>
              <w:r>
                <w:rPr>
                  <w:rFonts w:ascii="Calibri" w:hAnsi="Calibri"/>
                  <w:sz w:val="18"/>
                  <w:szCs w:val="14"/>
                </w:rPr>
                <w:t>J03</w:t>
              </w:r>
              <w:r w:rsidRPr="004A470C">
                <w:rPr>
                  <w:rFonts w:ascii="Calibri" w:hAnsi="Calibri"/>
                  <w:sz w:val="18"/>
                  <w:szCs w:val="14"/>
                </w:rPr>
                <w:t xml:space="preserve"> = 3, then value = &gt; 55 gallons; else value = NA;</w:t>
              </w:r>
            </w:ins>
          </w:p>
          <w:p w14:paraId="359DABA2" w14:textId="77777777" w:rsidR="00C64887" w:rsidRPr="004A470C" w:rsidRDefault="00C64887" w:rsidP="0024317D">
            <w:pPr>
              <w:keepNext/>
              <w:tabs>
                <w:tab w:val="left" w:pos="2160"/>
                <w:tab w:val="left" w:pos="2700"/>
                <w:tab w:val="left" w:pos="3420"/>
                <w:tab w:val="left" w:pos="3780"/>
                <w:tab w:val="left" w:pos="5760"/>
                <w:tab w:val="left" w:pos="7212"/>
              </w:tabs>
              <w:rPr>
                <w:ins w:id="2348" w:author="Shewmaker, Michael@Energy" w:date="2019-01-16T17:23:00Z"/>
                <w:rFonts w:ascii="Calibri" w:hAnsi="Calibri"/>
                <w:sz w:val="18"/>
                <w:szCs w:val="14"/>
              </w:rPr>
            </w:pPr>
            <w:ins w:id="2349" w:author="Shewmaker, Michael@Energy" w:date="2019-01-16T17:23:00Z">
              <w:r w:rsidRPr="004A470C">
                <w:rPr>
                  <w:rFonts w:ascii="Calibri" w:hAnsi="Calibri"/>
                  <w:sz w:val="18"/>
                  <w:szCs w:val="14"/>
                </w:rPr>
                <w:t xml:space="preserve">If </w:t>
              </w:r>
              <w:r>
                <w:rPr>
                  <w:rFonts w:ascii="Calibri" w:hAnsi="Calibri"/>
                  <w:sz w:val="18"/>
                  <w:szCs w:val="14"/>
                </w:rPr>
                <w:t>A11</w:t>
              </w:r>
              <w:r w:rsidRPr="004A470C">
                <w:rPr>
                  <w:rFonts w:ascii="Calibri" w:hAnsi="Calibri"/>
                  <w:sz w:val="18"/>
                  <w:szCs w:val="14"/>
                </w:rPr>
                <w:t xml:space="preserve"> = Multifamily with central water heating, then user </w:t>
              </w:r>
              <w:r w:rsidRPr="004A470C">
                <w:rPr>
                  <w:rFonts w:ascii="Calibri" w:hAnsi="Calibri"/>
                  <w:sz w:val="18"/>
                  <w:szCs w:val="14"/>
                </w:rPr>
                <w:lastRenderedPageBreak/>
                <w:t>input number&gt;&gt;</w:t>
              </w:r>
            </w:ins>
          </w:p>
        </w:tc>
        <w:tc>
          <w:tcPr>
            <w:tcW w:w="1057" w:type="dxa"/>
            <w:tcPrChange w:id="2350" w:author="Smith, Alexis@Energy" w:date="2019-01-17T10:23:00Z">
              <w:tcPr>
                <w:tcW w:w="1043" w:type="dxa"/>
              </w:tcPr>
            </w:tcPrChange>
          </w:tcPr>
          <w:p w14:paraId="7CCE2649" w14:textId="77777777" w:rsidR="00C64887" w:rsidRPr="004A470C" w:rsidRDefault="00C64887" w:rsidP="0024317D">
            <w:pPr>
              <w:keepNext/>
              <w:tabs>
                <w:tab w:val="left" w:pos="2160"/>
                <w:tab w:val="left" w:pos="2700"/>
                <w:tab w:val="left" w:pos="3420"/>
                <w:tab w:val="left" w:pos="3780"/>
                <w:tab w:val="left" w:pos="5760"/>
                <w:tab w:val="left" w:pos="7212"/>
              </w:tabs>
              <w:rPr>
                <w:ins w:id="2351" w:author="Shewmaker, Michael@Energy" w:date="2019-01-16T17:23:00Z"/>
                <w:rFonts w:ascii="Calibri" w:hAnsi="Calibri"/>
                <w:sz w:val="18"/>
                <w:szCs w:val="14"/>
              </w:rPr>
            </w:pPr>
            <w:ins w:id="2352" w:author="Shewmaker, Michael@Energy" w:date="2019-01-16T17:23:00Z">
              <w:r w:rsidRPr="004A470C">
                <w:rPr>
                  <w:rFonts w:ascii="Calibri" w:hAnsi="Calibri"/>
                  <w:sz w:val="18"/>
                  <w:szCs w:val="14"/>
                </w:rPr>
                <w:lastRenderedPageBreak/>
                <w:t xml:space="preserve">&lt;&lt;if </w:t>
              </w:r>
              <w:r>
                <w:rPr>
                  <w:rFonts w:ascii="Calibri" w:hAnsi="Calibri"/>
                  <w:sz w:val="18"/>
                  <w:szCs w:val="14"/>
                </w:rPr>
                <w:t>A11</w:t>
              </w:r>
              <w:r w:rsidRPr="004A470C">
                <w:rPr>
                  <w:rFonts w:ascii="Calibri" w:hAnsi="Calibri"/>
                  <w:sz w:val="18"/>
                  <w:szCs w:val="14"/>
                </w:rPr>
                <w:t xml:space="preserve"> = Multifamily with central water heating or If </w:t>
              </w:r>
              <w:r>
                <w:rPr>
                  <w:rFonts w:ascii="Calibri" w:hAnsi="Calibri"/>
                  <w:sz w:val="18"/>
                  <w:szCs w:val="14"/>
                </w:rPr>
                <w:t>J03</w:t>
              </w:r>
              <w:r w:rsidRPr="004A470C">
                <w:rPr>
                  <w:rFonts w:ascii="Calibri" w:hAnsi="Calibri"/>
                  <w:sz w:val="18"/>
                  <w:szCs w:val="14"/>
                </w:rPr>
                <w:t xml:space="preserve"> = 1, 2, or 3, then user picks from list </w:t>
              </w:r>
            </w:ins>
          </w:p>
          <w:p w14:paraId="0B9FC6D1" w14:textId="77777777" w:rsidR="00C64887" w:rsidRPr="004A470C" w:rsidRDefault="00C64887" w:rsidP="0024317D">
            <w:pPr>
              <w:keepNext/>
              <w:tabs>
                <w:tab w:val="left" w:pos="2160"/>
                <w:tab w:val="left" w:pos="2700"/>
                <w:tab w:val="left" w:pos="3420"/>
                <w:tab w:val="left" w:pos="3780"/>
                <w:tab w:val="left" w:pos="5760"/>
                <w:tab w:val="left" w:pos="7212"/>
              </w:tabs>
              <w:rPr>
                <w:ins w:id="2353" w:author="Shewmaker, Michael@Energy" w:date="2019-01-16T17:23:00Z"/>
                <w:rFonts w:ascii="Calibri" w:hAnsi="Calibri"/>
                <w:sz w:val="18"/>
                <w:szCs w:val="14"/>
              </w:rPr>
            </w:pPr>
            <w:ins w:id="2354" w:author="Shewmaker, Michael@Energy" w:date="2019-01-16T17:23:00Z">
              <w:r w:rsidRPr="004A470C">
                <w:rPr>
                  <w:rFonts w:ascii="Calibri" w:hAnsi="Calibri"/>
                  <w:sz w:val="18"/>
                  <w:szCs w:val="14"/>
                </w:rPr>
                <w:t xml:space="preserve">*Natural gas, *Propane, </w:t>
              </w:r>
            </w:ins>
          </w:p>
          <w:p w14:paraId="0B9B02FD" w14:textId="77777777" w:rsidR="00C64887" w:rsidRPr="004A470C" w:rsidRDefault="00C64887" w:rsidP="0024317D">
            <w:pPr>
              <w:keepNext/>
              <w:tabs>
                <w:tab w:val="left" w:pos="2160"/>
                <w:tab w:val="left" w:pos="2700"/>
                <w:tab w:val="left" w:pos="3420"/>
                <w:tab w:val="left" w:pos="3780"/>
                <w:tab w:val="left" w:pos="5760"/>
                <w:tab w:val="left" w:pos="7212"/>
              </w:tabs>
              <w:rPr>
                <w:ins w:id="2355" w:author="Shewmaker, Michael@Energy" w:date="2019-01-16T17:23:00Z"/>
                <w:rFonts w:ascii="Calibri" w:hAnsi="Calibri"/>
                <w:sz w:val="18"/>
                <w:szCs w:val="14"/>
              </w:rPr>
            </w:pPr>
          </w:p>
          <w:p w14:paraId="54CE6D30" w14:textId="05CF92EA" w:rsidR="00C64887" w:rsidRPr="004A470C" w:rsidRDefault="00C64887" w:rsidP="0024317D">
            <w:pPr>
              <w:keepNext/>
              <w:tabs>
                <w:tab w:val="left" w:pos="2160"/>
                <w:tab w:val="left" w:pos="2700"/>
                <w:tab w:val="left" w:pos="3420"/>
                <w:tab w:val="left" w:pos="3780"/>
                <w:tab w:val="left" w:pos="5760"/>
                <w:tab w:val="left" w:pos="7212"/>
              </w:tabs>
              <w:rPr>
                <w:ins w:id="2356" w:author="Shewmaker, Michael@Energy" w:date="2019-01-16T17:23:00Z"/>
                <w:rFonts w:ascii="Calibri" w:hAnsi="Calibri"/>
                <w:sz w:val="18"/>
                <w:szCs w:val="14"/>
              </w:rPr>
            </w:pPr>
            <w:proofErr w:type="spellStart"/>
            <w:ins w:id="2357" w:author="Shewmaker, Michael@Energy" w:date="2019-01-16T17:23:00Z">
              <w:r w:rsidRPr="004A470C">
                <w:rPr>
                  <w:rFonts w:ascii="Calibri" w:hAnsi="Calibri"/>
                  <w:sz w:val="18"/>
                  <w:szCs w:val="14"/>
                </w:rPr>
                <w:t>elseIf</w:t>
              </w:r>
              <w:proofErr w:type="spellEnd"/>
              <w:r w:rsidRPr="004A470C">
                <w:rPr>
                  <w:rFonts w:ascii="Calibri" w:hAnsi="Calibri"/>
                  <w:sz w:val="18"/>
                  <w:szCs w:val="14"/>
                </w:rPr>
                <w:t xml:space="preserve"> </w:t>
              </w:r>
              <w:r>
                <w:rPr>
                  <w:rFonts w:ascii="Calibri" w:hAnsi="Calibri"/>
                  <w:sz w:val="18"/>
                  <w:szCs w:val="14"/>
                </w:rPr>
                <w:t>J03</w:t>
              </w:r>
              <w:r w:rsidRPr="004A470C">
                <w:rPr>
                  <w:rFonts w:ascii="Calibri" w:hAnsi="Calibri"/>
                  <w:sz w:val="18"/>
                  <w:szCs w:val="14"/>
                </w:rPr>
                <w:t xml:space="preserve"> = 4A, 4B, 5, 5A, or 5B, then </w:t>
              </w:r>
            </w:ins>
            <w:ins w:id="2358" w:author="Shewmaker, Michael@Energy" w:date="2019-01-17T10:38:00Z">
              <w:r w:rsidR="0017550E">
                <w:rPr>
                  <w:rFonts w:ascii="Calibri" w:hAnsi="Calibri"/>
                  <w:sz w:val="18"/>
                  <w:szCs w:val="14"/>
                </w:rPr>
                <w:t>value</w:t>
              </w:r>
            </w:ins>
            <w:ins w:id="2359" w:author="Shewmaker, Michael@Energy" w:date="2019-01-16T17:23:00Z">
              <w:r w:rsidRPr="004A470C">
                <w:rPr>
                  <w:rFonts w:ascii="Calibri" w:hAnsi="Calibri"/>
                  <w:sz w:val="18"/>
                  <w:szCs w:val="14"/>
                </w:rPr>
                <w:t xml:space="preserve"> = Heat Pump</w:t>
              </w:r>
            </w:ins>
          </w:p>
          <w:p w14:paraId="0E3FBD02" w14:textId="77777777" w:rsidR="00C64887" w:rsidRPr="004A470C" w:rsidRDefault="00C64887" w:rsidP="0024317D">
            <w:pPr>
              <w:keepNext/>
              <w:tabs>
                <w:tab w:val="left" w:pos="2160"/>
                <w:tab w:val="left" w:pos="2700"/>
                <w:tab w:val="left" w:pos="3420"/>
                <w:tab w:val="left" w:pos="3780"/>
                <w:tab w:val="left" w:pos="5760"/>
                <w:tab w:val="left" w:pos="7212"/>
              </w:tabs>
              <w:rPr>
                <w:ins w:id="2360" w:author="Shewmaker, Michael@Energy" w:date="2019-01-16T17:23:00Z"/>
                <w:rFonts w:ascii="Calibri" w:hAnsi="Calibri"/>
                <w:sz w:val="18"/>
                <w:szCs w:val="14"/>
              </w:rPr>
            </w:pPr>
            <w:ins w:id="2361" w:author="Shewmaker, Michael@Energy" w:date="2019-01-16T17:23:00Z">
              <w:r w:rsidRPr="004A470C">
                <w:rPr>
                  <w:rFonts w:ascii="Calibri" w:hAnsi="Calibri"/>
                  <w:sz w:val="18"/>
                  <w:szCs w:val="14"/>
                </w:rPr>
                <w:t>&gt;&gt;</w:t>
              </w:r>
            </w:ins>
          </w:p>
        </w:tc>
        <w:tc>
          <w:tcPr>
            <w:tcW w:w="1128" w:type="dxa"/>
            <w:tcPrChange w:id="2362" w:author="Smith, Alexis@Energy" w:date="2019-01-17T10:23:00Z">
              <w:tcPr>
                <w:tcW w:w="1043" w:type="dxa"/>
              </w:tcPr>
            </w:tcPrChange>
          </w:tcPr>
          <w:p w14:paraId="3E429ECA" w14:textId="77777777" w:rsidR="00C64887" w:rsidRPr="004A470C" w:rsidRDefault="00C64887" w:rsidP="0024317D">
            <w:pPr>
              <w:keepNext/>
              <w:tabs>
                <w:tab w:val="left" w:pos="2160"/>
                <w:tab w:val="left" w:pos="2700"/>
                <w:tab w:val="left" w:pos="3420"/>
                <w:tab w:val="left" w:pos="3780"/>
                <w:tab w:val="left" w:pos="5760"/>
                <w:tab w:val="left" w:pos="7212"/>
              </w:tabs>
              <w:rPr>
                <w:ins w:id="2363" w:author="Shewmaker, Michael@Energy" w:date="2019-01-16T17:23:00Z"/>
                <w:rFonts w:ascii="Calibri" w:hAnsi="Calibri"/>
                <w:sz w:val="18"/>
                <w:szCs w:val="14"/>
              </w:rPr>
            </w:pPr>
            <w:ins w:id="2364" w:author="Shewmaker, Michael@Energy" w:date="2019-01-16T17:23:00Z">
              <w:r w:rsidRPr="004A470C">
                <w:rPr>
                  <w:rFonts w:ascii="Calibri" w:hAnsi="Calibri"/>
                  <w:sz w:val="18"/>
                  <w:szCs w:val="14"/>
                </w:rPr>
                <w:t>&lt;&lt;user input: nonnegative number&gt;&gt;</w:t>
              </w:r>
            </w:ins>
          </w:p>
        </w:tc>
        <w:tc>
          <w:tcPr>
            <w:tcW w:w="877" w:type="dxa"/>
            <w:tcPrChange w:id="2365" w:author="Smith, Alexis@Energy" w:date="2019-01-17T10:23:00Z">
              <w:tcPr>
                <w:tcW w:w="1043" w:type="dxa"/>
              </w:tcPr>
            </w:tcPrChange>
          </w:tcPr>
          <w:p w14:paraId="1CD2738B" w14:textId="77777777" w:rsidR="00C64887" w:rsidRPr="004A470C" w:rsidRDefault="00C64887" w:rsidP="0024317D">
            <w:pPr>
              <w:keepNext/>
              <w:tabs>
                <w:tab w:val="left" w:pos="2160"/>
                <w:tab w:val="left" w:pos="2700"/>
                <w:tab w:val="left" w:pos="3420"/>
                <w:tab w:val="left" w:pos="3780"/>
                <w:tab w:val="left" w:pos="5760"/>
                <w:tab w:val="left" w:pos="7212"/>
              </w:tabs>
              <w:rPr>
                <w:ins w:id="2366" w:author="Shewmaker, Michael@Energy" w:date="2019-01-16T17:23:00Z"/>
                <w:rFonts w:ascii="Calibri" w:hAnsi="Calibri"/>
                <w:sz w:val="18"/>
                <w:szCs w:val="14"/>
              </w:rPr>
            </w:pPr>
            <w:ins w:id="2367" w:author="Shewmaker, Michael@Energy" w:date="2019-01-16T17:23:00Z">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2 or 3, then value = 75,000; </w:t>
              </w:r>
            </w:ins>
          </w:p>
          <w:p w14:paraId="50A74BE6" w14:textId="77777777" w:rsidR="00C64887" w:rsidRPr="004A470C" w:rsidRDefault="00C64887" w:rsidP="0024317D">
            <w:pPr>
              <w:keepNext/>
              <w:tabs>
                <w:tab w:val="left" w:pos="2160"/>
                <w:tab w:val="left" w:pos="2700"/>
                <w:tab w:val="left" w:pos="3420"/>
                <w:tab w:val="left" w:pos="3780"/>
                <w:tab w:val="left" w:pos="5760"/>
                <w:tab w:val="left" w:pos="7212"/>
              </w:tabs>
              <w:rPr>
                <w:ins w:id="2368" w:author="Shewmaker, Michael@Energy" w:date="2019-01-16T17:23:00Z"/>
                <w:rFonts w:ascii="Calibri" w:hAnsi="Calibri"/>
                <w:sz w:val="18"/>
                <w:szCs w:val="14"/>
              </w:rPr>
            </w:pPr>
            <w:ins w:id="2369" w:author="Shewmaker, Michael@Energy" w:date="2019-01-16T17:23:00Z">
              <w:r w:rsidRPr="004A470C">
                <w:rPr>
                  <w:rFonts w:ascii="Calibri" w:hAnsi="Calibri"/>
                  <w:sz w:val="18"/>
                  <w:szCs w:val="14"/>
                </w:rPr>
                <w:t xml:space="preserve">else value = NA&gt;&gt; </w:t>
              </w:r>
            </w:ins>
          </w:p>
        </w:tc>
        <w:tc>
          <w:tcPr>
            <w:tcW w:w="972" w:type="dxa"/>
            <w:tcPrChange w:id="2370" w:author="Smith, Alexis@Energy" w:date="2019-01-17T10:23:00Z">
              <w:tcPr>
                <w:tcW w:w="1043" w:type="dxa"/>
              </w:tcPr>
            </w:tcPrChange>
          </w:tcPr>
          <w:p w14:paraId="3D179D6F" w14:textId="77777777" w:rsidR="00C64887" w:rsidRPr="004A470C" w:rsidRDefault="00C64887" w:rsidP="0024317D">
            <w:pPr>
              <w:keepNext/>
              <w:tabs>
                <w:tab w:val="left" w:pos="2160"/>
                <w:tab w:val="left" w:pos="2700"/>
                <w:tab w:val="left" w:pos="3420"/>
                <w:tab w:val="left" w:pos="3780"/>
                <w:tab w:val="left" w:pos="5760"/>
                <w:tab w:val="left" w:pos="7212"/>
              </w:tabs>
              <w:rPr>
                <w:ins w:id="2371" w:author="Shewmaker, Michael@Energy" w:date="2019-01-16T17:23:00Z"/>
                <w:rFonts w:ascii="Calibri" w:hAnsi="Calibri"/>
                <w:sz w:val="18"/>
                <w:szCs w:val="14"/>
              </w:rPr>
            </w:pPr>
            <w:ins w:id="2372" w:author="Shewmaker, Michael@Energy" w:date="2019-01-16T17:23:00Z">
              <w:r w:rsidRPr="004A470C">
                <w:rPr>
                  <w:rFonts w:ascii="Calibri" w:hAnsi="Calibri"/>
                  <w:sz w:val="18"/>
                  <w:szCs w:val="14"/>
                </w:rPr>
                <w:t xml:space="preserve">&lt;&lt;if A09 is 1-9 and </w:t>
              </w:r>
              <w:r>
                <w:rPr>
                  <w:rFonts w:ascii="Calibri" w:hAnsi="Calibri"/>
                  <w:sz w:val="18"/>
                  <w:szCs w:val="14"/>
                </w:rPr>
                <w:t>J03</w:t>
              </w:r>
              <w:r w:rsidRPr="004A470C">
                <w:rPr>
                  <w:rFonts w:ascii="Calibri" w:hAnsi="Calibri"/>
                  <w:sz w:val="18"/>
                  <w:szCs w:val="14"/>
                </w:rPr>
                <w:t xml:space="preserve"> = ‘A’, then value = 0.20;</w:t>
              </w:r>
            </w:ins>
          </w:p>
          <w:p w14:paraId="4DFF6DDC" w14:textId="77777777" w:rsidR="00C64887" w:rsidRPr="004A470C" w:rsidRDefault="00C64887" w:rsidP="0024317D">
            <w:pPr>
              <w:keepNext/>
              <w:tabs>
                <w:tab w:val="left" w:pos="2160"/>
                <w:tab w:val="left" w:pos="2700"/>
                <w:tab w:val="left" w:pos="3420"/>
                <w:tab w:val="left" w:pos="3780"/>
                <w:tab w:val="left" w:pos="5760"/>
                <w:tab w:val="left" w:pos="7212"/>
              </w:tabs>
              <w:rPr>
                <w:ins w:id="2373" w:author="Shewmaker, Michael@Energy" w:date="2019-01-16T17:23:00Z"/>
                <w:rFonts w:ascii="Calibri" w:hAnsi="Calibri"/>
                <w:sz w:val="18"/>
                <w:szCs w:val="14"/>
              </w:rPr>
            </w:pPr>
            <w:ins w:id="2374" w:author="Shewmaker, Michael@Energy" w:date="2019-01-16T17:23:00Z">
              <w:r w:rsidRPr="004A470C">
                <w:rPr>
                  <w:rFonts w:ascii="Calibri" w:hAnsi="Calibri"/>
                  <w:sz w:val="18"/>
                  <w:szCs w:val="14"/>
                </w:rPr>
                <w:t xml:space="preserve">if A09 is 1-9 and </w:t>
              </w:r>
              <w:r>
                <w:rPr>
                  <w:rFonts w:ascii="Calibri" w:hAnsi="Calibri"/>
                  <w:sz w:val="18"/>
                  <w:szCs w:val="14"/>
                </w:rPr>
                <w:t>J03</w:t>
              </w:r>
              <w:r w:rsidRPr="004A470C">
                <w:rPr>
                  <w:rFonts w:ascii="Calibri" w:hAnsi="Calibri"/>
                  <w:sz w:val="18"/>
                  <w:szCs w:val="14"/>
                </w:rPr>
                <w:t xml:space="preserve"> = ‘B’, then value = 0.15;</w:t>
              </w:r>
            </w:ins>
          </w:p>
          <w:p w14:paraId="5B267626" w14:textId="77777777" w:rsidR="00C64887" w:rsidRPr="004A470C" w:rsidRDefault="00C64887" w:rsidP="0024317D">
            <w:pPr>
              <w:keepNext/>
              <w:tabs>
                <w:tab w:val="left" w:pos="2160"/>
                <w:tab w:val="left" w:pos="2700"/>
                <w:tab w:val="left" w:pos="3420"/>
                <w:tab w:val="left" w:pos="3780"/>
                <w:tab w:val="left" w:pos="5760"/>
                <w:tab w:val="left" w:pos="7212"/>
              </w:tabs>
              <w:rPr>
                <w:ins w:id="2375" w:author="Shewmaker, Michael@Energy" w:date="2019-01-16T17:23:00Z"/>
                <w:rFonts w:ascii="Calibri" w:hAnsi="Calibri"/>
                <w:sz w:val="18"/>
                <w:szCs w:val="14"/>
              </w:rPr>
            </w:pPr>
            <w:ins w:id="2376" w:author="Shewmaker, Michael@Energy" w:date="2019-01-16T17:23:00Z">
              <w:r w:rsidRPr="004A470C">
                <w:rPr>
                  <w:rFonts w:ascii="Calibri" w:hAnsi="Calibri"/>
                  <w:sz w:val="18"/>
                  <w:szCs w:val="14"/>
                </w:rPr>
                <w:t xml:space="preserve">if A09 is 10-16 and </w:t>
              </w:r>
              <w:r>
                <w:rPr>
                  <w:rFonts w:ascii="Calibri" w:hAnsi="Calibri"/>
                  <w:sz w:val="18"/>
                  <w:szCs w:val="14"/>
                </w:rPr>
                <w:t>J03</w:t>
              </w:r>
              <w:r w:rsidRPr="004A470C">
                <w:rPr>
                  <w:rFonts w:ascii="Calibri" w:hAnsi="Calibri"/>
                  <w:sz w:val="18"/>
                  <w:szCs w:val="14"/>
                </w:rPr>
                <w:t xml:space="preserve"> = ‘A’, then value = 0.35;</w:t>
              </w:r>
            </w:ins>
          </w:p>
          <w:p w14:paraId="6D8F78DA" w14:textId="77777777" w:rsidR="00C64887" w:rsidRPr="004A470C" w:rsidRDefault="00C64887" w:rsidP="0024317D">
            <w:pPr>
              <w:keepNext/>
              <w:tabs>
                <w:tab w:val="left" w:pos="2160"/>
                <w:tab w:val="left" w:pos="2700"/>
                <w:tab w:val="left" w:pos="3420"/>
                <w:tab w:val="left" w:pos="3780"/>
                <w:tab w:val="left" w:pos="5760"/>
                <w:tab w:val="left" w:pos="7212"/>
              </w:tabs>
              <w:rPr>
                <w:ins w:id="2377" w:author="Shewmaker, Michael@Energy" w:date="2019-01-16T17:23:00Z"/>
                <w:rFonts w:ascii="Calibri" w:hAnsi="Calibri"/>
                <w:sz w:val="18"/>
                <w:szCs w:val="14"/>
              </w:rPr>
            </w:pPr>
            <w:ins w:id="2378" w:author="Shewmaker, Michael@Energy" w:date="2019-01-16T17:23:00Z">
              <w:r w:rsidRPr="004A470C">
                <w:rPr>
                  <w:rFonts w:ascii="Calibri" w:hAnsi="Calibri"/>
                  <w:sz w:val="18"/>
                  <w:szCs w:val="14"/>
                </w:rPr>
                <w:t xml:space="preserve">if A09 is 10-16 and </w:t>
              </w:r>
              <w:r>
                <w:rPr>
                  <w:rFonts w:ascii="Calibri" w:hAnsi="Calibri"/>
                  <w:sz w:val="18"/>
                  <w:szCs w:val="14"/>
                </w:rPr>
                <w:t>J03</w:t>
              </w:r>
              <w:r w:rsidRPr="004A470C">
                <w:rPr>
                  <w:rFonts w:ascii="Calibri" w:hAnsi="Calibri"/>
                  <w:sz w:val="18"/>
                  <w:szCs w:val="14"/>
                </w:rPr>
                <w:t xml:space="preserve"> = ‘B’, then </w:t>
              </w:r>
              <w:r w:rsidRPr="004A470C">
                <w:rPr>
                  <w:rFonts w:ascii="Calibri" w:hAnsi="Calibri"/>
                  <w:sz w:val="18"/>
                  <w:szCs w:val="14"/>
                </w:rPr>
                <w:lastRenderedPageBreak/>
                <w:t>value = 0.30&gt;&gt;</w:t>
              </w:r>
            </w:ins>
          </w:p>
        </w:tc>
        <w:tc>
          <w:tcPr>
            <w:tcW w:w="997" w:type="dxa"/>
            <w:tcPrChange w:id="2379" w:author="Smith, Alexis@Energy" w:date="2019-01-17T10:23:00Z">
              <w:tcPr>
                <w:tcW w:w="1043" w:type="dxa"/>
              </w:tcPr>
            </w:tcPrChange>
          </w:tcPr>
          <w:p w14:paraId="341C365C" w14:textId="77777777" w:rsidR="00C64887" w:rsidRPr="004A470C" w:rsidRDefault="00C64887" w:rsidP="0024317D">
            <w:pPr>
              <w:keepNext/>
              <w:tabs>
                <w:tab w:val="left" w:pos="2160"/>
                <w:tab w:val="left" w:pos="2700"/>
                <w:tab w:val="left" w:pos="3420"/>
                <w:tab w:val="left" w:pos="3780"/>
                <w:tab w:val="left" w:pos="5760"/>
                <w:tab w:val="left" w:pos="7212"/>
              </w:tabs>
              <w:rPr>
                <w:ins w:id="2380" w:author="Shewmaker, Michael@Energy" w:date="2019-01-16T17:23:00Z"/>
                <w:rFonts w:ascii="Calibri" w:hAnsi="Calibri"/>
                <w:sz w:val="18"/>
                <w:szCs w:val="14"/>
              </w:rPr>
            </w:pPr>
            <w:ins w:id="2381" w:author="Shewmaker, Michael@Energy" w:date="2019-01-16T17:23:00Z">
              <w:r w:rsidRPr="004A470C">
                <w:rPr>
                  <w:rFonts w:ascii="Calibri" w:hAnsi="Calibri"/>
                  <w:sz w:val="18"/>
                  <w:szCs w:val="14"/>
                </w:rPr>
                <w:lastRenderedPageBreak/>
                <w:t xml:space="preserve">&lt;&lt;if A09 = 2-15 and </w:t>
              </w:r>
              <w:r>
                <w:rPr>
                  <w:rFonts w:ascii="Calibri" w:hAnsi="Calibri"/>
                  <w:sz w:val="18"/>
                  <w:szCs w:val="14"/>
                </w:rPr>
                <w:t>J03</w:t>
              </w:r>
              <w:r w:rsidRPr="004A470C">
                <w:rPr>
                  <w:rFonts w:ascii="Calibri" w:hAnsi="Calibri"/>
                  <w:sz w:val="18"/>
                  <w:szCs w:val="14"/>
                </w:rPr>
                <w:t xml:space="preserve"> = 4B then value is 0.3 </w:t>
              </w:r>
              <w:proofErr w:type="spellStart"/>
              <w:r w:rsidRPr="004A470C">
                <w:rPr>
                  <w:rFonts w:ascii="Calibri" w:hAnsi="Calibri"/>
                  <w:sz w:val="18"/>
                  <w:szCs w:val="14"/>
                </w:rPr>
                <w:t>kWdc</w:t>
              </w:r>
              <w:proofErr w:type="spellEnd"/>
              <w:r w:rsidRPr="004A470C">
                <w:rPr>
                  <w:rFonts w:ascii="Calibri" w:hAnsi="Calibri"/>
                  <w:sz w:val="18"/>
                  <w:szCs w:val="14"/>
                </w:rPr>
                <w:t xml:space="preserve">; </w:t>
              </w:r>
            </w:ins>
          </w:p>
          <w:p w14:paraId="395E484E" w14:textId="77777777" w:rsidR="00C64887" w:rsidRPr="004A470C" w:rsidRDefault="00C64887" w:rsidP="0024317D">
            <w:pPr>
              <w:keepNext/>
              <w:tabs>
                <w:tab w:val="left" w:pos="2160"/>
                <w:tab w:val="left" w:pos="2700"/>
                <w:tab w:val="left" w:pos="3420"/>
                <w:tab w:val="left" w:pos="3780"/>
                <w:tab w:val="left" w:pos="5760"/>
                <w:tab w:val="left" w:pos="7212"/>
              </w:tabs>
              <w:rPr>
                <w:ins w:id="2382" w:author="Shewmaker, Michael@Energy" w:date="2019-01-16T17:23:00Z"/>
                <w:rFonts w:ascii="Calibri" w:hAnsi="Calibri"/>
                <w:sz w:val="18"/>
                <w:szCs w:val="14"/>
              </w:rPr>
            </w:pPr>
            <w:ins w:id="2383" w:author="Shewmaker, Michael@Energy" w:date="2019-01-16T17:23:00Z">
              <w:r w:rsidRPr="004A470C">
                <w:rPr>
                  <w:rFonts w:ascii="Calibri" w:hAnsi="Calibri"/>
                  <w:sz w:val="18"/>
                  <w:szCs w:val="14"/>
                </w:rPr>
                <w:t xml:space="preserve">if A09 = 1 or 16, and </w:t>
              </w:r>
              <w:r>
                <w:rPr>
                  <w:rFonts w:ascii="Calibri" w:hAnsi="Calibri"/>
                  <w:sz w:val="18"/>
                  <w:szCs w:val="14"/>
                </w:rPr>
                <w:t>J03</w:t>
              </w:r>
              <w:r w:rsidRPr="004A470C">
                <w:rPr>
                  <w:rFonts w:ascii="Calibri" w:hAnsi="Calibri"/>
                  <w:sz w:val="18"/>
                  <w:szCs w:val="14"/>
                </w:rPr>
                <w:t xml:space="preserve"> = 4B then value is 1.1 </w:t>
              </w:r>
              <w:proofErr w:type="spellStart"/>
              <w:r w:rsidRPr="004A470C">
                <w:rPr>
                  <w:rFonts w:ascii="Calibri" w:hAnsi="Calibri"/>
                  <w:sz w:val="18"/>
                  <w:szCs w:val="14"/>
                </w:rPr>
                <w:t>kWdc</w:t>
              </w:r>
              <w:proofErr w:type="spellEnd"/>
              <w:r w:rsidRPr="004A470C">
                <w:rPr>
                  <w:rFonts w:ascii="Calibri" w:hAnsi="Calibri"/>
                  <w:sz w:val="18"/>
                  <w:szCs w:val="14"/>
                </w:rPr>
                <w:t xml:space="preserve">; </w:t>
              </w:r>
            </w:ins>
          </w:p>
          <w:p w14:paraId="7108ACDA" w14:textId="77777777" w:rsidR="00C64887" w:rsidRPr="004A470C" w:rsidRDefault="00C64887" w:rsidP="0024317D">
            <w:pPr>
              <w:keepNext/>
              <w:tabs>
                <w:tab w:val="left" w:pos="2160"/>
                <w:tab w:val="left" w:pos="2700"/>
                <w:tab w:val="left" w:pos="3420"/>
                <w:tab w:val="left" w:pos="3780"/>
                <w:tab w:val="left" w:pos="5760"/>
                <w:tab w:val="left" w:pos="7212"/>
              </w:tabs>
              <w:rPr>
                <w:ins w:id="2384" w:author="Shewmaker, Michael@Energy" w:date="2019-01-16T17:23:00Z"/>
                <w:rFonts w:ascii="Calibri" w:hAnsi="Calibri"/>
                <w:sz w:val="18"/>
                <w:szCs w:val="14"/>
              </w:rPr>
            </w:pPr>
            <w:ins w:id="2385" w:author="Shewmaker, Michael@Energy" w:date="2019-01-16T17:23:00Z">
              <w:r w:rsidRPr="004A470C">
                <w:rPr>
                  <w:rFonts w:ascii="Calibri" w:hAnsi="Calibri"/>
                  <w:sz w:val="18"/>
                  <w:szCs w:val="14"/>
                </w:rPr>
                <w:t xml:space="preserve">if A09 = 1 or 16 and </w:t>
              </w:r>
              <w:r>
                <w:rPr>
                  <w:rFonts w:ascii="Calibri" w:hAnsi="Calibri"/>
                  <w:sz w:val="18"/>
                  <w:szCs w:val="14"/>
                </w:rPr>
                <w:t>J03</w:t>
              </w:r>
              <w:r w:rsidRPr="004A470C">
                <w:rPr>
                  <w:rFonts w:ascii="Calibri" w:hAnsi="Calibri"/>
                  <w:sz w:val="18"/>
                  <w:szCs w:val="14"/>
                </w:rPr>
                <w:t xml:space="preserve"> = 5A then value = 0.3 </w:t>
              </w:r>
              <w:proofErr w:type="spellStart"/>
              <w:r w:rsidRPr="004A470C">
                <w:rPr>
                  <w:rFonts w:ascii="Calibri" w:hAnsi="Calibri"/>
                  <w:sz w:val="18"/>
                  <w:szCs w:val="14"/>
                </w:rPr>
                <w:t>kWdc</w:t>
              </w:r>
              <w:proofErr w:type="spellEnd"/>
              <w:r w:rsidRPr="004A470C">
                <w:rPr>
                  <w:rFonts w:ascii="Calibri" w:hAnsi="Calibri"/>
                  <w:sz w:val="18"/>
                  <w:szCs w:val="14"/>
                </w:rPr>
                <w:t>; else value is 0&gt;&gt;</w:t>
              </w:r>
            </w:ins>
          </w:p>
        </w:tc>
        <w:tc>
          <w:tcPr>
            <w:tcW w:w="1113" w:type="dxa"/>
            <w:tcPrChange w:id="2386" w:author="Smith, Alexis@Energy" w:date="2019-01-17T10:23:00Z">
              <w:tcPr>
                <w:tcW w:w="1043" w:type="dxa"/>
              </w:tcPr>
            </w:tcPrChange>
          </w:tcPr>
          <w:p w14:paraId="74DC2333" w14:textId="77777777" w:rsidR="00C64887" w:rsidRPr="004A470C" w:rsidRDefault="00C64887" w:rsidP="0024317D">
            <w:pPr>
              <w:keepNext/>
              <w:tabs>
                <w:tab w:val="left" w:pos="2160"/>
                <w:tab w:val="left" w:pos="2700"/>
                <w:tab w:val="left" w:pos="3420"/>
                <w:tab w:val="left" w:pos="3780"/>
                <w:tab w:val="left" w:pos="5760"/>
                <w:tab w:val="left" w:pos="7212"/>
              </w:tabs>
              <w:rPr>
                <w:ins w:id="2387" w:author="Shewmaker, Michael@Energy" w:date="2019-01-16T17:23:00Z"/>
                <w:rFonts w:ascii="Calibri" w:hAnsi="Calibri"/>
                <w:sz w:val="18"/>
                <w:szCs w:val="14"/>
              </w:rPr>
            </w:pPr>
            <w:ins w:id="2388" w:author="Shewmaker, Michael@Energy" w:date="2019-01-16T17:23:00Z">
              <w:r w:rsidRPr="004A470C">
                <w:rPr>
                  <w:rFonts w:ascii="Calibri" w:hAnsi="Calibri"/>
                  <w:sz w:val="18"/>
                  <w:szCs w:val="14"/>
                </w:rPr>
                <w:t xml:space="preserve">&lt;&lt;If </w:t>
              </w:r>
              <w:r>
                <w:rPr>
                  <w:rFonts w:ascii="Calibri" w:hAnsi="Calibri"/>
                  <w:sz w:val="18"/>
                  <w:szCs w:val="14"/>
                </w:rPr>
                <w:t>J03</w:t>
              </w:r>
              <w:r w:rsidRPr="004A470C">
                <w:rPr>
                  <w:rFonts w:ascii="Calibri" w:hAnsi="Calibri"/>
                  <w:sz w:val="18"/>
                  <w:szCs w:val="14"/>
                </w:rPr>
                <w:t xml:space="preserve"> = 4A, 4B, 5, 5A or 5B user select from list: Garage or Conditioned Space; else value is NA&gt;&gt;</w:t>
              </w:r>
            </w:ins>
          </w:p>
        </w:tc>
        <w:tc>
          <w:tcPr>
            <w:tcW w:w="1173" w:type="dxa"/>
            <w:tcPrChange w:id="2389" w:author="Smith, Alexis@Energy" w:date="2019-01-17T10:23:00Z">
              <w:tcPr>
                <w:tcW w:w="1043" w:type="dxa"/>
              </w:tcPr>
            </w:tcPrChange>
          </w:tcPr>
          <w:p w14:paraId="3C3F4D0B" w14:textId="77777777" w:rsidR="00C64887" w:rsidRPr="004A470C" w:rsidRDefault="00C64887" w:rsidP="0024317D">
            <w:pPr>
              <w:keepNext/>
              <w:tabs>
                <w:tab w:val="left" w:pos="2160"/>
                <w:tab w:val="left" w:pos="2700"/>
                <w:tab w:val="left" w:pos="3420"/>
                <w:tab w:val="left" w:pos="3780"/>
                <w:tab w:val="left" w:pos="5760"/>
                <w:tab w:val="left" w:pos="7212"/>
              </w:tabs>
              <w:rPr>
                <w:ins w:id="2390" w:author="Shewmaker, Michael@Energy" w:date="2019-01-16T17:23:00Z"/>
                <w:rFonts w:ascii="Calibri" w:hAnsi="Calibri"/>
                <w:sz w:val="18"/>
                <w:szCs w:val="14"/>
              </w:rPr>
            </w:pPr>
            <w:ins w:id="2391" w:author="Shewmaker, Michael@Energy" w:date="2019-01-16T17:23:00Z">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Multifamily with central water heating, then value = </w:t>
              </w:r>
              <w:commentRangeStart w:id="2392"/>
              <w:r w:rsidRPr="004A470C">
                <w:rPr>
                  <w:rFonts w:ascii="Calibri" w:hAnsi="Calibri"/>
                  <w:sz w:val="18"/>
                  <w:szCs w:val="14"/>
                </w:rPr>
                <w:t>Recirculation with temperature modulation and monitoring;</w:t>
              </w:r>
            </w:ins>
            <w:commentRangeEnd w:id="2392"/>
            <w:ins w:id="2393" w:author="Shewmaker, Michael@Energy" w:date="2019-01-17T10:41:00Z">
              <w:r w:rsidR="00F55DC7">
                <w:rPr>
                  <w:rStyle w:val="CommentReference"/>
                </w:rPr>
                <w:commentReference w:id="2392"/>
              </w:r>
            </w:ins>
          </w:p>
          <w:p w14:paraId="637B8007" w14:textId="77777777" w:rsidR="00C64887" w:rsidRPr="004A470C" w:rsidRDefault="00C64887" w:rsidP="0024317D">
            <w:pPr>
              <w:keepNext/>
              <w:tabs>
                <w:tab w:val="left" w:pos="2160"/>
                <w:tab w:val="left" w:pos="2700"/>
                <w:tab w:val="left" w:pos="3420"/>
                <w:tab w:val="left" w:pos="3780"/>
                <w:tab w:val="left" w:pos="5760"/>
                <w:tab w:val="left" w:pos="7212"/>
              </w:tabs>
              <w:rPr>
                <w:ins w:id="2394" w:author="Shewmaker, Michael@Energy" w:date="2019-01-16T17:23:00Z"/>
                <w:rFonts w:ascii="Calibri" w:hAnsi="Calibri"/>
                <w:sz w:val="18"/>
                <w:szCs w:val="14"/>
              </w:rPr>
            </w:pPr>
            <w:proofErr w:type="spellStart"/>
            <w:ins w:id="2395" w:author="Shewmaker, Michael@Energy" w:date="2019-01-16T17:23:00Z">
              <w:r w:rsidRPr="004A470C">
                <w:rPr>
                  <w:rFonts w:ascii="Calibri" w:hAnsi="Calibri"/>
                  <w:sz w:val="18"/>
                  <w:szCs w:val="14"/>
                </w:rPr>
                <w:t>Elseif</w:t>
              </w:r>
              <w:proofErr w:type="spellEnd"/>
              <w:r w:rsidRPr="004A470C">
                <w:rPr>
                  <w:rFonts w:ascii="Calibri" w:hAnsi="Calibri"/>
                  <w:sz w:val="18"/>
                  <w:szCs w:val="14"/>
                </w:rPr>
                <w:t xml:space="preserve"> </w:t>
              </w:r>
              <w:r>
                <w:rPr>
                  <w:rFonts w:ascii="Calibri" w:hAnsi="Calibri"/>
                  <w:sz w:val="18"/>
                  <w:szCs w:val="14"/>
                </w:rPr>
                <w:t>A11</w:t>
              </w:r>
              <w:r w:rsidRPr="004A470C">
                <w:rPr>
                  <w:rFonts w:ascii="Calibri" w:hAnsi="Calibri"/>
                  <w:sz w:val="18"/>
                  <w:szCs w:val="14"/>
                </w:rPr>
                <w:t xml:space="preserve"> = Single Family or Multifamily and if </w:t>
              </w:r>
              <w:r>
                <w:rPr>
                  <w:rFonts w:ascii="Calibri" w:hAnsi="Calibri"/>
                  <w:sz w:val="18"/>
                  <w:szCs w:val="14"/>
                </w:rPr>
                <w:t>J03</w:t>
              </w:r>
              <w:r w:rsidRPr="004A470C">
                <w:rPr>
                  <w:rFonts w:ascii="Calibri" w:hAnsi="Calibri"/>
                  <w:sz w:val="18"/>
                  <w:szCs w:val="14"/>
                </w:rPr>
                <w:t xml:space="preserve"> = 1 or 3, then user select from list: Standard or Demand </w:t>
              </w:r>
              <w:proofErr w:type="spellStart"/>
              <w:r w:rsidRPr="004A470C">
                <w:rPr>
                  <w:rFonts w:ascii="Calibri" w:hAnsi="Calibri"/>
                  <w:sz w:val="18"/>
                  <w:szCs w:val="14"/>
                </w:rPr>
                <w:t>Recirc</w:t>
              </w:r>
              <w:proofErr w:type="spellEnd"/>
              <w:r w:rsidRPr="004A470C">
                <w:rPr>
                  <w:rFonts w:ascii="Calibri" w:hAnsi="Calibri"/>
                  <w:sz w:val="18"/>
                  <w:szCs w:val="14"/>
                </w:rPr>
                <w:t xml:space="preserve">; </w:t>
              </w:r>
            </w:ins>
          </w:p>
          <w:p w14:paraId="13EB6F00" w14:textId="77777777" w:rsidR="00C64887" w:rsidRPr="004A470C" w:rsidRDefault="00C64887" w:rsidP="0024317D">
            <w:pPr>
              <w:keepNext/>
              <w:tabs>
                <w:tab w:val="left" w:pos="2160"/>
                <w:tab w:val="left" w:pos="2700"/>
                <w:tab w:val="left" w:pos="3420"/>
                <w:tab w:val="left" w:pos="3780"/>
                <w:tab w:val="left" w:pos="5760"/>
                <w:tab w:val="left" w:pos="7212"/>
              </w:tabs>
              <w:rPr>
                <w:ins w:id="2396" w:author="Shewmaker, Michael@Energy" w:date="2019-01-16T17:23:00Z"/>
                <w:rFonts w:ascii="Calibri" w:hAnsi="Calibri"/>
                <w:sz w:val="18"/>
                <w:szCs w:val="14"/>
              </w:rPr>
            </w:pPr>
            <w:ins w:id="2397" w:author="Shewmaker, Michael@Energy" w:date="2019-01-16T17:23:00Z">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2, then user select from list: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w:t>
              </w:r>
              <w:r w:rsidRPr="004A470C">
                <w:rPr>
                  <w:rFonts w:ascii="Calibri" w:hAnsi="Calibri"/>
                  <w:sz w:val="18"/>
                  <w:szCs w:val="14"/>
                </w:rPr>
                <w:lastRenderedPageBreak/>
                <w:t xml:space="preserve">Expanded (HERS) or Drain water heat recovery (HERS); </w:t>
              </w:r>
            </w:ins>
          </w:p>
          <w:p w14:paraId="4A0E2067" w14:textId="77777777" w:rsidR="00C64887" w:rsidRPr="004A470C" w:rsidRDefault="00C64887" w:rsidP="0024317D">
            <w:pPr>
              <w:keepNext/>
              <w:tabs>
                <w:tab w:val="left" w:pos="2160"/>
                <w:tab w:val="left" w:pos="2700"/>
                <w:tab w:val="left" w:pos="3420"/>
                <w:tab w:val="left" w:pos="3780"/>
                <w:tab w:val="left" w:pos="5760"/>
                <w:tab w:val="left" w:pos="7212"/>
              </w:tabs>
              <w:rPr>
                <w:ins w:id="2398" w:author="Shewmaker, Michael@Energy" w:date="2019-01-16T17:23:00Z"/>
                <w:rFonts w:ascii="Calibri" w:hAnsi="Calibri"/>
                <w:sz w:val="18"/>
                <w:szCs w:val="14"/>
              </w:rPr>
            </w:pPr>
            <w:ins w:id="2399" w:author="Shewmaker, Michael@Energy" w:date="2019-01-16T17:23:00Z">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4A then value is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Basic and drain water heat recovery (HERS); </w:t>
              </w:r>
            </w:ins>
          </w:p>
          <w:p w14:paraId="1AFDDB3F" w14:textId="77777777" w:rsidR="00C64887" w:rsidRPr="004A470C" w:rsidRDefault="00C64887" w:rsidP="0024317D">
            <w:pPr>
              <w:keepNext/>
              <w:tabs>
                <w:tab w:val="left" w:pos="2160"/>
                <w:tab w:val="left" w:pos="2700"/>
                <w:tab w:val="left" w:pos="3420"/>
                <w:tab w:val="left" w:pos="3780"/>
                <w:tab w:val="left" w:pos="5760"/>
                <w:tab w:val="left" w:pos="7212"/>
              </w:tabs>
              <w:rPr>
                <w:ins w:id="2400" w:author="Shewmaker, Michael@Energy" w:date="2019-01-16T17:23:00Z"/>
                <w:rFonts w:ascii="Calibri" w:hAnsi="Calibri"/>
                <w:sz w:val="18"/>
                <w:szCs w:val="14"/>
              </w:rPr>
            </w:pPr>
            <w:ins w:id="2401" w:author="Shewmaker, Michael@Energy" w:date="2019-01-16T17:23:00Z">
              <w:r w:rsidRPr="004A470C">
                <w:rPr>
                  <w:rFonts w:ascii="Calibri" w:hAnsi="Calibri"/>
                  <w:sz w:val="18"/>
                  <w:szCs w:val="14"/>
                </w:rPr>
                <w:t xml:space="preserve">if A09 = 1 or 16 and </w:t>
              </w:r>
              <w:r>
                <w:rPr>
                  <w:rFonts w:ascii="Calibri" w:hAnsi="Calibri"/>
                  <w:sz w:val="18"/>
                  <w:szCs w:val="14"/>
                </w:rPr>
                <w:t>J03</w:t>
              </w:r>
              <w:r w:rsidRPr="004A470C">
                <w:rPr>
                  <w:rFonts w:ascii="Calibri" w:hAnsi="Calibri"/>
                  <w:sz w:val="18"/>
                  <w:szCs w:val="14"/>
                </w:rPr>
                <w:t xml:space="preserve"> = 5B, then value =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Basic; </w:t>
              </w:r>
            </w:ins>
          </w:p>
          <w:p w14:paraId="17D0D2D6" w14:textId="77777777" w:rsidR="00C64887" w:rsidRPr="004A470C" w:rsidRDefault="00C64887" w:rsidP="0024317D">
            <w:pPr>
              <w:keepNext/>
              <w:tabs>
                <w:tab w:val="left" w:pos="2160"/>
                <w:tab w:val="left" w:pos="2700"/>
                <w:tab w:val="left" w:pos="3420"/>
                <w:tab w:val="left" w:pos="3780"/>
                <w:tab w:val="left" w:pos="5760"/>
                <w:tab w:val="left" w:pos="7212"/>
              </w:tabs>
              <w:rPr>
                <w:ins w:id="2402" w:author="Shewmaker, Michael@Energy" w:date="2019-01-16T17:23:00Z"/>
                <w:rFonts w:ascii="Calibri" w:hAnsi="Calibri"/>
                <w:sz w:val="18"/>
                <w:szCs w:val="14"/>
              </w:rPr>
            </w:pPr>
            <w:ins w:id="2403" w:author="Shewmaker, Michael@Energy" w:date="2019-01-16T17:23:00Z">
              <w:r w:rsidRPr="004A470C">
                <w:rPr>
                  <w:rFonts w:ascii="Calibri" w:hAnsi="Calibri"/>
                  <w:sz w:val="18"/>
                  <w:szCs w:val="14"/>
                </w:rPr>
                <w:t>else value is Standard or Demand Recirculation Manual Control&gt;&gt;</w:t>
              </w:r>
            </w:ins>
          </w:p>
        </w:tc>
      </w:tr>
      <w:tr w:rsidR="00C64887" w:rsidRPr="000638D1" w14:paraId="47B84AC6" w14:textId="77777777" w:rsidTr="00BE76F8">
        <w:trPr>
          <w:trHeight w:val="4126"/>
          <w:ins w:id="2404" w:author="Shewmaker, Michael@Energy" w:date="2019-01-16T17:23:00Z"/>
          <w:trPrChange w:id="2405" w:author="Smith, Alexis@Energy" w:date="2019-01-17T10:23:00Z">
            <w:trPr>
              <w:trHeight w:val="4126"/>
            </w:trPr>
          </w:trPrChange>
        </w:trPr>
        <w:tc>
          <w:tcPr>
            <w:tcW w:w="14341" w:type="dxa"/>
            <w:gridSpan w:val="14"/>
            <w:tcPrChange w:id="2406" w:author="Smith, Alexis@Energy" w:date="2019-01-17T10:23:00Z">
              <w:tcPr>
                <w:tcW w:w="14613" w:type="dxa"/>
                <w:gridSpan w:val="15"/>
              </w:tcPr>
            </w:tcPrChange>
          </w:tcPr>
          <w:p w14:paraId="2C05C3F9" w14:textId="77777777" w:rsidR="00C64887" w:rsidRPr="00B013A1" w:rsidRDefault="00C64887" w:rsidP="0024317D">
            <w:pPr>
              <w:keepNext/>
              <w:tabs>
                <w:tab w:val="left" w:pos="2160"/>
                <w:tab w:val="left" w:pos="2700"/>
                <w:tab w:val="left" w:pos="3420"/>
                <w:tab w:val="left" w:pos="3780"/>
                <w:tab w:val="left" w:pos="5760"/>
                <w:tab w:val="left" w:pos="7212"/>
              </w:tabs>
              <w:rPr>
                <w:ins w:id="2407" w:author="Shewmaker, Michael@Energy" w:date="2019-01-16T17:23:00Z"/>
                <w:rFonts w:ascii="Calibri" w:hAnsi="Calibri"/>
                <w:sz w:val="18"/>
                <w:szCs w:val="18"/>
              </w:rPr>
            </w:pPr>
            <w:ins w:id="2408" w:author="Shewmaker, Michael@Energy" w:date="2019-01-16T17:23:00Z">
              <w:r w:rsidRPr="000638D1">
                <w:rPr>
                  <w:rFonts w:ascii="Calibri" w:hAnsi="Calibri"/>
                  <w:sz w:val="18"/>
                  <w:szCs w:val="18"/>
                </w:rPr>
                <w:lastRenderedPageBreak/>
                <w:t>Op</w:t>
              </w:r>
              <w:r w:rsidRPr="00B013A1">
                <w:rPr>
                  <w:rFonts w:ascii="Calibri" w:hAnsi="Calibri"/>
                  <w:sz w:val="18"/>
                  <w:szCs w:val="18"/>
                </w:rPr>
                <w:t>tions:</w:t>
              </w:r>
            </w:ins>
          </w:p>
          <w:p w14:paraId="743BF993" w14:textId="77777777" w:rsidR="00C64887" w:rsidRPr="00B013A1" w:rsidRDefault="00C64887" w:rsidP="0024317D">
            <w:pPr>
              <w:keepNext/>
              <w:tabs>
                <w:tab w:val="left" w:pos="2160"/>
                <w:tab w:val="left" w:pos="2700"/>
                <w:tab w:val="left" w:pos="3420"/>
                <w:tab w:val="left" w:pos="3780"/>
                <w:tab w:val="left" w:pos="5760"/>
                <w:tab w:val="left" w:pos="7212"/>
              </w:tabs>
              <w:rPr>
                <w:ins w:id="2409" w:author="Shewmaker, Michael@Energy" w:date="2019-01-16T17:23:00Z"/>
                <w:rFonts w:ascii="Calibri" w:hAnsi="Calibri"/>
                <w:sz w:val="18"/>
                <w:szCs w:val="18"/>
              </w:rPr>
            </w:pPr>
            <w:ins w:id="2410" w:author="Shewmaker, Michael@Energy" w:date="2019-01-16T17:23:00Z">
              <w:r w:rsidRPr="00B013A1">
                <w:rPr>
                  <w:rFonts w:ascii="Calibri" w:hAnsi="Calibri"/>
                  <w:sz w:val="18"/>
                  <w:szCs w:val="18"/>
                </w:rPr>
                <w:t>Single Family &amp; Multifamily with Individual Water Heaters</w:t>
              </w:r>
            </w:ins>
          </w:p>
          <w:p w14:paraId="3BE27F9A" w14:textId="77777777" w:rsidR="00C64887" w:rsidRPr="00B013A1" w:rsidRDefault="00C64887">
            <w:pPr>
              <w:pStyle w:val="ListParagraph"/>
              <w:keepNext/>
              <w:numPr>
                <w:ilvl w:val="0"/>
                <w:numId w:val="54"/>
              </w:numPr>
              <w:tabs>
                <w:tab w:val="left" w:pos="2160"/>
                <w:tab w:val="left" w:pos="2700"/>
                <w:tab w:val="left" w:pos="3420"/>
                <w:tab w:val="left" w:pos="3780"/>
                <w:tab w:val="left" w:pos="5760"/>
                <w:tab w:val="left" w:pos="7212"/>
              </w:tabs>
              <w:rPr>
                <w:ins w:id="2411" w:author="Shewmaker, Michael@Energy" w:date="2019-01-16T17:23:00Z"/>
                <w:rFonts w:ascii="Calibri" w:hAnsi="Calibri"/>
                <w:sz w:val="18"/>
                <w:szCs w:val="18"/>
              </w:rPr>
              <w:pPrChange w:id="2412" w:author="Shewmaker, Michael@Energy" w:date="2019-01-17T10:41:00Z">
                <w:pPr>
                  <w:pStyle w:val="ListParagraph"/>
                  <w:keepNext/>
                  <w:framePr w:hSpace="180" w:wrap="around" w:vAnchor="text" w:hAnchor="text" w:xAlign="right" w:y="1"/>
                  <w:numPr>
                    <w:numId w:val="51"/>
                  </w:numPr>
                  <w:tabs>
                    <w:tab w:val="left" w:pos="2160"/>
                    <w:tab w:val="left" w:pos="2700"/>
                    <w:tab w:val="left" w:pos="3420"/>
                    <w:tab w:val="left" w:pos="3780"/>
                    <w:tab w:val="left" w:pos="5760"/>
                    <w:tab w:val="left" w:pos="7212"/>
                  </w:tabs>
                  <w:ind w:hanging="360"/>
                  <w:suppressOverlap/>
                </w:pPr>
              </w:pPrChange>
            </w:pPr>
            <w:ins w:id="2413" w:author="Shewmaker, Michael@Energy" w:date="2019-01-16T17:23:00Z">
              <w:r w:rsidRPr="00B013A1">
                <w:rPr>
                  <w:rFonts w:ascii="Calibri" w:hAnsi="Calibri"/>
                  <w:sz w:val="18"/>
                  <w:szCs w:val="18"/>
                </w:rPr>
                <w:t>Gas or propane instantaneous.</w:t>
              </w:r>
            </w:ins>
          </w:p>
          <w:p w14:paraId="7B4612E1" w14:textId="77777777" w:rsidR="00C64887" w:rsidRPr="00B013A1" w:rsidRDefault="00C64887">
            <w:pPr>
              <w:pStyle w:val="ListParagraph"/>
              <w:keepNext/>
              <w:numPr>
                <w:ilvl w:val="0"/>
                <w:numId w:val="54"/>
              </w:numPr>
              <w:tabs>
                <w:tab w:val="left" w:pos="2160"/>
                <w:tab w:val="left" w:pos="2700"/>
                <w:tab w:val="left" w:pos="3420"/>
                <w:tab w:val="left" w:pos="3780"/>
                <w:tab w:val="left" w:pos="5760"/>
                <w:tab w:val="left" w:pos="7212"/>
              </w:tabs>
              <w:rPr>
                <w:ins w:id="2414" w:author="Shewmaker, Michael@Energy" w:date="2019-01-16T17:23:00Z"/>
                <w:rFonts w:ascii="Calibri" w:hAnsi="Calibri"/>
                <w:sz w:val="18"/>
                <w:szCs w:val="18"/>
              </w:rPr>
              <w:pPrChange w:id="2415" w:author="Shewmaker, Michael@Energy" w:date="2019-01-17T10:41:00Z">
                <w:pPr>
                  <w:pStyle w:val="ListParagraph"/>
                  <w:keepNext/>
                  <w:framePr w:hSpace="180" w:wrap="around" w:vAnchor="text" w:hAnchor="text" w:xAlign="right" w:y="1"/>
                  <w:numPr>
                    <w:numId w:val="51"/>
                  </w:numPr>
                  <w:tabs>
                    <w:tab w:val="left" w:pos="2160"/>
                    <w:tab w:val="left" w:pos="2700"/>
                    <w:tab w:val="left" w:pos="3420"/>
                    <w:tab w:val="left" w:pos="3780"/>
                    <w:tab w:val="left" w:pos="5760"/>
                    <w:tab w:val="left" w:pos="7212"/>
                  </w:tabs>
                  <w:ind w:hanging="360"/>
                  <w:suppressOverlap/>
                </w:pPr>
              </w:pPrChange>
            </w:pPr>
            <w:ins w:id="2416" w:author="Shewmaker, Michael@Energy" w:date="2019-01-16T17:23:00Z">
              <w:r w:rsidRPr="00B013A1">
                <w:rPr>
                  <w:rFonts w:ascii="Calibri" w:hAnsi="Calibri"/>
                  <w:sz w:val="18"/>
                  <w:szCs w:val="18"/>
                </w:rPr>
                <w:t>55 gallons or less storage tank with 75,000 Btu or less rated input. Distribution either compact hot water distribution (HERS) or drain water heat recovery (HERS).</w:t>
              </w:r>
            </w:ins>
          </w:p>
          <w:p w14:paraId="4A4F3D12" w14:textId="77777777" w:rsidR="00C64887" w:rsidRPr="00B013A1" w:rsidRDefault="00C64887">
            <w:pPr>
              <w:pStyle w:val="ListParagraph"/>
              <w:keepNext/>
              <w:numPr>
                <w:ilvl w:val="0"/>
                <w:numId w:val="54"/>
              </w:numPr>
              <w:tabs>
                <w:tab w:val="left" w:pos="2160"/>
                <w:tab w:val="left" w:pos="2700"/>
                <w:tab w:val="left" w:pos="3420"/>
                <w:tab w:val="left" w:pos="3780"/>
                <w:tab w:val="left" w:pos="5760"/>
                <w:tab w:val="left" w:pos="7212"/>
              </w:tabs>
              <w:rPr>
                <w:ins w:id="2417" w:author="Shewmaker, Michael@Energy" w:date="2019-01-16T17:23:00Z"/>
                <w:rFonts w:ascii="Calibri" w:hAnsi="Calibri"/>
                <w:sz w:val="18"/>
                <w:szCs w:val="18"/>
              </w:rPr>
              <w:pPrChange w:id="2418" w:author="Shewmaker, Michael@Energy" w:date="2019-01-17T10:41:00Z">
                <w:pPr>
                  <w:pStyle w:val="ListParagraph"/>
                  <w:keepNext/>
                  <w:framePr w:hSpace="180" w:wrap="around" w:vAnchor="text" w:hAnchor="text" w:xAlign="right" w:y="1"/>
                  <w:numPr>
                    <w:numId w:val="51"/>
                  </w:numPr>
                  <w:tabs>
                    <w:tab w:val="left" w:pos="2160"/>
                    <w:tab w:val="left" w:pos="2700"/>
                    <w:tab w:val="left" w:pos="3420"/>
                    <w:tab w:val="left" w:pos="3780"/>
                    <w:tab w:val="left" w:pos="5760"/>
                    <w:tab w:val="left" w:pos="7212"/>
                  </w:tabs>
                  <w:ind w:hanging="360"/>
                  <w:suppressOverlap/>
                </w:pPr>
              </w:pPrChange>
            </w:pPr>
            <w:ins w:id="2419" w:author="Shewmaker, Michael@Energy" w:date="2019-01-16T17:23:00Z">
              <w:r w:rsidRPr="00B013A1">
                <w:rPr>
                  <w:rFonts w:ascii="Calibri" w:hAnsi="Calibri"/>
                  <w:sz w:val="18"/>
                  <w:szCs w:val="18"/>
                </w:rPr>
                <w:t>Greater than 55 gallons storage tank with 75,000 Btu or less rated input.</w:t>
              </w:r>
            </w:ins>
          </w:p>
          <w:p w14:paraId="5CE6B4C7" w14:textId="77777777" w:rsidR="00C64887" w:rsidRPr="00B013A1" w:rsidRDefault="00C64887">
            <w:pPr>
              <w:pStyle w:val="ListParagraph"/>
              <w:keepNext/>
              <w:numPr>
                <w:ilvl w:val="0"/>
                <w:numId w:val="54"/>
              </w:numPr>
              <w:tabs>
                <w:tab w:val="left" w:pos="2160"/>
                <w:tab w:val="left" w:pos="2700"/>
                <w:tab w:val="left" w:pos="3420"/>
                <w:tab w:val="left" w:pos="3780"/>
                <w:tab w:val="left" w:pos="5760"/>
                <w:tab w:val="left" w:pos="7212"/>
              </w:tabs>
              <w:rPr>
                <w:ins w:id="2420" w:author="Shewmaker, Michael@Energy" w:date="2019-01-16T17:23:00Z"/>
                <w:rFonts w:ascii="Calibri" w:hAnsi="Calibri"/>
                <w:sz w:val="18"/>
                <w:szCs w:val="18"/>
              </w:rPr>
              <w:pPrChange w:id="2421" w:author="Shewmaker, Michael@Energy" w:date="2019-01-17T10:41:00Z">
                <w:pPr>
                  <w:pStyle w:val="ListParagraph"/>
                  <w:keepNext/>
                  <w:framePr w:hSpace="180" w:wrap="around" w:vAnchor="text" w:hAnchor="text" w:xAlign="right" w:y="1"/>
                  <w:numPr>
                    <w:numId w:val="51"/>
                  </w:numPr>
                  <w:tabs>
                    <w:tab w:val="left" w:pos="2160"/>
                    <w:tab w:val="left" w:pos="2700"/>
                    <w:tab w:val="left" w:pos="3420"/>
                    <w:tab w:val="left" w:pos="3780"/>
                    <w:tab w:val="left" w:pos="5760"/>
                    <w:tab w:val="left" w:pos="7212"/>
                  </w:tabs>
                  <w:ind w:hanging="360"/>
                  <w:suppressOverlap/>
                </w:pPr>
              </w:pPrChange>
            </w:pPr>
            <w:ins w:id="2422" w:author="Shewmaker, Michael@Energy" w:date="2019-01-16T17:23:00Z">
              <w:r w:rsidRPr="00B013A1">
                <w:rPr>
                  <w:rFonts w:ascii="Calibri" w:hAnsi="Calibri"/>
                  <w:sz w:val="18"/>
                  <w:szCs w:val="18"/>
                </w:rPr>
                <w:t>Heat pump water heater. Installed in conditioned space or garage. Either:</w:t>
              </w:r>
            </w:ins>
          </w:p>
          <w:p w14:paraId="19B21CF3" w14:textId="77777777" w:rsidR="00C64887" w:rsidRPr="00B013A1" w:rsidRDefault="00C64887" w:rsidP="00C64887">
            <w:pPr>
              <w:pStyle w:val="ListParagraph"/>
              <w:keepNext/>
              <w:numPr>
                <w:ilvl w:val="0"/>
                <w:numId w:val="29"/>
              </w:numPr>
              <w:tabs>
                <w:tab w:val="left" w:pos="2160"/>
                <w:tab w:val="left" w:pos="2700"/>
                <w:tab w:val="left" w:pos="3420"/>
                <w:tab w:val="left" w:pos="3780"/>
                <w:tab w:val="left" w:pos="5760"/>
                <w:tab w:val="left" w:pos="7212"/>
              </w:tabs>
              <w:rPr>
                <w:ins w:id="2423" w:author="Shewmaker, Michael@Energy" w:date="2019-01-16T17:23:00Z"/>
                <w:rFonts w:ascii="Calibri" w:hAnsi="Calibri"/>
                <w:sz w:val="18"/>
                <w:szCs w:val="18"/>
              </w:rPr>
            </w:pPr>
            <w:ins w:id="2424" w:author="Shewmaker, Michael@Energy" w:date="2019-01-16T17:23:00Z">
              <w:r w:rsidRPr="00B013A1">
                <w:rPr>
                  <w:rFonts w:ascii="Calibri" w:hAnsi="Calibri"/>
                  <w:sz w:val="18"/>
                  <w:szCs w:val="18"/>
                </w:rPr>
                <w:t>Compact hot water distribution basic and drain water heat recovery (HERS), or</w:t>
              </w:r>
            </w:ins>
          </w:p>
          <w:p w14:paraId="610D43E8" w14:textId="5E53BD44" w:rsidR="00C64887" w:rsidRPr="00B013A1" w:rsidRDefault="00C64887" w:rsidP="00C64887">
            <w:pPr>
              <w:pStyle w:val="ListParagraph"/>
              <w:keepNext/>
              <w:numPr>
                <w:ilvl w:val="0"/>
                <w:numId w:val="29"/>
              </w:numPr>
              <w:tabs>
                <w:tab w:val="left" w:pos="2160"/>
                <w:tab w:val="left" w:pos="2700"/>
                <w:tab w:val="left" w:pos="3420"/>
                <w:tab w:val="left" w:pos="3780"/>
                <w:tab w:val="left" w:pos="5760"/>
                <w:tab w:val="left" w:pos="7212"/>
              </w:tabs>
              <w:rPr>
                <w:ins w:id="2425" w:author="Shewmaker, Michael@Energy" w:date="2019-01-16T17:23:00Z"/>
                <w:rFonts w:ascii="Calibri" w:hAnsi="Calibri"/>
                <w:sz w:val="18"/>
                <w:szCs w:val="18"/>
              </w:rPr>
            </w:pPr>
            <w:ins w:id="2426" w:author="Shewmaker, Michael@Energy" w:date="2019-01-16T17:23:00Z">
              <w:r w:rsidRPr="00B013A1">
                <w:rPr>
                  <w:rFonts w:ascii="Calibri" w:hAnsi="Calibri"/>
                  <w:sz w:val="18"/>
                  <w:szCs w:val="18"/>
                </w:rPr>
                <w:t xml:space="preserve">If climate zone 8-15, a PV system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w:t>
              </w:r>
              <w:del w:id="2427" w:author="Smith, Alexis@Energy" w:date="2019-01-17T10:27:00Z">
                <w:r w:rsidRPr="00B013A1" w:rsidDel="00662F40">
                  <w:rPr>
                    <w:rFonts w:ascii="Calibri" w:hAnsi="Calibri"/>
                    <w:sz w:val="18"/>
                    <w:szCs w:val="18"/>
                  </w:rPr>
                  <w:delText xml:space="preserve"> by Table O below</w:delText>
                </w:r>
              </w:del>
              <w:r w:rsidRPr="00B013A1">
                <w:rPr>
                  <w:rFonts w:ascii="Calibri" w:hAnsi="Calibri"/>
                  <w:sz w:val="18"/>
                  <w:szCs w:val="18"/>
                </w:rPr>
                <w:t xml:space="preserve">, or If climate zone 1 or 16, a PV system 1.1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w:t>
              </w:r>
              <w:del w:id="2428" w:author="Smith, Alexis@Energy" w:date="2019-01-17T10:27:00Z">
                <w:r w:rsidRPr="00B013A1" w:rsidDel="00662F40">
                  <w:rPr>
                    <w:rFonts w:ascii="Calibri" w:hAnsi="Calibri"/>
                    <w:sz w:val="18"/>
                    <w:szCs w:val="18"/>
                  </w:rPr>
                  <w:delText xml:space="preserve">by Table O below </w:delText>
                </w:r>
              </w:del>
            </w:ins>
          </w:p>
          <w:p w14:paraId="54F30CDF" w14:textId="77777777" w:rsidR="00C64887" w:rsidRPr="00B013A1" w:rsidRDefault="00C64887">
            <w:pPr>
              <w:pStyle w:val="ListParagraph"/>
              <w:keepNext/>
              <w:numPr>
                <w:ilvl w:val="0"/>
                <w:numId w:val="54"/>
              </w:numPr>
              <w:tabs>
                <w:tab w:val="left" w:pos="2160"/>
                <w:tab w:val="left" w:pos="2700"/>
                <w:tab w:val="left" w:pos="3420"/>
                <w:tab w:val="left" w:pos="3780"/>
                <w:tab w:val="left" w:pos="5760"/>
                <w:tab w:val="left" w:pos="7212"/>
              </w:tabs>
              <w:rPr>
                <w:ins w:id="2429" w:author="Shewmaker, Michael@Energy" w:date="2019-01-16T17:23:00Z"/>
                <w:rFonts w:ascii="Calibri" w:hAnsi="Calibri"/>
                <w:sz w:val="18"/>
                <w:szCs w:val="18"/>
              </w:rPr>
              <w:pPrChange w:id="2430" w:author="Shewmaker, Michael@Energy" w:date="2019-01-17T10:41:00Z">
                <w:pPr>
                  <w:pStyle w:val="ListParagraph"/>
                  <w:keepNext/>
                  <w:framePr w:hSpace="180" w:wrap="around" w:vAnchor="text" w:hAnchor="text" w:xAlign="right" w:y="1"/>
                  <w:numPr>
                    <w:numId w:val="51"/>
                  </w:numPr>
                  <w:tabs>
                    <w:tab w:val="left" w:pos="2160"/>
                    <w:tab w:val="left" w:pos="2700"/>
                    <w:tab w:val="left" w:pos="3420"/>
                    <w:tab w:val="left" w:pos="3780"/>
                    <w:tab w:val="left" w:pos="5760"/>
                    <w:tab w:val="left" w:pos="7212"/>
                  </w:tabs>
                  <w:ind w:hanging="360"/>
                  <w:suppressOverlap/>
                </w:pPr>
              </w:pPrChange>
            </w:pPr>
            <w:ins w:id="2431" w:author="Shewmaker, Michael@Energy" w:date="2019-01-16T17:23:00Z">
              <w:r w:rsidRPr="00B013A1">
                <w:rPr>
                  <w:rFonts w:ascii="Calibri" w:hAnsi="Calibri"/>
                  <w:sz w:val="18"/>
                  <w:szCs w:val="18"/>
                </w:rPr>
                <w:t>Tier 3 heat water heater (as rated by Northwest Energy Efficiency Alliance (NEEA)). Installed in conditioned space or garage. If climate zone 1 or 16 either:</w:t>
              </w:r>
            </w:ins>
          </w:p>
          <w:p w14:paraId="0B41AEF1" w14:textId="48D89228" w:rsidR="00C64887" w:rsidRPr="00B013A1" w:rsidRDefault="00C64887" w:rsidP="0024317D">
            <w:pPr>
              <w:keepNext/>
              <w:tabs>
                <w:tab w:val="left" w:pos="2160"/>
                <w:tab w:val="left" w:pos="2700"/>
                <w:tab w:val="left" w:pos="3420"/>
                <w:tab w:val="left" w:pos="3780"/>
                <w:tab w:val="left" w:pos="5760"/>
                <w:tab w:val="left" w:pos="7212"/>
              </w:tabs>
              <w:ind w:left="1230" w:hanging="360"/>
              <w:rPr>
                <w:ins w:id="2432" w:author="Shewmaker, Michael@Energy" w:date="2019-01-16T17:23:00Z"/>
                <w:rFonts w:ascii="Calibri" w:hAnsi="Calibri"/>
                <w:sz w:val="18"/>
                <w:szCs w:val="18"/>
              </w:rPr>
            </w:pPr>
            <w:ins w:id="2433" w:author="Shewmaker, Michael@Energy" w:date="2019-01-16T17:23:00Z">
              <w:r w:rsidRPr="00B013A1">
                <w:rPr>
                  <w:rFonts w:ascii="Calibri" w:hAnsi="Calibri"/>
                  <w:sz w:val="18"/>
                  <w:szCs w:val="18"/>
                </w:rPr>
                <w:t>A,</w:t>
              </w:r>
              <w:r w:rsidRPr="00B013A1">
                <w:rPr>
                  <w:rFonts w:ascii="Calibri" w:hAnsi="Calibri"/>
                  <w:sz w:val="18"/>
                  <w:szCs w:val="18"/>
                </w:rPr>
                <w:tab/>
                <w:t xml:space="preserve">A PV system that is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w:t>
              </w:r>
              <w:del w:id="2434" w:author="Smith, Alexis@Energy" w:date="2019-01-17T10:26:00Z">
                <w:r w:rsidRPr="00B013A1" w:rsidDel="00662F40">
                  <w:rPr>
                    <w:rFonts w:ascii="Calibri" w:hAnsi="Calibri"/>
                    <w:sz w:val="18"/>
                    <w:szCs w:val="18"/>
                  </w:rPr>
                  <w:delText>Table O below</w:delText>
                </w:r>
              </w:del>
            </w:ins>
            <w:ins w:id="2435" w:author="Smith, Alexis@Energy" w:date="2019-01-17T10:26:00Z">
              <w:r w:rsidR="00662F40">
                <w:rPr>
                  <w:rFonts w:ascii="Calibri" w:hAnsi="Calibri"/>
                  <w:sz w:val="18"/>
                  <w:szCs w:val="18"/>
                </w:rPr>
                <w:t>required</w:t>
              </w:r>
            </w:ins>
            <w:ins w:id="2436" w:author="Shewmaker, Michael@Energy" w:date="2019-01-16T17:23:00Z">
              <w:r w:rsidRPr="00B013A1">
                <w:rPr>
                  <w:rFonts w:ascii="Calibri" w:hAnsi="Calibri"/>
                  <w:sz w:val="18"/>
                  <w:szCs w:val="18"/>
                </w:rPr>
                <w:t>, or</w:t>
              </w:r>
            </w:ins>
          </w:p>
          <w:p w14:paraId="71E1048D" w14:textId="77777777" w:rsidR="00C64887" w:rsidRPr="00B013A1" w:rsidRDefault="00C64887" w:rsidP="00C64887">
            <w:pPr>
              <w:pStyle w:val="ListParagraph"/>
              <w:numPr>
                <w:ilvl w:val="0"/>
                <w:numId w:val="29"/>
              </w:numPr>
              <w:rPr>
                <w:ins w:id="2437" w:author="Shewmaker, Michael@Energy" w:date="2019-01-16T17:23:00Z"/>
                <w:rFonts w:ascii="Calibri" w:hAnsi="Calibri"/>
                <w:sz w:val="18"/>
                <w:szCs w:val="18"/>
              </w:rPr>
            </w:pPr>
            <w:ins w:id="2438" w:author="Shewmaker, Michael@Energy" w:date="2019-01-16T17:23:00Z">
              <w:r w:rsidRPr="00B013A1">
                <w:rPr>
                  <w:rFonts w:ascii="Calibri" w:hAnsi="Calibri"/>
                  <w:sz w:val="18"/>
                  <w:szCs w:val="18"/>
                </w:rPr>
                <w:t>Compact hot water distribution basic.</w:t>
              </w:r>
            </w:ins>
          </w:p>
          <w:p w14:paraId="60788D7B" w14:textId="77777777" w:rsidR="00C64887" w:rsidRPr="000638D1" w:rsidRDefault="00C64887" w:rsidP="0024317D">
            <w:pPr>
              <w:rPr>
                <w:ins w:id="2439" w:author="Shewmaker, Michael@Energy" w:date="2019-01-16T17:23:00Z"/>
                <w:rFonts w:ascii="Calibri" w:hAnsi="Calibri"/>
                <w:sz w:val="18"/>
                <w:szCs w:val="18"/>
              </w:rPr>
            </w:pPr>
          </w:p>
          <w:p w14:paraId="0BD8960E" w14:textId="77777777" w:rsidR="00C64887" w:rsidRPr="000638D1" w:rsidRDefault="00C64887" w:rsidP="0024317D">
            <w:pPr>
              <w:rPr>
                <w:ins w:id="2440" w:author="Shewmaker, Michael@Energy" w:date="2019-01-16T17:23:00Z"/>
                <w:rFonts w:ascii="Calibri" w:hAnsi="Calibri"/>
                <w:sz w:val="18"/>
                <w:szCs w:val="18"/>
              </w:rPr>
            </w:pPr>
            <w:ins w:id="2441" w:author="Shewmaker, Michael@Energy" w:date="2019-01-16T17:23:00Z">
              <w:r w:rsidRPr="000638D1">
                <w:rPr>
                  <w:rFonts w:ascii="Calibri" w:hAnsi="Calibri"/>
                  <w:sz w:val="18"/>
                  <w:szCs w:val="18"/>
                </w:rPr>
                <w:t>Multifamily with Central Water Heating</w:t>
              </w:r>
            </w:ins>
          </w:p>
          <w:p w14:paraId="0F015FEB" w14:textId="77777777" w:rsidR="00C64887" w:rsidRPr="000638D1" w:rsidRDefault="00C64887">
            <w:pPr>
              <w:pStyle w:val="ListParagraph"/>
              <w:numPr>
                <w:ilvl w:val="0"/>
                <w:numId w:val="55"/>
              </w:numPr>
              <w:rPr>
                <w:ins w:id="2442" w:author="Shewmaker, Michael@Energy" w:date="2019-01-16T17:23:00Z"/>
                <w:rFonts w:ascii="Calibri" w:hAnsi="Calibri"/>
                <w:sz w:val="18"/>
                <w:szCs w:val="18"/>
              </w:rPr>
              <w:pPrChange w:id="2443" w:author="Shewmaker, Michael@Energy" w:date="2019-01-17T10:41:00Z">
                <w:pPr>
                  <w:pStyle w:val="ListParagraph"/>
                  <w:framePr w:hSpace="180" w:wrap="around" w:vAnchor="text" w:hAnchor="text" w:xAlign="right" w:y="1"/>
                  <w:numPr>
                    <w:numId w:val="53"/>
                  </w:numPr>
                  <w:ind w:hanging="360"/>
                  <w:suppressOverlap/>
                </w:pPr>
              </w:pPrChange>
            </w:pPr>
            <w:ins w:id="2444" w:author="Shewmaker, Michael@Energy" w:date="2019-01-16T17:23:00Z">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ins>
          </w:p>
          <w:p w14:paraId="42C98320" w14:textId="77777777" w:rsidR="00C64887" w:rsidRPr="000638D1" w:rsidRDefault="00C64887">
            <w:pPr>
              <w:pStyle w:val="ListParagraph"/>
              <w:numPr>
                <w:ilvl w:val="0"/>
                <w:numId w:val="55"/>
              </w:numPr>
              <w:rPr>
                <w:ins w:id="2445" w:author="Shewmaker, Michael@Energy" w:date="2019-01-16T17:23:00Z"/>
                <w:rFonts w:ascii="Calibri" w:hAnsi="Calibri"/>
                <w:sz w:val="18"/>
                <w:szCs w:val="18"/>
              </w:rPr>
              <w:pPrChange w:id="2446" w:author="Shewmaker, Michael@Energy" w:date="2019-01-17T10:41:00Z">
                <w:pPr>
                  <w:pStyle w:val="ListParagraph"/>
                  <w:framePr w:hSpace="180" w:wrap="around" w:vAnchor="text" w:hAnchor="text" w:xAlign="right" w:y="1"/>
                  <w:numPr>
                    <w:numId w:val="53"/>
                  </w:numPr>
                  <w:ind w:hanging="360"/>
                  <w:suppressOverlap/>
                </w:pPr>
              </w:pPrChange>
            </w:pPr>
            <w:ins w:id="2447" w:author="Shewmaker, Michael@Energy" w:date="2019-01-16T17:23:00Z">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ins>
          </w:p>
        </w:tc>
      </w:tr>
    </w:tbl>
    <w:p w14:paraId="4886A76F" w14:textId="6A27C5BD" w:rsidR="00AC588E" w:rsidRPr="00C24189" w:rsidDel="00C64887" w:rsidRDefault="00AC588E" w:rsidP="00BE6FA5">
      <w:pPr>
        <w:keepNext/>
        <w:tabs>
          <w:tab w:val="left" w:pos="2160"/>
          <w:tab w:val="left" w:pos="2700"/>
          <w:tab w:val="left" w:pos="3420"/>
          <w:tab w:val="left" w:pos="3780"/>
          <w:tab w:val="left" w:pos="5760"/>
          <w:tab w:val="left" w:pos="7212"/>
        </w:tabs>
        <w:ind w:right="-288"/>
        <w:rPr>
          <w:del w:id="2448" w:author="Shewmaker, Michael@Energy" w:date="2019-01-16T17:24:00Z"/>
          <w:rFonts w:ascii="Calibri" w:eastAsia="Calibri" w:hAnsi="Calibri"/>
          <w:b/>
          <w:sz w:val="22"/>
          <w:szCs w:val="22"/>
        </w:rPr>
      </w:pPr>
    </w:p>
    <w:p w14:paraId="4886A770" w14:textId="12D9D076" w:rsidR="00EF6D2C" w:rsidRPr="00C24189" w:rsidDel="00C64887" w:rsidRDefault="00EF6D2C" w:rsidP="00EF6D2C">
      <w:pPr>
        <w:keepNext/>
        <w:tabs>
          <w:tab w:val="left" w:pos="2160"/>
          <w:tab w:val="left" w:pos="2700"/>
          <w:tab w:val="left" w:pos="3420"/>
          <w:tab w:val="left" w:pos="3780"/>
          <w:tab w:val="left" w:pos="5760"/>
          <w:tab w:val="left" w:pos="7212"/>
        </w:tabs>
        <w:ind w:right="-288"/>
        <w:rPr>
          <w:del w:id="2449" w:author="Shewmaker, Michael@Energy" w:date="2019-01-16T17:24:00Z"/>
          <w:rFonts w:ascii="Calibri" w:eastAsia="Calibri" w:hAnsi="Calibri"/>
          <w:b/>
          <w:sz w:val="22"/>
          <w:szCs w:val="22"/>
        </w:rPr>
      </w:pPr>
    </w:p>
    <w:p w14:paraId="4886A771" w14:textId="491EE874" w:rsidR="00EF6D2C" w:rsidRPr="00C24189" w:rsidDel="00C64887" w:rsidRDefault="00EF6D2C" w:rsidP="00EF6D2C">
      <w:pPr>
        <w:rPr>
          <w:del w:id="2450" w:author="Shewmaker, Michael@Energy" w:date="2019-01-16T17:24:00Z"/>
          <w:rFonts w:ascii="Calibri" w:hAnsi="Calibri"/>
          <w:sz w:val="16"/>
          <w:szCs w:val="16"/>
        </w:rPr>
      </w:pPr>
    </w:p>
    <w:p w14:paraId="4886A772" w14:textId="41C87CB6" w:rsidR="00232B6F" w:rsidRPr="00C24189" w:rsidDel="00C64887" w:rsidRDefault="00232B6F" w:rsidP="002624B9">
      <w:pPr>
        <w:keepNext/>
        <w:tabs>
          <w:tab w:val="left" w:pos="2160"/>
          <w:tab w:val="left" w:pos="2700"/>
          <w:tab w:val="left" w:pos="3420"/>
          <w:tab w:val="left" w:pos="3780"/>
          <w:tab w:val="left" w:pos="5760"/>
          <w:tab w:val="left" w:pos="7212"/>
        </w:tabs>
        <w:ind w:right="-288"/>
        <w:rPr>
          <w:del w:id="2451" w:author="Shewmaker, Michael@Energy" w:date="2019-01-16T17:24:00Z"/>
          <w:rFonts w:ascii="Calibri" w:eastAsia="Calibri" w:hAnsi="Calibri"/>
          <w:b/>
          <w:sz w:val="22"/>
          <w:szCs w:val="22"/>
        </w:rPr>
      </w:pPr>
    </w:p>
    <w:p w14:paraId="4886A773" w14:textId="43653266" w:rsidR="002624B9" w:rsidDel="00C64887" w:rsidRDefault="002624B9">
      <w:pPr>
        <w:rPr>
          <w:del w:id="2452" w:author="Shewmaker, Michael@Energy" w:date="2019-01-16T17:24:00Z"/>
          <w:rFonts w:ascii="Calibri" w:hAnsi="Calibri"/>
        </w:rPr>
      </w:pPr>
      <w:bookmarkStart w:id="2453" w:name="_GoBack"/>
      <w:bookmarkEnd w:id="2453"/>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1"/>
        <w:gridCol w:w="1064"/>
        <w:gridCol w:w="887"/>
        <w:gridCol w:w="799"/>
        <w:gridCol w:w="798"/>
        <w:gridCol w:w="710"/>
        <w:gridCol w:w="798"/>
        <w:gridCol w:w="798"/>
        <w:gridCol w:w="975"/>
        <w:gridCol w:w="938"/>
        <w:gridCol w:w="36"/>
        <w:gridCol w:w="744"/>
        <w:gridCol w:w="852"/>
        <w:gridCol w:w="1151"/>
        <w:gridCol w:w="1415"/>
        <w:gridCol w:w="1327"/>
      </w:tblGrid>
      <w:tr w:rsidR="00634844" w:rsidRPr="00634844" w:rsidDel="00C64887" w14:paraId="4886A776" w14:textId="74E0180E" w:rsidTr="00974C44">
        <w:trPr>
          <w:cantSplit/>
          <w:trHeight w:val="627"/>
          <w:del w:id="2454" w:author="Shewmaker, Michael@Energy" w:date="2019-01-16T17:24:00Z"/>
        </w:trPr>
        <w:tc>
          <w:tcPr>
            <w:tcW w:w="14598" w:type="dxa"/>
            <w:gridSpan w:val="16"/>
            <w:tcBorders>
              <w:top w:val="single" w:sz="4" w:space="0" w:color="auto"/>
              <w:left w:val="single" w:sz="4" w:space="0" w:color="auto"/>
              <w:bottom w:val="single" w:sz="6" w:space="0" w:color="auto"/>
              <w:right w:val="single" w:sz="4" w:space="0" w:color="auto"/>
            </w:tcBorders>
          </w:tcPr>
          <w:p w14:paraId="4886A774" w14:textId="5FACF074" w:rsidR="00634844" w:rsidRPr="00FD271A" w:rsidDel="00C64887" w:rsidRDefault="005B199E" w:rsidP="00634844">
            <w:pPr>
              <w:keepNext/>
              <w:rPr>
                <w:del w:id="2455" w:author="Shewmaker, Michael@Energy" w:date="2019-01-16T17:24:00Z"/>
                <w:rFonts w:ascii="Calibri" w:eastAsia="Calibri" w:hAnsi="Calibri"/>
                <w:sz w:val="20"/>
                <w:szCs w:val="20"/>
              </w:rPr>
            </w:pPr>
            <w:del w:id="2456" w:author="Shewmaker, Michael@Energy" w:date="2019-01-16T17:24:00Z">
              <w:r w:rsidDel="00C64887">
                <w:rPr>
                  <w:rFonts w:ascii="Calibri" w:eastAsia="Calibri" w:hAnsi="Calibri"/>
                  <w:b/>
                  <w:sz w:val="20"/>
                  <w:szCs w:val="20"/>
                </w:rPr>
                <w:delText>J</w:delText>
              </w:r>
              <w:r w:rsidR="00634844" w:rsidRPr="00FD271A" w:rsidDel="00C64887">
                <w:rPr>
                  <w:rFonts w:ascii="Calibri" w:eastAsia="Calibri" w:hAnsi="Calibri"/>
                  <w:b/>
                  <w:sz w:val="20"/>
                  <w:szCs w:val="20"/>
                </w:rPr>
                <w:delText xml:space="preserve">. </w:delText>
              </w:r>
              <w:r w:rsidR="009571A7" w:rsidRPr="00FD271A" w:rsidDel="00C64887">
                <w:rPr>
                  <w:rFonts w:ascii="Calibri" w:eastAsia="Calibri" w:hAnsi="Calibri"/>
                  <w:b/>
                  <w:sz w:val="20"/>
                  <w:szCs w:val="20"/>
                </w:rPr>
                <w:delText>Water Heating Systems</w:delText>
              </w:r>
              <w:r w:rsidR="00634844" w:rsidRPr="00FD271A" w:rsidDel="00C64887">
                <w:rPr>
                  <w:rFonts w:ascii="Calibri" w:eastAsia="Calibri" w:hAnsi="Calibri"/>
                  <w:b/>
                  <w:sz w:val="20"/>
                  <w:szCs w:val="20"/>
                </w:rPr>
                <w:delText xml:space="preserve"> </w:delText>
              </w:r>
              <w:r w:rsidR="00634844" w:rsidRPr="00FD271A" w:rsidDel="00C64887">
                <w:rPr>
                  <w:rFonts w:ascii="Calibri" w:eastAsia="Calibri" w:hAnsi="Calibri"/>
                  <w:sz w:val="20"/>
                  <w:szCs w:val="20"/>
                </w:rPr>
                <w:delText>(Section 150.2(b)1G)</w:delText>
              </w:r>
            </w:del>
          </w:p>
          <w:p w14:paraId="4886A775" w14:textId="0B025E16" w:rsidR="00634844" w:rsidRPr="00634844" w:rsidDel="00C64887" w:rsidRDefault="00634844" w:rsidP="00634844">
            <w:pPr>
              <w:keepNext/>
              <w:rPr>
                <w:del w:id="2457" w:author="Shewmaker, Michael@Energy" w:date="2019-01-16T17:24:00Z"/>
                <w:rFonts w:ascii="Calibri" w:eastAsia="Calibri" w:hAnsi="Calibri"/>
                <w:b/>
                <w:sz w:val="22"/>
                <w:szCs w:val="22"/>
              </w:rPr>
            </w:pPr>
            <w:del w:id="2458" w:author="Shewmaker, Michael@Energy" w:date="2019-01-16T17:24:00Z">
              <w:r w:rsidRPr="00974C44" w:rsidDel="00C64887">
                <w:rPr>
                  <w:rFonts w:ascii="Calibri" w:eastAsia="Calibri" w:hAnsi="Calibri"/>
                  <w:sz w:val="20"/>
                  <w:szCs w:val="20"/>
                </w:rPr>
                <w:delText>&lt;&lt;if</w:delText>
              </w:r>
              <w:r w:rsidRPr="00974C44" w:rsidDel="00C64887">
                <w:rPr>
                  <w:rFonts w:ascii="Calibri" w:hAnsi="Calibri"/>
                  <w:sz w:val="20"/>
                  <w:szCs w:val="20"/>
                </w:rPr>
                <w:delText xml:space="preserve"> Water Heating is not selected in A13, then display the section does not apply message; else if Water Heating is selected in A13 then require a minimum of one row of data in this table; allow users to enter additional rows&gt;&gt;</w:delText>
              </w:r>
            </w:del>
          </w:p>
        </w:tc>
      </w:tr>
      <w:tr w:rsidR="009571A7" w:rsidRPr="009B3A0C" w:rsidDel="00C64887" w14:paraId="4886A786" w14:textId="6C8989F4" w:rsidTr="00FD271A">
        <w:trPr>
          <w:cantSplit/>
          <w:trHeight w:val="277"/>
          <w:del w:id="2459" w:author="Shewmaker, Michael@Energy" w:date="2019-01-16T17:24:00Z"/>
        </w:trPr>
        <w:tc>
          <w:tcPr>
            <w:tcW w:w="1098" w:type="dxa"/>
            <w:tcBorders>
              <w:top w:val="single" w:sz="6" w:space="0" w:color="auto"/>
              <w:left w:val="single" w:sz="4" w:space="0" w:color="auto"/>
              <w:bottom w:val="single" w:sz="6" w:space="0" w:color="auto"/>
            </w:tcBorders>
            <w:vAlign w:val="bottom"/>
          </w:tcPr>
          <w:p w14:paraId="4886A777" w14:textId="46C785BD"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60" w:author="Shewmaker, Michael@Energy" w:date="2019-01-16T17:24:00Z"/>
                <w:rFonts w:ascii="Calibri" w:hAnsi="Calibri"/>
                <w:sz w:val="18"/>
                <w:szCs w:val="18"/>
              </w:rPr>
            </w:pPr>
            <w:del w:id="2461" w:author="Shewmaker, Michael@Energy" w:date="2019-01-16T17:24:00Z">
              <w:r w:rsidRPr="009571A7" w:rsidDel="00C64887">
                <w:rPr>
                  <w:rFonts w:ascii="Calibri" w:hAnsi="Calibri"/>
                  <w:sz w:val="18"/>
                  <w:szCs w:val="18"/>
                </w:rPr>
                <w:delText>01</w:delText>
              </w:r>
            </w:del>
          </w:p>
        </w:tc>
        <w:tc>
          <w:tcPr>
            <w:tcW w:w="1080" w:type="dxa"/>
            <w:tcBorders>
              <w:top w:val="single" w:sz="6" w:space="0" w:color="auto"/>
              <w:bottom w:val="single" w:sz="6" w:space="0" w:color="auto"/>
            </w:tcBorders>
            <w:vAlign w:val="bottom"/>
          </w:tcPr>
          <w:p w14:paraId="4886A778" w14:textId="31360082"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62" w:author="Shewmaker, Michael@Energy" w:date="2019-01-16T17:24:00Z"/>
                <w:rFonts w:ascii="Calibri" w:hAnsi="Calibri"/>
                <w:sz w:val="18"/>
                <w:szCs w:val="18"/>
              </w:rPr>
            </w:pPr>
            <w:del w:id="2463" w:author="Shewmaker, Michael@Energy" w:date="2019-01-16T17:24:00Z">
              <w:r w:rsidRPr="009571A7" w:rsidDel="00C64887">
                <w:rPr>
                  <w:rFonts w:ascii="Calibri" w:hAnsi="Calibri"/>
                  <w:sz w:val="18"/>
                  <w:szCs w:val="18"/>
                </w:rPr>
                <w:delText>02</w:delText>
              </w:r>
            </w:del>
          </w:p>
        </w:tc>
        <w:tc>
          <w:tcPr>
            <w:tcW w:w="900" w:type="dxa"/>
            <w:tcBorders>
              <w:top w:val="single" w:sz="6" w:space="0" w:color="auto"/>
              <w:bottom w:val="single" w:sz="6" w:space="0" w:color="auto"/>
            </w:tcBorders>
            <w:vAlign w:val="bottom"/>
          </w:tcPr>
          <w:p w14:paraId="4886A779" w14:textId="42A18C8E"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64" w:author="Shewmaker, Michael@Energy" w:date="2019-01-16T17:24:00Z"/>
                <w:rFonts w:ascii="Calibri" w:hAnsi="Calibri"/>
                <w:sz w:val="18"/>
                <w:szCs w:val="18"/>
              </w:rPr>
            </w:pPr>
            <w:del w:id="2465" w:author="Shewmaker, Michael@Energy" w:date="2019-01-16T17:24:00Z">
              <w:r w:rsidRPr="009571A7" w:rsidDel="00C64887">
                <w:rPr>
                  <w:rFonts w:ascii="Calibri" w:hAnsi="Calibri"/>
                  <w:sz w:val="18"/>
                  <w:szCs w:val="18"/>
                </w:rPr>
                <w:delText>03</w:delText>
              </w:r>
            </w:del>
          </w:p>
        </w:tc>
        <w:tc>
          <w:tcPr>
            <w:tcW w:w="810" w:type="dxa"/>
            <w:tcBorders>
              <w:top w:val="single" w:sz="6" w:space="0" w:color="auto"/>
              <w:bottom w:val="single" w:sz="6" w:space="0" w:color="auto"/>
            </w:tcBorders>
            <w:vAlign w:val="bottom"/>
          </w:tcPr>
          <w:p w14:paraId="4886A77A" w14:textId="12C3F771"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66" w:author="Shewmaker, Michael@Energy" w:date="2019-01-16T17:24:00Z"/>
                <w:rFonts w:ascii="Calibri" w:eastAsiaTheme="majorEastAsia" w:hAnsi="Calibri" w:cstheme="majorBidi"/>
                <w:b/>
                <w:bCs/>
                <w:color w:val="4F81BD" w:themeColor="accent1"/>
                <w:sz w:val="18"/>
                <w:szCs w:val="18"/>
              </w:rPr>
            </w:pPr>
            <w:del w:id="2467" w:author="Shewmaker, Michael@Energy" w:date="2019-01-16T17:24:00Z">
              <w:r w:rsidRPr="009571A7" w:rsidDel="00C64887">
                <w:rPr>
                  <w:rFonts w:ascii="Calibri" w:hAnsi="Calibri"/>
                  <w:sz w:val="18"/>
                  <w:szCs w:val="18"/>
                </w:rPr>
                <w:delText>04</w:delText>
              </w:r>
            </w:del>
          </w:p>
        </w:tc>
        <w:tc>
          <w:tcPr>
            <w:tcW w:w="810" w:type="dxa"/>
            <w:tcBorders>
              <w:top w:val="single" w:sz="6" w:space="0" w:color="auto"/>
              <w:bottom w:val="single" w:sz="6" w:space="0" w:color="auto"/>
            </w:tcBorders>
            <w:vAlign w:val="bottom"/>
          </w:tcPr>
          <w:p w14:paraId="4886A77B" w14:textId="0F3F7DAA"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68" w:author="Shewmaker, Michael@Energy" w:date="2019-01-16T17:24:00Z"/>
                <w:rFonts w:ascii="Calibri" w:eastAsiaTheme="majorEastAsia" w:hAnsi="Calibri" w:cstheme="majorBidi"/>
                <w:b/>
                <w:bCs/>
                <w:color w:val="4F81BD" w:themeColor="accent1"/>
                <w:sz w:val="18"/>
                <w:szCs w:val="18"/>
              </w:rPr>
            </w:pPr>
            <w:del w:id="2469" w:author="Shewmaker, Michael@Energy" w:date="2019-01-16T17:24:00Z">
              <w:r w:rsidRPr="009571A7" w:rsidDel="00C64887">
                <w:rPr>
                  <w:rFonts w:ascii="Calibri" w:hAnsi="Calibri"/>
                  <w:sz w:val="18"/>
                  <w:szCs w:val="18"/>
                </w:rPr>
                <w:delText>05</w:delText>
              </w:r>
            </w:del>
          </w:p>
        </w:tc>
        <w:tc>
          <w:tcPr>
            <w:tcW w:w="720" w:type="dxa"/>
            <w:tcBorders>
              <w:top w:val="single" w:sz="6" w:space="0" w:color="auto"/>
              <w:bottom w:val="single" w:sz="6" w:space="0" w:color="auto"/>
            </w:tcBorders>
            <w:vAlign w:val="bottom"/>
          </w:tcPr>
          <w:p w14:paraId="4886A77C" w14:textId="3DCFE3F4"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70" w:author="Shewmaker, Michael@Energy" w:date="2019-01-16T17:24:00Z"/>
                <w:rFonts w:ascii="Calibri" w:eastAsiaTheme="majorEastAsia" w:hAnsi="Calibri" w:cstheme="majorBidi"/>
                <w:b/>
                <w:bCs/>
                <w:color w:val="4F81BD" w:themeColor="accent1"/>
                <w:sz w:val="18"/>
                <w:szCs w:val="18"/>
              </w:rPr>
            </w:pPr>
            <w:del w:id="2471" w:author="Shewmaker, Michael@Energy" w:date="2019-01-16T17:24:00Z">
              <w:r w:rsidRPr="009571A7" w:rsidDel="00C64887">
                <w:rPr>
                  <w:rFonts w:ascii="Calibri" w:hAnsi="Calibri"/>
                  <w:sz w:val="18"/>
                  <w:szCs w:val="18"/>
                </w:rPr>
                <w:delText>06</w:delText>
              </w:r>
            </w:del>
          </w:p>
        </w:tc>
        <w:tc>
          <w:tcPr>
            <w:tcW w:w="810" w:type="dxa"/>
            <w:tcBorders>
              <w:top w:val="single" w:sz="6" w:space="0" w:color="auto"/>
              <w:bottom w:val="single" w:sz="6" w:space="0" w:color="auto"/>
            </w:tcBorders>
            <w:vAlign w:val="bottom"/>
          </w:tcPr>
          <w:p w14:paraId="4886A77D" w14:textId="33794805"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72" w:author="Shewmaker, Michael@Energy" w:date="2019-01-16T17:24:00Z"/>
                <w:rFonts w:ascii="Calibri" w:eastAsiaTheme="majorEastAsia" w:hAnsi="Calibri" w:cstheme="majorBidi"/>
                <w:b/>
                <w:bCs/>
                <w:color w:val="4F81BD" w:themeColor="accent1"/>
                <w:sz w:val="18"/>
                <w:szCs w:val="18"/>
              </w:rPr>
            </w:pPr>
            <w:del w:id="2473" w:author="Shewmaker, Michael@Energy" w:date="2019-01-16T17:24:00Z">
              <w:r w:rsidRPr="009571A7" w:rsidDel="00C64887">
                <w:rPr>
                  <w:rFonts w:ascii="Calibri" w:hAnsi="Calibri"/>
                  <w:sz w:val="18"/>
                  <w:szCs w:val="18"/>
                </w:rPr>
                <w:delText>07</w:delText>
              </w:r>
            </w:del>
          </w:p>
        </w:tc>
        <w:tc>
          <w:tcPr>
            <w:tcW w:w="810" w:type="dxa"/>
            <w:tcBorders>
              <w:top w:val="single" w:sz="6" w:space="0" w:color="auto"/>
              <w:bottom w:val="single" w:sz="6" w:space="0" w:color="auto"/>
            </w:tcBorders>
            <w:vAlign w:val="bottom"/>
          </w:tcPr>
          <w:p w14:paraId="4886A77E" w14:textId="1BF54C55"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74" w:author="Shewmaker, Michael@Energy" w:date="2019-01-16T17:24:00Z"/>
                <w:rFonts w:ascii="Calibri" w:eastAsiaTheme="majorEastAsia" w:hAnsi="Calibri" w:cstheme="majorBidi"/>
                <w:b/>
                <w:bCs/>
                <w:color w:val="4F81BD" w:themeColor="accent1"/>
                <w:sz w:val="18"/>
                <w:szCs w:val="18"/>
              </w:rPr>
            </w:pPr>
            <w:del w:id="2475" w:author="Shewmaker, Michael@Energy" w:date="2019-01-16T17:24:00Z">
              <w:r w:rsidRPr="009571A7" w:rsidDel="00C64887">
                <w:rPr>
                  <w:rFonts w:ascii="Calibri" w:hAnsi="Calibri"/>
                  <w:sz w:val="18"/>
                  <w:szCs w:val="18"/>
                </w:rPr>
                <w:delText>08</w:delText>
              </w:r>
            </w:del>
          </w:p>
        </w:tc>
        <w:tc>
          <w:tcPr>
            <w:tcW w:w="990" w:type="dxa"/>
            <w:tcBorders>
              <w:top w:val="single" w:sz="6" w:space="0" w:color="auto"/>
              <w:bottom w:val="single" w:sz="6" w:space="0" w:color="auto"/>
            </w:tcBorders>
            <w:vAlign w:val="bottom"/>
          </w:tcPr>
          <w:p w14:paraId="4886A77F" w14:textId="7CDA77A3"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76" w:author="Shewmaker, Michael@Energy" w:date="2019-01-16T17:24:00Z"/>
                <w:rFonts w:ascii="Calibri" w:eastAsiaTheme="majorEastAsia" w:hAnsi="Calibri" w:cstheme="majorBidi"/>
                <w:b/>
                <w:bCs/>
                <w:color w:val="4F81BD" w:themeColor="accent1"/>
                <w:sz w:val="18"/>
                <w:szCs w:val="18"/>
              </w:rPr>
            </w:pPr>
            <w:del w:id="2477" w:author="Shewmaker, Michael@Energy" w:date="2019-01-16T17:24:00Z">
              <w:r w:rsidRPr="009571A7" w:rsidDel="00C64887">
                <w:rPr>
                  <w:rFonts w:ascii="Calibri" w:hAnsi="Calibri"/>
                  <w:sz w:val="18"/>
                  <w:szCs w:val="18"/>
                </w:rPr>
                <w:delText>09</w:delText>
              </w:r>
            </w:del>
          </w:p>
        </w:tc>
        <w:tc>
          <w:tcPr>
            <w:tcW w:w="990" w:type="dxa"/>
            <w:gridSpan w:val="2"/>
            <w:tcBorders>
              <w:top w:val="single" w:sz="6" w:space="0" w:color="auto"/>
              <w:bottom w:val="single" w:sz="6" w:space="0" w:color="auto"/>
            </w:tcBorders>
            <w:vAlign w:val="bottom"/>
          </w:tcPr>
          <w:p w14:paraId="4886A780" w14:textId="212058CB"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78" w:author="Shewmaker, Michael@Energy" w:date="2019-01-16T17:24:00Z"/>
                <w:rFonts w:ascii="Calibri" w:eastAsiaTheme="majorEastAsia" w:hAnsi="Calibri" w:cstheme="majorBidi"/>
                <w:b/>
                <w:bCs/>
                <w:color w:val="4F81BD" w:themeColor="accent1"/>
                <w:sz w:val="18"/>
                <w:szCs w:val="18"/>
              </w:rPr>
            </w:pPr>
            <w:del w:id="2479" w:author="Shewmaker, Michael@Energy" w:date="2019-01-16T17:24:00Z">
              <w:r w:rsidRPr="009571A7" w:rsidDel="00C64887">
                <w:rPr>
                  <w:rFonts w:ascii="Calibri" w:hAnsi="Calibri"/>
                  <w:sz w:val="18"/>
                  <w:szCs w:val="18"/>
                </w:rPr>
                <w:delText>10</w:delText>
              </w:r>
            </w:del>
          </w:p>
        </w:tc>
        <w:tc>
          <w:tcPr>
            <w:tcW w:w="755" w:type="dxa"/>
            <w:tcBorders>
              <w:top w:val="single" w:sz="6" w:space="0" w:color="auto"/>
              <w:bottom w:val="single" w:sz="6" w:space="0" w:color="auto"/>
            </w:tcBorders>
            <w:vAlign w:val="bottom"/>
          </w:tcPr>
          <w:p w14:paraId="4886A781" w14:textId="6BBF56FD"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80" w:author="Shewmaker, Michael@Energy" w:date="2019-01-16T17:24:00Z"/>
                <w:rFonts w:ascii="Calibri" w:eastAsiaTheme="majorEastAsia" w:hAnsi="Calibri" w:cstheme="majorBidi"/>
                <w:b/>
                <w:bCs/>
                <w:color w:val="4F81BD" w:themeColor="accent1"/>
                <w:sz w:val="18"/>
                <w:szCs w:val="18"/>
              </w:rPr>
            </w:pPr>
            <w:del w:id="2481" w:author="Shewmaker, Michael@Energy" w:date="2019-01-16T17:24:00Z">
              <w:r w:rsidRPr="009571A7" w:rsidDel="00C64887">
                <w:rPr>
                  <w:rFonts w:ascii="Calibri" w:hAnsi="Calibri"/>
                  <w:sz w:val="18"/>
                  <w:szCs w:val="18"/>
                </w:rPr>
                <w:delText>11</w:delText>
              </w:r>
            </w:del>
          </w:p>
        </w:tc>
        <w:tc>
          <w:tcPr>
            <w:tcW w:w="865" w:type="dxa"/>
            <w:tcBorders>
              <w:top w:val="single" w:sz="6" w:space="0" w:color="auto"/>
              <w:bottom w:val="single" w:sz="6" w:space="0" w:color="auto"/>
            </w:tcBorders>
            <w:vAlign w:val="bottom"/>
          </w:tcPr>
          <w:p w14:paraId="4886A782" w14:textId="0F1C0845"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82" w:author="Shewmaker, Michael@Energy" w:date="2019-01-16T17:24:00Z"/>
                <w:rFonts w:ascii="Calibri" w:eastAsiaTheme="majorEastAsia" w:hAnsi="Calibri" w:cstheme="majorBidi"/>
                <w:b/>
                <w:bCs/>
                <w:color w:val="4F81BD" w:themeColor="accent1"/>
                <w:sz w:val="18"/>
                <w:szCs w:val="18"/>
              </w:rPr>
            </w:pPr>
            <w:del w:id="2483" w:author="Shewmaker, Michael@Energy" w:date="2019-01-16T17:24:00Z">
              <w:r w:rsidRPr="009571A7" w:rsidDel="00C64887">
                <w:rPr>
                  <w:rFonts w:ascii="Calibri" w:hAnsi="Calibri"/>
                  <w:sz w:val="18"/>
                  <w:szCs w:val="18"/>
                </w:rPr>
                <w:delText>12</w:delText>
              </w:r>
            </w:del>
          </w:p>
        </w:tc>
        <w:tc>
          <w:tcPr>
            <w:tcW w:w="1170" w:type="dxa"/>
            <w:tcBorders>
              <w:top w:val="single" w:sz="6" w:space="0" w:color="auto"/>
              <w:bottom w:val="single" w:sz="6" w:space="0" w:color="auto"/>
            </w:tcBorders>
            <w:vAlign w:val="bottom"/>
          </w:tcPr>
          <w:p w14:paraId="4886A783" w14:textId="6761D396"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84" w:author="Shewmaker, Michael@Energy" w:date="2019-01-16T17:24:00Z"/>
                <w:rFonts w:ascii="Calibri" w:eastAsiaTheme="majorEastAsia" w:hAnsi="Calibri" w:cstheme="majorBidi"/>
                <w:b/>
                <w:bCs/>
                <w:color w:val="4F81BD" w:themeColor="accent1"/>
                <w:sz w:val="18"/>
                <w:szCs w:val="18"/>
              </w:rPr>
            </w:pPr>
            <w:del w:id="2485" w:author="Shewmaker, Michael@Energy" w:date="2019-01-16T17:24:00Z">
              <w:r w:rsidRPr="009571A7" w:rsidDel="00C64887">
                <w:rPr>
                  <w:rFonts w:ascii="Calibri" w:hAnsi="Calibri"/>
                  <w:sz w:val="18"/>
                  <w:szCs w:val="18"/>
                </w:rPr>
                <w:delText>13</w:delText>
              </w:r>
            </w:del>
          </w:p>
        </w:tc>
        <w:tc>
          <w:tcPr>
            <w:tcW w:w="1440" w:type="dxa"/>
            <w:tcBorders>
              <w:top w:val="single" w:sz="6" w:space="0" w:color="auto"/>
              <w:bottom w:val="single" w:sz="6" w:space="0" w:color="auto"/>
            </w:tcBorders>
            <w:vAlign w:val="bottom"/>
          </w:tcPr>
          <w:p w14:paraId="4886A784" w14:textId="0869CD21"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86" w:author="Shewmaker, Michael@Energy" w:date="2019-01-16T17:24:00Z"/>
                <w:rFonts w:ascii="Calibri" w:hAnsi="Calibri"/>
                <w:sz w:val="18"/>
                <w:szCs w:val="18"/>
              </w:rPr>
            </w:pPr>
            <w:del w:id="2487" w:author="Shewmaker, Michael@Energy" w:date="2019-01-16T17:24:00Z">
              <w:r w:rsidRPr="009571A7" w:rsidDel="00C64887">
                <w:rPr>
                  <w:rFonts w:ascii="Calibri" w:hAnsi="Calibri"/>
                  <w:sz w:val="18"/>
                  <w:szCs w:val="18"/>
                </w:rPr>
                <w:delText>14</w:delText>
              </w:r>
            </w:del>
          </w:p>
        </w:tc>
        <w:tc>
          <w:tcPr>
            <w:tcW w:w="1350" w:type="dxa"/>
            <w:tcBorders>
              <w:top w:val="single" w:sz="6" w:space="0" w:color="auto"/>
              <w:bottom w:val="single" w:sz="6" w:space="0" w:color="auto"/>
              <w:right w:val="single" w:sz="4" w:space="0" w:color="auto"/>
            </w:tcBorders>
            <w:vAlign w:val="bottom"/>
          </w:tcPr>
          <w:p w14:paraId="4886A785" w14:textId="3B6D5603" w:rsidR="007A232B" w:rsidRPr="009571A7"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88" w:author="Shewmaker, Michael@Energy" w:date="2019-01-16T17:24:00Z"/>
                <w:rFonts w:ascii="Calibri" w:hAnsi="Calibri"/>
                <w:sz w:val="18"/>
                <w:szCs w:val="18"/>
              </w:rPr>
            </w:pPr>
            <w:del w:id="2489" w:author="Shewmaker, Michael@Energy" w:date="2019-01-16T17:24:00Z">
              <w:r w:rsidRPr="009571A7" w:rsidDel="00C64887">
                <w:rPr>
                  <w:rFonts w:ascii="Calibri" w:hAnsi="Calibri"/>
                  <w:sz w:val="18"/>
                  <w:szCs w:val="18"/>
                </w:rPr>
                <w:delText>15</w:delText>
              </w:r>
            </w:del>
          </w:p>
        </w:tc>
      </w:tr>
      <w:tr w:rsidR="009571A7" w:rsidRPr="009B3A0C" w:rsidDel="00C64887" w14:paraId="4886A79B" w14:textId="24BABE26" w:rsidTr="00FD271A">
        <w:trPr>
          <w:cantSplit/>
          <w:trHeight w:val="492"/>
          <w:del w:id="2490" w:author="Shewmaker, Michael@Energy" w:date="2019-01-16T17:24:00Z"/>
        </w:trPr>
        <w:tc>
          <w:tcPr>
            <w:tcW w:w="1098" w:type="dxa"/>
            <w:tcBorders>
              <w:top w:val="single" w:sz="6" w:space="0" w:color="auto"/>
              <w:left w:val="single" w:sz="4" w:space="0" w:color="auto"/>
              <w:bottom w:val="single" w:sz="6" w:space="0" w:color="auto"/>
            </w:tcBorders>
            <w:vAlign w:val="bottom"/>
          </w:tcPr>
          <w:p w14:paraId="4886A787" w14:textId="4D62F73D"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91" w:author="Shewmaker, Michael@Energy" w:date="2019-01-16T17:24:00Z"/>
                <w:rFonts w:ascii="Calibri" w:hAnsi="Calibri"/>
                <w:sz w:val="18"/>
                <w:szCs w:val="18"/>
              </w:rPr>
            </w:pPr>
            <w:del w:id="2492" w:author="Shewmaker, Michael@Energy" w:date="2019-01-16T17:24:00Z">
              <w:r w:rsidRPr="00FD271A" w:rsidDel="00C64887">
                <w:rPr>
                  <w:rFonts w:ascii="Calibri" w:hAnsi="Calibri"/>
                  <w:sz w:val="18"/>
                  <w:szCs w:val="18"/>
                </w:rPr>
                <w:delText>Water Heating System ID or Name</w:delText>
              </w:r>
            </w:del>
          </w:p>
        </w:tc>
        <w:tc>
          <w:tcPr>
            <w:tcW w:w="1080" w:type="dxa"/>
            <w:tcBorders>
              <w:top w:val="single" w:sz="6" w:space="0" w:color="auto"/>
              <w:bottom w:val="single" w:sz="6" w:space="0" w:color="auto"/>
            </w:tcBorders>
            <w:vAlign w:val="bottom"/>
          </w:tcPr>
          <w:p w14:paraId="4886A788" w14:textId="5062D6F7"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93" w:author="Shewmaker, Michael@Energy" w:date="2019-01-16T17:24:00Z"/>
                <w:rFonts w:ascii="Calibri" w:hAnsi="Calibri"/>
                <w:sz w:val="18"/>
                <w:szCs w:val="18"/>
              </w:rPr>
            </w:pPr>
            <w:del w:id="2494" w:author="Shewmaker, Michael@Energy" w:date="2019-01-16T17:24:00Z">
              <w:r w:rsidRPr="00FD271A" w:rsidDel="00C64887">
                <w:rPr>
                  <w:rFonts w:ascii="Calibri" w:hAnsi="Calibri"/>
                  <w:sz w:val="18"/>
                  <w:szCs w:val="18"/>
                </w:rPr>
                <w:delText xml:space="preserve"> Water Heating System Type</w:delText>
              </w:r>
            </w:del>
          </w:p>
        </w:tc>
        <w:tc>
          <w:tcPr>
            <w:tcW w:w="900" w:type="dxa"/>
            <w:tcBorders>
              <w:top w:val="single" w:sz="6" w:space="0" w:color="auto"/>
              <w:bottom w:val="single" w:sz="6" w:space="0" w:color="auto"/>
            </w:tcBorders>
            <w:vAlign w:val="bottom"/>
          </w:tcPr>
          <w:p w14:paraId="4886A789" w14:textId="25A85F0E"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95" w:author="Shewmaker, Michael@Energy" w:date="2019-01-16T17:24:00Z"/>
                <w:rFonts w:ascii="Calibri" w:hAnsi="Calibri"/>
                <w:sz w:val="18"/>
                <w:szCs w:val="18"/>
              </w:rPr>
            </w:pPr>
            <w:del w:id="2496" w:author="Shewmaker, Michael@Energy" w:date="2019-01-16T17:24:00Z">
              <w:r w:rsidRPr="00FD271A" w:rsidDel="00C64887">
                <w:rPr>
                  <w:rFonts w:ascii="Calibri" w:hAnsi="Calibri"/>
                  <w:sz w:val="18"/>
                  <w:szCs w:val="18"/>
                </w:rPr>
                <w:delText>Water Heater Type</w:delText>
              </w:r>
            </w:del>
          </w:p>
        </w:tc>
        <w:tc>
          <w:tcPr>
            <w:tcW w:w="810" w:type="dxa"/>
            <w:tcBorders>
              <w:top w:val="single" w:sz="6" w:space="0" w:color="auto"/>
              <w:bottom w:val="single" w:sz="6" w:space="0" w:color="auto"/>
            </w:tcBorders>
            <w:vAlign w:val="bottom"/>
          </w:tcPr>
          <w:p w14:paraId="4886A78A" w14:textId="634B0B88" w:rsidR="007A232B" w:rsidRPr="00FD271A" w:rsidDel="00C64887" w:rsidRDefault="007A232B" w:rsidP="007A232B">
            <w:pPr>
              <w:keepNext/>
              <w:tabs>
                <w:tab w:val="left" w:pos="2160"/>
                <w:tab w:val="left" w:pos="2700"/>
                <w:tab w:val="left" w:pos="3420"/>
                <w:tab w:val="left" w:pos="3780"/>
                <w:tab w:val="left" w:pos="5760"/>
                <w:tab w:val="left" w:pos="7212"/>
              </w:tabs>
              <w:jc w:val="center"/>
              <w:rPr>
                <w:del w:id="2497" w:author="Shewmaker, Michael@Energy" w:date="2019-01-16T17:24:00Z"/>
                <w:rFonts w:ascii="Calibri" w:hAnsi="Calibri"/>
                <w:sz w:val="18"/>
                <w:szCs w:val="18"/>
              </w:rPr>
            </w:pPr>
            <w:del w:id="2498" w:author="Shewmaker, Michael@Energy" w:date="2019-01-16T17:24:00Z">
              <w:r w:rsidRPr="00FD271A" w:rsidDel="00C64887">
                <w:rPr>
                  <w:rFonts w:ascii="Calibri" w:hAnsi="Calibri"/>
                  <w:sz w:val="18"/>
                  <w:szCs w:val="18"/>
                </w:rPr>
                <w:delText># of Water Heaters in system</w:delText>
              </w:r>
            </w:del>
          </w:p>
        </w:tc>
        <w:tc>
          <w:tcPr>
            <w:tcW w:w="810" w:type="dxa"/>
            <w:tcBorders>
              <w:top w:val="single" w:sz="6" w:space="0" w:color="auto"/>
              <w:bottom w:val="single" w:sz="6" w:space="0" w:color="auto"/>
            </w:tcBorders>
            <w:vAlign w:val="bottom"/>
          </w:tcPr>
          <w:p w14:paraId="4886A78B" w14:textId="7BA6DE7F"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499" w:author="Shewmaker, Michael@Energy" w:date="2019-01-16T17:24:00Z"/>
                <w:rFonts w:ascii="Calibri" w:hAnsi="Calibri"/>
                <w:sz w:val="18"/>
                <w:szCs w:val="18"/>
              </w:rPr>
            </w:pPr>
            <w:del w:id="2500" w:author="Shewmaker, Michael@Energy" w:date="2019-01-16T17:24:00Z">
              <w:r w:rsidRPr="00FD271A" w:rsidDel="00C64887">
                <w:rPr>
                  <w:rFonts w:ascii="Calibri" w:hAnsi="Calibri"/>
                  <w:sz w:val="18"/>
                  <w:szCs w:val="18"/>
                </w:rPr>
                <w:delText xml:space="preserve">Water Heater </w:delText>
              </w:r>
            </w:del>
          </w:p>
          <w:p w14:paraId="4886A78C" w14:textId="21558BAA"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01" w:author="Shewmaker, Michael@Energy" w:date="2019-01-16T17:24:00Z"/>
                <w:rFonts w:ascii="Calibri" w:hAnsi="Calibri"/>
                <w:sz w:val="18"/>
                <w:szCs w:val="18"/>
              </w:rPr>
            </w:pPr>
            <w:del w:id="2502" w:author="Shewmaker, Michael@Energy" w:date="2019-01-16T17:24:00Z">
              <w:r w:rsidRPr="00FD271A" w:rsidDel="00C64887">
                <w:rPr>
                  <w:rFonts w:ascii="Calibri" w:hAnsi="Calibri"/>
                  <w:sz w:val="18"/>
                  <w:szCs w:val="18"/>
                </w:rPr>
                <w:delText>Storage</w:delText>
              </w:r>
            </w:del>
          </w:p>
          <w:p w14:paraId="4886A78D" w14:textId="2DF7CE1D" w:rsidR="007A232B" w:rsidRPr="00FD271A" w:rsidDel="00C64887" w:rsidRDefault="007A232B" w:rsidP="007A232B">
            <w:pPr>
              <w:keepNext/>
              <w:tabs>
                <w:tab w:val="left" w:pos="2160"/>
                <w:tab w:val="left" w:pos="2700"/>
                <w:tab w:val="left" w:pos="3420"/>
                <w:tab w:val="left" w:pos="3780"/>
                <w:tab w:val="left" w:pos="5760"/>
                <w:tab w:val="left" w:pos="7212"/>
              </w:tabs>
              <w:jc w:val="center"/>
              <w:rPr>
                <w:del w:id="2503" w:author="Shewmaker, Michael@Energy" w:date="2019-01-16T17:24:00Z"/>
                <w:rFonts w:ascii="Calibri" w:hAnsi="Calibri"/>
                <w:sz w:val="18"/>
                <w:szCs w:val="18"/>
              </w:rPr>
            </w:pPr>
            <w:del w:id="2504" w:author="Shewmaker, Michael@Energy" w:date="2019-01-16T17:24:00Z">
              <w:r w:rsidRPr="00FD271A" w:rsidDel="00C64887">
                <w:rPr>
                  <w:rFonts w:ascii="Calibri" w:hAnsi="Calibri"/>
                  <w:sz w:val="18"/>
                  <w:szCs w:val="18"/>
                </w:rPr>
                <w:delText>Volume (gal)</w:delText>
              </w:r>
            </w:del>
          </w:p>
        </w:tc>
        <w:tc>
          <w:tcPr>
            <w:tcW w:w="720" w:type="dxa"/>
            <w:tcBorders>
              <w:top w:val="single" w:sz="6" w:space="0" w:color="auto"/>
              <w:bottom w:val="single" w:sz="6" w:space="0" w:color="auto"/>
            </w:tcBorders>
            <w:vAlign w:val="bottom"/>
          </w:tcPr>
          <w:p w14:paraId="4886A78E" w14:textId="382596CD"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05" w:author="Shewmaker, Michael@Energy" w:date="2019-01-16T17:24:00Z"/>
                <w:rFonts w:ascii="Calibri" w:hAnsi="Calibri"/>
                <w:sz w:val="18"/>
                <w:szCs w:val="18"/>
              </w:rPr>
            </w:pPr>
            <w:del w:id="2506" w:author="Shewmaker, Michael@Energy" w:date="2019-01-16T17:24:00Z">
              <w:r w:rsidRPr="00FD271A" w:rsidDel="00C64887">
                <w:rPr>
                  <w:rFonts w:ascii="Calibri" w:hAnsi="Calibri"/>
                  <w:sz w:val="18"/>
                  <w:szCs w:val="18"/>
                </w:rPr>
                <w:delText>Fuel Type</w:delText>
              </w:r>
            </w:del>
          </w:p>
        </w:tc>
        <w:tc>
          <w:tcPr>
            <w:tcW w:w="810" w:type="dxa"/>
            <w:tcBorders>
              <w:top w:val="single" w:sz="6" w:space="0" w:color="auto"/>
              <w:bottom w:val="single" w:sz="6" w:space="0" w:color="auto"/>
            </w:tcBorders>
            <w:vAlign w:val="bottom"/>
          </w:tcPr>
          <w:p w14:paraId="4886A78F" w14:textId="2FABCC51"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07" w:author="Shewmaker, Michael@Energy" w:date="2019-01-16T17:24:00Z"/>
                <w:rFonts w:ascii="Calibri" w:hAnsi="Calibri"/>
                <w:sz w:val="18"/>
                <w:szCs w:val="18"/>
              </w:rPr>
            </w:pPr>
            <w:del w:id="2508" w:author="Shewmaker, Michael@Energy" w:date="2019-01-16T17:24:00Z">
              <w:r w:rsidRPr="00FD271A" w:rsidDel="00C64887">
                <w:rPr>
                  <w:rFonts w:ascii="Calibri" w:hAnsi="Calibri"/>
                  <w:sz w:val="18"/>
                  <w:szCs w:val="18"/>
                </w:rPr>
                <w:delText>Rated Input Type</w:delText>
              </w:r>
            </w:del>
          </w:p>
        </w:tc>
        <w:tc>
          <w:tcPr>
            <w:tcW w:w="810" w:type="dxa"/>
            <w:tcBorders>
              <w:top w:val="single" w:sz="6" w:space="0" w:color="auto"/>
              <w:bottom w:val="single" w:sz="6" w:space="0" w:color="auto"/>
            </w:tcBorders>
            <w:vAlign w:val="bottom"/>
          </w:tcPr>
          <w:p w14:paraId="4886A790" w14:textId="1C0227E0"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09" w:author="Shewmaker, Michael@Energy" w:date="2019-01-16T17:24:00Z"/>
                <w:rFonts w:ascii="Calibri" w:hAnsi="Calibri"/>
                <w:sz w:val="18"/>
                <w:szCs w:val="18"/>
              </w:rPr>
            </w:pPr>
            <w:del w:id="2510" w:author="Shewmaker, Michael@Energy" w:date="2019-01-16T17:24:00Z">
              <w:r w:rsidRPr="00FD271A" w:rsidDel="00C64887">
                <w:rPr>
                  <w:rFonts w:ascii="Calibri" w:hAnsi="Calibri"/>
                  <w:sz w:val="18"/>
                  <w:szCs w:val="18"/>
                </w:rPr>
                <w:delText>Rated Input Value</w:delText>
              </w:r>
            </w:del>
          </w:p>
        </w:tc>
        <w:tc>
          <w:tcPr>
            <w:tcW w:w="990" w:type="dxa"/>
            <w:tcBorders>
              <w:top w:val="single" w:sz="6" w:space="0" w:color="auto"/>
              <w:bottom w:val="single" w:sz="6" w:space="0" w:color="auto"/>
            </w:tcBorders>
            <w:vAlign w:val="bottom"/>
          </w:tcPr>
          <w:p w14:paraId="4886A791" w14:textId="08223DC4"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11" w:author="Shewmaker, Michael@Energy" w:date="2019-01-16T17:24:00Z"/>
                <w:rFonts w:ascii="Calibri" w:hAnsi="Calibri"/>
                <w:sz w:val="18"/>
                <w:szCs w:val="18"/>
              </w:rPr>
            </w:pPr>
            <w:del w:id="2512" w:author="Shewmaker, Michael@Energy" w:date="2019-01-16T17:24:00Z">
              <w:r w:rsidRPr="00FD271A" w:rsidDel="00C64887">
                <w:rPr>
                  <w:rFonts w:ascii="Calibri" w:hAnsi="Calibri"/>
                  <w:sz w:val="18"/>
                  <w:szCs w:val="18"/>
                </w:rPr>
                <w:delText>Heating Efficiency Type</w:delText>
              </w:r>
            </w:del>
          </w:p>
        </w:tc>
        <w:tc>
          <w:tcPr>
            <w:tcW w:w="990" w:type="dxa"/>
            <w:gridSpan w:val="2"/>
            <w:tcBorders>
              <w:top w:val="single" w:sz="6" w:space="0" w:color="auto"/>
              <w:bottom w:val="single" w:sz="6" w:space="0" w:color="auto"/>
            </w:tcBorders>
            <w:vAlign w:val="bottom"/>
          </w:tcPr>
          <w:p w14:paraId="4886A792" w14:textId="64BB973E"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13" w:author="Shewmaker, Michael@Energy" w:date="2019-01-16T17:24:00Z"/>
                <w:rFonts w:ascii="Calibri" w:hAnsi="Calibri"/>
                <w:sz w:val="18"/>
                <w:szCs w:val="18"/>
              </w:rPr>
            </w:pPr>
            <w:del w:id="2514" w:author="Shewmaker, Michael@Energy" w:date="2019-01-16T17:24:00Z">
              <w:r w:rsidRPr="00FD271A" w:rsidDel="00C64887">
                <w:rPr>
                  <w:rFonts w:ascii="Calibri" w:hAnsi="Calibri"/>
                  <w:sz w:val="18"/>
                  <w:szCs w:val="18"/>
                </w:rPr>
                <w:delText>Heating Efficiency Value</w:delText>
              </w:r>
            </w:del>
          </w:p>
        </w:tc>
        <w:tc>
          <w:tcPr>
            <w:tcW w:w="755" w:type="dxa"/>
            <w:tcBorders>
              <w:top w:val="single" w:sz="6" w:space="0" w:color="auto"/>
              <w:bottom w:val="single" w:sz="6" w:space="0" w:color="auto"/>
            </w:tcBorders>
            <w:vAlign w:val="bottom"/>
          </w:tcPr>
          <w:p w14:paraId="4886A793" w14:textId="7EC030B9"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15" w:author="Shewmaker, Michael@Energy" w:date="2019-01-16T17:24:00Z"/>
                <w:rFonts w:ascii="Calibri" w:hAnsi="Calibri"/>
                <w:sz w:val="18"/>
                <w:szCs w:val="18"/>
              </w:rPr>
            </w:pPr>
            <w:del w:id="2516" w:author="Shewmaker, Michael@Energy" w:date="2019-01-16T17:24:00Z">
              <w:r w:rsidRPr="00FD271A" w:rsidDel="00C64887">
                <w:rPr>
                  <w:rFonts w:ascii="Calibri" w:hAnsi="Calibri"/>
                  <w:sz w:val="18"/>
                  <w:szCs w:val="18"/>
                </w:rPr>
                <w:delText>Standby Loss (%)</w:delText>
              </w:r>
            </w:del>
          </w:p>
        </w:tc>
        <w:tc>
          <w:tcPr>
            <w:tcW w:w="865" w:type="dxa"/>
            <w:tcBorders>
              <w:top w:val="single" w:sz="6" w:space="0" w:color="auto"/>
              <w:bottom w:val="single" w:sz="6" w:space="0" w:color="auto"/>
            </w:tcBorders>
            <w:vAlign w:val="bottom"/>
          </w:tcPr>
          <w:p w14:paraId="4886A794" w14:textId="3CD03199"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17" w:author="Shewmaker, Michael@Energy" w:date="2019-01-16T17:24:00Z"/>
                <w:rFonts w:ascii="Calibri" w:hAnsi="Calibri"/>
                <w:sz w:val="18"/>
                <w:szCs w:val="18"/>
              </w:rPr>
            </w:pPr>
            <w:del w:id="2518" w:author="Shewmaker, Michael@Energy" w:date="2019-01-16T17:24:00Z">
              <w:r w:rsidRPr="00FD271A" w:rsidDel="00C64887">
                <w:rPr>
                  <w:rFonts w:ascii="Calibri" w:hAnsi="Calibri"/>
                  <w:sz w:val="18"/>
                  <w:szCs w:val="18"/>
                </w:rPr>
                <w:delText xml:space="preserve">Exterior Insul. </w:delText>
              </w:r>
            </w:del>
          </w:p>
          <w:p w14:paraId="4886A795" w14:textId="49D69E92"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19" w:author="Shewmaker, Michael@Energy" w:date="2019-01-16T17:24:00Z"/>
                <w:rFonts w:ascii="Calibri" w:hAnsi="Calibri"/>
                <w:sz w:val="18"/>
                <w:szCs w:val="18"/>
              </w:rPr>
            </w:pPr>
            <w:del w:id="2520" w:author="Shewmaker, Michael@Energy" w:date="2019-01-16T17:24:00Z">
              <w:r w:rsidRPr="00FD271A" w:rsidDel="00C64887">
                <w:rPr>
                  <w:rFonts w:ascii="Calibri" w:hAnsi="Calibri"/>
                  <w:sz w:val="18"/>
                  <w:szCs w:val="18"/>
                </w:rPr>
                <w:delText>R-Value</w:delText>
              </w:r>
            </w:del>
          </w:p>
        </w:tc>
        <w:tc>
          <w:tcPr>
            <w:tcW w:w="1170" w:type="dxa"/>
            <w:tcBorders>
              <w:top w:val="single" w:sz="6" w:space="0" w:color="auto"/>
              <w:bottom w:val="single" w:sz="6" w:space="0" w:color="auto"/>
            </w:tcBorders>
            <w:vAlign w:val="bottom"/>
          </w:tcPr>
          <w:p w14:paraId="4886A796" w14:textId="6AFADBA5"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21" w:author="Shewmaker, Michael@Energy" w:date="2019-01-16T17:24:00Z"/>
                <w:rFonts w:ascii="Calibri" w:hAnsi="Calibri"/>
                <w:sz w:val="18"/>
                <w:szCs w:val="18"/>
              </w:rPr>
            </w:pPr>
            <w:del w:id="2522" w:author="Shewmaker, Michael@Energy" w:date="2019-01-16T17:24:00Z">
              <w:r w:rsidRPr="00FD271A" w:rsidDel="00C64887">
                <w:rPr>
                  <w:rFonts w:ascii="Calibri" w:hAnsi="Calibri"/>
                  <w:sz w:val="18"/>
                  <w:szCs w:val="18"/>
                </w:rPr>
                <w:delText>Back-Up Solar Savings Fraction</w:delText>
              </w:r>
            </w:del>
          </w:p>
        </w:tc>
        <w:tc>
          <w:tcPr>
            <w:tcW w:w="1440" w:type="dxa"/>
            <w:tcBorders>
              <w:top w:val="single" w:sz="6" w:space="0" w:color="auto"/>
              <w:bottom w:val="single" w:sz="6" w:space="0" w:color="auto"/>
            </w:tcBorders>
            <w:vAlign w:val="bottom"/>
          </w:tcPr>
          <w:p w14:paraId="4886A797" w14:textId="240E7B68"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23" w:author="Shewmaker, Michael@Energy" w:date="2019-01-16T17:24:00Z"/>
                <w:rFonts w:ascii="Calibri" w:hAnsi="Calibri"/>
                <w:sz w:val="18"/>
                <w:szCs w:val="18"/>
              </w:rPr>
            </w:pPr>
            <w:del w:id="2524" w:author="Shewmaker, Michael@Energy" w:date="2019-01-16T17:24:00Z">
              <w:r w:rsidRPr="00FD271A" w:rsidDel="00C64887">
                <w:rPr>
                  <w:rFonts w:ascii="Calibri" w:hAnsi="Calibri"/>
                  <w:sz w:val="18"/>
                  <w:szCs w:val="18"/>
                </w:rPr>
                <w:delText xml:space="preserve">Central DHW System </w:delText>
              </w:r>
            </w:del>
          </w:p>
          <w:p w14:paraId="4886A798" w14:textId="6FB0C77F"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25" w:author="Shewmaker, Michael@Energy" w:date="2019-01-16T17:24:00Z"/>
                <w:rFonts w:ascii="Calibri" w:hAnsi="Calibri"/>
                <w:sz w:val="18"/>
                <w:szCs w:val="18"/>
              </w:rPr>
            </w:pPr>
            <w:del w:id="2526" w:author="Shewmaker, Michael@Energy" w:date="2019-01-16T17:24:00Z">
              <w:r w:rsidRPr="00FD271A" w:rsidDel="00C64887">
                <w:rPr>
                  <w:rFonts w:ascii="Calibri" w:hAnsi="Calibri"/>
                  <w:sz w:val="18"/>
                  <w:szCs w:val="18"/>
                </w:rPr>
                <w:delText>Distribution Type</w:delText>
              </w:r>
            </w:del>
          </w:p>
        </w:tc>
        <w:tc>
          <w:tcPr>
            <w:tcW w:w="1350" w:type="dxa"/>
            <w:tcBorders>
              <w:top w:val="single" w:sz="6" w:space="0" w:color="auto"/>
              <w:bottom w:val="single" w:sz="6" w:space="0" w:color="auto"/>
              <w:right w:val="single" w:sz="4" w:space="0" w:color="auto"/>
            </w:tcBorders>
            <w:vAlign w:val="bottom"/>
          </w:tcPr>
          <w:p w14:paraId="4886A799" w14:textId="609C10B4"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27" w:author="Shewmaker, Michael@Energy" w:date="2019-01-16T17:24:00Z"/>
                <w:rFonts w:ascii="Calibri" w:hAnsi="Calibri"/>
                <w:sz w:val="18"/>
                <w:szCs w:val="18"/>
              </w:rPr>
            </w:pPr>
            <w:del w:id="2528" w:author="Shewmaker, Michael@Energy" w:date="2019-01-16T17:24:00Z">
              <w:r w:rsidRPr="00FD271A" w:rsidDel="00C64887">
                <w:rPr>
                  <w:rFonts w:ascii="Calibri" w:hAnsi="Calibri"/>
                  <w:sz w:val="18"/>
                  <w:szCs w:val="18"/>
                </w:rPr>
                <w:delText>Dwelling Unit DHW System</w:delText>
              </w:r>
            </w:del>
          </w:p>
          <w:p w14:paraId="4886A79A" w14:textId="67683B60" w:rsidR="007A232B" w:rsidRPr="00FD271A" w:rsidDel="00C64887" w:rsidRDefault="007A232B" w:rsidP="007A232B">
            <w:pPr>
              <w:keepNext/>
              <w:tabs>
                <w:tab w:val="left" w:pos="2160"/>
                <w:tab w:val="left" w:pos="2700"/>
                <w:tab w:val="left" w:pos="3420"/>
                <w:tab w:val="left" w:pos="3780"/>
                <w:tab w:val="left" w:pos="5760"/>
                <w:tab w:val="left" w:pos="7212"/>
              </w:tabs>
              <w:spacing w:line="240" w:lineRule="exact"/>
              <w:jc w:val="center"/>
              <w:rPr>
                <w:del w:id="2529" w:author="Shewmaker, Michael@Energy" w:date="2019-01-16T17:24:00Z"/>
                <w:rFonts w:ascii="Calibri" w:hAnsi="Calibri"/>
                <w:sz w:val="18"/>
                <w:szCs w:val="18"/>
              </w:rPr>
            </w:pPr>
            <w:del w:id="2530" w:author="Shewmaker, Michael@Energy" w:date="2019-01-16T17:24:00Z">
              <w:r w:rsidRPr="00FD271A" w:rsidDel="00C64887">
                <w:rPr>
                  <w:rFonts w:ascii="Calibri" w:hAnsi="Calibri"/>
                  <w:sz w:val="18"/>
                  <w:szCs w:val="18"/>
                </w:rPr>
                <w:delText>Distribution Type</w:delText>
              </w:r>
            </w:del>
          </w:p>
        </w:tc>
      </w:tr>
      <w:tr w:rsidR="009571A7" w:rsidRPr="009B3A0C" w:rsidDel="00C64887" w14:paraId="4886A7BB" w14:textId="3428545F" w:rsidTr="009571A7">
        <w:trPr>
          <w:cantSplit/>
          <w:trHeight w:val="246"/>
          <w:del w:id="2531" w:author="Shewmaker, Michael@Energy" w:date="2019-01-16T17:24:00Z"/>
        </w:trPr>
        <w:tc>
          <w:tcPr>
            <w:tcW w:w="1098" w:type="dxa"/>
            <w:tcBorders>
              <w:top w:val="single" w:sz="6" w:space="0" w:color="auto"/>
              <w:left w:val="single" w:sz="4" w:space="0" w:color="auto"/>
              <w:bottom w:val="single" w:sz="6" w:space="0" w:color="auto"/>
            </w:tcBorders>
          </w:tcPr>
          <w:p w14:paraId="4886A79C" w14:textId="255E3BAA" w:rsidR="000E7A10" w:rsidRPr="00FD271A" w:rsidDel="00C64887" w:rsidRDefault="000E7A10" w:rsidP="007A232B">
            <w:pPr>
              <w:keepNext/>
              <w:tabs>
                <w:tab w:val="left" w:pos="2160"/>
                <w:tab w:val="left" w:pos="2700"/>
                <w:tab w:val="left" w:pos="3420"/>
                <w:tab w:val="left" w:pos="3780"/>
                <w:tab w:val="left" w:pos="5760"/>
                <w:tab w:val="left" w:pos="7212"/>
              </w:tabs>
              <w:rPr>
                <w:del w:id="2532" w:author="Shewmaker, Michael@Energy" w:date="2019-01-16T17:24:00Z"/>
                <w:rFonts w:ascii="Calibri" w:hAnsi="Calibri"/>
                <w:sz w:val="16"/>
                <w:szCs w:val="14"/>
              </w:rPr>
            </w:pPr>
            <w:del w:id="2533" w:author="Shewmaker, Michael@Energy" w:date="2019-01-16T17:24:00Z">
              <w:r w:rsidRPr="00FD271A" w:rsidDel="00C64887">
                <w:rPr>
                  <w:rFonts w:ascii="Calibri" w:hAnsi="Calibri"/>
                  <w:sz w:val="16"/>
                  <w:szCs w:val="14"/>
                </w:rPr>
                <w:delText xml:space="preserve">&lt;&lt;user input text;  </w:delText>
              </w:r>
            </w:del>
          </w:p>
          <w:p w14:paraId="4886A79D" w14:textId="33ED9C68" w:rsidR="000E7A10" w:rsidRPr="00FD271A" w:rsidDel="00C64887" w:rsidRDefault="000E7A10" w:rsidP="007A232B">
            <w:pPr>
              <w:keepNext/>
              <w:tabs>
                <w:tab w:val="left" w:pos="2160"/>
                <w:tab w:val="left" w:pos="2700"/>
                <w:tab w:val="left" w:pos="3420"/>
                <w:tab w:val="left" w:pos="3780"/>
                <w:tab w:val="left" w:pos="5760"/>
                <w:tab w:val="left" w:pos="7212"/>
              </w:tabs>
              <w:rPr>
                <w:del w:id="2534" w:author="Shewmaker, Michael@Energy" w:date="2019-01-16T17:24:00Z"/>
                <w:rFonts w:ascii="Calibri" w:hAnsi="Calibri"/>
                <w:sz w:val="16"/>
                <w:szCs w:val="18"/>
              </w:rPr>
            </w:pPr>
            <w:del w:id="2535" w:author="Shewmaker, Michael@Energy" w:date="2019-01-16T17:24:00Z">
              <w:r w:rsidRPr="00FD271A" w:rsidDel="00C64887">
                <w:rPr>
                  <w:rFonts w:ascii="Calibri" w:hAnsi="Calibri"/>
                  <w:sz w:val="16"/>
                  <w:szCs w:val="14"/>
                </w:rPr>
                <w:delText>do not allow duplicate entries in this column;  allow user to enter multiple rows as needed&gt;&gt;</w:delText>
              </w:r>
            </w:del>
          </w:p>
        </w:tc>
        <w:tc>
          <w:tcPr>
            <w:tcW w:w="1080" w:type="dxa"/>
            <w:tcBorders>
              <w:top w:val="single" w:sz="6" w:space="0" w:color="auto"/>
              <w:bottom w:val="single" w:sz="6" w:space="0" w:color="auto"/>
            </w:tcBorders>
          </w:tcPr>
          <w:p w14:paraId="4886A79E" w14:textId="43CDE780" w:rsidR="000E7A10" w:rsidRPr="00FD271A" w:rsidDel="00C64887" w:rsidRDefault="000E7A10" w:rsidP="007A232B">
            <w:pPr>
              <w:keepNext/>
              <w:tabs>
                <w:tab w:val="left" w:pos="2160"/>
                <w:tab w:val="left" w:pos="2700"/>
                <w:tab w:val="left" w:pos="3420"/>
                <w:tab w:val="left" w:pos="3780"/>
                <w:tab w:val="left" w:pos="5760"/>
                <w:tab w:val="left" w:pos="7212"/>
              </w:tabs>
              <w:rPr>
                <w:del w:id="2536" w:author="Shewmaker, Michael@Energy" w:date="2019-01-16T17:24:00Z"/>
                <w:rFonts w:ascii="Calibri" w:hAnsi="Calibri"/>
                <w:sz w:val="16"/>
                <w:szCs w:val="14"/>
              </w:rPr>
            </w:pPr>
            <w:del w:id="2537" w:author="Shewmaker, Michael@Energy" w:date="2019-01-16T17:24:00Z">
              <w:r w:rsidRPr="00FD271A" w:rsidDel="00C64887">
                <w:rPr>
                  <w:rFonts w:ascii="Calibri" w:hAnsi="Calibri"/>
                  <w:sz w:val="16"/>
                  <w:szCs w:val="14"/>
                </w:rPr>
                <w:delText>&lt;&lt;user pick from list, DHW, Hydronic,</w:delText>
              </w:r>
            </w:del>
          </w:p>
          <w:p w14:paraId="4886A79F" w14:textId="0F31F569" w:rsidR="000E7A10" w:rsidRPr="00FD271A" w:rsidDel="00C64887" w:rsidRDefault="000E7A10" w:rsidP="007A232B">
            <w:pPr>
              <w:keepNext/>
              <w:tabs>
                <w:tab w:val="left" w:pos="2160"/>
                <w:tab w:val="left" w:pos="2700"/>
                <w:tab w:val="left" w:pos="3420"/>
                <w:tab w:val="left" w:pos="3780"/>
                <w:tab w:val="left" w:pos="5760"/>
                <w:tab w:val="left" w:pos="7212"/>
              </w:tabs>
              <w:rPr>
                <w:del w:id="2538" w:author="Shewmaker, Michael@Energy" w:date="2019-01-16T17:24:00Z"/>
                <w:rFonts w:ascii="Calibri" w:hAnsi="Calibri"/>
                <w:sz w:val="16"/>
                <w:szCs w:val="14"/>
              </w:rPr>
            </w:pPr>
            <w:del w:id="2539" w:author="Shewmaker, Michael@Energy" w:date="2019-01-16T17:24:00Z">
              <w:r w:rsidRPr="00FD271A" w:rsidDel="00C64887">
                <w:rPr>
                  <w:rFonts w:ascii="Calibri" w:hAnsi="Calibri"/>
                  <w:sz w:val="16"/>
                  <w:szCs w:val="14"/>
                </w:rPr>
                <w:delText>Combined Hydronic,</w:delText>
              </w:r>
              <w:r w:rsidR="004A46FC" w:rsidRPr="00FD271A" w:rsidDel="00C64887">
                <w:rPr>
                  <w:rFonts w:ascii="Calibri" w:hAnsi="Calibri"/>
                  <w:sz w:val="16"/>
                  <w:szCs w:val="14"/>
                </w:rPr>
                <w:delText xml:space="preserve"> or Central</w:delText>
              </w:r>
            </w:del>
          </w:p>
          <w:p w14:paraId="4886A7A0" w14:textId="47A2FA38" w:rsidR="000E7A10" w:rsidRPr="00FD271A" w:rsidDel="00C64887" w:rsidRDefault="000E7A10" w:rsidP="007A232B">
            <w:pPr>
              <w:keepNext/>
              <w:tabs>
                <w:tab w:val="left" w:pos="2160"/>
                <w:tab w:val="left" w:pos="2700"/>
                <w:tab w:val="left" w:pos="3420"/>
                <w:tab w:val="left" w:pos="3780"/>
                <w:tab w:val="left" w:pos="5760"/>
                <w:tab w:val="left" w:pos="7212"/>
              </w:tabs>
              <w:rPr>
                <w:del w:id="2540" w:author="Shewmaker, Michael@Energy" w:date="2019-01-16T17:24:00Z"/>
                <w:rFonts w:ascii="Calibri" w:hAnsi="Calibri"/>
                <w:sz w:val="16"/>
                <w:szCs w:val="18"/>
              </w:rPr>
            </w:pPr>
            <w:del w:id="2541" w:author="Shewmaker, Michael@Energy" w:date="2019-01-16T17:24:00Z">
              <w:r w:rsidRPr="00FD271A" w:rsidDel="00C64887">
                <w:rPr>
                  <w:rFonts w:ascii="Calibri" w:hAnsi="Calibri"/>
                  <w:sz w:val="16"/>
                  <w:szCs w:val="14"/>
                </w:rPr>
                <w:delText>&gt;&gt;</w:delText>
              </w:r>
            </w:del>
          </w:p>
        </w:tc>
        <w:tc>
          <w:tcPr>
            <w:tcW w:w="900" w:type="dxa"/>
            <w:tcBorders>
              <w:top w:val="single" w:sz="6" w:space="0" w:color="auto"/>
              <w:bottom w:val="single" w:sz="6" w:space="0" w:color="auto"/>
            </w:tcBorders>
          </w:tcPr>
          <w:p w14:paraId="4886A7A1" w14:textId="5C95C75D" w:rsidR="000E7A10" w:rsidRPr="00FD271A" w:rsidDel="00C64887" w:rsidRDefault="000E7A10" w:rsidP="00900161">
            <w:pPr>
              <w:keepNext/>
              <w:tabs>
                <w:tab w:val="left" w:pos="2160"/>
                <w:tab w:val="left" w:pos="2700"/>
                <w:tab w:val="left" w:pos="3420"/>
                <w:tab w:val="left" w:pos="3780"/>
                <w:tab w:val="left" w:pos="5760"/>
                <w:tab w:val="left" w:pos="7212"/>
              </w:tabs>
              <w:rPr>
                <w:del w:id="2542" w:author="Shewmaker, Michael@Energy" w:date="2019-01-16T17:24:00Z"/>
                <w:rFonts w:ascii="Calibri" w:hAnsi="Calibri"/>
                <w:sz w:val="16"/>
                <w:szCs w:val="14"/>
              </w:rPr>
            </w:pPr>
            <w:del w:id="2543" w:author="Shewmaker, Michael@Energy" w:date="2019-01-16T17:24:00Z">
              <w:r w:rsidRPr="00FD271A" w:rsidDel="00C64887">
                <w:rPr>
                  <w:rFonts w:ascii="Calibri" w:hAnsi="Calibri"/>
                  <w:sz w:val="16"/>
                  <w:szCs w:val="14"/>
                </w:rPr>
                <w:delText>&lt;&lt;user pick one from list: Large Storage, Small Storage, Heat Pump, Boiler, Large Instantaneous, Small Instantaneous</w:delText>
              </w:r>
              <w:r w:rsidR="00900161" w:rsidDel="00C64887">
                <w:rPr>
                  <w:rFonts w:ascii="Calibri" w:hAnsi="Calibri"/>
                  <w:sz w:val="16"/>
                  <w:szCs w:val="14"/>
                </w:rPr>
                <w:delText>,</w:delText>
              </w:r>
              <w:r w:rsidRPr="00FD271A" w:rsidDel="00C64887">
                <w:rPr>
                  <w:rFonts w:ascii="Calibri" w:hAnsi="Calibri"/>
                  <w:sz w:val="16"/>
                  <w:szCs w:val="14"/>
                </w:rPr>
                <w:delText xml:space="preserve"> Indirect.</w:delText>
              </w:r>
              <w:r w:rsidR="005F44FC" w:rsidDel="00C64887">
                <w:rPr>
                  <w:rFonts w:ascii="Calibri" w:hAnsi="Calibri"/>
                  <w:sz w:val="16"/>
                  <w:szCs w:val="14"/>
                </w:rPr>
                <w:delText xml:space="preserve">, Consumer Storage, </w:delText>
              </w:r>
              <w:r w:rsidR="00900161" w:rsidDel="00C64887">
                <w:rPr>
                  <w:rFonts w:ascii="Calibri" w:hAnsi="Calibri"/>
                  <w:sz w:val="16"/>
                  <w:szCs w:val="14"/>
                </w:rPr>
                <w:delText xml:space="preserve">Commercial storage, </w:delText>
              </w:r>
              <w:r w:rsidR="005F44FC" w:rsidDel="00C64887">
                <w:rPr>
                  <w:rFonts w:ascii="Calibri" w:hAnsi="Calibri"/>
                  <w:sz w:val="16"/>
                  <w:szCs w:val="14"/>
                </w:rPr>
                <w:delText xml:space="preserve">Consumer Instantaneous, </w:delText>
              </w:r>
              <w:r w:rsidR="00900161" w:rsidDel="00C64887">
                <w:rPr>
                  <w:rFonts w:ascii="Calibri" w:hAnsi="Calibri"/>
                  <w:sz w:val="16"/>
                  <w:szCs w:val="14"/>
                </w:rPr>
                <w:delText xml:space="preserve">Commercial instantaneous, </w:delText>
              </w:r>
              <w:r w:rsidR="005F44FC" w:rsidDel="00C64887">
                <w:rPr>
                  <w:rFonts w:ascii="Calibri" w:hAnsi="Calibri"/>
                  <w:sz w:val="16"/>
                  <w:szCs w:val="14"/>
                </w:rPr>
                <w:delText>Residential Duty Commercial Storage</w:delText>
              </w:r>
              <w:r w:rsidR="00900161" w:rsidDel="00C64887">
                <w:rPr>
                  <w:rFonts w:ascii="Calibri" w:hAnsi="Calibri"/>
                  <w:sz w:val="16"/>
                  <w:szCs w:val="14"/>
                </w:rPr>
                <w:delText>, or Residential-duty commercial instantaneous</w:delText>
              </w:r>
              <w:r w:rsidR="005F44FC" w:rsidDel="00C64887">
                <w:rPr>
                  <w:rFonts w:ascii="Calibri" w:hAnsi="Calibri"/>
                  <w:sz w:val="16"/>
                  <w:szCs w:val="14"/>
                </w:rPr>
                <w:delText>&gt;&gt;</w:delText>
              </w:r>
            </w:del>
          </w:p>
        </w:tc>
        <w:tc>
          <w:tcPr>
            <w:tcW w:w="810" w:type="dxa"/>
            <w:tcBorders>
              <w:top w:val="single" w:sz="6" w:space="0" w:color="auto"/>
              <w:bottom w:val="single" w:sz="6" w:space="0" w:color="auto"/>
            </w:tcBorders>
          </w:tcPr>
          <w:p w14:paraId="4886A7A2" w14:textId="307B7EC9" w:rsidR="000E7A10" w:rsidRPr="00FD271A" w:rsidDel="00C64887" w:rsidRDefault="004A46FC" w:rsidP="007A232B">
            <w:pPr>
              <w:keepNext/>
              <w:tabs>
                <w:tab w:val="left" w:pos="2160"/>
                <w:tab w:val="left" w:pos="2700"/>
                <w:tab w:val="left" w:pos="3420"/>
                <w:tab w:val="left" w:pos="3780"/>
                <w:tab w:val="left" w:pos="5760"/>
                <w:tab w:val="left" w:pos="7212"/>
              </w:tabs>
              <w:rPr>
                <w:del w:id="2544" w:author="Shewmaker, Michael@Energy" w:date="2019-01-16T17:24:00Z"/>
                <w:rFonts w:ascii="Calibri" w:hAnsi="Calibri"/>
                <w:sz w:val="16"/>
                <w:szCs w:val="14"/>
              </w:rPr>
            </w:pPr>
            <w:del w:id="2545" w:author="Shewmaker, Michael@Energy" w:date="2019-01-16T17:24:00Z">
              <w:r w:rsidRPr="00FD271A" w:rsidDel="00C64887">
                <w:rPr>
                  <w:rFonts w:ascii="Calibri" w:hAnsi="Calibri"/>
                  <w:sz w:val="16"/>
                  <w:szCs w:val="14"/>
                </w:rPr>
                <w:delText>&lt;&lt;User Input: IntegerNonnegative&gt;&gt;</w:delText>
              </w:r>
            </w:del>
          </w:p>
        </w:tc>
        <w:tc>
          <w:tcPr>
            <w:tcW w:w="810" w:type="dxa"/>
            <w:tcBorders>
              <w:top w:val="single" w:sz="6" w:space="0" w:color="auto"/>
              <w:bottom w:val="single" w:sz="6" w:space="0" w:color="auto"/>
            </w:tcBorders>
          </w:tcPr>
          <w:p w14:paraId="4886A7A3" w14:textId="4E2A0817" w:rsidR="000E7A10" w:rsidRPr="00FD271A" w:rsidDel="00C64887" w:rsidRDefault="000E7A10" w:rsidP="004A46FC">
            <w:pPr>
              <w:keepNext/>
              <w:tabs>
                <w:tab w:val="left" w:pos="2160"/>
                <w:tab w:val="left" w:pos="2700"/>
                <w:tab w:val="left" w:pos="3420"/>
                <w:tab w:val="left" w:pos="3780"/>
                <w:tab w:val="left" w:pos="5760"/>
                <w:tab w:val="left" w:pos="7212"/>
              </w:tabs>
              <w:rPr>
                <w:del w:id="2546" w:author="Shewmaker, Michael@Energy" w:date="2019-01-16T17:24:00Z"/>
                <w:rFonts w:ascii="Calibri" w:hAnsi="Calibri"/>
                <w:sz w:val="16"/>
                <w:szCs w:val="14"/>
              </w:rPr>
            </w:pPr>
            <w:del w:id="2547" w:author="Shewmaker, Michael@Energy" w:date="2019-01-16T17:24:00Z">
              <w:r w:rsidRPr="00FD271A" w:rsidDel="00C64887">
                <w:rPr>
                  <w:rFonts w:ascii="Calibri" w:hAnsi="Calibri"/>
                  <w:sz w:val="16"/>
                  <w:szCs w:val="14"/>
                </w:rPr>
                <w:delText xml:space="preserve">&lt;&lt;user </w:delText>
              </w:r>
              <w:r w:rsidR="004A46FC" w:rsidRPr="00FD271A" w:rsidDel="00C64887">
                <w:rPr>
                  <w:rFonts w:ascii="Calibri" w:hAnsi="Calibri"/>
                  <w:sz w:val="16"/>
                  <w:szCs w:val="14"/>
                </w:rPr>
                <w:delText>input: IntegerNonnegative</w:delText>
              </w:r>
              <w:r w:rsidRPr="00FD271A" w:rsidDel="00C64887">
                <w:rPr>
                  <w:rFonts w:ascii="Calibri" w:hAnsi="Calibri"/>
                  <w:sz w:val="16"/>
                  <w:szCs w:val="14"/>
                </w:rPr>
                <w:delText xml:space="preserve"> </w:delText>
              </w:r>
              <w:r w:rsidR="004A46FC" w:rsidRPr="00FD271A" w:rsidDel="00C64887">
                <w:rPr>
                  <w:rFonts w:ascii="Calibri" w:hAnsi="Calibri"/>
                  <w:sz w:val="16"/>
                  <w:szCs w:val="14"/>
                </w:rPr>
                <w:delText>x</w:delText>
              </w:r>
              <w:r w:rsidRPr="00FD271A" w:rsidDel="00C64887">
                <w:rPr>
                  <w:rFonts w:ascii="Calibri" w:hAnsi="Calibri"/>
                  <w:sz w:val="16"/>
                  <w:szCs w:val="14"/>
                </w:rPr>
                <w:delText>xx.x, or</w:delText>
              </w:r>
              <w:r w:rsidR="004A46FC" w:rsidRPr="00FD271A" w:rsidDel="00C64887">
                <w:rPr>
                  <w:rFonts w:ascii="Calibri" w:hAnsi="Calibri"/>
                  <w:sz w:val="16"/>
                  <w:szCs w:val="14"/>
                </w:rPr>
                <w:delText xml:space="preserve"> if </w:delText>
              </w:r>
              <w:r w:rsidR="00C61DB9" w:rsidDel="00C64887">
                <w:rPr>
                  <w:rFonts w:ascii="Calibri" w:hAnsi="Calibri"/>
                  <w:sz w:val="16"/>
                  <w:szCs w:val="14"/>
                </w:rPr>
                <w:delText>J</w:delText>
              </w:r>
              <w:r w:rsidR="004A46FC" w:rsidRPr="00FD271A" w:rsidDel="00C64887">
                <w:rPr>
                  <w:rFonts w:ascii="Calibri" w:hAnsi="Calibri"/>
                  <w:sz w:val="16"/>
                  <w:szCs w:val="14"/>
                </w:rPr>
                <w:delText xml:space="preserve">03 = Instantaneous </w:delText>
              </w:r>
              <w:r w:rsidRPr="00FD271A" w:rsidDel="00C64887">
                <w:rPr>
                  <w:rFonts w:ascii="Calibri" w:hAnsi="Calibri"/>
                  <w:sz w:val="16"/>
                  <w:szCs w:val="14"/>
                </w:rPr>
                <w:delText xml:space="preserve"> select N/A&gt;&gt;</w:delText>
              </w:r>
            </w:del>
          </w:p>
        </w:tc>
        <w:tc>
          <w:tcPr>
            <w:tcW w:w="720" w:type="dxa"/>
            <w:tcBorders>
              <w:top w:val="single" w:sz="6" w:space="0" w:color="auto"/>
              <w:bottom w:val="single" w:sz="6" w:space="0" w:color="auto"/>
            </w:tcBorders>
          </w:tcPr>
          <w:p w14:paraId="4886A7A4" w14:textId="50D93100" w:rsidR="000E7A10" w:rsidRPr="00FD271A" w:rsidDel="00C64887" w:rsidRDefault="000E7A10" w:rsidP="00900161">
            <w:pPr>
              <w:keepNext/>
              <w:tabs>
                <w:tab w:val="left" w:pos="2160"/>
                <w:tab w:val="left" w:pos="2700"/>
                <w:tab w:val="left" w:pos="3420"/>
                <w:tab w:val="left" w:pos="3780"/>
                <w:tab w:val="left" w:pos="5760"/>
                <w:tab w:val="left" w:pos="7212"/>
              </w:tabs>
              <w:rPr>
                <w:del w:id="2548" w:author="Shewmaker, Michael@Energy" w:date="2019-01-16T17:24:00Z"/>
                <w:rFonts w:ascii="Calibri" w:hAnsi="Calibri"/>
                <w:sz w:val="16"/>
                <w:szCs w:val="14"/>
              </w:rPr>
            </w:pPr>
            <w:del w:id="2549" w:author="Shewmaker, Michael@Energy" w:date="2019-01-16T17:24:00Z">
              <w:r w:rsidRPr="00FD271A" w:rsidDel="00C64887">
                <w:rPr>
                  <w:rFonts w:ascii="Calibri" w:hAnsi="Calibri"/>
                  <w:sz w:val="16"/>
                  <w:szCs w:val="14"/>
                </w:rPr>
                <w:delText>&lt;&lt;user pick one from list: Natural Gas, Propane,  or Electricity.&gt;&gt;</w:delText>
              </w:r>
            </w:del>
          </w:p>
        </w:tc>
        <w:tc>
          <w:tcPr>
            <w:tcW w:w="810" w:type="dxa"/>
            <w:tcBorders>
              <w:top w:val="single" w:sz="6" w:space="0" w:color="auto"/>
              <w:bottom w:val="single" w:sz="6" w:space="0" w:color="auto"/>
            </w:tcBorders>
          </w:tcPr>
          <w:p w14:paraId="4886A7A5" w14:textId="3BA505F7" w:rsidR="000E7A10" w:rsidRPr="00FD271A" w:rsidDel="00C64887" w:rsidRDefault="000E7A10" w:rsidP="00900161">
            <w:pPr>
              <w:keepNext/>
              <w:tabs>
                <w:tab w:val="left" w:pos="2160"/>
                <w:tab w:val="left" w:pos="2700"/>
                <w:tab w:val="left" w:pos="3420"/>
                <w:tab w:val="left" w:pos="3780"/>
                <w:tab w:val="left" w:pos="5760"/>
                <w:tab w:val="left" w:pos="7212"/>
              </w:tabs>
              <w:rPr>
                <w:del w:id="2550" w:author="Shewmaker, Michael@Energy" w:date="2019-01-16T17:24:00Z"/>
                <w:rFonts w:ascii="Calibri" w:hAnsi="Calibri"/>
                <w:sz w:val="16"/>
                <w:szCs w:val="14"/>
              </w:rPr>
            </w:pPr>
            <w:del w:id="2551" w:author="Shewmaker, Michael@Energy" w:date="2019-01-16T17:24:00Z">
              <w:r w:rsidRPr="00FD271A" w:rsidDel="00C64887">
                <w:rPr>
                  <w:rFonts w:ascii="Calibri" w:hAnsi="Calibri"/>
                  <w:sz w:val="16"/>
                  <w:szCs w:val="14"/>
                </w:rPr>
                <w:delText xml:space="preserve">&lt;&lt;If Fuel Type </w:delText>
              </w:r>
              <w:r w:rsidR="00C61DB9" w:rsidDel="00C64887">
                <w:rPr>
                  <w:rFonts w:ascii="Calibri" w:hAnsi="Calibri"/>
                  <w:sz w:val="16"/>
                  <w:szCs w:val="14"/>
                </w:rPr>
                <w:delText>J</w:delText>
              </w:r>
              <w:r w:rsidR="004A46FC" w:rsidRPr="00FD271A" w:rsidDel="00C64887">
                <w:rPr>
                  <w:rFonts w:ascii="Calibri" w:hAnsi="Calibri"/>
                  <w:sz w:val="16"/>
                  <w:szCs w:val="14"/>
                </w:rPr>
                <w:delText xml:space="preserve">06 </w:delText>
              </w:r>
              <w:r w:rsidRPr="00FD271A" w:rsidDel="00C64887">
                <w:rPr>
                  <w:rFonts w:ascii="Calibri" w:hAnsi="Calibri"/>
                  <w:sz w:val="16"/>
                  <w:szCs w:val="14"/>
                </w:rPr>
                <w:delText>= Natural Gas, Propane then Rated Input Type = Btu/Hr.  Else if Fuel Type = Electricity then Rated Input = kW</w:delText>
              </w:r>
            </w:del>
          </w:p>
        </w:tc>
        <w:tc>
          <w:tcPr>
            <w:tcW w:w="810" w:type="dxa"/>
            <w:tcBorders>
              <w:top w:val="single" w:sz="6" w:space="0" w:color="auto"/>
              <w:bottom w:val="single" w:sz="6" w:space="0" w:color="auto"/>
            </w:tcBorders>
          </w:tcPr>
          <w:p w14:paraId="4886A7A6" w14:textId="4807E06F" w:rsidR="000E7A10" w:rsidRPr="00FD271A" w:rsidDel="00C64887" w:rsidRDefault="004A46FC" w:rsidP="007A232B">
            <w:pPr>
              <w:keepNext/>
              <w:tabs>
                <w:tab w:val="left" w:pos="2160"/>
                <w:tab w:val="left" w:pos="2700"/>
                <w:tab w:val="left" w:pos="3420"/>
                <w:tab w:val="left" w:pos="3780"/>
                <w:tab w:val="left" w:pos="5760"/>
                <w:tab w:val="left" w:pos="7212"/>
              </w:tabs>
              <w:rPr>
                <w:del w:id="2552" w:author="Shewmaker, Michael@Energy" w:date="2019-01-16T17:24:00Z"/>
                <w:rFonts w:ascii="Calibri" w:hAnsi="Calibri"/>
                <w:sz w:val="16"/>
                <w:szCs w:val="14"/>
              </w:rPr>
            </w:pPr>
            <w:del w:id="2553" w:author="Shewmaker, Michael@Energy" w:date="2019-01-16T17:24:00Z">
              <w:r w:rsidRPr="00FD271A" w:rsidDel="00C64887">
                <w:rPr>
                  <w:rFonts w:ascii="Calibri" w:hAnsi="Calibri"/>
                  <w:sz w:val="16"/>
                  <w:szCs w:val="14"/>
                </w:rPr>
                <w:delText xml:space="preserve">&lt;&lt;User Input: </w:delText>
              </w:r>
            </w:del>
          </w:p>
          <w:p w14:paraId="4886A7A7" w14:textId="6352C889" w:rsidR="004A46FC" w:rsidRPr="00FD271A" w:rsidDel="00C64887" w:rsidRDefault="004A46FC" w:rsidP="007A232B">
            <w:pPr>
              <w:keepNext/>
              <w:tabs>
                <w:tab w:val="left" w:pos="2160"/>
                <w:tab w:val="left" w:pos="2700"/>
                <w:tab w:val="left" w:pos="3420"/>
                <w:tab w:val="left" w:pos="3780"/>
                <w:tab w:val="left" w:pos="5760"/>
                <w:tab w:val="left" w:pos="7212"/>
              </w:tabs>
              <w:rPr>
                <w:del w:id="2554" w:author="Shewmaker, Michael@Energy" w:date="2019-01-16T17:24:00Z"/>
                <w:rFonts w:ascii="Calibri" w:hAnsi="Calibri"/>
                <w:sz w:val="16"/>
                <w:szCs w:val="14"/>
              </w:rPr>
            </w:pPr>
            <w:del w:id="2555" w:author="Shewmaker, Michael@Energy" w:date="2019-01-16T17:24:00Z">
              <w:r w:rsidRPr="00FD271A" w:rsidDel="00C64887">
                <w:rPr>
                  <w:rFonts w:ascii="Calibri" w:hAnsi="Calibri"/>
                  <w:sz w:val="16"/>
                  <w:szCs w:val="14"/>
                </w:rPr>
                <w:delText>IntegerNonnegative</w:delText>
              </w:r>
              <w:r w:rsidR="00A937DD" w:rsidDel="00C64887">
                <w:rPr>
                  <w:rFonts w:ascii="Calibri" w:hAnsi="Calibri"/>
                  <w:sz w:val="16"/>
                  <w:szCs w:val="14"/>
                </w:rPr>
                <w:delText xml:space="preserve">; range check: if Water Heater Type = Small storage, Large storage, Conumer storage, Commercial storage, or Residential-Duty Commercial Storage then value must be </w:delText>
              </w:r>
              <w:r w:rsidR="00A937DD" w:rsidDel="00C64887">
                <w:rPr>
                  <w:rFonts w:ascii="Calibri" w:hAnsi="Calibri" w:cs="Calibri"/>
                  <w:sz w:val="16"/>
                  <w:szCs w:val="14"/>
                </w:rPr>
                <w:delText>≤</w:delText>
              </w:r>
              <w:r w:rsidR="00A937DD" w:rsidDel="00C64887">
                <w:rPr>
                  <w:rFonts w:ascii="Calibri" w:hAnsi="Calibri"/>
                  <w:sz w:val="16"/>
                  <w:szCs w:val="14"/>
                </w:rPr>
                <w:delText xml:space="preserve"> 105,000</w:delText>
              </w:r>
              <w:r w:rsidRPr="00FD271A" w:rsidDel="00C64887">
                <w:rPr>
                  <w:rFonts w:ascii="Calibri" w:hAnsi="Calibri"/>
                  <w:sz w:val="16"/>
                  <w:szCs w:val="14"/>
                </w:rPr>
                <w:delText>&gt;&gt;</w:delText>
              </w:r>
            </w:del>
          </w:p>
        </w:tc>
        <w:tc>
          <w:tcPr>
            <w:tcW w:w="990" w:type="dxa"/>
            <w:tcBorders>
              <w:top w:val="single" w:sz="6" w:space="0" w:color="auto"/>
              <w:bottom w:val="single" w:sz="6" w:space="0" w:color="auto"/>
            </w:tcBorders>
          </w:tcPr>
          <w:p w14:paraId="4886A7A8" w14:textId="3D73CA48" w:rsidR="000E7A10" w:rsidRPr="00FD271A" w:rsidDel="00C64887" w:rsidRDefault="000E7A10" w:rsidP="007A232B">
            <w:pPr>
              <w:keepNext/>
              <w:tabs>
                <w:tab w:val="left" w:pos="2160"/>
                <w:tab w:val="left" w:pos="2700"/>
                <w:tab w:val="left" w:pos="3420"/>
                <w:tab w:val="left" w:pos="3780"/>
                <w:tab w:val="left" w:pos="5760"/>
                <w:tab w:val="left" w:pos="7212"/>
              </w:tabs>
              <w:rPr>
                <w:del w:id="2556" w:author="Shewmaker, Michael@Energy" w:date="2019-01-16T17:24:00Z"/>
                <w:rFonts w:ascii="Calibri" w:hAnsi="Calibri"/>
                <w:sz w:val="16"/>
                <w:szCs w:val="14"/>
              </w:rPr>
            </w:pPr>
            <w:del w:id="2557" w:author="Shewmaker, Michael@Energy" w:date="2019-01-16T17:24:00Z">
              <w:r w:rsidRPr="00FD271A" w:rsidDel="00C64887">
                <w:rPr>
                  <w:rFonts w:ascii="Calibri" w:hAnsi="Calibri"/>
                  <w:sz w:val="16"/>
                  <w:szCs w:val="14"/>
                </w:rPr>
                <w:delText>&lt;&lt; user pick from list:</w:delText>
              </w:r>
            </w:del>
          </w:p>
          <w:p w14:paraId="4886A7A9" w14:textId="67D5CFFF" w:rsidR="000E7A10" w:rsidRPr="00FD271A" w:rsidDel="00C64887" w:rsidRDefault="000E7A10" w:rsidP="007A232B">
            <w:pPr>
              <w:keepNext/>
              <w:tabs>
                <w:tab w:val="left" w:pos="2160"/>
                <w:tab w:val="left" w:pos="2700"/>
                <w:tab w:val="left" w:pos="3420"/>
                <w:tab w:val="left" w:pos="3780"/>
                <w:tab w:val="left" w:pos="5760"/>
                <w:tab w:val="left" w:pos="7212"/>
              </w:tabs>
              <w:rPr>
                <w:del w:id="2558" w:author="Shewmaker, Michael@Energy" w:date="2019-01-16T17:24:00Z"/>
                <w:rFonts w:ascii="Calibri" w:hAnsi="Calibri"/>
                <w:sz w:val="16"/>
                <w:szCs w:val="14"/>
              </w:rPr>
            </w:pPr>
            <w:del w:id="2559" w:author="Shewmaker, Michael@Energy" w:date="2019-01-16T17:24:00Z">
              <w:r w:rsidRPr="00FD271A" w:rsidDel="00C64887">
                <w:rPr>
                  <w:rFonts w:ascii="Calibri" w:hAnsi="Calibri"/>
                  <w:sz w:val="16"/>
                  <w:szCs w:val="14"/>
                </w:rPr>
                <w:delText xml:space="preserve">*Energy Factor, *AFUE </w:delText>
              </w:r>
            </w:del>
          </w:p>
          <w:p w14:paraId="76878C07" w14:textId="6434202E" w:rsidR="008138AD" w:rsidDel="00C64887" w:rsidRDefault="008138AD" w:rsidP="007A232B">
            <w:pPr>
              <w:keepNext/>
              <w:tabs>
                <w:tab w:val="left" w:pos="2160"/>
                <w:tab w:val="left" w:pos="2700"/>
                <w:tab w:val="left" w:pos="3420"/>
                <w:tab w:val="left" w:pos="3780"/>
                <w:tab w:val="left" w:pos="5760"/>
                <w:tab w:val="left" w:pos="7212"/>
              </w:tabs>
              <w:rPr>
                <w:del w:id="2560" w:author="Shewmaker, Michael@Energy" w:date="2019-01-16T17:24:00Z"/>
                <w:rFonts w:ascii="Calibri" w:hAnsi="Calibri"/>
                <w:sz w:val="16"/>
                <w:szCs w:val="14"/>
              </w:rPr>
            </w:pPr>
            <w:del w:id="2561" w:author="Shewmaker, Michael@Energy" w:date="2019-01-16T17:24:00Z">
              <w:r w:rsidDel="00C64887">
                <w:rPr>
                  <w:rFonts w:ascii="Calibri" w:hAnsi="Calibri"/>
                  <w:sz w:val="16"/>
                  <w:szCs w:val="14"/>
                </w:rPr>
                <w:delText>*Thermal Efficiency</w:delText>
              </w:r>
            </w:del>
          </w:p>
          <w:p w14:paraId="4886A7AA" w14:textId="1889533E" w:rsidR="000E7A10" w:rsidRPr="00FD271A" w:rsidDel="00C64887" w:rsidRDefault="008A4F0C" w:rsidP="007A232B">
            <w:pPr>
              <w:keepNext/>
              <w:tabs>
                <w:tab w:val="left" w:pos="2160"/>
                <w:tab w:val="left" w:pos="2700"/>
                <w:tab w:val="left" w:pos="3420"/>
                <w:tab w:val="left" w:pos="3780"/>
                <w:tab w:val="left" w:pos="5760"/>
                <w:tab w:val="left" w:pos="7212"/>
              </w:tabs>
              <w:rPr>
                <w:del w:id="2562" w:author="Shewmaker, Michael@Energy" w:date="2019-01-16T17:24:00Z"/>
                <w:rFonts w:ascii="Calibri" w:hAnsi="Calibri"/>
                <w:sz w:val="16"/>
                <w:szCs w:val="14"/>
              </w:rPr>
            </w:pPr>
            <w:del w:id="2563" w:author="Shewmaker, Michael@Energy" w:date="2019-01-16T17:24:00Z">
              <w:r w:rsidDel="00C64887">
                <w:rPr>
                  <w:rFonts w:ascii="Calibri" w:hAnsi="Calibri"/>
                  <w:sz w:val="16"/>
                  <w:szCs w:val="14"/>
                </w:rPr>
                <w:delText>*Uniform Energy Factor</w:delText>
              </w:r>
              <w:r w:rsidR="000E7A10" w:rsidRPr="00FD271A" w:rsidDel="00C64887">
                <w:rPr>
                  <w:rFonts w:ascii="Calibri" w:hAnsi="Calibri"/>
                  <w:sz w:val="16"/>
                  <w:szCs w:val="14"/>
                </w:rPr>
                <w:delText>&gt;</w:delText>
              </w:r>
              <w:r w:rsidR="008138AD" w:rsidDel="00C64887">
                <w:rPr>
                  <w:rFonts w:ascii="Calibri" w:hAnsi="Calibri"/>
                  <w:sz w:val="16"/>
                  <w:szCs w:val="14"/>
                </w:rPr>
                <w:delText>&gt;</w:delText>
              </w:r>
            </w:del>
          </w:p>
        </w:tc>
        <w:tc>
          <w:tcPr>
            <w:tcW w:w="953" w:type="dxa"/>
            <w:tcBorders>
              <w:top w:val="single" w:sz="6" w:space="0" w:color="auto"/>
              <w:bottom w:val="single" w:sz="6" w:space="0" w:color="auto"/>
            </w:tcBorders>
          </w:tcPr>
          <w:p w14:paraId="4886A7AB" w14:textId="550FF8AC" w:rsidR="000E7A10" w:rsidRPr="00FD271A" w:rsidDel="00C64887" w:rsidRDefault="000E7A10" w:rsidP="007A232B">
            <w:pPr>
              <w:keepNext/>
              <w:tabs>
                <w:tab w:val="left" w:pos="2160"/>
                <w:tab w:val="left" w:pos="2700"/>
                <w:tab w:val="left" w:pos="3420"/>
                <w:tab w:val="left" w:pos="3780"/>
                <w:tab w:val="left" w:pos="5760"/>
                <w:tab w:val="left" w:pos="7212"/>
              </w:tabs>
              <w:rPr>
                <w:del w:id="2564" w:author="Shewmaker, Michael@Energy" w:date="2019-01-16T17:24:00Z"/>
                <w:rFonts w:ascii="Calibri" w:hAnsi="Calibri"/>
                <w:sz w:val="16"/>
                <w:szCs w:val="14"/>
              </w:rPr>
            </w:pPr>
            <w:del w:id="2565" w:author="Shewmaker, Michael@Energy" w:date="2019-01-16T17:24:00Z">
              <w:r w:rsidRPr="00FD271A" w:rsidDel="00C64887">
                <w:rPr>
                  <w:rFonts w:ascii="Calibri" w:hAnsi="Calibri"/>
                  <w:sz w:val="16"/>
                  <w:szCs w:val="14"/>
                </w:rPr>
                <w:delText>&lt;&lt;user input</w:delText>
              </w:r>
              <w:r w:rsidR="004A46FC" w:rsidRPr="00FD271A" w:rsidDel="00C64887">
                <w:rPr>
                  <w:rFonts w:ascii="Calibri" w:hAnsi="Calibri"/>
                  <w:sz w:val="16"/>
                  <w:szCs w:val="14"/>
                </w:rPr>
                <w:delText>: DecimalNonnegative</w:delText>
              </w:r>
              <w:r w:rsidRPr="00FD271A" w:rsidDel="00C64887">
                <w:rPr>
                  <w:rFonts w:ascii="Calibri" w:hAnsi="Calibri"/>
                  <w:sz w:val="16"/>
                  <w:szCs w:val="14"/>
                </w:rPr>
                <w:delText>&gt;&gt;</w:delText>
              </w:r>
            </w:del>
          </w:p>
        </w:tc>
        <w:tc>
          <w:tcPr>
            <w:tcW w:w="792" w:type="dxa"/>
            <w:gridSpan w:val="2"/>
            <w:tcBorders>
              <w:top w:val="single" w:sz="6" w:space="0" w:color="auto"/>
              <w:bottom w:val="single" w:sz="6" w:space="0" w:color="auto"/>
            </w:tcBorders>
          </w:tcPr>
          <w:p w14:paraId="4886A7AC" w14:textId="0A9515CC" w:rsidR="000E7A10" w:rsidRPr="00FD271A" w:rsidDel="00C64887" w:rsidRDefault="000E7A10" w:rsidP="004A46FC">
            <w:pPr>
              <w:keepNext/>
              <w:tabs>
                <w:tab w:val="left" w:pos="2160"/>
                <w:tab w:val="left" w:pos="2700"/>
                <w:tab w:val="left" w:pos="3420"/>
                <w:tab w:val="left" w:pos="3780"/>
                <w:tab w:val="left" w:pos="5760"/>
                <w:tab w:val="left" w:pos="7212"/>
              </w:tabs>
              <w:rPr>
                <w:del w:id="2566" w:author="Shewmaker, Michael@Energy" w:date="2019-01-16T17:24:00Z"/>
                <w:rFonts w:ascii="Calibri" w:hAnsi="Calibri"/>
                <w:sz w:val="16"/>
                <w:szCs w:val="18"/>
              </w:rPr>
            </w:pPr>
            <w:del w:id="2567" w:author="Shewmaker, Michael@Energy" w:date="2019-01-16T17:24:00Z">
              <w:r w:rsidRPr="00FD271A" w:rsidDel="00C64887">
                <w:rPr>
                  <w:rFonts w:ascii="Calibri" w:hAnsi="Calibri"/>
                  <w:sz w:val="16"/>
                  <w:szCs w:val="14"/>
                </w:rPr>
                <w:delText xml:space="preserve">&lt;&lt;user input </w:delText>
              </w:r>
              <w:r w:rsidR="004A46FC" w:rsidRPr="00FD271A" w:rsidDel="00C64887">
                <w:rPr>
                  <w:rFonts w:ascii="Calibri" w:hAnsi="Calibri"/>
                  <w:sz w:val="16"/>
                  <w:szCs w:val="14"/>
                </w:rPr>
                <w:delText>DecimalNonnegative</w:delText>
              </w:r>
              <w:r w:rsidRPr="00FD271A" w:rsidDel="00C64887">
                <w:rPr>
                  <w:rFonts w:ascii="Calibri" w:hAnsi="Calibri"/>
                  <w:sz w:val="16"/>
                  <w:szCs w:val="14"/>
                </w:rPr>
                <w:delText xml:space="preserve"> x.xx, or select N/A&gt;&gt;</w:delText>
              </w:r>
            </w:del>
          </w:p>
        </w:tc>
        <w:tc>
          <w:tcPr>
            <w:tcW w:w="865" w:type="dxa"/>
            <w:tcBorders>
              <w:top w:val="single" w:sz="6" w:space="0" w:color="auto"/>
              <w:bottom w:val="single" w:sz="6" w:space="0" w:color="auto"/>
            </w:tcBorders>
          </w:tcPr>
          <w:p w14:paraId="4886A7AD" w14:textId="72755EC2" w:rsidR="008561AB" w:rsidRPr="00FD271A" w:rsidDel="00C64887" w:rsidRDefault="000E7A10" w:rsidP="004A46FC">
            <w:pPr>
              <w:keepNext/>
              <w:tabs>
                <w:tab w:val="left" w:pos="2160"/>
                <w:tab w:val="left" w:pos="2700"/>
                <w:tab w:val="left" w:pos="3420"/>
                <w:tab w:val="left" w:pos="3780"/>
                <w:tab w:val="left" w:pos="5760"/>
                <w:tab w:val="left" w:pos="7212"/>
              </w:tabs>
              <w:rPr>
                <w:del w:id="2568" w:author="Shewmaker, Michael@Energy" w:date="2019-01-16T17:24:00Z"/>
                <w:rFonts w:ascii="Calibri" w:hAnsi="Calibri" w:cs="Tahoma"/>
                <w:sz w:val="16"/>
                <w:szCs w:val="18"/>
              </w:rPr>
            </w:pPr>
            <w:del w:id="2569" w:author="Shewmaker, Michael@Energy" w:date="2019-01-16T17:24:00Z">
              <w:r w:rsidRPr="00FD271A" w:rsidDel="00C64887">
                <w:rPr>
                  <w:rFonts w:ascii="Calibri" w:hAnsi="Calibri"/>
                  <w:sz w:val="16"/>
                  <w:szCs w:val="14"/>
                </w:rPr>
                <w:delText xml:space="preserve">&lt;&lt;user input </w:delText>
              </w:r>
              <w:r w:rsidR="004A46FC" w:rsidRPr="00FD271A" w:rsidDel="00C64887">
                <w:rPr>
                  <w:rFonts w:ascii="Calibri" w:hAnsi="Calibri"/>
                  <w:sz w:val="16"/>
                  <w:szCs w:val="14"/>
                </w:rPr>
                <w:delText xml:space="preserve">DecimalNonnegative </w:delText>
              </w:r>
              <w:r w:rsidRPr="00FD271A" w:rsidDel="00C64887">
                <w:rPr>
                  <w:rFonts w:ascii="Calibri" w:hAnsi="Calibri"/>
                  <w:sz w:val="16"/>
                  <w:szCs w:val="14"/>
                </w:rPr>
                <w:delText>xx, or select N/A&gt;&gt;</w:delText>
              </w:r>
            </w:del>
          </w:p>
        </w:tc>
        <w:tc>
          <w:tcPr>
            <w:tcW w:w="1170" w:type="dxa"/>
            <w:tcBorders>
              <w:top w:val="single" w:sz="6" w:space="0" w:color="auto"/>
              <w:bottom w:val="single" w:sz="6" w:space="0" w:color="auto"/>
            </w:tcBorders>
          </w:tcPr>
          <w:p w14:paraId="4886A7AE" w14:textId="14A9A3A6" w:rsidR="008561AB" w:rsidRPr="00FD271A" w:rsidDel="00C64887" w:rsidRDefault="000E7A10" w:rsidP="004A46FC">
            <w:pPr>
              <w:keepNext/>
              <w:tabs>
                <w:tab w:val="left" w:pos="2160"/>
                <w:tab w:val="left" w:pos="2700"/>
                <w:tab w:val="left" w:pos="3420"/>
                <w:tab w:val="left" w:pos="3780"/>
                <w:tab w:val="left" w:pos="5760"/>
                <w:tab w:val="left" w:pos="7212"/>
              </w:tabs>
              <w:rPr>
                <w:del w:id="2570" w:author="Shewmaker, Michael@Energy" w:date="2019-01-16T17:24:00Z"/>
                <w:rFonts w:ascii="Calibri" w:hAnsi="Calibri" w:cs="Tahoma"/>
                <w:sz w:val="16"/>
                <w:szCs w:val="18"/>
              </w:rPr>
            </w:pPr>
            <w:del w:id="2571" w:author="Shewmaker, Michael@Energy" w:date="2019-01-16T17:24:00Z">
              <w:r w:rsidRPr="00FD271A" w:rsidDel="00C64887">
                <w:rPr>
                  <w:rFonts w:ascii="Calibri" w:hAnsi="Calibri"/>
                  <w:sz w:val="16"/>
                  <w:szCs w:val="14"/>
                </w:rPr>
                <w:delText xml:space="preserve">&lt;&lt;user input </w:delText>
              </w:r>
              <w:r w:rsidR="004A46FC" w:rsidRPr="00FD271A" w:rsidDel="00C64887">
                <w:rPr>
                  <w:rFonts w:ascii="Calibri" w:hAnsi="Calibri"/>
                  <w:sz w:val="16"/>
                  <w:szCs w:val="14"/>
                </w:rPr>
                <w:delText>DecimalNonnegative</w:delText>
              </w:r>
              <w:r w:rsidRPr="00FD271A" w:rsidDel="00C64887">
                <w:rPr>
                  <w:rFonts w:ascii="Calibri" w:hAnsi="Calibri"/>
                  <w:sz w:val="16"/>
                  <w:szCs w:val="14"/>
                </w:rPr>
                <w:delText>, or select N/A&gt;&gt;</w:delText>
              </w:r>
            </w:del>
          </w:p>
        </w:tc>
        <w:tc>
          <w:tcPr>
            <w:tcW w:w="1440" w:type="dxa"/>
            <w:tcBorders>
              <w:top w:val="single" w:sz="6" w:space="0" w:color="auto"/>
              <w:bottom w:val="single" w:sz="6" w:space="0" w:color="auto"/>
            </w:tcBorders>
          </w:tcPr>
          <w:p w14:paraId="4886A7AF" w14:textId="214A73E3" w:rsidR="000E7A10" w:rsidRPr="00FD271A" w:rsidDel="00C64887" w:rsidRDefault="000E7A10" w:rsidP="007A232B">
            <w:pPr>
              <w:keepNext/>
              <w:tabs>
                <w:tab w:val="left" w:pos="2160"/>
                <w:tab w:val="left" w:pos="2700"/>
                <w:tab w:val="left" w:pos="3420"/>
                <w:tab w:val="left" w:pos="3780"/>
                <w:tab w:val="left" w:pos="5760"/>
                <w:tab w:val="left" w:pos="7212"/>
              </w:tabs>
              <w:contextualSpacing/>
              <w:rPr>
                <w:del w:id="2572" w:author="Shewmaker, Michael@Energy" w:date="2019-01-16T17:24:00Z"/>
                <w:rFonts w:ascii="Calibri" w:hAnsi="Calibri"/>
                <w:sz w:val="16"/>
                <w:szCs w:val="14"/>
              </w:rPr>
            </w:pPr>
            <w:del w:id="2573" w:author="Shewmaker, Michael@Energy" w:date="2019-01-16T17:24:00Z">
              <w:r w:rsidRPr="00FD271A" w:rsidDel="00C64887">
                <w:rPr>
                  <w:rFonts w:ascii="Calibri" w:hAnsi="Calibri"/>
                  <w:sz w:val="16"/>
                  <w:szCs w:val="14"/>
                </w:rPr>
                <w:delText>&lt;&lt;user pick from list: *n/a - not a central DHW system</w:delText>
              </w:r>
            </w:del>
          </w:p>
          <w:p w14:paraId="4886A7B0" w14:textId="4D1CF57A" w:rsidR="000E7A10" w:rsidRPr="009571A7" w:rsidDel="00C64887" w:rsidRDefault="000E7A10" w:rsidP="00A62E2E">
            <w:pPr>
              <w:keepNext/>
              <w:tabs>
                <w:tab w:val="left" w:pos="2160"/>
                <w:tab w:val="left" w:pos="2700"/>
                <w:tab w:val="left" w:pos="3420"/>
                <w:tab w:val="left" w:pos="3780"/>
                <w:tab w:val="left" w:pos="5760"/>
                <w:tab w:val="left" w:pos="7212"/>
              </w:tabs>
              <w:contextualSpacing/>
              <w:rPr>
                <w:del w:id="2574" w:author="Shewmaker, Michael@Energy" w:date="2019-01-16T17:24:00Z"/>
                <w:rFonts w:ascii="Calibri" w:hAnsi="Calibri"/>
                <w:sz w:val="16"/>
                <w:szCs w:val="16"/>
              </w:rPr>
            </w:pPr>
            <w:del w:id="2575" w:author="Shewmaker, Michael@Energy" w:date="2019-01-16T17:24:00Z">
              <w:r w:rsidRPr="00FD271A" w:rsidDel="00C64887">
                <w:rPr>
                  <w:rFonts w:asciiTheme="minorHAnsi" w:hAnsiTheme="minorHAnsi"/>
                  <w:sz w:val="16"/>
                  <w:szCs w:val="14"/>
                </w:rPr>
                <w:delText>*</w:delText>
              </w:r>
              <w:r w:rsidR="00A62E2E" w:rsidDel="00C64887">
                <w:rPr>
                  <w:rFonts w:asciiTheme="minorHAnsi" w:hAnsiTheme="minorHAnsi"/>
                  <w:sz w:val="16"/>
                  <w:szCs w:val="14"/>
                </w:rPr>
                <w:delText>Multi-family: Recirculating demand control</w:delText>
              </w:r>
              <w:r w:rsidRPr="00FD271A" w:rsidDel="00C64887">
                <w:rPr>
                  <w:rFonts w:asciiTheme="minorHAnsi" w:hAnsiTheme="minorHAnsi"/>
                  <w:sz w:val="16"/>
                  <w:szCs w:val="14"/>
                </w:rPr>
                <w:delText>&gt;&gt;</w:delText>
              </w:r>
            </w:del>
          </w:p>
        </w:tc>
        <w:tc>
          <w:tcPr>
            <w:tcW w:w="1350" w:type="dxa"/>
            <w:tcBorders>
              <w:top w:val="single" w:sz="6" w:space="0" w:color="auto"/>
              <w:bottom w:val="single" w:sz="6" w:space="0" w:color="auto"/>
              <w:right w:val="single" w:sz="4" w:space="0" w:color="auto"/>
            </w:tcBorders>
          </w:tcPr>
          <w:p w14:paraId="4886A7B1" w14:textId="3763EE0E" w:rsidR="000E7A10" w:rsidRPr="00FD271A" w:rsidDel="00C64887" w:rsidRDefault="000E7A10" w:rsidP="007A232B">
            <w:pPr>
              <w:keepNext/>
              <w:tabs>
                <w:tab w:val="left" w:pos="2160"/>
                <w:tab w:val="left" w:pos="2700"/>
                <w:tab w:val="left" w:pos="3420"/>
                <w:tab w:val="left" w:pos="3780"/>
                <w:tab w:val="left" w:pos="5760"/>
                <w:tab w:val="left" w:pos="7212"/>
              </w:tabs>
              <w:contextualSpacing/>
              <w:rPr>
                <w:del w:id="2576" w:author="Shewmaker, Michael@Energy" w:date="2019-01-16T17:24:00Z"/>
                <w:rFonts w:ascii="Calibri" w:hAnsi="Calibri"/>
                <w:sz w:val="16"/>
                <w:szCs w:val="14"/>
              </w:rPr>
            </w:pPr>
            <w:del w:id="2577" w:author="Shewmaker, Michael@Energy" w:date="2019-01-16T17:24:00Z">
              <w:r w:rsidRPr="00FD271A" w:rsidDel="00C64887">
                <w:rPr>
                  <w:rFonts w:ascii="Calibri" w:hAnsi="Calibri"/>
                  <w:sz w:val="16"/>
                  <w:szCs w:val="14"/>
                </w:rPr>
                <w:delText xml:space="preserve">&lt;&lt;If </w:delText>
              </w:r>
              <w:r w:rsidR="00FF2917" w:rsidDel="00C64887">
                <w:rPr>
                  <w:rFonts w:ascii="Calibri" w:hAnsi="Calibri"/>
                  <w:sz w:val="16"/>
                  <w:szCs w:val="14"/>
                </w:rPr>
                <w:delText>J</w:delText>
              </w:r>
              <w:r w:rsidRPr="00FD271A" w:rsidDel="00C64887">
                <w:rPr>
                  <w:rFonts w:ascii="Calibri" w:hAnsi="Calibri"/>
                  <w:sz w:val="16"/>
                  <w:szCs w:val="14"/>
                </w:rPr>
                <w:delText>14≠ n/a,</w:delText>
              </w:r>
            </w:del>
          </w:p>
          <w:p w14:paraId="4886A7B2" w14:textId="7E9C136C" w:rsidR="000E7A10" w:rsidRPr="00FD271A" w:rsidDel="00C64887" w:rsidRDefault="000E7A10" w:rsidP="007A232B">
            <w:pPr>
              <w:keepNext/>
              <w:tabs>
                <w:tab w:val="left" w:pos="2160"/>
                <w:tab w:val="left" w:pos="2700"/>
                <w:tab w:val="left" w:pos="3420"/>
                <w:tab w:val="left" w:pos="3780"/>
                <w:tab w:val="left" w:pos="5760"/>
                <w:tab w:val="left" w:pos="7212"/>
              </w:tabs>
              <w:contextualSpacing/>
              <w:rPr>
                <w:del w:id="2578" w:author="Shewmaker, Michael@Energy" w:date="2019-01-16T17:24:00Z"/>
                <w:rFonts w:ascii="Calibri" w:hAnsi="Calibri"/>
                <w:sz w:val="16"/>
                <w:szCs w:val="14"/>
              </w:rPr>
            </w:pPr>
            <w:del w:id="2579" w:author="Shewmaker, Michael@Energy" w:date="2019-01-16T17:24:00Z">
              <w:r w:rsidRPr="00FD271A" w:rsidDel="00C64887">
                <w:rPr>
                  <w:rFonts w:ascii="Calibri" w:hAnsi="Calibri"/>
                  <w:sz w:val="16"/>
                  <w:szCs w:val="14"/>
                </w:rPr>
                <w:delText xml:space="preserve">then value= </w:delText>
              </w:r>
            </w:del>
          </w:p>
          <w:p w14:paraId="4886A7B3" w14:textId="15C88087" w:rsidR="000E7A10" w:rsidRPr="00FD271A" w:rsidDel="00C64887" w:rsidRDefault="000E7A10" w:rsidP="007A232B">
            <w:pPr>
              <w:keepNext/>
              <w:tabs>
                <w:tab w:val="left" w:pos="2160"/>
                <w:tab w:val="left" w:pos="2700"/>
                <w:tab w:val="left" w:pos="3420"/>
                <w:tab w:val="left" w:pos="3780"/>
                <w:tab w:val="left" w:pos="5760"/>
                <w:tab w:val="left" w:pos="7212"/>
              </w:tabs>
              <w:contextualSpacing/>
              <w:rPr>
                <w:del w:id="2580" w:author="Shewmaker, Michael@Energy" w:date="2019-01-16T17:24:00Z"/>
                <w:rFonts w:ascii="Calibri" w:hAnsi="Calibri"/>
                <w:sz w:val="16"/>
                <w:szCs w:val="14"/>
              </w:rPr>
            </w:pPr>
            <w:del w:id="2581" w:author="Shewmaker, Michael@Energy" w:date="2019-01-16T17:24:00Z">
              <w:r w:rsidRPr="00FD271A" w:rsidDel="00C64887">
                <w:rPr>
                  <w:rFonts w:ascii="Calibri" w:hAnsi="Calibri"/>
                  <w:sz w:val="16"/>
                  <w:szCs w:val="14"/>
                </w:rPr>
                <w:delText xml:space="preserve"> *Standard Distribution System</w:delText>
              </w:r>
            </w:del>
          </w:p>
          <w:p w14:paraId="4886A7B4" w14:textId="47F78094" w:rsidR="000E7A10" w:rsidRPr="00FD271A" w:rsidDel="00C64887" w:rsidRDefault="000E7A10" w:rsidP="007A232B">
            <w:pPr>
              <w:keepNext/>
              <w:tabs>
                <w:tab w:val="left" w:pos="2160"/>
                <w:tab w:val="left" w:pos="2700"/>
                <w:tab w:val="left" w:pos="3420"/>
                <w:tab w:val="left" w:pos="3780"/>
                <w:tab w:val="left" w:pos="5760"/>
                <w:tab w:val="left" w:pos="7212"/>
              </w:tabs>
              <w:contextualSpacing/>
              <w:rPr>
                <w:del w:id="2582" w:author="Shewmaker, Michael@Energy" w:date="2019-01-16T17:24:00Z"/>
                <w:rFonts w:ascii="Calibri" w:hAnsi="Calibri"/>
                <w:sz w:val="16"/>
                <w:szCs w:val="14"/>
              </w:rPr>
            </w:pPr>
          </w:p>
          <w:p w14:paraId="4886A7B5" w14:textId="375D8BF3" w:rsidR="000E7A10" w:rsidRPr="00FD271A" w:rsidDel="00C64887" w:rsidRDefault="000E7A10" w:rsidP="007A232B">
            <w:pPr>
              <w:keepNext/>
              <w:tabs>
                <w:tab w:val="left" w:pos="2160"/>
                <w:tab w:val="left" w:pos="2700"/>
                <w:tab w:val="left" w:pos="3420"/>
                <w:tab w:val="left" w:pos="3780"/>
                <w:tab w:val="left" w:pos="5760"/>
                <w:tab w:val="left" w:pos="7212"/>
              </w:tabs>
              <w:contextualSpacing/>
              <w:rPr>
                <w:del w:id="2583" w:author="Shewmaker, Michael@Energy" w:date="2019-01-16T17:24:00Z"/>
                <w:rFonts w:ascii="Calibri" w:hAnsi="Calibri"/>
                <w:sz w:val="16"/>
                <w:szCs w:val="14"/>
              </w:rPr>
            </w:pPr>
            <w:del w:id="2584" w:author="Shewmaker, Michael@Energy" w:date="2019-01-16T17:24:00Z">
              <w:r w:rsidRPr="00FD271A" w:rsidDel="00C64887">
                <w:rPr>
                  <w:rFonts w:ascii="Calibri" w:hAnsi="Calibri"/>
                  <w:sz w:val="16"/>
                  <w:szCs w:val="14"/>
                </w:rPr>
                <w:delText xml:space="preserve">Else if </w:delText>
              </w:r>
              <w:r w:rsidR="00FF2917" w:rsidDel="00C64887">
                <w:rPr>
                  <w:rFonts w:ascii="Calibri" w:hAnsi="Calibri"/>
                  <w:sz w:val="16"/>
                  <w:szCs w:val="14"/>
                </w:rPr>
                <w:delText>J</w:delText>
              </w:r>
              <w:r w:rsidRPr="00FD271A" w:rsidDel="00C64887">
                <w:rPr>
                  <w:rFonts w:ascii="Calibri" w:hAnsi="Calibri"/>
                  <w:sz w:val="16"/>
                  <w:szCs w:val="14"/>
                </w:rPr>
                <w:delText>14=n/a, then user pick from list:</w:delText>
              </w:r>
            </w:del>
          </w:p>
          <w:p w14:paraId="4886A7B7" w14:textId="0909289C" w:rsidR="000E7A10" w:rsidRPr="00FD271A" w:rsidDel="00C64887" w:rsidRDefault="000E7A10" w:rsidP="007A232B">
            <w:pPr>
              <w:keepNext/>
              <w:tabs>
                <w:tab w:val="left" w:pos="2160"/>
                <w:tab w:val="left" w:pos="2700"/>
                <w:tab w:val="left" w:pos="3420"/>
                <w:tab w:val="left" w:pos="3780"/>
                <w:tab w:val="left" w:pos="5760"/>
                <w:tab w:val="left" w:pos="7212"/>
              </w:tabs>
              <w:contextualSpacing/>
              <w:rPr>
                <w:del w:id="2585" w:author="Shewmaker, Michael@Energy" w:date="2019-01-16T17:24:00Z"/>
                <w:rFonts w:ascii="Calibri" w:hAnsi="Calibri"/>
                <w:sz w:val="16"/>
                <w:szCs w:val="14"/>
              </w:rPr>
            </w:pPr>
            <w:del w:id="2586" w:author="Shewmaker, Michael@Energy" w:date="2019-01-16T17:24:00Z">
              <w:r w:rsidRPr="00FD271A" w:rsidDel="00C64887">
                <w:rPr>
                  <w:rFonts w:ascii="Calibri" w:hAnsi="Calibri"/>
                  <w:sz w:val="16"/>
                  <w:szCs w:val="14"/>
                </w:rPr>
                <w:delText xml:space="preserve">*Standard Distribution System; </w:delText>
              </w:r>
            </w:del>
          </w:p>
          <w:p w14:paraId="4886A7B8" w14:textId="03FDF991" w:rsidR="000E7A10" w:rsidRPr="00FD271A" w:rsidDel="00C64887" w:rsidRDefault="000E7A10" w:rsidP="007A232B">
            <w:pPr>
              <w:keepNext/>
              <w:tabs>
                <w:tab w:val="left" w:pos="2160"/>
                <w:tab w:val="left" w:pos="2700"/>
                <w:tab w:val="left" w:pos="3420"/>
                <w:tab w:val="left" w:pos="3780"/>
                <w:tab w:val="left" w:pos="5760"/>
                <w:tab w:val="left" w:pos="7212"/>
              </w:tabs>
              <w:contextualSpacing/>
              <w:rPr>
                <w:del w:id="2587" w:author="Shewmaker, Michael@Energy" w:date="2019-01-16T17:24:00Z"/>
                <w:rFonts w:ascii="Calibri" w:hAnsi="Calibri"/>
                <w:sz w:val="16"/>
                <w:szCs w:val="14"/>
              </w:rPr>
            </w:pPr>
            <w:del w:id="2588" w:author="Shewmaker, Michael@Energy" w:date="2019-01-16T17:24:00Z">
              <w:r w:rsidRPr="00FD271A" w:rsidDel="00C64887">
                <w:rPr>
                  <w:rFonts w:ascii="Calibri" w:hAnsi="Calibri"/>
                  <w:sz w:val="16"/>
                  <w:szCs w:val="14"/>
                </w:rPr>
                <w:delText>*Demand Recirculation – Manual Control</w:delText>
              </w:r>
            </w:del>
          </w:p>
          <w:p w14:paraId="5DE8D002" w14:textId="367C74F1" w:rsidR="00EC23B6" w:rsidDel="00C64887" w:rsidRDefault="000E7A10" w:rsidP="007A232B">
            <w:pPr>
              <w:keepNext/>
              <w:tabs>
                <w:tab w:val="left" w:pos="2160"/>
                <w:tab w:val="left" w:pos="2700"/>
                <w:tab w:val="left" w:pos="3420"/>
                <w:tab w:val="left" w:pos="3780"/>
                <w:tab w:val="left" w:pos="5760"/>
                <w:tab w:val="left" w:pos="7212"/>
              </w:tabs>
              <w:contextualSpacing/>
              <w:rPr>
                <w:del w:id="2589" w:author="Shewmaker, Michael@Energy" w:date="2019-01-16T17:24:00Z"/>
                <w:rFonts w:ascii="Calibri" w:hAnsi="Calibri"/>
                <w:sz w:val="16"/>
                <w:szCs w:val="14"/>
              </w:rPr>
            </w:pPr>
            <w:del w:id="2590" w:author="Shewmaker, Michael@Energy" w:date="2019-01-16T17:24:00Z">
              <w:r w:rsidRPr="00FD271A" w:rsidDel="00C64887">
                <w:rPr>
                  <w:rFonts w:ascii="Calibri" w:hAnsi="Calibri"/>
                  <w:sz w:val="16"/>
                  <w:szCs w:val="14"/>
                </w:rPr>
                <w:delText>*Demand Recirculation – Sensor Control</w:delText>
              </w:r>
            </w:del>
          </w:p>
          <w:p w14:paraId="4886A7BA" w14:textId="3F1F7069" w:rsidR="000E7A10" w:rsidRPr="009571A7" w:rsidDel="00C64887" w:rsidRDefault="00EC23B6" w:rsidP="007A232B">
            <w:pPr>
              <w:keepNext/>
              <w:tabs>
                <w:tab w:val="left" w:pos="2160"/>
                <w:tab w:val="left" w:pos="2700"/>
                <w:tab w:val="left" w:pos="3420"/>
                <w:tab w:val="left" w:pos="3780"/>
                <w:tab w:val="left" w:pos="5760"/>
                <w:tab w:val="left" w:pos="7212"/>
              </w:tabs>
              <w:contextualSpacing/>
              <w:rPr>
                <w:del w:id="2591" w:author="Shewmaker, Michael@Energy" w:date="2019-01-16T17:24:00Z"/>
                <w:rFonts w:ascii="Calibri" w:hAnsi="Calibri"/>
                <w:sz w:val="16"/>
                <w:szCs w:val="16"/>
              </w:rPr>
            </w:pPr>
            <w:del w:id="2592" w:author="Shewmaker, Michael@Energy" w:date="2019-01-16T17:24:00Z">
              <w:r w:rsidDel="00C64887">
                <w:rPr>
                  <w:rFonts w:ascii="Calibri" w:hAnsi="Calibri"/>
                  <w:sz w:val="16"/>
                  <w:szCs w:val="14"/>
                </w:rPr>
                <w:delText>*Point of Use</w:delText>
              </w:r>
              <w:r w:rsidR="000E7A10" w:rsidRPr="00FD271A" w:rsidDel="00C64887">
                <w:rPr>
                  <w:rFonts w:ascii="Calibri" w:hAnsi="Calibri"/>
                  <w:sz w:val="16"/>
                  <w:szCs w:val="14"/>
                </w:rPr>
                <w:delText>&gt;&gt;</w:delText>
              </w:r>
            </w:del>
          </w:p>
        </w:tc>
      </w:tr>
      <w:tr w:rsidR="009571A7" w:rsidRPr="009B3A0C" w:rsidDel="00C64887" w14:paraId="4886A7CB" w14:textId="560CC835" w:rsidTr="009571A7">
        <w:trPr>
          <w:cantSplit/>
          <w:trHeight w:val="255"/>
          <w:del w:id="2593" w:author="Shewmaker, Michael@Energy" w:date="2019-01-16T17:24:00Z"/>
        </w:trPr>
        <w:tc>
          <w:tcPr>
            <w:tcW w:w="1098" w:type="dxa"/>
            <w:tcBorders>
              <w:top w:val="single" w:sz="6" w:space="0" w:color="auto"/>
              <w:left w:val="single" w:sz="4" w:space="0" w:color="auto"/>
              <w:bottom w:val="single" w:sz="4" w:space="0" w:color="auto"/>
            </w:tcBorders>
            <w:vAlign w:val="center"/>
          </w:tcPr>
          <w:p w14:paraId="4886A7BC" w14:textId="0A398D64" w:rsidR="000E7A10" w:rsidDel="00C64887" w:rsidRDefault="000E7A10" w:rsidP="007A232B">
            <w:pPr>
              <w:keepNext/>
              <w:tabs>
                <w:tab w:val="left" w:pos="2160"/>
                <w:tab w:val="left" w:pos="2700"/>
                <w:tab w:val="left" w:pos="3420"/>
                <w:tab w:val="left" w:pos="3780"/>
                <w:tab w:val="left" w:pos="5760"/>
                <w:tab w:val="left" w:pos="7212"/>
              </w:tabs>
              <w:jc w:val="center"/>
              <w:rPr>
                <w:del w:id="2594" w:author="Shewmaker, Michael@Energy" w:date="2019-01-16T17:24:00Z"/>
                <w:rFonts w:ascii="Calibri" w:hAnsi="Calibri"/>
                <w:sz w:val="18"/>
                <w:szCs w:val="18"/>
              </w:rPr>
            </w:pPr>
          </w:p>
        </w:tc>
        <w:tc>
          <w:tcPr>
            <w:tcW w:w="1080" w:type="dxa"/>
            <w:tcBorders>
              <w:top w:val="single" w:sz="6" w:space="0" w:color="auto"/>
              <w:bottom w:val="single" w:sz="4" w:space="0" w:color="auto"/>
            </w:tcBorders>
            <w:vAlign w:val="center"/>
          </w:tcPr>
          <w:p w14:paraId="4886A7BD" w14:textId="5CF1F6BD" w:rsidR="000E7A10" w:rsidDel="00C64887" w:rsidRDefault="000E7A10" w:rsidP="007A232B">
            <w:pPr>
              <w:keepNext/>
              <w:tabs>
                <w:tab w:val="left" w:pos="2160"/>
                <w:tab w:val="left" w:pos="2700"/>
                <w:tab w:val="left" w:pos="3420"/>
                <w:tab w:val="left" w:pos="3780"/>
                <w:tab w:val="left" w:pos="5760"/>
                <w:tab w:val="left" w:pos="7212"/>
              </w:tabs>
              <w:jc w:val="center"/>
              <w:rPr>
                <w:del w:id="2595" w:author="Shewmaker, Michael@Energy" w:date="2019-01-16T17:24:00Z"/>
                <w:rFonts w:ascii="Calibri" w:hAnsi="Calibri"/>
                <w:sz w:val="18"/>
                <w:szCs w:val="18"/>
              </w:rPr>
            </w:pPr>
          </w:p>
        </w:tc>
        <w:tc>
          <w:tcPr>
            <w:tcW w:w="900" w:type="dxa"/>
            <w:tcBorders>
              <w:top w:val="single" w:sz="6" w:space="0" w:color="auto"/>
              <w:bottom w:val="single" w:sz="4" w:space="0" w:color="auto"/>
            </w:tcBorders>
            <w:vAlign w:val="center"/>
          </w:tcPr>
          <w:p w14:paraId="4886A7BE" w14:textId="4993A074" w:rsidR="000E7A10" w:rsidDel="00C64887" w:rsidRDefault="000E7A10" w:rsidP="007A232B">
            <w:pPr>
              <w:keepNext/>
              <w:tabs>
                <w:tab w:val="left" w:pos="2160"/>
                <w:tab w:val="left" w:pos="2700"/>
                <w:tab w:val="left" w:pos="3420"/>
                <w:tab w:val="left" w:pos="3780"/>
                <w:tab w:val="left" w:pos="5760"/>
                <w:tab w:val="left" w:pos="7212"/>
              </w:tabs>
              <w:jc w:val="center"/>
              <w:rPr>
                <w:del w:id="2596" w:author="Shewmaker, Michael@Energy" w:date="2019-01-16T17:24:00Z"/>
                <w:rFonts w:ascii="Calibri" w:hAnsi="Calibri"/>
                <w:sz w:val="18"/>
                <w:szCs w:val="18"/>
              </w:rPr>
            </w:pPr>
          </w:p>
        </w:tc>
        <w:tc>
          <w:tcPr>
            <w:tcW w:w="810" w:type="dxa"/>
            <w:tcBorders>
              <w:top w:val="single" w:sz="6" w:space="0" w:color="auto"/>
              <w:bottom w:val="single" w:sz="4" w:space="0" w:color="auto"/>
            </w:tcBorders>
            <w:vAlign w:val="center"/>
          </w:tcPr>
          <w:p w14:paraId="4886A7BF" w14:textId="3F7F5C48" w:rsidR="000E7A10" w:rsidDel="00C64887" w:rsidRDefault="000E7A10" w:rsidP="007A232B">
            <w:pPr>
              <w:keepNext/>
              <w:tabs>
                <w:tab w:val="left" w:pos="2160"/>
                <w:tab w:val="left" w:pos="2700"/>
                <w:tab w:val="left" w:pos="3420"/>
                <w:tab w:val="left" w:pos="3780"/>
                <w:tab w:val="left" w:pos="5760"/>
                <w:tab w:val="left" w:pos="7212"/>
              </w:tabs>
              <w:jc w:val="center"/>
              <w:rPr>
                <w:del w:id="2597" w:author="Shewmaker, Michael@Energy" w:date="2019-01-16T17:24:00Z"/>
                <w:rFonts w:ascii="Calibri" w:hAnsi="Calibri"/>
                <w:sz w:val="18"/>
                <w:szCs w:val="18"/>
              </w:rPr>
            </w:pPr>
          </w:p>
        </w:tc>
        <w:tc>
          <w:tcPr>
            <w:tcW w:w="810" w:type="dxa"/>
            <w:tcBorders>
              <w:top w:val="single" w:sz="6" w:space="0" w:color="auto"/>
              <w:bottom w:val="single" w:sz="4" w:space="0" w:color="auto"/>
            </w:tcBorders>
            <w:vAlign w:val="center"/>
          </w:tcPr>
          <w:p w14:paraId="4886A7C0" w14:textId="1403FD57" w:rsidR="000E7A10" w:rsidDel="00C64887" w:rsidRDefault="000E7A10" w:rsidP="007A232B">
            <w:pPr>
              <w:keepNext/>
              <w:tabs>
                <w:tab w:val="left" w:pos="2160"/>
                <w:tab w:val="left" w:pos="2700"/>
                <w:tab w:val="left" w:pos="3420"/>
                <w:tab w:val="left" w:pos="3780"/>
                <w:tab w:val="left" w:pos="5760"/>
                <w:tab w:val="left" w:pos="7212"/>
              </w:tabs>
              <w:jc w:val="center"/>
              <w:rPr>
                <w:del w:id="2598" w:author="Shewmaker, Michael@Energy" w:date="2019-01-16T17:24:00Z"/>
                <w:rFonts w:ascii="Calibri" w:hAnsi="Calibri"/>
                <w:sz w:val="18"/>
                <w:szCs w:val="18"/>
              </w:rPr>
            </w:pPr>
          </w:p>
        </w:tc>
        <w:tc>
          <w:tcPr>
            <w:tcW w:w="720" w:type="dxa"/>
            <w:tcBorders>
              <w:top w:val="single" w:sz="6" w:space="0" w:color="auto"/>
              <w:bottom w:val="single" w:sz="4" w:space="0" w:color="auto"/>
            </w:tcBorders>
            <w:vAlign w:val="center"/>
          </w:tcPr>
          <w:p w14:paraId="4886A7C1" w14:textId="781ABB82" w:rsidR="000E7A10" w:rsidDel="00C64887" w:rsidRDefault="000E7A10" w:rsidP="007A232B">
            <w:pPr>
              <w:keepNext/>
              <w:tabs>
                <w:tab w:val="left" w:pos="2160"/>
                <w:tab w:val="left" w:pos="2700"/>
                <w:tab w:val="left" w:pos="3420"/>
                <w:tab w:val="left" w:pos="3780"/>
                <w:tab w:val="left" w:pos="5760"/>
                <w:tab w:val="left" w:pos="7212"/>
              </w:tabs>
              <w:jc w:val="center"/>
              <w:rPr>
                <w:del w:id="2599" w:author="Shewmaker, Michael@Energy" w:date="2019-01-16T17:24:00Z"/>
                <w:rFonts w:ascii="Calibri" w:hAnsi="Calibri"/>
                <w:sz w:val="18"/>
                <w:szCs w:val="18"/>
              </w:rPr>
            </w:pPr>
          </w:p>
        </w:tc>
        <w:tc>
          <w:tcPr>
            <w:tcW w:w="810" w:type="dxa"/>
            <w:tcBorders>
              <w:top w:val="single" w:sz="6" w:space="0" w:color="auto"/>
              <w:bottom w:val="single" w:sz="4" w:space="0" w:color="auto"/>
            </w:tcBorders>
            <w:vAlign w:val="center"/>
          </w:tcPr>
          <w:p w14:paraId="4886A7C2" w14:textId="34986051" w:rsidR="000E7A10" w:rsidDel="00C64887" w:rsidRDefault="000E7A10" w:rsidP="007A232B">
            <w:pPr>
              <w:keepNext/>
              <w:tabs>
                <w:tab w:val="left" w:pos="2160"/>
                <w:tab w:val="left" w:pos="2700"/>
                <w:tab w:val="left" w:pos="3420"/>
                <w:tab w:val="left" w:pos="3780"/>
                <w:tab w:val="left" w:pos="5760"/>
                <w:tab w:val="left" w:pos="7212"/>
              </w:tabs>
              <w:jc w:val="center"/>
              <w:rPr>
                <w:del w:id="2600" w:author="Shewmaker, Michael@Energy" w:date="2019-01-16T17:24:00Z"/>
                <w:rFonts w:ascii="Calibri" w:hAnsi="Calibri"/>
                <w:sz w:val="18"/>
                <w:szCs w:val="18"/>
              </w:rPr>
            </w:pPr>
          </w:p>
        </w:tc>
        <w:tc>
          <w:tcPr>
            <w:tcW w:w="810" w:type="dxa"/>
            <w:tcBorders>
              <w:top w:val="single" w:sz="6" w:space="0" w:color="auto"/>
              <w:bottom w:val="single" w:sz="4" w:space="0" w:color="auto"/>
            </w:tcBorders>
            <w:vAlign w:val="center"/>
          </w:tcPr>
          <w:p w14:paraId="4886A7C3" w14:textId="54B3C117" w:rsidR="000E7A10" w:rsidDel="00C64887" w:rsidRDefault="000E7A10" w:rsidP="007A232B">
            <w:pPr>
              <w:keepNext/>
              <w:tabs>
                <w:tab w:val="left" w:pos="2160"/>
                <w:tab w:val="left" w:pos="2700"/>
                <w:tab w:val="left" w:pos="3420"/>
                <w:tab w:val="left" w:pos="3780"/>
                <w:tab w:val="left" w:pos="5760"/>
                <w:tab w:val="left" w:pos="7212"/>
              </w:tabs>
              <w:jc w:val="center"/>
              <w:rPr>
                <w:del w:id="2601" w:author="Shewmaker, Michael@Energy" w:date="2019-01-16T17:24:00Z"/>
                <w:rFonts w:ascii="Calibri" w:hAnsi="Calibri"/>
                <w:sz w:val="18"/>
                <w:szCs w:val="18"/>
              </w:rPr>
            </w:pPr>
          </w:p>
        </w:tc>
        <w:tc>
          <w:tcPr>
            <w:tcW w:w="990" w:type="dxa"/>
            <w:tcBorders>
              <w:top w:val="single" w:sz="6" w:space="0" w:color="auto"/>
              <w:bottom w:val="single" w:sz="4" w:space="0" w:color="auto"/>
            </w:tcBorders>
            <w:vAlign w:val="center"/>
          </w:tcPr>
          <w:p w14:paraId="4886A7C4" w14:textId="0F037C01" w:rsidR="000E7A10" w:rsidDel="00C64887" w:rsidRDefault="000E7A10" w:rsidP="007A232B">
            <w:pPr>
              <w:keepNext/>
              <w:tabs>
                <w:tab w:val="left" w:pos="2160"/>
                <w:tab w:val="left" w:pos="2700"/>
                <w:tab w:val="left" w:pos="3420"/>
                <w:tab w:val="left" w:pos="3780"/>
                <w:tab w:val="left" w:pos="5760"/>
                <w:tab w:val="left" w:pos="7212"/>
              </w:tabs>
              <w:jc w:val="center"/>
              <w:rPr>
                <w:del w:id="2602" w:author="Shewmaker, Michael@Energy" w:date="2019-01-16T17:24:00Z"/>
                <w:rFonts w:ascii="Calibri" w:hAnsi="Calibri"/>
                <w:sz w:val="18"/>
                <w:szCs w:val="18"/>
              </w:rPr>
            </w:pPr>
          </w:p>
        </w:tc>
        <w:tc>
          <w:tcPr>
            <w:tcW w:w="953" w:type="dxa"/>
            <w:tcBorders>
              <w:top w:val="single" w:sz="6" w:space="0" w:color="auto"/>
              <w:bottom w:val="single" w:sz="4" w:space="0" w:color="auto"/>
            </w:tcBorders>
            <w:vAlign w:val="center"/>
          </w:tcPr>
          <w:p w14:paraId="4886A7C5" w14:textId="13B8F461" w:rsidR="000E7A10" w:rsidDel="00C64887" w:rsidRDefault="000E7A10" w:rsidP="007A232B">
            <w:pPr>
              <w:keepNext/>
              <w:tabs>
                <w:tab w:val="left" w:pos="2160"/>
                <w:tab w:val="left" w:pos="2700"/>
                <w:tab w:val="left" w:pos="3420"/>
                <w:tab w:val="left" w:pos="3780"/>
                <w:tab w:val="left" w:pos="5760"/>
                <w:tab w:val="left" w:pos="7212"/>
              </w:tabs>
              <w:jc w:val="center"/>
              <w:rPr>
                <w:del w:id="2603" w:author="Shewmaker, Michael@Energy" w:date="2019-01-16T17:24:00Z"/>
                <w:rFonts w:ascii="Calibri" w:hAnsi="Calibri"/>
                <w:sz w:val="18"/>
                <w:szCs w:val="18"/>
              </w:rPr>
            </w:pPr>
          </w:p>
        </w:tc>
        <w:tc>
          <w:tcPr>
            <w:tcW w:w="792" w:type="dxa"/>
            <w:gridSpan w:val="2"/>
            <w:tcBorders>
              <w:top w:val="single" w:sz="6" w:space="0" w:color="auto"/>
              <w:bottom w:val="single" w:sz="4" w:space="0" w:color="auto"/>
            </w:tcBorders>
            <w:vAlign w:val="center"/>
          </w:tcPr>
          <w:p w14:paraId="4886A7C6" w14:textId="3983E1B0" w:rsidR="000E7A10" w:rsidDel="00C64887" w:rsidRDefault="000E7A10" w:rsidP="007A232B">
            <w:pPr>
              <w:keepNext/>
              <w:tabs>
                <w:tab w:val="left" w:pos="2160"/>
                <w:tab w:val="left" w:pos="2700"/>
                <w:tab w:val="left" w:pos="3420"/>
                <w:tab w:val="left" w:pos="3780"/>
                <w:tab w:val="left" w:pos="5760"/>
                <w:tab w:val="left" w:pos="7212"/>
              </w:tabs>
              <w:jc w:val="center"/>
              <w:rPr>
                <w:del w:id="2604" w:author="Shewmaker, Michael@Energy" w:date="2019-01-16T17:24:00Z"/>
                <w:rFonts w:ascii="Calibri" w:hAnsi="Calibri"/>
                <w:sz w:val="18"/>
                <w:szCs w:val="18"/>
              </w:rPr>
            </w:pPr>
          </w:p>
        </w:tc>
        <w:tc>
          <w:tcPr>
            <w:tcW w:w="865" w:type="dxa"/>
            <w:tcBorders>
              <w:top w:val="single" w:sz="6" w:space="0" w:color="auto"/>
              <w:bottom w:val="single" w:sz="4" w:space="0" w:color="auto"/>
            </w:tcBorders>
            <w:vAlign w:val="center"/>
          </w:tcPr>
          <w:p w14:paraId="4886A7C7" w14:textId="1375FC79" w:rsidR="000E7A10" w:rsidDel="00C64887" w:rsidRDefault="000E7A10" w:rsidP="007A232B">
            <w:pPr>
              <w:keepNext/>
              <w:tabs>
                <w:tab w:val="left" w:pos="2160"/>
                <w:tab w:val="left" w:pos="2700"/>
                <w:tab w:val="left" w:pos="3420"/>
                <w:tab w:val="left" w:pos="3780"/>
                <w:tab w:val="left" w:pos="5760"/>
                <w:tab w:val="left" w:pos="7212"/>
              </w:tabs>
              <w:jc w:val="center"/>
              <w:rPr>
                <w:del w:id="2605" w:author="Shewmaker, Michael@Energy" w:date="2019-01-16T17:24:00Z"/>
                <w:rFonts w:ascii="Calibri" w:hAnsi="Calibri"/>
                <w:sz w:val="18"/>
                <w:szCs w:val="18"/>
              </w:rPr>
            </w:pPr>
          </w:p>
        </w:tc>
        <w:tc>
          <w:tcPr>
            <w:tcW w:w="1170" w:type="dxa"/>
            <w:tcBorders>
              <w:top w:val="single" w:sz="6" w:space="0" w:color="auto"/>
              <w:bottom w:val="single" w:sz="4" w:space="0" w:color="auto"/>
            </w:tcBorders>
            <w:vAlign w:val="center"/>
          </w:tcPr>
          <w:p w14:paraId="4886A7C8" w14:textId="30637823" w:rsidR="000E7A10" w:rsidDel="00C64887" w:rsidRDefault="000E7A10" w:rsidP="007A232B">
            <w:pPr>
              <w:keepNext/>
              <w:tabs>
                <w:tab w:val="left" w:pos="2160"/>
                <w:tab w:val="left" w:pos="2700"/>
                <w:tab w:val="left" w:pos="3420"/>
                <w:tab w:val="left" w:pos="3780"/>
                <w:tab w:val="left" w:pos="5760"/>
                <w:tab w:val="left" w:pos="7212"/>
              </w:tabs>
              <w:jc w:val="center"/>
              <w:rPr>
                <w:del w:id="2606" w:author="Shewmaker, Michael@Energy" w:date="2019-01-16T17:24:00Z"/>
                <w:rFonts w:ascii="Calibri" w:hAnsi="Calibri"/>
                <w:sz w:val="18"/>
                <w:szCs w:val="18"/>
              </w:rPr>
            </w:pPr>
          </w:p>
        </w:tc>
        <w:tc>
          <w:tcPr>
            <w:tcW w:w="1440" w:type="dxa"/>
            <w:tcBorders>
              <w:top w:val="single" w:sz="6" w:space="0" w:color="auto"/>
              <w:bottom w:val="single" w:sz="4" w:space="0" w:color="auto"/>
            </w:tcBorders>
            <w:vAlign w:val="center"/>
          </w:tcPr>
          <w:p w14:paraId="4886A7C9" w14:textId="7304A9CF" w:rsidR="000E7A10" w:rsidDel="00C64887" w:rsidRDefault="000E7A10" w:rsidP="007A232B">
            <w:pPr>
              <w:keepNext/>
              <w:tabs>
                <w:tab w:val="left" w:pos="2160"/>
                <w:tab w:val="left" w:pos="2700"/>
                <w:tab w:val="left" w:pos="3420"/>
                <w:tab w:val="left" w:pos="3780"/>
                <w:tab w:val="left" w:pos="5760"/>
                <w:tab w:val="left" w:pos="7212"/>
              </w:tabs>
              <w:jc w:val="center"/>
              <w:rPr>
                <w:del w:id="2607" w:author="Shewmaker, Michael@Energy" w:date="2019-01-16T17:24:00Z"/>
                <w:rFonts w:ascii="Calibri" w:hAnsi="Calibri"/>
                <w:sz w:val="18"/>
                <w:szCs w:val="18"/>
              </w:rPr>
            </w:pPr>
          </w:p>
        </w:tc>
        <w:tc>
          <w:tcPr>
            <w:tcW w:w="1350" w:type="dxa"/>
            <w:tcBorders>
              <w:top w:val="single" w:sz="6" w:space="0" w:color="auto"/>
              <w:bottom w:val="single" w:sz="4" w:space="0" w:color="auto"/>
              <w:right w:val="single" w:sz="4" w:space="0" w:color="auto"/>
            </w:tcBorders>
            <w:vAlign w:val="center"/>
          </w:tcPr>
          <w:p w14:paraId="4886A7CA" w14:textId="14F354E6" w:rsidR="000E7A10" w:rsidDel="00C64887" w:rsidRDefault="000E7A10" w:rsidP="007A232B">
            <w:pPr>
              <w:keepNext/>
              <w:tabs>
                <w:tab w:val="left" w:pos="2160"/>
                <w:tab w:val="left" w:pos="2700"/>
                <w:tab w:val="left" w:pos="3420"/>
                <w:tab w:val="left" w:pos="3780"/>
                <w:tab w:val="left" w:pos="5760"/>
                <w:tab w:val="left" w:pos="7212"/>
              </w:tabs>
              <w:jc w:val="center"/>
              <w:rPr>
                <w:del w:id="2608" w:author="Shewmaker, Michael@Energy" w:date="2019-01-16T17:24:00Z"/>
                <w:rFonts w:ascii="Calibri" w:hAnsi="Calibri"/>
                <w:sz w:val="18"/>
                <w:szCs w:val="18"/>
              </w:rPr>
            </w:pPr>
          </w:p>
        </w:tc>
      </w:tr>
    </w:tbl>
    <w:p w14:paraId="4886A7CD" w14:textId="77777777" w:rsidR="00634844" w:rsidRDefault="00634844">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C64887" w14:paraId="457A70AE" w14:textId="77777777" w:rsidTr="0024317D">
        <w:trPr>
          <w:trHeight w:val="348"/>
          <w:ins w:id="2609" w:author="Shewmaker, Michael@Energy" w:date="2019-01-16T17:23:00Z"/>
        </w:trPr>
        <w:tc>
          <w:tcPr>
            <w:tcW w:w="14396" w:type="dxa"/>
            <w:gridSpan w:val="6"/>
            <w:tcBorders>
              <w:top w:val="single" w:sz="4" w:space="0" w:color="auto"/>
              <w:left w:val="single" w:sz="4" w:space="0" w:color="auto"/>
              <w:bottom w:val="single" w:sz="6" w:space="0" w:color="auto"/>
              <w:right w:val="single" w:sz="4" w:space="0" w:color="auto"/>
            </w:tcBorders>
          </w:tcPr>
          <w:p w14:paraId="1C3CB9B5" w14:textId="77777777" w:rsidR="00C64887" w:rsidRDefault="00C64887" w:rsidP="0024317D">
            <w:pPr>
              <w:keepNext/>
              <w:rPr>
                <w:ins w:id="2610" w:author="Shewmaker, Michael@Energy" w:date="2019-01-16T17:23:00Z"/>
                <w:rFonts w:ascii="Calibri" w:eastAsia="Calibri" w:hAnsi="Calibri"/>
                <w:b/>
              </w:rPr>
            </w:pPr>
            <w:ins w:id="2611" w:author="Shewmaker, Michael@Energy" w:date="2019-01-16T17:23:00Z">
              <w:r>
                <w:rPr>
                  <w:rFonts w:ascii="Calibri" w:eastAsia="Calibri" w:hAnsi="Calibri"/>
                  <w:b/>
                  <w:sz w:val="20"/>
                </w:rPr>
                <w:t>K</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ins>
          </w:p>
          <w:p w14:paraId="60AD2154" w14:textId="77777777" w:rsidR="00C64887" w:rsidRDefault="00C64887" w:rsidP="0024317D">
            <w:pPr>
              <w:keepNext/>
              <w:rPr>
                <w:ins w:id="2612" w:author="Shewmaker, Michael@Energy" w:date="2019-01-16T17:23:00Z"/>
                <w:rFonts w:ascii="Calibri" w:hAnsi="Calibri"/>
                <w:sz w:val="18"/>
                <w:szCs w:val="18"/>
              </w:rPr>
            </w:pPr>
            <w:ins w:id="2613" w:author="Shewmaker, Michael@Energy" w:date="2019-01-16T17:23:00Z">
              <w:r w:rsidRPr="00B45A2F">
                <w:rPr>
                  <w:rFonts w:ascii="Calibri" w:eastAsia="Calibri" w:hAnsi="Calibri"/>
                  <w:sz w:val="18"/>
                  <w:szCs w:val="18"/>
                </w:rPr>
                <w:t>&lt;&lt;</w:t>
              </w:r>
              <w:r>
                <w:rPr>
                  <w:rFonts w:ascii="Calibri" w:eastAsia="Calibri" w:hAnsi="Calibri"/>
                  <w:sz w:val="18"/>
                  <w:szCs w:val="18"/>
                </w:rPr>
                <w:t>If</w:t>
              </w:r>
              <w:r>
                <w:rPr>
                  <w:rFonts w:ascii="Calibri" w:hAnsi="Calibri"/>
                  <w:sz w:val="18"/>
                  <w:szCs w:val="18"/>
                </w:rPr>
                <w:t xml:space="preserve"> </w:t>
              </w:r>
              <w:r>
                <w:rPr>
                  <w:rFonts w:ascii="Calibri" w:eastAsia="Calibri" w:hAnsi="Calibri"/>
                  <w:sz w:val="18"/>
                  <w:szCs w:val="18"/>
                </w:rPr>
                <w:t xml:space="preserve">A11=Single Family, then </w:t>
              </w:r>
              <w:r>
                <w:rPr>
                  <w:rFonts w:ascii="Calibri" w:hAnsi="Calibri"/>
                  <w:sz w:val="18"/>
                  <w:szCs w:val="18"/>
                </w:rPr>
                <w:t xml:space="preserve">display the section does not apply message; </w:t>
              </w:r>
            </w:ins>
          </w:p>
          <w:p w14:paraId="6CE485C7" w14:textId="77777777" w:rsidR="00C64887" w:rsidRDefault="00C64887" w:rsidP="0024317D">
            <w:pPr>
              <w:keepNext/>
              <w:rPr>
                <w:ins w:id="2614" w:author="Shewmaker, Michael@Energy" w:date="2019-01-16T17:23:00Z"/>
                <w:rFonts w:ascii="Calibri" w:hAnsi="Calibri"/>
                <w:sz w:val="18"/>
                <w:szCs w:val="18"/>
              </w:rPr>
            </w:pPr>
            <w:ins w:id="2615" w:author="Shewmaker, Michael@Energy" w:date="2019-01-16T17:23:00Z">
              <w:r>
                <w:rPr>
                  <w:rFonts w:ascii="Calibri" w:hAnsi="Calibri"/>
                  <w:sz w:val="18"/>
                  <w:szCs w:val="18"/>
                </w:rPr>
                <w:t xml:space="preserve">if none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Water Heating, then display the section does not apply message; </w:t>
              </w:r>
            </w:ins>
          </w:p>
          <w:p w14:paraId="15ED2393" w14:textId="6E467B43" w:rsidR="00C64887" w:rsidRDefault="00C64887" w:rsidP="00F55DC7">
            <w:pPr>
              <w:keepNext/>
              <w:rPr>
                <w:ins w:id="2616" w:author="Shewmaker, Michael@Energy" w:date="2019-01-16T17:23:00Z"/>
                <w:rFonts w:ascii="Calibri" w:eastAsia="Calibri" w:hAnsi="Calibri"/>
                <w:sz w:val="18"/>
                <w:szCs w:val="18"/>
              </w:rPr>
            </w:pPr>
            <w:ins w:id="2617" w:author="Shewmaker, Michael@Energy" w:date="2019-01-16T17:23:00Z">
              <w:r>
                <w:rPr>
                  <w:rFonts w:ascii="Calibri" w:hAnsi="Calibri"/>
                  <w:sz w:val="18"/>
                  <w:szCs w:val="18"/>
                </w:rPr>
                <w:lastRenderedPageBreak/>
                <w:t xml:space="preserve">else if one or more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or Water Heating, then require one (1) row of data </w:t>
              </w:r>
              <w:r w:rsidRPr="00AC588E">
                <w:rPr>
                  <w:rFonts w:ascii="Calibri" w:eastAsia="Calibri" w:hAnsi="Calibri"/>
                  <w:sz w:val="18"/>
                  <w:szCs w:val="18"/>
                </w:rPr>
                <w:t xml:space="preserve">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Pr>
                  <w:rFonts w:ascii="Calibri" w:eastAsia="Calibri" w:hAnsi="Calibri"/>
                  <w:sz w:val="18"/>
                  <w:szCs w:val="18"/>
                </w:rPr>
                <w:t xml:space="preserve">each of </w:t>
              </w:r>
              <w:r w:rsidRPr="00AC588E">
                <w:rPr>
                  <w:rFonts w:ascii="Calibri" w:eastAsia="Calibri" w:hAnsi="Calibri"/>
                  <w:sz w:val="18"/>
                  <w:szCs w:val="18"/>
                </w:rPr>
                <w:t xml:space="preserve">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w:t>
              </w:r>
              <w:r w:rsidRPr="003B47D8">
                <w:rPr>
                  <w:rFonts w:ascii="Calibri" w:eastAsia="Calibri" w:hAnsi="Calibri"/>
                  <w:sz w:val="18"/>
                  <w:szCs w:val="18"/>
                  <w:u w:val="single"/>
                </w:rPr>
                <w:t>one (1) unique</w:t>
              </w:r>
              <w:r>
                <w:rPr>
                  <w:rFonts w:ascii="Calibri" w:eastAsia="Calibri" w:hAnsi="Calibri"/>
                  <w:sz w:val="18"/>
                  <w:szCs w:val="18"/>
                </w:rPr>
                <w:t xml:space="preserve"> dwelling unit name in </w:t>
              </w:r>
            </w:ins>
            <w:ins w:id="2618" w:author="Shewmaker, Michael@Energy" w:date="2019-01-17T10:42:00Z">
              <w:r w:rsidR="00F55DC7">
                <w:rPr>
                  <w:rFonts w:ascii="Calibri" w:eastAsia="Calibri" w:hAnsi="Calibri"/>
                  <w:sz w:val="18"/>
                  <w:szCs w:val="18"/>
                </w:rPr>
                <w:t>K01</w:t>
              </w:r>
            </w:ins>
            <w:ins w:id="2619" w:author="Shewmaker, Michael@Energy" w:date="2019-01-16T17:23:00Z">
              <w:r>
                <w:rPr>
                  <w:rFonts w:ascii="Calibri" w:eastAsia="Calibri" w:hAnsi="Calibri"/>
                  <w:sz w:val="18"/>
                  <w:szCs w:val="18"/>
                </w:rPr>
                <w:t xml:space="preserve"> for each 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ins>
          </w:p>
        </w:tc>
      </w:tr>
      <w:tr w:rsidR="00C64887" w:rsidRPr="0048403C" w14:paraId="1EAAE4D6" w14:textId="77777777" w:rsidTr="0024317D">
        <w:trPr>
          <w:trHeight w:val="223"/>
          <w:ins w:id="2620" w:author="Shewmaker, Michael@Energy" w:date="2019-01-16T17:23:00Z"/>
        </w:trPr>
        <w:tc>
          <w:tcPr>
            <w:tcW w:w="2399" w:type="dxa"/>
            <w:tcBorders>
              <w:top w:val="single" w:sz="6" w:space="0" w:color="auto"/>
              <w:left w:val="single" w:sz="4" w:space="0" w:color="auto"/>
              <w:bottom w:val="single" w:sz="6" w:space="0" w:color="auto"/>
            </w:tcBorders>
            <w:vAlign w:val="bottom"/>
          </w:tcPr>
          <w:p w14:paraId="0541987C" w14:textId="77777777" w:rsidR="00C64887" w:rsidRPr="0048403C" w:rsidRDefault="00C64887" w:rsidP="0024317D">
            <w:pPr>
              <w:keepNext/>
              <w:jc w:val="center"/>
              <w:rPr>
                <w:ins w:id="2621" w:author="Shewmaker, Michael@Energy" w:date="2019-01-16T17:23:00Z"/>
                <w:rFonts w:ascii="Calibri" w:hAnsi="Calibri"/>
                <w:sz w:val="18"/>
                <w:szCs w:val="18"/>
              </w:rPr>
            </w:pPr>
            <w:ins w:id="2622" w:author="Shewmaker, Michael@Energy" w:date="2019-01-16T17:23:00Z">
              <w:r w:rsidRPr="0048403C">
                <w:rPr>
                  <w:rFonts w:ascii="Calibri" w:hAnsi="Calibri"/>
                  <w:sz w:val="18"/>
                  <w:szCs w:val="18"/>
                </w:rPr>
                <w:lastRenderedPageBreak/>
                <w:t>01</w:t>
              </w:r>
            </w:ins>
          </w:p>
        </w:tc>
        <w:tc>
          <w:tcPr>
            <w:tcW w:w="2399" w:type="dxa"/>
            <w:tcBorders>
              <w:top w:val="single" w:sz="6" w:space="0" w:color="auto"/>
              <w:bottom w:val="single" w:sz="6" w:space="0" w:color="auto"/>
            </w:tcBorders>
            <w:vAlign w:val="bottom"/>
          </w:tcPr>
          <w:p w14:paraId="40837549" w14:textId="77777777" w:rsidR="00C64887" w:rsidRPr="0048403C" w:rsidRDefault="00C64887" w:rsidP="0024317D">
            <w:pPr>
              <w:keepNext/>
              <w:jc w:val="center"/>
              <w:rPr>
                <w:ins w:id="2623" w:author="Shewmaker, Michael@Energy" w:date="2019-01-16T17:23:00Z"/>
                <w:rFonts w:ascii="Calibri" w:hAnsi="Calibri"/>
                <w:sz w:val="18"/>
                <w:szCs w:val="18"/>
              </w:rPr>
            </w:pPr>
            <w:ins w:id="2624" w:author="Shewmaker, Michael@Energy" w:date="2019-01-16T17:23:00Z">
              <w:r w:rsidRPr="0048403C">
                <w:rPr>
                  <w:rFonts w:ascii="Calibri" w:hAnsi="Calibri"/>
                  <w:sz w:val="18"/>
                  <w:szCs w:val="18"/>
                </w:rPr>
                <w:t>02</w:t>
              </w:r>
            </w:ins>
          </w:p>
        </w:tc>
        <w:tc>
          <w:tcPr>
            <w:tcW w:w="2400" w:type="dxa"/>
            <w:tcBorders>
              <w:top w:val="single" w:sz="6" w:space="0" w:color="auto"/>
              <w:bottom w:val="single" w:sz="6" w:space="0" w:color="auto"/>
            </w:tcBorders>
            <w:vAlign w:val="bottom"/>
          </w:tcPr>
          <w:p w14:paraId="0E3739C1" w14:textId="77777777" w:rsidR="00C64887" w:rsidRPr="0048403C" w:rsidRDefault="00C64887" w:rsidP="0024317D">
            <w:pPr>
              <w:keepNext/>
              <w:jc w:val="center"/>
              <w:rPr>
                <w:ins w:id="2625" w:author="Shewmaker, Michael@Energy" w:date="2019-01-16T17:23:00Z"/>
                <w:rFonts w:ascii="Calibri" w:hAnsi="Calibri"/>
                <w:sz w:val="18"/>
                <w:szCs w:val="18"/>
              </w:rPr>
            </w:pPr>
            <w:ins w:id="2626" w:author="Shewmaker, Michael@Energy" w:date="2019-01-16T17:23:00Z">
              <w:r w:rsidRPr="0048403C">
                <w:rPr>
                  <w:rFonts w:ascii="Calibri" w:hAnsi="Calibri"/>
                  <w:sz w:val="18"/>
                  <w:szCs w:val="18"/>
                </w:rPr>
                <w:t>03</w:t>
              </w:r>
            </w:ins>
          </w:p>
        </w:tc>
        <w:tc>
          <w:tcPr>
            <w:tcW w:w="2399" w:type="dxa"/>
            <w:tcBorders>
              <w:top w:val="single" w:sz="6" w:space="0" w:color="auto"/>
              <w:bottom w:val="single" w:sz="6" w:space="0" w:color="auto"/>
            </w:tcBorders>
            <w:vAlign w:val="bottom"/>
          </w:tcPr>
          <w:p w14:paraId="77AF587B" w14:textId="77777777" w:rsidR="00C64887" w:rsidRPr="0048403C" w:rsidRDefault="00C64887" w:rsidP="0024317D">
            <w:pPr>
              <w:keepNext/>
              <w:jc w:val="center"/>
              <w:rPr>
                <w:ins w:id="2627" w:author="Shewmaker, Michael@Energy" w:date="2019-01-16T17:23:00Z"/>
                <w:rFonts w:ascii="Calibri" w:hAnsi="Calibri"/>
                <w:sz w:val="18"/>
                <w:szCs w:val="18"/>
              </w:rPr>
            </w:pPr>
            <w:ins w:id="2628" w:author="Shewmaker, Michael@Energy" w:date="2019-01-16T17:23:00Z">
              <w:r>
                <w:rPr>
                  <w:rFonts w:ascii="Calibri" w:hAnsi="Calibri"/>
                  <w:sz w:val="18"/>
                  <w:szCs w:val="18"/>
                </w:rPr>
                <w:t>04</w:t>
              </w:r>
            </w:ins>
          </w:p>
        </w:tc>
        <w:tc>
          <w:tcPr>
            <w:tcW w:w="2399" w:type="dxa"/>
            <w:tcBorders>
              <w:top w:val="single" w:sz="6" w:space="0" w:color="auto"/>
              <w:bottom w:val="single" w:sz="6" w:space="0" w:color="auto"/>
              <w:right w:val="single" w:sz="6" w:space="0" w:color="auto"/>
            </w:tcBorders>
            <w:vAlign w:val="bottom"/>
          </w:tcPr>
          <w:p w14:paraId="1CE26FCE" w14:textId="77777777" w:rsidR="00C64887" w:rsidRPr="0048403C" w:rsidRDefault="00C64887" w:rsidP="0024317D">
            <w:pPr>
              <w:keepNext/>
              <w:jc w:val="center"/>
              <w:rPr>
                <w:ins w:id="2629" w:author="Shewmaker, Michael@Energy" w:date="2019-01-16T17:23:00Z"/>
                <w:rFonts w:ascii="Calibri" w:hAnsi="Calibri"/>
                <w:sz w:val="18"/>
                <w:szCs w:val="18"/>
              </w:rPr>
            </w:pPr>
            <w:ins w:id="2630" w:author="Shewmaker, Michael@Energy" w:date="2019-01-16T17:23:00Z">
              <w:r>
                <w:rPr>
                  <w:rFonts w:ascii="Calibri" w:hAnsi="Calibri"/>
                  <w:sz w:val="18"/>
                  <w:szCs w:val="18"/>
                </w:rPr>
                <w:t>05</w:t>
              </w:r>
            </w:ins>
          </w:p>
        </w:tc>
        <w:tc>
          <w:tcPr>
            <w:tcW w:w="2400" w:type="dxa"/>
            <w:tcBorders>
              <w:top w:val="single" w:sz="6" w:space="0" w:color="auto"/>
              <w:left w:val="single" w:sz="6" w:space="0" w:color="auto"/>
              <w:bottom w:val="single" w:sz="6" w:space="0" w:color="auto"/>
              <w:right w:val="single" w:sz="4" w:space="0" w:color="auto"/>
            </w:tcBorders>
          </w:tcPr>
          <w:p w14:paraId="35E7F4E6" w14:textId="77777777" w:rsidR="00C64887" w:rsidRPr="0048403C" w:rsidRDefault="00C64887" w:rsidP="0024317D">
            <w:pPr>
              <w:keepNext/>
              <w:jc w:val="center"/>
              <w:rPr>
                <w:ins w:id="2631" w:author="Shewmaker, Michael@Energy" w:date="2019-01-16T17:23:00Z"/>
                <w:rFonts w:ascii="Calibri" w:hAnsi="Calibri"/>
                <w:sz w:val="18"/>
                <w:szCs w:val="18"/>
              </w:rPr>
            </w:pPr>
            <w:ins w:id="2632" w:author="Shewmaker, Michael@Energy" w:date="2019-01-16T17:23:00Z">
              <w:r>
                <w:rPr>
                  <w:rFonts w:ascii="Calibri" w:hAnsi="Calibri"/>
                  <w:sz w:val="18"/>
                  <w:szCs w:val="18"/>
                </w:rPr>
                <w:t>06</w:t>
              </w:r>
            </w:ins>
          </w:p>
        </w:tc>
      </w:tr>
      <w:tr w:rsidR="00C64887" w:rsidRPr="0048403C" w14:paraId="35F481E4" w14:textId="77777777" w:rsidTr="0024317D">
        <w:trPr>
          <w:trHeight w:val="291"/>
          <w:ins w:id="2633" w:author="Shewmaker, Michael@Energy" w:date="2019-01-16T17:23:00Z"/>
        </w:trPr>
        <w:tc>
          <w:tcPr>
            <w:tcW w:w="2399" w:type="dxa"/>
            <w:tcBorders>
              <w:top w:val="single" w:sz="6" w:space="0" w:color="auto"/>
              <w:left w:val="single" w:sz="4" w:space="0" w:color="auto"/>
              <w:bottom w:val="single" w:sz="6" w:space="0" w:color="auto"/>
            </w:tcBorders>
            <w:vAlign w:val="bottom"/>
          </w:tcPr>
          <w:p w14:paraId="1D19B1F2" w14:textId="77777777" w:rsidR="00C64887" w:rsidRPr="0048403C" w:rsidRDefault="00C64887" w:rsidP="0024317D">
            <w:pPr>
              <w:keepNext/>
              <w:jc w:val="center"/>
              <w:rPr>
                <w:ins w:id="2634" w:author="Shewmaker, Michael@Energy" w:date="2019-01-16T17:23:00Z"/>
                <w:rFonts w:ascii="Calibri" w:hAnsi="Calibri"/>
                <w:sz w:val="18"/>
                <w:szCs w:val="18"/>
                <w:vertAlign w:val="superscript"/>
              </w:rPr>
            </w:pPr>
            <w:ins w:id="2635" w:author="Shewmaker, Michael@Energy" w:date="2019-01-16T17:23:00Z">
              <w:r w:rsidRPr="0048403C">
                <w:rPr>
                  <w:rFonts w:ascii="Calibri" w:hAnsi="Calibri"/>
                  <w:sz w:val="18"/>
                  <w:szCs w:val="18"/>
                </w:rPr>
                <w:t>Dwelling Unit Name</w:t>
              </w:r>
            </w:ins>
          </w:p>
        </w:tc>
        <w:tc>
          <w:tcPr>
            <w:tcW w:w="2399" w:type="dxa"/>
            <w:tcBorders>
              <w:top w:val="single" w:sz="6" w:space="0" w:color="auto"/>
              <w:bottom w:val="single" w:sz="6" w:space="0" w:color="auto"/>
            </w:tcBorders>
            <w:vAlign w:val="bottom"/>
          </w:tcPr>
          <w:p w14:paraId="7DCC6056" w14:textId="77777777" w:rsidR="00C64887" w:rsidRPr="00191EC3" w:rsidRDefault="00C64887" w:rsidP="0024317D">
            <w:pPr>
              <w:keepNext/>
              <w:jc w:val="center"/>
              <w:rPr>
                <w:ins w:id="2636" w:author="Shewmaker, Michael@Energy" w:date="2019-01-16T17:23:00Z"/>
                <w:rFonts w:ascii="Calibri" w:hAnsi="Calibri"/>
                <w:sz w:val="18"/>
                <w:szCs w:val="18"/>
              </w:rPr>
            </w:pPr>
            <w:ins w:id="2637" w:author="Shewmaker, Michael@Energy" w:date="2019-01-16T17:23:00Z">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ins>
          </w:p>
        </w:tc>
        <w:tc>
          <w:tcPr>
            <w:tcW w:w="2400" w:type="dxa"/>
            <w:tcBorders>
              <w:top w:val="single" w:sz="6" w:space="0" w:color="auto"/>
              <w:bottom w:val="single" w:sz="6" w:space="0" w:color="auto"/>
            </w:tcBorders>
            <w:vAlign w:val="bottom"/>
          </w:tcPr>
          <w:p w14:paraId="2498B1C3" w14:textId="77777777" w:rsidR="00C64887" w:rsidRPr="0048403C" w:rsidDel="00D819A5" w:rsidRDefault="00C64887" w:rsidP="0024317D">
            <w:pPr>
              <w:keepNext/>
              <w:jc w:val="center"/>
              <w:rPr>
                <w:ins w:id="2638" w:author="Shewmaker, Michael@Energy" w:date="2019-01-16T17:23:00Z"/>
                <w:rFonts w:ascii="Calibri" w:hAnsi="Calibri"/>
                <w:sz w:val="18"/>
                <w:szCs w:val="18"/>
              </w:rPr>
            </w:pPr>
            <w:ins w:id="2639" w:author="Shewmaker, Michael@Energy" w:date="2019-01-16T17:23:00Z">
              <w:r>
                <w:rPr>
                  <w:rFonts w:ascii="Calibri" w:hAnsi="Calibri"/>
                  <w:sz w:val="18"/>
                  <w:szCs w:val="18"/>
                </w:rPr>
                <w:t>Central Water Heating System ID or Name</w:t>
              </w:r>
            </w:ins>
          </w:p>
        </w:tc>
        <w:tc>
          <w:tcPr>
            <w:tcW w:w="2399" w:type="dxa"/>
            <w:tcBorders>
              <w:top w:val="single" w:sz="6" w:space="0" w:color="auto"/>
              <w:bottom w:val="single" w:sz="6" w:space="0" w:color="auto"/>
            </w:tcBorders>
            <w:vAlign w:val="bottom"/>
          </w:tcPr>
          <w:p w14:paraId="10E85CAF" w14:textId="77777777" w:rsidR="00C64887" w:rsidRPr="0048403C" w:rsidRDefault="00C64887" w:rsidP="0024317D">
            <w:pPr>
              <w:keepNext/>
              <w:jc w:val="center"/>
              <w:rPr>
                <w:ins w:id="2640" w:author="Shewmaker, Michael@Energy" w:date="2019-01-16T17:23:00Z"/>
                <w:rFonts w:ascii="Calibri" w:hAnsi="Calibri"/>
                <w:sz w:val="18"/>
                <w:szCs w:val="18"/>
              </w:rPr>
            </w:pPr>
            <w:ins w:id="2641" w:author="Shewmaker, Michael@Energy" w:date="2019-01-16T17:23:00Z">
              <w:r>
                <w:rPr>
                  <w:rFonts w:ascii="Calibri" w:hAnsi="Calibri"/>
                  <w:sz w:val="18"/>
                  <w:szCs w:val="18"/>
                </w:rPr>
                <w:t>Dwelling Unit Water Heating System ID or Name</w:t>
              </w:r>
            </w:ins>
          </w:p>
        </w:tc>
        <w:tc>
          <w:tcPr>
            <w:tcW w:w="2399" w:type="dxa"/>
            <w:tcBorders>
              <w:top w:val="single" w:sz="6" w:space="0" w:color="auto"/>
              <w:bottom w:val="single" w:sz="6" w:space="0" w:color="auto"/>
              <w:right w:val="single" w:sz="6" w:space="0" w:color="auto"/>
            </w:tcBorders>
            <w:vAlign w:val="bottom"/>
          </w:tcPr>
          <w:p w14:paraId="3D386D0E" w14:textId="77777777" w:rsidR="00C64887" w:rsidRPr="0048403C" w:rsidRDefault="00C64887" w:rsidP="0024317D">
            <w:pPr>
              <w:keepNext/>
              <w:jc w:val="center"/>
              <w:rPr>
                <w:ins w:id="2642" w:author="Shewmaker, Michael@Energy" w:date="2019-01-16T17:23:00Z"/>
                <w:rFonts w:ascii="Calibri" w:hAnsi="Calibri"/>
                <w:sz w:val="18"/>
                <w:szCs w:val="18"/>
              </w:rPr>
            </w:pPr>
            <w:ins w:id="2643" w:author="Shewmaker, Michael@Energy" w:date="2019-01-16T17:23:00Z">
              <w:r>
                <w:rPr>
                  <w:rFonts w:ascii="Calibri" w:hAnsi="Calibri"/>
                  <w:sz w:val="18"/>
                  <w:szCs w:val="18"/>
                </w:rPr>
                <w:t>Dwelling Unit: Alteration to Existing or Installing a New Space Conditioning System?</w:t>
              </w:r>
            </w:ins>
          </w:p>
        </w:tc>
        <w:tc>
          <w:tcPr>
            <w:tcW w:w="2400" w:type="dxa"/>
            <w:tcBorders>
              <w:top w:val="single" w:sz="6" w:space="0" w:color="auto"/>
              <w:left w:val="single" w:sz="6" w:space="0" w:color="auto"/>
              <w:bottom w:val="single" w:sz="6" w:space="0" w:color="auto"/>
              <w:right w:val="single" w:sz="4" w:space="0" w:color="auto"/>
            </w:tcBorders>
            <w:vAlign w:val="bottom"/>
          </w:tcPr>
          <w:p w14:paraId="38BC96DE" w14:textId="77777777" w:rsidR="00C64887" w:rsidRPr="0048403C" w:rsidRDefault="00C64887" w:rsidP="0024317D">
            <w:pPr>
              <w:keepNext/>
              <w:jc w:val="center"/>
              <w:rPr>
                <w:ins w:id="2644" w:author="Shewmaker, Michael@Energy" w:date="2019-01-16T17:23:00Z"/>
                <w:rFonts w:ascii="Calibri" w:hAnsi="Calibri"/>
                <w:sz w:val="18"/>
                <w:szCs w:val="18"/>
              </w:rPr>
            </w:pPr>
            <w:ins w:id="2645" w:author="Shewmaker, Michael@Energy" w:date="2019-01-16T17:23:00Z">
              <w:r w:rsidRPr="0048403C">
                <w:rPr>
                  <w:rFonts w:ascii="Calibri" w:hAnsi="Calibri"/>
                  <w:sz w:val="18"/>
                  <w:szCs w:val="18"/>
                </w:rPr>
                <w:t>Comments</w:t>
              </w:r>
            </w:ins>
          </w:p>
        </w:tc>
      </w:tr>
      <w:tr w:rsidR="00C64887" w14:paraId="5A5961DD" w14:textId="77777777" w:rsidTr="0024317D">
        <w:trPr>
          <w:trHeight w:val="250"/>
          <w:ins w:id="2646" w:author="Shewmaker, Michael@Energy" w:date="2019-01-16T17:23:00Z"/>
        </w:trPr>
        <w:tc>
          <w:tcPr>
            <w:tcW w:w="2399" w:type="dxa"/>
            <w:tcBorders>
              <w:top w:val="single" w:sz="6" w:space="0" w:color="auto"/>
              <w:left w:val="single" w:sz="4" w:space="0" w:color="auto"/>
              <w:bottom w:val="single" w:sz="6" w:space="0" w:color="auto"/>
            </w:tcBorders>
          </w:tcPr>
          <w:p w14:paraId="0027C6FF" w14:textId="77777777" w:rsidR="00C64887" w:rsidRDefault="00C64887" w:rsidP="0024317D">
            <w:pPr>
              <w:keepNext/>
              <w:rPr>
                <w:ins w:id="2647" w:author="Shewmaker, Michael@Energy" w:date="2019-01-16T17:23:00Z"/>
                <w:rFonts w:ascii="Calibri" w:hAnsi="Calibri"/>
                <w:sz w:val="18"/>
                <w:szCs w:val="18"/>
              </w:rPr>
            </w:pPr>
            <w:ins w:id="2648" w:author="Shewmaker, Michael@Energy" w:date="2019-01-16T17:23:00Z">
              <w:r>
                <w:rPr>
                  <w:rFonts w:ascii="Calibri" w:hAnsi="Calibri"/>
                  <w:sz w:val="18"/>
                  <w:szCs w:val="18"/>
                </w:rPr>
                <w:t xml:space="preserve">&lt;&lt;user entry text; require at least the same quantity of unique dwelling unit names to be entered in this column as are identified in A06;  </w:t>
              </w:r>
            </w:ins>
          </w:p>
          <w:p w14:paraId="1109DCD6" w14:textId="77777777" w:rsidR="00C64887" w:rsidRPr="00C24189" w:rsidRDefault="00C64887" w:rsidP="0024317D">
            <w:pPr>
              <w:keepNext/>
              <w:rPr>
                <w:ins w:id="2649" w:author="Shewmaker, Michael@Energy" w:date="2019-01-16T17:23:00Z"/>
                <w:rFonts w:ascii="Calibri" w:hAnsi="Calibri"/>
                <w:sz w:val="18"/>
                <w:szCs w:val="18"/>
              </w:rPr>
            </w:pPr>
            <w:ins w:id="2650" w:author="Shewmaker, Michael@Energy" w:date="2019-01-16T17:23:00Z">
              <w:r>
                <w:rPr>
                  <w:rFonts w:ascii="Calibri" w:hAnsi="Calibri"/>
                  <w:sz w:val="18"/>
                  <w:szCs w:val="18"/>
                </w:rPr>
                <w:t>do not allow duplicate dwelling unit names&gt;&gt;</w:t>
              </w:r>
            </w:ins>
          </w:p>
        </w:tc>
        <w:tc>
          <w:tcPr>
            <w:tcW w:w="2399" w:type="dxa"/>
            <w:tcBorders>
              <w:top w:val="single" w:sz="6" w:space="0" w:color="auto"/>
              <w:bottom w:val="single" w:sz="6" w:space="0" w:color="auto"/>
            </w:tcBorders>
          </w:tcPr>
          <w:p w14:paraId="4269BA10" w14:textId="77777777" w:rsidR="00C64887" w:rsidRDefault="00C64887" w:rsidP="0024317D">
            <w:pPr>
              <w:keepNext/>
              <w:rPr>
                <w:ins w:id="2651" w:author="Shewmaker, Michael@Energy" w:date="2019-01-16T17:23:00Z"/>
                <w:rFonts w:ascii="Calibri" w:hAnsi="Calibri"/>
                <w:sz w:val="18"/>
                <w:szCs w:val="18"/>
              </w:rPr>
            </w:pPr>
            <w:ins w:id="2652" w:author="Shewmaker, Michael@Energy" w:date="2019-01-16T17:23:00Z">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K01&gt;&gt;</w:t>
              </w:r>
            </w:ins>
          </w:p>
        </w:tc>
        <w:tc>
          <w:tcPr>
            <w:tcW w:w="2400" w:type="dxa"/>
            <w:tcBorders>
              <w:top w:val="single" w:sz="6" w:space="0" w:color="auto"/>
              <w:bottom w:val="single" w:sz="6" w:space="0" w:color="auto"/>
            </w:tcBorders>
          </w:tcPr>
          <w:p w14:paraId="6D13C21F" w14:textId="77777777" w:rsidR="00C64887" w:rsidRDefault="00C64887" w:rsidP="0024317D">
            <w:pPr>
              <w:keepNext/>
              <w:rPr>
                <w:ins w:id="2653" w:author="Shewmaker, Michael@Energy" w:date="2019-01-16T17:23:00Z"/>
                <w:rFonts w:ascii="Calibri" w:hAnsi="Calibri"/>
                <w:sz w:val="18"/>
                <w:szCs w:val="18"/>
              </w:rPr>
            </w:pPr>
            <w:ins w:id="2654" w:author="Shewmaker, Michael@Energy" w:date="2019-01-16T17:23:00Z">
              <w:r>
                <w:rPr>
                  <w:rFonts w:ascii="Calibri" w:hAnsi="Calibri"/>
                  <w:sz w:val="18"/>
                  <w:szCs w:val="18"/>
                </w:rPr>
                <w:t>&lt;&lt;user pick from list comprised of all the Water Heating Systems in J01 in which J02 = Central; allow user to enter NA if the dwelling unit is not served by a central DHW system&gt;&gt;</w:t>
              </w:r>
            </w:ins>
          </w:p>
        </w:tc>
        <w:tc>
          <w:tcPr>
            <w:tcW w:w="2399" w:type="dxa"/>
            <w:tcBorders>
              <w:top w:val="single" w:sz="6" w:space="0" w:color="auto"/>
              <w:bottom w:val="single" w:sz="6" w:space="0" w:color="auto"/>
            </w:tcBorders>
          </w:tcPr>
          <w:p w14:paraId="2A0B082A" w14:textId="77777777" w:rsidR="00C64887" w:rsidRPr="00C24189" w:rsidRDefault="00C64887" w:rsidP="0024317D">
            <w:pPr>
              <w:keepNext/>
              <w:rPr>
                <w:ins w:id="2655" w:author="Shewmaker, Michael@Energy" w:date="2019-01-16T17:23:00Z"/>
                <w:rFonts w:ascii="Calibri" w:hAnsi="Calibri"/>
                <w:sz w:val="18"/>
                <w:szCs w:val="18"/>
              </w:rPr>
            </w:pPr>
            <w:ins w:id="2656" w:author="Shewmaker, Michael@Energy" w:date="2019-01-16T17:23:00Z">
              <w:r>
                <w:rPr>
                  <w:rFonts w:ascii="Calibri" w:hAnsi="Calibri"/>
                  <w:sz w:val="18"/>
                  <w:szCs w:val="18"/>
                </w:rPr>
                <w:t xml:space="preserve">&lt;&lt;user pick from list comprised of all the Water Heating Systems in J01 in which J02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ins>
          </w:p>
        </w:tc>
        <w:tc>
          <w:tcPr>
            <w:tcW w:w="2399" w:type="dxa"/>
            <w:tcBorders>
              <w:top w:val="single" w:sz="6" w:space="0" w:color="auto"/>
              <w:bottom w:val="single" w:sz="6" w:space="0" w:color="auto"/>
              <w:right w:val="single" w:sz="6" w:space="0" w:color="auto"/>
            </w:tcBorders>
          </w:tcPr>
          <w:p w14:paraId="0444F220" w14:textId="77777777" w:rsidR="00C64887" w:rsidRPr="00C24189" w:rsidRDefault="00C64887" w:rsidP="0024317D">
            <w:pPr>
              <w:keepNext/>
              <w:rPr>
                <w:ins w:id="2657" w:author="Shewmaker, Michael@Energy" w:date="2019-01-16T17:23:00Z"/>
                <w:rFonts w:ascii="Calibri" w:hAnsi="Calibri"/>
                <w:sz w:val="18"/>
                <w:szCs w:val="18"/>
              </w:rPr>
            </w:pPr>
            <w:ins w:id="2658" w:author="Shewmaker, Michael@Energy" w:date="2019-01-16T17:23:00Z">
              <w:r>
                <w:rPr>
                  <w:rFonts w:ascii="Calibri" w:hAnsi="Calibri"/>
                  <w:sz w:val="18"/>
                  <w:szCs w:val="18"/>
                </w:rPr>
                <w:t>&lt;&lt;user pick from list: Yes or No&gt;&gt;</w:t>
              </w:r>
            </w:ins>
          </w:p>
        </w:tc>
        <w:tc>
          <w:tcPr>
            <w:tcW w:w="2400" w:type="dxa"/>
            <w:tcBorders>
              <w:top w:val="single" w:sz="6" w:space="0" w:color="auto"/>
              <w:left w:val="single" w:sz="6" w:space="0" w:color="auto"/>
              <w:bottom w:val="single" w:sz="6" w:space="0" w:color="auto"/>
              <w:right w:val="single" w:sz="4" w:space="0" w:color="auto"/>
            </w:tcBorders>
          </w:tcPr>
          <w:p w14:paraId="6409784F" w14:textId="77777777" w:rsidR="00C64887" w:rsidRDefault="00C64887" w:rsidP="0024317D">
            <w:pPr>
              <w:keepNext/>
              <w:rPr>
                <w:ins w:id="2659" w:author="Shewmaker, Michael@Energy" w:date="2019-01-16T17:23:00Z"/>
                <w:rFonts w:ascii="Calibri" w:hAnsi="Calibri"/>
                <w:sz w:val="18"/>
                <w:szCs w:val="18"/>
              </w:rPr>
            </w:pPr>
            <w:ins w:id="2660" w:author="Shewmaker, Michael@Energy" w:date="2019-01-16T17:23:00Z">
              <w:r>
                <w:rPr>
                  <w:rFonts w:ascii="Calibri" w:hAnsi="Calibri"/>
                  <w:sz w:val="18"/>
                  <w:szCs w:val="18"/>
                </w:rPr>
                <w:t>&lt;&lt;user input text&gt;&gt;</w:t>
              </w:r>
            </w:ins>
          </w:p>
        </w:tc>
      </w:tr>
      <w:tr w:rsidR="00C64887" w:rsidRPr="00C24189" w14:paraId="389E70A1" w14:textId="77777777" w:rsidTr="0024317D">
        <w:trPr>
          <w:trHeight w:val="250"/>
          <w:ins w:id="2661" w:author="Shewmaker, Michael@Energy" w:date="2019-01-16T17:23:00Z"/>
        </w:trPr>
        <w:tc>
          <w:tcPr>
            <w:tcW w:w="2399" w:type="dxa"/>
            <w:tcBorders>
              <w:top w:val="single" w:sz="6" w:space="0" w:color="auto"/>
              <w:left w:val="single" w:sz="4" w:space="0" w:color="auto"/>
              <w:bottom w:val="single" w:sz="4" w:space="0" w:color="auto"/>
            </w:tcBorders>
            <w:vAlign w:val="bottom"/>
          </w:tcPr>
          <w:p w14:paraId="320C3C18" w14:textId="77777777" w:rsidR="00C64887" w:rsidRPr="00C24189" w:rsidRDefault="00C64887" w:rsidP="0024317D">
            <w:pPr>
              <w:keepNext/>
              <w:jc w:val="center"/>
              <w:rPr>
                <w:ins w:id="2662" w:author="Shewmaker, Michael@Energy" w:date="2019-01-16T17:23:00Z"/>
                <w:rFonts w:ascii="Calibri" w:hAnsi="Calibri"/>
                <w:sz w:val="18"/>
                <w:szCs w:val="18"/>
              </w:rPr>
            </w:pPr>
          </w:p>
        </w:tc>
        <w:tc>
          <w:tcPr>
            <w:tcW w:w="2399" w:type="dxa"/>
            <w:tcBorders>
              <w:top w:val="single" w:sz="6" w:space="0" w:color="auto"/>
              <w:bottom w:val="single" w:sz="4" w:space="0" w:color="auto"/>
            </w:tcBorders>
          </w:tcPr>
          <w:p w14:paraId="1A6A3246" w14:textId="77777777" w:rsidR="00C64887" w:rsidRPr="00C24189" w:rsidRDefault="00C64887" w:rsidP="0024317D">
            <w:pPr>
              <w:keepNext/>
              <w:jc w:val="center"/>
              <w:rPr>
                <w:ins w:id="2663" w:author="Shewmaker, Michael@Energy" w:date="2019-01-16T17:23:00Z"/>
                <w:rFonts w:ascii="Calibri" w:hAnsi="Calibri"/>
                <w:sz w:val="18"/>
                <w:szCs w:val="18"/>
              </w:rPr>
            </w:pPr>
          </w:p>
        </w:tc>
        <w:tc>
          <w:tcPr>
            <w:tcW w:w="2400" w:type="dxa"/>
            <w:tcBorders>
              <w:top w:val="single" w:sz="6" w:space="0" w:color="auto"/>
              <w:bottom w:val="single" w:sz="4" w:space="0" w:color="auto"/>
            </w:tcBorders>
          </w:tcPr>
          <w:p w14:paraId="77175AD4" w14:textId="77777777" w:rsidR="00C64887" w:rsidRPr="00C24189" w:rsidRDefault="00C64887" w:rsidP="0024317D">
            <w:pPr>
              <w:keepNext/>
              <w:jc w:val="center"/>
              <w:rPr>
                <w:ins w:id="2664" w:author="Shewmaker, Michael@Energy" w:date="2019-01-16T17:23:00Z"/>
                <w:rFonts w:ascii="Calibri" w:hAnsi="Calibri"/>
                <w:sz w:val="18"/>
                <w:szCs w:val="18"/>
              </w:rPr>
            </w:pPr>
          </w:p>
        </w:tc>
        <w:tc>
          <w:tcPr>
            <w:tcW w:w="2399" w:type="dxa"/>
            <w:tcBorders>
              <w:top w:val="single" w:sz="6" w:space="0" w:color="auto"/>
              <w:bottom w:val="single" w:sz="4" w:space="0" w:color="auto"/>
            </w:tcBorders>
            <w:vAlign w:val="bottom"/>
          </w:tcPr>
          <w:p w14:paraId="56046815" w14:textId="77777777" w:rsidR="00C64887" w:rsidRPr="00C24189" w:rsidRDefault="00C64887" w:rsidP="0024317D">
            <w:pPr>
              <w:keepNext/>
              <w:jc w:val="center"/>
              <w:rPr>
                <w:ins w:id="2665" w:author="Shewmaker, Michael@Energy" w:date="2019-01-16T17:23:00Z"/>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0219CB38" w14:textId="77777777" w:rsidR="00C64887" w:rsidRPr="00C24189" w:rsidRDefault="00C64887" w:rsidP="0024317D">
            <w:pPr>
              <w:keepNext/>
              <w:jc w:val="center"/>
              <w:rPr>
                <w:ins w:id="2666" w:author="Shewmaker, Michael@Energy" w:date="2019-01-16T17:23:00Z"/>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3295D1CD" w14:textId="77777777" w:rsidR="00C64887" w:rsidRPr="00C24189" w:rsidRDefault="00C64887" w:rsidP="0024317D">
            <w:pPr>
              <w:keepNext/>
              <w:jc w:val="center"/>
              <w:rPr>
                <w:ins w:id="2667" w:author="Shewmaker, Michael@Energy" w:date="2019-01-16T17:23:00Z"/>
                <w:rFonts w:ascii="Calibri" w:hAnsi="Calibri"/>
                <w:sz w:val="18"/>
                <w:szCs w:val="18"/>
              </w:rPr>
            </w:pPr>
          </w:p>
        </w:tc>
      </w:tr>
    </w:tbl>
    <w:p w14:paraId="4886A7F9" w14:textId="0A2B0C81" w:rsidR="00AD1832" w:rsidDel="00C64887" w:rsidRDefault="00AD1832">
      <w:pPr>
        <w:rPr>
          <w:del w:id="2668" w:author="Shewmaker, Michael@Energy" w:date="2019-01-16T17:24:00Z"/>
        </w:rPr>
      </w:pPr>
    </w:p>
    <w:p w14:paraId="4886A7FA" w14:textId="308B60BE" w:rsidR="00AD1832" w:rsidDel="00C64887" w:rsidRDefault="00AD1832">
      <w:pPr>
        <w:rPr>
          <w:del w:id="2669" w:author="Shewmaker, Michael@Energy" w:date="2019-01-16T17:24:00Z"/>
        </w:rPr>
      </w:pPr>
    </w:p>
    <w:p w14:paraId="4886A7FB" w14:textId="6E0B357C" w:rsidR="00AD1832" w:rsidDel="00C64887" w:rsidRDefault="00AD1832">
      <w:pPr>
        <w:rPr>
          <w:del w:id="2670" w:author="Shewmaker, Michael@Energy" w:date="2019-01-16T17:24:00Z"/>
        </w:rPr>
      </w:pPr>
    </w:p>
    <w:p w14:paraId="4886A7FC" w14:textId="3F0FB56E" w:rsidR="00AD1832" w:rsidDel="00C64887" w:rsidRDefault="00AD1832">
      <w:pPr>
        <w:rPr>
          <w:del w:id="2671" w:author="Shewmaker, Michael@Energy" w:date="2019-01-16T17:24:00Z"/>
        </w:rPr>
      </w:pPr>
    </w:p>
    <w:p w14:paraId="4886A7FD" w14:textId="58B01FA4" w:rsidR="00AD1832" w:rsidDel="00C64887" w:rsidRDefault="00AD1832">
      <w:pPr>
        <w:rPr>
          <w:del w:id="2672" w:author="Shewmaker, Michael@Energy" w:date="2019-01-16T17:24:00Z"/>
        </w:rPr>
      </w:pPr>
    </w:p>
    <w:p w14:paraId="4886A7FE" w14:textId="77BAB8E2" w:rsidR="00AD1832" w:rsidDel="00C64887" w:rsidRDefault="00AD1832">
      <w:pPr>
        <w:rPr>
          <w:del w:id="2673" w:author="Shewmaker, Michael@Energy" w:date="2019-01-16T17:24:00Z"/>
        </w:rPr>
      </w:pPr>
    </w:p>
    <w:p w14:paraId="4886A7FF" w14:textId="51539BEE" w:rsidR="0064289F" w:rsidDel="00C64887" w:rsidRDefault="0064289F">
      <w:pPr>
        <w:rPr>
          <w:del w:id="2674" w:author="Shewmaker, Michael@Energy" w:date="2019-01-16T17:24:00Z"/>
          <w:rFonts w:ascii="Calibri" w:hAnsi="Calibri"/>
        </w:rPr>
      </w:pPr>
    </w:p>
    <w:p w14:paraId="4886A800" w14:textId="0F91CD9C" w:rsidR="0064289F" w:rsidRPr="00C24189" w:rsidDel="00C64887" w:rsidRDefault="0064289F">
      <w:pPr>
        <w:rPr>
          <w:del w:id="2675" w:author="Shewmaker, Michael@Energy" w:date="2019-01-16T17:24:00Z"/>
          <w:rFonts w:ascii="Calibri" w:hAnsi="Calibri"/>
        </w:rPr>
      </w:pPr>
    </w:p>
    <w:p w14:paraId="4886A801" w14:textId="67898C79" w:rsidR="002921D6" w:rsidDel="00C64887" w:rsidRDefault="002921D6">
      <w:pPr>
        <w:rPr>
          <w:del w:id="2676" w:author="Shewmaker, Michael@Energy" w:date="2019-01-16T17:24:00Z"/>
        </w:rPr>
      </w:pPr>
    </w:p>
    <w:p w14:paraId="4886A802" w14:textId="77777777" w:rsidR="00736517" w:rsidRDefault="00736517">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736517" w:rsidRPr="00736517" w14:paraId="4886A805" w14:textId="77777777" w:rsidTr="009E217A">
        <w:trPr>
          <w:trHeight w:val="206"/>
        </w:trPr>
        <w:tc>
          <w:tcPr>
            <w:tcW w:w="10950" w:type="dxa"/>
            <w:gridSpan w:val="2"/>
            <w:vAlign w:val="center"/>
          </w:tcPr>
          <w:p w14:paraId="4886A80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lastRenderedPageBreak/>
              <w:t>Documentation Author's Declaration Statement</w:t>
            </w:r>
          </w:p>
        </w:tc>
      </w:tr>
      <w:tr w:rsidR="00736517" w:rsidRPr="00736517" w14:paraId="4886A807" w14:textId="77777777" w:rsidTr="009E217A">
        <w:trPr>
          <w:trHeight w:val="206"/>
        </w:trPr>
        <w:tc>
          <w:tcPr>
            <w:tcW w:w="10950" w:type="dxa"/>
            <w:gridSpan w:val="2"/>
            <w:vAlign w:val="center"/>
          </w:tcPr>
          <w:p w14:paraId="4886A806" w14:textId="77777777" w:rsidR="00736517" w:rsidRPr="00736517" w:rsidRDefault="00736517">
            <w:pPr>
              <w:numPr>
                <w:ilvl w:val="0"/>
                <w:numId w:val="21"/>
              </w:numPr>
              <w:rPr>
                <w:rFonts w:ascii="Calibri" w:hAnsi="Calibri"/>
                <w:sz w:val="18"/>
                <w:szCs w:val="18"/>
              </w:rPr>
              <w:pPrChange w:id="2677" w:author="Smith, Alexis@Energy" w:date="2018-11-15T09:12:00Z">
                <w:pPr>
                  <w:numPr>
                    <w:numId w:val="49"/>
                  </w:numPr>
                  <w:tabs>
                    <w:tab w:val="num" w:pos="360"/>
                    <w:tab w:val="num" w:pos="720"/>
                  </w:tabs>
                  <w:ind w:left="720" w:hanging="720"/>
                </w:pPr>
              </w:pPrChange>
            </w:pPr>
            <w:r w:rsidRPr="00736517">
              <w:rPr>
                <w:rFonts w:ascii="Calibri" w:hAnsi="Calibri"/>
                <w:sz w:val="18"/>
                <w:szCs w:val="18"/>
              </w:rPr>
              <w:t>I certify that this Certificate of Compliance documentation is accurate and complete.</w:t>
            </w:r>
          </w:p>
        </w:tc>
      </w:tr>
      <w:tr w:rsidR="00736517" w:rsidRPr="00736517" w14:paraId="4886A80A" w14:textId="77777777" w:rsidTr="009E217A">
        <w:trPr>
          <w:trHeight w:val="432"/>
        </w:trPr>
        <w:tc>
          <w:tcPr>
            <w:tcW w:w="5434" w:type="dxa"/>
          </w:tcPr>
          <w:p w14:paraId="4886A808"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Name:</w:t>
            </w:r>
          </w:p>
        </w:tc>
        <w:tc>
          <w:tcPr>
            <w:tcW w:w="5516" w:type="dxa"/>
          </w:tcPr>
          <w:p w14:paraId="4886A809"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Signature:</w:t>
            </w:r>
          </w:p>
        </w:tc>
      </w:tr>
      <w:tr w:rsidR="00736517" w:rsidRPr="00736517" w14:paraId="4886A80D" w14:textId="77777777" w:rsidTr="009E217A">
        <w:trPr>
          <w:trHeight w:val="432"/>
        </w:trPr>
        <w:tc>
          <w:tcPr>
            <w:tcW w:w="5434" w:type="dxa"/>
          </w:tcPr>
          <w:p w14:paraId="4886A80B" w14:textId="77777777" w:rsidR="00736517" w:rsidRPr="00736517" w:rsidRDefault="00736517" w:rsidP="00736517">
            <w:pPr>
              <w:rPr>
                <w:rFonts w:ascii="Calibri" w:hAnsi="Calibri"/>
                <w:sz w:val="14"/>
                <w:szCs w:val="14"/>
              </w:rPr>
            </w:pPr>
            <w:r w:rsidRPr="00736517">
              <w:rPr>
                <w:rFonts w:ascii="Calibri" w:hAnsi="Calibri"/>
                <w:sz w:val="14"/>
                <w:szCs w:val="14"/>
              </w:rPr>
              <w:t>Company:</w:t>
            </w:r>
          </w:p>
        </w:tc>
        <w:tc>
          <w:tcPr>
            <w:tcW w:w="5516" w:type="dxa"/>
          </w:tcPr>
          <w:p w14:paraId="4886A80C" w14:textId="77777777" w:rsidR="00736517" w:rsidRPr="00736517" w:rsidRDefault="00736517" w:rsidP="00736517">
            <w:pPr>
              <w:rPr>
                <w:rFonts w:ascii="Calibri" w:hAnsi="Calibri"/>
                <w:sz w:val="14"/>
                <w:szCs w:val="14"/>
              </w:rPr>
            </w:pPr>
            <w:r w:rsidRPr="00736517">
              <w:rPr>
                <w:rFonts w:ascii="Calibri" w:hAnsi="Calibri"/>
                <w:sz w:val="14"/>
                <w:szCs w:val="14"/>
              </w:rPr>
              <w:t>Signature Date:</w:t>
            </w:r>
          </w:p>
        </w:tc>
      </w:tr>
      <w:tr w:rsidR="00736517" w:rsidRPr="00736517" w14:paraId="4886A810" w14:textId="77777777" w:rsidTr="009E217A">
        <w:trPr>
          <w:trHeight w:val="432"/>
        </w:trPr>
        <w:tc>
          <w:tcPr>
            <w:tcW w:w="5434" w:type="dxa"/>
          </w:tcPr>
          <w:p w14:paraId="4886A80E" w14:textId="77777777" w:rsidR="00736517" w:rsidRPr="00736517" w:rsidRDefault="00736517" w:rsidP="00736517">
            <w:pPr>
              <w:rPr>
                <w:rFonts w:ascii="Calibri" w:hAnsi="Calibri"/>
                <w:sz w:val="14"/>
                <w:szCs w:val="14"/>
              </w:rPr>
            </w:pPr>
            <w:r w:rsidRPr="00736517">
              <w:rPr>
                <w:rFonts w:ascii="Calibri" w:hAnsi="Calibri"/>
                <w:sz w:val="14"/>
                <w:szCs w:val="14"/>
              </w:rPr>
              <w:t>Address:</w:t>
            </w:r>
          </w:p>
        </w:tc>
        <w:tc>
          <w:tcPr>
            <w:tcW w:w="5516" w:type="dxa"/>
          </w:tcPr>
          <w:p w14:paraId="4886A80F" w14:textId="77777777" w:rsidR="00736517" w:rsidRPr="00736517" w:rsidRDefault="00736517" w:rsidP="00736517">
            <w:pPr>
              <w:rPr>
                <w:rFonts w:ascii="Calibri" w:hAnsi="Calibri"/>
                <w:sz w:val="14"/>
                <w:szCs w:val="14"/>
              </w:rPr>
            </w:pPr>
            <w:r w:rsidRPr="00736517">
              <w:rPr>
                <w:rFonts w:ascii="Calibri" w:hAnsi="Calibri"/>
                <w:sz w:val="14"/>
                <w:szCs w:val="14"/>
              </w:rPr>
              <w:t>CEA/ HERS Certification Identification (if applicable):</w:t>
            </w:r>
          </w:p>
        </w:tc>
      </w:tr>
      <w:tr w:rsidR="00736517" w:rsidRPr="00736517" w14:paraId="4886A813" w14:textId="77777777" w:rsidTr="009E217A">
        <w:trPr>
          <w:trHeight w:val="432"/>
        </w:trPr>
        <w:tc>
          <w:tcPr>
            <w:tcW w:w="5434" w:type="dxa"/>
          </w:tcPr>
          <w:p w14:paraId="4886A811" w14:textId="77777777" w:rsidR="00736517" w:rsidRPr="00736517" w:rsidRDefault="00736517" w:rsidP="00736517">
            <w:pPr>
              <w:rPr>
                <w:rFonts w:ascii="Calibri" w:hAnsi="Calibri"/>
                <w:sz w:val="14"/>
                <w:szCs w:val="14"/>
              </w:rPr>
            </w:pPr>
            <w:r w:rsidRPr="00736517">
              <w:rPr>
                <w:rFonts w:ascii="Calibri" w:hAnsi="Calibri"/>
                <w:sz w:val="14"/>
                <w:szCs w:val="14"/>
              </w:rPr>
              <w:t>City/State/Zip:</w:t>
            </w:r>
          </w:p>
        </w:tc>
        <w:tc>
          <w:tcPr>
            <w:tcW w:w="5516" w:type="dxa"/>
          </w:tcPr>
          <w:p w14:paraId="4886A812" w14:textId="77777777" w:rsidR="00736517" w:rsidRPr="00736517" w:rsidRDefault="00736517" w:rsidP="00736517">
            <w:pPr>
              <w:rPr>
                <w:rFonts w:ascii="Calibri" w:hAnsi="Calibri"/>
                <w:sz w:val="14"/>
                <w:szCs w:val="14"/>
              </w:rPr>
            </w:pPr>
            <w:r w:rsidRPr="00736517">
              <w:rPr>
                <w:rFonts w:ascii="Calibri" w:hAnsi="Calibri"/>
                <w:sz w:val="14"/>
                <w:szCs w:val="14"/>
              </w:rPr>
              <w:t>Phone:</w:t>
            </w:r>
          </w:p>
        </w:tc>
      </w:tr>
      <w:tr w:rsidR="00736517" w:rsidRPr="00736517" w14:paraId="4886A815" w14:textId="77777777" w:rsidTr="009E217A">
        <w:tblPrEx>
          <w:tblCellMar>
            <w:left w:w="115" w:type="dxa"/>
            <w:right w:w="115" w:type="dxa"/>
          </w:tblCellMar>
        </w:tblPrEx>
        <w:trPr>
          <w:trHeight w:val="296"/>
        </w:trPr>
        <w:tc>
          <w:tcPr>
            <w:tcW w:w="10950" w:type="dxa"/>
            <w:gridSpan w:val="2"/>
            <w:vAlign w:val="center"/>
          </w:tcPr>
          <w:p w14:paraId="4886A81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736517" w:rsidRPr="00736517" w14:paraId="4886A81C" w14:textId="77777777" w:rsidTr="009E217A">
        <w:tblPrEx>
          <w:tblCellMar>
            <w:left w:w="115" w:type="dxa"/>
            <w:right w:w="115" w:type="dxa"/>
          </w:tblCellMar>
        </w:tblPrEx>
        <w:trPr>
          <w:trHeight w:val="504"/>
        </w:trPr>
        <w:tc>
          <w:tcPr>
            <w:tcW w:w="10950" w:type="dxa"/>
            <w:gridSpan w:val="2"/>
          </w:tcPr>
          <w:p w14:paraId="4886A816" w14:textId="77777777" w:rsidR="00736517" w:rsidRPr="00736517" w:rsidRDefault="00736517"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817" w14:textId="77777777" w:rsidR="00736517" w:rsidRPr="00736517" w:rsidRDefault="00736517">
            <w:pPr>
              <w:keepNext/>
              <w:numPr>
                <w:ilvl w:val="0"/>
                <w:numId w:val="22"/>
              </w:numPr>
              <w:tabs>
                <w:tab w:val="left" w:pos="-2600"/>
              </w:tabs>
              <w:ind w:right="90"/>
              <w:outlineLvl w:val="2"/>
              <w:rPr>
                <w:rFonts w:ascii="Calibri" w:hAnsi="Calibri"/>
                <w:sz w:val="18"/>
                <w:szCs w:val="18"/>
              </w:rPr>
              <w:pPrChange w:id="2678" w:author="Smith, Alexis@Energy" w:date="2018-11-15T09:12:00Z">
                <w:pPr>
                  <w:keepNext/>
                  <w:numPr>
                    <w:numId w:val="50"/>
                  </w:numPr>
                  <w:tabs>
                    <w:tab w:val="left" w:pos="-2600"/>
                    <w:tab w:val="num" w:pos="360"/>
                    <w:tab w:val="num" w:pos="720"/>
                  </w:tabs>
                  <w:ind w:left="720" w:right="90" w:hanging="720"/>
                  <w:outlineLvl w:val="2"/>
                </w:pPr>
              </w:pPrChange>
            </w:pPr>
            <w:r w:rsidRPr="00736517">
              <w:rPr>
                <w:rFonts w:ascii="Calibri" w:hAnsi="Calibri"/>
                <w:sz w:val="18"/>
                <w:szCs w:val="18"/>
              </w:rPr>
              <w:t>The information provided on this Certificate of Compliance is true and correct.</w:t>
            </w:r>
          </w:p>
          <w:p w14:paraId="4886A818" w14:textId="77777777" w:rsidR="00736517" w:rsidRPr="00736517" w:rsidRDefault="00736517">
            <w:pPr>
              <w:keepNext/>
              <w:numPr>
                <w:ilvl w:val="0"/>
                <w:numId w:val="22"/>
              </w:numPr>
              <w:tabs>
                <w:tab w:val="left" w:pos="-2600"/>
              </w:tabs>
              <w:ind w:right="90"/>
              <w:outlineLvl w:val="2"/>
              <w:rPr>
                <w:rFonts w:ascii="Calibri" w:hAnsi="Calibri"/>
                <w:sz w:val="18"/>
                <w:szCs w:val="18"/>
              </w:rPr>
              <w:pPrChange w:id="2679" w:author="Smith, Alexis@Energy" w:date="2018-11-15T09:12:00Z">
                <w:pPr>
                  <w:keepNext/>
                  <w:numPr>
                    <w:numId w:val="50"/>
                  </w:numPr>
                  <w:tabs>
                    <w:tab w:val="left" w:pos="-2600"/>
                    <w:tab w:val="num" w:pos="360"/>
                    <w:tab w:val="num" w:pos="720"/>
                  </w:tabs>
                  <w:ind w:left="720" w:right="90" w:hanging="720"/>
                  <w:outlineLvl w:val="2"/>
                </w:pPr>
              </w:pPrChange>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819" w14:textId="77777777" w:rsidR="00736517" w:rsidRPr="00736517" w:rsidRDefault="00736517">
            <w:pPr>
              <w:numPr>
                <w:ilvl w:val="0"/>
                <w:numId w:val="22"/>
              </w:numPr>
              <w:autoSpaceDE w:val="0"/>
              <w:autoSpaceDN w:val="0"/>
              <w:adjustRightInd w:val="0"/>
              <w:ind w:right="90"/>
              <w:rPr>
                <w:rFonts w:ascii="Calibri" w:hAnsi="Calibri"/>
                <w:sz w:val="18"/>
                <w:szCs w:val="18"/>
              </w:rPr>
              <w:pPrChange w:id="2680" w:author="Smith, Alexis@Energy" w:date="2018-11-15T09:12:00Z">
                <w:pPr>
                  <w:numPr>
                    <w:numId w:val="50"/>
                  </w:numPr>
                  <w:tabs>
                    <w:tab w:val="num" w:pos="360"/>
                    <w:tab w:val="num" w:pos="720"/>
                  </w:tabs>
                  <w:autoSpaceDE w:val="0"/>
                  <w:autoSpaceDN w:val="0"/>
                  <w:adjustRightInd w:val="0"/>
                  <w:ind w:left="720" w:right="90" w:hanging="720"/>
                </w:pPr>
              </w:pPrChange>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81A" w14:textId="77777777" w:rsidR="00736517" w:rsidRPr="00736517" w:rsidRDefault="00736517">
            <w:pPr>
              <w:numPr>
                <w:ilvl w:val="0"/>
                <w:numId w:val="22"/>
              </w:numPr>
              <w:autoSpaceDE w:val="0"/>
              <w:autoSpaceDN w:val="0"/>
              <w:adjustRightInd w:val="0"/>
              <w:ind w:right="90"/>
              <w:contextualSpacing/>
              <w:rPr>
                <w:rFonts w:ascii="Calibri" w:hAnsi="Calibri"/>
                <w:sz w:val="18"/>
                <w:szCs w:val="18"/>
              </w:rPr>
              <w:pPrChange w:id="2681" w:author="Smith, Alexis@Energy" w:date="2018-11-15T09:12:00Z">
                <w:pPr>
                  <w:numPr>
                    <w:numId w:val="50"/>
                  </w:numPr>
                  <w:tabs>
                    <w:tab w:val="num" w:pos="360"/>
                    <w:tab w:val="num" w:pos="720"/>
                  </w:tabs>
                  <w:autoSpaceDE w:val="0"/>
                  <w:autoSpaceDN w:val="0"/>
                  <w:adjustRightInd w:val="0"/>
                  <w:ind w:left="720" w:right="90" w:hanging="720"/>
                  <w:contextualSpacing/>
                </w:pPr>
              </w:pPrChange>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81B" w14:textId="77777777" w:rsidR="00736517" w:rsidRPr="00736517" w:rsidRDefault="00736517">
            <w:pPr>
              <w:numPr>
                <w:ilvl w:val="0"/>
                <w:numId w:val="22"/>
              </w:numPr>
              <w:autoSpaceDE w:val="0"/>
              <w:autoSpaceDN w:val="0"/>
              <w:adjustRightInd w:val="0"/>
              <w:ind w:right="90"/>
              <w:contextualSpacing/>
              <w:rPr>
                <w:rFonts w:ascii="Calibri" w:hAnsi="Calibri"/>
                <w:sz w:val="18"/>
                <w:szCs w:val="18"/>
              </w:rPr>
              <w:pPrChange w:id="2682" w:author="Smith, Alexis@Energy" w:date="2018-11-15T09:12:00Z">
                <w:pPr>
                  <w:numPr>
                    <w:numId w:val="50"/>
                  </w:numPr>
                  <w:tabs>
                    <w:tab w:val="num" w:pos="360"/>
                    <w:tab w:val="num" w:pos="720"/>
                  </w:tabs>
                  <w:autoSpaceDE w:val="0"/>
                  <w:autoSpaceDN w:val="0"/>
                  <w:adjustRightInd w:val="0"/>
                  <w:ind w:left="720" w:right="90" w:hanging="720"/>
                  <w:contextualSpacing/>
                </w:pPr>
              </w:pPrChange>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736517" w:rsidRPr="00736517" w14:paraId="4886A81F" w14:textId="77777777" w:rsidTr="009E217A">
        <w:tblPrEx>
          <w:tblCellMar>
            <w:left w:w="108" w:type="dxa"/>
            <w:right w:w="108" w:type="dxa"/>
          </w:tblCellMar>
        </w:tblPrEx>
        <w:trPr>
          <w:trHeight w:val="504"/>
        </w:trPr>
        <w:tc>
          <w:tcPr>
            <w:tcW w:w="5434" w:type="dxa"/>
          </w:tcPr>
          <w:p w14:paraId="4886A81D"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5516" w:type="dxa"/>
          </w:tcPr>
          <w:p w14:paraId="4886A81E"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736517" w:rsidRPr="00736517" w14:paraId="4886A822" w14:textId="77777777" w:rsidTr="009E217A">
        <w:tblPrEx>
          <w:tblCellMar>
            <w:left w:w="108" w:type="dxa"/>
            <w:right w:w="108" w:type="dxa"/>
          </w:tblCellMar>
        </w:tblPrEx>
        <w:trPr>
          <w:trHeight w:val="504"/>
        </w:trPr>
        <w:tc>
          <w:tcPr>
            <w:tcW w:w="5434" w:type="dxa"/>
          </w:tcPr>
          <w:p w14:paraId="4886A820" w14:textId="5FFB7382"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5516" w:type="dxa"/>
          </w:tcPr>
          <w:p w14:paraId="4886A821"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736517" w:rsidRPr="00736517" w14:paraId="4886A825" w14:textId="77777777" w:rsidTr="009E217A">
        <w:tblPrEx>
          <w:tblCellMar>
            <w:left w:w="108" w:type="dxa"/>
            <w:right w:w="108" w:type="dxa"/>
          </w:tblCellMar>
        </w:tblPrEx>
        <w:trPr>
          <w:trHeight w:val="504"/>
        </w:trPr>
        <w:tc>
          <w:tcPr>
            <w:tcW w:w="5434" w:type="dxa"/>
          </w:tcPr>
          <w:p w14:paraId="4886A823"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5516" w:type="dxa"/>
          </w:tcPr>
          <w:p w14:paraId="4886A824"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736517" w:rsidRPr="00736517" w14:paraId="4886A828" w14:textId="77777777" w:rsidTr="009E217A">
        <w:tblPrEx>
          <w:tblCellMar>
            <w:left w:w="108" w:type="dxa"/>
            <w:right w:w="108" w:type="dxa"/>
          </w:tblCellMar>
        </w:tblPrEx>
        <w:trPr>
          <w:trHeight w:val="504"/>
        </w:trPr>
        <w:tc>
          <w:tcPr>
            <w:tcW w:w="5434" w:type="dxa"/>
          </w:tcPr>
          <w:p w14:paraId="4886A826"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5516" w:type="dxa"/>
          </w:tcPr>
          <w:p w14:paraId="4886A827"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82A" w14:textId="77777777" w:rsidR="002921D6" w:rsidRDefault="002921D6" w:rsidP="005C1F5C">
      <w:pPr>
        <w:tabs>
          <w:tab w:val="left" w:pos="8559"/>
        </w:tabs>
        <w:rPr>
          <w:rFonts w:ascii="Calibri" w:hAnsi="Calibri"/>
        </w:rPr>
      </w:pPr>
    </w:p>
    <w:p w14:paraId="4886A82B" w14:textId="77777777" w:rsidR="002921D6" w:rsidRPr="00C24189" w:rsidRDefault="002921D6" w:rsidP="005C1F5C">
      <w:pPr>
        <w:tabs>
          <w:tab w:val="left" w:pos="8559"/>
        </w:tabs>
        <w:rPr>
          <w:rFonts w:ascii="Calibri" w:hAnsi="Calibri"/>
        </w:rPr>
      </w:pPr>
    </w:p>
    <w:p w14:paraId="4886A82C" w14:textId="4C8B2AE7" w:rsidR="006B3622" w:rsidRPr="00C24189" w:rsidRDefault="001A7AD1"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sectPr w:rsidR="006B3622" w:rsidRPr="00C24189" w:rsidSect="00126B1A">
      <w:headerReference w:type="even" r:id="rId19"/>
      <w:headerReference w:type="default" r:id="rId20"/>
      <w:footerReference w:type="default" r:id="rId21"/>
      <w:headerReference w:type="first" r:id="rId22"/>
      <w:pgSz w:w="15840" w:h="12240" w:orient="landscape" w:code="1"/>
      <w:pgMar w:top="720" w:right="720" w:bottom="720" w:left="720" w:header="576" w:footer="43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92" w:author="Shewmaker, Michael@Energy" w:date="2019-01-17T10:41:00Z" w:initials="SM">
    <w:p w14:paraId="2D219B43" w14:textId="1C9EF560" w:rsidR="00F55DC7" w:rsidRDefault="00F55DC7">
      <w:pPr>
        <w:pStyle w:val="CommentText"/>
      </w:pPr>
      <w:r>
        <w:rPr>
          <w:rStyle w:val="CommentReference"/>
        </w:rPr>
        <w:annotationRef/>
      </w:r>
      <w:r>
        <w:t>Confirm with Danny when he returns 2/19/19.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219B4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5CB86" w14:textId="77777777" w:rsidR="0017550E" w:rsidRDefault="0017550E">
      <w:r>
        <w:separator/>
      </w:r>
    </w:p>
  </w:endnote>
  <w:endnote w:type="continuationSeparator" w:id="0">
    <w:p w14:paraId="3D0F59B5" w14:textId="77777777" w:rsidR="0017550E" w:rsidRDefault="0017550E">
      <w:r>
        <w:continuationSeparator/>
      </w:r>
    </w:p>
  </w:endnote>
  <w:endnote w:type="continuationNotice" w:id="1">
    <w:p w14:paraId="155543E7" w14:textId="77777777" w:rsidR="0017550E" w:rsidRDefault="001755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C" w14:textId="77777777" w:rsidR="0017550E" w:rsidRPr="0071311B" w:rsidRDefault="0017550E" w:rsidP="00015060">
    <w:pPr>
      <w:pBdr>
        <w:top w:val="single" w:sz="4" w:space="1" w:color="auto"/>
      </w:pBdr>
      <w:tabs>
        <w:tab w:val="left" w:pos="4905"/>
        <w:tab w:val="center" w:pos="7200"/>
        <w:tab w:val="left" w:pos="11790"/>
      </w:tabs>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r>
    <w:r>
      <w:rPr>
        <w:rFonts w:ascii="Calibri" w:hAnsi="Calibri"/>
        <w:sz w:val="18"/>
        <w:szCs w:val="18"/>
      </w:rPr>
      <w:tab/>
    </w:r>
    <w:r w:rsidRPr="0071311B">
      <w:rPr>
        <w:rFonts w:ascii="Calibri" w:hAnsi="Calibri"/>
        <w:sz w:val="18"/>
        <w:szCs w:val="18"/>
      </w:rPr>
      <w:t xml:space="preserve">Registration Date/Time:  </w:t>
    </w:r>
    <w:r w:rsidRPr="0071311B">
      <w:rPr>
        <w:rFonts w:ascii="Calibri" w:hAnsi="Calibri"/>
        <w:sz w:val="18"/>
        <w:szCs w:val="18"/>
      </w:rPr>
      <w:tab/>
      <w:t xml:space="preserve">  HERS Provider:                       </w:t>
    </w:r>
  </w:p>
  <w:p w14:paraId="4886A83D" w14:textId="752FB544" w:rsidR="0017550E" w:rsidRPr="000912FB" w:rsidRDefault="0017550E" w:rsidP="0001506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del w:id="1067" w:author="Shewmaker, Michael@Energy" w:date="2018-07-16T14:33:00Z">
      <w:r w:rsidDel="00224612">
        <w:rPr>
          <w:rFonts w:ascii="Calibri" w:hAnsi="Calibri"/>
          <w:sz w:val="18"/>
          <w:szCs w:val="18"/>
        </w:rPr>
        <w:delText>6</w:delText>
      </w:r>
    </w:del>
    <w:ins w:id="1068" w:author="Shewmaker, Michael@Energy" w:date="2018-07-16T14:33:00Z">
      <w:r>
        <w:rPr>
          <w:rFonts w:ascii="Calibri" w:hAnsi="Calibri"/>
          <w:sz w:val="18"/>
          <w:szCs w:val="18"/>
        </w:rPr>
        <w:t>9</w:t>
      </w:r>
    </w:ins>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1069" w:author="Shewmaker, Michael@Energy" w:date="2018-07-16T14:33:00Z">
      <w:r w:rsidDel="00224612">
        <w:rPr>
          <w:rFonts w:ascii="Calibri" w:hAnsi="Calibri"/>
          <w:sz w:val="18"/>
          <w:szCs w:val="18"/>
        </w:rPr>
        <w:delText>September 2016</w:delText>
      </w:r>
    </w:del>
    <w:ins w:id="1070" w:author="Shewmaker, Michael@Energy" w:date="2018-07-16T14:33:00Z">
      <w:r>
        <w:rPr>
          <w:rFonts w:ascii="Calibri" w:hAnsi="Calibri"/>
          <w:sz w:val="18"/>
          <w:szCs w:val="18"/>
        </w:rPr>
        <w:t>January 20</w:t>
      </w:r>
    </w:ins>
    <w:ins w:id="1071" w:author="Smith, Alexis@Energy" w:date="2018-11-14T08:34:00Z">
      <w:r>
        <w:rPr>
          <w:rFonts w:ascii="Calibri" w:hAnsi="Calibri"/>
          <w:sz w:val="18"/>
          <w:szCs w:val="18"/>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6" w14:textId="45A57637" w:rsidR="0017550E" w:rsidRPr="000912FB" w:rsidRDefault="0017550E" w:rsidP="00107703">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del w:id="1477" w:author="Shewmaker, Michael@Energy" w:date="2018-07-16T14:33:00Z">
      <w:r w:rsidDel="00224612">
        <w:rPr>
          <w:rFonts w:ascii="Calibri" w:hAnsi="Calibri"/>
          <w:sz w:val="18"/>
          <w:szCs w:val="18"/>
        </w:rPr>
        <w:delText>6</w:delText>
      </w:r>
    </w:del>
    <w:ins w:id="1478" w:author="Shewmaker, Michael@Energy" w:date="2018-07-16T14:33:00Z">
      <w:r>
        <w:rPr>
          <w:rFonts w:ascii="Calibri" w:hAnsi="Calibri"/>
          <w:sz w:val="18"/>
          <w:szCs w:val="18"/>
        </w:rPr>
        <w:t>9</w:t>
      </w:r>
    </w:ins>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1479" w:author="Shewmaker, Michael@Energy" w:date="2018-07-16T14:33:00Z">
      <w:r w:rsidDel="00224612">
        <w:rPr>
          <w:rFonts w:ascii="Calibri" w:hAnsi="Calibri"/>
          <w:sz w:val="18"/>
          <w:szCs w:val="18"/>
        </w:rPr>
        <w:delText>September 2016</w:delText>
      </w:r>
    </w:del>
    <w:ins w:id="1480" w:author="Shewmaker, Michael@Energy" w:date="2018-07-16T14:33:00Z">
      <w:r>
        <w:rPr>
          <w:rFonts w:ascii="Calibri" w:hAnsi="Calibri"/>
          <w:sz w:val="18"/>
          <w:szCs w:val="18"/>
        </w:rPr>
        <w:t>January 20</w:t>
      </w:r>
    </w:ins>
    <w:ins w:id="1481" w:author="Smith, Alexis@Energy" w:date="2018-11-14T08:34:00Z">
      <w:r>
        <w:rPr>
          <w:rFonts w:ascii="Calibri" w:hAnsi="Calibri"/>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0" w14:textId="10923B42" w:rsidR="0017550E" w:rsidRDefault="0017550E">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del w:id="2683" w:author="Shewmaker, Michael@Energy" w:date="2018-07-16T14:32:00Z">
      <w:r w:rsidDel="00224612">
        <w:rPr>
          <w:rFonts w:ascii="Calibri" w:hAnsi="Calibri"/>
          <w:sz w:val="18"/>
          <w:szCs w:val="18"/>
        </w:rPr>
        <w:delText>6</w:delText>
      </w:r>
    </w:del>
    <w:ins w:id="2684" w:author="Shewmaker, Michael@Energy" w:date="2018-07-16T14:32:00Z">
      <w:r>
        <w:rPr>
          <w:rFonts w:ascii="Calibri" w:hAnsi="Calibri"/>
          <w:sz w:val="18"/>
          <w:szCs w:val="18"/>
        </w:rPr>
        <w:t>9</w:t>
      </w:r>
    </w:ins>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2685" w:author="Shewmaker, Michael@Energy" w:date="2018-07-16T14:32:00Z">
      <w:r w:rsidDel="00224612">
        <w:rPr>
          <w:rFonts w:ascii="Calibri" w:hAnsi="Calibri"/>
          <w:sz w:val="18"/>
          <w:szCs w:val="18"/>
        </w:rPr>
        <w:delText>September 2016</w:delText>
      </w:r>
    </w:del>
    <w:ins w:id="2686" w:author="Shewmaker, Michael@Energy" w:date="2018-07-16T14:32:00Z">
      <w:r>
        <w:rPr>
          <w:rFonts w:ascii="Calibri" w:hAnsi="Calibri"/>
          <w:sz w:val="18"/>
          <w:szCs w:val="18"/>
        </w:rPr>
        <w:t>January 20</w:t>
      </w:r>
    </w:ins>
    <w:ins w:id="2687" w:author="Smith, Alexis@Energy" w:date="2018-11-14T08:36:00Z">
      <w:r>
        <w:rPr>
          <w:rFonts w:ascii="Calibri" w:hAnsi="Calibri"/>
          <w:sz w:val="18"/>
          <w:szCs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B078C" w14:textId="77777777" w:rsidR="0017550E" w:rsidRDefault="0017550E">
      <w:r>
        <w:separator/>
      </w:r>
    </w:p>
  </w:footnote>
  <w:footnote w:type="continuationSeparator" w:id="0">
    <w:p w14:paraId="4D81F4D5" w14:textId="77777777" w:rsidR="0017550E" w:rsidRDefault="0017550E">
      <w:r>
        <w:continuationSeparator/>
      </w:r>
    </w:p>
  </w:footnote>
  <w:footnote w:type="continuationNotice" w:id="1">
    <w:p w14:paraId="7A839B54" w14:textId="77777777" w:rsidR="0017550E" w:rsidRDefault="0017550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1" w14:textId="77777777" w:rsidR="0017550E" w:rsidRPr="00736517" w:rsidRDefault="0017550E" w:rsidP="009867E0">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0" behindDoc="0" locked="0" layoutInCell="1" allowOverlap="1" wp14:anchorId="4886A852" wp14:editId="08484AC4">
          <wp:simplePos x="0" y="0"/>
          <wp:positionH relativeFrom="margin">
            <wp:posOffset>8820785</wp:posOffset>
          </wp:positionH>
          <wp:positionV relativeFrom="margin">
            <wp:posOffset>-1034415</wp:posOffset>
          </wp:positionV>
          <wp:extent cx="351790" cy="3086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1790" cy="308610"/>
                  </a:xfrm>
                  <a:prstGeom prst="rect">
                    <a:avLst/>
                  </a:prstGeom>
                  <a:noFill/>
                </pic:spPr>
              </pic:pic>
            </a:graphicData>
          </a:graphic>
          <wp14:sizeRelV relativeFrom="margin">
            <wp14:pctHeight>0</wp14:pctHeight>
          </wp14:sizeRelV>
        </wp:anchor>
      </w:drawing>
    </w:r>
    <w:r w:rsidR="002E0866">
      <w:rPr>
        <w:rFonts w:ascii="Arial" w:hAnsi="Arial" w:cs="Arial"/>
        <w:noProof/>
        <w:sz w:val="14"/>
        <w:szCs w:val="14"/>
      </w:rPr>
      <w:pict w14:anchorId="4886A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8" o:spid="_x0000_s2051" type="#_x0000_t75" style="position:absolute;left:0;text-align:left;margin-left:0;margin-top:0;width:10in;height:540pt;z-index:-251658234;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36517">
      <w:rPr>
        <w:rFonts w:ascii="Arial" w:hAnsi="Arial" w:cs="Arial"/>
        <w:sz w:val="14"/>
        <w:szCs w:val="14"/>
      </w:rPr>
      <w:t>STATE OF CALIFORNIA</w:t>
    </w:r>
  </w:p>
  <w:p w14:paraId="4886A832" w14:textId="77777777" w:rsidR="0017550E" w:rsidRPr="00736517" w:rsidRDefault="0017550E" w:rsidP="009867E0">
    <w:pPr>
      <w:suppressAutoHyphens/>
      <w:ind w:left="-90"/>
      <w:rPr>
        <w:rFonts w:ascii="Arial" w:hAnsi="Arial" w:cs="Arial"/>
        <w:b/>
      </w:rPr>
    </w:pPr>
    <w:r>
      <w:rPr>
        <w:rFonts w:ascii="Arial" w:hAnsi="Arial" w:cs="Arial"/>
        <w:b/>
      </w:rPr>
      <w:t>RESIDENTIAL ALTERATIONS</w:t>
    </w:r>
  </w:p>
  <w:p w14:paraId="4886A833" w14:textId="473D4C22" w:rsidR="0017550E" w:rsidRPr="00736517" w:rsidRDefault="0017550E" w:rsidP="009867E0">
    <w:pPr>
      <w:suppressAutoHyphens/>
      <w:ind w:left="-90"/>
      <w:rPr>
        <w:rFonts w:ascii="Arial" w:hAnsi="Arial" w:cs="Arial"/>
        <w:sz w:val="14"/>
        <w:szCs w:val="14"/>
      </w:rPr>
    </w:pPr>
    <w:r>
      <w:rPr>
        <w:rFonts w:ascii="Arial" w:hAnsi="Arial" w:cs="Arial"/>
        <w:sz w:val="14"/>
        <w:szCs w:val="14"/>
      </w:rPr>
      <w:t>CEC-CF1R-ALT-01</w:t>
    </w:r>
    <w:r w:rsidRPr="00736517">
      <w:rPr>
        <w:rFonts w:ascii="Arial" w:hAnsi="Arial" w:cs="Arial"/>
        <w:sz w:val="14"/>
        <w:szCs w:val="14"/>
      </w:rPr>
      <w:t>-E (Revised</w:t>
    </w:r>
    <w:r>
      <w:rPr>
        <w:rFonts w:ascii="Arial" w:hAnsi="Arial" w:cs="Arial"/>
        <w:sz w:val="14"/>
        <w:szCs w:val="14"/>
      </w:rPr>
      <w:t xml:space="preserve"> </w:t>
    </w:r>
    <w:del w:id="1030" w:author="Shewmaker, Michael@Energy" w:date="2018-07-16T14:33:00Z">
      <w:r w:rsidDel="00224612">
        <w:rPr>
          <w:rFonts w:ascii="Arial" w:hAnsi="Arial" w:cs="Arial"/>
          <w:sz w:val="14"/>
          <w:szCs w:val="14"/>
        </w:rPr>
        <w:delText>09/16</w:delText>
      </w:r>
    </w:del>
    <w:ins w:id="1031" w:author="Shewmaker, Michael@Energy" w:date="2018-07-16T14:33:00Z">
      <w:r>
        <w:rPr>
          <w:rFonts w:ascii="Arial" w:hAnsi="Arial" w:cs="Arial"/>
          <w:sz w:val="14"/>
          <w:szCs w:val="14"/>
        </w:rPr>
        <w:t>01/</w:t>
      </w:r>
    </w:ins>
    <w:ins w:id="1032" w:author="Smith, Alexis@Energy" w:date="2018-11-14T08:34:00Z">
      <w:r>
        <w:rPr>
          <w:rFonts w:ascii="Arial" w:hAnsi="Arial" w:cs="Arial"/>
          <w:sz w:val="14"/>
          <w:szCs w:val="14"/>
        </w:rPr>
        <w:t>19</w:t>
      </w:r>
    </w:ins>
    <w:r w:rsidRPr="00736517">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36517">
      <w:rPr>
        <w:rFonts w:ascii="Arial" w:hAnsi="Arial" w:cs="Arial"/>
        <w:sz w:val="14"/>
        <w:szCs w:val="14"/>
      </w:rPr>
      <w:t xml:space="preserve">       </w:t>
    </w:r>
    <w:r>
      <w:rPr>
        <w:rFonts w:ascii="Arial" w:hAnsi="Arial" w:cs="Arial"/>
        <w:sz w:val="14"/>
        <w:szCs w:val="14"/>
      </w:rPr>
      <w:t xml:space="preserve">   </w:t>
    </w:r>
    <w:r w:rsidRPr="00736517">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1"/>
      <w:gridCol w:w="5689"/>
    </w:tblGrid>
    <w:tr w:rsidR="0017550E" w:rsidRPr="00BB17EB" w14:paraId="4886A835" w14:textId="77777777" w:rsidTr="009867E0">
      <w:tc>
        <w:tcPr>
          <w:tcW w:w="14616" w:type="dxa"/>
          <w:gridSpan w:val="2"/>
          <w:shd w:val="clear" w:color="auto" w:fill="auto"/>
        </w:tcPr>
        <w:p w14:paraId="4886A834" w14:textId="77777777" w:rsidR="0017550E" w:rsidRPr="00C73390" w:rsidRDefault="0017550E" w:rsidP="00AC49BF">
          <w:pPr>
            <w:pStyle w:val="Header"/>
            <w:tabs>
              <w:tab w:val="clear" w:pos="4320"/>
              <w:tab w:val="clear" w:pos="8640"/>
              <w:tab w:val="right" w:pos="14400"/>
            </w:tabs>
            <w:rPr>
              <w:rFonts w:ascii="Calibri" w:hAnsi="Calibri"/>
              <w:caps/>
              <w:sz w:val="20"/>
              <w:szCs w:val="20"/>
              <w:rPrChange w:id="1033" w:author="Smith, Alexis@Energy" w:date="2018-10-04T10:55:00Z">
                <w:rPr>
                  <w:rFonts w:ascii="Calibri" w:hAnsi="Calibri"/>
                  <w:caps/>
                  <w:sz w:val="22"/>
                  <w:szCs w:val="22"/>
                </w:rPr>
              </w:rPrChange>
            </w:rPr>
          </w:pPr>
          <w:r w:rsidRPr="00C73390">
            <w:rPr>
              <w:rFonts w:ascii="Calibri" w:hAnsi="Calibri"/>
              <w:caps/>
              <w:sz w:val="20"/>
              <w:szCs w:val="20"/>
              <w:rPrChange w:id="1034" w:author="Smith, Alexis@Energy" w:date="2018-10-04T10:55:00Z">
                <w:rPr>
                  <w:rFonts w:ascii="Calibri" w:hAnsi="Calibri"/>
                  <w:caps/>
                  <w:sz w:val="22"/>
                  <w:szCs w:val="22"/>
                </w:rPr>
              </w:rPrChange>
            </w:rPr>
            <w:t>Certificate of Compliance</w:t>
          </w:r>
          <w:r w:rsidRPr="00C73390">
            <w:rPr>
              <w:rFonts w:ascii="Calibri" w:hAnsi="Calibri"/>
              <w:caps/>
              <w:sz w:val="20"/>
              <w:szCs w:val="20"/>
              <w:rPrChange w:id="1035" w:author="Smith, Alexis@Energy" w:date="2018-10-04T10:55:00Z">
                <w:rPr>
                  <w:rFonts w:ascii="Calibri" w:hAnsi="Calibri"/>
                  <w:caps/>
                  <w:sz w:val="22"/>
                  <w:szCs w:val="22"/>
                </w:rPr>
              </w:rPrChange>
            </w:rPr>
            <w:tab/>
            <w:t xml:space="preserve"> CF1R-ALT-01-E</w:t>
          </w:r>
        </w:p>
      </w:tc>
    </w:tr>
    <w:tr w:rsidR="0017550E" w:rsidRPr="000912FB" w14:paraId="4886A837" w14:textId="77777777" w:rsidTr="009867E0">
      <w:tc>
        <w:tcPr>
          <w:tcW w:w="14616" w:type="dxa"/>
          <w:gridSpan w:val="2"/>
          <w:shd w:val="clear" w:color="auto" w:fill="auto"/>
        </w:tcPr>
        <w:p w14:paraId="4886A836" w14:textId="17E76441" w:rsidR="0017550E" w:rsidRPr="00C73390" w:rsidRDefault="0017550E" w:rsidP="00AC49BF">
          <w:pPr>
            <w:pStyle w:val="Footer"/>
            <w:tabs>
              <w:tab w:val="clear" w:pos="4680"/>
              <w:tab w:val="clear" w:pos="9360"/>
              <w:tab w:val="right" w:pos="14400"/>
            </w:tabs>
            <w:rPr>
              <w:rFonts w:asciiTheme="minorHAnsi" w:hAnsiTheme="minorHAnsi"/>
              <w:sz w:val="20"/>
              <w:szCs w:val="20"/>
              <w:rPrChange w:id="1036" w:author="Smith, Alexis@Energy" w:date="2018-10-04T10:55:00Z">
                <w:rPr>
                  <w:rFonts w:asciiTheme="minorHAnsi" w:hAnsiTheme="minorHAnsi"/>
                  <w:sz w:val="22"/>
                  <w:szCs w:val="22"/>
                </w:rPr>
              </w:rPrChange>
            </w:rPr>
          </w:pPr>
          <w:r w:rsidRPr="00C73390">
            <w:rPr>
              <w:rFonts w:asciiTheme="minorHAnsi" w:hAnsiTheme="minorHAnsi"/>
              <w:sz w:val="20"/>
              <w:szCs w:val="20"/>
              <w:rPrChange w:id="1037" w:author="Smith, Alexis@Energy" w:date="2018-10-04T10:55:00Z">
                <w:rPr>
                  <w:rFonts w:asciiTheme="minorHAnsi" w:hAnsiTheme="minorHAnsi"/>
                  <w:sz w:val="22"/>
                  <w:szCs w:val="22"/>
                </w:rPr>
              </w:rPrChange>
            </w:rPr>
            <w:t>Prescriptive Residential Alterations</w:t>
          </w:r>
          <w:r w:rsidRPr="00C73390">
            <w:rPr>
              <w:rFonts w:asciiTheme="minorHAnsi" w:hAnsiTheme="minorHAnsi"/>
              <w:sz w:val="20"/>
              <w:szCs w:val="20"/>
              <w:rPrChange w:id="1038" w:author="Smith, Alexis@Energy" w:date="2018-10-04T10:55:00Z">
                <w:rPr>
                  <w:rFonts w:asciiTheme="minorHAnsi" w:hAnsiTheme="minorHAnsi"/>
                  <w:sz w:val="22"/>
                  <w:szCs w:val="22"/>
                </w:rPr>
              </w:rPrChange>
            </w:rPr>
            <w:tab/>
            <w:t xml:space="preserve">(Page </w:t>
          </w:r>
          <w:r w:rsidRPr="00C73390">
            <w:rPr>
              <w:rFonts w:asciiTheme="minorHAnsi" w:hAnsiTheme="minorHAnsi"/>
              <w:sz w:val="20"/>
              <w:szCs w:val="20"/>
              <w:rPrChange w:id="1039" w:author="Smith, Alexis@Energy" w:date="2018-10-04T10:55:00Z">
                <w:rPr>
                  <w:rFonts w:asciiTheme="minorHAnsi" w:hAnsiTheme="minorHAnsi"/>
                  <w:sz w:val="22"/>
                  <w:szCs w:val="22"/>
                </w:rPr>
              </w:rPrChange>
            </w:rPr>
            <w:fldChar w:fldCharType="begin"/>
          </w:r>
          <w:r w:rsidRPr="00C73390">
            <w:rPr>
              <w:rFonts w:asciiTheme="minorHAnsi" w:hAnsiTheme="minorHAnsi"/>
              <w:sz w:val="20"/>
              <w:szCs w:val="20"/>
              <w:rPrChange w:id="1040" w:author="Smith, Alexis@Energy" w:date="2018-10-04T10:55:00Z">
                <w:rPr>
                  <w:rFonts w:asciiTheme="minorHAnsi" w:hAnsiTheme="minorHAnsi"/>
                  <w:sz w:val="22"/>
                  <w:szCs w:val="22"/>
                </w:rPr>
              </w:rPrChange>
            </w:rPr>
            <w:instrText xml:space="preserve"> PAGE  \* Arabic  \* MERGEFORMAT </w:instrText>
          </w:r>
          <w:r w:rsidRPr="00C73390">
            <w:rPr>
              <w:rFonts w:asciiTheme="minorHAnsi" w:hAnsiTheme="minorHAnsi"/>
              <w:sz w:val="20"/>
              <w:szCs w:val="20"/>
              <w:rPrChange w:id="1041" w:author="Smith, Alexis@Energy" w:date="2018-10-04T10:55:00Z">
                <w:rPr>
                  <w:rFonts w:asciiTheme="minorHAnsi" w:hAnsiTheme="minorHAnsi"/>
                  <w:sz w:val="22"/>
                  <w:szCs w:val="22"/>
                </w:rPr>
              </w:rPrChange>
            </w:rPr>
            <w:fldChar w:fldCharType="separate"/>
          </w:r>
          <w:r w:rsidR="002E0866">
            <w:rPr>
              <w:rFonts w:asciiTheme="minorHAnsi" w:hAnsiTheme="minorHAnsi"/>
              <w:noProof/>
              <w:sz w:val="20"/>
              <w:szCs w:val="20"/>
            </w:rPr>
            <w:t>6</w:t>
          </w:r>
          <w:r w:rsidRPr="00C73390">
            <w:rPr>
              <w:rFonts w:asciiTheme="minorHAnsi" w:hAnsiTheme="minorHAnsi"/>
              <w:sz w:val="20"/>
              <w:szCs w:val="20"/>
              <w:rPrChange w:id="1042" w:author="Smith, Alexis@Energy" w:date="2018-10-04T10:55:00Z">
                <w:rPr>
                  <w:rFonts w:asciiTheme="minorHAnsi" w:hAnsiTheme="minorHAnsi"/>
                  <w:sz w:val="22"/>
                  <w:szCs w:val="22"/>
                </w:rPr>
              </w:rPrChange>
            </w:rPr>
            <w:fldChar w:fldCharType="end"/>
          </w:r>
          <w:r w:rsidRPr="00C73390">
            <w:rPr>
              <w:rFonts w:asciiTheme="minorHAnsi" w:hAnsiTheme="minorHAnsi"/>
              <w:sz w:val="20"/>
              <w:szCs w:val="20"/>
              <w:rPrChange w:id="1043" w:author="Smith, Alexis@Energy" w:date="2018-10-04T10:55:00Z">
                <w:rPr>
                  <w:rFonts w:asciiTheme="minorHAnsi" w:hAnsiTheme="minorHAnsi"/>
                  <w:sz w:val="22"/>
                  <w:szCs w:val="22"/>
                </w:rPr>
              </w:rPrChange>
            </w:rPr>
            <w:t xml:space="preserve"> of </w:t>
          </w:r>
          <w:r w:rsidRPr="00C73390">
            <w:rPr>
              <w:rFonts w:asciiTheme="minorHAnsi" w:hAnsiTheme="minorHAnsi"/>
              <w:noProof/>
              <w:sz w:val="20"/>
              <w:szCs w:val="20"/>
              <w:rPrChange w:id="1044" w:author="Smith, Alexis@Energy" w:date="2018-10-04T10:55:00Z">
                <w:rPr>
                  <w:rFonts w:asciiTheme="minorHAnsi" w:hAnsiTheme="minorHAnsi"/>
                  <w:noProof/>
                  <w:sz w:val="22"/>
                  <w:szCs w:val="22"/>
                </w:rPr>
              </w:rPrChange>
            </w:rPr>
            <w:fldChar w:fldCharType="begin"/>
          </w:r>
          <w:r w:rsidRPr="00C73390">
            <w:rPr>
              <w:rFonts w:asciiTheme="minorHAnsi" w:hAnsiTheme="minorHAnsi"/>
              <w:noProof/>
              <w:sz w:val="20"/>
              <w:szCs w:val="20"/>
              <w:rPrChange w:id="1045" w:author="Smith, Alexis@Energy" w:date="2018-10-04T10:55:00Z">
                <w:rPr>
                  <w:rFonts w:asciiTheme="minorHAnsi" w:hAnsiTheme="minorHAnsi"/>
                  <w:noProof/>
                  <w:sz w:val="22"/>
                  <w:szCs w:val="22"/>
                </w:rPr>
              </w:rPrChange>
            </w:rPr>
            <w:instrText xml:space="preserve"> SECTIONPAGES   \* MERGEFORMAT </w:instrText>
          </w:r>
          <w:r w:rsidRPr="00C73390">
            <w:rPr>
              <w:rFonts w:asciiTheme="minorHAnsi" w:hAnsiTheme="minorHAnsi"/>
              <w:noProof/>
              <w:sz w:val="20"/>
              <w:szCs w:val="20"/>
              <w:rPrChange w:id="1046" w:author="Smith, Alexis@Energy" w:date="2018-10-04T10:55:00Z">
                <w:rPr>
                  <w:rFonts w:asciiTheme="minorHAnsi" w:hAnsiTheme="minorHAnsi"/>
                  <w:noProof/>
                  <w:sz w:val="22"/>
                  <w:szCs w:val="22"/>
                </w:rPr>
              </w:rPrChange>
            </w:rPr>
            <w:fldChar w:fldCharType="separate"/>
          </w:r>
          <w:r w:rsidR="002E0866">
            <w:rPr>
              <w:rFonts w:asciiTheme="minorHAnsi" w:hAnsiTheme="minorHAnsi"/>
              <w:noProof/>
              <w:sz w:val="20"/>
              <w:szCs w:val="20"/>
            </w:rPr>
            <w:t>6</w:t>
          </w:r>
          <w:r w:rsidRPr="00C73390">
            <w:rPr>
              <w:rFonts w:asciiTheme="minorHAnsi" w:hAnsiTheme="minorHAnsi"/>
              <w:noProof/>
              <w:sz w:val="20"/>
              <w:szCs w:val="20"/>
              <w:rPrChange w:id="1047" w:author="Smith, Alexis@Energy" w:date="2018-10-04T10:55:00Z">
                <w:rPr>
                  <w:rFonts w:asciiTheme="minorHAnsi" w:hAnsiTheme="minorHAnsi"/>
                  <w:noProof/>
                  <w:sz w:val="22"/>
                  <w:szCs w:val="22"/>
                </w:rPr>
              </w:rPrChange>
            </w:rPr>
            <w:fldChar w:fldCharType="end"/>
          </w:r>
          <w:r w:rsidRPr="00C73390">
            <w:rPr>
              <w:rFonts w:asciiTheme="minorHAnsi" w:hAnsiTheme="minorHAnsi"/>
              <w:sz w:val="20"/>
              <w:szCs w:val="20"/>
              <w:rPrChange w:id="1048" w:author="Smith, Alexis@Energy" w:date="2018-10-04T10:55:00Z">
                <w:rPr>
                  <w:rFonts w:asciiTheme="minorHAnsi" w:hAnsiTheme="minorHAnsi"/>
                  <w:sz w:val="22"/>
                  <w:szCs w:val="22"/>
                </w:rPr>
              </w:rPrChange>
            </w:rPr>
            <w:t>)</w:t>
          </w:r>
        </w:p>
      </w:tc>
    </w:tr>
    <w:tr w:rsidR="0017550E" w:rsidRPr="00BB17EB" w14:paraId="4886A83A" w14:textId="77777777" w:rsidTr="00AC49BF">
      <w:tc>
        <w:tcPr>
          <w:tcW w:w="8838" w:type="dxa"/>
          <w:shd w:val="clear" w:color="auto" w:fill="auto"/>
        </w:tcPr>
        <w:p w14:paraId="4886A838" w14:textId="26A94863" w:rsidR="0017550E" w:rsidRPr="00C73390" w:rsidRDefault="0017550E" w:rsidP="00E834BE">
          <w:pPr>
            <w:pStyle w:val="Footer"/>
            <w:tabs>
              <w:tab w:val="clear" w:pos="4680"/>
              <w:tab w:val="clear" w:pos="9360"/>
              <w:tab w:val="right" w:pos="14094"/>
            </w:tabs>
            <w:rPr>
              <w:rFonts w:ascii="Calibri" w:hAnsi="Calibri"/>
              <w:sz w:val="20"/>
              <w:szCs w:val="20"/>
              <w:rPrChange w:id="1049" w:author="Smith, Alexis@Energy" w:date="2018-10-04T10:55:00Z">
                <w:rPr>
                  <w:rFonts w:ascii="Calibri" w:hAnsi="Calibri"/>
                  <w:sz w:val="22"/>
                  <w:szCs w:val="22"/>
                </w:rPr>
              </w:rPrChange>
            </w:rPr>
          </w:pPr>
          <w:r w:rsidRPr="00C73390">
            <w:rPr>
              <w:rFonts w:ascii="Calibri" w:hAnsi="Calibri"/>
              <w:sz w:val="20"/>
              <w:szCs w:val="20"/>
              <w:rPrChange w:id="1050" w:author="Smith, Alexis@Energy" w:date="2018-10-04T10:55:00Z">
                <w:rPr>
                  <w:rFonts w:ascii="Calibri" w:hAnsi="Calibri"/>
                  <w:sz w:val="22"/>
                  <w:szCs w:val="22"/>
                </w:rPr>
              </w:rPrChange>
            </w:rPr>
            <w:t xml:space="preserve">Project Name:  </w:t>
          </w:r>
          <w:r w:rsidRPr="00C73390">
            <w:rPr>
              <w:rFonts w:ascii="Calibri" w:hAnsi="Calibri"/>
              <w:sz w:val="20"/>
              <w:szCs w:val="20"/>
              <w:rPrChange w:id="1051" w:author="Smith, Alexis@Energy" w:date="2018-10-04T10:55:00Z">
                <w:rPr>
                  <w:rFonts w:ascii="Calibri" w:hAnsi="Calibri"/>
                  <w:sz w:val="22"/>
                  <w:szCs w:val="22"/>
                </w:rPr>
              </w:rPrChange>
            </w:rPr>
            <w:tab/>
          </w:r>
          <w:del w:id="1052" w:author="Smith, Alexis@Energy" w:date="2018-08-02T13:46:00Z">
            <w:r w:rsidRPr="00C73390" w:rsidDel="005C7239">
              <w:rPr>
                <w:rFonts w:ascii="Calibri" w:hAnsi="Calibri"/>
                <w:sz w:val="20"/>
                <w:szCs w:val="20"/>
                <w:rPrChange w:id="1053" w:author="Smith, Alexis@Energy" w:date="2018-10-04T10:55:00Z">
                  <w:rPr>
                    <w:rFonts w:ascii="Calibri" w:hAnsi="Calibri"/>
                    <w:sz w:val="22"/>
                    <w:szCs w:val="22"/>
                  </w:rPr>
                </w:rPrChange>
              </w:rPr>
              <w:delText xml:space="preserve">Page </w:delText>
            </w:r>
            <w:r w:rsidRPr="00C73390" w:rsidDel="005C7239">
              <w:rPr>
                <w:rFonts w:ascii="Calibri" w:hAnsi="Calibri"/>
                <w:sz w:val="20"/>
                <w:szCs w:val="20"/>
                <w:rPrChange w:id="1054" w:author="Smith, Alexis@Energy" w:date="2018-10-04T10:55:00Z">
                  <w:rPr>
                    <w:rFonts w:ascii="Calibri" w:hAnsi="Calibri"/>
                    <w:sz w:val="22"/>
                    <w:szCs w:val="22"/>
                  </w:rPr>
                </w:rPrChange>
              </w:rPr>
              <w:fldChar w:fldCharType="begin"/>
            </w:r>
            <w:r w:rsidRPr="00C73390" w:rsidDel="005C7239">
              <w:rPr>
                <w:rFonts w:ascii="Calibri" w:hAnsi="Calibri"/>
                <w:sz w:val="20"/>
                <w:szCs w:val="20"/>
                <w:rPrChange w:id="1055" w:author="Smith, Alexis@Energy" w:date="2018-10-04T10:55:00Z">
                  <w:rPr>
                    <w:rFonts w:ascii="Calibri" w:hAnsi="Calibri"/>
                    <w:sz w:val="22"/>
                    <w:szCs w:val="22"/>
                  </w:rPr>
                </w:rPrChange>
              </w:rPr>
              <w:delInstrText xml:space="preserve"> PAGE  \* Arabic  \* MERGEFORMAT </w:delInstrText>
            </w:r>
            <w:r w:rsidRPr="00C73390" w:rsidDel="005C7239">
              <w:rPr>
                <w:rFonts w:ascii="Calibri" w:hAnsi="Calibri"/>
                <w:sz w:val="20"/>
                <w:szCs w:val="20"/>
                <w:rPrChange w:id="1056" w:author="Smith, Alexis@Energy" w:date="2018-10-04T10:55:00Z">
                  <w:rPr>
                    <w:rFonts w:ascii="Calibri" w:hAnsi="Calibri"/>
                    <w:sz w:val="22"/>
                    <w:szCs w:val="22"/>
                  </w:rPr>
                </w:rPrChange>
              </w:rPr>
              <w:fldChar w:fldCharType="separate"/>
            </w:r>
            <w:r w:rsidRPr="00C73390" w:rsidDel="005C7239">
              <w:rPr>
                <w:rFonts w:ascii="Calibri" w:hAnsi="Calibri"/>
                <w:noProof/>
                <w:sz w:val="20"/>
                <w:szCs w:val="20"/>
                <w:rPrChange w:id="1057" w:author="Smith, Alexis@Energy" w:date="2018-10-04T10:55:00Z">
                  <w:rPr>
                    <w:rFonts w:ascii="Calibri" w:hAnsi="Calibri"/>
                    <w:noProof/>
                    <w:sz w:val="22"/>
                    <w:szCs w:val="22"/>
                  </w:rPr>
                </w:rPrChange>
              </w:rPr>
              <w:delText>1</w:delText>
            </w:r>
            <w:r w:rsidRPr="00C73390" w:rsidDel="005C7239">
              <w:rPr>
                <w:rFonts w:ascii="Calibri" w:hAnsi="Calibri"/>
                <w:sz w:val="20"/>
                <w:szCs w:val="20"/>
                <w:rPrChange w:id="1058" w:author="Smith, Alexis@Energy" w:date="2018-10-04T10:55:00Z">
                  <w:rPr>
                    <w:rFonts w:ascii="Calibri" w:hAnsi="Calibri"/>
                    <w:sz w:val="22"/>
                    <w:szCs w:val="22"/>
                  </w:rPr>
                </w:rPrChange>
              </w:rPr>
              <w:fldChar w:fldCharType="end"/>
            </w:r>
            <w:r w:rsidRPr="00C73390" w:rsidDel="005C7239">
              <w:rPr>
                <w:rFonts w:ascii="Calibri" w:hAnsi="Calibri"/>
                <w:sz w:val="20"/>
                <w:szCs w:val="20"/>
                <w:rPrChange w:id="1059" w:author="Smith, Alexis@Energy" w:date="2018-10-04T10:55:00Z">
                  <w:rPr>
                    <w:rFonts w:ascii="Calibri" w:hAnsi="Calibri"/>
                    <w:sz w:val="22"/>
                    <w:szCs w:val="22"/>
                  </w:rPr>
                </w:rPrChange>
              </w:rPr>
              <w:delText xml:space="preserve"> of </w:delText>
            </w:r>
            <w:r w:rsidRPr="00C73390" w:rsidDel="005C7239">
              <w:rPr>
                <w:rFonts w:ascii="Calibri" w:hAnsi="Calibri"/>
                <w:noProof/>
                <w:sz w:val="20"/>
                <w:szCs w:val="20"/>
                <w:rPrChange w:id="1060" w:author="Smith, Alexis@Energy" w:date="2018-10-04T10:55:00Z">
                  <w:rPr>
                    <w:rFonts w:ascii="Calibri" w:hAnsi="Calibri"/>
                    <w:noProof/>
                    <w:sz w:val="22"/>
                    <w:szCs w:val="22"/>
                  </w:rPr>
                </w:rPrChange>
              </w:rPr>
              <w:fldChar w:fldCharType="begin"/>
            </w:r>
            <w:r w:rsidRPr="00C73390" w:rsidDel="005C7239">
              <w:rPr>
                <w:rFonts w:ascii="Calibri" w:hAnsi="Calibri"/>
                <w:noProof/>
                <w:sz w:val="20"/>
                <w:szCs w:val="20"/>
                <w:rPrChange w:id="1061" w:author="Smith, Alexis@Energy" w:date="2018-10-04T10:55:00Z">
                  <w:rPr>
                    <w:rFonts w:ascii="Calibri" w:hAnsi="Calibri"/>
                    <w:noProof/>
                    <w:sz w:val="22"/>
                    <w:szCs w:val="22"/>
                  </w:rPr>
                </w:rPrChange>
              </w:rPr>
              <w:delInstrText xml:space="preserve"> SECTIONPAGES   \* MERGEFORMAT </w:delInstrText>
            </w:r>
            <w:r w:rsidRPr="00C73390" w:rsidDel="005C7239">
              <w:rPr>
                <w:rFonts w:ascii="Calibri" w:hAnsi="Calibri"/>
                <w:noProof/>
                <w:sz w:val="20"/>
                <w:szCs w:val="20"/>
                <w:rPrChange w:id="1062" w:author="Smith, Alexis@Energy" w:date="2018-10-04T10:55:00Z">
                  <w:rPr>
                    <w:rFonts w:ascii="Calibri" w:hAnsi="Calibri"/>
                    <w:noProof/>
                    <w:sz w:val="22"/>
                    <w:szCs w:val="22"/>
                  </w:rPr>
                </w:rPrChange>
              </w:rPr>
              <w:fldChar w:fldCharType="separate"/>
            </w:r>
            <w:r w:rsidRPr="00C73390" w:rsidDel="005C7239">
              <w:rPr>
                <w:rFonts w:ascii="Calibri" w:hAnsi="Calibri"/>
                <w:noProof/>
                <w:sz w:val="20"/>
                <w:szCs w:val="20"/>
                <w:rPrChange w:id="1063" w:author="Smith, Alexis@Energy" w:date="2018-10-04T10:55:00Z">
                  <w:rPr>
                    <w:rFonts w:ascii="Calibri" w:hAnsi="Calibri"/>
                    <w:noProof/>
                    <w:sz w:val="22"/>
                    <w:szCs w:val="22"/>
                  </w:rPr>
                </w:rPrChange>
              </w:rPr>
              <w:delText>6</w:delText>
            </w:r>
            <w:r w:rsidRPr="00C73390" w:rsidDel="005C7239">
              <w:rPr>
                <w:rFonts w:ascii="Calibri" w:hAnsi="Calibri"/>
                <w:noProof/>
                <w:sz w:val="20"/>
                <w:szCs w:val="20"/>
                <w:rPrChange w:id="1064" w:author="Smith, Alexis@Energy" w:date="2018-10-04T10:55:00Z">
                  <w:rPr>
                    <w:rFonts w:ascii="Calibri" w:hAnsi="Calibri"/>
                    <w:noProof/>
                    <w:sz w:val="22"/>
                    <w:szCs w:val="22"/>
                  </w:rPr>
                </w:rPrChange>
              </w:rPr>
              <w:fldChar w:fldCharType="end"/>
            </w:r>
          </w:del>
        </w:p>
      </w:tc>
      <w:tc>
        <w:tcPr>
          <w:tcW w:w="5778" w:type="dxa"/>
          <w:shd w:val="clear" w:color="auto" w:fill="auto"/>
        </w:tcPr>
        <w:p w14:paraId="4886A839" w14:textId="77777777" w:rsidR="0017550E" w:rsidRPr="00C73390" w:rsidRDefault="0017550E" w:rsidP="009867E0">
          <w:pPr>
            <w:pStyle w:val="Header"/>
            <w:rPr>
              <w:rFonts w:ascii="Calibri" w:hAnsi="Calibri"/>
              <w:sz w:val="20"/>
              <w:szCs w:val="20"/>
              <w:rPrChange w:id="1065" w:author="Smith, Alexis@Energy" w:date="2018-10-04T10:55:00Z">
                <w:rPr>
                  <w:rFonts w:ascii="Calibri" w:hAnsi="Calibri"/>
                  <w:sz w:val="22"/>
                  <w:szCs w:val="22"/>
                </w:rPr>
              </w:rPrChange>
            </w:rPr>
          </w:pPr>
          <w:r w:rsidRPr="00C73390">
            <w:rPr>
              <w:rFonts w:ascii="Calibri" w:hAnsi="Calibri"/>
              <w:sz w:val="20"/>
              <w:szCs w:val="20"/>
              <w:rPrChange w:id="1066" w:author="Smith, Alexis@Energy" w:date="2018-10-04T10:55:00Z">
                <w:rPr>
                  <w:rFonts w:ascii="Calibri" w:hAnsi="Calibri"/>
                  <w:sz w:val="22"/>
                  <w:szCs w:val="22"/>
                </w:rPr>
              </w:rPrChange>
            </w:rPr>
            <w:t>Date Prepared:</w:t>
          </w:r>
        </w:p>
      </w:tc>
    </w:tr>
  </w:tbl>
  <w:p w14:paraId="4886A83B" w14:textId="77777777" w:rsidR="0017550E" w:rsidRPr="00FD271A" w:rsidRDefault="0017550E" w:rsidP="009867E0">
    <w:pPr>
      <w:pStyle w:val="Header"/>
      <w:rPr>
        <w:b/>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E" w14:textId="77777777" w:rsidR="0017550E" w:rsidRDefault="002E0866">
    <w:pPr>
      <w:pStyle w:val="Header"/>
    </w:pPr>
    <w:r>
      <w:rPr>
        <w:noProof/>
      </w:rPr>
      <w:pict w14:anchorId="4886A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7"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17550E" w:rsidRPr="00F85124" w14:paraId="4886A841" w14:textId="77777777" w:rsidTr="009D4F6C">
      <w:trPr>
        <w:cantSplit/>
        <w:trHeight w:val="288"/>
      </w:trPr>
      <w:tc>
        <w:tcPr>
          <w:tcW w:w="3877" w:type="pct"/>
          <w:tcBorders>
            <w:right w:val="nil"/>
          </w:tcBorders>
          <w:vAlign w:val="center"/>
        </w:tcPr>
        <w:p w14:paraId="4886A83F" w14:textId="77777777" w:rsidR="0017550E" w:rsidRPr="002D18A0" w:rsidRDefault="0017550E" w:rsidP="00E83956">
          <w:pPr>
            <w:pStyle w:val="Style77"/>
            <w:rPr>
              <w:b/>
            </w:rPr>
          </w:pPr>
          <w:r w:rsidRPr="002D18A0">
            <w:t xml:space="preserve">CERTIFICATE OF COMPLIANCE – </w:t>
          </w:r>
          <w:r>
            <w:t>USER INSTRUCTIONS</w:t>
          </w:r>
        </w:p>
      </w:tc>
      <w:tc>
        <w:tcPr>
          <w:tcW w:w="1123" w:type="pct"/>
          <w:tcBorders>
            <w:left w:val="nil"/>
          </w:tcBorders>
          <w:tcMar>
            <w:left w:w="115" w:type="dxa"/>
            <w:right w:w="115" w:type="dxa"/>
          </w:tcMar>
          <w:vAlign w:val="center"/>
        </w:tcPr>
        <w:p w14:paraId="4886A840" w14:textId="77777777" w:rsidR="0017550E" w:rsidRPr="002D18A0" w:rsidRDefault="0017550E" w:rsidP="009D4F6C">
          <w:pPr>
            <w:pStyle w:val="Style78"/>
            <w:rPr>
              <w:b/>
            </w:rPr>
          </w:pPr>
          <w:r>
            <w:rPr>
              <w:caps/>
              <w:sz w:val="22"/>
              <w:szCs w:val="22"/>
            </w:rPr>
            <w:t>CF</w:t>
          </w:r>
          <w:r w:rsidRPr="000912FB">
            <w:rPr>
              <w:caps/>
              <w:sz w:val="22"/>
              <w:szCs w:val="22"/>
            </w:rPr>
            <w:t>1R-ALT-01-E</w:t>
          </w:r>
        </w:p>
      </w:tc>
    </w:tr>
    <w:tr w:rsidR="0017550E" w:rsidRPr="00F85124" w14:paraId="4886A844" w14:textId="77777777" w:rsidTr="009D4F6C">
      <w:trPr>
        <w:cantSplit/>
        <w:trHeight w:val="288"/>
      </w:trPr>
      <w:tc>
        <w:tcPr>
          <w:tcW w:w="3877" w:type="pct"/>
          <w:tcBorders>
            <w:right w:val="nil"/>
          </w:tcBorders>
        </w:tcPr>
        <w:p w14:paraId="4886A842" w14:textId="77777777" w:rsidR="0017550E" w:rsidRPr="002D18A0" w:rsidRDefault="0017550E" w:rsidP="009D4F6C">
          <w:pPr>
            <w:pStyle w:val="Style77"/>
          </w:pPr>
          <w:r>
            <w:rPr>
              <w:rFonts w:asciiTheme="minorHAnsi" w:hAnsiTheme="minorHAnsi"/>
              <w:sz w:val="22"/>
              <w:szCs w:val="22"/>
            </w:rPr>
            <w:t xml:space="preserve">Prescriptive </w:t>
          </w:r>
          <w:r w:rsidRPr="000912FB">
            <w:rPr>
              <w:rFonts w:asciiTheme="minorHAnsi" w:hAnsiTheme="minorHAnsi"/>
              <w:sz w:val="22"/>
              <w:szCs w:val="22"/>
            </w:rPr>
            <w:t>Residential Alterations</w:t>
          </w:r>
        </w:p>
      </w:tc>
      <w:tc>
        <w:tcPr>
          <w:tcW w:w="1123" w:type="pct"/>
          <w:tcBorders>
            <w:left w:val="nil"/>
          </w:tcBorders>
        </w:tcPr>
        <w:p w14:paraId="4886A843" w14:textId="4D1F8485" w:rsidR="0017550E" w:rsidRPr="002D18A0" w:rsidRDefault="0017550E" w:rsidP="00015060">
          <w:pPr>
            <w:pStyle w:val="Style78"/>
          </w:pPr>
          <w:r w:rsidRPr="002D18A0">
            <w:tab/>
            <w:t>(Page</w:t>
          </w:r>
          <w:r>
            <w:t xml:space="preserve"> </w:t>
          </w:r>
          <w:r>
            <w:fldChar w:fldCharType="begin"/>
          </w:r>
          <w:r>
            <w:instrText xml:space="preserve"> PAGE  \* Arabic  \* MERGEFORMAT </w:instrText>
          </w:r>
          <w:r>
            <w:fldChar w:fldCharType="separate"/>
          </w:r>
          <w:r w:rsidR="002E0866">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2E0866">
            <w:rPr>
              <w:noProof/>
            </w:rPr>
            <w:t>9</w:t>
          </w:r>
          <w:r>
            <w:rPr>
              <w:noProof/>
            </w:rPr>
            <w:fldChar w:fldCharType="end"/>
          </w:r>
          <w:r w:rsidRPr="002D18A0">
            <w:t>)</w:t>
          </w:r>
        </w:p>
      </w:tc>
    </w:tr>
  </w:tbl>
  <w:p w14:paraId="4886A845" w14:textId="77777777" w:rsidR="0017550E" w:rsidRPr="00015060" w:rsidRDefault="0017550E" w:rsidP="00015060">
    <w:pPr>
      <w:pStyle w:val="Head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7" w14:textId="77777777" w:rsidR="0017550E" w:rsidRDefault="002E0866">
    <w:pPr>
      <w:pStyle w:val="Header"/>
    </w:pPr>
    <w:r>
      <w:rPr>
        <w:noProof/>
      </w:rPr>
      <w:pict w14:anchorId="4886A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6"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8" w14:textId="77777777" w:rsidR="0017550E" w:rsidRDefault="002E0866">
    <w:pPr>
      <w:pStyle w:val="Header"/>
    </w:pPr>
    <w:r>
      <w:rPr>
        <w:noProof/>
      </w:rPr>
      <w:pict w14:anchorId="4886A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0"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17550E" w:rsidRPr="00F85124" w14:paraId="4886A84B" w14:textId="77777777" w:rsidTr="000C149B">
      <w:trPr>
        <w:cantSplit/>
        <w:trHeight w:val="288"/>
      </w:trPr>
      <w:tc>
        <w:tcPr>
          <w:tcW w:w="3877" w:type="pct"/>
          <w:tcBorders>
            <w:right w:val="nil"/>
          </w:tcBorders>
          <w:vAlign w:val="center"/>
        </w:tcPr>
        <w:p w14:paraId="4886A849" w14:textId="4E57CD99" w:rsidR="0017550E" w:rsidRPr="002D18A0" w:rsidRDefault="0017550E" w:rsidP="00E83956">
          <w:pPr>
            <w:pStyle w:val="Style77"/>
            <w:rPr>
              <w:b/>
            </w:rPr>
          </w:pPr>
          <w:r w:rsidRPr="002D18A0">
            <w:t xml:space="preserve">CERTIFICATE OF COMPLIANCE </w:t>
          </w:r>
          <w:r w:rsidRPr="00621E9F">
            <w:t xml:space="preserve">– </w:t>
          </w:r>
          <w:r>
            <w:t>DATA FIELD DEFINITIONS AND CALCULATIONS</w:t>
          </w:r>
        </w:p>
      </w:tc>
      <w:tc>
        <w:tcPr>
          <w:tcW w:w="1123" w:type="pct"/>
          <w:tcBorders>
            <w:left w:val="nil"/>
          </w:tcBorders>
          <w:tcMar>
            <w:left w:w="115" w:type="dxa"/>
            <w:right w:w="115" w:type="dxa"/>
          </w:tcMar>
          <w:vAlign w:val="center"/>
        </w:tcPr>
        <w:p w14:paraId="4886A84A" w14:textId="77777777" w:rsidR="0017550E" w:rsidRPr="002D18A0" w:rsidRDefault="0017550E" w:rsidP="000C149B">
          <w:pPr>
            <w:pStyle w:val="Style78"/>
            <w:rPr>
              <w:b/>
            </w:rPr>
          </w:pPr>
          <w:r w:rsidRPr="002D18A0">
            <w:t>CF1R-</w:t>
          </w:r>
          <w:r>
            <w:t>ALT</w:t>
          </w:r>
          <w:r w:rsidRPr="002D18A0">
            <w:t>-0</w:t>
          </w:r>
          <w:r>
            <w:t>1</w:t>
          </w:r>
          <w:r w:rsidRPr="002D18A0">
            <w:t>-E</w:t>
          </w:r>
        </w:p>
      </w:tc>
    </w:tr>
    <w:tr w:rsidR="0017550E" w:rsidRPr="00F85124" w14:paraId="4886A84E" w14:textId="77777777" w:rsidTr="000C149B">
      <w:trPr>
        <w:cantSplit/>
        <w:trHeight w:val="288"/>
      </w:trPr>
      <w:tc>
        <w:tcPr>
          <w:tcW w:w="3877" w:type="pct"/>
          <w:tcBorders>
            <w:right w:val="nil"/>
          </w:tcBorders>
        </w:tcPr>
        <w:p w14:paraId="4886A84C" w14:textId="77777777" w:rsidR="0017550E" w:rsidRPr="002D18A0" w:rsidRDefault="0017550E" w:rsidP="000C149B">
          <w:pPr>
            <w:pStyle w:val="Style77"/>
          </w:pPr>
          <w:r>
            <w:t>Prescriptive Residential Alterations</w:t>
          </w:r>
        </w:p>
      </w:tc>
      <w:tc>
        <w:tcPr>
          <w:tcW w:w="1123" w:type="pct"/>
          <w:tcBorders>
            <w:left w:val="nil"/>
          </w:tcBorders>
        </w:tcPr>
        <w:p w14:paraId="4886A84D" w14:textId="1F2616C1" w:rsidR="0017550E" w:rsidRPr="002D18A0" w:rsidRDefault="0017550E" w:rsidP="000C149B">
          <w:pPr>
            <w:pStyle w:val="Style78"/>
          </w:pPr>
          <w:r w:rsidRPr="002D18A0">
            <w:tab/>
            <w:t xml:space="preserve">(Page </w:t>
          </w:r>
          <w:r>
            <w:fldChar w:fldCharType="begin"/>
          </w:r>
          <w:r>
            <w:instrText xml:space="preserve"> PAGE   \* MERGEFORMAT </w:instrText>
          </w:r>
          <w:r>
            <w:fldChar w:fldCharType="separate"/>
          </w:r>
          <w:r w:rsidR="002E0866">
            <w:rPr>
              <w:noProof/>
            </w:rPr>
            <w:t>17</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2E0866">
            <w:rPr>
              <w:noProof/>
            </w:rPr>
            <w:t>22</w:t>
          </w:r>
          <w:r>
            <w:rPr>
              <w:noProof/>
            </w:rPr>
            <w:fldChar w:fldCharType="end"/>
          </w:r>
          <w:r w:rsidRPr="002D18A0">
            <w:t>)</w:t>
          </w:r>
        </w:p>
      </w:tc>
    </w:tr>
  </w:tbl>
  <w:p w14:paraId="4886A84F" w14:textId="197742F9" w:rsidR="0017550E" w:rsidRDefault="002E0866">
    <w:pPr>
      <w:pStyle w:val="Header"/>
    </w:pPr>
    <w:r>
      <w:rPr>
        <w:noProof/>
      </w:rPr>
      <w:pict w14:anchorId="4886A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1" w14:textId="77777777" w:rsidR="0017550E" w:rsidRDefault="002E0866">
    <w:pPr>
      <w:pStyle w:val="Header"/>
    </w:pPr>
    <w:r>
      <w:rPr>
        <w:noProof/>
      </w:rPr>
      <w:pict w14:anchorId="4886A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9"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1C10266"/>
    <w:multiLevelType w:val="hybridMultilevel"/>
    <w:tmpl w:val="57E4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873ACA"/>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61BA8"/>
    <w:multiLevelType w:val="multilevel"/>
    <w:tmpl w:val="74B6CB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E737E"/>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8903CE"/>
    <w:multiLevelType w:val="hybridMultilevel"/>
    <w:tmpl w:val="3550B3B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1" w15:restartNumberingAfterBreak="0">
    <w:nsid w:val="2C770AF3"/>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2D3E4CB6"/>
    <w:multiLevelType w:val="hybridMultilevel"/>
    <w:tmpl w:val="3A10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F3377"/>
    <w:multiLevelType w:val="hybridMultilevel"/>
    <w:tmpl w:val="F16C5CF4"/>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F0B9B"/>
    <w:multiLevelType w:val="hybridMultilevel"/>
    <w:tmpl w:val="604CA728"/>
    <w:lvl w:ilvl="0" w:tplc="E4EE03A6">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2B7DC5"/>
    <w:multiLevelType w:val="hybridMultilevel"/>
    <w:tmpl w:val="59BC1928"/>
    <w:lvl w:ilvl="0" w:tplc="95848A90">
      <w:start w:val="1"/>
      <w:numFmt w:val="decimal"/>
      <w:lvlText w:val="%1."/>
      <w:lvlJc w:val="left"/>
      <w:pPr>
        <w:ind w:left="360" w:hanging="360"/>
      </w:pPr>
      <w:rPr>
        <w:rFonts w:asciiTheme="minorHAnsi" w:hAnsiTheme="minorHAnsi" w:hint="default"/>
        <w:sz w:val="20"/>
        <w:szCs w:val="2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5489C"/>
    <w:multiLevelType w:val="hybridMultilevel"/>
    <w:tmpl w:val="C0E223C4"/>
    <w:lvl w:ilvl="0" w:tplc="4BD23A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3DA331A"/>
    <w:multiLevelType w:val="hybridMultilevel"/>
    <w:tmpl w:val="161A5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016A4"/>
    <w:multiLevelType w:val="hybridMultilevel"/>
    <w:tmpl w:val="ADCE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15:restartNumberingAfterBreak="0">
    <w:nsid w:val="4B0008C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15A07"/>
    <w:multiLevelType w:val="hybridMultilevel"/>
    <w:tmpl w:val="0212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5382F"/>
    <w:multiLevelType w:val="hybridMultilevel"/>
    <w:tmpl w:val="9404CB66"/>
    <w:lvl w:ilvl="0" w:tplc="16B6B6C0">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9"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646F35"/>
    <w:multiLevelType w:val="hybridMultilevel"/>
    <w:tmpl w:val="250212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651F0"/>
    <w:multiLevelType w:val="hybridMultilevel"/>
    <w:tmpl w:val="793E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0F0521"/>
    <w:multiLevelType w:val="hybridMultilevel"/>
    <w:tmpl w:val="E00A7560"/>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94636"/>
    <w:multiLevelType w:val="hybridMultilevel"/>
    <w:tmpl w:val="A0A43A8C"/>
    <w:lvl w:ilvl="0" w:tplc="5A1EAF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33"/>
  </w:num>
  <w:num w:numId="4">
    <w:abstractNumId w:val="21"/>
  </w:num>
  <w:num w:numId="5">
    <w:abstractNumId w:val="29"/>
  </w:num>
  <w:num w:numId="6">
    <w:abstractNumId w:val="0"/>
  </w:num>
  <w:num w:numId="7">
    <w:abstractNumId w:val="37"/>
  </w:num>
  <w:num w:numId="8">
    <w:abstractNumId w:val="19"/>
  </w:num>
  <w:num w:numId="9">
    <w:abstractNumId w:val="35"/>
  </w:num>
  <w:num w:numId="10">
    <w:abstractNumId w:val="26"/>
  </w:num>
  <w:num w:numId="11">
    <w:abstractNumId w:val="9"/>
  </w:num>
  <w:num w:numId="12">
    <w:abstractNumId w:val="31"/>
  </w:num>
  <w:num w:numId="13">
    <w:abstractNumId w:val="6"/>
  </w:num>
  <w:num w:numId="14">
    <w:abstractNumId w:val="2"/>
  </w:num>
  <w:num w:numId="15">
    <w:abstractNumId w:val="24"/>
  </w:num>
  <w:num w:numId="16">
    <w:abstractNumId w:val="38"/>
  </w:num>
  <w:num w:numId="17">
    <w:abstractNumId w:val="5"/>
  </w:num>
  <w:num w:numId="18">
    <w:abstractNumId w:val="12"/>
  </w:num>
  <w:num w:numId="19">
    <w:abstractNumId w:val="27"/>
  </w:num>
  <w:num w:numId="20">
    <w:abstractNumId w:val="16"/>
  </w:num>
  <w:num w:numId="21">
    <w:abstractNumId w:val="11"/>
  </w:num>
  <w:num w:numId="22">
    <w:abstractNumId w:val="25"/>
  </w:num>
  <w:num w:numId="23">
    <w:abstractNumId w:val="17"/>
  </w:num>
  <w:num w:numId="24">
    <w:abstractNumId w:val="20"/>
  </w:num>
  <w:num w:numId="25">
    <w:abstractNumId w:val="1"/>
  </w:num>
  <w:num w:numId="26">
    <w:abstractNumId w:val="36"/>
  </w:num>
  <w:num w:numId="27">
    <w:abstractNumId w:val="23"/>
  </w:num>
  <w:num w:numId="28">
    <w:abstractNumId w:val="30"/>
  </w:num>
  <w:num w:numId="29">
    <w:abstractNumId w:val="15"/>
  </w:num>
  <w:num w:numId="30">
    <w:abstractNumId w:val="13"/>
  </w:num>
  <w:num w:numId="31">
    <w:abstractNumId w:val="18"/>
  </w:num>
  <w:num w:numId="32">
    <w:abstractNumId w:val="8"/>
  </w:num>
  <w:num w:numId="33">
    <w:abstractNumId w:val="32"/>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10"/>
  </w:num>
  <w:num w:numId="53">
    <w:abstractNumId w:val="14"/>
  </w:num>
  <w:num w:numId="54">
    <w:abstractNumId w:val="3"/>
  </w:num>
  <w:num w:numId="55">
    <w:abstractNumId w:val="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88"/>
    <w:rsid w:val="00006467"/>
    <w:rsid w:val="00007822"/>
    <w:rsid w:val="00007E66"/>
    <w:rsid w:val="000136B7"/>
    <w:rsid w:val="000140D6"/>
    <w:rsid w:val="00015060"/>
    <w:rsid w:val="00015988"/>
    <w:rsid w:val="00015C26"/>
    <w:rsid w:val="00017C9B"/>
    <w:rsid w:val="00020102"/>
    <w:rsid w:val="0002099F"/>
    <w:rsid w:val="00020C3C"/>
    <w:rsid w:val="00021015"/>
    <w:rsid w:val="00021D79"/>
    <w:rsid w:val="00021E42"/>
    <w:rsid w:val="00022818"/>
    <w:rsid w:val="0002364F"/>
    <w:rsid w:val="00023E60"/>
    <w:rsid w:val="00024727"/>
    <w:rsid w:val="00025ACE"/>
    <w:rsid w:val="00026FDC"/>
    <w:rsid w:val="0002735A"/>
    <w:rsid w:val="00027864"/>
    <w:rsid w:val="00027CC8"/>
    <w:rsid w:val="00031B81"/>
    <w:rsid w:val="00031C12"/>
    <w:rsid w:val="000330FB"/>
    <w:rsid w:val="000333A2"/>
    <w:rsid w:val="00033DA6"/>
    <w:rsid w:val="00033FD8"/>
    <w:rsid w:val="00035CB4"/>
    <w:rsid w:val="00036620"/>
    <w:rsid w:val="00036637"/>
    <w:rsid w:val="00036E07"/>
    <w:rsid w:val="00037592"/>
    <w:rsid w:val="00037F21"/>
    <w:rsid w:val="000424D9"/>
    <w:rsid w:val="0004319F"/>
    <w:rsid w:val="00044BAA"/>
    <w:rsid w:val="00046AD3"/>
    <w:rsid w:val="00046C92"/>
    <w:rsid w:val="00050B88"/>
    <w:rsid w:val="0005144C"/>
    <w:rsid w:val="00053DC3"/>
    <w:rsid w:val="00055076"/>
    <w:rsid w:val="00055C51"/>
    <w:rsid w:val="00055F5C"/>
    <w:rsid w:val="00056327"/>
    <w:rsid w:val="0005733B"/>
    <w:rsid w:val="000600E7"/>
    <w:rsid w:val="000603CC"/>
    <w:rsid w:val="00060740"/>
    <w:rsid w:val="00060887"/>
    <w:rsid w:val="00060D8C"/>
    <w:rsid w:val="00060F1B"/>
    <w:rsid w:val="0006144A"/>
    <w:rsid w:val="000623B5"/>
    <w:rsid w:val="00062A0C"/>
    <w:rsid w:val="000635C7"/>
    <w:rsid w:val="0006381C"/>
    <w:rsid w:val="000641BB"/>
    <w:rsid w:val="0006593F"/>
    <w:rsid w:val="00065B16"/>
    <w:rsid w:val="00066AC4"/>
    <w:rsid w:val="00066EAB"/>
    <w:rsid w:val="000673ED"/>
    <w:rsid w:val="00067A3D"/>
    <w:rsid w:val="00072C83"/>
    <w:rsid w:val="00074EB5"/>
    <w:rsid w:val="000756F4"/>
    <w:rsid w:val="00075714"/>
    <w:rsid w:val="000759BF"/>
    <w:rsid w:val="00077181"/>
    <w:rsid w:val="00077ACC"/>
    <w:rsid w:val="000818B3"/>
    <w:rsid w:val="00082EC6"/>
    <w:rsid w:val="00083508"/>
    <w:rsid w:val="000853A3"/>
    <w:rsid w:val="00085CF6"/>
    <w:rsid w:val="00090213"/>
    <w:rsid w:val="000904B9"/>
    <w:rsid w:val="00090C86"/>
    <w:rsid w:val="00090CEF"/>
    <w:rsid w:val="000912FB"/>
    <w:rsid w:val="00092508"/>
    <w:rsid w:val="0009324D"/>
    <w:rsid w:val="000935B0"/>
    <w:rsid w:val="00093CCE"/>
    <w:rsid w:val="0009415E"/>
    <w:rsid w:val="00094AC3"/>
    <w:rsid w:val="0009570C"/>
    <w:rsid w:val="0009764B"/>
    <w:rsid w:val="00097958"/>
    <w:rsid w:val="000A0694"/>
    <w:rsid w:val="000A35D9"/>
    <w:rsid w:val="000A464D"/>
    <w:rsid w:val="000A598B"/>
    <w:rsid w:val="000A5FE7"/>
    <w:rsid w:val="000A7630"/>
    <w:rsid w:val="000A7B31"/>
    <w:rsid w:val="000A7D87"/>
    <w:rsid w:val="000B03BC"/>
    <w:rsid w:val="000B1C35"/>
    <w:rsid w:val="000B226C"/>
    <w:rsid w:val="000B6675"/>
    <w:rsid w:val="000B681F"/>
    <w:rsid w:val="000B6C45"/>
    <w:rsid w:val="000B71BA"/>
    <w:rsid w:val="000B7526"/>
    <w:rsid w:val="000C00FD"/>
    <w:rsid w:val="000C045A"/>
    <w:rsid w:val="000C149B"/>
    <w:rsid w:val="000C19F1"/>
    <w:rsid w:val="000C1EFF"/>
    <w:rsid w:val="000C399E"/>
    <w:rsid w:val="000C3B04"/>
    <w:rsid w:val="000C413C"/>
    <w:rsid w:val="000C4332"/>
    <w:rsid w:val="000C4C8C"/>
    <w:rsid w:val="000C5480"/>
    <w:rsid w:val="000C6003"/>
    <w:rsid w:val="000C60F3"/>
    <w:rsid w:val="000C6808"/>
    <w:rsid w:val="000C6C90"/>
    <w:rsid w:val="000C71A2"/>
    <w:rsid w:val="000C7274"/>
    <w:rsid w:val="000C7699"/>
    <w:rsid w:val="000D01AC"/>
    <w:rsid w:val="000D01B2"/>
    <w:rsid w:val="000D08D0"/>
    <w:rsid w:val="000D13CE"/>
    <w:rsid w:val="000D1F69"/>
    <w:rsid w:val="000D24D3"/>
    <w:rsid w:val="000D3A7F"/>
    <w:rsid w:val="000D3BC5"/>
    <w:rsid w:val="000D415F"/>
    <w:rsid w:val="000D41C3"/>
    <w:rsid w:val="000D5015"/>
    <w:rsid w:val="000D50D2"/>
    <w:rsid w:val="000D786E"/>
    <w:rsid w:val="000D7A85"/>
    <w:rsid w:val="000E1448"/>
    <w:rsid w:val="000E1AE9"/>
    <w:rsid w:val="000E263A"/>
    <w:rsid w:val="000E42D4"/>
    <w:rsid w:val="000E4603"/>
    <w:rsid w:val="000E4D60"/>
    <w:rsid w:val="000E4FAF"/>
    <w:rsid w:val="000E692D"/>
    <w:rsid w:val="000E71E7"/>
    <w:rsid w:val="000E7A10"/>
    <w:rsid w:val="000E7D35"/>
    <w:rsid w:val="000F1694"/>
    <w:rsid w:val="000F1E75"/>
    <w:rsid w:val="000F2202"/>
    <w:rsid w:val="000F4D9C"/>
    <w:rsid w:val="000F6A3B"/>
    <w:rsid w:val="000F72BA"/>
    <w:rsid w:val="001000FB"/>
    <w:rsid w:val="0010129B"/>
    <w:rsid w:val="00101B3E"/>
    <w:rsid w:val="00102A84"/>
    <w:rsid w:val="0010307C"/>
    <w:rsid w:val="00103B1F"/>
    <w:rsid w:val="00104628"/>
    <w:rsid w:val="00104C6C"/>
    <w:rsid w:val="00105458"/>
    <w:rsid w:val="00106D44"/>
    <w:rsid w:val="00106FD4"/>
    <w:rsid w:val="00107703"/>
    <w:rsid w:val="0010798F"/>
    <w:rsid w:val="00107F4C"/>
    <w:rsid w:val="00110B70"/>
    <w:rsid w:val="001113EC"/>
    <w:rsid w:val="0011149F"/>
    <w:rsid w:val="001144D7"/>
    <w:rsid w:val="001153B6"/>
    <w:rsid w:val="00115AF4"/>
    <w:rsid w:val="00115CAD"/>
    <w:rsid w:val="00115CFC"/>
    <w:rsid w:val="001162E7"/>
    <w:rsid w:val="001167D4"/>
    <w:rsid w:val="00117CCC"/>
    <w:rsid w:val="001206A2"/>
    <w:rsid w:val="001213F7"/>
    <w:rsid w:val="0012199E"/>
    <w:rsid w:val="00122663"/>
    <w:rsid w:val="00122EC4"/>
    <w:rsid w:val="00124185"/>
    <w:rsid w:val="00125856"/>
    <w:rsid w:val="00125F2C"/>
    <w:rsid w:val="00126162"/>
    <w:rsid w:val="00126B1A"/>
    <w:rsid w:val="00127045"/>
    <w:rsid w:val="001272E6"/>
    <w:rsid w:val="001279E2"/>
    <w:rsid w:val="00130114"/>
    <w:rsid w:val="00130137"/>
    <w:rsid w:val="00130D3C"/>
    <w:rsid w:val="001325C8"/>
    <w:rsid w:val="00133B55"/>
    <w:rsid w:val="00134C81"/>
    <w:rsid w:val="00134F10"/>
    <w:rsid w:val="00135A1B"/>
    <w:rsid w:val="00135F88"/>
    <w:rsid w:val="00136B1E"/>
    <w:rsid w:val="00136FF6"/>
    <w:rsid w:val="001402B1"/>
    <w:rsid w:val="0014042D"/>
    <w:rsid w:val="001404A9"/>
    <w:rsid w:val="00140FAC"/>
    <w:rsid w:val="001418F9"/>
    <w:rsid w:val="0014237E"/>
    <w:rsid w:val="001441E5"/>
    <w:rsid w:val="00146B10"/>
    <w:rsid w:val="00146CB5"/>
    <w:rsid w:val="0015131A"/>
    <w:rsid w:val="0015483A"/>
    <w:rsid w:val="00154F62"/>
    <w:rsid w:val="001553C8"/>
    <w:rsid w:val="00155C80"/>
    <w:rsid w:val="00156D20"/>
    <w:rsid w:val="00156EE5"/>
    <w:rsid w:val="001571CD"/>
    <w:rsid w:val="00160A0C"/>
    <w:rsid w:val="00160ADA"/>
    <w:rsid w:val="00161C68"/>
    <w:rsid w:val="00161FDE"/>
    <w:rsid w:val="0016302E"/>
    <w:rsid w:val="00164685"/>
    <w:rsid w:val="00164935"/>
    <w:rsid w:val="00164AA9"/>
    <w:rsid w:val="00165518"/>
    <w:rsid w:val="001661AA"/>
    <w:rsid w:val="001671F0"/>
    <w:rsid w:val="00167664"/>
    <w:rsid w:val="00171D9F"/>
    <w:rsid w:val="001731AD"/>
    <w:rsid w:val="001732F4"/>
    <w:rsid w:val="0017550E"/>
    <w:rsid w:val="0017582B"/>
    <w:rsid w:val="00175875"/>
    <w:rsid w:val="001758BE"/>
    <w:rsid w:val="001766F7"/>
    <w:rsid w:val="00176897"/>
    <w:rsid w:val="0017761C"/>
    <w:rsid w:val="001777F0"/>
    <w:rsid w:val="00180B03"/>
    <w:rsid w:val="0018281A"/>
    <w:rsid w:val="00182BA0"/>
    <w:rsid w:val="00182E4A"/>
    <w:rsid w:val="00184BAF"/>
    <w:rsid w:val="00184CF6"/>
    <w:rsid w:val="00186BBF"/>
    <w:rsid w:val="001875EB"/>
    <w:rsid w:val="001904C6"/>
    <w:rsid w:val="001905FB"/>
    <w:rsid w:val="00190D62"/>
    <w:rsid w:val="001913B2"/>
    <w:rsid w:val="00193206"/>
    <w:rsid w:val="0019320D"/>
    <w:rsid w:val="00193C79"/>
    <w:rsid w:val="0019432B"/>
    <w:rsid w:val="00194DAE"/>
    <w:rsid w:val="001951CF"/>
    <w:rsid w:val="00196375"/>
    <w:rsid w:val="00197191"/>
    <w:rsid w:val="00197F91"/>
    <w:rsid w:val="001A0396"/>
    <w:rsid w:val="001A0C1C"/>
    <w:rsid w:val="001A28D4"/>
    <w:rsid w:val="001A39B1"/>
    <w:rsid w:val="001A4F2E"/>
    <w:rsid w:val="001A5022"/>
    <w:rsid w:val="001A6E9A"/>
    <w:rsid w:val="001A7AD1"/>
    <w:rsid w:val="001A7B26"/>
    <w:rsid w:val="001B04EB"/>
    <w:rsid w:val="001B0826"/>
    <w:rsid w:val="001B163D"/>
    <w:rsid w:val="001B22F7"/>
    <w:rsid w:val="001B251B"/>
    <w:rsid w:val="001B2D9B"/>
    <w:rsid w:val="001B3642"/>
    <w:rsid w:val="001B464E"/>
    <w:rsid w:val="001B4C9C"/>
    <w:rsid w:val="001B4FAE"/>
    <w:rsid w:val="001B6231"/>
    <w:rsid w:val="001B66A5"/>
    <w:rsid w:val="001B761B"/>
    <w:rsid w:val="001C1122"/>
    <w:rsid w:val="001C2BCE"/>
    <w:rsid w:val="001C4445"/>
    <w:rsid w:val="001C4DE7"/>
    <w:rsid w:val="001C7459"/>
    <w:rsid w:val="001C7578"/>
    <w:rsid w:val="001C7618"/>
    <w:rsid w:val="001C7FD0"/>
    <w:rsid w:val="001D03E0"/>
    <w:rsid w:val="001D1487"/>
    <w:rsid w:val="001D16B9"/>
    <w:rsid w:val="001D2E6D"/>
    <w:rsid w:val="001D3459"/>
    <w:rsid w:val="001D406E"/>
    <w:rsid w:val="001D4C9C"/>
    <w:rsid w:val="001D5450"/>
    <w:rsid w:val="001D630F"/>
    <w:rsid w:val="001D793C"/>
    <w:rsid w:val="001E0252"/>
    <w:rsid w:val="001E13B8"/>
    <w:rsid w:val="001E153A"/>
    <w:rsid w:val="001E2BBC"/>
    <w:rsid w:val="001E4798"/>
    <w:rsid w:val="001E5963"/>
    <w:rsid w:val="001E5EAB"/>
    <w:rsid w:val="001E6F07"/>
    <w:rsid w:val="001E70D3"/>
    <w:rsid w:val="001E71A2"/>
    <w:rsid w:val="001E7898"/>
    <w:rsid w:val="001E7B5A"/>
    <w:rsid w:val="001F06DF"/>
    <w:rsid w:val="001F1349"/>
    <w:rsid w:val="001F2A51"/>
    <w:rsid w:val="001F3026"/>
    <w:rsid w:val="001F3E6F"/>
    <w:rsid w:val="001F46D0"/>
    <w:rsid w:val="001F51A5"/>
    <w:rsid w:val="001F62B2"/>
    <w:rsid w:val="001F679F"/>
    <w:rsid w:val="001F68D9"/>
    <w:rsid w:val="001F6A53"/>
    <w:rsid w:val="001F76F6"/>
    <w:rsid w:val="0020064D"/>
    <w:rsid w:val="00200D94"/>
    <w:rsid w:val="002023E8"/>
    <w:rsid w:val="0020261B"/>
    <w:rsid w:val="00202781"/>
    <w:rsid w:val="00202E61"/>
    <w:rsid w:val="0020316D"/>
    <w:rsid w:val="00203593"/>
    <w:rsid w:val="0020424F"/>
    <w:rsid w:val="002079E1"/>
    <w:rsid w:val="0021046A"/>
    <w:rsid w:val="00211B57"/>
    <w:rsid w:val="002120EC"/>
    <w:rsid w:val="0021269B"/>
    <w:rsid w:val="00214071"/>
    <w:rsid w:val="00214399"/>
    <w:rsid w:val="002156F7"/>
    <w:rsid w:val="00216840"/>
    <w:rsid w:val="0021697E"/>
    <w:rsid w:val="00216E10"/>
    <w:rsid w:val="00217236"/>
    <w:rsid w:val="002205A5"/>
    <w:rsid w:val="002208A7"/>
    <w:rsid w:val="00220EC6"/>
    <w:rsid w:val="002211D9"/>
    <w:rsid w:val="00222008"/>
    <w:rsid w:val="002224DB"/>
    <w:rsid w:val="00222CE4"/>
    <w:rsid w:val="00222F7B"/>
    <w:rsid w:val="00223396"/>
    <w:rsid w:val="00223D1C"/>
    <w:rsid w:val="00223DC2"/>
    <w:rsid w:val="00224197"/>
    <w:rsid w:val="002243A3"/>
    <w:rsid w:val="00224605"/>
    <w:rsid w:val="00224612"/>
    <w:rsid w:val="00225438"/>
    <w:rsid w:val="00225637"/>
    <w:rsid w:val="002266FE"/>
    <w:rsid w:val="00226DC5"/>
    <w:rsid w:val="002279CA"/>
    <w:rsid w:val="002302E7"/>
    <w:rsid w:val="0023045E"/>
    <w:rsid w:val="00230558"/>
    <w:rsid w:val="002320E7"/>
    <w:rsid w:val="00232B6F"/>
    <w:rsid w:val="002408C6"/>
    <w:rsid w:val="00240A7F"/>
    <w:rsid w:val="0024143D"/>
    <w:rsid w:val="0024317D"/>
    <w:rsid w:val="00243BB0"/>
    <w:rsid w:val="00243DEF"/>
    <w:rsid w:val="00244BE7"/>
    <w:rsid w:val="00245018"/>
    <w:rsid w:val="0024586B"/>
    <w:rsid w:val="002468B8"/>
    <w:rsid w:val="00250367"/>
    <w:rsid w:val="00251257"/>
    <w:rsid w:val="00251E15"/>
    <w:rsid w:val="00252603"/>
    <w:rsid w:val="00252DEA"/>
    <w:rsid w:val="00252ED1"/>
    <w:rsid w:val="00253113"/>
    <w:rsid w:val="00253151"/>
    <w:rsid w:val="00253AEC"/>
    <w:rsid w:val="00253B88"/>
    <w:rsid w:val="00254AF6"/>
    <w:rsid w:val="0025538E"/>
    <w:rsid w:val="00255A5D"/>
    <w:rsid w:val="00255C2C"/>
    <w:rsid w:val="00256D02"/>
    <w:rsid w:val="00257068"/>
    <w:rsid w:val="002602E8"/>
    <w:rsid w:val="0026046B"/>
    <w:rsid w:val="00261B4D"/>
    <w:rsid w:val="00261F08"/>
    <w:rsid w:val="002620B3"/>
    <w:rsid w:val="002624B9"/>
    <w:rsid w:val="002629B9"/>
    <w:rsid w:val="00262A08"/>
    <w:rsid w:val="0026361E"/>
    <w:rsid w:val="00264813"/>
    <w:rsid w:val="002656E4"/>
    <w:rsid w:val="00267B2D"/>
    <w:rsid w:val="0027068D"/>
    <w:rsid w:val="00270A17"/>
    <w:rsid w:val="0027347C"/>
    <w:rsid w:val="0027374D"/>
    <w:rsid w:val="00273F45"/>
    <w:rsid w:val="00275E04"/>
    <w:rsid w:val="00275F67"/>
    <w:rsid w:val="00277764"/>
    <w:rsid w:val="00277AE0"/>
    <w:rsid w:val="00280481"/>
    <w:rsid w:val="0028096F"/>
    <w:rsid w:val="00280A86"/>
    <w:rsid w:val="0028140F"/>
    <w:rsid w:val="00282445"/>
    <w:rsid w:val="0028368F"/>
    <w:rsid w:val="00284004"/>
    <w:rsid w:val="00284060"/>
    <w:rsid w:val="002865C8"/>
    <w:rsid w:val="00286FA2"/>
    <w:rsid w:val="00287169"/>
    <w:rsid w:val="0028770A"/>
    <w:rsid w:val="0029128E"/>
    <w:rsid w:val="002921D6"/>
    <w:rsid w:val="00293365"/>
    <w:rsid w:val="00295627"/>
    <w:rsid w:val="00296E22"/>
    <w:rsid w:val="002A10EE"/>
    <w:rsid w:val="002A158E"/>
    <w:rsid w:val="002A1BAA"/>
    <w:rsid w:val="002A1E7D"/>
    <w:rsid w:val="002A24A7"/>
    <w:rsid w:val="002A2C5F"/>
    <w:rsid w:val="002A2E92"/>
    <w:rsid w:val="002A313B"/>
    <w:rsid w:val="002A3248"/>
    <w:rsid w:val="002A6682"/>
    <w:rsid w:val="002A71C1"/>
    <w:rsid w:val="002A77C0"/>
    <w:rsid w:val="002B1605"/>
    <w:rsid w:val="002B1F3F"/>
    <w:rsid w:val="002B41E9"/>
    <w:rsid w:val="002B459E"/>
    <w:rsid w:val="002B518C"/>
    <w:rsid w:val="002B54E6"/>
    <w:rsid w:val="002B67E5"/>
    <w:rsid w:val="002B6E33"/>
    <w:rsid w:val="002B7164"/>
    <w:rsid w:val="002C0148"/>
    <w:rsid w:val="002C0515"/>
    <w:rsid w:val="002C106B"/>
    <w:rsid w:val="002C2212"/>
    <w:rsid w:val="002C2A3E"/>
    <w:rsid w:val="002C3057"/>
    <w:rsid w:val="002C30CC"/>
    <w:rsid w:val="002C362D"/>
    <w:rsid w:val="002C3658"/>
    <w:rsid w:val="002C36E6"/>
    <w:rsid w:val="002C3F70"/>
    <w:rsid w:val="002C4B94"/>
    <w:rsid w:val="002C6B5B"/>
    <w:rsid w:val="002C6E0A"/>
    <w:rsid w:val="002C7CED"/>
    <w:rsid w:val="002D0117"/>
    <w:rsid w:val="002D01E2"/>
    <w:rsid w:val="002D05BC"/>
    <w:rsid w:val="002D1724"/>
    <w:rsid w:val="002D390A"/>
    <w:rsid w:val="002D3E7E"/>
    <w:rsid w:val="002D54C1"/>
    <w:rsid w:val="002D7D59"/>
    <w:rsid w:val="002D7E72"/>
    <w:rsid w:val="002E027B"/>
    <w:rsid w:val="002E0866"/>
    <w:rsid w:val="002E0C14"/>
    <w:rsid w:val="002E145C"/>
    <w:rsid w:val="002E14F0"/>
    <w:rsid w:val="002E1CC6"/>
    <w:rsid w:val="002E40E8"/>
    <w:rsid w:val="002E5699"/>
    <w:rsid w:val="002E5C5A"/>
    <w:rsid w:val="002E6643"/>
    <w:rsid w:val="002E6E8F"/>
    <w:rsid w:val="002E7459"/>
    <w:rsid w:val="002E74C3"/>
    <w:rsid w:val="002E7ACF"/>
    <w:rsid w:val="002F030D"/>
    <w:rsid w:val="002F1D87"/>
    <w:rsid w:val="002F1EE6"/>
    <w:rsid w:val="002F2059"/>
    <w:rsid w:val="002F2F37"/>
    <w:rsid w:val="002F34A2"/>
    <w:rsid w:val="002F3F1C"/>
    <w:rsid w:val="002F4ABC"/>
    <w:rsid w:val="002F4CCE"/>
    <w:rsid w:val="002F52D0"/>
    <w:rsid w:val="002F585F"/>
    <w:rsid w:val="002F5FF0"/>
    <w:rsid w:val="002F6DBD"/>
    <w:rsid w:val="00300107"/>
    <w:rsid w:val="003002E7"/>
    <w:rsid w:val="00301AEB"/>
    <w:rsid w:val="00303860"/>
    <w:rsid w:val="003043F0"/>
    <w:rsid w:val="00304579"/>
    <w:rsid w:val="00307F75"/>
    <w:rsid w:val="003108DB"/>
    <w:rsid w:val="00311993"/>
    <w:rsid w:val="00311F1C"/>
    <w:rsid w:val="00312F28"/>
    <w:rsid w:val="00313550"/>
    <w:rsid w:val="0031462D"/>
    <w:rsid w:val="003151DA"/>
    <w:rsid w:val="00315B74"/>
    <w:rsid w:val="00315CF7"/>
    <w:rsid w:val="003161C5"/>
    <w:rsid w:val="00316566"/>
    <w:rsid w:val="00320C11"/>
    <w:rsid w:val="003215EF"/>
    <w:rsid w:val="00321D85"/>
    <w:rsid w:val="00323204"/>
    <w:rsid w:val="00323237"/>
    <w:rsid w:val="003240A0"/>
    <w:rsid w:val="003261F9"/>
    <w:rsid w:val="003261FD"/>
    <w:rsid w:val="003266C4"/>
    <w:rsid w:val="003272F8"/>
    <w:rsid w:val="00330911"/>
    <w:rsid w:val="00330F25"/>
    <w:rsid w:val="00331275"/>
    <w:rsid w:val="00333266"/>
    <w:rsid w:val="00333844"/>
    <w:rsid w:val="003348D1"/>
    <w:rsid w:val="003360B5"/>
    <w:rsid w:val="00336644"/>
    <w:rsid w:val="0033710E"/>
    <w:rsid w:val="0034039A"/>
    <w:rsid w:val="00340C17"/>
    <w:rsid w:val="0034102B"/>
    <w:rsid w:val="0034291A"/>
    <w:rsid w:val="00342EF1"/>
    <w:rsid w:val="00344C45"/>
    <w:rsid w:val="003471FE"/>
    <w:rsid w:val="003479EF"/>
    <w:rsid w:val="00347C2D"/>
    <w:rsid w:val="003509F2"/>
    <w:rsid w:val="003532AB"/>
    <w:rsid w:val="00353B08"/>
    <w:rsid w:val="00355DBD"/>
    <w:rsid w:val="00360E48"/>
    <w:rsid w:val="00362333"/>
    <w:rsid w:val="00362CA1"/>
    <w:rsid w:val="003639EF"/>
    <w:rsid w:val="00363ADF"/>
    <w:rsid w:val="0036430D"/>
    <w:rsid w:val="00364C47"/>
    <w:rsid w:val="00365624"/>
    <w:rsid w:val="00365B75"/>
    <w:rsid w:val="00365BB0"/>
    <w:rsid w:val="003662B6"/>
    <w:rsid w:val="00367EAE"/>
    <w:rsid w:val="003708D3"/>
    <w:rsid w:val="00371952"/>
    <w:rsid w:val="00371E03"/>
    <w:rsid w:val="00371E7B"/>
    <w:rsid w:val="00371F81"/>
    <w:rsid w:val="00372118"/>
    <w:rsid w:val="00372265"/>
    <w:rsid w:val="00372E46"/>
    <w:rsid w:val="003733A0"/>
    <w:rsid w:val="00373B29"/>
    <w:rsid w:val="00375F49"/>
    <w:rsid w:val="003762B2"/>
    <w:rsid w:val="00376666"/>
    <w:rsid w:val="003770B6"/>
    <w:rsid w:val="0037779F"/>
    <w:rsid w:val="0037787E"/>
    <w:rsid w:val="00380908"/>
    <w:rsid w:val="003809E0"/>
    <w:rsid w:val="00381159"/>
    <w:rsid w:val="0038210A"/>
    <w:rsid w:val="00382595"/>
    <w:rsid w:val="00382F8F"/>
    <w:rsid w:val="003836F7"/>
    <w:rsid w:val="003840A4"/>
    <w:rsid w:val="00385FE5"/>
    <w:rsid w:val="00386287"/>
    <w:rsid w:val="00386989"/>
    <w:rsid w:val="003903FE"/>
    <w:rsid w:val="0039083C"/>
    <w:rsid w:val="00391693"/>
    <w:rsid w:val="00391D9B"/>
    <w:rsid w:val="00392B10"/>
    <w:rsid w:val="00394132"/>
    <w:rsid w:val="003956BF"/>
    <w:rsid w:val="00397B96"/>
    <w:rsid w:val="003A01B1"/>
    <w:rsid w:val="003A09F2"/>
    <w:rsid w:val="003A0B7E"/>
    <w:rsid w:val="003A2E8B"/>
    <w:rsid w:val="003A3346"/>
    <w:rsid w:val="003A443D"/>
    <w:rsid w:val="003A53ED"/>
    <w:rsid w:val="003A73A6"/>
    <w:rsid w:val="003B0CBD"/>
    <w:rsid w:val="003B1154"/>
    <w:rsid w:val="003B12CD"/>
    <w:rsid w:val="003B3616"/>
    <w:rsid w:val="003B4BC1"/>
    <w:rsid w:val="003B5CA2"/>
    <w:rsid w:val="003C002B"/>
    <w:rsid w:val="003C0F4F"/>
    <w:rsid w:val="003C164A"/>
    <w:rsid w:val="003C1E1A"/>
    <w:rsid w:val="003C50D6"/>
    <w:rsid w:val="003C5F59"/>
    <w:rsid w:val="003C667A"/>
    <w:rsid w:val="003C66AC"/>
    <w:rsid w:val="003C6E56"/>
    <w:rsid w:val="003C733E"/>
    <w:rsid w:val="003D427B"/>
    <w:rsid w:val="003D4AEB"/>
    <w:rsid w:val="003D534A"/>
    <w:rsid w:val="003D5939"/>
    <w:rsid w:val="003D5D5B"/>
    <w:rsid w:val="003D5FA4"/>
    <w:rsid w:val="003D602B"/>
    <w:rsid w:val="003D6818"/>
    <w:rsid w:val="003D73E3"/>
    <w:rsid w:val="003D78F7"/>
    <w:rsid w:val="003E0764"/>
    <w:rsid w:val="003E1117"/>
    <w:rsid w:val="003E181C"/>
    <w:rsid w:val="003E1E50"/>
    <w:rsid w:val="003E2403"/>
    <w:rsid w:val="003E346A"/>
    <w:rsid w:val="003E44AF"/>
    <w:rsid w:val="003E49CA"/>
    <w:rsid w:val="003E4BC6"/>
    <w:rsid w:val="003E5204"/>
    <w:rsid w:val="003E6DA5"/>
    <w:rsid w:val="003E71FC"/>
    <w:rsid w:val="003E7AA1"/>
    <w:rsid w:val="003F0046"/>
    <w:rsid w:val="003F12DD"/>
    <w:rsid w:val="003F2076"/>
    <w:rsid w:val="003F349E"/>
    <w:rsid w:val="003F356B"/>
    <w:rsid w:val="003F3A38"/>
    <w:rsid w:val="003F486F"/>
    <w:rsid w:val="003F508D"/>
    <w:rsid w:val="003F5CDE"/>
    <w:rsid w:val="003F5E49"/>
    <w:rsid w:val="003F6672"/>
    <w:rsid w:val="003F6F69"/>
    <w:rsid w:val="003F70E9"/>
    <w:rsid w:val="003F751E"/>
    <w:rsid w:val="00401817"/>
    <w:rsid w:val="004030BE"/>
    <w:rsid w:val="00403B1D"/>
    <w:rsid w:val="00403FC5"/>
    <w:rsid w:val="00406133"/>
    <w:rsid w:val="0040626B"/>
    <w:rsid w:val="00406B92"/>
    <w:rsid w:val="00410F3A"/>
    <w:rsid w:val="004110E9"/>
    <w:rsid w:val="00411F5D"/>
    <w:rsid w:val="00412BFD"/>
    <w:rsid w:val="00414517"/>
    <w:rsid w:val="004145EE"/>
    <w:rsid w:val="00415867"/>
    <w:rsid w:val="004166B2"/>
    <w:rsid w:val="00416A02"/>
    <w:rsid w:val="00416B9D"/>
    <w:rsid w:val="00420164"/>
    <w:rsid w:val="00420425"/>
    <w:rsid w:val="00422B6C"/>
    <w:rsid w:val="00422FCB"/>
    <w:rsid w:val="004236C6"/>
    <w:rsid w:val="00424EBF"/>
    <w:rsid w:val="00425350"/>
    <w:rsid w:val="00426AF2"/>
    <w:rsid w:val="00426D47"/>
    <w:rsid w:val="004301B0"/>
    <w:rsid w:val="004302F4"/>
    <w:rsid w:val="00430667"/>
    <w:rsid w:val="0043144C"/>
    <w:rsid w:val="004317D4"/>
    <w:rsid w:val="00431B69"/>
    <w:rsid w:val="00431E29"/>
    <w:rsid w:val="00432227"/>
    <w:rsid w:val="0043264C"/>
    <w:rsid w:val="004341CC"/>
    <w:rsid w:val="00435562"/>
    <w:rsid w:val="004366A9"/>
    <w:rsid w:val="0043692F"/>
    <w:rsid w:val="00436D48"/>
    <w:rsid w:val="0043701C"/>
    <w:rsid w:val="0043745C"/>
    <w:rsid w:val="00440095"/>
    <w:rsid w:val="004400F5"/>
    <w:rsid w:val="00442FB5"/>
    <w:rsid w:val="00443A8B"/>
    <w:rsid w:val="00443FE6"/>
    <w:rsid w:val="00444648"/>
    <w:rsid w:val="00445083"/>
    <w:rsid w:val="00445A18"/>
    <w:rsid w:val="00445C7D"/>
    <w:rsid w:val="004466C4"/>
    <w:rsid w:val="0044689B"/>
    <w:rsid w:val="00447AC5"/>
    <w:rsid w:val="00447C89"/>
    <w:rsid w:val="00450214"/>
    <w:rsid w:val="00450287"/>
    <w:rsid w:val="00451599"/>
    <w:rsid w:val="00451E25"/>
    <w:rsid w:val="004527B3"/>
    <w:rsid w:val="00453BFF"/>
    <w:rsid w:val="004542FC"/>
    <w:rsid w:val="004559CF"/>
    <w:rsid w:val="00455AF7"/>
    <w:rsid w:val="00456FA1"/>
    <w:rsid w:val="00457DCD"/>
    <w:rsid w:val="00460174"/>
    <w:rsid w:val="00460F5E"/>
    <w:rsid w:val="0046280F"/>
    <w:rsid w:val="00464A12"/>
    <w:rsid w:val="0046500F"/>
    <w:rsid w:val="00465206"/>
    <w:rsid w:val="0046525F"/>
    <w:rsid w:val="00465608"/>
    <w:rsid w:val="004656B7"/>
    <w:rsid w:val="00465A85"/>
    <w:rsid w:val="00466190"/>
    <w:rsid w:val="00466267"/>
    <w:rsid w:val="00467440"/>
    <w:rsid w:val="004675DC"/>
    <w:rsid w:val="00467BBD"/>
    <w:rsid w:val="00470777"/>
    <w:rsid w:val="00470B89"/>
    <w:rsid w:val="00473CA1"/>
    <w:rsid w:val="00473D43"/>
    <w:rsid w:val="00473D8A"/>
    <w:rsid w:val="0047427C"/>
    <w:rsid w:val="004758EF"/>
    <w:rsid w:val="00475B91"/>
    <w:rsid w:val="004771A8"/>
    <w:rsid w:val="00480A2D"/>
    <w:rsid w:val="00480E14"/>
    <w:rsid w:val="00481267"/>
    <w:rsid w:val="00482429"/>
    <w:rsid w:val="0048304B"/>
    <w:rsid w:val="004863C2"/>
    <w:rsid w:val="004930D2"/>
    <w:rsid w:val="00493CB9"/>
    <w:rsid w:val="0049446D"/>
    <w:rsid w:val="00494C01"/>
    <w:rsid w:val="004958CE"/>
    <w:rsid w:val="0049593B"/>
    <w:rsid w:val="0049666A"/>
    <w:rsid w:val="00497173"/>
    <w:rsid w:val="00497F35"/>
    <w:rsid w:val="004A1D25"/>
    <w:rsid w:val="004A2098"/>
    <w:rsid w:val="004A20D7"/>
    <w:rsid w:val="004A2B96"/>
    <w:rsid w:val="004A2E4B"/>
    <w:rsid w:val="004A3E74"/>
    <w:rsid w:val="004A46FC"/>
    <w:rsid w:val="004A516E"/>
    <w:rsid w:val="004A5842"/>
    <w:rsid w:val="004A58F6"/>
    <w:rsid w:val="004A5FA5"/>
    <w:rsid w:val="004A65D5"/>
    <w:rsid w:val="004A660D"/>
    <w:rsid w:val="004A7EEA"/>
    <w:rsid w:val="004B1A3E"/>
    <w:rsid w:val="004B1D51"/>
    <w:rsid w:val="004B276A"/>
    <w:rsid w:val="004B3F4D"/>
    <w:rsid w:val="004B4673"/>
    <w:rsid w:val="004B51A9"/>
    <w:rsid w:val="004B5A0A"/>
    <w:rsid w:val="004B5E8F"/>
    <w:rsid w:val="004B6CA7"/>
    <w:rsid w:val="004B6CEC"/>
    <w:rsid w:val="004C0C93"/>
    <w:rsid w:val="004C352A"/>
    <w:rsid w:val="004C4205"/>
    <w:rsid w:val="004C4752"/>
    <w:rsid w:val="004C4C73"/>
    <w:rsid w:val="004C5087"/>
    <w:rsid w:val="004C5829"/>
    <w:rsid w:val="004C5AA0"/>
    <w:rsid w:val="004C5BD1"/>
    <w:rsid w:val="004C60E2"/>
    <w:rsid w:val="004C6AA8"/>
    <w:rsid w:val="004C6CF1"/>
    <w:rsid w:val="004D0675"/>
    <w:rsid w:val="004D1A90"/>
    <w:rsid w:val="004D2600"/>
    <w:rsid w:val="004D3746"/>
    <w:rsid w:val="004D472D"/>
    <w:rsid w:val="004D499A"/>
    <w:rsid w:val="004D5348"/>
    <w:rsid w:val="004D5782"/>
    <w:rsid w:val="004D63EB"/>
    <w:rsid w:val="004D6415"/>
    <w:rsid w:val="004D7062"/>
    <w:rsid w:val="004D75A5"/>
    <w:rsid w:val="004E07D2"/>
    <w:rsid w:val="004E1907"/>
    <w:rsid w:val="004E192A"/>
    <w:rsid w:val="004E1A08"/>
    <w:rsid w:val="004E31BE"/>
    <w:rsid w:val="004E3277"/>
    <w:rsid w:val="004E32E1"/>
    <w:rsid w:val="004E3626"/>
    <w:rsid w:val="004E5898"/>
    <w:rsid w:val="004E66F1"/>
    <w:rsid w:val="004E67D0"/>
    <w:rsid w:val="004E7346"/>
    <w:rsid w:val="004E76ED"/>
    <w:rsid w:val="004E7DD2"/>
    <w:rsid w:val="004F06CA"/>
    <w:rsid w:val="004F0BD7"/>
    <w:rsid w:val="004F2C59"/>
    <w:rsid w:val="004F3E09"/>
    <w:rsid w:val="004F3E5B"/>
    <w:rsid w:val="004F49BE"/>
    <w:rsid w:val="004F5368"/>
    <w:rsid w:val="004F5787"/>
    <w:rsid w:val="004F5F79"/>
    <w:rsid w:val="004F73BD"/>
    <w:rsid w:val="004F7ACB"/>
    <w:rsid w:val="00500579"/>
    <w:rsid w:val="005007D2"/>
    <w:rsid w:val="005009C4"/>
    <w:rsid w:val="00501A9D"/>
    <w:rsid w:val="00503B3B"/>
    <w:rsid w:val="00505D13"/>
    <w:rsid w:val="005066C1"/>
    <w:rsid w:val="00507ED5"/>
    <w:rsid w:val="00511285"/>
    <w:rsid w:val="00511A65"/>
    <w:rsid w:val="005126A6"/>
    <w:rsid w:val="00514D16"/>
    <w:rsid w:val="005152C2"/>
    <w:rsid w:val="0051599E"/>
    <w:rsid w:val="00520B37"/>
    <w:rsid w:val="00521C14"/>
    <w:rsid w:val="005232EE"/>
    <w:rsid w:val="00523702"/>
    <w:rsid w:val="00524CBC"/>
    <w:rsid w:val="005251F5"/>
    <w:rsid w:val="00525D21"/>
    <w:rsid w:val="00526986"/>
    <w:rsid w:val="00526C46"/>
    <w:rsid w:val="005316AE"/>
    <w:rsid w:val="00531970"/>
    <w:rsid w:val="00531A8F"/>
    <w:rsid w:val="00531F92"/>
    <w:rsid w:val="00532D74"/>
    <w:rsid w:val="005337F1"/>
    <w:rsid w:val="00533817"/>
    <w:rsid w:val="00534434"/>
    <w:rsid w:val="005349F0"/>
    <w:rsid w:val="00535E7B"/>
    <w:rsid w:val="00535FC4"/>
    <w:rsid w:val="00536B6F"/>
    <w:rsid w:val="005401A7"/>
    <w:rsid w:val="00541BFD"/>
    <w:rsid w:val="00541DA3"/>
    <w:rsid w:val="00542466"/>
    <w:rsid w:val="0054254F"/>
    <w:rsid w:val="00542F8A"/>
    <w:rsid w:val="00544B65"/>
    <w:rsid w:val="0054582B"/>
    <w:rsid w:val="00545A1C"/>
    <w:rsid w:val="00545F6C"/>
    <w:rsid w:val="005462A5"/>
    <w:rsid w:val="005500B3"/>
    <w:rsid w:val="00550BF5"/>
    <w:rsid w:val="00550E86"/>
    <w:rsid w:val="005525ED"/>
    <w:rsid w:val="00552617"/>
    <w:rsid w:val="005527DA"/>
    <w:rsid w:val="005538B3"/>
    <w:rsid w:val="00553C1A"/>
    <w:rsid w:val="005557A8"/>
    <w:rsid w:val="00555E21"/>
    <w:rsid w:val="005566EF"/>
    <w:rsid w:val="00557B59"/>
    <w:rsid w:val="0056021D"/>
    <w:rsid w:val="005606B2"/>
    <w:rsid w:val="00562E0D"/>
    <w:rsid w:val="00564201"/>
    <w:rsid w:val="005643F3"/>
    <w:rsid w:val="00564AD3"/>
    <w:rsid w:val="00564D91"/>
    <w:rsid w:val="005657C1"/>
    <w:rsid w:val="00565922"/>
    <w:rsid w:val="00566FA4"/>
    <w:rsid w:val="00567DC7"/>
    <w:rsid w:val="00570842"/>
    <w:rsid w:val="0057099D"/>
    <w:rsid w:val="00571626"/>
    <w:rsid w:val="00571768"/>
    <w:rsid w:val="00571C4C"/>
    <w:rsid w:val="00572CAC"/>
    <w:rsid w:val="005740A5"/>
    <w:rsid w:val="00575361"/>
    <w:rsid w:val="00576156"/>
    <w:rsid w:val="0058016C"/>
    <w:rsid w:val="005801BE"/>
    <w:rsid w:val="005803B3"/>
    <w:rsid w:val="005803D5"/>
    <w:rsid w:val="00580605"/>
    <w:rsid w:val="00581020"/>
    <w:rsid w:val="00581556"/>
    <w:rsid w:val="00582870"/>
    <w:rsid w:val="00583E40"/>
    <w:rsid w:val="00583FDF"/>
    <w:rsid w:val="00584269"/>
    <w:rsid w:val="0058534A"/>
    <w:rsid w:val="00586656"/>
    <w:rsid w:val="00587BDD"/>
    <w:rsid w:val="00587DB5"/>
    <w:rsid w:val="0059065D"/>
    <w:rsid w:val="005921FA"/>
    <w:rsid w:val="00592822"/>
    <w:rsid w:val="005931FB"/>
    <w:rsid w:val="00594F0A"/>
    <w:rsid w:val="005955F7"/>
    <w:rsid w:val="0059577A"/>
    <w:rsid w:val="00595D56"/>
    <w:rsid w:val="00596BCA"/>
    <w:rsid w:val="00597052"/>
    <w:rsid w:val="00597405"/>
    <w:rsid w:val="005A0439"/>
    <w:rsid w:val="005A06A9"/>
    <w:rsid w:val="005A2003"/>
    <w:rsid w:val="005A245E"/>
    <w:rsid w:val="005A2C90"/>
    <w:rsid w:val="005A329D"/>
    <w:rsid w:val="005A3401"/>
    <w:rsid w:val="005A403A"/>
    <w:rsid w:val="005A5C6B"/>
    <w:rsid w:val="005A5E6C"/>
    <w:rsid w:val="005A6B30"/>
    <w:rsid w:val="005A79C2"/>
    <w:rsid w:val="005B096C"/>
    <w:rsid w:val="005B199E"/>
    <w:rsid w:val="005B292F"/>
    <w:rsid w:val="005B2EE8"/>
    <w:rsid w:val="005B3DAA"/>
    <w:rsid w:val="005B3DC0"/>
    <w:rsid w:val="005B4025"/>
    <w:rsid w:val="005B43E3"/>
    <w:rsid w:val="005B4484"/>
    <w:rsid w:val="005B5A77"/>
    <w:rsid w:val="005B6009"/>
    <w:rsid w:val="005B6497"/>
    <w:rsid w:val="005B6BE2"/>
    <w:rsid w:val="005B7D5D"/>
    <w:rsid w:val="005C06BA"/>
    <w:rsid w:val="005C0705"/>
    <w:rsid w:val="005C0839"/>
    <w:rsid w:val="005C08A8"/>
    <w:rsid w:val="005C1A6A"/>
    <w:rsid w:val="005C1AD0"/>
    <w:rsid w:val="005C1F5C"/>
    <w:rsid w:val="005C24B0"/>
    <w:rsid w:val="005C2F91"/>
    <w:rsid w:val="005C3099"/>
    <w:rsid w:val="005C3728"/>
    <w:rsid w:val="005C52E5"/>
    <w:rsid w:val="005C5FBA"/>
    <w:rsid w:val="005C6234"/>
    <w:rsid w:val="005C6B3D"/>
    <w:rsid w:val="005C7239"/>
    <w:rsid w:val="005D0CE5"/>
    <w:rsid w:val="005D1566"/>
    <w:rsid w:val="005D1F45"/>
    <w:rsid w:val="005D250B"/>
    <w:rsid w:val="005D2DB4"/>
    <w:rsid w:val="005D2E6E"/>
    <w:rsid w:val="005D3723"/>
    <w:rsid w:val="005D407B"/>
    <w:rsid w:val="005D40A6"/>
    <w:rsid w:val="005D5688"/>
    <w:rsid w:val="005D6CCA"/>
    <w:rsid w:val="005D74FF"/>
    <w:rsid w:val="005D79B5"/>
    <w:rsid w:val="005E3567"/>
    <w:rsid w:val="005E5554"/>
    <w:rsid w:val="005E5DDC"/>
    <w:rsid w:val="005E7613"/>
    <w:rsid w:val="005F1ECC"/>
    <w:rsid w:val="005F44FC"/>
    <w:rsid w:val="005F56C3"/>
    <w:rsid w:val="005F6872"/>
    <w:rsid w:val="005F6E21"/>
    <w:rsid w:val="005F7574"/>
    <w:rsid w:val="005F7631"/>
    <w:rsid w:val="005F7A2E"/>
    <w:rsid w:val="006012A3"/>
    <w:rsid w:val="00601ABC"/>
    <w:rsid w:val="00603646"/>
    <w:rsid w:val="006052B4"/>
    <w:rsid w:val="00606CC1"/>
    <w:rsid w:val="00607730"/>
    <w:rsid w:val="006078BC"/>
    <w:rsid w:val="00607F21"/>
    <w:rsid w:val="006101DE"/>
    <w:rsid w:val="00610458"/>
    <w:rsid w:val="00611240"/>
    <w:rsid w:val="00611760"/>
    <w:rsid w:val="006119D8"/>
    <w:rsid w:val="00613F9B"/>
    <w:rsid w:val="00615212"/>
    <w:rsid w:val="00615E63"/>
    <w:rsid w:val="00617B1C"/>
    <w:rsid w:val="00617F83"/>
    <w:rsid w:val="00620B3A"/>
    <w:rsid w:val="00621807"/>
    <w:rsid w:val="00621E9F"/>
    <w:rsid w:val="00622DAC"/>
    <w:rsid w:val="0062460D"/>
    <w:rsid w:val="006255A6"/>
    <w:rsid w:val="00630DAD"/>
    <w:rsid w:val="006319F6"/>
    <w:rsid w:val="00632639"/>
    <w:rsid w:val="00634827"/>
    <w:rsid w:val="00634844"/>
    <w:rsid w:val="0063570D"/>
    <w:rsid w:val="00635AEC"/>
    <w:rsid w:val="0063713B"/>
    <w:rsid w:val="00637438"/>
    <w:rsid w:val="00640250"/>
    <w:rsid w:val="006419E3"/>
    <w:rsid w:val="00641BB0"/>
    <w:rsid w:val="0064289F"/>
    <w:rsid w:val="00642DFF"/>
    <w:rsid w:val="00643DF4"/>
    <w:rsid w:val="00643FB6"/>
    <w:rsid w:val="00645072"/>
    <w:rsid w:val="00645B3F"/>
    <w:rsid w:val="00645D1F"/>
    <w:rsid w:val="00645D80"/>
    <w:rsid w:val="006463D9"/>
    <w:rsid w:val="00646640"/>
    <w:rsid w:val="0064745D"/>
    <w:rsid w:val="00647DF4"/>
    <w:rsid w:val="0065072C"/>
    <w:rsid w:val="00650CB2"/>
    <w:rsid w:val="00654D7D"/>
    <w:rsid w:val="0065591F"/>
    <w:rsid w:val="006561FA"/>
    <w:rsid w:val="006565F5"/>
    <w:rsid w:val="006601F5"/>
    <w:rsid w:val="00660615"/>
    <w:rsid w:val="00661974"/>
    <w:rsid w:val="006624EC"/>
    <w:rsid w:val="00662F40"/>
    <w:rsid w:val="006637C6"/>
    <w:rsid w:val="00663C69"/>
    <w:rsid w:val="0066500B"/>
    <w:rsid w:val="00665AFD"/>
    <w:rsid w:val="00665B22"/>
    <w:rsid w:val="0066616D"/>
    <w:rsid w:val="006676F9"/>
    <w:rsid w:val="006721AA"/>
    <w:rsid w:val="0067243B"/>
    <w:rsid w:val="00672C02"/>
    <w:rsid w:val="00672F42"/>
    <w:rsid w:val="00674931"/>
    <w:rsid w:val="0067574B"/>
    <w:rsid w:val="006768F9"/>
    <w:rsid w:val="00676DD6"/>
    <w:rsid w:val="0068053B"/>
    <w:rsid w:val="006819A0"/>
    <w:rsid w:val="00681A5D"/>
    <w:rsid w:val="00682B99"/>
    <w:rsid w:val="00682E2C"/>
    <w:rsid w:val="0068478D"/>
    <w:rsid w:val="0068573F"/>
    <w:rsid w:val="00685BE9"/>
    <w:rsid w:val="00685F50"/>
    <w:rsid w:val="00686DE4"/>
    <w:rsid w:val="00690051"/>
    <w:rsid w:val="006918B5"/>
    <w:rsid w:val="006923A1"/>
    <w:rsid w:val="006923D9"/>
    <w:rsid w:val="00692A89"/>
    <w:rsid w:val="00692CEF"/>
    <w:rsid w:val="00695324"/>
    <w:rsid w:val="00695A3A"/>
    <w:rsid w:val="006961CF"/>
    <w:rsid w:val="006961EF"/>
    <w:rsid w:val="0069622B"/>
    <w:rsid w:val="006963F3"/>
    <w:rsid w:val="006A0126"/>
    <w:rsid w:val="006A03CF"/>
    <w:rsid w:val="006A041B"/>
    <w:rsid w:val="006A085B"/>
    <w:rsid w:val="006A1758"/>
    <w:rsid w:val="006A28B6"/>
    <w:rsid w:val="006A31D8"/>
    <w:rsid w:val="006A39BB"/>
    <w:rsid w:val="006A3B24"/>
    <w:rsid w:val="006A42E2"/>
    <w:rsid w:val="006A495C"/>
    <w:rsid w:val="006A4CD6"/>
    <w:rsid w:val="006A5FE9"/>
    <w:rsid w:val="006A681E"/>
    <w:rsid w:val="006A69A2"/>
    <w:rsid w:val="006A7CAA"/>
    <w:rsid w:val="006B0386"/>
    <w:rsid w:val="006B3622"/>
    <w:rsid w:val="006B3665"/>
    <w:rsid w:val="006B4045"/>
    <w:rsid w:val="006B5061"/>
    <w:rsid w:val="006B62F9"/>
    <w:rsid w:val="006B7029"/>
    <w:rsid w:val="006C0751"/>
    <w:rsid w:val="006C1DA5"/>
    <w:rsid w:val="006C2691"/>
    <w:rsid w:val="006C37AD"/>
    <w:rsid w:val="006C4CE5"/>
    <w:rsid w:val="006C5EA7"/>
    <w:rsid w:val="006C6A4A"/>
    <w:rsid w:val="006C6BC8"/>
    <w:rsid w:val="006C6D19"/>
    <w:rsid w:val="006C70F8"/>
    <w:rsid w:val="006C7183"/>
    <w:rsid w:val="006D0B02"/>
    <w:rsid w:val="006D1484"/>
    <w:rsid w:val="006D202B"/>
    <w:rsid w:val="006D209F"/>
    <w:rsid w:val="006D34C0"/>
    <w:rsid w:val="006D3872"/>
    <w:rsid w:val="006D422F"/>
    <w:rsid w:val="006D4567"/>
    <w:rsid w:val="006D4D6F"/>
    <w:rsid w:val="006D5007"/>
    <w:rsid w:val="006D5FFF"/>
    <w:rsid w:val="006D6951"/>
    <w:rsid w:val="006D74CF"/>
    <w:rsid w:val="006E11F1"/>
    <w:rsid w:val="006E1E4A"/>
    <w:rsid w:val="006E20A8"/>
    <w:rsid w:val="006E2ECD"/>
    <w:rsid w:val="006E3DB0"/>
    <w:rsid w:val="006E3F74"/>
    <w:rsid w:val="006E495B"/>
    <w:rsid w:val="006E4EC4"/>
    <w:rsid w:val="006E5A84"/>
    <w:rsid w:val="006E5B5B"/>
    <w:rsid w:val="006E5BAE"/>
    <w:rsid w:val="006E60D4"/>
    <w:rsid w:val="006E66B0"/>
    <w:rsid w:val="006E6D1F"/>
    <w:rsid w:val="006F0516"/>
    <w:rsid w:val="006F09C2"/>
    <w:rsid w:val="006F154A"/>
    <w:rsid w:val="006F1D26"/>
    <w:rsid w:val="006F41D2"/>
    <w:rsid w:val="006F64AF"/>
    <w:rsid w:val="006F6F35"/>
    <w:rsid w:val="006F7E0E"/>
    <w:rsid w:val="0070282F"/>
    <w:rsid w:val="00702C6E"/>
    <w:rsid w:val="00702E56"/>
    <w:rsid w:val="007033CE"/>
    <w:rsid w:val="00703B54"/>
    <w:rsid w:val="00704A6B"/>
    <w:rsid w:val="007050CA"/>
    <w:rsid w:val="0070532C"/>
    <w:rsid w:val="00711560"/>
    <w:rsid w:val="00711AFE"/>
    <w:rsid w:val="00712132"/>
    <w:rsid w:val="007136A2"/>
    <w:rsid w:val="00714840"/>
    <w:rsid w:val="00714937"/>
    <w:rsid w:val="007157EC"/>
    <w:rsid w:val="007157F3"/>
    <w:rsid w:val="00715991"/>
    <w:rsid w:val="00715C61"/>
    <w:rsid w:val="00716491"/>
    <w:rsid w:val="007169B1"/>
    <w:rsid w:val="007169E8"/>
    <w:rsid w:val="007178F5"/>
    <w:rsid w:val="00720D6A"/>
    <w:rsid w:val="00721BAD"/>
    <w:rsid w:val="00721CF7"/>
    <w:rsid w:val="0072277D"/>
    <w:rsid w:val="00722B9E"/>
    <w:rsid w:val="007237D9"/>
    <w:rsid w:val="007244AF"/>
    <w:rsid w:val="007249F2"/>
    <w:rsid w:val="0072520E"/>
    <w:rsid w:val="007263F4"/>
    <w:rsid w:val="007268C9"/>
    <w:rsid w:val="00726B18"/>
    <w:rsid w:val="00730BE5"/>
    <w:rsid w:val="00730EDE"/>
    <w:rsid w:val="00731D36"/>
    <w:rsid w:val="00731EA7"/>
    <w:rsid w:val="00732A4C"/>
    <w:rsid w:val="00733B40"/>
    <w:rsid w:val="00733ED4"/>
    <w:rsid w:val="00736517"/>
    <w:rsid w:val="007368F5"/>
    <w:rsid w:val="00736D5B"/>
    <w:rsid w:val="007372F3"/>
    <w:rsid w:val="0073731F"/>
    <w:rsid w:val="007402FB"/>
    <w:rsid w:val="007405F2"/>
    <w:rsid w:val="007406E4"/>
    <w:rsid w:val="00741C60"/>
    <w:rsid w:val="00744861"/>
    <w:rsid w:val="0074533F"/>
    <w:rsid w:val="0074688F"/>
    <w:rsid w:val="007472AD"/>
    <w:rsid w:val="007472E9"/>
    <w:rsid w:val="00747FA9"/>
    <w:rsid w:val="0075234A"/>
    <w:rsid w:val="00753180"/>
    <w:rsid w:val="00753686"/>
    <w:rsid w:val="00754A48"/>
    <w:rsid w:val="0075504F"/>
    <w:rsid w:val="00755B82"/>
    <w:rsid w:val="00756053"/>
    <w:rsid w:val="00756D82"/>
    <w:rsid w:val="00756F22"/>
    <w:rsid w:val="00760C95"/>
    <w:rsid w:val="00761699"/>
    <w:rsid w:val="00762203"/>
    <w:rsid w:val="007622B0"/>
    <w:rsid w:val="00762C2F"/>
    <w:rsid w:val="00764136"/>
    <w:rsid w:val="00764BA6"/>
    <w:rsid w:val="007655C8"/>
    <w:rsid w:val="007655EC"/>
    <w:rsid w:val="00766447"/>
    <w:rsid w:val="00767054"/>
    <w:rsid w:val="00767547"/>
    <w:rsid w:val="007678B0"/>
    <w:rsid w:val="0077195D"/>
    <w:rsid w:val="007720D3"/>
    <w:rsid w:val="007737DF"/>
    <w:rsid w:val="00773CB4"/>
    <w:rsid w:val="00773DC9"/>
    <w:rsid w:val="007742B2"/>
    <w:rsid w:val="00774787"/>
    <w:rsid w:val="00775991"/>
    <w:rsid w:val="00777405"/>
    <w:rsid w:val="00777F77"/>
    <w:rsid w:val="007809CB"/>
    <w:rsid w:val="007825C0"/>
    <w:rsid w:val="00782D74"/>
    <w:rsid w:val="00783441"/>
    <w:rsid w:val="00783FE3"/>
    <w:rsid w:val="007842B3"/>
    <w:rsid w:val="007847DB"/>
    <w:rsid w:val="00786026"/>
    <w:rsid w:val="00786450"/>
    <w:rsid w:val="00791608"/>
    <w:rsid w:val="00791639"/>
    <w:rsid w:val="007918EE"/>
    <w:rsid w:val="00791B9E"/>
    <w:rsid w:val="007925F2"/>
    <w:rsid w:val="0079326F"/>
    <w:rsid w:val="00793E25"/>
    <w:rsid w:val="007941D8"/>
    <w:rsid w:val="0079430F"/>
    <w:rsid w:val="0079442D"/>
    <w:rsid w:val="0079509B"/>
    <w:rsid w:val="00797263"/>
    <w:rsid w:val="007A029A"/>
    <w:rsid w:val="007A0B95"/>
    <w:rsid w:val="007A16C3"/>
    <w:rsid w:val="007A1EEA"/>
    <w:rsid w:val="007A232B"/>
    <w:rsid w:val="007A3AE3"/>
    <w:rsid w:val="007A42C4"/>
    <w:rsid w:val="007A4E51"/>
    <w:rsid w:val="007A61BC"/>
    <w:rsid w:val="007A63A6"/>
    <w:rsid w:val="007A6EB1"/>
    <w:rsid w:val="007A71DE"/>
    <w:rsid w:val="007A7A6F"/>
    <w:rsid w:val="007B0DFF"/>
    <w:rsid w:val="007B10D7"/>
    <w:rsid w:val="007B22F6"/>
    <w:rsid w:val="007B3087"/>
    <w:rsid w:val="007B3327"/>
    <w:rsid w:val="007B35AF"/>
    <w:rsid w:val="007B50CA"/>
    <w:rsid w:val="007B53A4"/>
    <w:rsid w:val="007B5F33"/>
    <w:rsid w:val="007B60C1"/>
    <w:rsid w:val="007C0CB6"/>
    <w:rsid w:val="007C14FC"/>
    <w:rsid w:val="007C187D"/>
    <w:rsid w:val="007C1C78"/>
    <w:rsid w:val="007C1ED0"/>
    <w:rsid w:val="007C21A8"/>
    <w:rsid w:val="007C2BA0"/>
    <w:rsid w:val="007C2E2B"/>
    <w:rsid w:val="007C3916"/>
    <w:rsid w:val="007C6B52"/>
    <w:rsid w:val="007C7972"/>
    <w:rsid w:val="007C7FA7"/>
    <w:rsid w:val="007D00A6"/>
    <w:rsid w:val="007D2199"/>
    <w:rsid w:val="007D2C84"/>
    <w:rsid w:val="007D4447"/>
    <w:rsid w:val="007D6DE2"/>
    <w:rsid w:val="007D7487"/>
    <w:rsid w:val="007D7D47"/>
    <w:rsid w:val="007D7FC7"/>
    <w:rsid w:val="007E0D62"/>
    <w:rsid w:val="007E27E7"/>
    <w:rsid w:val="007E2C97"/>
    <w:rsid w:val="007E2FC3"/>
    <w:rsid w:val="007E3704"/>
    <w:rsid w:val="007E3F6E"/>
    <w:rsid w:val="007E4F01"/>
    <w:rsid w:val="007E63C3"/>
    <w:rsid w:val="007E7D73"/>
    <w:rsid w:val="007F0732"/>
    <w:rsid w:val="007F08DC"/>
    <w:rsid w:val="007F12ED"/>
    <w:rsid w:val="007F1D32"/>
    <w:rsid w:val="007F46CD"/>
    <w:rsid w:val="007F4C49"/>
    <w:rsid w:val="007F59C9"/>
    <w:rsid w:val="007F5AB7"/>
    <w:rsid w:val="007F78E2"/>
    <w:rsid w:val="007F7928"/>
    <w:rsid w:val="007F7A2E"/>
    <w:rsid w:val="0080281E"/>
    <w:rsid w:val="00803F77"/>
    <w:rsid w:val="00804EED"/>
    <w:rsid w:val="00805423"/>
    <w:rsid w:val="008058A6"/>
    <w:rsid w:val="00805E55"/>
    <w:rsid w:val="00807B04"/>
    <w:rsid w:val="0081006F"/>
    <w:rsid w:val="00810422"/>
    <w:rsid w:val="00810489"/>
    <w:rsid w:val="00810651"/>
    <w:rsid w:val="00810662"/>
    <w:rsid w:val="00811485"/>
    <w:rsid w:val="008128FC"/>
    <w:rsid w:val="0081292F"/>
    <w:rsid w:val="008138AD"/>
    <w:rsid w:val="008142C7"/>
    <w:rsid w:val="00814828"/>
    <w:rsid w:val="008169F7"/>
    <w:rsid w:val="00822B83"/>
    <w:rsid w:val="00824140"/>
    <w:rsid w:val="00824AFA"/>
    <w:rsid w:val="00824B8F"/>
    <w:rsid w:val="00825987"/>
    <w:rsid w:val="00825C1B"/>
    <w:rsid w:val="008265D1"/>
    <w:rsid w:val="00827179"/>
    <w:rsid w:val="008277F2"/>
    <w:rsid w:val="00830C10"/>
    <w:rsid w:val="00831286"/>
    <w:rsid w:val="00831F0F"/>
    <w:rsid w:val="0083456D"/>
    <w:rsid w:val="008350C1"/>
    <w:rsid w:val="0083576F"/>
    <w:rsid w:val="0083798F"/>
    <w:rsid w:val="00837AF4"/>
    <w:rsid w:val="00841EAB"/>
    <w:rsid w:val="008422C0"/>
    <w:rsid w:val="008442E6"/>
    <w:rsid w:val="00844F83"/>
    <w:rsid w:val="00845364"/>
    <w:rsid w:val="00846B06"/>
    <w:rsid w:val="00846F11"/>
    <w:rsid w:val="0085005A"/>
    <w:rsid w:val="00851AEB"/>
    <w:rsid w:val="00852BA8"/>
    <w:rsid w:val="00853CF0"/>
    <w:rsid w:val="0085423A"/>
    <w:rsid w:val="0085493C"/>
    <w:rsid w:val="00855511"/>
    <w:rsid w:val="008561AB"/>
    <w:rsid w:val="0086090D"/>
    <w:rsid w:val="0086134B"/>
    <w:rsid w:val="00863792"/>
    <w:rsid w:val="00863C5E"/>
    <w:rsid w:val="0086524A"/>
    <w:rsid w:val="00865324"/>
    <w:rsid w:val="0087109D"/>
    <w:rsid w:val="008717B0"/>
    <w:rsid w:val="00871895"/>
    <w:rsid w:val="00871C06"/>
    <w:rsid w:val="008722C8"/>
    <w:rsid w:val="008724ED"/>
    <w:rsid w:val="00875BAE"/>
    <w:rsid w:val="00875F24"/>
    <w:rsid w:val="008802E0"/>
    <w:rsid w:val="00880573"/>
    <w:rsid w:val="0088109C"/>
    <w:rsid w:val="008836DB"/>
    <w:rsid w:val="00884369"/>
    <w:rsid w:val="0088468F"/>
    <w:rsid w:val="00885A7E"/>
    <w:rsid w:val="00885B10"/>
    <w:rsid w:val="008862D2"/>
    <w:rsid w:val="00887186"/>
    <w:rsid w:val="008877AF"/>
    <w:rsid w:val="008878FC"/>
    <w:rsid w:val="00891120"/>
    <w:rsid w:val="008919D3"/>
    <w:rsid w:val="00892237"/>
    <w:rsid w:val="008926BF"/>
    <w:rsid w:val="00892DD1"/>
    <w:rsid w:val="00892F78"/>
    <w:rsid w:val="00893F71"/>
    <w:rsid w:val="00893FBB"/>
    <w:rsid w:val="00894365"/>
    <w:rsid w:val="00895B1F"/>
    <w:rsid w:val="00896B04"/>
    <w:rsid w:val="00897622"/>
    <w:rsid w:val="008A00C8"/>
    <w:rsid w:val="008A1D53"/>
    <w:rsid w:val="008A3148"/>
    <w:rsid w:val="008A35DA"/>
    <w:rsid w:val="008A3BA9"/>
    <w:rsid w:val="008A4EAC"/>
    <w:rsid w:val="008A4F0C"/>
    <w:rsid w:val="008A5BA6"/>
    <w:rsid w:val="008A66A4"/>
    <w:rsid w:val="008B02E0"/>
    <w:rsid w:val="008B17D7"/>
    <w:rsid w:val="008B1816"/>
    <w:rsid w:val="008B2DB4"/>
    <w:rsid w:val="008B3C9F"/>
    <w:rsid w:val="008B4538"/>
    <w:rsid w:val="008B4CAF"/>
    <w:rsid w:val="008B4D69"/>
    <w:rsid w:val="008B5BF5"/>
    <w:rsid w:val="008B5E5D"/>
    <w:rsid w:val="008B6E74"/>
    <w:rsid w:val="008B75B4"/>
    <w:rsid w:val="008B7868"/>
    <w:rsid w:val="008B7994"/>
    <w:rsid w:val="008B7A3F"/>
    <w:rsid w:val="008C12A8"/>
    <w:rsid w:val="008C1BBB"/>
    <w:rsid w:val="008C2869"/>
    <w:rsid w:val="008C2A12"/>
    <w:rsid w:val="008C3E78"/>
    <w:rsid w:val="008C4F71"/>
    <w:rsid w:val="008C5226"/>
    <w:rsid w:val="008C7A36"/>
    <w:rsid w:val="008C7F9F"/>
    <w:rsid w:val="008D03AF"/>
    <w:rsid w:val="008D0CCE"/>
    <w:rsid w:val="008D1409"/>
    <w:rsid w:val="008D2416"/>
    <w:rsid w:val="008D2602"/>
    <w:rsid w:val="008D45C6"/>
    <w:rsid w:val="008D46DA"/>
    <w:rsid w:val="008D6F78"/>
    <w:rsid w:val="008D78B2"/>
    <w:rsid w:val="008E2B1A"/>
    <w:rsid w:val="008E6424"/>
    <w:rsid w:val="008F1E33"/>
    <w:rsid w:val="008F3BD2"/>
    <w:rsid w:val="008F3DD0"/>
    <w:rsid w:val="008F5C85"/>
    <w:rsid w:val="00900161"/>
    <w:rsid w:val="00900BF3"/>
    <w:rsid w:val="00900EC6"/>
    <w:rsid w:val="009017A0"/>
    <w:rsid w:val="009027F4"/>
    <w:rsid w:val="00902C4D"/>
    <w:rsid w:val="009040B2"/>
    <w:rsid w:val="009045D0"/>
    <w:rsid w:val="009056C5"/>
    <w:rsid w:val="00906127"/>
    <w:rsid w:val="00906C2E"/>
    <w:rsid w:val="00907291"/>
    <w:rsid w:val="00911470"/>
    <w:rsid w:val="00911B33"/>
    <w:rsid w:val="00911F08"/>
    <w:rsid w:val="009141B6"/>
    <w:rsid w:val="0091424C"/>
    <w:rsid w:val="009142A0"/>
    <w:rsid w:val="0091519A"/>
    <w:rsid w:val="00921B8E"/>
    <w:rsid w:val="00922FCB"/>
    <w:rsid w:val="00923E63"/>
    <w:rsid w:val="00924F92"/>
    <w:rsid w:val="0092730F"/>
    <w:rsid w:val="00927B17"/>
    <w:rsid w:val="00927B7F"/>
    <w:rsid w:val="00930A4B"/>
    <w:rsid w:val="0093249D"/>
    <w:rsid w:val="009327B4"/>
    <w:rsid w:val="009334E5"/>
    <w:rsid w:val="00934CBC"/>
    <w:rsid w:val="00935844"/>
    <w:rsid w:val="00936D0E"/>
    <w:rsid w:val="00937333"/>
    <w:rsid w:val="009401BC"/>
    <w:rsid w:val="0094091F"/>
    <w:rsid w:val="00941419"/>
    <w:rsid w:val="00941E43"/>
    <w:rsid w:val="009427C9"/>
    <w:rsid w:val="0094344B"/>
    <w:rsid w:val="00943DB9"/>
    <w:rsid w:val="009446AB"/>
    <w:rsid w:val="00945952"/>
    <w:rsid w:val="009461E3"/>
    <w:rsid w:val="009470B4"/>
    <w:rsid w:val="0094731D"/>
    <w:rsid w:val="009476D6"/>
    <w:rsid w:val="009507F6"/>
    <w:rsid w:val="00951806"/>
    <w:rsid w:val="00952879"/>
    <w:rsid w:val="00952C6E"/>
    <w:rsid w:val="00952EBA"/>
    <w:rsid w:val="0095389E"/>
    <w:rsid w:val="00955F8A"/>
    <w:rsid w:val="009563A7"/>
    <w:rsid w:val="009571A7"/>
    <w:rsid w:val="00962795"/>
    <w:rsid w:val="009629A0"/>
    <w:rsid w:val="00962FC1"/>
    <w:rsid w:val="009642CD"/>
    <w:rsid w:val="009654E3"/>
    <w:rsid w:val="00965F35"/>
    <w:rsid w:val="0096661B"/>
    <w:rsid w:val="0096680F"/>
    <w:rsid w:val="009671E7"/>
    <w:rsid w:val="009712FB"/>
    <w:rsid w:val="00971447"/>
    <w:rsid w:val="009714D3"/>
    <w:rsid w:val="009716EB"/>
    <w:rsid w:val="00972CF5"/>
    <w:rsid w:val="009731D1"/>
    <w:rsid w:val="009734E7"/>
    <w:rsid w:val="00973E8B"/>
    <w:rsid w:val="00974478"/>
    <w:rsid w:val="00974C44"/>
    <w:rsid w:val="00975BB4"/>
    <w:rsid w:val="00975DBF"/>
    <w:rsid w:val="009773C2"/>
    <w:rsid w:val="00977453"/>
    <w:rsid w:val="0097773B"/>
    <w:rsid w:val="00977CE8"/>
    <w:rsid w:val="00980027"/>
    <w:rsid w:val="00980446"/>
    <w:rsid w:val="00980E13"/>
    <w:rsid w:val="00981A2D"/>
    <w:rsid w:val="00981D82"/>
    <w:rsid w:val="00981DA0"/>
    <w:rsid w:val="009834D7"/>
    <w:rsid w:val="00985280"/>
    <w:rsid w:val="00985E31"/>
    <w:rsid w:val="009867E0"/>
    <w:rsid w:val="0099022C"/>
    <w:rsid w:val="00991961"/>
    <w:rsid w:val="0099241E"/>
    <w:rsid w:val="0099244F"/>
    <w:rsid w:val="009936A4"/>
    <w:rsid w:val="00993FDD"/>
    <w:rsid w:val="00994B8B"/>
    <w:rsid w:val="009950B6"/>
    <w:rsid w:val="009965C9"/>
    <w:rsid w:val="009A14FD"/>
    <w:rsid w:val="009A3AC4"/>
    <w:rsid w:val="009A42F3"/>
    <w:rsid w:val="009A446F"/>
    <w:rsid w:val="009A4FFA"/>
    <w:rsid w:val="009A67F9"/>
    <w:rsid w:val="009B087A"/>
    <w:rsid w:val="009B13D5"/>
    <w:rsid w:val="009B3CF1"/>
    <w:rsid w:val="009B3D57"/>
    <w:rsid w:val="009B4F56"/>
    <w:rsid w:val="009B57BF"/>
    <w:rsid w:val="009B60F6"/>
    <w:rsid w:val="009B645C"/>
    <w:rsid w:val="009B7003"/>
    <w:rsid w:val="009C0050"/>
    <w:rsid w:val="009C1595"/>
    <w:rsid w:val="009C1B95"/>
    <w:rsid w:val="009C1D44"/>
    <w:rsid w:val="009C2415"/>
    <w:rsid w:val="009C5884"/>
    <w:rsid w:val="009C5DEE"/>
    <w:rsid w:val="009C62B5"/>
    <w:rsid w:val="009C69E1"/>
    <w:rsid w:val="009C722D"/>
    <w:rsid w:val="009C75ED"/>
    <w:rsid w:val="009C7A2E"/>
    <w:rsid w:val="009D00DB"/>
    <w:rsid w:val="009D06B6"/>
    <w:rsid w:val="009D0A1B"/>
    <w:rsid w:val="009D159C"/>
    <w:rsid w:val="009D198F"/>
    <w:rsid w:val="009D2266"/>
    <w:rsid w:val="009D25B1"/>
    <w:rsid w:val="009D341F"/>
    <w:rsid w:val="009D3927"/>
    <w:rsid w:val="009D4F6C"/>
    <w:rsid w:val="009D72A3"/>
    <w:rsid w:val="009D7879"/>
    <w:rsid w:val="009E0F33"/>
    <w:rsid w:val="009E217A"/>
    <w:rsid w:val="009E32B8"/>
    <w:rsid w:val="009E48D5"/>
    <w:rsid w:val="009E558B"/>
    <w:rsid w:val="009E5845"/>
    <w:rsid w:val="009E6214"/>
    <w:rsid w:val="009E6B55"/>
    <w:rsid w:val="009F0735"/>
    <w:rsid w:val="009F3B40"/>
    <w:rsid w:val="009F4604"/>
    <w:rsid w:val="009F4B29"/>
    <w:rsid w:val="009F5987"/>
    <w:rsid w:val="009F5E93"/>
    <w:rsid w:val="009F6CB9"/>
    <w:rsid w:val="009F759C"/>
    <w:rsid w:val="00A007B9"/>
    <w:rsid w:val="00A008BA"/>
    <w:rsid w:val="00A01DAB"/>
    <w:rsid w:val="00A021B2"/>
    <w:rsid w:val="00A023FD"/>
    <w:rsid w:val="00A03549"/>
    <w:rsid w:val="00A04FD1"/>
    <w:rsid w:val="00A05DE4"/>
    <w:rsid w:val="00A062D5"/>
    <w:rsid w:val="00A06530"/>
    <w:rsid w:val="00A0752B"/>
    <w:rsid w:val="00A07CE5"/>
    <w:rsid w:val="00A10B8D"/>
    <w:rsid w:val="00A10F95"/>
    <w:rsid w:val="00A11CCB"/>
    <w:rsid w:val="00A12693"/>
    <w:rsid w:val="00A14048"/>
    <w:rsid w:val="00A14683"/>
    <w:rsid w:val="00A166D2"/>
    <w:rsid w:val="00A1671C"/>
    <w:rsid w:val="00A1709F"/>
    <w:rsid w:val="00A17742"/>
    <w:rsid w:val="00A20034"/>
    <w:rsid w:val="00A216DF"/>
    <w:rsid w:val="00A21ECE"/>
    <w:rsid w:val="00A224BB"/>
    <w:rsid w:val="00A2318D"/>
    <w:rsid w:val="00A266AE"/>
    <w:rsid w:val="00A27FBF"/>
    <w:rsid w:val="00A31329"/>
    <w:rsid w:val="00A31A58"/>
    <w:rsid w:val="00A32006"/>
    <w:rsid w:val="00A324FD"/>
    <w:rsid w:val="00A33515"/>
    <w:rsid w:val="00A35B68"/>
    <w:rsid w:val="00A35D92"/>
    <w:rsid w:val="00A3611E"/>
    <w:rsid w:val="00A3674B"/>
    <w:rsid w:val="00A3786E"/>
    <w:rsid w:val="00A37AE8"/>
    <w:rsid w:val="00A406D3"/>
    <w:rsid w:val="00A40ADF"/>
    <w:rsid w:val="00A41EEA"/>
    <w:rsid w:val="00A42599"/>
    <w:rsid w:val="00A426E1"/>
    <w:rsid w:val="00A42BD4"/>
    <w:rsid w:val="00A44169"/>
    <w:rsid w:val="00A4466B"/>
    <w:rsid w:val="00A45743"/>
    <w:rsid w:val="00A45A86"/>
    <w:rsid w:val="00A461A0"/>
    <w:rsid w:val="00A47DC6"/>
    <w:rsid w:val="00A47F33"/>
    <w:rsid w:val="00A516B2"/>
    <w:rsid w:val="00A521D2"/>
    <w:rsid w:val="00A521DF"/>
    <w:rsid w:val="00A53481"/>
    <w:rsid w:val="00A539D8"/>
    <w:rsid w:val="00A55020"/>
    <w:rsid w:val="00A56EA2"/>
    <w:rsid w:val="00A60B21"/>
    <w:rsid w:val="00A60E9F"/>
    <w:rsid w:val="00A62CCF"/>
    <w:rsid w:val="00A62E2E"/>
    <w:rsid w:val="00A64E1D"/>
    <w:rsid w:val="00A65935"/>
    <w:rsid w:val="00A65A15"/>
    <w:rsid w:val="00A66316"/>
    <w:rsid w:val="00A66F34"/>
    <w:rsid w:val="00A70023"/>
    <w:rsid w:val="00A70632"/>
    <w:rsid w:val="00A70B54"/>
    <w:rsid w:val="00A712E8"/>
    <w:rsid w:val="00A71AC4"/>
    <w:rsid w:val="00A739BF"/>
    <w:rsid w:val="00A739D4"/>
    <w:rsid w:val="00A73B85"/>
    <w:rsid w:val="00A73E4B"/>
    <w:rsid w:val="00A751FA"/>
    <w:rsid w:val="00A75E80"/>
    <w:rsid w:val="00A76513"/>
    <w:rsid w:val="00A76870"/>
    <w:rsid w:val="00A76AE7"/>
    <w:rsid w:val="00A77908"/>
    <w:rsid w:val="00A800F5"/>
    <w:rsid w:val="00A814F3"/>
    <w:rsid w:val="00A82D1D"/>
    <w:rsid w:val="00A837E7"/>
    <w:rsid w:val="00A841A3"/>
    <w:rsid w:val="00A84C74"/>
    <w:rsid w:val="00A84DE8"/>
    <w:rsid w:val="00A84FEB"/>
    <w:rsid w:val="00A85396"/>
    <w:rsid w:val="00A857C6"/>
    <w:rsid w:val="00A86696"/>
    <w:rsid w:val="00A90999"/>
    <w:rsid w:val="00A90A3A"/>
    <w:rsid w:val="00A90BBF"/>
    <w:rsid w:val="00A91BC7"/>
    <w:rsid w:val="00A922E1"/>
    <w:rsid w:val="00A937DD"/>
    <w:rsid w:val="00A94FB1"/>
    <w:rsid w:val="00A96A3B"/>
    <w:rsid w:val="00A972F5"/>
    <w:rsid w:val="00A973C7"/>
    <w:rsid w:val="00A97EA4"/>
    <w:rsid w:val="00AA0DAA"/>
    <w:rsid w:val="00AA37EC"/>
    <w:rsid w:val="00AA62D2"/>
    <w:rsid w:val="00AA7D6B"/>
    <w:rsid w:val="00AB083B"/>
    <w:rsid w:val="00AB0A2F"/>
    <w:rsid w:val="00AB2762"/>
    <w:rsid w:val="00AB2CB6"/>
    <w:rsid w:val="00AB365D"/>
    <w:rsid w:val="00AB39D1"/>
    <w:rsid w:val="00AB6935"/>
    <w:rsid w:val="00AB7921"/>
    <w:rsid w:val="00AB7E0F"/>
    <w:rsid w:val="00AC02CE"/>
    <w:rsid w:val="00AC0B1E"/>
    <w:rsid w:val="00AC0EB0"/>
    <w:rsid w:val="00AC116E"/>
    <w:rsid w:val="00AC16FB"/>
    <w:rsid w:val="00AC202E"/>
    <w:rsid w:val="00AC281E"/>
    <w:rsid w:val="00AC3084"/>
    <w:rsid w:val="00AC42D7"/>
    <w:rsid w:val="00AC44F2"/>
    <w:rsid w:val="00AC47D6"/>
    <w:rsid w:val="00AC49BF"/>
    <w:rsid w:val="00AC588E"/>
    <w:rsid w:val="00AC6887"/>
    <w:rsid w:val="00AC7F6B"/>
    <w:rsid w:val="00AD02A8"/>
    <w:rsid w:val="00AD112F"/>
    <w:rsid w:val="00AD1135"/>
    <w:rsid w:val="00AD1832"/>
    <w:rsid w:val="00AD20FF"/>
    <w:rsid w:val="00AD25CA"/>
    <w:rsid w:val="00AD4A99"/>
    <w:rsid w:val="00AD5A7A"/>
    <w:rsid w:val="00AD5A96"/>
    <w:rsid w:val="00AD5D1A"/>
    <w:rsid w:val="00AD6350"/>
    <w:rsid w:val="00AD6676"/>
    <w:rsid w:val="00AD701E"/>
    <w:rsid w:val="00AD7F20"/>
    <w:rsid w:val="00AE15C4"/>
    <w:rsid w:val="00AE1DF3"/>
    <w:rsid w:val="00AE1F54"/>
    <w:rsid w:val="00AE2788"/>
    <w:rsid w:val="00AE2F1D"/>
    <w:rsid w:val="00AE3018"/>
    <w:rsid w:val="00AE35FD"/>
    <w:rsid w:val="00AE5C34"/>
    <w:rsid w:val="00AE7506"/>
    <w:rsid w:val="00AE7D02"/>
    <w:rsid w:val="00AF1CC7"/>
    <w:rsid w:val="00AF2481"/>
    <w:rsid w:val="00AF2756"/>
    <w:rsid w:val="00AF2F1E"/>
    <w:rsid w:val="00AF4881"/>
    <w:rsid w:val="00AF4FF3"/>
    <w:rsid w:val="00AF66A6"/>
    <w:rsid w:val="00AF69B3"/>
    <w:rsid w:val="00AF76D5"/>
    <w:rsid w:val="00AF77C1"/>
    <w:rsid w:val="00AF7D7F"/>
    <w:rsid w:val="00B0001D"/>
    <w:rsid w:val="00B01DF7"/>
    <w:rsid w:val="00B03417"/>
    <w:rsid w:val="00B05CF4"/>
    <w:rsid w:val="00B06FBB"/>
    <w:rsid w:val="00B07581"/>
    <w:rsid w:val="00B0796B"/>
    <w:rsid w:val="00B10053"/>
    <w:rsid w:val="00B10C74"/>
    <w:rsid w:val="00B10D68"/>
    <w:rsid w:val="00B117B8"/>
    <w:rsid w:val="00B125E0"/>
    <w:rsid w:val="00B12723"/>
    <w:rsid w:val="00B12794"/>
    <w:rsid w:val="00B146B8"/>
    <w:rsid w:val="00B160D2"/>
    <w:rsid w:val="00B16693"/>
    <w:rsid w:val="00B167CE"/>
    <w:rsid w:val="00B177C8"/>
    <w:rsid w:val="00B17A9C"/>
    <w:rsid w:val="00B217DF"/>
    <w:rsid w:val="00B235BC"/>
    <w:rsid w:val="00B2447C"/>
    <w:rsid w:val="00B24B66"/>
    <w:rsid w:val="00B24EBE"/>
    <w:rsid w:val="00B25819"/>
    <w:rsid w:val="00B258C4"/>
    <w:rsid w:val="00B25A40"/>
    <w:rsid w:val="00B25F1C"/>
    <w:rsid w:val="00B263EA"/>
    <w:rsid w:val="00B26B62"/>
    <w:rsid w:val="00B27C11"/>
    <w:rsid w:val="00B3268D"/>
    <w:rsid w:val="00B326B7"/>
    <w:rsid w:val="00B32B0A"/>
    <w:rsid w:val="00B3310A"/>
    <w:rsid w:val="00B34C1F"/>
    <w:rsid w:val="00B352FB"/>
    <w:rsid w:val="00B37051"/>
    <w:rsid w:val="00B3741B"/>
    <w:rsid w:val="00B403CC"/>
    <w:rsid w:val="00B40666"/>
    <w:rsid w:val="00B4100A"/>
    <w:rsid w:val="00B41DCC"/>
    <w:rsid w:val="00B42247"/>
    <w:rsid w:val="00B42945"/>
    <w:rsid w:val="00B42B9F"/>
    <w:rsid w:val="00B44590"/>
    <w:rsid w:val="00B44A9C"/>
    <w:rsid w:val="00B45A2F"/>
    <w:rsid w:val="00B45B5A"/>
    <w:rsid w:val="00B45BC4"/>
    <w:rsid w:val="00B466E7"/>
    <w:rsid w:val="00B46CD9"/>
    <w:rsid w:val="00B47290"/>
    <w:rsid w:val="00B50056"/>
    <w:rsid w:val="00B500B9"/>
    <w:rsid w:val="00B511DA"/>
    <w:rsid w:val="00B512ED"/>
    <w:rsid w:val="00B51ABA"/>
    <w:rsid w:val="00B5216F"/>
    <w:rsid w:val="00B529B1"/>
    <w:rsid w:val="00B5453E"/>
    <w:rsid w:val="00B54CB9"/>
    <w:rsid w:val="00B558A0"/>
    <w:rsid w:val="00B577AB"/>
    <w:rsid w:val="00B60573"/>
    <w:rsid w:val="00B622F0"/>
    <w:rsid w:val="00B62788"/>
    <w:rsid w:val="00B627F7"/>
    <w:rsid w:val="00B631C6"/>
    <w:rsid w:val="00B6359C"/>
    <w:rsid w:val="00B635FC"/>
    <w:rsid w:val="00B63651"/>
    <w:rsid w:val="00B63BE6"/>
    <w:rsid w:val="00B65640"/>
    <w:rsid w:val="00B657FA"/>
    <w:rsid w:val="00B65FA7"/>
    <w:rsid w:val="00B66237"/>
    <w:rsid w:val="00B67043"/>
    <w:rsid w:val="00B67EEC"/>
    <w:rsid w:val="00B70928"/>
    <w:rsid w:val="00B70DE7"/>
    <w:rsid w:val="00B71B11"/>
    <w:rsid w:val="00B73B63"/>
    <w:rsid w:val="00B73CBD"/>
    <w:rsid w:val="00B74572"/>
    <w:rsid w:val="00B74831"/>
    <w:rsid w:val="00B75129"/>
    <w:rsid w:val="00B75D8D"/>
    <w:rsid w:val="00B75D9E"/>
    <w:rsid w:val="00B75E59"/>
    <w:rsid w:val="00B76385"/>
    <w:rsid w:val="00B8032B"/>
    <w:rsid w:val="00B81CEA"/>
    <w:rsid w:val="00B82949"/>
    <w:rsid w:val="00B82A11"/>
    <w:rsid w:val="00B82CBA"/>
    <w:rsid w:val="00B83B6E"/>
    <w:rsid w:val="00B8505F"/>
    <w:rsid w:val="00B8557E"/>
    <w:rsid w:val="00B86B04"/>
    <w:rsid w:val="00B91800"/>
    <w:rsid w:val="00B92D66"/>
    <w:rsid w:val="00B92F0C"/>
    <w:rsid w:val="00B9352F"/>
    <w:rsid w:val="00B948F2"/>
    <w:rsid w:val="00B949CA"/>
    <w:rsid w:val="00B95A52"/>
    <w:rsid w:val="00B96BF5"/>
    <w:rsid w:val="00B9776F"/>
    <w:rsid w:val="00B977AD"/>
    <w:rsid w:val="00BA05E6"/>
    <w:rsid w:val="00BA077C"/>
    <w:rsid w:val="00BA08FB"/>
    <w:rsid w:val="00BA25E5"/>
    <w:rsid w:val="00BA3E94"/>
    <w:rsid w:val="00BA689C"/>
    <w:rsid w:val="00BA7671"/>
    <w:rsid w:val="00BB003A"/>
    <w:rsid w:val="00BB082C"/>
    <w:rsid w:val="00BB17EB"/>
    <w:rsid w:val="00BB518E"/>
    <w:rsid w:val="00BB7B8D"/>
    <w:rsid w:val="00BC19C5"/>
    <w:rsid w:val="00BC2442"/>
    <w:rsid w:val="00BC2756"/>
    <w:rsid w:val="00BC3A5B"/>
    <w:rsid w:val="00BC3F41"/>
    <w:rsid w:val="00BC4140"/>
    <w:rsid w:val="00BC42EB"/>
    <w:rsid w:val="00BC43E6"/>
    <w:rsid w:val="00BC4B61"/>
    <w:rsid w:val="00BC4E22"/>
    <w:rsid w:val="00BC4EA1"/>
    <w:rsid w:val="00BC55CA"/>
    <w:rsid w:val="00BC6DB5"/>
    <w:rsid w:val="00BC7B33"/>
    <w:rsid w:val="00BD0C75"/>
    <w:rsid w:val="00BD1AB7"/>
    <w:rsid w:val="00BD1E58"/>
    <w:rsid w:val="00BD2439"/>
    <w:rsid w:val="00BD2713"/>
    <w:rsid w:val="00BD398D"/>
    <w:rsid w:val="00BD3FAB"/>
    <w:rsid w:val="00BD4E9E"/>
    <w:rsid w:val="00BD6051"/>
    <w:rsid w:val="00BD7093"/>
    <w:rsid w:val="00BD7C3E"/>
    <w:rsid w:val="00BE09E3"/>
    <w:rsid w:val="00BE0E02"/>
    <w:rsid w:val="00BE15A8"/>
    <w:rsid w:val="00BE1739"/>
    <w:rsid w:val="00BE20CF"/>
    <w:rsid w:val="00BE2958"/>
    <w:rsid w:val="00BE329C"/>
    <w:rsid w:val="00BE365F"/>
    <w:rsid w:val="00BE429B"/>
    <w:rsid w:val="00BE4924"/>
    <w:rsid w:val="00BE5950"/>
    <w:rsid w:val="00BE5A31"/>
    <w:rsid w:val="00BE5C4E"/>
    <w:rsid w:val="00BE64DC"/>
    <w:rsid w:val="00BE6FA5"/>
    <w:rsid w:val="00BE76F8"/>
    <w:rsid w:val="00BE792D"/>
    <w:rsid w:val="00BE794A"/>
    <w:rsid w:val="00BE7C8D"/>
    <w:rsid w:val="00BE7EF2"/>
    <w:rsid w:val="00BF06B8"/>
    <w:rsid w:val="00BF2447"/>
    <w:rsid w:val="00BF346D"/>
    <w:rsid w:val="00BF5A0F"/>
    <w:rsid w:val="00BF5A7C"/>
    <w:rsid w:val="00BF677B"/>
    <w:rsid w:val="00BF6FF5"/>
    <w:rsid w:val="00C0180F"/>
    <w:rsid w:val="00C029DE"/>
    <w:rsid w:val="00C02FDE"/>
    <w:rsid w:val="00C03579"/>
    <w:rsid w:val="00C04075"/>
    <w:rsid w:val="00C04165"/>
    <w:rsid w:val="00C04B33"/>
    <w:rsid w:val="00C05188"/>
    <w:rsid w:val="00C05AFA"/>
    <w:rsid w:val="00C05D05"/>
    <w:rsid w:val="00C0677E"/>
    <w:rsid w:val="00C0781A"/>
    <w:rsid w:val="00C10204"/>
    <w:rsid w:val="00C1074D"/>
    <w:rsid w:val="00C1145C"/>
    <w:rsid w:val="00C1190B"/>
    <w:rsid w:val="00C11917"/>
    <w:rsid w:val="00C11E6A"/>
    <w:rsid w:val="00C1364D"/>
    <w:rsid w:val="00C14178"/>
    <w:rsid w:val="00C151B8"/>
    <w:rsid w:val="00C15FC6"/>
    <w:rsid w:val="00C1703B"/>
    <w:rsid w:val="00C17554"/>
    <w:rsid w:val="00C21F88"/>
    <w:rsid w:val="00C24189"/>
    <w:rsid w:val="00C27F52"/>
    <w:rsid w:val="00C3025C"/>
    <w:rsid w:val="00C30809"/>
    <w:rsid w:val="00C31A65"/>
    <w:rsid w:val="00C32081"/>
    <w:rsid w:val="00C32AF6"/>
    <w:rsid w:val="00C32E98"/>
    <w:rsid w:val="00C3470A"/>
    <w:rsid w:val="00C347B4"/>
    <w:rsid w:val="00C34C66"/>
    <w:rsid w:val="00C355EB"/>
    <w:rsid w:val="00C36FEF"/>
    <w:rsid w:val="00C400F0"/>
    <w:rsid w:val="00C40C05"/>
    <w:rsid w:val="00C40C9B"/>
    <w:rsid w:val="00C416A5"/>
    <w:rsid w:val="00C43C43"/>
    <w:rsid w:val="00C454E7"/>
    <w:rsid w:val="00C45947"/>
    <w:rsid w:val="00C45E41"/>
    <w:rsid w:val="00C461D5"/>
    <w:rsid w:val="00C46BFB"/>
    <w:rsid w:val="00C47006"/>
    <w:rsid w:val="00C4727B"/>
    <w:rsid w:val="00C4746F"/>
    <w:rsid w:val="00C47B70"/>
    <w:rsid w:val="00C51442"/>
    <w:rsid w:val="00C51DC3"/>
    <w:rsid w:val="00C5451E"/>
    <w:rsid w:val="00C548EE"/>
    <w:rsid w:val="00C55A8B"/>
    <w:rsid w:val="00C55AC5"/>
    <w:rsid w:val="00C5652C"/>
    <w:rsid w:val="00C56570"/>
    <w:rsid w:val="00C5723A"/>
    <w:rsid w:val="00C60986"/>
    <w:rsid w:val="00C60C93"/>
    <w:rsid w:val="00C61A76"/>
    <w:rsid w:val="00C61BEB"/>
    <w:rsid w:val="00C61DB9"/>
    <w:rsid w:val="00C62478"/>
    <w:rsid w:val="00C626FD"/>
    <w:rsid w:val="00C640D4"/>
    <w:rsid w:val="00C64887"/>
    <w:rsid w:val="00C6493A"/>
    <w:rsid w:val="00C64F0B"/>
    <w:rsid w:val="00C66912"/>
    <w:rsid w:val="00C71232"/>
    <w:rsid w:val="00C71EF0"/>
    <w:rsid w:val="00C72272"/>
    <w:rsid w:val="00C724CD"/>
    <w:rsid w:val="00C73390"/>
    <w:rsid w:val="00C74984"/>
    <w:rsid w:val="00C75D31"/>
    <w:rsid w:val="00C76EA3"/>
    <w:rsid w:val="00C776CE"/>
    <w:rsid w:val="00C8031A"/>
    <w:rsid w:val="00C8051B"/>
    <w:rsid w:val="00C808E4"/>
    <w:rsid w:val="00C81EC1"/>
    <w:rsid w:val="00C825B7"/>
    <w:rsid w:val="00C82869"/>
    <w:rsid w:val="00C82B3E"/>
    <w:rsid w:val="00C82BC3"/>
    <w:rsid w:val="00C8362B"/>
    <w:rsid w:val="00C84F45"/>
    <w:rsid w:val="00C85D64"/>
    <w:rsid w:val="00C86939"/>
    <w:rsid w:val="00C87FFE"/>
    <w:rsid w:val="00C902CD"/>
    <w:rsid w:val="00C9117A"/>
    <w:rsid w:val="00C91E1B"/>
    <w:rsid w:val="00C920B3"/>
    <w:rsid w:val="00C92E57"/>
    <w:rsid w:val="00C92EE7"/>
    <w:rsid w:val="00C930F7"/>
    <w:rsid w:val="00C94AF1"/>
    <w:rsid w:val="00C95D48"/>
    <w:rsid w:val="00C95E0A"/>
    <w:rsid w:val="00C96578"/>
    <w:rsid w:val="00C97540"/>
    <w:rsid w:val="00CA03C9"/>
    <w:rsid w:val="00CA0B20"/>
    <w:rsid w:val="00CA0CC2"/>
    <w:rsid w:val="00CA2DDB"/>
    <w:rsid w:val="00CA3EDF"/>
    <w:rsid w:val="00CA4552"/>
    <w:rsid w:val="00CA6EC3"/>
    <w:rsid w:val="00CB02DE"/>
    <w:rsid w:val="00CB099C"/>
    <w:rsid w:val="00CB26B3"/>
    <w:rsid w:val="00CB2BE1"/>
    <w:rsid w:val="00CB3404"/>
    <w:rsid w:val="00CB4205"/>
    <w:rsid w:val="00CB4887"/>
    <w:rsid w:val="00CB4FA7"/>
    <w:rsid w:val="00CB53AF"/>
    <w:rsid w:val="00CB544F"/>
    <w:rsid w:val="00CB5A32"/>
    <w:rsid w:val="00CB6670"/>
    <w:rsid w:val="00CB6B1C"/>
    <w:rsid w:val="00CC0CA7"/>
    <w:rsid w:val="00CC135D"/>
    <w:rsid w:val="00CC16C8"/>
    <w:rsid w:val="00CC2306"/>
    <w:rsid w:val="00CC35BE"/>
    <w:rsid w:val="00CC466A"/>
    <w:rsid w:val="00CC5714"/>
    <w:rsid w:val="00CD0BF8"/>
    <w:rsid w:val="00CD1577"/>
    <w:rsid w:val="00CD1EA8"/>
    <w:rsid w:val="00CD3351"/>
    <w:rsid w:val="00CD361B"/>
    <w:rsid w:val="00CD412C"/>
    <w:rsid w:val="00CD41A5"/>
    <w:rsid w:val="00CD7A65"/>
    <w:rsid w:val="00CE1ECE"/>
    <w:rsid w:val="00CE204E"/>
    <w:rsid w:val="00CE29E8"/>
    <w:rsid w:val="00CE2E84"/>
    <w:rsid w:val="00CE2EC9"/>
    <w:rsid w:val="00CE312A"/>
    <w:rsid w:val="00CE313B"/>
    <w:rsid w:val="00CE37A2"/>
    <w:rsid w:val="00CE3BC4"/>
    <w:rsid w:val="00CE5AB5"/>
    <w:rsid w:val="00CF1157"/>
    <w:rsid w:val="00CF258F"/>
    <w:rsid w:val="00CF2957"/>
    <w:rsid w:val="00CF4BF8"/>
    <w:rsid w:val="00CF55CA"/>
    <w:rsid w:val="00CF6121"/>
    <w:rsid w:val="00CF679C"/>
    <w:rsid w:val="00CF6E50"/>
    <w:rsid w:val="00CF731C"/>
    <w:rsid w:val="00CF7F5E"/>
    <w:rsid w:val="00D00B76"/>
    <w:rsid w:val="00D01FA9"/>
    <w:rsid w:val="00D04D63"/>
    <w:rsid w:val="00D060AE"/>
    <w:rsid w:val="00D07587"/>
    <w:rsid w:val="00D1004F"/>
    <w:rsid w:val="00D1020B"/>
    <w:rsid w:val="00D102EB"/>
    <w:rsid w:val="00D10BDC"/>
    <w:rsid w:val="00D12FF8"/>
    <w:rsid w:val="00D130B7"/>
    <w:rsid w:val="00D136E1"/>
    <w:rsid w:val="00D13802"/>
    <w:rsid w:val="00D155B5"/>
    <w:rsid w:val="00D15EA1"/>
    <w:rsid w:val="00D17BC2"/>
    <w:rsid w:val="00D20573"/>
    <w:rsid w:val="00D23441"/>
    <w:rsid w:val="00D2355B"/>
    <w:rsid w:val="00D235FA"/>
    <w:rsid w:val="00D2360A"/>
    <w:rsid w:val="00D240AA"/>
    <w:rsid w:val="00D254F1"/>
    <w:rsid w:val="00D278C8"/>
    <w:rsid w:val="00D27E6A"/>
    <w:rsid w:val="00D330CF"/>
    <w:rsid w:val="00D33105"/>
    <w:rsid w:val="00D33D81"/>
    <w:rsid w:val="00D34A0D"/>
    <w:rsid w:val="00D36716"/>
    <w:rsid w:val="00D37C3F"/>
    <w:rsid w:val="00D4083A"/>
    <w:rsid w:val="00D420A6"/>
    <w:rsid w:val="00D4230C"/>
    <w:rsid w:val="00D430BB"/>
    <w:rsid w:val="00D437E1"/>
    <w:rsid w:val="00D43EBE"/>
    <w:rsid w:val="00D4422C"/>
    <w:rsid w:val="00D4470E"/>
    <w:rsid w:val="00D44866"/>
    <w:rsid w:val="00D4745B"/>
    <w:rsid w:val="00D4773D"/>
    <w:rsid w:val="00D50009"/>
    <w:rsid w:val="00D51088"/>
    <w:rsid w:val="00D5131F"/>
    <w:rsid w:val="00D51BC9"/>
    <w:rsid w:val="00D52322"/>
    <w:rsid w:val="00D526C4"/>
    <w:rsid w:val="00D52AC6"/>
    <w:rsid w:val="00D5349C"/>
    <w:rsid w:val="00D55576"/>
    <w:rsid w:val="00D55B66"/>
    <w:rsid w:val="00D5669C"/>
    <w:rsid w:val="00D5728C"/>
    <w:rsid w:val="00D574DA"/>
    <w:rsid w:val="00D6052C"/>
    <w:rsid w:val="00D62362"/>
    <w:rsid w:val="00D63B5A"/>
    <w:rsid w:val="00D64466"/>
    <w:rsid w:val="00D64730"/>
    <w:rsid w:val="00D64CCB"/>
    <w:rsid w:val="00D6531D"/>
    <w:rsid w:val="00D6565A"/>
    <w:rsid w:val="00D66161"/>
    <w:rsid w:val="00D66600"/>
    <w:rsid w:val="00D66A76"/>
    <w:rsid w:val="00D7113C"/>
    <w:rsid w:val="00D7162A"/>
    <w:rsid w:val="00D71F54"/>
    <w:rsid w:val="00D72D0A"/>
    <w:rsid w:val="00D74CCD"/>
    <w:rsid w:val="00D76861"/>
    <w:rsid w:val="00D770CF"/>
    <w:rsid w:val="00D804CD"/>
    <w:rsid w:val="00D80621"/>
    <w:rsid w:val="00D81578"/>
    <w:rsid w:val="00D815E4"/>
    <w:rsid w:val="00D82978"/>
    <w:rsid w:val="00D82F94"/>
    <w:rsid w:val="00D84B4C"/>
    <w:rsid w:val="00D871B3"/>
    <w:rsid w:val="00D875B3"/>
    <w:rsid w:val="00D87F81"/>
    <w:rsid w:val="00D909D4"/>
    <w:rsid w:val="00D92F7C"/>
    <w:rsid w:val="00D9484D"/>
    <w:rsid w:val="00D94ABF"/>
    <w:rsid w:val="00D963B4"/>
    <w:rsid w:val="00D97CA5"/>
    <w:rsid w:val="00DA1A59"/>
    <w:rsid w:val="00DA2FA0"/>
    <w:rsid w:val="00DA39A9"/>
    <w:rsid w:val="00DA3F60"/>
    <w:rsid w:val="00DA4908"/>
    <w:rsid w:val="00DA4D25"/>
    <w:rsid w:val="00DA6844"/>
    <w:rsid w:val="00DA68FF"/>
    <w:rsid w:val="00DB0586"/>
    <w:rsid w:val="00DB0AEE"/>
    <w:rsid w:val="00DB0C07"/>
    <w:rsid w:val="00DB11CA"/>
    <w:rsid w:val="00DB165F"/>
    <w:rsid w:val="00DB1B80"/>
    <w:rsid w:val="00DB3E10"/>
    <w:rsid w:val="00DB405B"/>
    <w:rsid w:val="00DB7A22"/>
    <w:rsid w:val="00DC1653"/>
    <w:rsid w:val="00DC1B22"/>
    <w:rsid w:val="00DC2976"/>
    <w:rsid w:val="00DC561B"/>
    <w:rsid w:val="00DC5987"/>
    <w:rsid w:val="00DC5BAD"/>
    <w:rsid w:val="00DC690B"/>
    <w:rsid w:val="00DC6BFB"/>
    <w:rsid w:val="00DC7401"/>
    <w:rsid w:val="00DC7A04"/>
    <w:rsid w:val="00DC7BE0"/>
    <w:rsid w:val="00DD135E"/>
    <w:rsid w:val="00DD1836"/>
    <w:rsid w:val="00DD27BD"/>
    <w:rsid w:val="00DD5953"/>
    <w:rsid w:val="00DD63FB"/>
    <w:rsid w:val="00DD6F94"/>
    <w:rsid w:val="00DD7208"/>
    <w:rsid w:val="00DD7DF6"/>
    <w:rsid w:val="00DE3B95"/>
    <w:rsid w:val="00DE6127"/>
    <w:rsid w:val="00DE6649"/>
    <w:rsid w:val="00DE76F7"/>
    <w:rsid w:val="00DE7D82"/>
    <w:rsid w:val="00DF0F70"/>
    <w:rsid w:val="00DF2BD3"/>
    <w:rsid w:val="00DF3969"/>
    <w:rsid w:val="00DF39C6"/>
    <w:rsid w:val="00DF440C"/>
    <w:rsid w:val="00DF4C44"/>
    <w:rsid w:val="00DF599E"/>
    <w:rsid w:val="00DF65AD"/>
    <w:rsid w:val="00DF7756"/>
    <w:rsid w:val="00DF79BC"/>
    <w:rsid w:val="00E0163B"/>
    <w:rsid w:val="00E019C1"/>
    <w:rsid w:val="00E02B80"/>
    <w:rsid w:val="00E02FA5"/>
    <w:rsid w:val="00E0331B"/>
    <w:rsid w:val="00E0377D"/>
    <w:rsid w:val="00E03DB1"/>
    <w:rsid w:val="00E03DC5"/>
    <w:rsid w:val="00E04829"/>
    <w:rsid w:val="00E04F58"/>
    <w:rsid w:val="00E05E62"/>
    <w:rsid w:val="00E06158"/>
    <w:rsid w:val="00E0678F"/>
    <w:rsid w:val="00E10C40"/>
    <w:rsid w:val="00E10CB4"/>
    <w:rsid w:val="00E120A8"/>
    <w:rsid w:val="00E1264C"/>
    <w:rsid w:val="00E129AF"/>
    <w:rsid w:val="00E133BC"/>
    <w:rsid w:val="00E1369F"/>
    <w:rsid w:val="00E13AB7"/>
    <w:rsid w:val="00E1552E"/>
    <w:rsid w:val="00E159FC"/>
    <w:rsid w:val="00E15D63"/>
    <w:rsid w:val="00E17949"/>
    <w:rsid w:val="00E213CB"/>
    <w:rsid w:val="00E22815"/>
    <w:rsid w:val="00E23C49"/>
    <w:rsid w:val="00E23D1C"/>
    <w:rsid w:val="00E24238"/>
    <w:rsid w:val="00E25287"/>
    <w:rsid w:val="00E26111"/>
    <w:rsid w:val="00E26604"/>
    <w:rsid w:val="00E26DBA"/>
    <w:rsid w:val="00E3121B"/>
    <w:rsid w:val="00E31907"/>
    <w:rsid w:val="00E31B46"/>
    <w:rsid w:val="00E3224D"/>
    <w:rsid w:val="00E325A9"/>
    <w:rsid w:val="00E330C5"/>
    <w:rsid w:val="00E3368A"/>
    <w:rsid w:val="00E33BAB"/>
    <w:rsid w:val="00E34A20"/>
    <w:rsid w:val="00E34BEA"/>
    <w:rsid w:val="00E34EEE"/>
    <w:rsid w:val="00E35495"/>
    <w:rsid w:val="00E371AB"/>
    <w:rsid w:val="00E37420"/>
    <w:rsid w:val="00E374AF"/>
    <w:rsid w:val="00E37909"/>
    <w:rsid w:val="00E37EE5"/>
    <w:rsid w:val="00E40972"/>
    <w:rsid w:val="00E41B84"/>
    <w:rsid w:val="00E41E53"/>
    <w:rsid w:val="00E428BF"/>
    <w:rsid w:val="00E42CCD"/>
    <w:rsid w:val="00E4377F"/>
    <w:rsid w:val="00E438AF"/>
    <w:rsid w:val="00E4473C"/>
    <w:rsid w:val="00E466D6"/>
    <w:rsid w:val="00E46F20"/>
    <w:rsid w:val="00E47177"/>
    <w:rsid w:val="00E50758"/>
    <w:rsid w:val="00E5107D"/>
    <w:rsid w:val="00E51426"/>
    <w:rsid w:val="00E51A98"/>
    <w:rsid w:val="00E51F8E"/>
    <w:rsid w:val="00E5277A"/>
    <w:rsid w:val="00E5329F"/>
    <w:rsid w:val="00E533C8"/>
    <w:rsid w:val="00E547CB"/>
    <w:rsid w:val="00E56375"/>
    <w:rsid w:val="00E56FB2"/>
    <w:rsid w:val="00E574D0"/>
    <w:rsid w:val="00E62A8D"/>
    <w:rsid w:val="00E63866"/>
    <w:rsid w:val="00E63D1B"/>
    <w:rsid w:val="00E64EBD"/>
    <w:rsid w:val="00E65BC4"/>
    <w:rsid w:val="00E66053"/>
    <w:rsid w:val="00E66168"/>
    <w:rsid w:val="00E666FF"/>
    <w:rsid w:val="00E70556"/>
    <w:rsid w:val="00E70E9D"/>
    <w:rsid w:val="00E71811"/>
    <w:rsid w:val="00E7186C"/>
    <w:rsid w:val="00E71DE5"/>
    <w:rsid w:val="00E7309C"/>
    <w:rsid w:val="00E74867"/>
    <w:rsid w:val="00E74DFD"/>
    <w:rsid w:val="00E757FA"/>
    <w:rsid w:val="00E75844"/>
    <w:rsid w:val="00E760D4"/>
    <w:rsid w:val="00E77CCC"/>
    <w:rsid w:val="00E77D9C"/>
    <w:rsid w:val="00E800C9"/>
    <w:rsid w:val="00E82D27"/>
    <w:rsid w:val="00E834BE"/>
    <w:rsid w:val="00E83956"/>
    <w:rsid w:val="00E857EF"/>
    <w:rsid w:val="00E85CA2"/>
    <w:rsid w:val="00E862D5"/>
    <w:rsid w:val="00E864A0"/>
    <w:rsid w:val="00E87F95"/>
    <w:rsid w:val="00E907E5"/>
    <w:rsid w:val="00E90C7A"/>
    <w:rsid w:val="00E91267"/>
    <w:rsid w:val="00E91275"/>
    <w:rsid w:val="00E91599"/>
    <w:rsid w:val="00E91834"/>
    <w:rsid w:val="00E93501"/>
    <w:rsid w:val="00E938D8"/>
    <w:rsid w:val="00E97630"/>
    <w:rsid w:val="00E97D4E"/>
    <w:rsid w:val="00EA0A54"/>
    <w:rsid w:val="00EA10E2"/>
    <w:rsid w:val="00EA19D5"/>
    <w:rsid w:val="00EA2290"/>
    <w:rsid w:val="00EA3234"/>
    <w:rsid w:val="00EA3C79"/>
    <w:rsid w:val="00EA4030"/>
    <w:rsid w:val="00EA5549"/>
    <w:rsid w:val="00EA55C7"/>
    <w:rsid w:val="00EA7800"/>
    <w:rsid w:val="00EB080A"/>
    <w:rsid w:val="00EB11DD"/>
    <w:rsid w:val="00EB2C4B"/>
    <w:rsid w:val="00EB4ECE"/>
    <w:rsid w:val="00EB4FCF"/>
    <w:rsid w:val="00EB57F6"/>
    <w:rsid w:val="00EB5F98"/>
    <w:rsid w:val="00EB6809"/>
    <w:rsid w:val="00EB75A5"/>
    <w:rsid w:val="00EB7809"/>
    <w:rsid w:val="00EC0F0E"/>
    <w:rsid w:val="00EC23B6"/>
    <w:rsid w:val="00EC2B06"/>
    <w:rsid w:val="00EC4049"/>
    <w:rsid w:val="00EC405E"/>
    <w:rsid w:val="00EC61AC"/>
    <w:rsid w:val="00EC6D75"/>
    <w:rsid w:val="00EC75FF"/>
    <w:rsid w:val="00ED113F"/>
    <w:rsid w:val="00ED196A"/>
    <w:rsid w:val="00ED274B"/>
    <w:rsid w:val="00ED3202"/>
    <w:rsid w:val="00ED35D9"/>
    <w:rsid w:val="00ED3D9D"/>
    <w:rsid w:val="00EE1981"/>
    <w:rsid w:val="00EE1A21"/>
    <w:rsid w:val="00EE45C1"/>
    <w:rsid w:val="00EE4F53"/>
    <w:rsid w:val="00EE6BA0"/>
    <w:rsid w:val="00EE6F43"/>
    <w:rsid w:val="00EE7A9A"/>
    <w:rsid w:val="00EF1D7A"/>
    <w:rsid w:val="00EF352E"/>
    <w:rsid w:val="00EF3DCB"/>
    <w:rsid w:val="00EF6D2C"/>
    <w:rsid w:val="00EF79F2"/>
    <w:rsid w:val="00F011BB"/>
    <w:rsid w:val="00F017F0"/>
    <w:rsid w:val="00F019E2"/>
    <w:rsid w:val="00F02217"/>
    <w:rsid w:val="00F02225"/>
    <w:rsid w:val="00F029B3"/>
    <w:rsid w:val="00F02A99"/>
    <w:rsid w:val="00F03D4B"/>
    <w:rsid w:val="00F04D38"/>
    <w:rsid w:val="00F10F7A"/>
    <w:rsid w:val="00F1205C"/>
    <w:rsid w:val="00F135D3"/>
    <w:rsid w:val="00F1690D"/>
    <w:rsid w:val="00F16AE6"/>
    <w:rsid w:val="00F17880"/>
    <w:rsid w:val="00F17A55"/>
    <w:rsid w:val="00F20641"/>
    <w:rsid w:val="00F216DF"/>
    <w:rsid w:val="00F21C08"/>
    <w:rsid w:val="00F21ECB"/>
    <w:rsid w:val="00F22D2B"/>
    <w:rsid w:val="00F22FF0"/>
    <w:rsid w:val="00F23879"/>
    <w:rsid w:val="00F23A34"/>
    <w:rsid w:val="00F26532"/>
    <w:rsid w:val="00F265EB"/>
    <w:rsid w:val="00F27A32"/>
    <w:rsid w:val="00F30029"/>
    <w:rsid w:val="00F31507"/>
    <w:rsid w:val="00F31E72"/>
    <w:rsid w:val="00F32C24"/>
    <w:rsid w:val="00F34444"/>
    <w:rsid w:val="00F357EE"/>
    <w:rsid w:val="00F407AA"/>
    <w:rsid w:val="00F40C2E"/>
    <w:rsid w:val="00F42CBE"/>
    <w:rsid w:val="00F43B6D"/>
    <w:rsid w:val="00F44283"/>
    <w:rsid w:val="00F44EEA"/>
    <w:rsid w:val="00F44F43"/>
    <w:rsid w:val="00F45838"/>
    <w:rsid w:val="00F4611A"/>
    <w:rsid w:val="00F50700"/>
    <w:rsid w:val="00F50BC3"/>
    <w:rsid w:val="00F5109A"/>
    <w:rsid w:val="00F51BEF"/>
    <w:rsid w:val="00F535CA"/>
    <w:rsid w:val="00F54090"/>
    <w:rsid w:val="00F54217"/>
    <w:rsid w:val="00F543AB"/>
    <w:rsid w:val="00F5588A"/>
    <w:rsid w:val="00F55DC7"/>
    <w:rsid w:val="00F56553"/>
    <w:rsid w:val="00F56A49"/>
    <w:rsid w:val="00F60964"/>
    <w:rsid w:val="00F61750"/>
    <w:rsid w:val="00F6219C"/>
    <w:rsid w:val="00F6219D"/>
    <w:rsid w:val="00F626D7"/>
    <w:rsid w:val="00F6295A"/>
    <w:rsid w:val="00F63ABD"/>
    <w:rsid w:val="00F66340"/>
    <w:rsid w:val="00F66FEB"/>
    <w:rsid w:val="00F6799D"/>
    <w:rsid w:val="00F67A9B"/>
    <w:rsid w:val="00F67E07"/>
    <w:rsid w:val="00F708DA"/>
    <w:rsid w:val="00F709F4"/>
    <w:rsid w:val="00F711BB"/>
    <w:rsid w:val="00F71D06"/>
    <w:rsid w:val="00F72AC4"/>
    <w:rsid w:val="00F730B2"/>
    <w:rsid w:val="00F7324C"/>
    <w:rsid w:val="00F74A1B"/>
    <w:rsid w:val="00F75EEF"/>
    <w:rsid w:val="00F772E5"/>
    <w:rsid w:val="00F777E1"/>
    <w:rsid w:val="00F77FF0"/>
    <w:rsid w:val="00F80392"/>
    <w:rsid w:val="00F807DD"/>
    <w:rsid w:val="00F81296"/>
    <w:rsid w:val="00F81FCD"/>
    <w:rsid w:val="00F83DEA"/>
    <w:rsid w:val="00F8413C"/>
    <w:rsid w:val="00F849D7"/>
    <w:rsid w:val="00F87522"/>
    <w:rsid w:val="00F87B3B"/>
    <w:rsid w:val="00F87D8B"/>
    <w:rsid w:val="00F90489"/>
    <w:rsid w:val="00F91EC6"/>
    <w:rsid w:val="00F940AC"/>
    <w:rsid w:val="00F9460A"/>
    <w:rsid w:val="00F9694D"/>
    <w:rsid w:val="00F96CB6"/>
    <w:rsid w:val="00F96D45"/>
    <w:rsid w:val="00F972F0"/>
    <w:rsid w:val="00FA0ABF"/>
    <w:rsid w:val="00FA1333"/>
    <w:rsid w:val="00FA26B6"/>
    <w:rsid w:val="00FA31DA"/>
    <w:rsid w:val="00FA366E"/>
    <w:rsid w:val="00FA3CAA"/>
    <w:rsid w:val="00FA5E1E"/>
    <w:rsid w:val="00FA7C0A"/>
    <w:rsid w:val="00FB0A5E"/>
    <w:rsid w:val="00FB0E46"/>
    <w:rsid w:val="00FB28A8"/>
    <w:rsid w:val="00FB28DE"/>
    <w:rsid w:val="00FB3C13"/>
    <w:rsid w:val="00FB4F3B"/>
    <w:rsid w:val="00FB650A"/>
    <w:rsid w:val="00FB6674"/>
    <w:rsid w:val="00FB6D69"/>
    <w:rsid w:val="00FB765F"/>
    <w:rsid w:val="00FC1AF0"/>
    <w:rsid w:val="00FC1C1C"/>
    <w:rsid w:val="00FC1CDD"/>
    <w:rsid w:val="00FC27AC"/>
    <w:rsid w:val="00FC2950"/>
    <w:rsid w:val="00FC33F3"/>
    <w:rsid w:val="00FC56DB"/>
    <w:rsid w:val="00FC6382"/>
    <w:rsid w:val="00FC7ADD"/>
    <w:rsid w:val="00FC7DF5"/>
    <w:rsid w:val="00FD271A"/>
    <w:rsid w:val="00FD29C8"/>
    <w:rsid w:val="00FD2EC4"/>
    <w:rsid w:val="00FD3B12"/>
    <w:rsid w:val="00FD41D1"/>
    <w:rsid w:val="00FD46E4"/>
    <w:rsid w:val="00FD4FB9"/>
    <w:rsid w:val="00FD5122"/>
    <w:rsid w:val="00FD5227"/>
    <w:rsid w:val="00FD54EB"/>
    <w:rsid w:val="00FD6397"/>
    <w:rsid w:val="00FD7853"/>
    <w:rsid w:val="00FD78C7"/>
    <w:rsid w:val="00FD791A"/>
    <w:rsid w:val="00FD7AC6"/>
    <w:rsid w:val="00FE088D"/>
    <w:rsid w:val="00FE1ACD"/>
    <w:rsid w:val="00FE3383"/>
    <w:rsid w:val="00FE3400"/>
    <w:rsid w:val="00FE3854"/>
    <w:rsid w:val="00FE4A65"/>
    <w:rsid w:val="00FE4C78"/>
    <w:rsid w:val="00FE4FA4"/>
    <w:rsid w:val="00FE503E"/>
    <w:rsid w:val="00FE54A2"/>
    <w:rsid w:val="00FE6B38"/>
    <w:rsid w:val="00FE6BBF"/>
    <w:rsid w:val="00FE767E"/>
    <w:rsid w:val="00FE7A0D"/>
    <w:rsid w:val="00FE7D82"/>
    <w:rsid w:val="00FF24E5"/>
    <w:rsid w:val="00FF2917"/>
    <w:rsid w:val="00FF2DBD"/>
    <w:rsid w:val="00FF312F"/>
    <w:rsid w:val="00FF3314"/>
    <w:rsid w:val="00FF397A"/>
    <w:rsid w:val="00FF4E3C"/>
    <w:rsid w:val="00FF56C2"/>
    <w:rsid w:val="00FF5F60"/>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4886A10B"/>
  <w15:docId w15:val="{F83CA005-E864-4634-B099-9196E52C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0C149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C149B"/>
    <w:rPr>
      <w:rFonts w:ascii="Calibri" w:hAnsi="Calibri"/>
      <w:sz w:val="12"/>
      <w:szCs w:val="12"/>
    </w:rPr>
  </w:style>
  <w:style w:type="character" w:customStyle="1" w:styleId="Style20Char">
    <w:name w:val="Style20 Char"/>
    <w:basedOn w:val="DefaultParagraphFont"/>
    <w:link w:val="Style20"/>
    <w:locked/>
    <w:rsid w:val="000C149B"/>
    <w:rPr>
      <w:rFonts w:ascii="Calibri" w:hAnsi="Calibri"/>
      <w:sz w:val="12"/>
      <w:szCs w:val="12"/>
    </w:rPr>
  </w:style>
  <w:style w:type="paragraph" w:customStyle="1" w:styleId="Style77">
    <w:name w:val="Style77"/>
    <w:basedOn w:val="Normal"/>
    <w:link w:val="Style77Char"/>
    <w:qFormat/>
    <w:rsid w:val="000C149B"/>
    <w:pPr>
      <w:keepNext/>
      <w:outlineLvl w:val="0"/>
    </w:pPr>
    <w:rPr>
      <w:rFonts w:ascii="Calibri" w:hAnsi="Calibri"/>
      <w:bCs/>
      <w:sz w:val="20"/>
      <w:szCs w:val="20"/>
    </w:rPr>
  </w:style>
  <w:style w:type="paragraph" w:customStyle="1" w:styleId="Style78">
    <w:name w:val="Style78"/>
    <w:basedOn w:val="Normal"/>
    <w:link w:val="Style78Char"/>
    <w:qFormat/>
    <w:rsid w:val="000C149B"/>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C149B"/>
    <w:rPr>
      <w:rFonts w:ascii="Calibri" w:hAnsi="Calibri"/>
      <w:bCs/>
    </w:rPr>
  </w:style>
  <w:style w:type="character" w:customStyle="1" w:styleId="Style78Char">
    <w:name w:val="Style78 Char"/>
    <w:basedOn w:val="DefaultParagraphFont"/>
    <w:link w:val="Style78"/>
    <w:locked/>
    <w:rsid w:val="000C149B"/>
    <w:rPr>
      <w:rFonts w:ascii="Calibri" w:hAnsi="Calibri"/>
      <w:bCs/>
    </w:rPr>
  </w:style>
  <w:style w:type="character" w:customStyle="1" w:styleId="Heading3Char">
    <w:name w:val="Heading 3 Char"/>
    <w:basedOn w:val="DefaultParagraphFont"/>
    <w:link w:val="Heading3"/>
    <w:uiPriority w:val="9"/>
    <w:semiHidden/>
    <w:rsid w:val="000C149B"/>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715C61"/>
    <w:pPr>
      <w:suppressAutoHyphens/>
      <w:spacing w:before="120"/>
      <w:ind w:left="720" w:hanging="360"/>
    </w:pPr>
    <w:rPr>
      <w:sz w:val="20"/>
      <w:szCs w:val="20"/>
    </w:rPr>
  </w:style>
  <w:style w:type="character" w:customStyle="1" w:styleId="Char-Subscript">
    <w:name w:val="Char - Subscript"/>
    <w:rsid w:val="00715C61"/>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nfrc.org"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frc.org"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FC26F-7012-4C3F-925C-971F610FA8FB}">
  <ds:schemaRefs>
    <ds:schemaRef ds:uri="http://schemas.openxmlformats.org/officeDocument/2006/bibliography"/>
  </ds:schemaRefs>
</ds:datastoreItem>
</file>

<file path=customXml/itemProps2.xml><?xml version="1.0" encoding="utf-8"?>
<ds:datastoreItem xmlns:ds="http://schemas.openxmlformats.org/officeDocument/2006/customXml" ds:itemID="{1A34E20B-3F8C-43B1-9939-20582061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40</Pages>
  <Words>12213</Words>
  <Characters>74810</Characters>
  <Application>Microsoft Office Word</Application>
  <DocSecurity>0</DocSecurity>
  <Lines>623</Lines>
  <Paragraphs>173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86850</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1114196</vt:i4>
      </vt:variant>
      <vt:variant>
        <vt:i4>0</vt:i4>
      </vt:variant>
      <vt:variant>
        <vt:i4>0</vt:i4>
      </vt:variant>
      <vt:variant>
        <vt:i4>5</vt:i4>
      </vt:variant>
      <vt:variant>
        <vt:lpwstr>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dross</dc:creator>
  <cp:lastModifiedBy>Smith, Alexis@Energy</cp:lastModifiedBy>
  <cp:revision>53</cp:revision>
  <cp:lastPrinted>2018-11-14T22:44:00Z</cp:lastPrinted>
  <dcterms:created xsi:type="dcterms:W3CDTF">2018-07-16T19:55:00Z</dcterms:created>
  <dcterms:modified xsi:type="dcterms:W3CDTF">2019-01-22T20:41:00Z</dcterms:modified>
</cp:coreProperties>
</file>