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5512B" w14:textId="77777777" w:rsidR="00754238" w:rsidRDefault="00754238">
      <w:pPr>
        <w:rPr>
          <w:lang w:val="ro-RO"/>
        </w:rPr>
      </w:pPr>
      <w:r>
        <w:rPr>
          <w:lang w:val="ro-RO"/>
        </w:rPr>
        <w:t>ANEXA 7.X — REGULI DE DESIGN UI MARKETPLACE</w:t>
      </w:r>
    </w:p>
    <w:p w14:paraId="1A47CBDF" w14:textId="77777777" w:rsidR="00754238" w:rsidRDefault="00754238">
      <w:r>
        <w:t>DROPi — MASTER PLAN CANONIC</w:t>
      </w:r>
    </w:p>
    <w:p w14:paraId="4F64EE0C" w14:textId="77777777" w:rsidR="00754238" w:rsidRDefault="00754238">
      <w:r>
        <w:t>Referință: Cap. 7 — Dezvoltarea Site-ului DROPi</w:t>
      </w:r>
    </w:p>
    <w:p w14:paraId="6E0D1980" w14:textId="77777777" w:rsidR="00754238" w:rsidRDefault="00754238">
      <w:r>
        <w:t>Status: CANONIC / OBLIGATORIU / AUDIT-READY</w:t>
      </w:r>
    </w:p>
    <w:p w14:paraId="079826DC" w14:textId="77777777" w:rsidR="00754238" w:rsidRDefault="00754238"/>
    <w:p w14:paraId="731773DA" w14:textId="77777777" w:rsidR="00754238" w:rsidRDefault="00754238">
      <w:r>
        <w:t>Această anexă definește regulile obligatorii de design și conținut</w:t>
      </w:r>
    </w:p>
    <w:p w14:paraId="65C4594B" w14:textId="77777777" w:rsidR="00754238" w:rsidRDefault="00754238">
      <w:r>
        <w:t>Pentru UI-ul marketplace-ului din site-ul DROPi.</w:t>
      </w:r>
    </w:p>
    <w:p w14:paraId="38A2900D" w14:textId="77777777" w:rsidR="00754238" w:rsidRDefault="00754238">
      <w:r>
        <w:t>Scopul este prevenirea oricărei confuzii între:</w:t>
      </w:r>
    </w:p>
    <w:p w14:paraId="4F7D1B96" w14:textId="77777777" w:rsidR="00754238" w:rsidRDefault="00754238" w:rsidP="00754238">
      <w:pPr>
        <w:pStyle w:val="Listparagraf"/>
        <w:numPr>
          <w:ilvl w:val="0"/>
          <w:numId w:val="1"/>
        </w:numPr>
      </w:pPr>
      <w:r>
        <w:t>Interfață de ofertă (site)</w:t>
      </w:r>
    </w:p>
    <w:p w14:paraId="0D9833AB" w14:textId="77777777" w:rsidR="00754238" w:rsidRDefault="00754238" w:rsidP="00754238">
      <w:pPr>
        <w:pStyle w:val="Listparagraf"/>
        <w:numPr>
          <w:ilvl w:val="0"/>
          <w:numId w:val="1"/>
        </w:numPr>
      </w:pPr>
      <w:r>
        <w:t>Sistem de execuție (aplicație)</w:t>
      </w:r>
    </w:p>
    <w:p w14:paraId="2302E95C" w14:textId="77777777" w:rsidR="00754238" w:rsidRDefault="00754238"/>
    <w:p w14:paraId="41BF37C7" w14:textId="77777777" w:rsidR="00754238" w:rsidRDefault="00754238">
      <w:r>
        <w:t>Orice abatere este considerată defect de design</w:t>
      </w:r>
    </w:p>
    <w:p w14:paraId="5FCBA076" w14:textId="77777777" w:rsidR="00754238" w:rsidRDefault="00754238">
      <w:r>
        <w:t>Și incident de guvernanță.</w:t>
      </w:r>
    </w:p>
    <w:p w14:paraId="21D7C089" w14:textId="77777777" w:rsidR="00754238" w:rsidRDefault="00754238"/>
    <w:p w14:paraId="6D02104C" w14:textId="77777777" w:rsidR="00754238" w:rsidRDefault="00754238">
      <w:r>
        <w:t>────────────────────────────────────────</w:t>
      </w:r>
    </w:p>
    <w:p w14:paraId="03382D39" w14:textId="77777777" w:rsidR="00754238" w:rsidRDefault="00754238" w:rsidP="00754238">
      <w:pPr>
        <w:pStyle w:val="Listparagraf"/>
        <w:numPr>
          <w:ilvl w:val="0"/>
          <w:numId w:val="2"/>
        </w:numPr>
      </w:pPr>
      <w:r>
        <w:t>PRINCIPIUL DE BAZĂ</w:t>
      </w:r>
    </w:p>
    <w:p w14:paraId="1D2B8FB1" w14:textId="77777777" w:rsidR="00754238" w:rsidRDefault="00754238">
      <w:r>
        <w:t>────────────────────────────────────────</w:t>
      </w:r>
    </w:p>
    <w:p w14:paraId="2B3444AF" w14:textId="77777777" w:rsidR="00754238" w:rsidRDefault="00754238"/>
    <w:p w14:paraId="0F3BADB7" w14:textId="77777777" w:rsidR="00754238" w:rsidRDefault="00754238">
      <w:r>
        <w:t>Marketplace-ul din site este:</w:t>
      </w:r>
    </w:p>
    <w:p w14:paraId="7F840B89" w14:textId="77777777" w:rsidR="00754238" w:rsidRDefault="00754238">
      <w:r>
        <w:t>• UI de ofertă</w:t>
      </w:r>
    </w:p>
    <w:p w14:paraId="07BB809B" w14:textId="77777777" w:rsidR="00754238" w:rsidRDefault="00754238">
      <w:r>
        <w:t>• strat de prezentare</w:t>
      </w:r>
    </w:p>
    <w:p w14:paraId="3F417B1F" w14:textId="77777777" w:rsidR="00754238" w:rsidRDefault="00754238">
      <w:r>
        <w:t>• mecanism de inițiere intenție</w:t>
      </w:r>
    </w:p>
    <w:p w14:paraId="4E1D32AC" w14:textId="77777777" w:rsidR="00754238" w:rsidRDefault="00754238"/>
    <w:p w14:paraId="512DC53A" w14:textId="77777777" w:rsidR="00754238" w:rsidRDefault="00754238">
      <w:r>
        <w:t>Marketplace-ul NU este:</w:t>
      </w:r>
    </w:p>
    <w:p w14:paraId="63F42C9E" w14:textId="77777777" w:rsidR="00754238" w:rsidRDefault="00754238">
      <w:r>
        <w:t>• motor de comandă</w:t>
      </w:r>
    </w:p>
    <w:p w14:paraId="29608E7A" w14:textId="77777777" w:rsidR="00754238" w:rsidRDefault="00754238">
      <w:r>
        <w:t>• sistem de livrare</w:t>
      </w:r>
    </w:p>
    <w:p w14:paraId="7846B96E" w14:textId="77777777" w:rsidR="00754238" w:rsidRDefault="00754238">
      <w:r>
        <w:t>• sistem de plată operațional</w:t>
      </w:r>
    </w:p>
    <w:p w14:paraId="4C44AC5E" w14:textId="77777777" w:rsidR="00754238" w:rsidRDefault="00754238">
      <w:r>
        <w:t>• interfață de control</w:t>
      </w:r>
    </w:p>
    <w:p w14:paraId="01957249" w14:textId="77777777" w:rsidR="00754238" w:rsidRDefault="00754238"/>
    <w:p w14:paraId="5D4E0FB8" w14:textId="77777777" w:rsidR="00754238" w:rsidRDefault="00754238">
      <w:r>
        <w:t>Dacă un element UI sugerează execuție,</w:t>
      </w:r>
    </w:p>
    <w:p w14:paraId="16BDDE57" w14:textId="77777777" w:rsidR="00754238" w:rsidRDefault="00754238">
      <w:r>
        <w:t>Elementul este neconform.</w:t>
      </w:r>
    </w:p>
    <w:p w14:paraId="0D075C0B" w14:textId="77777777" w:rsidR="00754238" w:rsidRDefault="00754238"/>
    <w:p w14:paraId="6E62BA74" w14:textId="77777777" w:rsidR="00754238" w:rsidRDefault="00754238">
      <w:r>
        <w:t>────────────────────────────────────────</w:t>
      </w:r>
    </w:p>
    <w:p w14:paraId="5C97F7A3" w14:textId="77777777" w:rsidR="00754238" w:rsidRDefault="00754238" w:rsidP="00754238">
      <w:pPr>
        <w:pStyle w:val="Listparagraf"/>
        <w:numPr>
          <w:ilvl w:val="0"/>
          <w:numId w:val="2"/>
        </w:numPr>
      </w:pPr>
      <w:r>
        <w:t>CE POATE APĂREA ÎN UI (PERMIS)</w:t>
      </w:r>
    </w:p>
    <w:p w14:paraId="4D042006" w14:textId="77777777" w:rsidR="00754238" w:rsidRDefault="00754238">
      <w:r>
        <w:t>────────────────────────────────────────</w:t>
      </w:r>
    </w:p>
    <w:p w14:paraId="324D7107" w14:textId="77777777" w:rsidR="00754238" w:rsidRDefault="00754238"/>
    <w:p w14:paraId="5FF5F421" w14:textId="77777777" w:rsidR="00754238" w:rsidRDefault="00754238">
      <w:r>
        <w:t>Este PERMIS să apară în marketplace:</w:t>
      </w:r>
    </w:p>
    <w:p w14:paraId="79A386FA" w14:textId="77777777" w:rsidR="00754238" w:rsidRDefault="00754238"/>
    <w:p w14:paraId="117E21BB" w14:textId="77777777" w:rsidR="00754238" w:rsidRDefault="00754238">
      <w:r>
        <w:t>• listă de produse / servicii</w:t>
      </w:r>
    </w:p>
    <w:p w14:paraId="2EE0AE9E" w14:textId="77777777" w:rsidR="00754238" w:rsidRDefault="00754238">
      <w:r>
        <w:t>• comercianți validați</w:t>
      </w:r>
    </w:p>
    <w:p w14:paraId="7C97B943" w14:textId="77777777" w:rsidR="00754238" w:rsidRDefault="00754238">
      <w:r>
        <w:t>• artizani / vânzători second-hand acceptați</w:t>
      </w:r>
    </w:p>
    <w:p w14:paraId="63AB45AF" w14:textId="77777777" w:rsidR="00754238" w:rsidRDefault="00754238">
      <w:r>
        <w:t>• descrieri produse</w:t>
      </w:r>
    </w:p>
    <w:p w14:paraId="3C9D3EA4" w14:textId="77777777" w:rsidR="00754238" w:rsidRDefault="00754238">
      <w:r>
        <w:t>• imagini statice produse</w:t>
      </w:r>
    </w:p>
    <w:p w14:paraId="7778DAEA" w14:textId="77777777" w:rsidR="00754238" w:rsidRDefault="00754238">
      <w:r>
        <w:t>• preț informativ (fără garanții)</w:t>
      </w:r>
    </w:p>
    <w:p w14:paraId="72732BD4" w14:textId="77777777" w:rsidR="00754238" w:rsidRDefault="00754238">
      <w:r>
        <w:t>• zonă generală de disponibilitate</w:t>
      </w:r>
    </w:p>
    <w:p w14:paraId="476568B7" w14:textId="77777777" w:rsidR="00754238" w:rsidRDefault="00754238">
      <w:r>
        <w:t>• categorii (ex: artizanat, mâncare, second-hand)</w:t>
      </w:r>
    </w:p>
    <w:p w14:paraId="186F0255" w14:textId="77777777" w:rsidR="00754238" w:rsidRDefault="00754238">
      <w:r>
        <w:t>• buton „Vezi detalii”</w:t>
      </w:r>
    </w:p>
    <w:p w14:paraId="75B94626" w14:textId="77777777" w:rsidR="00754238" w:rsidRDefault="00754238">
      <w:r>
        <w:t>• buton „Inițiază cerere”</w:t>
      </w:r>
    </w:p>
    <w:p w14:paraId="5FC526C0" w14:textId="77777777" w:rsidR="00754238" w:rsidRDefault="00754238">
      <w:r>
        <w:t>• mesaje de tip „Disponibil în anumite zone”</w:t>
      </w:r>
    </w:p>
    <w:p w14:paraId="296C72D6" w14:textId="77777777" w:rsidR="00754238" w:rsidRDefault="00754238">
      <w:r>
        <w:t>• mesaje educaționale privind limitele DROPi</w:t>
      </w:r>
    </w:p>
    <w:p w14:paraId="407E427A" w14:textId="77777777" w:rsidR="00754238" w:rsidRDefault="00754238"/>
    <w:p w14:paraId="46C907C7" w14:textId="77777777" w:rsidR="00754238" w:rsidRDefault="00754238">
      <w:r>
        <w:t>UI-ul trebuie să fie explicativ, nu promițător.</w:t>
      </w:r>
    </w:p>
    <w:p w14:paraId="293C45BF" w14:textId="77777777" w:rsidR="00754238" w:rsidRDefault="00754238"/>
    <w:p w14:paraId="084C6BCF" w14:textId="77777777" w:rsidR="00754238" w:rsidRDefault="00754238">
      <w:r>
        <w:t>────────────────────────────────────────</w:t>
      </w:r>
    </w:p>
    <w:p w14:paraId="76D0993F" w14:textId="77777777" w:rsidR="00754238" w:rsidRDefault="00754238" w:rsidP="00754238">
      <w:pPr>
        <w:pStyle w:val="Listparagraf"/>
        <w:numPr>
          <w:ilvl w:val="0"/>
          <w:numId w:val="2"/>
        </w:numPr>
      </w:pPr>
      <w:r>
        <w:t>CE ESTE INTERZIS ÎN UI (ABSOLUT)</w:t>
      </w:r>
    </w:p>
    <w:p w14:paraId="3B93F6CE" w14:textId="77777777" w:rsidR="00754238" w:rsidRDefault="00754238">
      <w:r>
        <w:t>────────────────────────────────────────</w:t>
      </w:r>
    </w:p>
    <w:p w14:paraId="36700C7C" w14:textId="77777777" w:rsidR="00754238" w:rsidRDefault="00754238"/>
    <w:p w14:paraId="039BCE1D" w14:textId="77777777" w:rsidR="00754238" w:rsidRDefault="00754238">
      <w:r>
        <w:t>Este STRICT INTERZIS să apară:</w:t>
      </w:r>
    </w:p>
    <w:p w14:paraId="0B3ED294" w14:textId="77777777" w:rsidR="00754238" w:rsidRDefault="00754238"/>
    <w:p w14:paraId="04213968" w14:textId="77777777" w:rsidR="00754238" w:rsidRDefault="00754238">
      <w:r>
        <w:t>• buton „Comandă acum”</w:t>
      </w:r>
    </w:p>
    <w:p w14:paraId="09A402C2" w14:textId="77777777" w:rsidR="00754238" w:rsidRDefault="00754238">
      <w:r>
        <w:t>• buton „Livrare instant”</w:t>
      </w:r>
    </w:p>
    <w:p w14:paraId="740A73E3" w14:textId="77777777" w:rsidR="00754238" w:rsidRDefault="00754238">
      <w:r>
        <w:t>• buton „Plătește”</w:t>
      </w:r>
    </w:p>
    <w:p w14:paraId="500CBA22" w14:textId="77777777" w:rsidR="00754238" w:rsidRDefault="00754238">
      <w:r>
        <w:t>• checkout complet în site</w:t>
      </w:r>
    </w:p>
    <w:p w14:paraId="134D8F22" w14:textId="77777777" w:rsidR="00754238" w:rsidRDefault="00754238">
      <w:r>
        <w:t>• estimări de timp de livrare</w:t>
      </w:r>
    </w:p>
    <w:p w14:paraId="2178CA98" w14:textId="77777777" w:rsidR="00754238" w:rsidRDefault="00754238">
      <w:r>
        <w:t>• promisiuni de cost fix</w:t>
      </w:r>
    </w:p>
    <w:p w14:paraId="3200E862" w14:textId="77777777" w:rsidR="00754238" w:rsidRDefault="00754238">
      <w:r>
        <w:t>• tracking live</w:t>
      </w:r>
    </w:p>
    <w:p w14:paraId="67DFD629" w14:textId="77777777" w:rsidR="00754238" w:rsidRDefault="00754238">
      <w:r>
        <w:t>• status comenzi</w:t>
      </w:r>
    </w:p>
    <w:p w14:paraId="1127C594" w14:textId="77777777" w:rsidR="00754238" w:rsidRDefault="00754238">
      <w:r>
        <w:t>• hartă cu drone / rute</w:t>
      </w:r>
    </w:p>
    <w:p w14:paraId="3DD37AB5" w14:textId="77777777" w:rsidR="00754238" w:rsidRDefault="00754238">
      <w:r>
        <w:t>• SLA-uri</w:t>
      </w:r>
    </w:p>
    <w:p w14:paraId="75175794" w14:textId="77777777" w:rsidR="00754238" w:rsidRDefault="00754238">
      <w:r>
        <w:t>• badge-uri „rapid”, „garantat”, „autonom”</w:t>
      </w:r>
    </w:p>
    <w:p w14:paraId="1B87C333" w14:textId="77777777" w:rsidR="00754238" w:rsidRDefault="00754238">
      <w:r>
        <w:t>• comparații cu curieri / marketplace-uri</w:t>
      </w:r>
    </w:p>
    <w:p w14:paraId="42584DB9" w14:textId="77777777" w:rsidR="00754238" w:rsidRDefault="00754238">
      <w:r>
        <w:t>• mesaje de tip „cel mai ieftin”, „cel mai rapid”</w:t>
      </w:r>
    </w:p>
    <w:p w14:paraId="50AA9603" w14:textId="77777777" w:rsidR="00754238" w:rsidRDefault="00754238">
      <w:r>
        <w:t>• rating public de livrare</w:t>
      </w:r>
    </w:p>
    <w:p w14:paraId="3B49C8D5" w14:textId="77777777" w:rsidR="00754238" w:rsidRDefault="00754238">
      <w:r>
        <w:t>• scoruri de performanță</w:t>
      </w:r>
    </w:p>
    <w:p w14:paraId="18AA61C2" w14:textId="77777777" w:rsidR="00754238" w:rsidRDefault="00754238"/>
    <w:p w14:paraId="5B7502CD" w14:textId="77777777" w:rsidR="00754238" w:rsidRDefault="00754238">
      <w:r>
        <w:t>Orice astfel de element</w:t>
      </w:r>
    </w:p>
    <w:p w14:paraId="32F95C92" w14:textId="77777777" w:rsidR="00754238" w:rsidRDefault="00754238">
      <w:r>
        <w:t>Creează așteptări false și este interzis.</w:t>
      </w:r>
    </w:p>
    <w:p w14:paraId="23612EAC" w14:textId="77777777" w:rsidR="00754238" w:rsidRDefault="00754238"/>
    <w:p w14:paraId="624849F5" w14:textId="77777777" w:rsidR="00754238" w:rsidRDefault="00754238">
      <w:r>
        <w:t>────────────────────────────────────────</w:t>
      </w:r>
    </w:p>
    <w:p w14:paraId="0A4A352B" w14:textId="77777777" w:rsidR="00754238" w:rsidRDefault="00754238" w:rsidP="00754238">
      <w:pPr>
        <w:pStyle w:val="Listparagraf"/>
        <w:numPr>
          <w:ilvl w:val="0"/>
          <w:numId w:val="2"/>
        </w:numPr>
      </w:pPr>
      <w:r>
        <w:t>EXEMPLE DE ELEMENTE ACCEPTATE</w:t>
      </w:r>
    </w:p>
    <w:p w14:paraId="5BE65B15" w14:textId="77777777" w:rsidR="00754238" w:rsidRDefault="00754238">
      <w:r>
        <w:t>────────────────────────────────────────</w:t>
      </w:r>
    </w:p>
    <w:p w14:paraId="2F4111C4" w14:textId="77777777" w:rsidR="00754238" w:rsidRDefault="00754238"/>
    <w:p w14:paraId="6E535D93" w14:textId="77777777" w:rsidR="00754238" w:rsidRDefault="00754238">
      <w:r>
        <w:t>✔ „Artizan local validat DROPi”</w:t>
      </w:r>
    </w:p>
    <w:p w14:paraId="0F39B449" w14:textId="77777777" w:rsidR="00754238" w:rsidRDefault="00754238">
      <w:r>
        <w:t>✔ „Disponibil în zone selectate”</w:t>
      </w:r>
    </w:p>
    <w:p w14:paraId="33C60CF1" w14:textId="77777777" w:rsidR="00754238" w:rsidRDefault="00754238">
      <w:r>
        <w:t>✔ „Cererea este supusă validării”</w:t>
      </w:r>
    </w:p>
    <w:p w14:paraId="4FEB4AC6" w14:textId="77777777" w:rsidR="00754238" w:rsidRDefault="00754238">
      <w:r>
        <w:t>✔ „Livrarea este supervizată”</w:t>
      </w:r>
    </w:p>
    <w:p w14:paraId="10A063E0" w14:textId="77777777" w:rsidR="00754238" w:rsidRDefault="00754238">
      <w:r>
        <w:t>✔ „Disponibilitatea depinde de infrastructură”</w:t>
      </w:r>
    </w:p>
    <w:p w14:paraId="742448F6" w14:textId="77777777" w:rsidR="00754238" w:rsidRDefault="00754238">
      <w:r>
        <w:t>✔ „Inițiază cerere de livrare”</w:t>
      </w:r>
    </w:p>
    <w:p w14:paraId="2F0FF53D" w14:textId="77777777" w:rsidR="00754238" w:rsidRDefault="00754238"/>
    <w:p w14:paraId="123FDFFB" w14:textId="77777777" w:rsidR="00754238" w:rsidRDefault="00754238">
      <w:r>
        <w:t>Aceste formulări sunt:</w:t>
      </w:r>
    </w:p>
    <w:p w14:paraId="37806A37" w14:textId="77777777" w:rsidR="00754238" w:rsidRDefault="00754238">
      <w:r>
        <w:t>• informative</w:t>
      </w:r>
    </w:p>
    <w:p w14:paraId="54778523" w14:textId="77777777" w:rsidR="00754238" w:rsidRDefault="00754238">
      <w:r>
        <w:t>• limitative</w:t>
      </w:r>
    </w:p>
    <w:p w14:paraId="083B82A9" w14:textId="77777777" w:rsidR="00754238" w:rsidRDefault="00754238">
      <w:r>
        <w:t>• juridic-safe</w:t>
      </w:r>
    </w:p>
    <w:p w14:paraId="6E1032EE" w14:textId="77777777" w:rsidR="00754238" w:rsidRDefault="00754238"/>
    <w:p w14:paraId="7E7ED4BC" w14:textId="77777777" w:rsidR="00754238" w:rsidRDefault="00754238">
      <w:r>
        <w:t>────────────────────────────────────────</w:t>
      </w:r>
    </w:p>
    <w:p w14:paraId="62B42F4C" w14:textId="77777777" w:rsidR="00754238" w:rsidRDefault="00754238" w:rsidP="00754238">
      <w:pPr>
        <w:pStyle w:val="Listparagraf"/>
        <w:numPr>
          <w:ilvl w:val="0"/>
          <w:numId w:val="2"/>
        </w:numPr>
      </w:pPr>
      <w:r>
        <w:t>EXEMPLE DE ELEMENTE RESPINSE</w:t>
      </w:r>
    </w:p>
    <w:p w14:paraId="35877251" w14:textId="77777777" w:rsidR="00754238" w:rsidRDefault="00754238">
      <w:r>
        <w:t>────────────────────────────────────────</w:t>
      </w:r>
    </w:p>
    <w:p w14:paraId="283962FF" w14:textId="77777777" w:rsidR="00754238" w:rsidRDefault="00754238"/>
    <w:p w14:paraId="3C9794BF" w14:textId="77777777" w:rsidR="00754238" w:rsidRDefault="00754238">
      <w:r>
        <w:t>✖ „Livrare în 30 de minute”</w:t>
      </w:r>
    </w:p>
    <w:p w14:paraId="1E324180" w14:textId="77777777" w:rsidR="00754238" w:rsidRDefault="00754238">
      <w:r>
        <w:t>✖ „Garantat mâine”</w:t>
      </w:r>
    </w:p>
    <w:p w14:paraId="09078460" w14:textId="77777777" w:rsidR="00754238" w:rsidRDefault="00754238">
      <w:r>
        <w:t>✖ „Plătește acum”</w:t>
      </w:r>
    </w:p>
    <w:p w14:paraId="006E052F" w14:textId="77777777" w:rsidR="00754238" w:rsidRDefault="00754238">
      <w:r>
        <w:t>✖ „Comandă rapid”</w:t>
      </w:r>
    </w:p>
    <w:p w14:paraId="17C9994B" w14:textId="77777777" w:rsidR="00754238" w:rsidRDefault="00754238">
      <w:r>
        <w:t>✖ „Autonom”</w:t>
      </w:r>
    </w:p>
    <w:p w14:paraId="2C0A9516" w14:textId="77777777" w:rsidR="00754238" w:rsidRDefault="00754238">
      <w:r>
        <w:t>✖ „On-demand”</w:t>
      </w:r>
    </w:p>
    <w:p w14:paraId="2D062CDF" w14:textId="77777777" w:rsidR="00754238" w:rsidRDefault="00754238">
      <w:r>
        <w:t>✖ „Disponibil oriunde”</w:t>
      </w:r>
    </w:p>
    <w:p w14:paraId="60F427DC" w14:textId="77777777" w:rsidR="00754238" w:rsidRDefault="00754238">
      <w:r>
        <w:t>✖ „Mai rapid decât curierii”</w:t>
      </w:r>
    </w:p>
    <w:p w14:paraId="11AA1800" w14:textId="77777777" w:rsidR="00754238" w:rsidRDefault="00754238"/>
    <w:p w14:paraId="4567778A" w14:textId="77777777" w:rsidR="00754238" w:rsidRDefault="00754238">
      <w:r>
        <w:t>Apariția oricăruia dintre acestea</w:t>
      </w:r>
    </w:p>
    <w:p w14:paraId="2D61C42C" w14:textId="77777777" w:rsidR="00754238" w:rsidRDefault="00754238">
      <w:r>
        <w:t>Este incident de guvernanță.</w:t>
      </w:r>
    </w:p>
    <w:p w14:paraId="1AAF9A10" w14:textId="77777777" w:rsidR="00754238" w:rsidRDefault="00754238"/>
    <w:p w14:paraId="5DB615A0" w14:textId="77777777" w:rsidR="00754238" w:rsidRDefault="00754238">
      <w:r>
        <w:t>────────────────────────────────────────</w:t>
      </w:r>
    </w:p>
    <w:p w14:paraId="2D6895B6" w14:textId="77777777" w:rsidR="00754238" w:rsidRDefault="00754238" w:rsidP="00754238">
      <w:pPr>
        <w:pStyle w:val="Listparagraf"/>
        <w:numPr>
          <w:ilvl w:val="0"/>
          <w:numId w:val="2"/>
        </w:numPr>
      </w:pPr>
      <w:r>
        <w:t>REGULI DE COPY &amp; MICROCOPY</w:t>
      </w:r>
    </w:p>
    <w:p w14:paraId="204420E4" w14:textId="77777777" w:rsidR="00754238" w:rsidRDefault="00754238">
      <w:r>
        <w:t>────────────────────────────────────────</w:t>
      </w:r>
    </w:p>
    <w:p w14:paraId="70AE8006" w14:textId="77777777" w:rsidR="00754238" w:rsidRDefault="00754238"/>
    <w:p w14:paraId="71726508" w14:textId="77777777" w:rsidR="00754238" w:rsidRDefault="00754238">
      <w:r>
        <w:t>Reguli obligatorii:</w:t>
      </w:r>
    </w:p>
    <w:p w14:paraId="4C9AD1AD" w14:textId="77777777" w:rsidR="00754238" w:rsidRDefault="00754238"/>
    <w:p w14:paraId="6A6AB7BB" w14:textId="77777777" w:rsidR="00754238" w:rsidRDefault="00754238">
      <w:r>
        <w:t>• limbaj descriptiv, nu comercial</w:t>
      </w:r>
    </w:p>
    <w:p w14:paraId="1B1771A1" w14:textId="77777777" w:rsidR="00754238" w:rsidRDefault="00754238">
      <w:r>
        <w:t>• formulări condiționale</w:t>
      </w:r>
    </w:p>
    <w:p w14:paraId="6D6EE828" w14:textId="77777777" w:rsidR="00754238" w:rsidRDefault="00754238">
      <w:r>
        <w:t>• menționarea validării ulterioare</w:t>
      </w:r>
    </w:p>
    <w:p w14:paraId="52CD28FC" w14:textId="77777777" w:rsidR="00754238" w:rsidRDefault="00754238">
      <w:r>
        <w:t>• evitarea superlativelor</w:t>
      </w:r>
    </w:p>
    <w:p w14:paraId="23AA3F50" w14:textId="77777777" w:rsidR="00754238" w:rsidRDefault="00754238">
      <w:r>
        <w:t>• evitarea urgenței artificiale</w:t>
      </w:r>
    </w:p>
    <w:p w14:paraId="554BABE4" w14:textId="77777777" w:rsidR="00754238" w:rsidRDefault="00754238"/>
    <w:p w14:paraId="530E1CC6" w14:textId="77777777" w:rsidR="00754238" w:rsidRDefault="00754238">
      <w:r>
        <w:t>Microcopy corect:</w:t>
      </w:r>
    </w:p>
    <w:p w14:paraId="5F72B4B0" w14:textId="77777777" w:rsidR="00754238" w:rsidRDefault="00754238">
      <w:r>
        <w:t>„Cererea va fi analizată în aplicația DROPi.”</w:t>
      </w:r>
    </w:p>
    <w:p w14:paraId="4E8ABF32" w14:textId="77777777" w:rsidR="00754238" w:rsidRDefault="00754238"/>
    <w:p w14:paraId="3BD5B349" w14:textId="77777777" w:rsidR="00754238" w:rsidRDefault="00754238">
      <w:r>
        <w:t>Microcopy interzis:</w:t>
      </w:r>
    </w:p>
    <w:p w14:paraId="104BD45C" w14:textId="77777777" w:rsidR="00754238" w:rsidRDefault="00754238">
      <w:r>
        <w:t>„Comanda ta pleacă imediat.”</w:t>
      </w:r>
    </w:p>
    <w:p w14:paraId="481E82EC" w14:textId="77777777" w:rsidR="00754238" w:rsidRDefault="00754238"/>
    <w:p w14:paraId="559165BC" w14:textId="77777777" w:rsidR="00754238" w:rsidRDefault="00754238">
      <w:r>
        <w:t>────────────────────────────────────────</w:t>
      </w:r>
    </w:p>
    <w:p w14:paraId="45F8BA82" w14:textId="77777777" w:rsidR="00754238" w:rsidRDefault="00754238" w:rsidP="00754238">
      <w:pPr>
        <w:pStyle w:val="Listparagraf"/>
        <w:numPr>
          <w:ilvl w:val="0"/>
          <w:numId w:val="2"/>
        </w:numPr>
      </w:pPr>
      <w:r>
        <w:t>RELAȚIA CU APLICAȚIA</w:t>
      </w:r>
    </w:p>
    <w:p w14:paraId="7217E590" w14:textId="77777777" w:rsidR="00754238" w:rsidRDefault="00754238">
      <w:r>
        <w:t>────────────────────────────────────────</w:t>
      </w:r>
    </w:p>
    <w:p w14:paraId="19CECB70" w14:textId="77777777" w:rsidR="00754238" w:rsidRDefault="00754238"/>
    <w:p w14:paraId="2D5F4069" w14:textId="77777777" w:rsidR="00754238" w:rsidRDefault="00754238">
      <w:r>
        <w:t>UI-ul marketplace:</w:t>
      </w:r>
    </w:p>
    <w:p w14:paraId="3A36C2E1" w14:textId="77777777" w:rsidR="00754238" w:rsidRDefault="00754238">
      <w:r>
        <w:t>• NU confirmă comenzi</w:t>
      </w:r>
    </w:p>
    <w:p w14:paraId="61DEF732" w14:textId="77777777" w:rsidR="00754238" w:rsidRDefault="00754238">
      <w:r>
        <w:t>• NU validează plăți</w:t>
      </w:r>
    </w:p>
    <w:p w14:paraId="41BE219D" w14:textId="77777777" w:rsidR="00754238" w:rsidRDefault="00754238">
      <w:r>
        <w:t>• NU creează livrări</w:t>
      </w:r>
    </w:p>
    <w:p w14:paraId="361C65D1" w14:textId="77777777" w:rsidR="00754238" w:rsidRDefault="00754238"/>
    <w:p w14:paraId="7A7ADE56" w14:textId="77777777" w:rsidR="00754238" w:rsidRDefault="00754238">
      <w:r>
        <w:t>La interacțiune, utilizatorul este direcționat către:</w:t>
      </w:r>
    </w:p>
    <w:p w14:paraId="56B07A28" w14:textId="77777777" w:rsidR="00754238" w:rsidRDefault="00754238">
      <w:r>
        <w:t>→ aplicația DROPi</w:t>
      </w:r>
    </w:p>
    <w:p w14:paraId="4B4B468B" w14:textId="77777777" w:rsidR="00754238" w:rsidRDefault="00754238">
      <w:r>
        <w:t>→ unde are loc validarea reală</w:t>
      </w:r>
    </w:p>
    <w:p w14:paraId="21DE1F8F" w14:textId="77777777" w:rsidR="00754238" w:rsidRDefault="00754238"/>
    <w:p w14:paraId="616D7B5A" w14:textId="77777777" w:rsidR="00754238" w:rsidRDefault="00754238">
      <w:r>
        <w:t>────────────────────────────────────────</w:t>
      </w:r>
    </w:p>
    <w:p w14:paraId="402213B2" w14:textId="77777777" w:rsidR="00754238" w:rsidRDefault="00754238" w:rsidP="00754238">
      <w:pPr>
        <w:pStyle w:val="Listparagraf"/>
        <w:numPr>
          <w:ilvl w:val="0"/>
          <w:numId w:val="2"/>
        </w:numPr>
      </w:pPr>
      <w:r>
        <w:t>VERIFICARE &amp; QA UI</w:t>
      </w:r>
    </w:p>
    <w:p w14:paraId="765A71FF" w14:textId="77777777" w:rsidR="00754238" w:rsidRDefault="00754238">
      <w:r>
        <w:t>────────────────────────────────────────</w:t>
      </w:r>
    </w:p>
    <w:p w14:paraId="06D437C8" w14:textId="77777777" w:rsidR="00754238" w:rsidRDefault="00754238"/>
    <w:p w14:paraId="166C959A" w14:textId="77777777" w:rsidR="00754238" w:rsidRDefault="00754238">
      <w:r>
        <w:t>Fiecare ecran de marketplace trece prin:</w:t>
      </w:r>
    </w:p>
    <w:p w14:paraId="5EB3F349" w14:textId="77777777" w:rsidR="00754238" w:rsidRDefault="00754238"/>
    <w:p w14:paraId="38891628" w14:textId="77777777" w:rsidR="00754238" w:rsidRDefault="00754238">
      <w:r>
        <w:t>• verificare Cap. 7</w:t>
      </w:r>
    </w:p>
    <w:p w14:paraId="7E23BFD0" w14:textId="77777777" w:rsidR="00754238" w:rsidRDefault="00754238">
      <w:r>
        <w:t>• verificare Cap. 19</w:t>
      </w:r>
    </w:p>
    <w:p w14:paraId="3C82931C" w14:textId="77777777" w:rsidR="00754238" w:rsidRDefault="00754238">
      <w:r>
        <w:t>• checklist QA UI</w:t>
      </w:r>
    </w:p>
    <w:p w14:paraId="78527F72" w14:textId="77777777" w:rsidR="00754238" w:rsidRDefault="00754238">
      <w:r>
        <w:t>• aprobare guvernanță</w:t>
      </w:r>
    </w:p>
    <w:p w14:paraId="0FF0364C" w14:textId="77777777" w:rsidR="00754238" w:rsidRDefault="00754238"/>
    <w:p w14:paraId="0D5FBB15" w14:textId="77777777" w:rsidR="00754238" w:rsidRDefault="00754238">
      <w:r>
        <w:t>UI nevalidat = NEPUBLICABIL.</w:t>
      </w:r>
    </w:p>
    <w:p w14:paraId="2C98D452" w14:textId="77777777" w:rsidR="00754238" w:rsidRDefault="00754238"/>
    <w:p w14:paraId="7E161066" w14:textId="77777777" w:rsidR="00754238" w:rsidRDefault="00754238">
      <w:r>
        <w:t>────────────────────────────────────────</w:t>
      </w:r>
    </w:p>
    <w:p w14:paraId="2F800541" w14:textId="77777777" w:rsidR="00754238" w:rsidRDefault="00754238" w:rsidP="00754238">
      <w:pPr>
        <w:pStyle w:val="Listparagraf"/>
        <w:numPr>
          <w:ilvl w:val="0"/>
          <w:numId w:val="2"/>
        </w:numPr>
      </w:pPr>
      <w:r>
        <w:t>REGULA DE AUR</w:t>
      </w:r>
    </w:p>
    <w:p w14:paraId="5D564D2D" w14:textId="77777777" w:rsidR="00754238" w:rsidRDefault="00754238">
      <w:r>
        <w:t>────────────────────────────────────────</w:t>
      </w:r>
    </w:p>
    <w:p w14:paraId="52DBAAE3" w14:textId="77777777" w:rsidR="00754238" w:rsidRDefault="00754238"/>
    <w:p w14:paraId="5037A3C0" w14:textId="77777777" w:rsidR="00754238" w:rsidRDefault="00754238">
      <w:r>
        <w:t>Dacă un utilizator ar putea crede</w:t>
      </w:r>
    </w:p>
    <w:p w14:paraId="0191DC10" w14:textId="77777777" w:rsidR="00754238" w:rsidRDefault="00754238">
      <w:r>
        <w:t>Că a „comandat” din site,</w:t>
      </w:r>
    </w:p>
    <w:p w14:paraId="53B40716" w14:textId="77777777" w:rsidR="00754238" w:rsidRDefault="00754238">
      <w:r>
        <w:t>Designul este greșit.</w:t>
      </w:r>
    </w:p>
    <w:p w14:paraId="3C80B674" w14:textId="77777777" w:rsidR="00754238" w:rsidRDefault="00754238"/>
    <w:p w14:paraId="30E44ED1" w14:textId="77777777" w:rsidR="00754238" w:rsidRDefault="00754238">
      <w:r>
        <w:t>────────────────────────────────────────</w:t>
      </w:r>
    </w:p>
    <w:p w14:paraId="41B07720" w14:textId="77777777" w:rsidR="00754238" w:rsidRDefault="00754238" w:rsidP="00754238">
      <w:pPr>
        <w:pStyle w:val="Listparagraf"/>
        <w:numPr>
          <w:ilvl w:val="0"/>
          <w:numId w:val="2"/>
        </w:numPr>
      </w:pPr>
      <w:r>
        <w:t>CONCLUZIE</w:t>
      </w:r>
    </w:p>
    <w:p w14:paraId="29D6E03E" w14:textId="77777777" w:rsidR="00754238" w:rsidRDefault="00754238">
      <w:r>
        <w:t>────────────────────────────────────────</w:t>
      </w:r>
    </w:p>
    <w:p w14:paraId="3365674B" w14:textId="77777777" w:rsidR="00754238" w:rsidRDefault="00754238"/>
    <w:p w14:paraId="543867A2" w14:textId="77777777" w:rsidR="00754238" w:rsidRDefault="00754238">
      <w:r>
        <w:t>Marketplace-ul UI DROPi:</w:t>
      </w:r>
    </w:p>
    <w:p w14:paraId="12ECA552" w14:textId="77777777" w:rsidR="00754238" w:rsidRDefault="00754238">
      <w:r>
        <w:t>• informează</w:t>
      </w:r>
    </w:p>
    <w:p w14:paraId="1B8EEABF" w14:textId="77777777" w:rsidR="00754238" w:rsidRDefault="00754238">
      <w:r>
        <w:t>• filtrează</w:t>
      </w:r>
    </w:p>
    <w:p w14:paraId="54D05E74" w14:textId="77777777" w:rsidR="00754238" w:rsidRDefault="00754238">
      <w:r>
        <w:t>• inițiază intenția</w:t>
      </w:r>
    </w:p>
    <w:p w14:paraId="58C46367" w14:textId="77777777" w:rsidR="00754238" w:rsidRDefault="00754238"/>
    <w:p w14:paraId="01264967" w14:textId="77777777" w:rsidR="00754238" w:rsidRDefault="00754238">
      <w:r>
        <w:t>NU vinde.</w:t>
      </w:r>
    </w:p>
    <w:p w14:paraId="34DAA5DF" w14:textId="77777777" w:rsidR="00754238" w:rsidRDefault="00754238">
      <w:r>
        <w:t>NU livrează.</w:t>
      </w:r>
    </w:p>
    <w:p w14:paraId="431A315B" w14:textId="77777777" w:rsidR="00754238" w:rsidRDefault="00754238">
      <w:r>
        <w:t>NU promite.</w:t>
      </w:r>
    </w:p>
    <w:p w14:paraId="5EE45120" w14:textId="77777777" w:rsidR="00754238" w:rsidRDefault="00754238"/>
    <w:p w14:paraId="780931C8" w14:textId="77777777" w:rsidR="00754238" w:rsidRDefault="00754238">
      <w:r>
        <w:t>Designul corect protejează sistemul.</w:t>
      </w:r>
    </w:p>
    <w:sectPr w:rsidR="00754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F3FB5"/>
    <w:multiLevelType w:val="hybridMultilevel"/>
    <w:tmpl w:val="AF5C0358"/>
    <w:lvl w:ilvl="0" w:tplc="FFFFFFFF">
      <w:start w:val="7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A2D85"/>
    <w:multiLevelType w:val="hybridMultilevel"/>
    <w:tmpl w:val="6D6071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3261315">
    <w:abstractNumId w:val="0"/>
  </w:num>
  <w:num w:numId="2" w16cid:durableId="370885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238"/>
    <w:rsid w:val="007001A4"/>
    <w:rsid w:val="00754238"/>
    <w:rsid w:val="00C8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CE833C"/>
  <w15:chartTrackingRefBased/>
  <w15:docId w15:val="{9F442238-5916-1A47-954B-B494EE7C7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754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754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754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754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754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754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754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754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754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754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754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754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754238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754238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754238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754238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754238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754238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754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754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754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754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754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754238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754238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754238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754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754238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7542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612</Words>
  <Characters>3550</Characters>
  <Application>Microsoft Office Word</Application>
  <DocSecurity>0</DocSecurity>
  <Lines>29</Lines>
  <Paragraphs>8</Paragraphs>
  <ScaleCrop>false</ScaleCrop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2026-01-26T23:17:00Z</dcterms:created>
  <dcterms:modified xsi:type="dcterms:W3CDTF">2026-01-26T23:17:00Z</dcterms:modified>
</cp:coreProperties>
</file>