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87DA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CHECKLIST 13.A — TESTARE FUNCȚIONALĂ</w:t>
      </w:r>
    </w:p>
    <w:p w14:paraId="2ABE8E9D" w14:textId="77777777" w:rsidR="00945DAE" w:rsidRPr="00945DAE" w:rsidRDefault="00945DAE" w:rsidP="00945DAE">
      <w:pPr>
        <w:rPr>
          <w:lang w:val="ro-RO"/>
        </w:rPr>
      </w:pPr>
      <w:proofErr w:type="spellStart"/>
      <w:r w:rsidRPr="00945DAE">
        <w:rPr>
          <w:lang w:val="ro-RO"/>
        </w:rPr>
        <w:t>DROPi</w:t>
      </w:r>
      <w:proofErr w:type="spellEnd"/>
      <w:r w:rsidRPr="00945DAE">
        <w:rPr>
          <w:lang w:val="ro-RO"/>
        </w:rPr>
        <w:t xml:space="preserve"> — MASTER PLAN CANONIC</w:t>
      </w:r>
    </w:p>
    <w:p w14:paraId="6B71DD65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Referință: Cap. 13 — Testare, QA &amp; </w:t>
      </w:r>
      <w:proofErr w:type="spellStart"/>
      <w:r w:rsidRPr="00945DAE">
        <w:rPr>
          <w:lang w:val="ro-RO"/>
        </w:rPr>
        <w:t>Release</w:t>
      </w:r>
      <w:proofErr w:type="spellEnd"/>
      <w:r w:rsidRPr="00945DAE">
        <w:rPr>
          <w:lang w:val="ro-RO"/>
        </w:rPr>
        <w:t xml:space="preserve"> Discipline</w:t>
      </w:r>
    </w:p>
    <w:p w14:paraId="0A476D05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Status: OBLIGATORIU / PASS–FAIL / AUDIT-READY</w:t>
      </w:r>
    </w:p>
    <w:p w14:paraId="712E1FEC" w14:textId="77777777" w:rsidR="00945DAE" w:rsidRPr="00945DAE" w:rsidRDefault="00945DAE" w:rsidP="00945DAE">
      <w:pPr>
        <w:rPr>
          <w:lang w:val="ro-RO"/>
        </w:rPr>
      </w:pPr>
    </w:p>
    <w:p w14:paraId="118B890A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Acest </w:t>
      </w:r>
      <w:proofErr w:type="spellStart"/>
      <w:r w:rsidRPr="00945DAE">
        <w:rPr>
          <w:lang w:val="ro-RO"/>
        </w:rPr>
        <w:t>checklist</w:t>
      </w:r>
      <w:proofErr w:type="spellEnd"/>
      <w:r w:rsidRPr="00945DAE">
        <w:rPr>
          <w:lang w:val="ro-RO"/>
        </w:rPr>
        <w:t xml:space="preserve"> validează funcționarea corectă a fiecărei funcții</w:t>
      </w:r>
    </w:p>
    <w:p w14:paraId="3114F21E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și a fluxurilor canonice înainte de orice </w:t>
      </w:r>
      <w:proofErr w:type="spellStart"/>
      <w:r w:rsidRPr="00945DAE">
        <w:rPr>
          <w:lang w:val="ro-RO"/>
        </w:rPr>
        <w:t>release</w:t>
      </w:r>
      <w:proofErr w:type="spellEnd"/>
      <w:r w:rsidRPr="00945DAE">
        <w:rPr>
          <w:lang w:val="ro-RO"/>
        </w:rPr>
        <w:t>.</w:t>
      </w:r>
    </w:p>
    <w:p w14:paraId="0B992631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Orice FAIL blochează </w:t>
      </w:r>
      <w:proofErr w:type="spellStart"/>
      <w:r w:rsidRPr="00945DAE">
        <w:rPr>
          <w:lang w:val="ro-RO"/>
        </w:rPr>
        <w:t>release-ul</w:t>
      </w:r>
      <w:proofErr w:type="spellEnd"/>
      <w:r w:rsidRPr="00945DAE">
        <w:rPr>
          <w:lang w:val="ro-RO"/>
        </w:rPr>
        <w:t>.</w:t>
      </w:r>
    </w:p>
    <w:p w14:paraId="0D5AEF9C" w14:textId="77777777" w:rsidR="00945DAE" w:rsidRPr="00945DAE" w:rsidRDefault="00945DAE" w:rsidP="00945DAE">
      <w:pPr>
        <w:rPr>
          <w:lang w:val="ro-RO"/>
        </w:rPr>
      </w:pPr>
    </w:p>
    <w:p w14:paraId="74A6E3E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4182D40A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1. FUNCȚII INDIVIDUALE</w:t>
      </w:r>
    </w:p>
    <w:p w14:paraId="530D4E7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4088D67F" w14:textId="77777777" w:rsidR="00945DAE" w:rsidRPr="00945DAE" w:rsidRDefault="00945DAE" w:rsidP="00945DAE">
      <w:pPr>
        <w:rPr>
          <w:lang w:val="ro-RO"/>
        </w:rPr>
      </w:pPr>
    </w:p>
    <w:p w14:paraId="5C998BBE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Fiecare funcție pornește corect</w:t>
      </w:r>
    </w:p>
    <w:p w14:paraId="0992EE6A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Fiecare funcție produce rezultatul așteptat</w:t>
      </w:r>
    </w:p>
    <w:p w14:paraId="64D10BAF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Fiecare funcție gestionează erori previzibile</w:t>
      </w:r>
    </w:p>
    <w:p w14:paraId="42BA14B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Fiecare funcție respectă limitele de rol (RBAC)</w:t>
      </w:r>
    </w:p>
    <w:p w14:paraId="77BA5A2B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Fiecare funcție este reversibilă (unde aplicabil)</w:t>
      </w:r>
    </w:p>
    <w:p w14:paraId="432216B6" w14:textId="77777777" w:rsidR="00945DAE" w:rsidRPr="00945DAE" w:rsidRDefault="00945DAE" w:rsidP="00945DAE">
      <w:pPr>
        <w:rPr>
          <w:lang w:val="ro-RO"/>
        </w:rPr>
      </w:pPr>
    </w:p>
    <w:p w14:paraId="0DCE1DF6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Nicio funcție „parțial funcțională” nu este acceptată.</w:t>
      </w:r>
    </w:p>
    <w:p w14:paraId="376011AD" w14:textId="77777777" w:rsidR="00945DAE" w:rsidRPr="00945DAE" w:rsidRDefault="00945DAE" w:rsidP="00945DAE">
      <w:pPr>
        <w:rPr>
          <w:lang w:val="ro-RO"/>
        </w:rPr>
      </w:pPr>
    </w:p>
    <w:p w14:paraId="7B92F33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4F8A396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2. FLUXURI CANONICE</w:t>
      </w:r>
    </w:p>
    <w:p w14:paraId="04C856B9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14B39CD3" w14:textId="77777777" w:rsidR="00945DAE" w:rsidRPr="00945DAE" w:rsidRDefault="00945DAE" w:rsidP="00945DAE">
      <w:pPr>
        <w:rPr>
          <w:lang w:val="ro-RO"/>
        </w:rPr>
      </w:pPr>
    </w:p>
    <w:p w14:paraId="4994052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Fluxul de creare comandă este complet</w:t>
      </w:r>
    </w:p>
    <w:p w14:paraId="4E973D81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Fluxul de validare funcționează corect</w:t>
      </w:r>
    </w:p>
    <w:p w14:paraId="1B1F538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Fluxul de alocare pilot este determinist</w:t>
      </w:r>
    </w:p>
    <w:p w14:paraId="1BD36D4F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Fluxul de execuție este supervizat</w:t>
      </w:r>
    </w:p>
    <w:p w14:paraId="19152354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Fluxul de finalizare este corect</w:t>
      </w:r>
    </w:p>
    <w:p w14:paraId="5AF906C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Fluxul de arhivare este automat</w:t>
      </w:r>
    </w:p>
    <w:p w14:paraId="1E8537FD" w14:textId="77777777" w:rsidR="00945DAE" w:rsidRPr="00945DAE" w:rsidRDefault="00945DAE" w:rsidP="00945DAE">
      <w:pPr>
        <w:rPr>
          <w:lang w:val="ro-RO"/>
        </w:rPr>
      </w:pPr>
    </w:p>
    <w:p w14:paraId="77C1B3E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Nu sunt permise:</w:t>
      </w:r>
    </w:p>
    <w:p w14:paraId="5D1ED02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sărituri de pași</w:t>
      </w:r>
    </w:p>
    <w:p w14:paraId="0225178F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stări intermediare necontrolate</w:t>
      </w:r>
    </w:p>
    <w:p w14:paraId="640567D1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finalizări fără confirmare</w:t>
      </w:r>
    </w:p>
    <w:p w14:paraId="3E6CB6D6" w14:textId="77777777" w:rsidR="00945DAE" w:rsidRPr="00945DAE" w:rsidRDefault="00945DAE" w:rsidP="00945DAE">
      <w:pPr>
        <w:rPr>
          <w:lang w:val="ro-RO"/>
        </w:rPr>
      </w:pPr>
    </w:p>
    <w:p w14:paraId="6BAF0E86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35CD2244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3. VALIDĂRI INPUT</w:t>
      </w:r>
    </w:p>
    <w:p w14:paraId="19A860A6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6B9080E4" w14:textId="77777777" w:rsidR="00945DAE" w:rsidRPr="00945DAE" w:rsidRDefault="00945DAE" w:rsidP="00945DAE">
      <w:pPr>
        <w:rPr>
          <w:lang w:val="ro-RO"/>
        </w:rPr>
      </w:pPr>
    </w:p>
    <w:p w14:paraId="21AD9AB3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Input-uri obligatorii sunt validate</w:t>
      </w:r>
    </w:p>
    <w:p w14:paraId="1C147FD9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Input-uri invalide sunt respinse corect</w:t>
      </w:r>
    </w:p>
    <w:p w14:paraId="597971D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Mesajele de eroare sunt clare și non-ambigue</w:t>
      </w:r>
    </w:p>
    <w:p w14:paraId="2311F07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Nu există input-uri nevalidate</w:t>
      </w:r>
    </w:p>
    <w:p w14:paraId="024211FF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Datele sunt normalizate</w:t>
      </w:r>
    </w:p>
    <w:p w14:paraId="3BB9092D" w14:textId="77777777" w:rsidR="00945DAE" w:rsidRPr="00945DAE" w:rsidRDefault="00945DAE" w:rsidP="00945DAE">
      <w:pPr>
        <w:rPr>
          <w:lang w:val="ro-RO"/>
        </w:rPr>
      </w:pPr>
    </w:p>
    <w:p w14:paraId="44A1DD44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Input nevalidat = defect critic.</w:t>
      </w:r>
    </w:p>
    <w:p w14:paraId="10B242FC" w14:textId="77777777" w:rsidR="00945DAE" w:rsidRPr="00945DAE" w:rsidRDefault="00945DAE" w:rsidP="00945DAE">
      <w:pPr>
        <w:rPr>
          <w:lang w:val="ro-RO"/>
        </w:rPr>
      </w:pPr>
    </w:p>
    <w:p w14:paraId="21C089C0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72715A2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4. VALIDĂRI OUTPUT</w:t>
      </w:r>
    </w:p>
    <w:p w14:paraId="019D388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078D83B5" w14:textId="77777777" w:rsidR="00945DAE" w:rsidRPr="00945DAE" w:rsidRDefault="00945DAE" w:rsidP="00945DAE">
      <w:pPr>
        <w:rPr>
          <w:lang w:val="ro-RO"/>
        </w:rPr>
      </w:pPr>
    </w:p>
    <w:p w14:paraId="5B027E3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Output-</w:t>
      </w:r>
      <w:proofErr w:type="spellStart"/>
      <w:r w:rsidRPr="00945DAE">
        <w:rPr>
          <w:lang w:val="ro-RO"/>
        </w:rPr>
        <w:t>ul</w:t>
      </w:r>
      <w:proofErr w:type="spellEnd"/>
      <w:r w:rsidRPr="00945DAE">
        <w:rPr>
          <w:lang w:val="ro-RO"/>
        </w:rPr>
        <w:t xml:space="preserve"> este corect și complet</w:t>
      </w:r>
    </w:p>
    <w:p w14:paraId="09B1B415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Output-</w:t>
      </w:r>
      <w:proofErr w:type="spellStart"/>
      <w:r w:rsidRPr="00945DAE">
        <w:rPr>
          <w:lang w:val="ro-RO"/>
        </w:rPr>
        <w:t>ul</w:t>
      </w:r>
      <w:proofErr w:type="spellEnd"/>
      <w:r w:rsidRPr="00945DAE">
        <w:rPr>
          <w:lang w:val="ro-RO"/>
        </w:rPr>
        <w:t xml:space="preserve"> respectă rolul utilizatorului</w:t>
      </w:r>
    </w:p>
    <w:p w14:paraId="0156313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Output-</w:t>
      </w:r>
      <w:proofErr w:type="spellStart"/>
      <w:r w:rsidRPr="00945DAE">
        <w:rPr>
          <w:lang w:val="ro-RO"/>
        </w:rPr>
        <w:t>ul</w:t>
      </w:r>
      <w:proofErr w:type="spellEnd"/>
      <w:r w:rsidRPr="00945DAE">
        <w:rPr>
          <w:lang w:val="ro-RO"/>
        </w:rPr>
        <w:t xml:space="preserve"> nu expune date nepermise</w:t>
      </w:r>
    </w:p>
    <w:p w14:paraId="62A9FB0B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Output-</w:t>
      </w:r>
      <w:proofErr w:type="spellStart"/>
      <w:r w:rsidRPr="00945DAE">
        <w:rPr>
          <w:lang w:val="ro-RO"/>
        </w:rPr>
        <w:t>ul</w:t>
      </w:r>
      <w:proofErr w:type="spellEnd"/>
      <w:r w:rsidRPr="00945DAE">
        <w:rPr>
          <w:lang w:val="ro-RO"/>
        </w:rPr>
        <w:t xml:space="preserve"> este consistent între module</w:t>
      </w:r>
    </w:p>
    <w:p w14:paraId="2E10B176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Output-</w:t>
      </w:r>
      <w:proofErr w:type="spellStart"/>
      <w:r w:rsidRPr="00945DAE">
        <w:rPr>
          <w:lang w:val="ro-RO"/>
        </w:rPr>
        <w:t>ul</w:t>
      </w:r>
      <w:proofErr w:type="spellEnd"/>
      <w:r w:rsidRPr="00945DAE">
        <w:rPr>
          <w:lang w:val="ro-RO"/>
        </w:rPr>
        <w:t xml:space="preserve"> este </w:t>
      </w:r>
      <w:proofErr w:type="spellStart"/>
      <w:r w:rsidRPr="00945DAE">
        <w:rPr>
          <w:lang w:val="ro-RO"/>
        </w:rPr>
        <w:t>logat</w:t>
      </w:r>
      <w:proofErr w:type="spellEnd"/>
      <w:r w:rsidRPr="00945DAE">
        <w:rPr>
          <w:lang w:val="ro-RO"/>
        </w:rPr>
        <w:t xml:space="preserve"> unde este cazul</w:t>
      </w:r>
    </w:p>
    <w:p w14:paraId="5174C05A" w14:textId="77777777" w:rsidR="00945DAE" w:rsidRPr="00945DAE" w:rsidRDefault="00945DAE" w:rsidP="00945DAE">
      <w:pPr>
        <w:rPr>
          <w:lang w:val="ro-RO"/>
        </w:rPr>
      </w:pPr>
    </w:p>
    <w:p w14:paraId="0704174A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Output greșit = risc operațional.</w:t>
      </w:r>
    </w:p>
    <w:p w14:paraId="42FE1626" w14:textId="77777777" w:rsidR="00945DAE" w:rsidRPr="00945DAE" w:rsidRDefault="00945DAE" w:rsidP="00945DAE">
      <w:pPr>
        <w:rPr>
          <w:lang w:val="ro-RO"/>
        </w:rPr>
      </w:pPr>
    </w:p>
    <w:p w14:paraId="28A48659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4AC2D64E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5. CONSISTENȚĂ ȘI REPETABILITATE</w:t>
      </w:r>
    </w:p>
    <w:p w14:paraId="2FA43D3D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4ACE0AE7" w14:textId="77777777" w:rsidR="00945DAE" w:rsidRPr="00945DAE" w:rsidRDefault="00945DAE" w:rsidP="00945DAE">
      <w:pPr>
        <w:rPr>
          <w:lang w:val="ro-RO"/>
        </w:rPr>
      </w:pPr>
    </w:p>
    <w:p w14:paraId="5D850D2B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Aceeași acțiune produce același rezultat</w:t>
      </w:r>
    </w:p>
    <w:p w14:paraId="54570EE0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Nu există comportamente aleatorii</w:t>
      </w:r>
    </w:p>
    <w:p w14:paraId="2AE28290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Testele sunt repetabile</w:t>
      </w:r>
    </w:p>
    <w:p w14:paraId="4EB7AA53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Rezultatele sunt documentate</w:t>
      </w:r>
    </w:p>
    <w:p w14:paraId="770E0E16" w14:textId="77777777" w:rsidR="00945DAE" w:rsidRPr="00945DAE" w:rsidRDefault="00945DAE" w:rsidP="00945DAE">
      <w:pPr>
        <w:rPr>
          <w:lang w:val="ro-RO"/>
        </w:rPr>
      </w:pPr>
    </w:p>
    <w:p w14:paraId="713F5D5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26EC123E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6. LOGARE ȘI AUDIT</w:t>
      </w:r>
    </w:p>
    <w:p w14:paraId="4984AD50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01F9B946" w14:textId="77777777" w:rsidR="00945DAE" w:rsidRPr="00945DAE" w:rsidRDefault="00945DAE" w:rsidP="00945DAE">
      <w:pPr>
        <w:rPr>
          <w:lang w:val="ro-RO"/>
        </w:rPr>
      </w:pPr>
    </w:p>
    <w:p w14:paraId="6445526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□ Acțiunile sunt </w:t>
      </w:r>
      <w:proofErr w:type="spellStart"/>
      <w:r w:rsidRPr="00945DAE">
        <w:rPr>
          <w:lang w:val="ro-RO"/>
        </w:rPr>
        <w:t>logate</w:t>
      </w:r>
      <w:proofErr w:type="spellEnd"/>
    </w:p>
    <w:p w14:paraId="5277E894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□ Tranzițiile sunt </w:t>
      </w:r>
      <w:proofErr w:type="spellStart"/>
      <w:r w:rsidRPr="00945DAE">
        <w:rPr>
          <w:lang w:val="ro-RO"/>
        </w:rPr>
        <w:t>logate</w:t>
      </w:r>
      <w:proofErr w:type="spellEnd"/>
    </w:p>
    <w:p w14:paraId="5D226376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□ Erorile sunt </w:t>
      </w:r>
      <w:proofErr w:type="spellStart"/>
      <w:r w:rsidRPr="00945DAE">
        <w:rPr>
          <w:lang w:val="ro-RO"/>
        </w:rPr>
        <w:t>logate</w:t>
      </w:r>
      <w:proofErr w:type="spellEnd"/>
    </w:p>
    <w:p w14:paraId="0B4E7CB6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□ Log-urile sunt corelate corect</w:t>
      </w:r>
    </w:p>
    <w:p w14:paraId="5D131999" w14:textId="77777777" w:rsidR="00945DAE" w:rsidRPr="00945DAE" w:rsidRDefault="00945DAE" w:rsidP="00945DAE">
      <w:pPr>
        <w:rPr>
          <w:lang w:val="ro-RO"/>
        </w:rPr>
      </w:pPr>
    </w:p>
    <w:p w14:paraId="40C9E75C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Funcție fără log = funcție neacceptată.</w:t>
      </w:r>
    </w:p>
    <w:p w14:paraId="1CBD9A07" w14:textId="77777777" w:rsidR="00945DAE" w:rsidRPr="00945DAE" w:rsidRDefault="00945DAE" w:rsidP="00945DAE">
      <w:pPr>
        <w:rPr>
          <w:lang w:val="ro-RO"/>
        </w:rPr>
      </w:pPr>
    </w:p>
    <w:p w14:paraId="30CABDB5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6CDCA750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7. CRITERII PASS / FAIL</w:t>
      </w:r>
    </w:p>
    <w:p w14:paraId="680B8ABE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1DD67D68" w14:textId="77777777" w:rsidR="00945DAE" w:rsidRPr="00945DAE" w:rsidRDefault="00945DAE" w:rsidP="00945DAE">
      <w:pPr>
        <w:rPr>
          <w:lang w:val="ro-RO"/>
        </w:rPr>
      </w:pPr>
    </w:p>
    <w:p w14:paraId="4895C537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PASS:</w:t>
      </w:r>
    </w:p>
    <w:p w14:paraId="34BB9EEE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Toate verificările sunt bifate</w:t>
      </w:r>
    </w:p>
    <w:p w14:paraId="1CCCE309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Nu există comportamente neprevăzute</w:t>
      </w:r>
    </w:p>
    <w:p w14:paraId="7B2E8A30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– </w:t>
      </w:r>
      <w:proofErr w:type="spellStart"/>
      <w:r w:rsidRPr="00945DAE">
        <w:rPr>
          <w:lang w:val="ro-RO"/>
        </w:rPr>
        <w:t>Logarea</w:t>
      </w:r>
      <w:proofErr w:type="spellEnd"/>
      <w:r w:rsidRPr="00945DAE">
        <w:rPr>
          <w:lang w:val="ro-RO"/>
        </w:rPr>
        <w:t xml:space="preserve"> este completă</w:t>
      </w:r>
    </w:p>
    <w:p w14:paraId="43783CF0" w14:textId="77777777" w:rsidR="00945DAE" w:rsidRPr="00945DAE" w:rsidRDefault="00945DAE" w:rsidP="00945DAE">
      <w:pPr>
        <w:rPr>
          <w:lang w:val="ro-RO"/>
        </w:rPr>
      </w:pPr>
    </w:p>
    <w:p w14:paraId="76C6936F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FAIL:</w:t>
      </w:r>
    </w:p>
    <w:p w14:paraId="3B12F7C5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Orice verificare neîndeplinită</w:t>
      </w:r>
    </w:p>
    <w:p w14:paraId="61B8105D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Orice comportament ambiguu</w:t>
      </w:r>
    </w:p>
    <w:p w14:paraId="6D58AAC8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Orice lipsă de log</w:t>
      </w:r>
    </w:p>
    <w:p w14:paraId="7D9CA32E" w14:textId="77777777" w:rsidR="00945DAE" w:rsidRPr="00945DAE" w:rsidRDefault="00945DAE" w:rsidP="00945DAE">
      <w:pPr>
        <w:rPr>
          <w:lang w:val="ro-RO"/>
        </w:rPr>
      </w:pPr>
    </w:p>
    <w:p w14:paraId="7D2D0488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4313DA1B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8. VALIDARE FINALĂ</w:t>
      </w:r>
    </w:p>
    <w:p w14:paraId="6BA30BA8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690321AB" w14:textId="77777777" w:rsidR="00945DAE" w:rsidRPr="00945DAE" w:rsidRDefault="00945DAE" w:rsidP="00945DAE">
      <w:pPr>
        <w:rPr>
          <w:lang w:val="ro-RO"/>
        </w:rPr>
      </w:pPr>
    </w:p>
    <w:p w14:paraId="382F7DB4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Tester:</w:t>
      </w:r>
    </w:p>
    <w:p w14:paraId="10F64167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Dată:</w:t>
      </w:r>
    </w:p>
    <w:p w14:paraId="5237CC2E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Mediu testare (DEV / STAGING):</w:t>
      </w:r>
    </w:p>
    <w:p w14:paraId="41A0F0A7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Rezultat: □ PASS  □ FAIL</w:t>
      </w:r>
    </w:p>
    <w:p w14:paraId="563D1EBE" w14:textId="77777777" w:rsidR="00945DAE" w:rsidRPr="00945DAE" w:rsidRDefault="00945DAE" w:rsidP="00945DAE">
      <w:pPr>
        <w:rPr>
          <w:lang w:val="ro-RO"/>
        </w:rPr>
      </w:pPr>
    </w:p>
    <w:p w14:paraId="01D14455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Aprobat QA:</w:t>
      </w:r>
    </w:p>
    <w:p w14:paraId="5437142B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Nume:</w:t>
      </w:r>
    </w:p>
    <w:p w14:paraId="600DA4AA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Semnătură:</w:t>
      </w:r>
    </w:p>
    <w:p w14:paraId="067305F2" w14:textId="77777777" w:rsidR="00945DAE" w:rsidRPr="00945DAE" w:rsidRDefault="00945DAE" w:rsidP="00945DAE">
      <w:pPr>
        <w:rPr>
          <w:lang w:val="ro-RO"/>
        </w:rPr>
      </w:pPr>
    </w:p>
    <w:p w14:paraId="05B7D5E1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7894DEB8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CONCLUZIE</w:t>
      </w:r>
    </w:p>
    <w:p w14:paraId="02312BB7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────────────────────────────────────────</w:t>
      </w:r>
    </w:p>
    <w:p w14:paraId="3366AA21" w14:textId="77777777" w:rsidR="00945DAE" w:rsidRPr="00945DAE" w:rsidRDefault="00945DAE" w:rsidP="00945DAE">
      <w:pPr>
        <w:rPr>
          <w:lang w:val="ro-RO"/>
        </w:rPr>
      </w:pPr>
    </w:p>
    <w:p w14:paraId="049972A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 xml:space="preserve">Testarea funcțională </w:t>
      </w:r>
      <w:proofErr w:type="spellStart"/>
      <w:r w:rsidRPr="00945DAE">
        <w:rPr>
          <w:lang w:val="ro-RO"/>
        </w:rPr>
        <w:t>DROPi</w:t>
      </w:r>
      <w:proofErr w:type="spellEnd"/>
    </w:p>
    <w:p w14:paraId="0DCF75A4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asigură că fiecare funcție:</w:t>
      </w:r>
    </w:p>
    <w:p w14:paraId="6AE0BE50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face exact ce trebuie</w:t>
      </w:r>
    </w:p>
    <w:p w14:paraId="4AF1E392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nimic mai mult</w:t>
      </w:r>
    </w:p>
    <w:p w14:paraId="3CB43015" w14:textId="77777777" w:rsidR="00945DAE" w:rsidRPr="00945DAE" w:rsidRDefault="00945DAE" w:rsidP="00945DAE">
      <w:pPr>
        <w:rPr>
          <w:lang w:val="ro-RO"/>
        </w:rPr>
      </w:pPr>
      <w:r w:rsidRPr="00945DAE">
        <w:rPr>
          <w:lang w:val="ro-RO"/>
        </w:rPr>
        <w:t>– nimic mai puțin</w:t>
      </w:r>
    </w:p>
    <w:p w14:paraId="67A55983" w14:textId="77777777" w:rsidR="00945DAE" w:rsidRPr="00945DAE" w:rsidRDefault="00945DAE" w:rsidP="00945DAE">
      <w:pPr>
        <w:rPr>
          <w:lang w:val="ro-RO"/>
        </w:rPr>
      </w:pPr>
    </w:p>
    <w:p w14:paraId="29FE44A9" w14:textId="4D67E628" w:rsidR="00663C48" w:rsidRPr="00663C48" w:rsidRDefault="00945DAE">
      <w:pPr>
        <w:rPr>
          <w:lang w:val="ro-RO"/>
        </w:rPr>
      </w:pPr>
      <w:r w:rsidRPr="00945DAE">
        <w:rPr>
          <w:lang w:val="ro-RO"/>
        </w:rPr>
        <w:t>Fără PASS → FĂRĂ RELEASE.</w:t>
      </w:r>
    </w:p>
    <w:sectPr w:rsidR="00663C48" w:rsidRPr="00663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48"/>
    <w:rsid w:val="00663C48"/>
    <w:rsid w:val="006E6B26"/>
    <w:rsid w:val="00945DAE"/>
    <w:rsid w:val="00D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C0FE1"/>
  <w15:chartTrackingRefBased/>
  <w15:docId w15:val="{7AA9B416-52C2-114B-9972-197A3EEC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6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6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63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6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63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6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6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6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6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63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63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63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63C4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63C4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63C4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63C4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63C4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63C4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6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6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6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6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6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63C4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63C4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63C4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63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63C4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63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2026-01-26T16:25:00Z</dcterms:created>
  <dcterms:modified xsi:type="dcterms:W3CDTF">2026-01-26T16:25:00Z</dcterms:modified>
</cp:coreProperties>
</file>