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数据结构与算法课程设计答辩记录表</w:t>
      </w:r>
    </w:p>
    <w:p>
      <w:pPr>
        <w:ind w:left="720"/>
        <w:rPr>
          <w:rFonts w:hint="eastAsia"/>
          <w:sz w:val="44"/>
          <w:szCs w:val="44"/>
        </w:rPr>
      </w:pPr>
    </w:p>
    <w:tbl>
      <w:tblPr>
        <w:tblStyle w:val="5"/>
        <w:tblW w:w="800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485"/>
        <w:gridCol w:w="1625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8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徐政辉</w:t>
            </w:r>
          </w:p>
        </w:tc>
        <w:tc>
          <w:tcPr>
            <w:tcW w:w="162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答辩时间</w:t>
            </w: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2018/12/29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8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17计科全英班</w:t>
            </w:r>
          </w:p>
        </w:tc>
        <w:tc>
          <w:tcPr>
            <w:tcW w:w="162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答辩地点</w:t>
            </w:r>
          </w:p>
        </w:tc>
        <w:tc>
          <w:tcPr>
            <w:tcW w:w="237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10-413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题目</w:t>
            </w:r>
          </w:p>
        </w:tc>
        <w:tc>
          <w:tcPr>
            <w:tcW w:w="6485" w:type="dxa"/>
            <w:gridSpan w:val="3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赫夫曼编码/译码器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答辩老师</w:t>
            </w:r>
          </w:p>
        </w:tc>
        <w:tc>
          <w:tcPr>
            <w:tcW w:w="6485" w:type="dxa"/>
            <w:gridSpan w:val="3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杨东鹤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0" w:hRule="atLeast"/>
        </w:trPr>
        <w:tc>
          <w:tcPr>
            <w:tcW w:w="8000" w:type="dxa"/>
            <w:gridSpan w:val="4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答辩记录：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什么是哈夫曼树？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在计算机科学和信息理论中，霍夫曼</w:t>
            </w:r>
            <w:r>
              <w:rPr>
                <w:rFonts w:hint="default"/>
                <w:sz w:val="32"/>
                <w:szCs w:val="32"/>
              </w:rPr>
              <w:t>编码</w:t>
            </w:r>
            <w:r>
              <w:rPr>
                <w:rFonts w:hint="eastAsia"/>
                <w:sz w:val="32"/>
                <w:szCs w:val="32"/>
              </w:rPr>
              <w:t>是一种特殊类型的最佳前缀代码，通常用于无损数据压缩。</w:t>
            </w:r>
            <w:r>
              <w:rPr>
                <w:rFonts w:hint="default"/>
                <w:sz w:val="32"/>
                <w:szCs w:val="32"/>
              </w:rPr>
              <w:t>而哈夫曼树则是在哈夫曼编码最重要的一环，哈夫曼树是一棵带权值的树，其构建方式是自底向上，每次选择权值最小的两个节点构成新的节点，并继续构建，直到只剩下一个根节点。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根据课程设计任务，你的完成情况？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我完全完成了课程设计的要求，并增加了额外的特点。首先，对于课程设计的要求，分别满足了从终端输入n个字符和n个权值，根据这些权值和字符构建哈夫曼树，将哈夫曼树保存在文件中,从文件读取哈夫曼树，通过哈夫曼树实现编码，将编码存入到文件中，从文件读取编码，通过编码函数解码，将解码文件输出到文件，读取输出文件，展示输出内容在终端上。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其次，我完成了一棵</w:t>
            </w:r>
            <w:bookmarkStart w:id="0" w:name="_GoBack"/>
            <w:bookmarkEnd w:id="0"/>
            <w:r>
              <w:rPr>
                <w:rFonts w:hint="default"/>
                <w:sz w:val="32"/>
                <w:szCs w:val="32"/>
              </w:rPr>
              <w:t>可视化的哈夫曼树，效果十分明显。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现场提问</w:t>
            </w:r>
          </w:p>
          <w:p>
            <w:pPr>
              <w:pStyle w:val="7"/>
              <w:ind w:left="360" w:firstLine="0" w:firstLineChars="0"/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问题：你是如何进行译码的？</w:t>
            </w:r>
          </w:p>
          <w:p>
            <w:pPr>
              <w:pStyle w:val="7"/>
              <w:ind w:left="360" w:firstLine="0"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回答：可以看到void decoding(node *nodes,int size,char *code,char *str)函数中，我分别用指针获得哈夫曼殊，并用指针引入编码，并通过指针将译码内容输出到str中，具体的，函数中的strcpy（）之前的都是初始化，后面的for循环是对该编码进行循环遍历，从哈夫曼树的根结点开始，判断code[i]是0，还是1，是0则向左走，是1则向右走，</w:t>
            </w:r>
            <w:r>
              <w:rPr>
                <w:rFonts w:hint="default"/>
                <w:sz w:val="32"/>
                <w:szCs w:val="32"/>
              </w:rPr>
              <w:t>如果遇到了叶节点，则将该叶节点的译码字符输出到str并保存，</w:t>
            </w:r>
            <w:r>
              <w:rPr>
                <w:rFonts w:hint="default"/>
                <w:sz w:val="32"/>
                <w:szCs w:val="32"/>
              </w:rPr>
              <w:t>最后加上’\0’字符来完成整个译码过程。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8000" w:type="dxa"/>
            <w:gridSpan w:val="4"/>
            <w:shd w:val="clear" w:color="auto" w:fill="auto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答辩成绩：</w:t>
            </w:r>
          </w:p>
        </w:tc>
      </w:tr>
    </w:tbl>
    <w:p>
      <w:pPr>
        <w:ind w:left="720"/>
        <w:rPr>
          <w:rFonts w:hint="eastAsia"/>
          <w:sz w:val="32"/>
          <w:szCs w:val="32"/>
        </w:rPr>
      </w:pPr>
    </w:p>
    <w:p/>
    <w:sectPr>
      <w:footerReference r:id="rId3" w:type="default"/>
      <w:footerReference r:id="rId4" w:type="even"/>
      <w:pgSz w:w="11906" w:h="16838"/>
      <w:pgMar w:top="1418" w:right="1701" w:bottom="1418" w:left="1701" w:header="851" w:footer="68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PakType Naskh Bas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2</w:t>
    </w:r>
    <w:r>
      <w:rPr>
        <w:rStyle w:val="4"/>
      </w:rPr>
      <w:fldChar w:fldCharType="end"/>
    </w:r>
  </w:p>
  <w:p>
    <w:pPr>
      <w:pStyle w:val="2"/>
      <w:framePr w:wrap="around" w:vAnchor="text" w:hAnchor="margin" w:xAlign="right" w:y="1"/>
      <w:rPr>
        <w:rStyle w:val="4"/>
      </w:rPr>
    </w:pPr>
  </w:p>
  <w:p>
    <w:pPr>
      <w:pStyle w:val="2"/>
      <w:ind w:right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4808"/>
    <w:multiLevelType w:val="multilevel"/>
    <w:tmpl w:val="080F48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D6"/>
    <w:rsid w:val="00DA2921"/>
    <w:rsid w:val="00DF0763"/>
    <w:rsid w:val="00EE17D6"/>
    <w:rsid w:val="48FDFD5D"/>
    <w:rsid w:val="5E37BD42"/>
    <w:rsid w:val="DB358AE4"/>
    <w:rsid w:val="DEDFD851"/>
    <w:rsid w:val="DFAE16D0"/>
    <w:rsid w:val="FFDF12D3"/>
    <w:rsid w:val="FFF7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  <w:style w:type="character" w:customStyle="1" w:styleId="6">
    <w:name w:val="页脚 Char"/>
    <w:basedOn w:val="3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</Words>
  <Characters>86</Characters>
  <Lines>1</Lines>
  <Paragraphs>1</Paragraphs>
  <TotalTime>1</TotalTime>
  <ScaleCrop>false</ScaleCrop>
  <LinksUpToDate>false</LinksUpToDate>
  <CharactersWithSpaces>99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2018-01-06T08:40:00Z</dcterms:created>
  <dc:creator>个人用户</dc:creator>
  <cp:lastModifiedBy>cw</cp:lastModifiedBy>
  <dcterms:modified xsi:type="dcterms:W3CDTF">2018-12-29T17:03:50Z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