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6F281" w14:textId="0F76468A" w:rsidR="007B30E8" w:rsidRDefault="008E7EFC" w:rsidP="00331F46">
      <w:pPr>
        <w:spacing w:before="100" w:beforeAutospacing="1" w:after="60" w:line="276" w:lineRule="auto"/>
        <w:jc w:val="center"/>
        <w:rPr>
          <w:rFonts w:ascii="Calibri" w:eastAsia="Times New Roman" w:hAnsi="Calibri" w:cs="Calibri"/>
          <w:color w:val="000000"/>
          <w:sz w:val="44"/>
          <w:szCs w:val="52"/>
        </w:rPr>
      </w:pPr>
      <w:bookmarkStart w:id="0" w:name="_Hlk1309922"/>
      <w:r>
        <w:rPr>
          <w:rFonts w:ascii="Calibri" w:eastAsia="Times New Roman" w:hAnsi="Calibri" w:cs="Calibri"/>
          <w:color w:val="000000"/>
          <w:sz w:val="44"/>
          <w:szCs w:val="52"/>
        </w:rPr>
        <w:t xml:space="preserve">Criterion B: </w:t>
      </w:r>
      <w:r w:rsidR="00A61F46">
        <w:rPr>
          <w:rFonts w:ascii="Calibri" w:eastAsia="Times New Roman" w:hAnsi="Calibri" w:cs="Calibri"/>
          <w:color w:val="000000"/>
          <w:sz w:val="44"/>
          <w:szCs w:val="52"/>
        </w:rPr>
        <w:t>Solution</w:t>
      </w:r>
      <w:r w:rsidR="00A61F46" w:rsidRPr="006D07E8">
        <w:rPr>
          <w:rFonts w:ascii="Calibri" w:eastAsia="Times New Roman" w:hAnsi="Calibri" w:cs="Calibri"/>
          <w:color w:val="000000"/>
          <w:sz w:val="44"/>
          <w:szCs w:val="52"/>
        </w:rPr>
        <w:t xml:space="preserve"> Overvie</w:t>
      </w:r>
      <w:r w:rsidR="007B30E8">
        <w:rPr>
          <w:rFonts w:ascii="Calibri" w:eastAsia="Times New Roman" w:hAnsi="Calibri" w:cs="Calibri"/>
          <w:color w:val="000000"/>
          <w:sz w:val="44"/>
          <w:szCs w:val="52"/>
        </w:rPr>
        <w:t>w</w:t>
      </w:r>
    </w:p>
    <w:p w14:paraId="0F21C81A" w14:textId="35B79595" w:rsidR="00FF2E01" w:rsidRDefault="007B30E8" w:rsidP="00FF2E01">
      <w:pPr>
        <w:spacing w:before="480" w:after="60" w:line="276" w:lineRule="auto"/>
        <w:rPr>
          <w:rFonts w:ascii="Calibri" w:eastAsia="Times New Roman" w:hAnsi="Calibri" w:cs="Calibri"/>
          <w:color w:val="000000"/>
          <w:szCs w:val="52"/>
        </w:rPr>
      </w:pPr>
      <w:r>
        <w:rPr>
          <w:rFonts w:ascii="Calibri" w:eastAsia="Times New Roman" w:hAnsi="Calibri" w:cs="Calibri"/>
          <w:color w:val="000000"/>
          <w:sz w:val="24"/>
          <w:szCs w:val="52"/>
        </w:rPr>
        <w:tab/>
      </w:r>
      <w:r w:rsidRPr="00FF2E01">
        <w:rPr>
          <w:rFonts w:ascii="Calibri" w:eastAsia="Times New Roman" w:hAnsi="Calibri" w:cs="Calibri"/>
          <w:color w:val="000000"/>
          <w:szCs w:val="52"/>
        </w:rPr>
        <w:t xml:space="preserve">Designing a solution for a problem of this scope can be a very entertaining process. </w:t>
      </w:r>
      <w:r w:rsidR="00F05364" w:rsidRPr="00FF2E01">
        <w:rPr>
          <w:rFonts w:ascii="Calibri" w:eastAsia="Times New Roman" w:hAnsi="Calibri" w:cs="Calibri"/>
          <w:color w:val="000000"/>
          <w:szCs w:val="52"/>
        </w:rPr>
        <w:t>I decided to create it from the outside in – first starting with the GUI (Graphical User Interface)</w:t>
      </w:r>
      <w:r w:rsidR="001A23F4" w:rsidRPr="00FF2E01">
        <w:rPr>
          <w:rFonts w:ascii="Calibri" w:eastAsia="Times New Roman" w:hAnsi="Calibri" w:cs="Calibri"/>
          <w:color w:val="000000"/>
          <w:szCs w:val="52"/>
        </w:rPr>
        <w:t xml:space="preserve">, and then moving down into the “brain” of the program. I paid very close attention to detail and spent probably around 16 hours designing the GUI to look and feel very professional. </w:t>
      </w:r>
      <w:r w:rsidR="009103E0">
        <w:rPr>
          <w:rFonts w:ascii="Calibri" w:eastAsia="Times New Roman" w:hAnsi="Calibri" w:cs="Calibri"/>
          <w:color w:val="000000"/>
          <w:szCs w:val="52"/>
        </w:rPr>
        <w:t xml:space="preserve">After I had finished the bulk of the GUI, I transitioned to working on the search algorithm and interfacing that with each of the classes. </w:t>
      </w:r>
    </w:p>
    <w:bookmarkEnd w:id="0"/>
    <w:p w14:paraId="324F1E06" w14:textId="06A307F4" w:rsidR="00FF2E01" w:rsidRPr="00CB03EF" w:rsidRDefault="006D07E8" w:rsidP="00331F46">
      <w:pPr>
        <w:spacing w:before="100" w:beforeAutospacing="1" w:after="60" w:line="276" w:lineRule="auto"/>
        <w:jc w:val="center"/>
        <w:rPr>
          <w:rFonts w:ascii="Calibri" w:eastAsia="Times New Roman" w:hAnsi="Calibri" w:cs="Calibri"/>
          <w:color w:val="000000"/>
          <w:sz w:val="18"/>
          <w:szCs w:val="52"/>
        </w:rPr>
      </w:pPr>
      <w:r w:rsidRPr="00CB03EF">
        <w:rPr>
          <w:rFonts w:ascii="Calibri" w:eastAsia="Times New Roman" w:hAnsi="Calibri" w:cs="Calibri"/>
          <w:color w:val="000000"/>
          <w:sz w:val="32"/>
          <w:szCs w:val="52"/>
        </w:rPr>
        <w:t>Class Overviews</w:t>
      </w:r>
    </w:p>
    <w:p w14:paraId="2BE62B32" w14:textId="77777777" w:rsidR="00FF2E01" w:rsidRPr="00FF2E01" w:rsidRDefault="00FF2E01" w:rsidP="00FF2E01">
      <w:pPr>
        <w:spacing w:before="240" w:after="60" w:line="276" w:lineRule="auto"/>
        <w:rPr>
          <w:rFonts w:ascii="Calibri" w:eastAsia="Times New Roman" w:hAnsi="Calibri" w:cs="Calibri"/>
          <w:color w:val="000000"/>
        </w:rPr>
      </w:pPr>
      <w:r w:rsidRPr="00FF2E01">
        <w:rPr>
          <w:rFonts w:ascii="Calibri" w:eastAsia="Times New Roman" w:hAnsi="Calibri" w:cs="Calibri"/>
          <w:color w:val="000000"/>
        </w:rPr>
        <w:t xml:space="preserve">There are 9 classes in </w:t>
      </w:r>
      <w:proofErr w:type="spellStart"/>
      <w:r w:rsidRPr="00FF2E01">
        <w:rPr>
          <w:rFonts w:ascii="Calibri" w:eastAsia="Times New Roman" w:hAnsi="Calibri" w:cs="Calibri"/>
          <w:color w:val="000000"/>
        </w:rPr>
        <w:t>StoryGrab</w:t>
      </w:r>
      <w:proofErr w:type="spellEnd"/>
      <w:r w:rsidRPr="00FF2E01">
        <w:rPr>
          <w:rFonts w:ascii="Calibri" w:eastAsia="Times New Roman" w:hAnsi="Calibri" w:cs="Calibri"/>
          <w:color w:val="000000"/>
        </w:rPr>
        <w:t>, together totaling around 2700 line</w:t>
      </w:r>
      <w:bookmarkStart w:id="1" w:name="_GoBack"/>
      <w:bookmarkEnd w:id="1"/>
      <w:r w:rsidRPr="00FF2E01">
        <w:rPr>
          <w:rFonts w:ascii="Calibri" w:eastAsia="Times New Roman" w:hAnsi="Calibri" w:cs="Calibri"/>
          <w:color w:val="000000"/>
        </w:rPr>
        <w:t>s of code.</w:t>
      </w:r>
    </w:p>
    <w:p w14:paraId="03BB3E4C" w14:textId="3A92C6EC" w:rsidR="006D07E8" w:rsidRPr="00FF2E01" w:rsidRDefault="006D07E8" w:rsidP="00FF2E01">
      <w:pPr>
        <w:spacing w:before="480" w:after="60" w:line="276" w:lineRule="auto"/>
        <w:rPr>
          <w:rFonts w:ascii="Calibri" w:eastAsia="Times New Roman" w:hAnsi="Calibri" w:cs="Calibri"/>
          <w:color w:val="000000"/>
        </w:rPr>
      </w:pPr>
      <w:r w:rsidRPr="00FF2E01">
        <w:rPr>
          <w:rFonts w:ascii="Calibri" w:eastAsia="Times New Roman" w:hAnsi="Calibri" w:cs="Calibri"/>
          <w:b/>
          <w:bCs/>
          <w:color w:val="000000"/>
        </w:rPr>
        <w:t>LoginWindow.java</w:t>
      </w:r>
    </w:p>
    <w:p w14:paraId="41518D20" w14:textId="3C97FB63" w:rsidR="006D07E8" w:rsidRPr="006D07E8" w:rsidRDefault="006D07E8" w:rsidP="006D07E8">
      <w:pPr>
        <w:spacing w:after="0" w:line="276" w:lineRule="auto"/>
        <w:ind w:firstLine="720"/>
        <w:rPr>
          <w:rFonts w:ascii="Times New Roman" w:eastAsia="Times New Roman" w:hAnsi="Times New Roman" w:cs="Times New Roman"/>
        </w:rPr>
      </w:pPr>
      <w:proofErr w:type="spellStart"/>
      <w:r w:rsidRPr="006D07E8">
        <w:rPr>
          <w:rFonts w:ascii="Calibri" w:eastAsia="Times New Roman" w:hAnsi="Calibri" w:cs="Calibri"/>
          <w:color w:val="000000"/>
        </w:rPr>
        <w:t>LoginWindow</w:t>
      </w:r>
      <w:proofErr w:type="spellEnd"/>
      <w:r w:rsidRPr="006D07E8">
        <w:rPr>
          <w:rFonts w:ascii="Calibri" w:eastAsia="Times New Roman" w:hAnsi="Calibri" w:cs="Calibri"/>
          <w:color w:val="000000"/>
        </w:rPr>
        <w:t xml:space="preserve"> is the main class of the </w:t>
      </w:r>
      <w:r w:rsidR="00FF2E01">
        <w:rPr>
          <w:rFonts w:ascii="Calibri" w:eastAsia="Times New Roman" w:hAnsi="Calibri" w:cs="Calibri"/>
          <w:color w:val="000000"/>
        </w:rPr>
        <w:t>solution</w:t>
      </w:r>
      <w:r w:rsidRPr="006D07E8">
        <w:rPr>
          <w:rFonts w:ascii="Calibri" w:eastAsia="Times New Roman" w:hAnsi="Calibri" w:cs="Calibri"/>
          <w:color w:val="000000"/>
        </w:rPr>
        <w:t>. It contains the code for the GUI as well as functions for the button actions. This class serves as the front-end and interface for the main algorithms.</w:t>
      </w:r>
    </w:p>
    <w:p w14:paraId="709FE235" w14:textId="77777777" w:rsidR="006D07E8" w:rsidRPr="006D07E8" w:rsidRDefault="006D07E8" w:rsidP="006D07E8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40B60670" w14:textId="77777777" w:rsidR="006D07E8" w:rsidRPr="006D07E8" w:rsidRDefault="006D07E8" w:rsidP="006D07E8">
      <w:pPr>
        <w:spacing w:after="0" w:line="276" w:lineRule="auto"/>
        <w:rPr>
          <w:rFonts w:ascii="Times New Roman" w:eastAsia="Times New Roman" w:hAnsi="Times New Roman" w:cs="Times New Roman"/>
        </w:rPr>
      </w:pPr>
      <w:r w:rsidRPr="006D07E8">
        <w:rPr>
          <w:rFonts w:ascii="Calibri" w:eastAsia="Times New Roman" w:hAnsi="Calibri" w:cs="Calibri"/>
          <w:b/>
          <w:bCs/>
          <w:color w:val="000000"/>
        </w:rPr>
        <w:t>BackgroundRunner.java</w:t>
      </w:r>
    </w:p>
    <w:p w14:paraId="4E2CD946" w14:textId="1A8DD914" w:rsidR="006D07E8" w:rsidRPr="00FF2E01" w:rsidRDefault="006D07E8" w:rsidP="006D07E8">
      <w:pPr>
        <w:spacing w:after="0" w:line="276" w:lineRule="auto"/>
        <w:rPr>
          <w:rFonts w:ascii="Calibri" w:eastAsia="Times New Roman" w:hAnsi="Calibri" w:cs="Calibri"/>
          <w:color w:val="000000"/>
        </w:rPr>
      </w:pPr>
      <w:r w:rsidRPr="006D07E8">
        <w:rPr>
          <w:rFonts w:ascii="Calibri" w:eastAsia="Times New Roman" w:hAnsi="Calibri" w:cs="Calibri"/>
          <w:b/>
          <w:bCs/>
          <w:color w:val="000000"/>
        </w:rPr>
        <w:tab/>
      </w:r>
      <w:proofErr w:type="spellStart"/>
      <w:r w:rsidRPr="006D07E8">
        <w:rPr>
          <w:rFonts w:ascii="Calibri" w:eastAsia="Times New Roman" w:hAnsi="Calibri" w:cs="Calibri"/>
          <w:color w:val="000000"/>
        </w:rPr>
        <w:t>BackgroundRunner</w:t>
      </w:r>
      <w:proofErr w:type="spellEnd"/>
      <w:r w:rsidRPr="006D07E8">
        <w:rPr>
          <w:rFonts w:ascii="Calibri" w:eastAsia="Times New Roman" w:hAnsi="Calibri" w:cs="Calibri"/>
          <w:color w:val="000000"/>
        </w:rPr>
        <w:t xml:space="preserve"> is the class that, using </w:t>
      </w:r>
      <w:proofErr w:type="spellStart"/>
      <w:r w:rsidRPr="006D07E8">
        <w:rPr>
          <w:rFonts w:ascii="Calibri" w:eastAsia="Times New Roman" w:hAnsi="Calibri" w:cs="Calibri"/>
          <w:color w:val="000000"/>
        </w:rPr>
        <w:t>SwingWorker</w:t>
      </w:r>
      <w:proofErr w:type="spellEnd"/>
      <w:r w:rsidRPr="006D07E8">
        <w:rPr>
          <w:rFonts w:ascii="Calibri" w:eastAsia="Times New Roman" w:hAnsi="Calibri" w:cs="Calibri"/>
          <w:color w:val="000000"/>
        </w:rPr>
        <w:t xml:space="preserve">, allows the GUI to respond while the search algorithm is running. It is also responsible for controlling the multithreading and collecting all the data into a final list. </w:t>
      </w:r>
    </w:p>
    <w:p w14:paraId="6324DF4C" w14:textId="4AA98784" w:rsidR="006D07E8" w:rsidRPr="006D07E8" w:rsidRDefault="006D07E8" w:rsidP="006D07E8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18975E7F" w14:textId="491C7E7F" w:rsidR="006D07E8" w:rsidRPr="006D07E8" w:rsidRDefault="006D07E8" w:rsidP="006D07E8">
      <w:pPr>
        <w:spacing w:after="0" w:line="276" w:lineRule="auto"/>
        <w:rPr>
          <w:rFonts w:ascii="Times New Roman" w:eastAsia="Times New Roman" w:hAnsi="Times New Roman" w:cs="Times New Roman"/>
        </w:rPr>
      </w:pPr>
      <w:r w:rsidRPr="006D07E8">
        <w:rPr>
          <w:rFonts w:ascii="Calibri" w:eastAsia="Times New Roman" w:hAnsi="Calibri" w:cs="Calibri"/>
          <w:b/>
          <w:bCs/>
          <w:color w:val="000000"/>
        </w:rPr>
        <w:t>Extractor.java</w:t>
      </w:r>
    </w:p>
    <w:p w14:paraId="0210F998" w14:textId="3A5B16BF" w:rsidR="006D07E8" w:rsidRDefault="006D07E8" w:rsidP="006D07E8">
      <w:pPr>
        <w:spacing w:after="0" w:line="276" w:lineRule="auto"/>
        <w:rPr>
          <w:rFonts w:ascii="Calibri" w:eastAsia="Times New Roman" w:hAnsi="Calibri" w:cs="Calibri"/>
          <w:color w:val="000000"/>
        </w:rPr>
      </w:pPr>
      <w:r w:rsidRPr="006D07E8">
        <w:rPr>
          <w:rFonts w:ascii="Calibri" w:eastAsia="Times New Roman" w:hAnsi="Calibri" w:cs="Calibri"/>
          <w:color w:val="000000"/>
        </w:rPr>
        <w:tab/>
        <w:t xml:space="preserve">The Extractor class contains the main searching algorithm. </w:t>
      </w:r>
      <w:r w:rsidR="00A61F46">
        <w:rPr>
          <w:rFonts w:ascii="Calibri" w:eastAsia="Times New Roman" w:hAnsi="Calibri" w:cs="Calibri"/>
          <w:color w:val="000000"/>
        </w:rPr>
        <w:t>This method, which will be explained in more detail later, is a simple recursive bit of code.</w:t>
      </w:r>
    </w:p>
    <w:p w14:paraId="53846218" w14:textId="18B42237" w:rsidR="00A61F46" w:rsidRDefault="00A61F46" w:rsidP="006D07E8">
      <w:pPr>
        <w:spacing w:after="0" w:line="276" w:lineRule="auto"/>
        <w:rPr>
          <w:rFonts w:ascii="Calibri" w:eastAsia="Times New Roman" w:hAnsi="Calibri" w:cs="Calibri"/>
          <w:color w:val="000000"/>
        </w:rPr>
      </w:pPr>
    </w:p>
    <w:p w14:paraId="5191563F" w14:textId="684C19B5" w:rsidR="00A61F46" w:rsidRDefault="00A61F46" w:rsidP="006D07E8">
      <w:pPr>
        <w:spacing w:after="0" w:line="276" w:lineRule="auto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Scroller.java</w:t>
      </w:r>
    </w:p>
    <w:p w14:paraId="4D9C8B6E" w14:textId="31A7495F" w:rsidR="00FF2E01" w:rsidRDefault="00A61F46" w:rsidP="006D07E8">
      <w:pPr>
        <w:spacing w:after="0" w:line="276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 xml:space="preserve">Scroller contains </w:t>
      </w:r>
      <w:r w:rsidR="00FF2E01">
        <w:rPr>
          <w:rFonts w:ascii="Calibri" w:eastAsia="Times New Roman" w:hAnsi="Calibri" w:cs="Calibri"/>
          <w:color w:val="000000"/>
        </w:rPr>
        <w:t xml:space="preserve">methods that work together to allow the user to control the lines that show up in a GUI panel with the mouse wheel. This is implemented in </w:t>
      </w:r>
      <w:proofErr w:type="spellStart"/>
      <w:r w:rsidR="00FF2E01">
        <w:rPr>
          <w:rFonts w:ascii="Calibri" w:eastAsia="Times New Roman" w:hAnsi="Calibri" w:cs="Calibri"/>
          <w:color w:val="000000"/>
        </w:rPr>
        <w:t>LoginWindow</w:t>
      </w:r>
      <w:proofErr w:type="spellEnd"/>
      <w:r w:rsidR="00FF2E01">
        <w:rPr>
          <w:rFonts w:ascii="Calibri" w:eastAsia="Times New Roman" w:hAnsi="Calibri" w:cs="Calibri"/>
          <w:color w:val="000000"/>
        </w:rPr>
        <w:t xml:space="preserve"> so that the user can see all the sources that are scanned and their corresponding statuses.</w:t>
      </w:r>
    </w:p>
    <w:p w14:paraId="44808064" w14:textId="10CA653B" w:rsidR="00FF2E01" w:rsidRDefault="00FF2E01" w:rsidP="006D07E8">
      <w:pPr>
        <w:spacing w:after="0" w:line="276" w:lineRule="auto"/>
        <w:rPr>
          <w:rFonts w:ascii="Calibri" w:eastAsia="Times New Roman" w:hAnsi="Calibri" w:cs="Calibri"/>
          <w:color w:val="000000"/>
        </w:rPr>
      </w:pPr>
    </w:p>
    <w:p w14:paraId="3F9A474C" w14:textId="401F6447" w:rsidR="00FF2E01" w:rsidRDefault="00FF2E01" w:rsidP="006D07E8">
      <w:pPr>
        <w:spacing w:after="0" w:line="276" w:lineRule="auto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AutomaticScrollUpdater.java</w:t>
      </w:r>
    </w:p>
    <w:p w14:paraId="7A7C7CBC" w14:textId="2A4E560C" w:rsidR="0040281D" w:rsidRDefault="00FF2E01" w:rsidP="0040281D">
      <w:pPr>
        <w:spacing w:after="0" w:line="276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 xml:space="preserve">To make the program more efficient, Scroller does not update every iteration of the main loop. Instead, it updates every 200 milliseconds. </w:t>
      </w:r>
      <w:r w:rsidR="00E54CB2">
        <w:rPr>
          <w:rFonts w:ascii="Calibri" w:eastAsia="Times New Roman" w:hAnsi="Calibri" w:cs="Calibri"/>
          <w:color w:val="000000"/>
        </w:rPr>
        <w:t xml:space="preserve">This class runs in the background and uses </w:t>
      </w:r>
      <w:proofErr w:type="spellStart"/>
      <w:r w:rsidR="00E54CB2">
        <w:rPr>
          <w:rFonts w:ascii="Calibri" w:eastAsia="Times New Roman" w:hAnsi="Calibri" w:cs="Calibri"/>
          <w:color w:val="000000"/>
        </w:rPr>
        <w:t>SwingWorker</w:t>
      </w:r>
      <w:proofErr w:type="spellEnd"/>
      <w:r w:rsidR="00E54CB2">
        <w:rPr>
          <w:rFonts w:ascii="Calibri" w:eastAsia="Times New Roman" w:hAnsi="Calibri" w:cs="Calibri"/>
          <w:color w:val="000000"/>
        </w:rPr>
        <w:t xml:space="preserve"> to be non-blocking.</w:t>
      </w:r>
    </w:p>
    <w:p w14:paraId="1A47DCA2" w14:textId="77777777" w:rsidR="0040281D" w:rsidRPr="0040281D" w:rsidRDefault="0040281D" w:rsidP="0040281D">
      <w:pPr>
        <w:spacing w:after="0" w:line="276" w:lineRule="auto"/>
        <w:rPr>
          <w:rFonts w:ascii="Calibri" w:eastAsia="Times New Roman" w:hAnsi="Calibri" w:cs="Calibri"/>
          <w:color w:val="000000"/>
        </w:rPr>
      </w:pPr>
    </w:p>
    <w:p w14:paraId="64BD4D0F" w14:textId="5DE183DA" w:rsidR="0054740F" w:rsidRDefault="0054740F" w:rsidP="006D07E8">
      <w:pPr>
        <w:spacing w:line="276" w:lineRule="auto"/>
        <w:rPr>
          <w:b/>
        </w:rPr>
      </w:pPr>
      <w:r>
        <w:rPr>
          <w:b/>
        </w:rPr>
        <w:t>Tools.java</w:t>
      </w:r>
    </w:p>
    <w:p w14:paraId="13521195" w14:textId="4E793E1F" w:rsidR="00B91974" w:rsidRPr="0054740F" w:rsidRDefault="0054740F" w:rsidP="006D07E8">
      <w:pPr>
        <w:spacing w:line="276" w:lineRule="auto"/>
      </w:pPr>
      <w:r>
        <w:tab/>
        <w:t xml:space="preserve">Tools is the only abstract class in this project. It contains three functions: </w:t>
      </w:r>
      <w:proofErr w:type="spellStart"/>
      <w:r>
        <w:t>saveToCSV</w:t>
      </w:r>
      <w:proofErr w:type="spellEnd"/>
      <w:r>
        <w:t xml:space="preserve">, </w:t>
      </w:r>
      <w:proofErr w:type="spellStart"/>
      <w:r>
        <w:t>saveToHTML</w:t>
      </w:r>
      <w:proofErr w:type="spellEnd"/>
      <w:r>
        <w:t xml:space="preserve">, and </w:t>
      </w:r>
      <w:proofErr w:type="spellStart"/>
      <w:r>
        <w:t>saveToDB</w:t>
      </w:r>
      <w:proofErr w:type="spellEnd"/>
      <w:r>
        <w:t>.</w:t>
      </w:r>
      <w:r w:rsidR="00B91974">
        <w:t xml:space="preserve"> They are used to save the output of the program to certain files to be viewed elsewhere.</w:t>
      </w:r>
    </w:p>
    <w:p w14:paraId="0BDE37B9" w14:textId="06190594" w:rsidR="0054740F" w:rsidRDefault="0054740F" w:rsidP="006D07E8">
      <w:pPr>
        <w:spacing w:line="276" w:lineRule="auto"/>
        <w:rPr>
          <w:b/>
        </w:rPr>
      </w:pPr>
      <w:r>
        <w:rPr>
          <w:b/>
        </w:rPr>
        <w:lastRenderedPageBreak/>
        <w:t>Link.java</w:t>
      </w:r>
    </w:p>
    <w:p w14:paraId="1C5FF4B1" w14:textId="38396F00" w:rsidR="0054740F" w:rsidRDefault="0054740F" w:rsidP="006D07E8">
      <w:pPr>
        <w:spacing w:line="276" w:lineRule="auto"/>
      </w:pPr>
      <w:r>
        <w:rPr>
          <w:b/>
        </w:rPr>
        <w:tab/>
      </w:r>
      <w:r>
        <w:t>Link contains all the attributes of a Link object, such as title, hyperlink, and body. Implemented correctly, it is an easy way to collect all the data from one webpage and keep it all together.</w:t>
      </w:r>
    </w:p>
    <w:p w14:paraId="78744945" w14:textId="3277B5C7" w:rsidR="0054740F" w:rsidRDefault="0054740F" w:rsidP="006D07E8">
      <w:pPr>
        <w:spacing w:line="276" w:lineRule="auto"/>
        <w:rPr>
          <w:b/>
        </w:rPr>
      </w:pPr>
      <w:r>
        <w:rPr>
          <w:b/>
        </w:rPr>
        <w:t>HelpMenu.java</w:t>
      </w:r>
    </w:p>
    <w:p w14:paraId="53EF5ECC" w14:textId="0D48AD9F" w:rsidR="0054740F" w:rsidRDefault="0054740F" w:rsidP="006D07E8">
      <w:pPr>
        <w:spacing w:line="276" w:lineRule="auto"/>
      </w:pPr>
      <w:r>
        <w:tab/>
      </w:r>
      <w:proofErr w:type="spellStart"/>
      <w:r>
        <w:t>HelpMenu</w:t>
      </w:r>
      <w:proofErr w:type="spellEnd"/>
      <w:r>
        <w:t xml:space="preserve"> is a GUI form that gives the user help when they ask for it.</w:t>
      </w:r>
    </w:p>
    <w:p w14:paraId="570343E6" w14:textId="2229051D" w:rsidR="0054740F" w:rsidRDefault="0054740F" w:rsidP="006D07E8">
      <w:pPr>
        <w:spacing w:line="276" w:lineRule="auto"/>
        <w:rPr>
          <w:b/>
        </w:rPr>
      </w:pPr>
      <w:r>
        <w:rPr>
          <w:b/>
        </w:rPr>
        <w:t>User.java</w:t>
      </w:r>
    </w:p>
    <w:p w14:paraId="1AB5EE9F" w14:textId="761BA64B" w:rsidR="0054740F" w:rsidRDefault="0054740F" w:rsidP="006D07E8">
      <w:pPr>
        <w:spacing w:line="276" w:lineRule="auto"/>
      </w:pPr>
      <w:r>
        <w:rPr>
          <w:b/>
        </w:rPr>
        <w:tab/>
      </w:r>
      <w:r>
        <w:t>User collects the data of a user, just username and password, and stores it in an object.</w:t>
      </w:r>
    </w:p>
    <w:p w14:paraId="1DC7951E" w14:textId="77777777" w:rsidR="0054740F" w:rsidRPr="0054740F" w:rsidRDefault="0054740F" w:rsidP="006D07E8">
      <w:pPr>
        <w:spacing w:line="276" w:lineRule="auto"/>
      </w:pPr>
    </w:p>
    <w:sectPr w:rsidR="0054740F" w:rsidRPr="00547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57056"/>
    <w:multiLevelType w:val="hybridMultilevel"/>
    <w:tmpl w:val="DAFC8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A47"/>
    <w:rsid w:val="00124948"/>
    <w:rsid w:val="001A23F4"/>
    <w:rsid w:val="00331F46"/>
    <w:rsid w:val="0040281D"/>
    <w:rsid w:val="0054740F"/>
    <w:rsid w:val="006D07E8"/>
    <w:rsid w:val="007B30E8"/>
    <w:rsid w:val="008E7EFC"/>
    <w:rsid w:val="009103E0"/>
    <w:rsid w:val="009565AB"/>
    <w:rsid w:val="00A61F46"/>
    <w:rsid w:val="00B91974"/>
    <w:rsid w:val="00C94C40"/>
    <w:rsid w:val="00CB03EF"/>
    <w:rsid w:val="00D61F59"/>
    <w:rsid w:val="00D71A47"/>
    <w:rsid w:val="00D77855"/>
    <w:rsid w:val="00E54CB2"/>
    <w:rsid w:val="00F05364"/>
    <w:rsid w:val="00FF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DA187"/>
  <w15:chartTrackingRefBased/>
  <w15:docId w15:val="{8BEC3EAE-B3B0-4E63-AA05-2A7F5A51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2E01"/>
  </w:style>
  <w:style w:type="paragraph" w:styleId="Heading1">
    <w:name w:val="heading 1"/>
    <w:basedOn w:val="Normal"/>
    <w:next w:val="Normal"/>
    <w:link w:val="Heading1Char"/>
    <w:uiPriority w:val="9"/>
    <w:qFormat/>
    <w:rsid w:val="00FF2E0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E0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E0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E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E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E0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E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E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E0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0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D07E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0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07E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A23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2E0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E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E0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E0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E0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E0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E0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E0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E0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E01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F2E0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F2E0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E0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E0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F2E01"/>
    <w:rPr>
      <w:b/>
      <w:bCs/>
    </w:rPr>
  </w:style>
  <w:style w:type="character" w:styleId="Emphasis">
    <w:name w:val="Emphasis"/>
    <w:basedOn w:val="DefaultParagraphFont"/>
    <w:uiPriority w:val="20"/>
    <w:qFormat/>
    <w:rsid w:val="00FF2E01"/>
    <w:rPr>
      <w:i/>
      <w:iCs/>
    </w:rPr>
  </w:style>
  <w:style w:type="paragraph" w:styleId="NoSpacing">
    <w:name w:val="No Spacing"/>
    <w:uiPriority w:val="1"/>
    <w:qFormat/>
    <w:rsid w:val="00FF2E0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E0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F2E0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E0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E0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F2E0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F2E0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F2E0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F2E0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F2E0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E0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Kinateder</dc:creator>
  <cp:keywords/>
  <dc:description/>
  <cp:lastModifiedBy>Calvin Kinateder</cp:lastModifiedBy>
  <cp:revision>12</cp:revision>
  <dcterms:created xsi:type="dcterms:W3CDTF">2019-02-12T23:57:00Z</dcterms:created>
  <dcterms:modified xsi:type="dcterms:W3CDTF">2019-02-17T20:39:00Z</dcterms:modified>
</cp:coreProperties>
</file>