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799" w:rsidRPr="00A94242" w:rsidRDefault="004B0799">
      <w:pPr>
        <w:pStyle w:val="Title"/>
        <w:jc w:val="left"/>
        <w:rPr>
          <w:rFonts w:ascii="Arial" w:hAnsi="Arial" w:cs="Arial"/>
          <w:snapToGrid/>
          <w:sz w:val="32"/>
          <w:szCs w:val="32"/>
        </w:rPr>
      </w:pPr>
      <w:r w:rsidRPr="00A94242">
        <w:rPr>
          <w:rFonts w:ascii="Arial" w:hAnsi="Arial" w:cs="Arial"/>
          <w:sz w:val="32"/>
          <w:szCs w:val="32"/>
        </w:rPr>
        <w:t>Calvin M. Robol</w:t>
      </w:r>
    </w:p>
    <w:p w:rsidR="004B0799" w:rsidRDefault="005E2F1A">
      <w:pPr>
        <w:snapToGrid w:val="0"/>
        <w:rPr>
          <w:rFonts w:ascii="Arial" w:hAnsi="Arial" w:cs="Arial"/>
          <w:b/>
          <w:sz w:val="20"/>
        </w:rPr>
      </w:pPr>
      <w:r>
        <w:rPr>
          <w:noProof/>
          <w:snapToGrid/>
        </w:rPr>
        <w:pict>
          <v:line id="Line 43" o:spid="_x0000_s1026" style="position:absolute;flip:y;z-index:251651072;visibility:visible" from="-3.75pt,6.35pt" to="46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" strokecolor="#396" strokeweight="6pt"/>
        </w:pict>
      </w:r>
    </w:p>
    <w:p w:rsidR="004B0799" w:rsidRDefault="004B0799" w:rsidP="00653806">
      <w:pPr>
        <w:pStyle w:val="Heading2"/>
        <w:tabs>
          <w:tab w:val="num" w:pos="720"/>
        </w:tabs>
        <w:jc w:val="left"/>
        <w:rPr>
          <w:sz w:val="18"/>
        </w:rPr>
      </w:pPr>
      <w:r>
        <w:rPr>
          <w:sz w:val="18"/>
        </w:rPr>
        <w:t>210 Turkeyfoot Road, Venetia PA, 15367</w:t>
      </w:r>
      <w:r w:rsidR="005E2F1A">
        <w:rPr>
          <w:sz w:val="18"/>
        </w:rPr>
        <w:t xml:space="preserve">    </w:t>
      </w:r>
      <w:r w:rsidR="00676995">
        <w:rPr>
          <w:b w:val="0"/>
          <w:bCs w:val="0"/>
          <w:noProof/>
          <w:snapToGrid/>
          <w:sz w:val="18"/>
        </w:rPr>
        <w:drawing>
          <wp:inline distT="0" distB="0" distL="0" distR="0">
            <wp:extent cx="114300" cy="114300"/>
            <wp:effectExtent l="0" t="0" r="0" b="0"/>
            <wp:docPr id="1" name="Picture 1" descr="BD2134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21344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2F1A">
        <w:rPr>
          <w:sz w:val="18"/>
        </w:rPr>
        <w:t xml:space="preserve">    </w:t>
      </w:r>
      <w:r>
        <w:rPr>
          <w:b w:val="0"/>
          <w:bCs w:val="0"/>
          <w:sz w:val="18"/>
        </w:rPr>
        <w:t xml:space="preserve">  </w:t>
      </w:r>
      <w:r>
        <w:rPr>
          <w:sz w:val="18"/>
        </w:rPr>
        <w:t>(724) 942-0103</w:t>
      </w:r>
      <w:r w:rsidR="005E2F1A">
        <w:rPr>
          <w:sz w:val="18"/>
        </w:rPr>
        <w:t xml:space="preserve">   </w:t>
      </w:r>
      <w:r>
        <w:rPr>
          <w:sz w:val="18"/>
        </w:rPr>
        <w:t xml:space="preserve"> </w:t>
      </w:r>
      <w:r w:rsidR="00676995">
        <w:rPr>
          <w:b w:val="0"/>
          <w:bCs w:val="0"/>
          <w:noProof/>
          <w:snapToGrid/>
          <w:sz w:val="18"/>
        </w:rPr>
        <w:drawing>
          <wp:inline distT="0" distB="0" distL="0" distR="0">
            <wp:extent cx="114300" cy="114300"/>
            <wp:effectExtent l="0" t="0" r="0" b="0"/>
            <wp:docPr id="2" name="Picture 2" descr="BD2134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21344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sz w:val="18"/>
        </w:rPr>
        <w:t xml:space="preserve"> </w:t>
      </w:r>
      <w:r w:rsidR="005E2F1A">
        <w:rPr>
          <w:b w:val="0"/>
          <w:bCs w:val="0"/>
          <w:sz w:val="18"/>
        </w:rPr>
        <w:t xml:space="preserve"> </w:t>
      </w:r>
      <w:bookmarkStart w:id="0" w:name="_GoBack"/>
      <w:bookmarkEnd w:id="0"/>
      <w:r w:rsidR="005E2F1A">
        <w:rPr>
          <w:b w:val="0"/>
          <w:bCs w:val="0"/>
          <w:sz w:val="18"/>
        </w:rPr>
        <w:t xml:space="preserve">  </w:t>
      </w:r>
      <w:r>
        <w:rPr>
          <w:b w:val="0"/>
          <w:bCs w:val="0"/>
          <w:sz w:val="18"/>
        </w:rPr>
        <w:t xml:space="preserve"> </w:t>
      </w:r>
      <w:r w:rsidR="00653806">
        <w:rPr>
          <w:b w:val="0"/>
          <w:bCs w:val="0"/>
          <w:sz w:val="18"/>
        </w:rPr>
        <w:t>calvin.robol@gmail.</w:t>
      </w:r>
      <w:r>
        <w:rPr>
          <w:sz w:val="18"/>
        </w:rPr>
        <w:t>com</w:t>
      </w:r>
    </w:p>
    <w:p w:rsidR="004B0799" w:rsidRDefault="004B0799">
      <w:pPr>
        <w:snapToGrid w:val="0"/>
        <w:rPr>
          <w:rFonts w:ascii="Arial" w:hAnsi="Arial" w:cs="Arial"/>
          <w:bCs/>
          <w:sz w:val="20"/>
        </w:rPr>
      </w:pPr>
    </w:p>
    <w:p w:rsidR="00B2282D" w:rsidRDefault="005E2F1A" w:rsidP="00B2282D">
      <w:pPr>
        <w:snapToGrid w:val="0"/>
        <w:rPr>
          <w:rFonts w:ascii="Arial" w:hAnsi="Arial" w:cs="Arial"/>
          <w:b/>
          <w:sz w:val="20"/>
        </w:rPr>
      </w:pPr>
      <w:r>
        <w:rPr>
          <w:noProof/>
          <w:snapToGrid/>
        </w:rPr>
        <w:pict>
          <v:line id="_x0000_s1043" style="position:absolute;flip:y;z-index:251667456;visibility:visible" from="-3.75pt,2.85pt" to="460.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" strokecolor="#396" strokeweight="2.25pt"/>
        </w:pict>
      </w:r>
    </w:p>
    <w:p w:rsidR="00B2282D" w:rsidRDefault="00DB7B07" w:rsidP="00B2282D">
      <w:pPr>
        <w:pStyle w:val="Heading1"/>
      </w:pPr>
      <w:r>
        <w:t>PROFESSIONAL SUMMARY</w:t>
      </w:r>
    </w:p>
    <w:p w:rsidR="00B2282D" w:rsidRDefault="005E2F1A" w:rsidP="00B2282D">
      <w:pPr>
        <w:snapToGrid w:val="0"/>
        <w:rPr>
          <w:rFonts w:ascii="Arial" w:hAnsi="Arial" w:cs="Arial"/>
        </w:rPr>
      </w:pPr>
      <w:r>
        <w:rPr>
          <w:noProof/>
          <w:snapToGrid/>
        </w:rPr>
        <w:pict>
          <v:line id="Line 54" o:spid="_x0000_s1041" style="position:absolute;flip:y;z-index:251666432;visibility:visible" from="-3.75pt,4.35pt" to="460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" strokecolor="#396" strokeweight="2.25pt"/>
        </w:pict>
      </w:r>
    </w:p>
    <w:p w:rsidR="009D5E4B" w:rsidRDefault="00CC7BCC" w:rsidP="00B2282D">
      <w:pPr>
        <w:numPr>
          <w:ilvl w:val="0"/>
          <w:numId w:val="29"/>
        </w:numPr>
        <w:snapToGrid w:val="0"/>
        <w:ind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Technology l</w:t>
      </w:r>
      <w:r w:rsidR="00DB7B07" w:rsidRPr="009D5E4B">
        <w:rPr>
          <w:rFonts w:ascii="Arial" w:hAnsi="Arial" w:cs="Arial"/>
          <w:sz w:val="20"/>
        </w:rPr>
        <w:t xml:space="preserve">eader with expertise in </w:t>
      </w:r>
      <w:r w:rsidR="008C1183" w:rsidRPr="009D5E4B">
        <w:rPr>
          <w:rFonts w:ascii="Arial" w:hAnsi="Arial" w:cs="Arial"/>
          <w:sz w:val="20"/>
        </w:rPr>
        <w:t xml:space="preserve">building high performing teams </w:t>
      </w:r>
      <w:r>
        <w:rPr>
          <w:rFonts w:ascii="Arial" w:hAnsi="Arial" w:cs="Arial"/>
          <w:sz w:val="20"/>
        </w:rPr>
        <w:t>in development, architecture, and s</w:t>
      </w:r>
      <w:r w:rsidR="009D5E4B" w:rsidRPr="009D5E4B">
        <w:rPr>
          <w:rFonts w:ascii="Arial" w:hAnsi="Arial" w:cs="Arial"/>
          <w:sz w:val="20"/>
        </w:rPr>
        <w:t xml:space="preserve">upport </w:t>
      </w:r>
    </w:p>
    <w:p w:rsidR="00B2282D" w:rsidRPr="009D5E4B" w:rsidRDefault="00DB68E8" w:rsidP="00B2282D">
      <w:pPr>
        <w:numPr>
          <w:ilvl w:val="0"/>
          <w:numId w:val="29"/>
        </w:numPr>
        <w:snapToGrid w:val="0"/>
        <w:ind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Broad and deep technical experience coupled with e</w:t>
      </w:r>
      <w:r w:rsidR="008C1183" w:rsidRPr="009D5E4B">
        <w:rPr>
          <w:rFonts w:ascii="Arial" w:hAnsi="Arial" w:cs="Arial"/>
          <w:sz w:val="20"/>
        </w:rPr>
        <w:t>xcellent commu</w:t>
      </w:r>
      <w:r w:rsidR="00996F39" w:rsidRPr="009D5E4B">
        <w:rPr>
          <w:rFonts w:ascii="Arial" w:hAnsi="Arial" w:cs="Arial"/>
          <w:sz w:val="20"/>
        </w:rPr>
        <w:t>nication skills that help bridge the gap between business and IT</w:t>
      </w:r>
    </w:p>
    <w:p w:rsidR="00B2282D" w:rsidRDefault="00B2282D" w:rsidP="00B2282D">
      <w:pPr>
        <w:numPr>
          <w:ilvl w:val="0"/>
          <w:numId w:val="30"/>
        </w:numPr>
        <w:snapToGrid w:val="0"/>
        <w:ind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Strong work ethic and a professional and courteous attitude</w:t>
      </w:r>
    </w:p>
    <w:p w:rsidR="00B2282D" w:rsidRDefault="00963AEF" w:rsidP="00B2282D">
      <w:pPr>
        <w:numPr>
          <w:ilvl w:val="0"/>
          <w:numId w:val="30"/>
        </w:numPr>
        <w:snapToGrid w:val="0"/>
        <w:ind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Committed and focused on IT standards and best practices that deliver consistent and proven </w:t>
      </w:r>
      <w:r w:rsidR="00D57985">
        <w:rPr>
          <w:rFonts w:ascii="Arial" w:hAnsi="Arial" w:cs="Arial"/>
          <w:sz w:val="20"/>
        </w:rPr>
        <w:t>results.</w:t>
      </w:r>
    </w:p>
    <w:p w:rsidR="004F074B" w:rsidRDefault="004F074B" w:rsidP="004F074B">
      <w:pPr>
        <w:snapToGrid w:val="0"/>
        <w:rPr>
          <w:rFonts w:ascii="Arial" w:hAnsi="Arial" w:cs="Arial"/>
          <w:sz w:val="20"/>
        </w:rPr>
      </w:pPr>
    </w:p>
    <w:p w:rsidR="004B0799" w:rsidRDefault="005E2F1A">
      <w:pPr>
        <w:pStyle w:val="Heading1"/>
        <w:ind w:firstLine="720"/>
        <w:jc w:val="left"/>
      </w:pPr>
      <w:r>
        <w:rPr>
          <w:noProof/>
          <w:snapToGrid/>
        </w:rPr>
        <w:pict>
          <v:line id="Line 51" o:spid="_x0000_s1038" style="position:absolute;left:0;text-align:left;flip:y;z-index:251659264;visibility:visible" from="-.75pt,5pt" to="463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" strokecolor="#396" strokeweight="2.25pt"/>
        </w:pict>
      </w:r>
    </w:p>
    <w:p w:rsidR="004B0799" w:rsidRDefault="004B0799">
      <w:pPr>
        <w:pStyle w:val="Heading1"/>
      </w:pPr>
      <w:r>
        <w:t>TECHNICAL SKILLS</w:t>
      </w:r>
    </w:p>
    <w:p w:rsidR="00B23AC4" w:rsidRDefault="005E2F1A" w:rsidP="00A94242">
      <w:pPr>
        <w:snapToGrid w:val="0"/>
        <w:rPr>
          <w:rFonts w:ascii="Arial" w:hAnsi="Arial" w:cs="Arial"/>
          <w:b/>
          <w:sz w:val="20"/>
        </w:rPr>
      </w:pPr>
      <w:r>
        <w:rPr>
          <w:noProof/>
          <w:snapToGrid/>
        </w:rPr>
        <w:pict>
          <v:line id="Line 52" o:spid="_x0000_s1037" style="position:absolute;flip:y;z-index:251660288;visibility:visible" from="-.75pt,2.95pt" to="463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" strokecolor="#396" strokeweight="2.25pt"/>
        </w:pict>
      </w:r>
    </w:p>
    <w:p w:rsidR="004B0799" w:rsidRDefault="004B0799">
      <w:pPr>
        <w:snapToGrid w:val="0"/>
        <w:ind w:left="720" w:hanging="7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Languages</w:t>
      </w:r>
    </w:p>
    <w:p w:rsidR="004B0799" w:rsidRPr="00794A4F" w:rsidRDefault="001B4AC8" w:rsidP="00823407">
      <w:pPr>
        <w:numPr>
          <w:ilvl w:val="0"/>
          <w:numId w:val="28"/>
        </w:numPr>
        <w:snapToGrid w:val="0"/>
        <w:ind w:left="36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Java, C#,</w:t>
      </w:r>
      <w:r w:rsidR="00E80DD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Perl</w:t>
      </w:r>
      <w:r w:rsidR="00AD22BD">
        <w:rPr>
          <w:rFonts w:ascii="Arial" w:hAnsi="Arial" w:cs="Arial"/>
          <w:sz w:val="20"/>
        </w:rPr>
        <w:t xml:space="preserve"> / Shell Scripting</w:t>
      </w:r>
      <w:r w:rsidR="004B0799">
        <w:rPr>
          <w:rFonts w:ascii="Arial" w:hAnsi="Arial" w:cs="Arial"/>
          <w:sz w:val="20"/>
        </w:rPr>
        <w:t>, JavaScript,</w:t>
      </w:r>
      <w:r w:rsidR="00E80DDC">
        <w:rPr>
          <w:rFonts w:ascii="Arial" w:hAnsi="Arial" w:cs="Arial"/>
          <w:sz w:val="20"/>
        </w:rPr>
        <w:t xml:space="preserve"> C, </w:t>
      </w:r>
      <w:r w:rsidR="004B0799">
        <w:rPr>
          <w:rFonts w:ascii="Arial" w:hAnsi="Arial" w:cs="Arial"/>
          <w:sz w:val="20"/>
        </w:rPr>
        <w:t xml:space="preserve"> HTML, XML,</w:t>
      </w:r>
      <w:r w:rsidR="00734D5E">
        <w:rPr>
          <w:rFonts w:ascii="Arial" w:hAnsi="Arial" w:cs="Arial"/>
          <w:sz w:val="20"/>
        </w:rPr>
        <w:t xml:space="preserve"> WebServices/WSDL,</w:t>
      </w:r>
      <w:r w:rsidR="004B0799">
        <w:rPr>
          <w:rFonts w:ascii="Arial" w:hAnsi="Arial" w:cs="Arial"/>
          <w:sz w:val="20"/>
        </w:rPr>
        <w:t xml:space="preserve"> SQL</w:t>
      </w:r>
    </w:p>
    <w:p w:rsidR="00A94242" w:rsidRDefault="00A94242" w:rsidP="00A94242">
      <w:pPr>
        <w:snapToGrid w:val="0"/>
        <w:rPr>
          <w:rFonts w:ascii="Arial" w:hAnsi="Arial" w:cs="Arial"/>
          <w:b/>
          <w:sz w:val="20"/>
        </w:rPr>
      </w:pPr>
    </w:p>
    <w:p w:rsidR="00A94242" w:rsidRDefault="00A94242" w:rsidP="00A94242">
      <w:pPr>
        <w:snapToGrid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Java </w:t>
      </w:r>
      <w:r>
        <w:rPr>
          <w:rFonts w:ascii="Arial" w:hAnsi="Arial" w:cs="Arial"/>
          <w:b/>
          <w:sz w:val="20"/>
        </w:rPr>
        <w:t>Frameworks and Tooling</w:t>
      </w:r>
    </w:p>
    <w:p w:rsidR="00A94242" w:rsidRPr="00B23AC4" w:rsidRDefault="00A94242" w:rsidP="00A94242">
      <w:pPr>
        <w:numPr>
          <w:ilvl w:val="0"/>
          <w:numId w:val="28"/>
        </w:numPr>
        <w:snapToGrid w:val="0"/>
        <w:ind w:left="360"/>
        <w:rPr>
          <w:rFonts w:ascii="Arial" w:hAnsi="Arial" w:cs="Arial"/>
          <w:b/>
          <w:sz w:val="20"/>
        </w:rPr>
      </w:pPr>
      <w:r>
        <w:rPr>
          <w:rFonts w:ascii="Arial" w:hAnsi="Arial" w:cs="Arial"/>
          <w:bCs/>
          <w:sz w:val="20"/>
        </w:rPr>
        <w:t xml:space="preserve">Java </w:t>
      </w:r>
      <w:r w:rsidRPr="00B23AC4">
        <w:rPr>
          <w:rFonts w:ascii="Arial" w:hAnsi="Arial" w:cs="Arial"/>
          <w:bCs/>
          <w:sz w:val="20"/>
        </w:rPr>
        <w:t xml:space="preserve">EE, </w:t>
      </w:r>
      <w:r>
        <w:rPr>
          <w:rFonts w:ascii="Arial" w:hAnsi="Arial" w:cs="Arial"/>
          <w:bCs/>
          <w:sz w:val="20"/>
        </w:rPr>
        <w:t xml:space="preserve"> Spring, </w:t>
      </w:r>
      <w:r w:rsidRPr="00B23AC4"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t>Apache CXF/</w:t>
      </w:r>
      <w:r w:rsidRPr="00B23AC4">
        <w:rPr>
          <w:rFonts w:ascii="Arial" w:hAnsi="Arial" w:cs="Arial"/>
          <w:bCs/>
          <w:sz w:val="20"/>
        </w:rPr>
        <w:t>Web Services, Hibernate/JDBC,</w:t>
      </w:r>
      <w:r>
        <w:rPr>
          <w:rFonts w:ascii="Arial" w:hAnsi="Arial" w:cs="Arial"/>
          <w:bCs/>
          <w:sz w:val="20"/>
        </w:rPr>
        <w:t xml:space="preserve"> Maven/</w:t>
      </w:r>
      <w:r w:rsidRPr="00B23AC4">
        <w:rPr>
          <w:rFonts w:ascii="Arial" w:hAnsi="Arial" w:cs="Arial"/>
          <w:bCs/>
          <w:sz w:val="20"/>
        </w:rPr>
        <w:t>ANT, JUnit, Log4j</w:t>
      </w:r>
      <w:r>
        <w:rPr>
          <w:rFonts w:ascii="Arial" w:hAnsi="Arial" w:cs="Arial"/>
          <w:bCs/>
          <w:sz w:val="20"/>
        </w:rPr>
        <w:t>, Apache Commons</w:t>
      </w:r>
      <w:r>
        <w:rPr>
          <w:rFonts w:ascii="Arial" w:hAnsi="Arial" w:cs="Arial"/>
          <w:bCs/>
          <w:sz w:val="20"/>
        </w:rPr>
        <w:t xml:space="preserve">, Struts, </w:t>
      </w:r>
    </w:p>
    <w:p w:rsidR="004F074B" w:rsidRDefault="004F074B" w:rsidP="00794A4F">
      <w:pPr>
        <w:tabs>
          <w:tab w:val="num" w:pos="3240"/>
        </w:tabs>
        <w:snapToGrid w:val="0"/>
        <w:ind w:left="720"/>
        <w:rPr>
          <w:rFonts w:ascii="Arial" w:hAnsi="Arial" w:cs="Arial"/>
          <w:b/>
          <w:sz w:val="20"/>
        </w:rPr>
      </w:pPr>
    </w:p>
    <w:p w:rsidR="004B0799" w:rsidRDefault="004B0799">
      <w:pPr>
        <w:snapToGrid w:val="0"/>
        <w:ind w:left="720" w:hanging="7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Operating Systems</w:t>
      </w:r>
      <w:r w:rsidR="00943885">
        <w:rPr>
          <w:rFonts w:ascii="Arial" w:hAnsi="Arial" w:cs="Arial"/>
          <w:b/>
          <w:sz w:val="20"/>
        </w:rPr>
        <w:t xml:space="preserve"> / Application Servers</w:t>
      </w:r>
    </w:p>
    <w:p w:rsidR="00676995" w:rsidRPr="001144B0" w:rsidRDefault="00E80DDC" w:rsidP="00823407">
      <w:pPr>
        <w:numPr>
          <w:ilvl w:val="0"/>
          <w:numId w:val="28"/>
        </w:numPr>
        <w:snapToGrid w:val="0"/>
        <w:ind w:left="360"/>
        <w:rPr>
          <w:rFonts w:ascii="Arial" w:hAnsi="Arial" w:cs="Arial"/>
          <w:b/>
          <w:sz w:val="20"/>
        </w:rPr>
      </w:pPr>
      <w:r w:rsidRPr="00E80DDC">
        <w:rPr>
          <w:rFonts w:ascii="Arial" w:hAnsi="Arial" w:cs="Arial"/>
          <w:sz w:val="20"/>
        </w:rPr>
        <w:t>Linux</w:t>
      </w:r>
      <w:r w:rsidR="000B67F5">
        <w:rPr>
          <w:rFonts w:ascii="Arial" w:hAnsi="Arial" w:cs="Arial"/>
          <w:sz w:val="20"/>
        </w:rPr>
        <w:t xml:space="preserve"> (RHEL</w:t>
      </w:r>
      <w:r w:rsidR="00087BA1">
        <w:rPr>
          <w:rFonts w:ascii="Arial" w:hAnsi="Arial" w:cs="Arial"/>
          <w:sz w:val="20"/>
        </w:rPr>
        <w:t xml:space="preserve"> 6</w:t>
      </w:r>
      <w:r w:rsidR="000B67F5">
        <w:rPr>
          <w:rFonts w:ascii="Arial" w:hAnsi="Arial" w:cs="Arial"/>
          <w:sz w:val="20"/>
        </w:rPr>
        <w:t>)</w:t>
      </w:r>
      <w:r w:rsidRPr="00E80DDC">
        <w:rPr>
          <w:rFonts w:ascii="Arial" w:hAnsi="Arial" w:cs="Arial"/>
          <w:sz w:val="20"/>
        </w:rPr>
        <w:t xml:space="preserve">, </w:t>
      </w:r>
      <w:r w:rsidR="004B0799" w:rsidRPr="00E80DDC">
        <w:rPr>
          <w:rFonts w:ascii="Arial" w:hAnsi="Arial" w:cs="Arial"/>
          <w:sz w:val="20"/>
        </w:rPr>
        <w:t>UNIX</w:t>
      </w:r>
      <w:r w:rsidR="001B4AC8" w:rsidRPr="00E80DDC">
        <w:rPr>
          <w:rFonts w:ascii="Arial" w:hAnsi="Arial" w:cs="Arial"/>
          <w:sz w:val="20"/>
        </w:rPr>
        <w:t xml:space="preserve"> (Solaris)</w:t>
      </w:r>
      <w:r w:rsidR="00B23AC4" w:rsidRPr="00E80DDC">
        <w:rPr>
          <w:rFonts w:ascii="Arial" w:hAnsi="Arial" w:cs="Arial"/>
          <w:sz w:val="20"/>
        </w:rPr>
        <w:t>, Windows (Se</w:t>
      </w:r>
      <w:r w:rsidR="00943885" w:rsidRPr="00E80DDC">
        <w:rPr>
          <w:rFonts w:ascii="Arial" w:hAnsi="Arial" w:cs="Arial"/>
          <w:sz w:val="20"/>
        </w:rPr>
        <w:t>r</w:t>
      </w:r>
      <w:r w:rsidR="00B23AC4" w:rsidRPr="00E80DDC">
        <w:rPr>
          <w:rFonts w:ascii="Arial" w:hAnsi="Arial" w:cs="Arial"/>
          <w:sz w:val="20"/>
        </w:rPr>
        <w:t>ver</w:t>
      </w:r>
      <w:r w:rsidR="004B0799" w:rsidRPr="00E80DDC">
        <w:rPr>
          <w:rFonts w:ascii="Arial" w:hAnsi="Arial" w:cs="Arial"/>
          <w:sz w:val="20"/>
        </w:rPr>
        <w:t xml:space="preserve"> 200</w:t>
      </w:r>
      <w:r w:rsidRPr="00E80DDC">
        <w:rPr>
          <w:rFonts w:ascii="Arial" w:hAnsi="Arial" w:cs="Arial"/>
          <w:sz w:val="20"/>
        </w:rPr>
        <w:t>8</w:t>
      </w:r>
      <w:r w:rsidR="004B0799" w:rsidRPr="00E80DDC">
        <w:rPr>
          <w:rFonts w:ascii="Arial" w:hAnsi="Arial" w:cs="Arial"/>
          <w:sz w:val="20"/>
        </w:rPr>
        <w:t>)</w:t>
      </w:r>
      <w:r w:rsidR="00943885" w:rsidRPr="00E80DDC">
        <w:rPr>
          <w:rFonts w:ascii="Arial" w:hAnsi="Arial" w:cs="Arial"/>
          <w:sz w:val="20"/>
        </w:rPr>
        <w:t xml:space="preserve">, WebSphere </w:t>
      </w:r>
      <w:r w:rsidR="002C0D40">
        <w:rPr>
          <w:rFonts w:ascii="Arial" w:hAnsi="Arial" w:cs="Arial"/>
          <w:sz w:val="20"/>
        </w:rPr>
        <w:t>8</w:t>
      </w:r>
      <w:r w:rsidR="00943885" w:rsidRPr="00E80DDC">
        <w:rPr>
          <w:rFonts w:ascii="Arial" w:hAnsi="Arial" w:cs="Arial"/>
          <w:sz w:val="20"/>
        </w:rPr>
        <w:t xml:space="preserve">, Tomcat </w:t>
      </w:r>
      <w:r w:rsidRPr="00E80DDC">
        <w:rPr>
          <w:rFonts w:ascii="Arial" w:hAnsi="Arial" w:cs="Arial"/>
          <w:sz w:val="20"/>
        </w:rPr>
        <w:t>(7)</w:t>
      </w:r>
      <w:r>
        <w:rPr>
          <w:rFonts w:ascii="Arial" w:hAnsi="Arial" w:cs="Arial"/>
          <w:sz w:val="20"/>
        </w:rPr>
        <w:t xml:space="preserve">, </w:t>
      </w:r>
      <w:r w:rsidR="00B37C25">
        <w:rPr>
          <w:rFonts w:ascii="Arial" w:hAnsi="Arial" w:cs="Arial"/>
          <w:sz w:val="20"/>
        </w:rPr>
        <w:t>Ektron</w:t>
      </w:r>
      <w:r w:rsidR="00087BA1">
        <w:rPr>
          <w:rFonts w:ascii="Arial" w:hAnsi="Arial" w:cs="Arial"/>
          <w:sz w:val="20"/>
        </w:rPr>
        <w:t xml:space="preserve"> CMS</w:t>
      </w:r>
      <w:r w:rsidR="00B37C25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 xml:space="preserve">IIS, Apache 2.2                   </w:t>
      </w:r>
    </w:p>
    <w:p w:rsidR="004F074B" w:rsidRDefault="004F074B" w:rsidP="001144B0">
      <w:pPr>
        <w:snapToGrid w:val="0"/>
        <w:rPr>
          <w:rFonts w:ascii="Arial" w:hAnsi="Arial" w:cs="Arial"/>
          <w:b/>
          <w:sz w:val="20"/>
        </w:rPr>
      </w:pPr>
    </w:p>
    <w:p w:rsidR="001144B0" w:rsidRPr="00676995" w:rsidRDefault="001144B0" w:rsidP="001144B0">
      <w:pPr>
        <w:snapToGrid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Database Platforms</w:t>
      </w:r>
    </w:p>
    <w:p w:rsidR="00794A4F" w:rsidRPr="004F074B" w:rsidRDefault="00E80DDC" w:rsidP="00823407">
      <w:pPr>
        <w:numPr>
          <w:ilvl w:val="0"/>
          <w:numId w:val="28"/>
        </w:numPr>
        <w:snapToGrid w:val="0"/>
        <w:ind w:left="360"/>
        <w:rPr>
          <w:rFonts w:ascii="Arial" w:hAnsi="Arial" w:cs="Arial"/>
          <w:b/>
          <w:sz w:val="20"/>
        </w:rPr>
      </w:pPr>
      <w:r w:rsidRPr="00E80DDC">
        <w:rPr>
          <w:rFonts w:ascii="Arial" w:hAnsi="Arial" w:cs="Arial"/>
          <w:sz w:val="20"/>
        </w:rPr>
        <w:t xml:space="preserve">MySQL 5.1, </w:t>
      </w:r>
      <w:r w:rsidR="00823407" w:rsidRPr="00E80DDC">
        <w:rPr>
          <w:rFonts w:ascii="Arial" w:hAnsi="Arial" w:cs="Arial"/>
          <w:sz w:val="20"/>
        </w:rPr>
        <w:t xml:space="preserve"> </w:t>
      </w:r>
      <w:r w:rsidR="00943885" w:rsidRPr="00E80DDC">
        <w:rPr>
          <w:rFonts w:ascii="Arial" w:hAnsi="Arial" w:cs="Arial"/>
          <w:sz w:val="20"/>
        </w:rPr>
        <w:t>Oracle 10/11g, SQL Se</w:t>
      </w:r>
      <w:r w:rsidR="00087BA1">
        <w:rPr>
          <w:rFonts w:ascii="Arial" w:hAnsi="Arial" w:cs="Arial"/>
          <w:sz w:val="20"/>
        </w:rPr>
        <w:t>r</w:t>
      </w:r>
      <w:r w:rsidR="00943885" w:rsidRPr="00E80DDC">
        <w:rPr>
          <w:rFonts w:ascii="Arial" w:hAnsi="Arial" w:cs="Arial"/>
          <w:sz w:val="20"/>
        </w:rPr>
        <w:t xml:space="preserve">ver </w:t>
      </w:r>
    </w:p>
    <w:p w:rsidR="004F074B" w:rsidRPr="00E80DDC" w:rsidRDefault="004F074B" w:rsidP="004F074B">
      <w:pPr>
        <w:snapToGrid w:val="0"/>
        <w:ind w:left="360"/>
        <w:rPr>
          <w:rFonts w:ascii="Arial" w:hAnsi="Arial" w:cs="Arial"/>
          <w:b/>
          <w:sz w:val="20"/>
        </w:rPr>
      </w:pPr>
    </w:p>
    <w:p w:rsidR="004F074B" w:rsidRPr="00676995" w:rsidRDefault="004F074B" w:rsidP="004F074B">
      <w:pPr>
        <w:snapToGrid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Mobile Development</w:t>
      </w:r>
    </w:p>
    <w:p w:rsidR="004F074B" w:rsidRPr="004F074B" w:rsidRDefault="004F074B" w:rsidP="004F074B">
      <w:pPr>
        <w:numPr>
          <w:ilvl w:val="0"/>
          <w:numId w:val="28"/>
        </w:numPr>
        <w:snapToGrid w:val="0"/>
        <w:ind w:left="36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Kony Studio, Android SDK, </w:t>
      </w:r>
    </w:p>
    <w:p w:rsidR="00943885" w:rsidRDefault="00943885" w:rsidP="00943885">
      <w:pPr>
        <w:snapToGrid w:val="0"/>
        <w:ind w:left="720"/>
        <w:rPr>
          <w:rFonts w:ascii="Arial" w:hAnsi="Arial" w:cs="Arial"/>
          <w:b/>
          <w:sz w:val="20"/>
        </w:rPr>
      </w:pPr>
    </w:p>
    <w:p w:rsidR="004B0799" w:rsidRDefault="004B0799">
      <w:pPr>
        <w:snapToGrid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Tools</w:t>
      </w:r>
    </w:p>
    <w:p w:rsidR="00943885" w:rsidRPr="008F2660" w:rsidRDefault="004B0799" w:rsidP="00943885">
      <w:pPr>
        <w:numPr>
          <w:ilvl w:val="0"/>
          <w:numId w:val="29"/>
        </w:numPr>
        <w:snapToGrid w:val="0"/>
        <w:ind w:hanging="720"/>
        <w:rPr>
          <w:rFonts w:ascii="Arial" w:hAnsi="Arial" w:cs="Arial"/>
          <w:bCs/>
          <w:sz w:val="20"/>
        </w:rPr>
      </w:pPr>
      <w:r w:rsidRPr="008F2660">
        <w:rPr>
          <w:rFonts w:ascii="Arial" w:hAnsi="Arial" w:cs="Arial"/>
          <w:bCs/>
          <w:sz w:val="20"/>
        </w:rPr>
        <w:t>Eclipse</w:t>
      </w:r>
      <w:r w:rsidR="001144B0">
        <w:rPr>
          <w:rFonts w:ascii="Arial" w:hAnsi="Arial" w:cs="Arial"/>
          <w:bCs/>
          <w:sz w:val="20"/>
        </w:rPr>
        <w:t xml:space="preserve"> (</w:t>
      </w:r>
      <w:r w:rsidR="00A94242">
        <w:rPr>
          <w:rFonts w:ascii="Arial" w:hAnsi="Arial" w:cs="Arial"/>
          <w:bCs/>
          <w:sz w:val="20"/>
        </w:rPr>
        <w:t>Kepler</w:t>
      </w:r>
      <w:r w:rsidR="001144B0">
        <w:rPr>
          <w:rFonts w:ascii="Arial" w:hAnsi="Arial" w:cs="Arial"/>
          <w:bCs/>
          <w:sz w:val="20"/>
        </w:rPr>
        <w:t>)</w:t>
      </w:r>
      <w:r w:rsidRPr="008F2660">
        <w:rPr>
          <w:rFonts w:ascii="Arial" w:hAnsi="Arial" w:cs="Arial"/>
          <w:bCs/>
          <w:sz w:val="20"/>
        </w:rPr>
        <w:t>,</w:t>
      </w:r>
      <w:r w:rsidR="00A94242">
        <w:rPr>
          <w:rFonts w:ascii="Arial" w:hAnsi="Arial" w:cs="Arial"/>
          <w:bCs/>
          <w:sz w:val="20"/>
        </w:rPr>
        <w:t xml:space="preserve"> Sprint STS,</w:t>
      </w:r>
      <w:r w:rsidR="001B4AC8" w:rsidRPr="008F2660">
        <w:rPr>
          <w:rFonts w:ascii="Arial" w:hAnsi="Arial" w:cs="Arial"/>
          <w:bCs/>
          <w:sz w:val="20"/>
        </w:rPr>
        <w:t xml:space="preserve"> </w:t>
      </w:r>
      <w:r w:rsidR="00734D5E" w:rsidRPr="008F2660">
        <w:rPr>
          <w:rFonts w:ascii="Arial" w:hAnsi="Arial" w:cs="Arial"/>
          <w:bCs/>
          <w:sz w:val="20"/>
        </w:rPr>
        <w:t>Visual Studio,</w:t>
      </w:r>
      <w:r w:rsidR="00B23AC4" w:rsidRPr="008F2660">
        <w:rPr>
          <w:rFonts w:ascii="Arial" w:hAnsi="Arial" w:cs="Arial"/>
          <w:bCs/>
          <w:sz w:val="20"/>
        </w:rPr>
        <w:t xml:space="preserve"> IBM App Scan,</w:t>
      </w:r>
      <w:r w:rsidR="001E65C6" w:rsidRPr="008F2660">
        <w:rPr>
          <w:rFonts w:ascii="Arial" w:hAnsi="Arial" w:cs="Arial"/>
          <w:bCs/>
          <w:sz w:val="20"/>
        </w:rPr>
        <w:t xml:space="preserve"> WebScarab,</w:t>
      </w:r>
      <w:r w:rsidR="00734D5E" w:rsidRPr="008F2660">
        <w:rPr>
          <w:rFonts w:ascii="Arial" w:hAnsi="Arial" w:cs="Arial"/>
          <w:bCs/>
          <w:sz w:val="20"/>
        </w:rPr>
        <w:t xml:space="preserve"> </w:t>
      </w:r>
      <w:r w:rsidR="001B4AC8" w:rsidRPr="008F2660">
        <w:rPr>
          <w:rFonts w:ascii="Arial" w:hAnsi="Arial" w:cs="Arial"/>
          <w:bCs/>
          <w:sz w:val="20"/>
        </w:rPr>
        <w:t>Enterprise Architect,</w:t>
      </w:r>
      <w:r w:rsidRPr="008F2660">
        <w:rPr>
          <w:rFonts w:ascii="Arial" w:hAnsi="Arial" w:cs="Arial"/>
          <w:bCs/>
          <w:sz w:val="20"/>
        </w:rPr>
        <w:t xml:space="preserve"> </w:t>
      </w:r>
      <w:r w:rsidR="001B4AC8" w:rsidRPr="008F2660">
        <w:rPr>
          <w:rFonts w:ascii="Arial" w:hAnsi="Arial" w:cs="Arial"/>
          <w:bCs/>
          <w:sz w:val="20"/>
        </w:rPr>
        <w:t xml:space="preserve">XML Spy, </w:t>
      </w:r>
      <w:r w:rsidRPr="008F2660">
        <w:rPr>
          <w:rFonts w:ascii="Arial" w:hAnsi="Arial" w:cs="Arial"/>
          <w:bCs/>
          <w:sz w:val="20"/>
        </w:rPr>
        <w:t>Subversion</w:t>
      </w:r>
      <w:r w:rsidR="006A100F" w:rsidRPr="008F2660">
        <w:rPr>
          <w:rFonts w:ascii="Arial" w:hAnsi="Arial" w:cs="Arial"/>
          <w:bCs/>
          <w:sz w:val="20"/>
        </w:rPr>
        <w:t>,</w:t>
      </w:r>
      <w:r w:rsidR="002A726D">
        <w:rPr>
          <w:rFonts w:ascii="Arial" w:hAnsi="Arial" w:cs="Arial"/>
          <w:bCs/>
          <w:sz w:val="20"/>
        </w:rPr>
        <w:t xml:space="preserve"> git, SoapUI, </w:t>
      </w:r>
      <w:r w:rsidR="006A100F" w:rsidRPr="008F2660">
        <w:rPr>
          <w:rFonts w:ascii="Arial" w:hAnsi="Arial" w:cs="Arial"/>
          <w:bCs/>
          <w:sz w:val="20"/>
        </w:rPr>
        <w:t xml:space="preserve"> Cygwin</w:t>
      </w:r>
      <w:r w:rsidR="00087BA1">
        <w:rPr>
          <w:rFonts w:ascii="Arial" w:hAnsi="Arial" w:cs="Arial"/>
          <w:bCs/>
          <w:sz w:val="20"/>
        </w:rPr>
        <w:t xml:space="preserve">, Selenium, </w:t>
      </w:r>
      <w:r w:rsidR="0054409B">
        <w:rPr>
          <w:rFonts w:ascii="Arial" w:hAnsi="Arial" w:cs="Arial"/>
          <w:bCs/>
          <w:sz w:val="20"/>
        </w:rPr>
        <w:t>Wireshark,</w:t>
      </w:r>
    </w:p>
    <w:p w:rsidR="00823407" w:rsidRPr="00823407" w:rsidRDefault="00823407" w:rsidP="00823407">
      <w:pPr>
        <w:snapToGrid w:val="0"/>
        <w:ind w:left="360"/>
        <w:rPr>
          <w:rFonts w:ascii="Arial" w:hAnsi="Arial" w:cs="Arial"/>
          <w:b/>
          <w:sz w:val="20"/>
        </w:rPr>
      </w:pPr>
    </w:p>
    <w:p w:rsidR="004B0799" w:rsidRDefault="004B0799">
      <w:pPr>
        <w:pStyle w:val="Heading4"/>
        <w:snapToGrid w:val="0"/>
      </w:pPr>
      <w:r>
        <w:t>Certifications</w:t>
      </w:r>
    </w:p>
    <w:p w:rsidR="004B0799" w:rsidRPr="008F2660" w:rsidRDefault="004B0799">
      <w:pPr>
        <w:numPr>
          <w:ilvl w:val="0"/>
          <w:numId w:val="29"/>
        </w:numPr>
        <w:snapToGrid w:val="0"/>
        <w:ind w:hanging="720"/>
        <w:rPr>
          <w:rFonts w:ascii="Arial" w:hAnsi="Arial" w:cs="Arial"/>
          <w:b/>
          <w:sz w:val="20"/>
        </w:rPr>
      </w:pPr>
      <w:r>
        <w:rPr>
          <w:rFonts w:ascii="Arial" w:hAnsi="Arial" w:cs="Arial"/>
          <w:bCs/>
          <w:sz w:val="20"/>
        </w:rPr>
        <w:t xml:space="preserve">TOGAF 8 Certified </w:t>
      </w:r>
    </w:p>
    <w:p w:rsidR="004F074B" w:rsidRDefault="004F074B" w:rsidP="008F2660">
      <w:pPr>
        <w:snapToGrid w:val="0"/>
        <w:ind w:left="720"/>
        <w:rPr>
          <w:rFonts w:ascii="Arial" w:hAnsi="Arial" w:cs="Arial"/>
          <w:b/>
          <w:sz w:val="20"/>
        </w:rPr>
      </w:pPr>
    </w:p>
    <w:p w:rsidR="004B0799" w:rsidRDefault="005E2F1A" w:rsidP="004F074B">
      <w:pPr>
        <w:snapToGrid w:val="0"/>
        <w:rPr>
          <w:highlight w:val="lightGray"/>
        </w:rPr>
      </w:pPr>
      <w:r>
        <w:rPr>
          <w:noProof/>
          <w:snapToGrid/>
        </w:rPr>
        <w:pict>
          <v:line id="Line 44" o:spid="_x0000_s1034" style="position:absolute;flip:y;z-index:251652096;visibility:visible" from="-.75pt,7.95pt" to="463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" strokecolor="#396" strokeweight="2.25pt"/>
        </w:pict>
      </w:r>
    </w:p>
    <w:p w:rsidR="004B0799" w:rsidRDefault="004B0799">
      <w:pPr>
        <w:pStyle w:val="Heading1"/>
      </w:pPr>
      <w:r>
        <w:t>PROFESSIONAL EXPERIENCE</w:t>
      </w:r>
    </w:p>
    <w:p w:rsidR="004B0799" w:rsidRDefault="005E2F1A">
      <w:pPr>
        <w:snapToGrid w:val="0"/>
        <w:rPr>
          <w:rFonts w:ascii="Arial" w:hAnsi="Arial" w:cs="Arial"/>
          <w:b/>
          <w:sz w:val="20"/>
        </w:rPr>
      </w:pPr>
      <w:r>
        <w:rPr>
          <w:noProof/>
          <w:snapToGrid/>
        </w:rPr>
        <w:pict>
          <v:line id="Line 45" o:spid="_x0000_s1033" style="position:absolute;flip:y;z-index:251653120;visibility:visible" from="-.75pt,2.2pt" to="463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" strokecolor="#396" strokeweight="2.25pt"/>
        </w:pict>
      </w:r>
    </w:p>
    <w:p w:rsidR="00F32761" w:rsidRDefault="00F32761" w:rsidP="00F32761">
      <w:pPr>
        <w:snapToGrid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First Niagara Bank, Pittsburgh, PA</w:t>
      </w:r>
    </w:p>
    <w:p w:rsidR="00F32761" w:rsidRDefault="00B37C25" w:rsidP="00996F39">
      <w:pPr>
        <w:pStyle w:val="Heading4"/>
      </w:pPr>
      <w:r>
        <w:t xml:space="preserve">Solutions Delivery </w:t>
      </w:r>
      <w:r w:rsidR="00F32761">
        <w:t xml:space="preserve">Manager – Digital Systems                                                 June 2012 </w:t>
      </w:r>
      <w:r w:rsidR="00F75413">
        <w:t>–</w:t>
      </w:r>
      <w:r w:rsidR="00F32761">
        <w:t xml:space="preserve"> Present</w:t>
      </w:r>
    </w:p>
    <w:p w:rsidR="00F75413" w:rsidRPr="00F75413" w:rsidRDefault="00F75413" w:rsidP="00F75413"/>
    <w:p w:rsidR="00996F39" w:rsidRDefault="00996F39" w:rsidP="00F32761">
      <w:pPr>
        <w:pStyle w:val="ListParagraph"/>
        <w:numPr>
          <w:ilvl w:val="0"/>
          <w:numId w:val="39"/>
        </w:numPr>
        <w:snapToGrid w:val="0"/>
        <w:ind w:hanging="720"/>
        <w:rPr>
          <w:rFonts w:ascii="Arial" w:hAnsi="Arial" w:cs="Arial"/>
          <w:sz w:val="20"/>
        </w:rPr>
      </w:pPr>
      <w:r w:rsidRPr="005303F8">
        <w:rPr>
          <w:rFonts w:ascii="Arial" w:hAnsi="Arial" w:cs="Arial"/>
          <w:sz w:val="20"/>
        </w:rPr>
        <w:t>Responsible for the design, development, and support of in-house and outsourced digital applications</w:t>
      </w:r>
      <w:r w:rsidR="00A94242">
        <w:rPr>
          <w:rFonts w:ascii="Arial" w:hAnsi="Arial" w:cs="Arial"/>
          <w:sz w:val="20"/>
        </w:rPr>
        <w:t xml:space="preserve"> </w:t>
      </w:r>
      <w:r w:rsidR="005303F8" w:rsidRPr="005303F8">
        <w:rPr>
          <w:rFonts w:ascii="Arial" w:hAnsi="Arial" w:cs="Arial"/>
          <w:sz w:val="20"/>
        </w:rPr>
        <w:t xml:space="preserve">including </w:t>
      </w:r>
      <w:r w:rsidR="00AF76C7">
        <w:rPr>
          <w:rFonts w:ascii="Arial" w:hAnsi="Arial" w:cs="Arial"/>
          <w:sz w:val="20"/>
        </w:rPr>
        <w:t xml:space="preserve">firstniagara.com, </w:t>
      </w:r>
      <w:r w:rsidR="005303F8" w:rsidRPr="005303F8">
        <w:rPr>
          <w:rFonts w:ascii="Arial" w:hAnsi="Arial" w:cs="Arial"/>
          <w:sz w:val="20"/>
        </w:rPr>
        <w:t xml:space="preserve"> Mobile and Online Banking, and </w:t>
      </w:r>
      <w:r w:rsidR="00AF76C7">
        <w:rPr>
          <w:rFonts w:ascii="Arial" w:hAnsi="Arial" w:cs="Arial"/>
          <w:sz w:val="20"/>
        </w:rPr>
        <w:t>Online Account Opening</w:t>
      </w:r>
    </w:p>
    <w:p w:rsidR="005303F8" w:rsidRDefault="00AF76C7" w:rsidP="00F32761">
      <w:pPr>
        <w:pStyle w:val="ListParagraph"/>
        <w:numPr>
          <w:ilvl w:val="0"/>
          <w:numId w:val="39"/>
        </w:numPr>
        <w:snapToGrid w:val="0"/>
        <w:ind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</w:t>
      </w:r>
      <w:r w:rsidR="00DC019F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multiple teams responsible for development and support of the</w:t>
      </w:r>
      <w:r w:rsidR="00DC019F">
        <w:rPr>
          <w:rFonts w:ascii="Arial" w:hAnsi="Arial" w:cs="Arial"/>
          <w:sz w:val="20"/>
        </w:rPr>
        <w:t>se products</w:t>
      </w:r>
    </w:p>
    <w:p w:rsidR="00F75413" w:rsidRDefault="00DC019F" w:rsidP="0000226B">
      <w:pPr>
        <w:pStyle w:val="ListParagraph"/>
        <w:numPr>
          <w:ilvl w:val="0"/>
          <w:numId w:val="39"/>
        </w:numPr>
        <w:snapToGrid w:val="0"/>
        <w:ind w:hanging="720"/>
        <w:rPr>
          <w:rFonts w:ascii="Arial" w:hAnsi="Arial" w:cs="Arial"/>
          <w:sz w:val="20"/>
        </w:rPr>
      </w:pPr>
      <w:r w:rsidRPr="00F75413">
        <w:rPr>
          <w:rFonts w:ascii="Arial" w:hAnsi="Arial" w:cs="Arial"/>
          <w:sz w:val="20"/>
        </w:rPr>
        <w:t>Performs planning, forecasting,  technology evaluation</w:t>
      </w:r>
      <w:r w:rsidR="00F75413">
        <w:rPr>
          <w:rFonts w:ascii="Arial" w:hAnsi="Arial" w:cs="Arial"/>
          <w:sz w:val="20"/>
        </w:rPr>
        <w:t xml:space="preserve"> and recommendation, and staffing </w:t>
      </w:r>
    </w:p>
    <w:p w:rsidR="00A15937" w:rsidRPr="00F75413" w:rsidRDefault="00F75413" w:rsidP="0000226B">
      <w:pPr>
        <w:pStyle w:val="ListParagraph"/>
        <w:numPr>
          <w:ilvl w:val="0"/>
          <w:numId w:val="39"/>
        </w:numPr>
        <w:snapToGrid w:val="0"/>
        <w:ind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Conducts performance reviews and career planning for 10 direct reports</w:t>
      </w:r>
    </w:p>
    <w:p w:rsidR="00F75413" w:rsidRPr="00F75413" w:rsidRDefault="00F75413" w:rsidP="00F32761">
      <w:pPr>
        <w:numPr>
          <w:ilvl w:val="0"/>
          <w:numId w:val="39"/>
        </w:numPr>
        <w:snapToGrid w:val="0"/>
        <w:ind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Performs v</w:t>
      </w:r>
      <w:r w:rsidRPr="00F75413">
        <w:rPr>
          <w:rFonts w:ascii="Arial" w:hAnsi="Arial" w:cs="Arial"/>
          <w:sz w:val="20"/>
        </w:rPr>
        <w:t>endor management</w:t>
      </w:r>
      <w:r>
        <w:rPr>
          <w:rFonts w:ascii="Arial" w:hAnsi="Arial" w:cs="Arial"/>
          <w:sz w:val="20"/>
        </w:rPr>
        <w:t xml:space="preserve"> duties for outsourced products and solutions</w:t>
      </w:r>
    </w:p>
    <w:p w:rsidR="00F32761" w:rsidRDefault="002C0D40" w:rsidP="00F32761">
      <w:pPr>
        <w:numPr>
          <w:ilvl w:val="0"/>
          <w:numId w:val="39"/>
        </w:numPr>
        <w:snapToGrid w:val="0"/>
        <w:ind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Created and f</w:t>
      </w:r>
      <w:r w:rsidR="00653806">
        <w:rPr>
          <w:rFonts w:ascii="Arial" w:hAnsi="Arial" w:cs="Arial"/>
          <w:sz w:val="20"/>
        </w:rPr>
        <w:t>ormalized development &amp; SCM st</w:t>
      </w:r>
      <w:r w:rsidR="006464D9">
        <w:rPr>
          <w:rFonts w:ascii="Arial" w:hAnsi="Arial" w:cs="Arial"/>
          <w:sz w:val="20"/>
        </w:rPr>
        <w:t>andards within the organization</w:t>
      </w:r>
    </w:p>
    <w:p w:rsidR="00F75413" w:rsidRDefault="00F75413" w:rsidP="00F32761">
      <w:pPr>
        <w:numPr>
          <w:ilvl w:val="0"/>
          <w:numId w:val="39"/>
        </w:numPr>
        <w:snapToGrid w:val="0"/>
        <w:ind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Defines and owns the development process within the First Niagara SDLC</w:t>
      </w:r>
    </w:p>
    <w:p w:rsidR="0000226B" w:rsidRDefault="0000226B" w:rsidP="00F32761">
      <w:pPr>
        <w:numPr>
          <w:ilvl w:val="0"/>
          <w:numId w:val="39"/>
        </w:numPr>
        <w:snapToGrid w:val="0"/>
        <w:ind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Architected and implemented </w:t>
      </w:r>
      <w:r w:rsidR="00AB3E50">
        <w:rPr>
          <w:rFonts w:ascii="Arial" w:hAnsi="Arial" w:cs="Arial"/>
          <w:sz w:val="20"/>
        </w:rPr>
        <w:t xml:space="preserve">a continuous integration platform for the digital </w:t>
      </w:r>
      <w:r w:rsidR="00F6537A">
        <w:rPr>
          <w:rFonts w:ascii="Arial" w:hAnsi="Arial" w:cs="Arial"/>
          <w:sz w:val="20"/>
        </w:rPr>
        <w:t>program</w:t>
      </w:r>
    </w:p>
    <w:p w:rsidR="00CE6484" w:rsidRPr="00F75413" w:rsidRDefault="005215B1" w:rsidP="00F32761">
      <w:pPr>
        <w:numPr>
          <w:ilvl w:val="0"/>
          <w:numId w:val="39"/>
        </w:numPr>
        <w:snapToGrid w:val="0"/>
        <w:ind w:hanging="720"/>
        <w:rPr>
          <w:rFonts w:ascii="Arial" w:hAnsi="Arial" w:cs="Arial"/>
          <w:sz w:val="20"/>
        </w:rPr>
      </w:pPr>
      <w:r w:rsidRPr="00F75413">
        <w:rPr>
          <w:rFonts w:ascii="Arial" w:hAnsi="Arial" w:cs="Arial"/>
          <w:sz w:val="20"/>
        </w:rPr>
        <w:t>Established and maintained</w:t>
      </w:r>
      <w:r w:rsidR="00A94242">
        <w:rPr>
          <w:rFonts w:ascii="Arial" w:hAnsi="Arial" w:cs="Arial"/>
          <w:sz w:val="20"/>
        </w:rPr>
        <w:t xml:space="preserve"> a</w:t>
      </w:r>
      <w:r w:rsidRPr="00F75413">
        <w:rPr>
          <w:rFonts w:ascii="Arial" w:hAnsi="Arial" w:cs="Arial"/>
          <w:sz w:val="20"/>
        </w:rPr>
        <w:t xml:space="preserve"> </w:t>
      </w:r>
      <w:r w:rsidR="00A94242">
        <w:rPr>
          <w:rFonts w:ascii="Arial" w:hAnsi="Arial" w:cs="Arial"/>
          <w:sz w:val="20"/>
        </w:rPr>
        <w:t xml:space="preserve">release management process </w:t>
      </w:r>
      <w:r w:rsidR="00F75413" w:rsidRPr="00F75413">
        <w:rPr>
          <w:rFonts w:ascii="Arial" w:hAnsi="Arial" w:cs="Arial"/>
          <w:sz w:val="20"/>
        </w:rPr>
        <w:t>based on the needs of the business</w:t>
      </w:r>
    </w:p>
    <w:p w:rsidR="00A94242" w:rsidRDefault="00A94242" w:rsidP="00A94242">
      <w:pPr>
        <w:pStyle w:val="Title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</w:rPr>
        <w:lastRenderedPageBreak/>
        <w:t xml:space="preserve">Calvin M. Robol     </w:t>
      </w:r>
      <w:r>
        <w:rPr>
          <w:rFonts w:ascii="Arial" w:hAnsi="Arial" w:cs="Arial"/>
        </w:rPr>
        <w:t xml:space="preserve">                                         </w:t>
      </w:r>
      <w:r>
        <w:rPr>
          <w:rFonts w:ascii="Arial" w:hAnsi="Arial" w:cs="Arial"/>
          <w:sz w:val="20"/>
        </w:rPr>
        <w:t xml:space="preserve">                                          Page 2</w:t>
      </w:r>
    </w:p>
    <w:p w:rsidR="00A94242" w:rsidRDefault="00A94242" w:rsidP="00A94242">
      <w:pPr>
        <w:snapToGrid w:val="0"/>
        <w:rPr>
          <w:rFonts w:ascii="Arial" w:hAnsi="Arial" w:cs="Arial"/>
          <w:b/>
          <w:sz w:val="20"/>
        </w:rPr>
      </w:pPr>
      <w:r>
        <w:rPr>
          <w:noProof/>
          <w:snapToGrid/>
        </w:rPr>
        <w:pict>
          <v:line id="Line 59" o:spid="_x0000_s1047" style="position:absolute;flip:y;z-index:251658240;visibility:visible" from="-3.75pt,6.35pt" to="46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" strokecolor="#396" strokeweight="6pt"/>
        </w:pict>
      </w:r>
    </w:p>
    <w:p w:rsidR="00A94242" w:rsidRDefault="00A94242" w:rsidP="00A94242">
      <w:pPr>
        <w:snapToGrid w:val="0"/>
        <w:ind w:left="720"/>
        <w:rPr>
          <w:rFonts w:ascii="Arial" w:hAnsi="Arial" w:cs="Arial"/>
          <w:b/>
          <w:sz w:val="20"/>
        </w:rPr>
      </w:pPr>
    </w:p>
    <w:p w:rsidR="00F32761" w:rsidRDefault="00F32761">
      <w:pPr>
        <w:snapToGrid w:val="0"/>
        <w:rPr>
          <w:rFonts w:ascii="Arial" w:hAnsi="Arial" w:cs="Arial"/>
          <w:b/>
          <w:sz w:val="20"/>
        </w:rPr>
      </w:pPr>
    </w:p>
    <w:p w:rsidR="00F32761" w:rsidRDefault="00F32761" w:rsidP="00F32761">
      <w:pPr>
        <w:snapToGrid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Fiserv, Pittsburgh, PA</w:t>
      </w:r>
    </w:p>
    <w:p w:rsidR="00F32761" w:rsidRDefault="00F32761" w:rsidP="00F32761">
      <w:pPr>
        <w:pStyle w:val="Heading4"/>
      </w:pPr>
      <w:r>
        <w:t>IT Manager – Development Group                                                               January 2007 – June 2012</w:t>
      </w:r>
    </w:p>
    <w:p w:rsidR="00F32761" w:rsidRDefault="00F32761" w:rsidP="00F32761">
      <w:pPr>
        <w:snapToGrid w:val="0"/>
        <w:rPr>
          <w:rFonts w:ascii="Arial" w:hAnsi="Arial" w:cs="Arial"/>
          <w:b/>
          <w:sz w:val="20"/>
        </w:rPr>
      </w:pPr>
    </w:p>
    <w:p w:rsidR="00D57985" w:rsidRDefault="00D57985" w:rsidP="00D57985">
      <w:pPr>
        <w:pStyle w:val="ListParagraph"/>
        <w:numPr>
          <w:ilvl w:val="0"/>
          <w:numId w:val="40"/>
        </w:numPr>
        <w:snapToGri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</w:t>
      </w:r>
      <w:r w:rsidR="00F32761" w:rsidRPr="00D57985">
        <w:rPr>
          <w:rFonts w:ascii="Arial" w:hAnsi="Arial" w:cs="Arial"/>
          <w:sz w:val="20"/>
        </w:rPr>
        <w:t>esponsible for all distributed development projects</w:t>
      </w:r>
      <w:r>
        <w:rPr>
          <w:rFonts w:ascii="Arial" w:hAnsi="Arial" w:cs="Arial"/>
          <w:sz w:val="20"/>
        </w:rPr>
        <w:t xml:space="preserve"> (Java/.NET)</w:t>
      </w:r>
      <w:r w:rsidR="00F32761" w:rsidRPr="00D57985">
        <w:rPr>
          <w:rFonts w:ascii="Arial" w:hAnsi="Arial" w:cs="Arial"/>
          <w:sz w:val="20"/>
        </w:rPr>
        <w:t xml:space="preserve"> at Fiserv Source One, including front end, web based, and middleware products</w:t>
      </w:r>
    </w:p>
    <w:p w:rsidR="00D57985" w:rsidRDefault="00F32761" w:rsidP="00D57985">
      <w:pPr>
        <w:pStyle w:val="ListParagraph"/>
        <w:numPr>
          <w:ilvl w:val="0"/>
          <w:numId w:val="40"/>
        </w:numPr>
        <w:snapToGrid w:val="0"/>
        <w:rPr>
          <w:rFonts w:ascii="Arial" w:hAnsi="Arial" w:cs="Arial"/>
          <w:sz w:val="20"/>
        </w:rPr>
      </w:pPr>
      <w:r w:rsidRPr="00D57985">
        <w:rPr>
          <w:rFonts w:ascii="Arial" w:hAnsi="Arial" w:cs="Arial"/>
          <w:sz w:val="20"/>
        </w:rPr>
        <w:t xml:space="preserve">Proven track record of delivering </w:t>
      </w:r>
      <w:r w:rsidR="00087BA1">
        <w:rPr>
          <w:rFonts w:ascii="Arial" w:hAnsi="Arial" w:cs="Arial"/>
          <w:sz w:val="20"/>
        </w:rPr>
        <w:t>projects on-time and on-budget</w:t>
      </w:r>
    </w:p>
    <w:p w:rsidR="00F32761" w:rsidRDefault="00AF76C7" w:rsidP="00D57985">
      <w:pPr>
        <w:pStyle w:val="ListParagraph"/>
        <w:numPr>
          <w:ilvl w:val="0"/>
          <w:numId w:val="40"/>
        </w:numPr>
        <w:snapToGri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Provided </w:t>
      </w:r>
      <w:r w:rsidR="00F32761" w:rsidRPr="00D57985">
        <w:rPr>
          <w:rFonts w:ascii="Arial" w:hAnsi="Arial" w:cs="Arial"/>
          <w:sz w:val="20"/>
        </w:rPr>
        <w:t>technical guidance and leadership</w:t>
      </w:r>
      <w:r w:rsidR="00087BA1">
        <w:rPr>
          <w:rFonts w:ascii="Arial" w:hAnsi="Arial" w:cs="Arial"/>
          <w:sz w:val="20"/>
        </w:rPr>
        <w:t xml:space="preserve"> for all development projects</w:t>
      </w:r>
    </w:p>
    <w:p w:rsidR="00087BA1" w:rsidRDefault="00087BA1" w:rsidP="00D57985">
      <w:pPr>
        <w:pStyle w:val="ListParagraph"/>
        <w:numPr>
          <w:ilvl w:val="0"/>
          <w:numId w:val="40"/>
        </w:numPr>
        <w:snapToGri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Responsible f</w:t>
      </w:r>
      <w:r w:rsidR="005215B1">
        <w:rPr>
          <w:rFonts w:ascii="Arial" w:hAnsi="Arial" w:cs="Arial"/>
          <w:sz w:val="20"/>
        </w:rPr>
        <w:t>or resource and budget planning for all development activities</w:t>
      </w:r>
    </w:p>
    <w:p w:rsidR="005215B1" w:rsidRDefault="005215B1" w:rsidP="00D57985">
      <w:pPr>
        <w:pStyle w:val="ListParagraph"/>
        <w:numPr>
          <w:ilvl w:val="0"/>
          <w:numId w:val="40"/>
        </w:numPr>
        <w:snapToGri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Performs performance evaluations and career planning for over 17 direct reports</w:t>
      </w:r>
    </w:p>
    <w:p w:rsidR="005215B1" w:rsidRPr="00D57985" w:rsidRDefault="005215B1" w:rsidP="00D57985">
      <w:pPr>
        <w:pStyle w:val="ListParagraph"/>
        <w:numPr>
          <w:ilvl w:val="0"/>
          <w:numId w:val="40"/>
        </w:numPr>
        <w:snapToGri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Staffed and maintained a productive off-shore development team that worked directly with the in-house developers on both project and support work</w:t>
      </w:r>
    </w:p>
    <w:p w:rsidR="00F32761" w:rsidRDefault="00F32761" w:rsidP="00D57985">
      <w:pPr>
        <w:numPr>
          <w:ilvl w:val="0"/>
          <w:numId w:val="39"/>
        </w:numPr>
        <w:snapToGrid w:val="0"/>
        <w:rPr>
          <w:rFonts w:ascii="Arial" w:hAnsi="Arial" w:cs="Arial"/>
          <w:sz w:val="20"/>
        </w:rPr>
      </w:pPr>
      <w:r w:rsidRPr="00D9601B">
        <w:rPr>
          <w:rFonts w:ascii="Arial" w:hAnsi="Arial" w:cs="Arial"/>
          <w:sz w:val="20"/>
        </w:rPr>
        <w:t>Established and maintained security, coding, and UI standards for software development</w:t>
      </w:r>
    </w:p>
    <w:p w:rsidR="00F32761" w:rsidRDefault="00F32761" w:rsidP="00D57985">
      <w:pPr>
        <w:numPr>
          <w:ilvl w:val="0"/>
          <w:numId w:val="39"/>
        </w:numPr>
        <w:snapToGri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Key player on the project for achieving PCI certification for the Pittsburgh Center</w:t>
      </w:r>
    </w:p>
    <w:p w:rsidR="00F32761" w:rsidRPr="00D9601B" w:rsidRDefault="00F32761" w:rsidP="00D57985">
      <w:pPr>
        <w:numPr>
          <w:ilvl w:val="0"/>
          <w:numId w:val="39"/>
        </w:numPr>
        <w:snapToGri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Established periodic application security scans and security code reviews for web applications at greatest risk of external attack</w:t>
      </w:r>
    </w:p>
    <w:p w:rsidR="00F32761" w:rsidRDefault="00F32761" w:rsidP="00D57985">
      <w:pPr>
        <w:numPr>
          <w:ilvl w:val="0"/>
          <w:numId w:val="39"/>
        </w:numPr>
        <w:snapToGrid w:val="0"/>
        <w:rPr>
          <w:rFonts w:ascii="Arial" w:hAnsi="Arial" w:cs="Arial"/>
          <w:sz w:val="20"/>
        </w:rPr>
      </w:pPr>
      <w:r w:rsidRPr="00D9601B">
        <w:rPr>
          <w:rFonts w:ascii="Arial" w:hAnsi="Arial" w:cs="Arial"/>
          <w:sz w:val="20"/>
        </w:rPr>
        <w:t xml:space="preserve">Introduced </w:t>
      </w:r>
      <w:r w:rsidR="00CC3060">
        <w:rPr>
          <w:rFonts w:ascii="Arial" w:hAnsi="Arial" w:cs="Arial"/>
          <w:sz w:val="20"/>
        </w:rPr>
        <w:t>pair</w:t>
      </w:r>
      <w:r w:rsidRPr="00D9601B">
        <w:rPr>
          <w:rFonts w:ascii="Arial" w:hAnsi="Arial" w:cs="Arial"/>
          <w:sz w:val="20"/>
        </w:rPr>
        <w:t xml:space="preserve"> and “bullpen” style programming for projects with tight deadlines</w:t>
      </w:r>
    </w:p>
    <w:p w:rsidR="00F32761" w:rsidRDefault="00F32761" w:rsidP="00D57985">
      <w:pPr>
        <w:numPr>
          <w:ilvl w:val="0"/>
          <w:numId w:val="39"/>
        </w:numPr>
        <w:snapToGri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Started a weekly “tech-talk” session as a way for all developers to stay current with new technologies, as well as developing their softer skills related to presentation</w:t>
      </w:r>
    </w:p>
    <w:p w:rsidR="00F32761" w:rsidRDefault="00F32761">
      <w:pPr>
        <w:snapToGrid w:val="0"/>
        <w:rPr>
          <w:rFonts w:ascii="Arial" w:hAnsi="Arial" w:cs="Arial"/>
          <w:b/>
          <w:sz w:val="20"/>
        </w:rPr>
      </w:pPr>
    </w:p>
    <w:p w:rsidR="00DB68E8" w:rsidRDefault="00DB68E8">
      <w:pPr>
        <w:snapToGrid w:val="0"/>
        <w:rPr>
          <w:rFonts w:ascii="Arial" w:hAnsi="Arial" w:cs="Arial"/>
          <w:b/>
          <w:sz w:val="20"/>
        </w:rPr>
      </w:pPr>
    </w:p>
    <w:p w:rsidR="00A94242" w:rsidRDefault="00A94242">
      <w:pPr>
        <w:snapToGrid w:val="0"/>
        <w:rPr>
          <w:rFonts w:ascii="Arial" w:hAnsi="Arial" w:cs="Arial"/>
          <w:b/>
          <w:sz w:val="20"/>
        </w:rPr>
      </w:pPr>
    </w:p>
    <w:p w:rsidR="00A94242" w:rsidRDefault="00A94242">
      <w:pPr>
        <w:snapToGrid w:val="0"/>
        <w:rPr>
          <w:rFonts w:ascii="Arial" w:hAnsi="Arial" w:cs="Arial"/>
          <w:b/>
          <w:sz w:val="20"/>
        </w:rPr>
      </w:pPr>
    </w:p>
    <w:p w:rsidR="00A94242" w:rsidRDefault="00A94242">
      <w:pPr>
        <w:snapToGrid w:val="0"/>
        <w:rPr>
          <w:rFonts w:ascii="Arial" w:hAnsi="Arial" w:cs="Arial"/>
          <w:b/>
          <w:sz w:val="20"/>
        </w:rPr>
      </w:pPr>
    </w:p>
    <w:p w:rsidR="00A94242" w:rsidRDefault="00A94242">
      <w:pPr>
        <w:snapToGrid w:val="0"/>
        <w:rPr>
          <w:rFonts w:ascii="Arial" w:hAnsi="Arial" w:cs="Arial"/>
          <w:b/>
          <w:sz w:val="20"/>
        </w:rPr>
      </w:pPr>
    </w:p>
    <w:p w:rsidR="00A94242" w:rsidRDefault="00A94242">
      <w:pPr>
        <w:snapToGrid w:val="0"/>
        <w:rPr>
          <w:rFonts w:ascii="Arial" w:hAnsi="Arial" w:cs="Arial"/>
          <w:b/>
          <w:sz w:val="20"/>
        </w:rPr>
      </w:pPr>
    </w:p>
    <w:p w:rsidR="004B0799" w:rsidRDefault="004B0799">
      <w:pPr>
        <w:snapToGrid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Fiserv SourceOne, Pittsburgh, PA</w:t>
      </w:r>
    </w:p>
    <w:p w:rsidR="004B0799" w:rsidRDefault="004B0799">
      <w:pPr>
        <w:pStyle w:val="Heading4"/>
      </w:pPr>
      <w:r>
        <w:t xml:space="preserve">System Architect                                                </w:t>
      </w:r>
      <w:r w:rsidR="00F75FA8">
        <w:t xml:space="preserve">     </w:t>
      </w:r>
      <w:r w:rsidR="00ED1F0B">
        <w:t xml:space="preserve">                               </w:t>
      </w:r>
      <w:r>
        <w:t xml:space="preserve"> January 2005 </w:t>
      </w:r>
      <w:r w:rsidR="00ED1F0B">
        <w:t>–</w:t>
      </w:r>
      <w:r>
        <w:t xml:space="preserve"> </w:t>
      </w:r>
      <w:r w:rsidR="00ED1F0B">
        <w:t>January 2007</w:t>
      </w:r>
    </w:p>
    <w:p w:rsidR="004B0799" w:rsidRDefault="004B0799">
      <w:pPr>
        <w:snapToGrid w:val="0"/>
        <w:rPr>
          <w:rFonts w:ascii="Arial" w:hAnsi="Arial" w:cs="Arial"/>
          <w:b/>
          <w:sz w:val="20"/>
        </w:rPr>
      </w:pPr>
    </w:p>
    <w:p w:rsidR="00D57985" w:rsidRDefault="00D57985" w:rsidP="00D57985">
      <w:pPr>
        <w:pStyle w:val="ListParagraph"/>
        <w:numPr>
          <w:ilvl w:val="0"/>
          <w:numId w:val="41"/>
        </w:numPr>
        <w:snapToGrid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Responsible for architecture and </w:t>
      </w:r>
      <w:r w:rsidR="004B0799" w:rsidRPr="00D57985">
        <w:rPr>
          <w:rFonts w:ascii="Arial" w:hAnsi="Arial" w:cs="Arial"/>
          <w:bCs/>
          <w:sz w:val="20"/>
        </w:rPr>
        <w:t xml:space="preserve">development of several </w:t>
      </w:r>
      <w:r w:rsidR="00ED5328" w:rsidRPr="00D57985">
        <w:rPr>
          <w:rFonts w:ascii="Arial" w:hAnsi="Arial" w:cs="Arial"/>
          <w:bCs/>
          <w:sz w:val="20"/>
        </w:rPr>
        <w:t>ecommerce</w:t>
      </w:r>
      <w:r w:rsidR="004B0799" w:rsidRPr="00D57985">
        <w:rPr>
          <w:rFonts w:ascii="Arial" w:hAnsi="Arial" w:cs="Arial"/>
          <w:bCs/>
          <w:sz w:val="20"/>
        </w:rPr>
        <w:t xml:space="preserve"> systems, including an online banking and account aggregation system, an XML middleware service,</w:t>
      </w:r>
      <w:r>
        <w:rPr>
          <w:rFonts w:ascii="Arial" w:hAnsi="Arial" w:cs="Arial"/>
          <w:bCs/>
          <w:sz w:val="20"/>
        </w:rPr>
        <w:t xml:space="preserve"> and a Document Image Service</w:t>
      </w:r>
    </w:p>
    <w:p w:rsidR="00D57985" w:rsidRDefault="004B0799" w:rsidP="00D57985">
      <w:pPr>
        <w:pStyle w:val="ListParagraph"/>
        <w:numPr>
          <w:ilvl w:val="0"/>
          <w:numId w:val="41"/>
        </w:numPr>
        <w:snapToGrid w:val="0"/>
        <w:rPr>
          <w:rFonts w:ascii="Arial" w:hAnsi="Arial" w:cs="Arial"/>
          <w:bCs/>
          <w:sz w:val="20"/>
        </w:rPr>
      </w:pPr>
      <w:r w:rsidRPr="00D57985">
        <w:rPr>
          <w:rFonts w:ascii="Arial" w:hAnsi="Arial" w:cs="Arial"/>
          <w:bCs/>
          <w:sz w:val="20"/>
        </w:rPr>
        <w:t>Provided leadership and guidance to other team m</w:t>
      </w:r>
      <w:r w:rsidR="00D57985">
        <w:rPr>
          <w:rFonts w:ascii="Arial" w:hAnsi="Arial" w:cs="Arial"/>
          <w:bCs/>
          <w:sz w:val="20"/>
        </w:rPr>
        <w:t>embers on projects and defects</w:t>
      </w:r>
    </w:p>
    <w:p w:rsidR="00D57985" w:rsidRDefault="004B0799" w:rsidP="00D57985">
      <w:pPr>
        <w:pStyle w:val="ListParagraph"/>
        <w:numPr>
          <w:ilvl w:val="0"/>
          <w:numId w:val="41"/>
        </w:numPr>
        <w:snapToGrid w:val="0"/>
        <w:rPr>
          <w:rFonts w:ascii="Arial" w:hAnsi="Arial" w:cs="Arial"/>
          <w:bCs/>
          <w:sz w:val="20"/>
        </w:rPr>
      </w:pPr>
      <w:r w:rsidRPr="00D57985">
        <w:rPr>
          <w:rFonts w:ascii="Arial" w:hAnsi="Arial" w:cs="Arial"/>
          <w:bCs/>
          <w:sz w:val="20"/>
        </w:rPr>
        <w:t>Responsible for design documentation, coding standards, projec</w:t>
      </w:r>
      <w:r w:rsidR="00D57985">
        <w:rPr>
          <w:rFonts w:ascii="Arial" w:hAnsi="Arial" w:cs="Arial"/>
          <w:bCs/>
          <w:sz w:val="20"/>
        </w:rPr>
        <w:t>t estimation, and code reviews</w:t>
      </w:r>
    </w:p>
    <w:p w:rsidR="004B0799" w:rsidRPr="00D57985" w:rsidRDefault="004B0799" w:rsidP="00D57985">
      <w:pPr>
        <w:pStyle w:val="ListParagraph"/>
        <w:numPr>
          <w:ilvl w:val="0"/>
          <w:numId w:val="41"/>
        </w:numPr>
        <w:snapToGrid w:val="0"/>
        <w:rPr>
          <w:rFonts w:ascii="Arial" w:hAnsi="Arial" w:cs="Arial"/>
          <w:bCs/>
          <w:sz w:val="20"/>
        </w:rPr>
      </w:pPr>
      <w:r w:rsidRPr="00D57985">
        <w:rPr>
          <w:rFonts w:ascii="Arial" w:hAnsi="Arial" w:cs="Arial"/>
          <w:bCs/>
          <w:sz w:val="20"/>
        </w:rPr>
        <w:t>Worked on integration projects using a middl</w:t>
      </w:r>
      <w:r w:rsidR="00D57985">
        <w:rPr>
          <w:rFonts w:ascii="Arial" w:hAnsi="Arial" w:cs="Arial"/>
          <w:bCs/>
          <w:sz w:val="20"/>
        </w:rPr>
        <w:t>eware application written in C#</w:t>
      </w:r>
    </w:p>
    <w:p w:rsidR="004B0799" w:rsidRDefault="004B0799" w:rsidP="00D57985">
      <w:pPr>
        <w:numPr>
          <w:ilvl w:val="0"/>
          <w:numId w:val="31"/>
        </w:numPr>
        <w:snapToGrid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Designed and </w:t>
      </w:r>
      <w:r w:rsidR="00F75413">
        <w:rPr>
          <w:rFonts w:ascii="Arial" w:hAnsi="Arial" w:cs="Arial"/>
          <w:bCs/>
          <w:sz w:val="20"/>
        </w:rPr>
        <w:t>i</w:t>
      </w:r>
      <w:r>
        <w:rPr>
          <w:rFonts w:ascii="Arial" w:hAnsi="Arial" w:cs="Arial"/>
          <w:bCs/>
          <w:sz w:val="20"/>
        </w:rPr>
        <w:t>mplemented a third party Multi-Factor authentication system into the Source</w:t>
      </w:r>
      <w:r w:rsidR="00E90FDC">
        <w:rPr>
          <w:rFonts w:ascii="Arial" w:hAnsi="Arial" w:cs="Arial"/>
          <w:bCs/>
          <w:sz w:val="20"/>
        </w:rPr>
        <w:t xml:space="preserve"> One internet banking framework</w:t>
      </w:r>
    </w:p>
    <w:p w:rsidR="004B0799" w:rsidRDefault="004B0799" w:rsidP="00D57985">
      <w:pPr>
        <w:numPr>
          <w:ilvl w:val="0"/>
          <w:numId w:val="31"/>
        </w:numPr>
        <w:snapToGrid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Redesigned the framework of the SourceOne Internet Banking </w:t>
      </w:r>
      <w:r w:rsidR="00F75413">
        <w:rPr>
          <w:rFonts w:ascii="Arial" w:hAnsi="Arial" w:cs="Arial"/>
          <w:bCs/>
          <w:sz w:val="20"/>
        </w:rPr>
        <w:t xml:space="preserve">to be multi-tenant to reduce maintenance </w:t>
      </w:r>
      <w:r w:rsidR="00E90FDC">
        <w:rPr>
          <w:rFonts w:ascii="Arial" w:hAnsi="Arial" w:cs="Arial"/>
          <w:bCs/>
          <w:sz w:val="20"/>
        </w:rPr>
        <w:t>through shared components while creating a flexible solution for our clients</w:t>
      </w:r>
    </w:p>
    <w:p w:rsidR="004B0799" w:rsidRPr="00D57985" w:rsidRDefault="004B0799" w:rsidP="00D57985">
      <w:pPr>
        <w:numPr>
          <w:ilvl w:val="0"/>
          <w:numId w:val="31"/>
        </w:numPr>
        <w:snapToGrid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Introduced </w:t>
      </w:r>
      <w:r w:rsidR="00E90FDC">
        <w:rPr>
          <w:rFonts w:ascii="Arial" w:hAnsi="Arial" w:cs="Arial"/>
          <w:bCs/>
          <w:sz w:val="20"/>
        </w:rPr>
        <w:t xml:space="preserve">performance </w:t>
      </w:r>
      <w:r>
        <w:rPr>
          <w:rFonts w:ascii="Arial" w:hAnsi="Arial" w:cs="Arial"/>
          <w:bCs/>
          <w:sz w:val="20"/>
        </w:rPr>
        <w:t xml:space="preserve">enhancements to the online banking system so that it ranked number four on </w:t>
      </w:r>
      <w:r w:rsidRPr="00D57985">
        <w:rPr>
          <w:rFonts w:ascii="Arial" w:hAnsi="Arial" w:cs="Arial"/>
          <w:bCs/>
          <w:sz w:val="20"/>
        </w:rPr>
        <w:t>Gomez Rating Index.</w:t>
      </w:r>
    </w:p>
    <w:p w:rsidR="004B0799" w:rsidRDefault="004B0799" w:rsidP="00D57985">
      <w:pPr>
        <w:numPr>
          <w:ilvl w:val="0"/>
          <w:numId w:val="31"/>
        </w:numPr>
        <w:snapToGrid w:val="0"/>
        <w:rPr>
          <w:rFonts w:ascii="Arial" w:hAnsi="Arial" w:cs="Arial"/>
          <w:bCs/>
          <w:sz w:val="20"/>
        </w:rPr>
      </w:pPr>
      <w:r w:rsidRPr="00D57985">
        <w:rPr>
          <w:rFonts w:ascii="Arial" w:hAnsi="Arial" w:cs="Arial"/>
          <w:bCs/>
          <w:sz w:val="20"/>
        </w:rPr>
        <w:t>Received the Source</w:t>
      </w:r>
      <w:r w:rsidR="003B29A6" w:rsidRPr="00D57985">
        <w:rPr>
          <w:rFonts w:ascii="Arial" w:hAnsi="Arial" w:cs="Arial"/>
          <w:bCs/>
          <w:sz w:val="20"/>
        </w:rPr>
        <w:t xml:space="preserve"> </w:t>
      </w:r>
      <w:r w:rsidRPr="00D57985">
        <w:rPr>
          <w:rFonts w:ascii="Arial" w:hAnsi="Arial" w:cs="Arial"/>
          <w:bCs/>
          <w:sz w:val="20"/>
        </w:rPr>
        <w:t>One “Keep the Lights On” award for dedication and commitment to resolving production issues and maintaining stability in the online banking platform.</w:t>
      </w:r>
    </w:p>
    <w:p w:rsidR="00E90FDC" w:rsidRPr="00D57985" w:rsidRDefault="00E90FDC" w:rsidP="00D57985">
      <w:pPr>
        <w:numPr>
          <w:ilvl w:val="0"/>
          <w:numId w:val="31"/>
        </w:numPr>
        <w:snapToGrid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First architect to achieve TOGAF certification at Fiserv</w:t>
      </w:r>
    </w:p>
    <w:p w:rsidR="004B0799" w:rsidRDefault="004B0799" w:rsidP="00D57985">
      <w:pPr>
        <w:numPr>
          <w:ilvl w:val="0"/>
          <w:numId w:val="31"/>
        </w:numPr>
        <w:snapToGrid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Designed and implemented an online mortgage banking system within a Struts framework.</w:t>
      </w:r>
    </w:p>
    <w:p w:rsidR="004B0799" w:rsidRDefault="004B0799" w:rsidP="00D57985">
      <w:pPr>
        <w:snapToGrid w:val="0"/>
        <w:ind w:hanging="360"/>
        <w:rPr>
          <w:rFonts w:ascii="Arial" w:hAnsi="Arial" w:cs="Arial"/>
          <w:b/>
          <w:sz w:val="20"/>
        </w:rPr>
      </w:pPr>
    </w:p>
    <w:p w:rsidR="004B0799" w:rsidRDefault="004B0799">
      <w:pPr>
        <w:snapToGrid w:val="0"/>
        <w:rPr>
          <w:rFonts w:ascii="Arial" w:hAnsi="Arial" w:cs="Arial"/>
          <w:b/>
          <w:sz w:val="20"/>
        </w:rPr>
      </w:pPr>
    </w:p>
    <w:p w:rsidR="00087BA1" w:rsidRDefault="00087BA1">
      <w:pPr>
        <w:snapToGrid w:val="0"/>
        <w:rPr>
          <w:rFonts w:ascii="Arial" w:hAnsi="Arial" w:cs="Arial"/>
          <w:b/>
          <w:sz w:val="20"/>
        </w:rPr>
      </w:pPr>
    </w:p>
    <w:p w:rsidR="004B0799" w:rsidRDefault="004B0799">
      <w:pPr>
        <w:snapToGrid w:val="0"/>
        <w:rPr>
          <w:rFonts w:ascii="Arial" w:hAnsi="Arial" w:cs="Arial"/>
          <w:b/>
          <w:sz w:val="20"/>
        </w:rPr>
      </w:pPr>
    </w:p>
    <w:p w:rsidR="00F75413" w:rsidRDefault="00F75413">
      <w:pPr>
        <w:snapToGrid w:val="0"/>
        <w:rPr>
          <w:rFonts w:ascii="Arial" w:hAnsi="Arial" w:cs="Arial"/>
          <w:b/>
          <w:sz w:val="20"/>
        </w:rPr>
      </w:pPr>
    </w:p>
    <w:p w:rsidR="00DB68E8" w:rsidRDefault="00DB68E8">
      <w:pPr>
        <w:snapToGrid w:val="0"/>
        <w:rPr>
          <w:rFonts w:ascii="Arial" w:hAnsi="Arial" w:cs="Arial"/>
          <w:b/>
          <w:sz w:val="20"/>
        </w:rPr>
      </w:pPr>
    </w:p>
    <w:p w:rsidR="00DB68E8" w:rsidRDefault="00DB68E8">
      <w:pPr>
        <w:snapToGrid w:val="0"/>
        <w:rPr>
          <w:rFonts w:ascii="Arial" w:hAnsi="Arial" w:cs="Arial"/>
          <w:b/>
          <w:sz w:val="20"/>
        </w:rPr>
      </w:pPr>
    </w:p>
    <w:p w:rsidR="00A94242" w:rsidRDefault="00A94242">
      <w:pPr>
        <w:snapToGrid w:val="0"/>
        <w:rPr>
          <w:rFonts w:ascii="Arial" w:hAnsi="Arial" w:cs="Arial"/>
          <w:b/>
          <w:sz w:val="20"/>
        </w:rPr>
      </w:pPr>
    </w:p>
    <w:p w:rsidR="00A94242" w:rsidRDefault="00A94242">
      <w:pPr>
        <w:snapToGrid w:val="0"/>
        <w:rPr>
          <w:rFonts w:ascii="Arial" w:hAnsi="Arial" w:cs="Arial"/>
          <w:b/>
          <w:sz w:val="20"/>
        </w:rPr>
      </w:pPr>
    </w:p>
    <w:p w:rsidR="00A94242" w:rsidRDefault="00A94242">
      <w:pPr>
        <w:snapToGrid w:val="0"/>
        <w:rPr>
          <w:rFonts w:ascii="Arial" w:hAnsi="Arial" w:cs="Arial"/>
          <w:b/>
          <w:sz w:val="20"/>
        </w:rPr>
      </w:pPr>
    </w:p>
    <w:p w:rsidR="00A94242" w:rsidRDefault="00A94242">
      <w:pPr>
        <w:snapToGrid w:val="0"/>
        <w:rPr>
          <w:rFonts w:ascii="Arial" w:hAnsi="Arial" w:cs="Arial"/>
          <w:b/>
          <w:sz w:val="20"/>
        </w:rPr>
      </w:pPr>
    </w:p>
    <w:p w:rsidR="00AF76C7" w:rsidRDefault="00AF76C7" w:rsidP="00AF76C7">
      <w:pPr>
        <w:pStyle w:val="Title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</w:rPr>
        <w:lastRenderedPageBreak/>
        <w:t xml:space="preserve">Calvin M. Robol     </w:t>
      </w:r>
      <w:r>
        <w:rPr>
          <w:rFonts w:ascii="Arial" w:hAnsi="Arial" w:cs="Arial"/>
        </w:rPr>
        <w:t xml:space="preserve">                                         </w:t>
      </w:r>
      <w:r>
        <w:rPr>
          <w:rFonts w:ascii="Arial" w:hAnsi="Arial" w:cs="Arial"/>
          <w:sz w:val="20"/>
        </w:rPr>
        <w:t xml:space="preserve">                                          Page 3</w:t>
      </w:r>
    </w:p>
    <w:p w:rsidR="00AF76C7" w:rsidRDefault="005E2F1A" w:rsidP="00AF76C7">
      <w:pPr>
        <w:snapToGrid w:val="0"/>
        <w:rPr>
          <w:rFonts w:ascii="Arial" w:hAnsi="Arial" w:cs="Arial"/>
          <w:b/>
          <w:sz w:val="20"/>
        </w:rPr>
      </w:pPr>
      <w:r>
        <w:rPr>
          <w:noProof/>
          <w:snapToGrid/>
        </w:rPr>
        <w:pict>
          <v:line id="Line 60" o:spid="_x0000_s1044" style="position:absolute;flip:y;z-index:251669504;visibility:visible" from="-3.75pt,6.35pt" to="46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" strokecolor="#396" strokeweight="6pt"/>
        </w:pict>
      </w:r>
    </w:p>
    <w:p w:rsidR="00F75413" w:rsidRDefault="00F75413" w:rsidP="00F75413">
      <w:pPr>
        <w:snapToGrid w:val="0"/>
        <w:rPr>
          <w:rFonts w:ascii="Arial" w:hAnsi="Arial" w:cs="Arial"/>
          <w:b/>
          <w:sz w:val="20"/>
        </w:rPr>
      </w:pPr>
    </w:p>
    <w:p w:rsidR="00F75413" w:rsidRDefault="00F75413" w:rsidP="00F75413">
      <w:pPr>
        <w:snapToGrid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Pyramid Consulting Group, Wexford PA   Client – Nationwide Title and Appraisal Services</w:t>
      </w:r>
    </w:p>
    <w:p w:rsidR="00F75413" w:rsidRDefault="00F75413" w:rsidP="00F75413">
      <w:pPr>
        <w:snapToGrid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IT Consultant – Java Developer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 xml:space="preserve">           October 2004 – December 2004</w:t>
      </w:r>
    </w:p>
    <w:p w:rsidR="00F75413" w:rsidRDefault="00F75413" w:rsidP="00F75413">
      <w:pPr>
        <w:snapToGrid w:val="0"/>
        <w:rPr>
          <w:rFonts w:ascii="Arial" w:hAnsi="Arial" w:cs="Arial"/>
          <w:b/>
          <w:sz w:val="20"/>
        </w:rPr>
      </w:pPr>
    </w:p>
    <w:p w:rsidR="00F75413" w:rsidRDefault="00F75413" w:rsidP="00F75413">
      <w:pPr>
        <w:pStyle w:val="BodyText"/>
        <w:numPr>
          <w:ilvl w:val="0"/>
          <w:numId w:val="42"/>
        </w:numPr>
      </w:pPr>
      <w:r>
        <w:t xml:space="preserve">Assigned to the integration services team providing third party connectivity to the client’s primary online title </w:t>
      </w:r>
      <w:r w:rsidR="00E90FDC">
        <w:t>and appraisal system, Genesis</w:t>
      </w:r>
    </w:p>
    <w:p w:rsidR="00F75413" w:rsidRDefault="00F75413" w:rsidP="00F75413">
      <w:pPr>
        <w:pStyle w:val="BodyText"/>
        <w:numPr>
          <w:ilvl w:val="0"/>
          <w:numId w:val="42"/>
        </w:numPr>
      </w:pPr>
      <w:r>
        <w:t>Responsible for new implementations, application performance tuning, and code reviews</w:t>
      </w:r>
    </w:p>
    <w:p w:rsidR="00F75413" w:rsidRDefault="00F75413" w:rsidP="00F75413">
      <w:pPr>
        <w:pStyle w:val="BodyText"/>
        <w:numPr>
          <w:ilvl w:val="0"/>
          <w:numId w:val="31"/>
        </w:numPr>
      </w:pPr>
      <w:r>
        <w:t>Created several tools for integration testing w</w:t>
      </w:r>
      <w:r w:rsidR="00CC3060">
        <w:t>hich decreased development time</w:t>
      </w:r>
    </w:p>
    <w:p w:rsidR="00F75413" w:rsidRDefault="00F75413" w:rsidP="00F75413">
      <w:pPr>
        <w:pStyle w:val="BodyText"/>
        <w:numPr>
          <w:ilvl w:val="0"/>
          <w:numId w:val="31"/>
        </w:numPr>
      </w:pPr>
      <w:r>
        <w:t>Provided guidanc</w:t>
      </w:r>
      <w:r w:rsidR="00E90FDC">
        <w:t>e and direction on new projects</w:t>
      </w:r>
    </w:p>
    <w:p w:rsidR="00AF76C7" w:rsidRDefault="00AF76C7" w:rsidP="00AF76C7">
      <w:pPr>
        <w:snapToGrid w:val="0"/>
        <w:rPr>
          <w:rFonts w:ascii="Arial" w:hAnsi="Arial" w:cs="Arial"/>
          <w:b/>
          <w:sz w:val="20"/>
        </w:rPr>
      </w:pPr>
    </w:p>
    <w:p w:rsidR="00DB68E8" w:rsidRDefault="00DB68E8" w:rsidP="00AF76C7">
      <w:pPr>
        <w:snapToGrid w:val="0"/>
        <w:rPr>
          <w:rFonts w:ascii="Arial" w:hAnsi="Arial" w:cs="Arial"/>
          <w:b/>
          <w:sz w:val="20"/>
        </w:rPr>
      </w:pPr>
    </w:p>
    <w:p w:rsidR="00A94242" w:rsidRDefault="00A94242" w:rsidP="00AF76C7">
      <w:pPr>
        <w:snapToGrid w:val="0"/>
        <w:rPr>
          <w:rFonts w:ascii="Arial" w:hAnsi="Arial" w:cs="Arial"/>
          <w:b/>
          <w:sz w:val="20"/>
        </w:rPr>
      </w:pPr>
    </w:p>
    <w:p w:rsidR="00A94242" w:rsidRDefault="00A94242" w:rsidP="00AF76C7">
      <w:pPr>
        <w:snapToGrid w:val="0"/>
        <w:rPr>
          <w:rFonts w:ascii="Arial" w:hAnsi="Arial" w:cs="Arial"/>
          <w:b/>
          <w:sz w:val="20"/>
        </w:rPr>
      </w:pPr>
    </w:p>
    <w:p w:rsidR="00DB68E8" w:rsidRDefault="00DB68E8" w:rsidP="00AF76C7">
      <w:pPr>
        <w:snapToGrid w:val="0"/>
        <w:rPr>
          <w:rFonts w:ascii="Arial" w:hAnsi="Arial" w:cs="Arial"/>
          <w:b/>
          <w:sz w:val="20"/>
        </w:rPr>
      </w:pPr>
    </w:p>
    <w:p w:rsidR="00F75FA8" w:rsidRDefault="00F75FA8">
      <w:pPr>
        <w:snapToGrid w:val="0"/>
        <w:rPr>
          <w:rFonts w:ascii="Arial" w:hAnsi="Arial" w:cs="Arial"/>
          <w:b/>
          <w:sz w:val="20"/>
        </w:rPr>
      </w:pPr>
    </w:p>
    <w:p w:rsidR="004B0799" w:rsidRDefault="004B0799">
      <w:pPr>
        <w:snapToGrid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Fiserv Inc., Pittsburgh, PA</w:t>
      </w:r>
    </w:p>
    <w:p w:rsidR="004B0799" w:rsidRDefault="004B0799">
      <w:pPr>
        <w:pStyle w:val="Heading4"/>
      </w:pPr>
      <w:r>
        <w:t>Software Development Engineer                                                         January 2000 – October 2004</w:t>
      </w:r>
    </w:p>
    <w:p w:rsidR="004B0799" w:rsidRPr="00876E28" w:rsidRDefault="004B0799">
      <w:pPr>
        <w:pStyle w:val="Heading4"/>
        <w:rPr>
          <w:b w:val="0"/>
        </w:rPr>
      </w:pPr>
    </w:p>
    <w:p w:rsidR="00876E28" w:rsidRPr="00E90FDC" w:rsidRDefault="00876E28" w:rsidP="00E90FDC">
      <w:pPr>
        <w:pStyle w:val="Heading4"/>
        <w:numPr>
          <w:ilvl w:val="0"/>
          <w:numId w:val="45"/>
        </w:numPr>
        <w:rPr>
          <w:b w:val="0"/>
          <w:bCs/>
        </w:rPr>
      </w:pPr>
      <w:r w:rsidRPr="00E90FDC">
        <w:rPr>
          <w:b w:val="0"/>
          <w:bCs/>
        </w:rPr>
        <w:t xml:space="preserve">Java Developer responsible for the design, implementation, and maintenance of an J2EE based Internet Banking application deployed within </w:t>
      </w:r>
      <w:r w:rsidR="00E90FDC" w:rsidRPr="00E90FDC">
        <w:rPr>
          <w:b w:val="0"/>
          <w:bCs/>
        </w:rPr>
        <w:t>a WebSphere/Solaris environment</w:t>
      </w:r>
    </w:p>
    <w:p w:rsidR="00E90FDC" w:rsidRDefault="00E90FDC" w:rsidP="00E90FDC">
      <w:pPr>
        <w:pStyle w:val="ListParagraph"/>
        <w:numPr>
          <w:ilvl w:val="0"/>
          <w:numId w:val="4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Completes coding, unit testing, detailed design, and other technical tasks as assigned</w:t>
      </w:r>
    </w:p>
    <w:p w:rsidR="00E90FDC" w:rsidRPr="00E90FDC" w:rsidRDefault="00E90FDC" w:rsidP="00E90FDC">
      <w:pPr>
        <w:pStyle w:val="ListParagraph"/>
        <w:numPr>
          <w:ilvl w:val="0"/>
          <w:numId w:val="4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Assigned to Online Banking technology transformation project to convert the online banking product to a non-proprietary J2EE based application</w:t>
      </w:r>
    </w:p>
    <w:p w:rsidR="00876E28" w:rsidRPr="00E90FDC" w:rsidRDefault="00876E28" w:rsidP="00E90FDC">
      <w:pPr>
        <w:pStyle w:val="Heading4"/>
        <w:numPr>
          <w:ilvl w:val="0"/>
          <w:numId w:val="45"/>
        </w:numPr>
        <w:rPr>
          <w:b w:val="0"/>
          <w:bCs/>
        </w:rPr>
      </w:pPr>
      <w:r w:rsidRPr="00E90FDC">
        <w:rPr>
          <w:b w:val="0"/>
          <w:bCs/>
        </w:rPr>
        <w:t>Major contributor to the design, deployment, and implementation of a Java based XML service for banking</w:t>
      </w:r>
      <w:r w:rsidR="00CC3060">
        <w:rPr>
          <w:b w:val="0"/>
          <w:bCs/>
        </w:rPr>
        <w:t xml:space="preserve"> mainframe transactions</w:t>
      </w:r>
    </w:p>
    <w:p w:rsidR="00876E28" w:rsidRPr="00E90FDC" w:rsidRDefault="00876E28" w:rsidP="00E90FDC">
      <w:pPr>
        <w:pStyle w:val="ListParagraph"/>
        <w:numPr>
          <w:ilvl w:val="0"/>
          <w:numId w:val="45"/>
        </w:numPr>
        <w:rPr>
          <w:rFonts w:ascii="Arial" w:hAnsi="Arial" w:cs="Arial"/>
          <w:sz w:val="20"/>
        </w:rPr>
      </w:pPr>
      <w:r w:rsidRPr="00E90FDC">
        <w:rPr>
          <w:rFonts w:ascii="Arial" w:hAnsi="Arial" w:cs="Arial"/>
          <w:bCs/>
          <w:sz w:val="20"/>
        </w:rPr>
        <w:t>Designed and implemented a EJB based reports application for user data analysis</w:t>
      </w:r>
    </w:p>
    <w:p w:rsidR="00876E28" w:rsidRPr="00E90FDC" w:rsidRDefault="00876E28" w:rsidP="00E90FDC">
      <w:pPr>
        <w:pStyle w:val="ListParagraph"/>
        <w:numPr>
          <w:ilvl w:val="0"/>
          <w:numId w:val="45"/>
        </w:numPr>
        <w:snapToGrid w:val="0"/>
        <w:rPr>
          <w:rFonts w:ascii="Arial" w:hAnsi="Arial" w:cs="Arial"/>
          <w:bCs/>
          <w:sz w:val="20"/>
        </w:rPr>
      </w:pPr>
      <w:r w:rsidRPr="00E90FDC">
        <w:rPr>
          <w:rFonts w:ascii="Arial" w:hAnsi="Arial" w:cs="Arial"/>
          <w:bCs/>
          <w:sz w:val="20"/>
        </w:rPr>
        <w:t xml:space="preserve">Provided training classes for developers new to Java and Object Oriented Design </w:t>
      </w:r>
    </w:p>
    <w:p w:rsidR="00876E28" w:rsidRPr="00E90FDC" w:rsidRDefault="00876E28" w:rsidP="00876E28">
      <w:pPr>
        <w:snapToGrid w:val="0"/>
        <w:rPr>
          <w:rFonts w:ascii="Arial" w:hAnsi="Arial" w:cs="Arial"/>
          <w:bCs/>
          <w:sz w:val="20"/>
        </w:rPr>
      </w:pPr>
    </w:p>
    <w:p w:rsidR="00876E28" w:rsidRPr="00876E28" w:rsidRDefault="00876E28" w:rsidP="00876E28"/>
    <w:p w:rsidR="004B0799" w:rsidRDefault="004B0799">
      <w:pPr>
        <w:snapToGrid w:val="0"/>
        <w:rPr>
          <w:rFonts w:ascii="Arial" w:hAnsi="Arial" w:cs="Arial"/>
          <w:b/>
          <w:sz w:val="20"/>
        </w:rPr>
      </w:pPr>
    </w:p>
    <w:p w:rsidR="004B0799" w:rsidRDefault="004B0799">
      <w:pPr>
        <w:snapToGrid w:val="0"/>
        <w:rPr>
          <w:rFonts w:ascii="Arial" w:hAnsi="Arial" w:cs="Arial"/>
          <w:b/>
          <w:sz w:val="20"/>
        </w:rPr>
      </w:pPr>
    </w:p>
    <w:p w:rsidR="00DB68E8" w:rsidRDefault="00DB68E8">
      <w:pPr>
        <w:snapToGrid w:val="0"/>
        <w:rPr>
          <w:rFonts w:ascii="Arial" w:hAnsi="Arial" w:cs="Arial"/>
          <w:b/>
          <w:sz w:val="20"/>
        </w:rPr>
      </w:pPr>
    </w:p>
    <w:p w:rsidR="00A94242" w:rsidRDefault="00A94242">
      <w:pPr>
        <w:snapToGrid w:val="0"/>
        <w:rPr>
          <w:rFonts w:ascii="Arial" w:hAnsi="Arial" w:cs="Arial"/>
          <w:b/>
          <w:sz w:val="20"/>
        </w:rPr>
      </w:pPr>
    </w:p>
    <w:p w:rsidR="00A94242" w:rsidRDefault="00A94242">
      <w:pPr>
        <w:snapToGrid w:val="0"/>
        <w:rPr>
          <w:rFonts w:ascii="Arial" w:hAnsi="Arial" w:cs="Arial"/>
          <w:b/>
          <w:sz w:val="20"/>
        </w:rPr>
      </w:pPr>
    </w:p>
    <w:p w:rsidR="004B0799" w:rsidRDefault="005E2F1A">
      <w:pPr>
        <w:snapToGrid w:val="0"/>
      </w:pPr>
      <w:r>
        <w:rPr>
          <w:noProof/>
          <w:snapToGrid/>
        </w:rPr>
        <w:pict>
          <v:line id="Line 49" o:spid="_x0000_s1030" style="position:absolute;flip:y;z-index:251657216;visibility:visible" from="0,8.1pt" to="464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" strokecolor="#396" strokeweight="2.25pt"/>
        </w:pict>
      </w:r>
    </w:p>
    <w:p w:rsidR="004B0799" w:rsidRDefault="004B0799">
      <w:pPr>
        <w:pStyle w:val="Heading1"/>
        <w:tabs>
          <w:tab w:val="left" w:pos="2565"/>
        </w:tabs>
        <w:ind w:firstLine="720"/>
      </w:pPr>
      <w:r>
        <w:t>EDUCATION</w:t>
      </w:r>
    </w:p>
    <w:p w:rsidR="004B0799" w:rsidRDefault="005E2F1A">
      <w:pPr>
        <w:snapToGrid w:val="0"/>
        <w:rPr>
          <w:rFonts w:ascii="Arial" w:hAnsi="Arial" w:cs="Arial"/>
          <w:b/>
          <w:sz w:val="20"/>
        </w:rPr>
      </w:pPr>
      <w:r>
        <w:rPr>
          <w:noProof/>
          <w:snapToGrid/>
        </w:rPr>
        <w:pict>
          <v:line id="Line 46" o:spid="_x0000_s1029" style="position:absolute;flip:y;z-index:251654144;visibility:visible" from="0,3.45pt" to="464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" strokecolor="#396" strokeweight="2.25pt"/>
        </w:pict>
      </w:r>
    </w:p>
    <w:p w:rsidR="004B0799" w:rsidRDefault="004B0799">
      <w:pPr>
        <w:snapToGrid w:val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sz w:val="20"/>
        </w:rPr>
        <w:t>University of Pittsburgh</w:t>
      </w:r>
      <w:r>
        <w:rPr>
          <w:rFonts w:ascii="Arial" w:hAnsi="Arial" w:cs="Arial"/>
          <w:b/>
          <w:bCs/>
          <w:sz w:val="20"/>
        </w:rPr>
        <w:t>, Pittsburgh, PA</w:t>
      </w:r>
      <w:r>
        <w:rPr>
          <w:rFonts w:ascii="Arial" w:hAnsi="Arial" w:cs="Arial"/>
          <w:sz w:val="20"/>
        </w:rPr>
        <w:t xml:space="preserve">  </w:t>
      </w:r>
      <w:r>
        <w:rPr>
          <w:rFonts w:ascii="Arial" w:hAnsi="Arial" w:cs="Arial"/>
          <w:b/>
          <w:bCs/>
          <w:sz w:val="20"/>
        </w:rPr>
        <w:t xml:space="preserve">                                             School of Information Science</w:t>
      </w:r>
    </w:p>
    <w:p w:rsidR="004B0799" w:rsidRDefault="004B0799">
      <w:pPr>
        <w:snapToGrid w:val="0"/>
        <w:rPr>
          <w:rFonts w:ascii="Arial" w:hAnsi="Arial" w:cs="Arial"/>
          <w:b/>
          <w:bCs/>
          <w:sz w:val="20"/>
        </w:rPr>
      </w:pPr>
    </w:p>
    <w:p w:rsidR="004B0799" w:rsidRDefault="004B0799">
      <w:pPr>
        <w:numPr>
          <w:ilvl w:val="0"/>
          <w:numId w:val="36"/>
        </w:numPr>
        <w:tabs>
          <w:tab w:val="left" w:pos="3240"/>
        </w:tabs>
        <w:snapToGri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M.S. in Information Science, Aug 2002</w:t>
      </w:r>
    </w:p>
    <w:p w:rsidR="004B0799" w:rsidRDefault="004B0799">
      <w:pPr>
        <w:snapToGrid w:val="0"/>
        <w:ind w:firstLine="2880"/>
        <w:rPr>
          <w:rFonts w:ascii="Arial" w:hAnsi="Arial" w:cs="Arial"/>
          <w:sz w:val="20"/>
        </w:rPr>
      </w:pPr>
    </w:p>
    <w:p w:rsidR="00DB68E8" w:rsidRDefault="00DB68E8">
      <w:pPr>
        <w:snapToGrid w:val="0"/>
        <w:ind w:firstLine="2880"/>
        <w:rPr>
          <w:rFonts w:ascii="Arial" w:hAnsi="Arial" w:cs="Arial"/>
          <w:sz w:val="20"/>
        </w:rPr>
      </w:pPr>
    </w:p>
    <w:p w:rsidR="004B0799" w:rsidRDefault="004B0799">
      <w:pPr>
        <w:snapToGrid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Duquesne University, Pittsburgh, PA                                                                         School of Music</w:t>
      </w:r>
    </w:p>
    <w:p w:rsidR="004B0799" w:rsidRDefault="004B0799">
      <w:pPr>
        <w:snapToGrid w:val="0"/>
        <w:rPr>
          <w:rFonts w:ascii="Arial" w:hAnsi="Arial" w:cs="Arial"/>
          <w:sz w:val="20"/>
        </w:rPr>
      </w:pPr>
    </w:p>
    <w:p w:rsidR="004B0799" w:rsidRDefault="004B0799">
      <w:pPr>
        <w:numPr>
          <w:ilvl w:val="0"/>
          <w:numId w:val="37"/>
        </w:numPr>
        <w:snapToGrid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B.S in Music Education, May 1995</w:t>
      </w:r>
    </w:p>
    <w:p w:rsidR="004B0799" w:rsidRDefault="004B0799">
      <w:pPr>
        <w:snapToGrid w:val="0"/>
        <w:rPr>
          <w:rFonts w:ascii="Arial" w:hAnsi="Arial" w:cs="Arial"/>
          <w:sz w:val="20"/>
        </w:rPr>
      </w:pPr>
    </w:p>
    <w:p w:rsidR="004B0799" w:rsidRDefault="004B0799">
      <w:pPr>
        <w:snapToGrid w:val="0"/>
        <w:rPr>
          <w:rFonts w:ascii="Arial" w:hAnsi="Arial" w:cs="Arial"/>
          <w:sz w:val="20"/>
        </w:rPr>
      </w:pPr>
    </w:p>
    <w:p w:rsidR="004B0799" w:rsidRDefault="004B0799">
      <w:pPr>
        <w:snapToGrid w:val="0"/>
        <w:rPr>
          <w:rFonts w:ascii="Arial" w:hAnsi="Arial" w:cs="Arial"/>
          <w:sz w:val="20"/>
        </w:rPr>
      </w:pPr>
    </w:p>
    <w:p w:rsidR="004B0799" w:rsidRDefault="004B0799">
      <w:pPr>
        <w:snapToGrid w:val="0"/>
        <w:rPr>
          <w:rFonts w:ascii="Arial" w:hAnsi="Arial" w:cs="Arial"/>
          <w:sz w:val="20"/>
        </w:rPr>
      </w:pPr>
    </w:p>
    <w:sectPr w:rsidR="004B0799" w:rsidSect="00793C48">
      <w:endnotePr>
        <w:numFmt w:val="decimal"/>
      </w:endnotePr>
      <w:pgSz w:w="12240" w:h="15840"/>
      <w:pgMar w:top="1080" w:right="1440" w:bottom="72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9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7D2A89"/>
    <w:multiLevelType w:val="hybridMultilevel"/>
    <w:tmpl w:val="2E60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F1F63"/>
    <w:multiLevelType w:val="hybridMultilevel"/>
    <w:tmpl w:val="817020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F5E4859"/>
    <w:multiLevelType w:val="hybridMultilevel"/>
    <w:tmpl w:val="A10CBA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733D7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16741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18B32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3B6C70"/>
    <w:multiLevelType w:val="hybridMultilevel"/>
    <w:tmpl w:val="C99C1B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780F9D"/>
    <w:multiLevelType w:val="hybridMultilevel"/>
    <w:tmpl w:val="7902B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83494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4823866"/>
    <w:multiLevelType w:val="hybridMultilevel"/>
    <w:tmpl w:val="B226F8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A33F86"/>
    <w:multiLevelType w:val="hybridMultilevel"/>
    <w:tmpl w:val="B226F8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0048A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E261F7E"/>
    <w:multiLevelType w:val="hybridMultilevel"/>
    <w:tmpl w:val="C10C6BCA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4">
    <w:nsid w:val="332A0D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3251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72A17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84A3A55"/>
    <w:multiLevelType w:val="hybridMultilevel"/>
    <w:tmpl w:val="C5EC9A9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3D6173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7085440"/>
    <w:multiLevelType w:val="hybridMultilevel"/>
    <w:tmpl w:val="CB00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4E69A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77447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8E166D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ADA23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1E85F15"/>
    <w:multiLevelType w:val="hybridMultilevel"/>
    <w:tmpl w:val="0D34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9A717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2C736C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50D77AF"/>
    <w:multiLevelType w:val="hybridMultilevel"/>
    <w:tmpl w:val="9AD434A0"/>
    <w:lvl w:ilvl="0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28">
    <w:nsid w:val="6B0F6B9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9">
    <w:nsid w:val="6D3427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64C239A"/>
    <w:multiLevelType w:val="hybridMultilevel"/>
    <w:tmpl w:val="EA6E0A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85C2D76"/>
    <w:multiLevelType w:val="hybridMultilevel"/>
    <w:tmpl w:val="6DE2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C708AF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3">
    <w:nsid w:val="7D393D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5"/>
  </w:num>
  <w:num w:numId="3">
    <w:abstractNumId w:val="5"/>
  </w:num>
  <w:num w:numId="4">
    <w:abstractNumId w:val="6"/>
  </w:num>
  <w:num w:numId="5">
    <w:abstractNumId w:val="18"/>
  </w:num>
  <w:num w:numId="6">
    <w:abstractNumId w:val="14"/>
  </w:num>
  <w:num w:numId="7">
    <w:abstractNumId w:val="29"/>
  </w:num>
  <w:num w:numId="8">
    <w:abstractNumId w:val="12"/>
  </w:num>
  <w:num w:numId="9">
    <w:abstractNumId w:val="16"/>
  </w:num>
  <w:num w:numId="10">
    <w:abstractNumId w:val="32"/>
  </w:num>
  <w:num w:numId="11">
    <w:abstractNumId w:val="9"/>
  </w:num>
  <w:num w:numId="12">
    <w:abstractNumId w:val="28"/>
  </w:num>
  <w:num w:numId="13">
    <w:abstractNumId w:val="0"/>
  </w:num>
  <w:num w:numId="14">
    <w:abstractNumId w:val="21"/>
  </w:num>
  <w:num w:numId="15">
    <w:abstractNumId w:val="15"/>
  </w:num>
  <w:num w:numId="16">
    <w:abstractNumId w:val="23"/>
  </w:num>
  <w:num w:numId="17">
    <w:abstractNumId w:val="26"/>
  </w:num>
  <w:num w:numId="18">
    <w:abstractNumId w:val="20"/>
  </w:num>
  <w:num w:numId="19">
    <w:abstractNumId w:val="22"/>
  </w:num>
  <w:num w:numId="20">
    <w:abstractNumId w:val="33"/>
  </w:num>
  <w:num w:numId="21">
    <w:abstractNumId w:val="13"/>
  </w:num>
  <w:num w:numId="22">
    <w:abstractNumId w:val="27"/>
  </w:num>
  <w:num w:numId="23">
    <w:abstractNumId w:val="3"/>
  </w:num>
  <w:num w:numId="24">
    <w:abstractNumId w:val="10"/>
  </w:num>
  <w:num w:numId="25">
    <w:abstractNumId w:val="30"/>
  </w:num>
  <w:num w:numId="26">
    <w:abstractNumId w:val="11"/>
  </w:num>
  <w:num w:numId="27">
    <w:abstractNumId w:val="7"/>
  </w:num>
  <w:num w:numId="28">
    <w:abstractNumId w:val="32"/>
  </w:num>
  <w:num w:numId="29">
    <w:abstractNumId w:val="28"/>
  </w:num>
  <w:num w:numId="3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</w:num>
  <w:num w:numId="34">
    <w:abstractNumId w:val="33"/>
  </w:num>
  <w:num w:numId="35">
    <w:abstractNumId w:val="20"/>
  </w:num>
  <w:num w:numId="36">
    <w:abstractNumId w:val="4"/>
  </w:num>
  <w:num w:numId="37">
    <w:abstractNumId w:val="25"/>
  </w:num>
  <w:num w:numId="38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</w:num>
  <w:num w:numId="40">
    <w:abstractNumId w:val="19"/>
  </w:num>
  <w:num w:numId="41">
    <w:abstractNumId w:val="1"/>
  </w:num>
  <w:num w:numId="42">
    <w:abstractNumId w:val="31"/>
  </w:num>
  <w:num w:numId="43">
    <w:abstractNumId w:val="17"/>
  </w:num>
  <w:num w:numId="44">
    <w:abstractNumId w:val="2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2"/>
  </w:compat>
  <w:rsids>
    <w:rsidRoot w:val="001B4AC8"/>
    <w:rsid w:val="0000226B"/>
    <w:rsid w:val="00087BA1"/>
    <w:rsid w:val="000B67F5"/>
    <w:rsid w:val="001144B0"/>
    <w:rsid w:val="00164E15"/>
    <w:rsid w:val="001B4AC8"/>
    <w:rsid w:val="001E65C6"/>
    <w:rsid w:val="001F1C1C"/>
    <w:rsid w:val="002A726D"/>
    <w:rsid w:val="002C0D40"/>
    <w:rsid w:val="003253C8"/>
    <w:rsid w:val="003B29A6"/>
    <w:rsid w:val="003C4B1A"/>
    <w:rsid w:val="004010EC"/>
    <w:rsid w:val="00402AF1"/>
    <w:rsid w:val="00466270"/>
    <w:rsid w:val="004B0799"/>
    <w:rsid w:val="004C7E6F"/>
    <w:rsid w:val="004F074B"/>
    <w:rsid w:val="005215B1"/>
    <w:rsid w:val="005303F8"/>
    <w:rsid w:val="00532BE4"/>
    <w:rsid w:val="0054409B"/>
    <w:rsid w:val="005A67E5"/>
    <w:rsid w:val="005E2F1A"/>
    <w:rsid w:val="00632B05"/>
    <w:rsid w:val="006464D9"/>
    <w:rsid w:val="0065208D"/>
    <w:rsid w:val="00653806"/>
    <w:rsid w:val="00676995"/>
    <w:rsid w:val="006A100F"/>
    <w:rsid w:val="00734D5E"/>
    <w:rsid w:val="00783FF6"/>
    <w:rsid w:val="00793C48"/>
    <w:rsid w:val="00794A4F"/>
    <w:rsid w:val="00823407"/>
    <w:rsid w:val="008703BF"/>
    <w:rsid w:val="00876E28"/>
    <w:rsid w:val="008C1183"/>
    <w:rsid w:val="008F2660"/>
    <w:rsid w:val="00943885"/>
    <w:rsid w:val="00963AEF"/>
    <w:rsid w:val="00996F39"/>
    <w:rsid w:val="009B1D25"/>
    <w:rsid w:val="009D5E4B"/>
    <w:rsid w:val="009F5D55"/>
    <w:rsid w:val="00A15937"/>
    <w:rsid w:val="00A94242"/>
    <w:rsid w:val="00AB3E50"/>
    <w:rsid w:val="00AD22BD"/>
    <w:rsid w:val="00AF76C7"/>
    <w:rsid w:val="00B2282D"/>
    <w:rsid w:val="00B23AC4"/>
    <w:rsid w:val="00B37C25"/>
    <w:rsid w:val="00B80654"/>
    <w:rsid w:val="00C22605"/>
    <w:rsid w:val="00CC0EFF"/>
    <w:rsid w:val="00CC3060"/>
    <w:rsid w:val="00CC7BCC"/>
    <w:rsid w:val="00CE6484"/>
    <w:rsid w:val="00D57985"/>
    <w:rsid w:val="00D9601B"/>
    <w:rsid w:val="00DB68E8"/>
    <w:rsid w:val="00DB7B07"/>
    <w:rsid w:val="00DC019F"/>
    <w:rsid w:val="00E51E54"/>
    <w:rsid w:val="00E54A84"/>
    <w:rsid w:val="00E80DDC"/>
    <w:rsid w:val="00E90FDC"/>
    <w:rsid w:val="00ED1F0B"/>
    <w:rsid w:val="00ED5328"/>
    <w:rsid w:val="00F32761"/>
    <w:rsid w:val="00F510D1"/>
    <w:rsid w:val="00F62163"/>
    <w:rsid w:val="00F6537A"/>
    <w:rsid w:val="00F75413"/>
    <w:rsid w:val="00F75FA8"/>
    <w:rsid w:val="00FB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C48"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793C48"/>
    <w:pPr>
      <w:keepNext/>
      <w:jc w:val="center"/>
      <w:outlineLvl w:val="0"/>
    </w:pPr>
    <w:rPr>
      <w:rFonts w:ascii="Arial" w:hAnsi="Arial" w:cs="Arial"/>
      <w:b/>
      <w:sz w:val="20"/>
    </w:rPr>
  </w:style>
  <w:style w:type="paragraph" w:styleId="Heading2">
    <w:name w:val="heading 2"/>
    <w:basedOn w:val="Normal"/>
    <w:next w:val="Normal"/>
    <w:qFormat/>
    <w:rsid w:val="00793C48"/>
    <w:pPr>
      <w:keepNext/>
      <w:jc w:val="right"/>
      <w:outlineLvl w:val="1"/>
    </w:pPr>
    <w:rPr>
      <w:rFonts w:ascii="Arial" w:hAnsi="Arial" w:cs="Arial"/>
      <w:b/>
      <w:bCs/>
      <w:color w:val="808080"/>
      <w:sz w:val="20"/>
    </w:rPr>
  </w:style>
  <w:style w:type="paragraph" w:styleId="Heading3">
    <w:name w:val="heading 3"/>
    <w:basedOn w:val="Normal"/>
    <w:next w:val="Normal"/>
    <w:qFormat/>
    <w:rsid w:val="00793C48"/>
    <w:pPr>
      <w:keepNext/>
      <w:ind w:left="2880" w:hanging="2880"/>
      <w:outlineLvl w:val="2"/>
    </w:pPr>
    <w:rPr>
      <w:rFonts w:ascii="Arial" w:hAnsi="Arial" w:cs="Arial"/>
      <w:b/>
      <w:sz w:val="20"/>
    </w:rPr>
  </w:style>
  <w:style w:type="paragraph" w:styleId="Heading4">
    <w:name w:val="heading 4"/>
    <w:basedOn w:val="Normal"/>
    <w:next w:val="Normal"/>
    <w:qFormat/>
    <w:rsid w:val="00793C48"/>
    <w:pPr>
      <w:keepNext/>
      <w:outlineLvl w:val="3"/>
    </w:pPr>
    <w:rPr>
      <w:rFonts w:ascii="Arial" w:hAnsi="Arial" w:cs="Arial"/>
      <w:b/>
      <w:sz w:val="20"/>
    </w:rPr>
  </w:style>
  <w:style w:type="paragraph" w:styleId="Heading5">
    <w:name w:val="heading 5"/>
    <w:basedOn w:val="Normal"/>
    <w:next w:val="Normal"/>
    <w:qFormat/>
    <w:rsid w:val="00793C48"/>
    <w:pPr>
      <w:keepNext/>
      <w:tabs>
        <w:tab w:val="left" w:pos="3240"/>
      </w:tabs>
      <w:ind w:left="540" w:hanging="540"/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793C48"/>
  </w:style>
  <w:style w:type="paragraph" w:styleId="Title">
    <w:name w:val="Title"/>
    <w:basedOn w:val="Normal"/>
    <w:qFormat/>
    <w:rsid w:val="00793C48"/>
    <w:pPr>
      <w:ind w:left="-90"/>
      <w:jc w:val="center"/>
    </w:pPr>
    <w:rPr>
      <w:b/>
      <w:sz w:val="36"/>
    </w:rPr>
  </w:style>
  <w:style w:type="paragraph" w:styleId="BodyText">
    <w:name w:val="Body Text"/>
    <w:basedOn w:val="Normal"/>
    <w:semiHidden/>
    <w:rsid w:val="00793C48"/>
    <w:rPr>
      <w:rFonts w:ascii="Arial" w:hAnsi="Arial" w:cs="Arial"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4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4B0"/>
    <w:rPr>
      <w:rFonts w:ascii="Tahoma" w:hAnsi="Tahoma" w:cs="Tahoma"/>
      <w:snapToGrid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4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sz w:val="20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color w:val="808080"/>
      <w:sz w:val="20"/>
    </w:rPr>
  </w:style>
  <w:style w:type="paragraph" w:styleId="Heading3">
    <w:name w:val="heading 3"/>
    <w:basedOn w:val="Normal"/>
    <w:next w:val="Normal"/>
    <w:qFormat/>
    <w:pPr>
      <w:keepNext/>
      <w:ind w:left="2880" w:hanging="2880"/>
      <w:outlineLvl w:val="2"/>
    </w:pPr>
    <w:rPr>
      <w:rFonts w:ascii="Arial" w:hAnsi="Arial" w:cs="Arial"/>
      <w:b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sz w:val="20"/>
    </w:rPr>
  </w:style>
  <w:style w:type="paragraph" w:styleId="Heading5">
    <w:name w:val="heading 5"/>
    <w:basedOn w:val="Normal"/>
    <w:next w:val="Normal"/>
    <w:qFormat/>
    <w:pPr>
      <w:keepNext/>
      <w:tabs>
        <w:tab w:val="left" w:pos="3240"/>
      </w:tabs>
      <w:ind w:left="540" w:hanging="540"/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Title">
    <w:name w:val="Title"/>
    <w:basedOn w:val="Normal"/>
    <w:qFormat/>
    <w:pPr>
      <w:ind w:left="-90"/>
      <w:jc w:val="center"/>
    </w:pPr>
    <w:rPr>
      <w:b/>
      <w:sz w:val="36"/>
    </w:rPr>
  </w:style>
  <w:style w:type="paragraph" w:styleId="BodyText">
    <w:name w:val="Body Text"/>
    <w:basedOn w:val="Normal"/>
    <w:semiHidden/>
    <w:rPr>
      <w:rFonts w:ascii="Arial" w:hAnsi="Arial" w:cs="Arial"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4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4B0"/>
    <w:rPr>
      <w:rFonts w:ascii="Tahoma" w:hAnsi="Tahoma" w:cs="Tahoma"/>
      <w:snapToGrid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F007B-67EF-4FBF-AA56-3946D7ADA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3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Calvin M</vt:lpstr>
    </vt:vector>
  </TitlesOfParts>
  <Company>Self</Company>
  <LinksUpToDate>false</LinksUpToDate>
  <CharactersWithSpaces>6802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Calvin M</dc:title>
  <dc:creator>Calvin Robol</dc:creator>
  <cp:lastModifiedBy>grobol</cp:lastModifiedBy>
  <cp:revision>15</cp:revision>
  <cp:lastPrinted>2012-02-20T13:18:00Z</cp:lastPrinted>
  <dcterms:created xsi:type="dcterms:W3CDTF">2014-07-10T23:04:00Z</dcterms:created>
  <dcterms:modified xsi:type="dcterms:W3CDTF">2014-07-14T02:57:00Z</dcterms:modified>
</cp:coreProperties>
</file>