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BC78B5" w14:textId="72A13392" w:rsidR="002E32AA" w:rsidRDefault="002E32AA" w:rsidP="002E32AA">
      <w:pPr>
        <w:jc w:val="center"/>
        <w:rPr>
          <w:rFonts w:ascii="Times New Roman" w:hAnsi="Times New Roman" w:cs="Times New Roman"/>
        </w:rPr>
      </w:pPr>
      <w:r>
        <w:rPr>
          <w:rFonts w:ascii="Times New Roman" w:hAnsi="Times New Roman" w:cs="Times New Roman"/>
        </w:rPr>
        <w:t xml:space="preserve">MP6 Dijkstra’s Algorithm </w:t>
      </w:r>
      <w:r>
        <w:rPr>
          <w:rFonts w:ascii="Times New Roman" w:hAnsi="Times New Roman" w:cs="Times New Roman"/>
        </w:rPr>
        <w:t>Test Plan</w:t>
      </w:r>
    </w:p>
    <w:p w14:paraId="376FBA0E" w14:textId="77777777" w:rsidR="002E32AA" w:rsidRDefault="002E32AA" w:rsidP="002E32AA">
      <w:pPr>
        <w:jc w:val="center"/>
        <w:rPr>
          <w:rFonts w:ascii="Times New Roman" w:hAnsi="Times New Roman" w:cs="Times New Roman"/>
        </w:rPr>
      </w:pPr>
      <w:r>
        <w:rPr>
          <w:rFonts w:ascii="Times New Roman" w:hAnsi="Times New Roman" w:cs="Times New Roman"/>
        </w:rPr>
        <w:t>Cameron L Burroughs</w:t>
      </w:r>
    </w:p>
    <w:p w14:paraId="54418021" w14:textId="4B60AD56" w:rsidR="002E32AA" w:rsidRDefault="002E32AA" w:rsidP="002E32AA">
      <w:pPr>
        <w:jc w:val="center"/>
        <w:rPr>
          <w:rFonts w:ascii="Times New Roman" w:hAnsi="Times New Roman" w:cs="Times New Roman"/>
        </w:rPr>
      </w:pPr>
      <w:r>
        <w:rPr>
          <w:rFonts w:ascii="Times New Roman" w:hAnsi="Times New Roman" w:cs="Times New Roman"/>
        </w:rPr>
        <w:t>ECE 2230, Fall 2020</w:t>
      </w:r>
    </w:p>
    <w:p w14:paraId="56E6A298" w14:textId="77777777" w:rsidR="002E32AA" w:rsidRDefault="002E32AA" w:rsidP="002E32AA">
      <w:pPr>
        <w:jc w:val="center"/>
        <w:rPr>
          <w:rFonts w:ascii="Times New Roman" w:hAnsi="Times New Roman" w:cs="Times New Roman"/>
        </w:rPr>
      </w:pPr>
    </w:p>
    <w:p w14:paraId="66D4969E" w14:textId="6212AE47" w:rsidR="00E70C95" w:rsidRDefault="002E32AA">
      <w:pPr>
        <w:rPr>
          <w:rFonts w:ascii="Times New Roman" w:hAnsi="Times New Roman" w:cs="Times New Roman"/>
        </w:rPr>
      </w:pPr>
      <w:r>
        <w:rPr>
          <w:rFonts w:ascii="Times New Roman" w:hAnsi="Times New Roman" w:cs="Times New Roman"/>
        </w:rPr>
        <w:tab/>
        <w:t>The test script used for performance evaluation tested the time it took for the shortest path algorithm to work for both a random and strongly connected graph as well as how long it took for the network diameter function to find the diameter on the random graph.</w:t>
      </w:r>
    </w:p>
    <w:p w14:paraId="01B4BC8D" w14:textId="0DD15CB1" w:rsidR="002E32AA" w:rsidRDefault="002E32AA" w:rsidP="002E32AA">
      <w:pPr>
        <w:jc w:val="center"/>
        <w:rPr>
          <w:rFonts w:ascii="Times New Roman" w:hAnsi="Times New Roman" w:cs="Times New Roman"/>
        </w:rPr>
      </w:pPr>
      <w:r>
        <w:rPr>
          <w:rFonts w:ascii="Times New Roman" w:hAnsi="Times New Roman" w:cs="Times New Roman"/>
          <w:noProof/>
        </w:rPr>
        <w:drawing>
          <wp:inline distT="0" distB="0" distL="0" distR="0" wp14:anchorId="3A0AACE6" wp14:editId="106BACD0">
            <wp:extent cx="3032443" cy="966866"/>
            <wp:effectExtent l="0" t="0" r="317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049110" cy="972180"/>
                    </a:xfrm>
                    <a:prstGeom prst="rect">
                      <a:avLst/>
                    </a:prstGeom>
                  </pic:spPr>
                </pic:pic>
              </a:graphicData>
            </a:graphic>
          </wp:inline>
        </w:drawing>
      </w:r>
    </w:p>
    <w:p w14:paraId="3CC498C4" w14:textId="41E1401F" w:rsidR="002E32AA" w:rsidRDefault="002E32AA" w:rsidP="002E32AA">
      <w:pPr>
        <w:rPr>
          <w:rFonts w:ascii="Times New Roman" w:hAnsi="Times New Roman" w:cs="Times New Roman"/>
        </w:rPr>
      </w:pPr>
      <w:r>
        <w:rPr>
          <w:rFonts w:ascii="Times New Roman" w:hAnsi="Times New Roman" w:cs="Times New Roman"/>
        </w:rPr>
        <w:t>for the shortest path test, the same source settings and operation settings were used, however the graph type and number of vertices and destination were changed. For the diameter test, again an average adjacency of 20 was used, however the operation was changed to -h 2 and the number of vertices was again changed to achieve ~1s run time.</w:t>
      </w:r>
    </w:p>
    <w:p w14:paraId="7965AB8B" w14:textId="4C72DBDF" w:rsidR="002E32AA" w:rsidRDefault="002E32AA" w:rsidP="002E32AA">
      <w:pPr>
        <w:rPr>
          <w:rFonts w:ascii="Times New Roman" w:hAnsi="Times New Roman" w:cs="Times New Roman"/>
        </w:rPr>
      </w:pPr>
    </w:p>
    <w:p w14:paraId="6D69D4E6" w14:textId="51C545A9" w:rsidR="002E32AA" w:rsidRDefault="002E32AA" w:rsidP="002E32AA">
      <w:pPr>
        <w:ind w:firstLine="720"/>
        <w:rPr>
          <w:rFonts w:ascii="Times New Roman" w:hAnsi="Times New Roman" w:cs="Times New Roman"/>
        </w:rPr>
      </w:pPr>
      <w:r>
        <w:rPr>
          <w:rFonts w:ascii="Times New Roman" w:hAnsi="Times New Roman" w:cs="Times New Roman"/>
        </w:rPr>
        <w:t>To test node density, ten different seed values were fed into the same command line argument repeatedly to produce a sample set of graphs and determine the probability of a graph being connected or disconnected. For the condition -a 7 the graphs were mostly disconnected while -a 20 resulted in all connected graphs.</w:t>
      </w:r>
    </w:p>
    <w:p w14:paraId="707C5A31" w14:textId="77777777" w:rsidR="002E32AA" w:rsidRPr="002E32AA" w:rsidRDefault="002E32AA" w:rsidP="002E32AA">
      <w:pPr>
        <w:shd w:val="clear" w:color="auto" w:fill="1E1E1E"/>
        <w:spacing w:line="270" w:lineRule="atLeast"/>
        <w:rPr>
          <w:rFonts w:ascii="Menlo" w:eastAsia="Times New Roman" w:hAnsi="Menlo" w:cs="Menlo"/>
          <w:color w:val="D4D4D4"/>
          <w:sz w:val="18"/>
          <w:szCs w:val="18"/>
        </w:rPr>
      </w:pPr>
      <w:r w:rsidRPr="002E32AA">
        <w:rPr>
          <w:rFonts w:ascii="Menlo" w:eastAsia="Times New Roman" w:hAnsi="Menlo" w:cs="Menlo"/>
          <w:color w:val="C586C0"/>
          <w:sz w:val="18"/>
          <w:szCs w:val="18"/>
        </w:rPr>
        <w:t>for</w:t>
      </w:r>
      <w:r w:rsidRPr="002E32AA">
        <w:rPr>
          <w:rFonts w:ascii="Menlo" w:eastAsia="Times New Roman" w:hAnsi="Menlo" w:cs="Menlo"/>
          <w:color w:val="D4D4D4"/>
          <w:sz w:val="18"/>
          <w:szCs w:val="18"/>
        </w:rPr>
        <w:t xml:space="preserve"> </w:t>
      </w:r>
      <w:proofErr w:type="spellStart"/>
      <w:r w:rsidRPr="002E32AA">
        <w:rPr>
          <w:rFonts w:ascii="Menlo" w:eastAsia="Times New Roman" w:hAnsi="Menlo" w:cs="Menlo"/>
          <w:color w:val="9CDCFE"/>
          <w:sz w:val="18"/>
          <w:szCs w:val="18"/>
        </w:rPr>
        <w:t>seedNum</w:t>
      </w:r>
      <w:proofErr w:type="spellEnd"/>
      <w:r w:rsidRPr="002E32AA">
        <w:rPr>
          <w:rFonts w:ascii="Menlo" w:eastAsia="Times New Roman" w:hAnsi="Menlo" w:cs="Menlo"/>
          <w:color w:val="D4D4D4"/>
          <w:sz w:val="18"/>
          <w:szCs w:val="18"/>
        </w:rPr>
        <w:t xml:space="preserve"> </w:t>
      </w:r>
      <w:r w:rsidRPr="002E32AA">
        <w:rPr>
          <w:rFonts w:ascii="Menlo" w:eastAsia="Times New Roman" w:hAnsi="Menlo" w:cs="Menlo"/>
          <w:color w:val="C586C0"/>
          <w:sz w:val="18"/>
          <w:szCs w:val="18"/>
        </w:rPr>
        <w:t>in</w:t>
      </w:r>
      <w:r w:rsidRPr="002E32AA">
        <w:rPr>
          <w:rFonts w:ascii="Menlo" w:eastAsia="Times New Roman" w:hAnsi="Menlo" w:cs="Menlo"/>
          <w:color w:val="D4D4D4"/>
          <w:sz w:val="18"/>
          <w:szCs w:val="18"/>
        </w:rPr>
        <w:t xml:space="preserve"> </w:t>
      </w:r>
      <w:r w:rsidRPr="002E32AA">
        <w:rPr>
          <w:rFonts w:ascii="Menlo" w:eastAsia="Times New Roman" w:hAnsi="Menlo" w:cs="Menlo"/>
          <w:color w:val="9CDCFE"/>
          <w:sz w:val="18"/>
          <w:szCs w:val="18"/>
        </w:rPr>
        <w:t>$</w:t>
      </w:r>
      <w:proofErr w:type="gramStart"/>
      <w:r w:rsidRPr="002E32AA">
        <w:rPr>
          <w:rFonts w:ascii="Menlo" w:eastAsia="Times New Roman" w:hAnsi="Menlo" w:cs="Menlo"/>
          <w:color w:val="9CDCFE"/>
          <w:sz w:val="18"/>
          <w:szCs w:val="18"/>
        </w:rPr>
        <w:t>seeds</w:t>
      </w:r>
      <w:r w:rsidRPr="002E32AA">
        <w:rPr>
          <w:rFonts w:ascii="Menlo" w:eastAsia="Times New Roman" w:hAnsi="Menlo" w:cs="Menlo"/>
          <w:color w:val="D4D4D4"/>
          <w:sz w:val="18"/>
          <w:szCs w:val="18"/>
        </w:rPr>
        <w:t xml:space="preserve"> ;</w:t>
      </w:r>
      <w:proofErr w:type="gramEnd"/>
      <w:r w:rsidRPr="002E32AA">
        <w:rPr>
          <w:rFonts w:ascii="Menlo" w:eastAsia="Times New Roman" w:hAnsi="Menlo" w:cs="Menlo"/>
          <w:color w:val="D4D4D4"/>
          <w:sz w:val="18"/>
          <w:szCs w:val="18"/>
        </w:rPr>
        <w:t xml:space="preserve"> </w:t>
      </w:r>
      <w:r w:rsidRPr="002E32AA">
        <w:rPr>
          <w:rFonts w:ascii="Menlo" w:eastAsia="Times New Roman" w:hAnsi="Menlo" w:cs="Menlo"/>
          <w:color w:val="C586C0"/>
          <w:sz w:val="18"/>
          <w:szCs w:val="18"/>
        </w:rPr>
        <w:t>do</w:t>
      </w:r>
    </w:p>
    <w:p w14:paraId="6D9CFD7D" w14:textId="77777777" w:rsidR="002E32AA" w:rsidRPr="002E32AA" w:rsidRDefault="002E32AA" w:rsidP="002E32AA">
      <w:pPr>
        <w:shd w:val="clear" w:color="auto" w:fill="1E1E1E"/>
        <w:spacing w:line="270" w:lineRule="atLeast"/>
        <w:rPr>
          <w:rFonts w:ascii="Menlo" w:eastAsia="Times New Roman" w:hAnsi="Menlo" w:cs="Menlo"/>
          <w:color w:val="D4D4D4"/>
          <w:sz w:val="18"/>
          <w:szCs w:val="18"/>
        </w:rPr>
      </w:pPr>
      <w:r w:rsidRPr="002E32AA">
        <w:rPr>
          <w:rFonts w:ascii="Menlo" w:eastAsia="Times New Roman" w:hAnsi="Menlo" w:cs="Menlo"/>
          <w:color w:val="D4D4D4"/>
          <w:sz w:val="18"/>
          <w:szCs w:val="18"/>
        </w:rPr>
        <w:t xml:space="preserve">    </w:t>
      </w:r>
      <w:proofErr w:type="gramStart"/>
      <w:r w:rsidRPr="002E32AA">
        <w:rPr>
          <w:rFonts w:ascii="Menlo" w:eastAsia="Times New Roman" w:hAnsi="Menlo" w:cs="Menlo"/>
          <w:color w:val="D4D4D4"/>
          <w:sz w:val="18"/>
          <w:szCs w:val="18"/>
        </w:rPr>
        <w:t>./</w:t>
      </w:r>
      <w:proofErr w:type="gramEnd"/>
      <w:r w:rsidRPr="002E32AA">
        <w:rPr>
          <w:rFonts w:ascii="Menlo" w:eastAsia="Times New Roman" w:hAnsi="Menlo" w:cs="Menlo"/>
          <w:color w:val="D4D4D4"/>
          <w:sz w:val="18"/>
          <w:szCs w:val="18"/>
        </w:rPr>
        <w:t xml:space="preserve">lab6 -g 4 -h 2 -n 100 -r </w:t>
      </w:r>
      <w:r w:rsidRPr="002E32AA">
        <w:rPr>
          <w:rFonts w:ascii="Menlo" w:eastAsia="Times New Roman" w:hAnsi="Menlo" w:cs="Menlo"/>
          <w:color w:val="9CDCFE"/>
          <w:sz w:val="18"/>
          <w:szCs w:val="18"/>
        </w:rPr>
        <w:t>$</w:t>
      </w:r>
      <w:proofErr w:type="spellStart"/>
      <w:r w:rsidRPr="002E32AA">
        <w:rPr>
          <w:rFonts w:ascii="Menlo" w:eastAsia="Times New Roman" w:hAnsi="Menlo" w:cs="Menlo"/>
          <w:color w:val="9CDCFE"/>
          <w:sz w:val="18"/>
          <w:szCs w:val="18"/>
        </w:rPr>
        <w:t>seedNum</w:t>
      </w:r>
      <w:proofErr w:type="spellEnd"/>
      <w:r w:rsidRPr="002E32AA">
        <w:rPr>
          <w:rFonts w:ascii="Menlo" w:eastAsia="Times New Roman" w:hAnsi="Menlo" w:cs="Menlo"/>
          <w:color w:val="D4D4D4"/>
          <w:sz w:val="18"/>
          <w:szCs w:val="18"/>
        </w:rPr>
        <w:t xml:space="preserve"> -a 7</w:t>
      </w:r>
    </w:p>
    <w:p w14:paraId="3AB58FA2" w14:textId="77777777" w:rsidR="002E32AA" w:rsidRPr="002E32AA" w:rsidRDefault="002E32AA" w:rsidP="002E32AA">
      <w:pPr>
        <w:shd w:val="clear" w:color="auto" w:fill="1E1E1E"/>
        <w:spacing w:line="270" w:lineRule="atLeast"/>
        <w:rPr>
          <w:rFonts w:ascii="Menlo" w:eastAsia="Times New Roman" w:hAnsi="Menlo" w:cs="Menlo"/>
          <w:color w:val="D4D4D4"/>
          <w:sz w:val="18"/>
          <w:szCs w:val="18"/>
        </w:rPr>
      </w:pPr>
      <w:r w:rsidRPr="002E32AA">
        <w:rPr>
          <w:rFonts w:ascii="Menlo" w:eastAsia="Times New Roman" w:hAnsi="Menlo" w:cs="Menlo"/>
          <w:color w:val="C586C0"/>
          <w:sz w:val="18"/>
          <w:szCs w:val="18"/>
        </w:rPr>
        <w:t>done</w:t>
      </w:r>
    </w:p>
    <w:p w14:paraId="13324631" w14:textId="180E4C53" w:rsidR="002E32AA" w:rsidRDefault="002E32AA" w:rsidP="002E32AA">
      <w:pPr>
        <w:rPr>
          <w:rFonts w:ascii="Times New Roman" w:hAnsi="Times New Roman" w:cs="Times New Roman"/>
        </w:rPr>
      </w:pPr>
    </w:p>
    <w:p w14:paraId="7792BD27" w14:textId="5E5DD747" w:rsidR="002E32AA" w:rsidRDefault="002E32AA" w:rsidP="002E32AA">
      <w:pPr>
        <w:rPr>
          <w:rFonts w:ascii="Times New Roman" w:hAnsi="Times New Roman" w:cs="Times New Roman"/>
        </w:rPr>
      </w:pPr>
      <w:r>
        <w:rPr>
          <w:rFonts w:ascii="Times New Roman" w:hAnsi="Times New Roman" w:cs="Times New Roman"/>
        </w:rPr>
        <w:tab/>
        <w:t xml:space="preserve">To test the Multiple-link disjoint paths, various average adjacencies were fed into the same command line argument to produce a varying number of paths. For this specific test R = (10, 20, 50, and 100) was used. </w:t>
      </w:r>
    </w:p>
    <w:p w14:paraId="6C219AFA" w14:textId="77777777" w:rsidR="002E32AA" w:rsidRPr="002E32AA" w:rsidRDefault="002E32AA" w:rsidP="002E32AA">
      <w:pPr>
        <w:shd w:val="clear" w:color="auto" w:fill="1E1E1E"/>
        <w:spacing w:line="270" w:lineRule="atLeast"/>
        <w:rPr>
          <w:rFonts w:ascii="Menlo" w:eastAsia="Times New Roman" w:hAnsi="Menlo" w:cs="Menlo"/>
          <w:color w:val="D4D4D4"/>
          <w:sz w:val="18"/>
          <w:szCs w:val="18"/>
        </w:rPr>
      </w:pPr>
      <w:r w:rsidRPr="002E32AA">
        <w:rPr>
          <w:rFonts w:ascii="Menlo" w:eastAsia="Times New Roman" w:hAnsi="Menlo" w:cs="Menlo"/>
          <w:color w:val="C586C0"/>
          <w:sz w:val="18"/>
          <w:szCs w:val="18"/>
        </w:rPr>
        <w:t>for</w:t>
      </w:r>
      <w:r w:rsidRPr="002E32AA">
        <w:rPr>
          <w:rFonts w:ascii="Menlo" w:eastAsia="Times New Roman" w:hAnsi="Menlo" w:cs="Menlo"/>
          <w:color w:val="D4D4D4"/>
          <w:sz w:val="18"/>
          <w:szCs w:val="18"/>
        </w:rPr>
        <w:t xml:space="preserve"> </w:t>
      </w:r>
      <w:r w:rsidRPr="002E32AA">
        <w:rPr>
          <w:rFonts w:ascii="Menlo" w:eastAsia="Times New Roman" w:hAnsi="Menlo" w:cs="Menlo"/>
          <w:color w:val="9CDCFE"/>
          <w:sz w:val="18"/>
          <w:szCs w:val="18"/>
        </w:rPr>
        <w:t>R</w:t>
      </w:r>
      <w:r w:rsidRPr="002E32AA">
        <w:rPr>
          <w:rFonts w:ascii="Menlo" w:eastAsia="Times New Roman" w:hAnsi="Menlo" w:cs="Menlo"/>
          <w:color w:val="D4D4D4"/>
          <w:sz w:val="18"/>
          <w:szCs w:val="18"/>
        </w:rPr>
        <w:t xml:space="preserve"> </w:t>
      </w:r>
      <w:r w:rsidRPr="002E32AA">
        <w:rPr>
          <w:rFonts w:ascii="Menlo" w:eastAsia="Times New Roman" w:hAnsi="Menlo" w:cs="Menlo"/>
          <w:color w:val="C586C0"/>
          <w:sz w:val="18"/>
          <w:szCs w:val="18"/>
        </w:rPr>
        <w:t>in</w:t>
      </w:r>
      <w:r w:rsidRPr="002E32AA">
        <w:rPr>
          <w:rFonts w:ascii="Menlo" w:eastAsia="Times New Roman" w:hAnsi="Menlo" w:cs="Menlo"/>
          <w:color w:val="D4D4D4"/>
          <w:sz w:val="18"/>
          <w:szCs w:val="18"/>
        </w:rPr>
        <w:t xml:space="preserve"> </w:t>
      </w:r>
      <w:r w:rsidRPr="002E32AA">
        <w:rPr>
          <w:rFonts w:ascii="Menlo" w:eastAsia="Times New Roman" w:hAnsi="Menlo" w:cs="Menlo"/>
          <w:color w:val="9CDCFE"/>
          <w:sz w:val="18"/>
          <w:szCs w:val="18"/>
        </w:rPr>
        <w:t>$</w:t>
      </w:r>
      <w:proofErr w:type="spellStart"/>
      <w:proofErr w:type="gramStart"/>
      <w:r w:rsidRPr="002E32AA">
        <w:rPr>
          <w:rFonts w:ascii="Menlo" w:eastAsia="Times New Roman" w:hAnsi="Menlo" w:cs="Menlo"/>
          <w:color w:val="9CDCFE"/>
          <w:sz w:val="18"/>
          <w:szCs w:val="18"/>
        </w:rPr>
        <w:t>Rvalues</w:t>
      </w:r>
      <w:proofErr w:type="spellEnd"/>
      <w:r w:rsidRPr="002E32AA">
        <w:rPr>
          <w:rFonts w:ascii="Menlo" w:eastAsia="Times New Roman" w:hAnsi="Menlo" w:cs="Menlo"/>
          <w:color w:val="D4D4D4"/>
          <w:sz w:val="18"/>
          <w:szCs w:val="18"/>
        </w:rPr>
        <w:t xml:space="preserve"> ;</w:t>
      </w:r>
      <w:proofErr w:type="gramEnd"/>
      <w:r w:rsidRPr="002E32AA">
        <w:rPr>
          <w:rFonts w:ascii="Menlo" w:eastAsia="Times New Roman" w:hAnsi="Menlo" w:cs="Menlo"/>
          <w:color w:val="D4D4D4"/>
          <w:sz w:val="18"/>
          <w:szCs w:val="18"/>
        </w:rPr>
        <w:t xml:space="preserve"> </w:t>
      </w:r>
      <w:r w:rsidRPr="002E32AA">
        <w:rPr>
          <w:rFonts w:ascii="Menlo" w:eastAsia="Times New Roman" w:hAnsi="Menlo" w:cs="Menlo"/>
          <w:color w:val="C586C0"/>
          <w:sz w:val="18"/>
          <w:szCs w:val="18"/>
        </w:rPr>
        <w:t>do</w:t>
      </w:r>
    </w:p>
    <w:p w14:paraId="60436041" w14:textId="77777777" w:rsidR="002E32AA" w:rsidRPr="002E32AA" w:rsidRDefault="002E32AA" w:rsidP="002E32AA">
      <w:pPr>
        <w:shd w:val="clear" w:color="auto" w:fill="1E1E1E"/>
        <w:spacing w:line="270" w:lineRule="atLeast"/>
        <w:rPr>
          <w:rFonts w:ascii="Menlo" w:eastAsia="Times New Roman" w:hAnsi="Menlo" w:cs="Menlo"/>
          <w:color w:val="D4D4D4"/>
          <w:sz w:val="18"/>
          <w:szCs w:val="18"/>
        </w:rPr>
      </w:pPr>
      <w:r w:rsidRPr="002E32AA">
        <w:rPr>
          <w:rFonts w:ascii="Menlo" w:eastAsia="Times New Roman" w:hAnsi="Menlo" w:cs="Menlo"/>
          <w:color w:val="D4D4D4"/>
          <w:sz w:val="18"/>
          <w:szCs w:val="18"/>
        </w:rPr>
        <w:t xml:space="preserve">    </w:t>
      </w:r>
      <w:proofErr w:type="gramStart"/>
      <w:r w:rsidRPr="002E32AA">
        <w:rPr>
          <w:rFonts w:ascii="Menlo" w:eastAsia="Times New Roman" w:hAnsi="Menlo" w:cs="Menlo"/>
          <w:color w:val="D4D4D4"/>
          <w:sz w:val="18"/>
          <w:szCs w:val="18"/>
        </w:rPr>
        <w:t>./</w:t>
      </w:r>
      <w:proofErr w:type="gramEnd"/>
      <w:r w:rsidRPr="002E32AA">
        <w:rPr>
          <w:rFonts w:ascii="Menlo" w:eastAsia="Times New Roman" w:hAnsi="Menlo" w:cs="Menlo"/>
          <w:color w:val="D4D4D4"/>
          <w:sz w:val="18"/>
          <w:szCs w:val="18"/>
        </w:rPr>
        <w:t xml:space="preserve">lab6 -g 4 -h 3 -n 1000 -s 0 -d 999 -a </w:t>
      </w:r>
      <w:r w:rsidRPr="002E32AA">
        <w:rPr>
          <w:rFonts w:ascii="Menlo" w:eastAsia="Times New Roman" w:hAnsi="Menlo" w:cs="Menlo"/>
          <w:color w:val="9CDCFE"/>
          <w:sz w:val="18"/>
          <w:szCs w:val="18"/>
        </w:rPr>
        <w:t>$R</w:t>
      </w:r>
    </w:p>
    <w:p w14:paraId="13D08C23" w14:textId="77777777" w:rsidR="002E32AA" w:rsidRPr="002E32AA" w:rsidRDefault="002E32AA" w:rsidP="002E32AA">
      <w:pPr>
        <w:shd w:val="clear" w:color="auto" w:fill="1E1E1E"/>
        <w:spacing w:line="270" w:lineRule="atLeast"/>
        <w:rPr>
          <w:rFonts w:ascii="Menlo" w:eastAsia="Times New Roman" w:hAnsi="Menlo" w:cs="Menlo"/>
          <w:color w:val="D4D4D4"/>
          <w:sz w:val="18"/>
          <w:szCs w:val="18"/>
        </w:rPr>
      </w:pPr>
      <w:r w:rsidRPr="002E32AA">
        <w:rPr>
          <w:rFonts w:ascii="Menlo" w:eastAsia="Times New Roman" w:hAnsi="Menlo" w:cs="Menlo"/>
          <w:color w:val="C586C0"/>
          <w:sz w:val="18"/>
          <w:szCs w:val="18"/>
        </w:rPr>
        <w:t>done</w:t>
      </w:r>
      <w:r w:rsidRPr="002E32AA">
        <w:rPr>
          <w:rFonts w:ascii="Menlo" w:eastAsia="Times New Roman" w:hAnsi="Menlo" w:cs="Menlo"/>
          <w:color w:val="D4D4D4"/>
          <w:sz w:val="18"/>
          <w:szCs w:val="18"/>
        </w:rPr>
        <w:t xml:space="preserve"> </w:t>
      </w:r>
    </w:p>
    <w:p w14:paraId="5118AA8A" w14:textId="429CCB1E" w:rsidR="002E32AA" w:rsidRDefault="002E32AA" w:rsidP="002E32AA">
      <w:pPr>
        <w:rPr>
          <w:rFonts w:ascii="Times New Roman" w:hAnsi="Times New Roman" w:cs="Times New Roman"/>
        </w:rPr>
      </w:pPr>
    </w:p>
    <w:p w14:paraId="142924C7" w14:textId="1AE6F6A1" w:rsidR="002E32AA" w:rsidRPr="002E32AA" w:rsidRDefault="002E32AA" w:rsidP="002E32AA">
      <w:pPr>
        <w:rPr>
          <w:rFonts w:ascii="Times New Roman" w:hAnsi="Times New Roman" w:cs="Times New Roman"/>
        </w:rPr>
      </w:pPr>
      <w:r>
        <w:rPr>
          <w:rFonts w:ascii="Times New Roman" w:hAnsi="Times New Roman" w:cs="Times New Roman"/>
        </w:rPr>
        <w:t>For R = 10, the real average adjacency was 9.6, for R = 20 it was 18.8, For R = 50 it was 44.1, and finally for R = 100 it was 85. Each of these are slightly larger than the input, however this was to be expected from the construction of the program.</w:t>
      </w:r>
    </w:p>
    <w:sectPr w:rsidR="002E32AA" w:rsidRPr="002E32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2AA"/>
    <w:rsid w:val="002355D8"/>
    <w:rsid w:val="002E1899"/>
    <w:rsid w:val="002E32AA"/>
    <w:rsid w:val="004E4103"/>
    <w:rsid w:val="006A2225"/>
    <w:rsid w:val="008D2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3DA4A1"/>
  <w15:chartTrackingRefBased/>
  <w15:docId w15:val="{786D0EDC-D819-CA48-AC91-7E46296CC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2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4317335">
      <w:bodyDiv w:val="1"/>
      <w:marLeft w:val="0"/>
      <w:marRight w:val="0"/>
      <w:marTop w:val="0"/>
      <w:marBottom w:val="0"/>
      <w:divBdr>
        <w:top w:val="none" w:sz="0" w:space="0" w:color="auto"/>
        <w:left w:val="none" w:sz="0" w:space="0" w:color="auto"/>
        <w:bottom w:val="none" w:sz="0" w:space="0" w:color="auto"/>
        <w:right w:val="none" w:sz="0" w:space="0" w:color="auto"/>
      </w:divBdr>
      <w:divsChild>
        <w:div w:id="725252349">
          <w:marLeft w:val="0"/>
          <w:marRight w:val="0"/>
          <w:marTop w:val="0"/>
          <w:marBottom w:val="0"/>
          <w:divBdr>
            <w:top w:val="none" w:sz="0" w:space="0" w:color="auto"/>
            <w:left w:val="none" w:sz="0" w:space="0" w:color="auto"/>
            <w:bottom w:val="none" w:sz="0" w:space="0" w:color="auto"/>
            <w:right w:val="none" w:sz="0" w:space="0" w:color="auto"/>
          </w:divBdr>
          <w:divsChild>
            <w:div w:id="480968764">
              <w:marLeft w:val="0"/>
              <w:marRight w:val="0"/>
              <w:marTop w:val="0"/>
              <w:marBottom w:val="0"/>
              <w:divBdr>
                <w:top w:val="none" w:sz="0" w:space="0" w:color="auto"/>
                <w:left w:val="none" w:sz="0" w:space="0" w:color="auto"/>
                <w:bottom w:val="none" w:sz="0" w:space="0" w:color="auto"/>
                <w:right w:val="none" w:sz="0" w:space="0" w:color="auto"/>
              </w:divBdr>
            </w:div>
            <w:div w:id="2026594247">
              <w:marLeft w:val="0"/>
              <w:marRight w:val="0"/>
              <w:marTop w:val="0"/>
              <w:marBottom w:val="0"/>
              <w:divBdr>
                <w:top w:val="none" w:sz="0" w:space="0" w:color="auto"/>
                <w:left w:val="none" w:sz="0" w:space="0" w:color="auto"/>
                <w:bottom w:val="none" w:sz="0" w:space="0" w:color="auto"/>
                <w:right w:val="none" w:sz="0" w:space="0" w:color="auto"/>
              </w:divBdr>
            </w:div>
            <w:div w:id="18570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34111">
      <w:bodyDiv w:val="1"/>
      <w:marLeft w:val="0"/>
      <w:marRight w:val="0"/>
      <w:marTop w:val="0"/>
      <w:marBottom w:val="0"/>
      <w:divBdr>
        <w:top w:val="none" w:sz="0" w:space="0" w:color="auto"/>
        <w:left w:val="none" w:sz="0" w:space="0" w:color="auto"/>
        <w:bottom w:val="none" w:sz="0" w:space="0" w:color="auto"/>
        <w:right w:val="none" w:sz="0" w:space="0" w:color="auto"/>
      </w:divBdr>
      <w:divsChild>
        <w:div w:id="110563868">
          <w:marLeft w:val="0"/>
          <w:marRight w:val="0"/>
          <w:marTop w:val="0"/>
          <w:marBottom w:val="0"/>
          <w:divBdr>
            <w:top w:val="none" w:sz="0" w:space="0" w:color="auto"/>
            <w:left w:val="none" w:sz="0" w:space="0" w:color="auto"/>
            <w:bottom w:val="none" w:sz="0" w:space="0" w:color="auto"/>
            <w:right w:val="none" w:sz="0" w:space="0" w:color="auto"/>
          </w:divBdr>
          <w:divsChild>
            <w:div w:id="474106063">
              <w:marLeft w:val="0"/>
              <w:marRight w:val="0"/>
              <w:marTop w:val="0"/>
              <w:marBottom w:val="0"/>
              <w:divBdr>
                <w:top w:val="none" w:sz="0" w:space="0" w:color="auto"/>
                <w:left w:val="none" w:sz="0" w:space="0" w:color="auto"/>
                <w:bottom w:val="none" w:sz="0" w:space="0" w:color="auto"/>
                <w:right w:val="none" w:sz="0" w:space="0" w:color="auto"/>
              </w:divBdr>
            </w:div>
            <w:div w:id="1055663831">
              <w:marLeft w:val="0"/>
              <w:marRight w:val="0"/>
              <w:marTop w:val="0"/>
              <w:marBottom w:val="0"/>
              <w:divBdr>
                <w:top w:val="none" w:sz="0" w:space="0" w:color="auto"/>
                <w:left w:val="none" w:sz="0" w:space="0" w:color="auto"/>
                <w:bottom w:val="none" w:sz="0" w:space="0" w:color="auto"/>
                <w:right w:val="none" w:sz="0" w:space="0" w:color="auto"/>
              </w:divBdr>
            </w:div>
            <w:div w:id="62870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68039">
      <w:bodyDiv w:val="1"/>
      <w:marLeft w:val="0"/>
      <w:marRight w:val="0"/>
      <w:marTop w:val="0"/>
      <w:marBottom w:val="0"/>
      <w:divBdr>
        <w:top w:val="none" w:sz="0" w:space="0" w:color="auto"/>
        <w:left w:val="none" w:sz="0" w:space="0" w:color="auto"/>
        <w:bottom w:val="none" w:sz="0" w:space="0" w:color="auto"/>
        <w:right w:val="none" w:sz="0" w:space="0" w:color="auto"/>
      </w:divBdr>
      <w:divsChild>
        <w:div w:id="1155147858">
          <w:marLeft w:val="0"/>
          <w:marRight w:val="0"/>
          <w:marTop w:val="0"/>
          <w:marBottom w:val="0"/>
          <w:divBdr>
            <w:top w:val="none" w:sz="0" w:space="0" w:color="auto"/>
            <w:left w:val="none" w:sz="0" w:space="0" w:color="auto"/>
            <w:bottom w:val="none" w:sz="0" w:space="0" w:color="auto"/>
            <w:right w:val="none" w:sz="0" w:space="0" w:color="auto"/>
          </w:divBdr>
          <w:divsChild>
            <w:div w:id="1117604541">
              <w:marLeft w:val="0"/>
              <w:marRight w:val="0"/>
              <w:marTop w:val="0"/>
              <w:marBottom w:val="0"/>
              <w:divBdr>
                <w:top w:val="none" w:sz="0" w:space="0" w:color="auto"/>
                <w:left w:val="none" w:sz="0" w:space="0" w:color="auto"/>
                <w:bottom w:val="none" w:sz="0" w:space="0" w:color="auto"/>
                <w:right w:val="none" w:sz="0" w:space="0" w:color="auto"/>
              </w:divBdr>
            </w:div>
            <w:div w:id="1313100121">
              <w:marLeft w:val="0"/>
              <w:marRight w:val="0"/>
              <w:marTop w:val="0"/>
              <w:marBottom w:val="0"/>
              <w:divBdr>
                <w:top w:val="none" w:sz="0" w:space="0" w:color="auto"/>
                <w:left w:val="none" w:sz="0" w:space="0" w:color="auto"/>
                <w:bottom w:val="none" w:sz="0" w:space="0" w:color="auto"/>
                <w:right w:val="none" w:sz="0" w:space="0" w:color="auto"/>
              </w:divBdr>
            </w:div>
            <w:div w:id="180211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L Burroughs</dc:creator>
  <cp:keywords/>
  <dc:description/>
  <cp:lastModifiedBy>Cameron L Burroughs</cp:lastModifiedBy>
  <cp:revision>1</cp:revision>
  <dcterms:created xsi:type="dcterms:W3CDTF">2020-11-21T04:48:00Z</dcterms:created>
  <dcterms:modified xsi:type="dcterms:W3CDTF">2020-11-21T04:59:00Z</dcterms:modified>
</cp:coreProperties>
</file>