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A6BF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6B7E91B" w14:textId="0ECED29C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F7268A4" w14:textId="77777777" w:rsidR="00D84980" w:rsidRDefault="00D84980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87655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ECA2F05" w14:textId="42ED182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INFORME DE INGENIERÍA</w:t>
      </w:r>
    </w:p>
    <w:p w14:paraId="1CC57E92" w14:textId="7769C0B8" w:rsidR="00D84980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TALLER DE APLICACIÓN GMAP</w:t>
      </w:r>
    </w:p>
    <w:p w14:paraId="3D7AC42F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9C5121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8540674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1A883A8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73B05B7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E573D2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3D2152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MARIA CAMILA LENIS RESTREPO</w:t>
      </w:r>
    </w:p>
    <w:p w14:paraId="5A38F699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JAVIER ANDRÉS TORRES REYES</w:t>
      </w:r>
    </w:p>
    <w:p w14:paraId="56592FF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92BFA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36CFFD41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6433834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740EEE6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0119C3C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54794592" w14:textId="4E9CB721" w:rsidR="00CF3B45" w:rsidRDefault="00917382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PROYECTO INTEGRADOR I</w:t>
      </w:r>
    </w:p>
    <w:p w14:paraId="4B6ED16C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75650A4D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404925A8" w14:textId="77777777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</w:p>
    <w:p w14:paraId="2073A006" w14:textId="137CC135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340CD13E" w14:textId="77777777" w:rsidR="00917382" w:rsidRDefault="00917382" w:rsidP="00D84980">
      <w:pPr>
        <w:rPr>
          <w:rFonts w:ascii="Times New Roman" w:hAnsi="Times New Roman" w:cs="Times New Roman"/>
          <w:b/>
          <w:sz w:val="24"/>
        </w:rPr>
      </w:pPr>
    </w:p>
    <w:p w14:paraId="50FE6F67" w14:textId="77777777" w:rsidR="00D84980" w:rsidRDefault="00D84980" w:rsidP="00D84980">
      <w:pPr>
        <w:rPr>
          <w:rFonts w:ascii="Times New Roman" w:hAnsi="Times New Roman" w:cs="Times New Roman"/>
          <w:b/>
          <w:sz w:val="24"/>
        </w:rPr>
      </w:pPr>
    </w:p>
    <w:p w14:paraId="2845FED7" w14:textId="45561BFE" w:rsidR="00CF3B45" w:rsidRDefault="00CF3B45" w:rsidP="00CF3B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201</w:t>
      </w:r>
      <w:r w:rsidR="00917382">
        <w:rPr>
          <w:rFonts w:ascii="Times New Roman" w:hAnsi="Times New Roman" w:cs="Times New Roman"/>
          <w:b/>
          <w:sz w:val="24"/>
        </w:rPr>
        <w:t>9-1</w:t>
      </w:r>
    </w:p>
    <w:p w14:paraId="204E4956" w14:textId="77777777" w:rsidR="002E39A9" w:rsidRPr="0072184D" w:rsidRDefault="002E39A9" w:rsidP="00917382">
      <w:pPr>
        <w:pStyle w:val="Ttulo1"/>
        <w:jc w:val="center"/>
      </w:pPr>
      <w:r w:rsidRPr="0072184D">
        <w:lastRenderedPageBreak/>
        <w:t>INFORME DE INGENIERÍA</w:t>
      </w:r>
    </w:p>
    <w:p w14:paraId="766029CD" w14:textId="14862A13" w:rsidR="002E39A9" w:rsidRPr="00B2499C" w:rsidRDefault="002E39A9" w:rsidP="00917382">
      <w:pPr>
        <w:pStyle w:val="Subttulo"/>
        <w:rPr>
          <w:b w:val="0"/>
          <w:szCs w:val="24"/>
        </w:rPr>
      </w:pPr>
      <w:r w:rsidRPr="00B2499C">
        <w:rPr>
          <w:szCs w:val="24"/>
        </w:rPr>
        <w:t>Identificación del problema</w:t>
      </w:r>
    </w:p>
    <w:p w14:paraId="62309B33" w14:textId="17834583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Definición del problema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10705281" w14:textId="03B28CA3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Visualización de la localización de los últimos terremotos de grado mayor a 5 en todo el mundo.</w:t>
      </w:r>
    </w:p>
    <w:p w14:paraId="33003477" w14:textId="159BCFCB" w:rsidR="009B7225" w:rsidRPr="00B2499C" w:rsidRDefault="000C72A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Descripción:</w:t>
      </w:r>
    </w:p>
    <w:p w14:paraId="157F5AD7" w14:textId="13D21FDD" w:rsidR="009B7225" w:rsidRPr="00B2499C" w:rsidRDefault="009B7225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En el último mes se ha visto </w:t>
      </w:r>
    </w:p>
    <w:p w14:paraId="26975ACE" w14:textId="47C62657" w:rsidR="000C72AC" w:rsidRPr="00B2499C" w:rsidRDefault="000C72A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Últimamente se han venido presentando alrededor del mundo un incremento de las actividades sísmicas, por lo tanto</w:t>
      </w:r>
      <w:r w:rsidR="00C707C5" w:rsidRPr="00B2499C">
        <w:rPr>
          <w:rFonts w:ascii="Times New Roman" w:hAnsi="Times New Roman" w:cs="Times New Roman"/>
          <w:sz w:val="24"/>
          <w:szCs w:val="24"/>
        </w:rPr>
        <w:t>,</w:t>
      </w:r>
      <w:r w:rsidRPr="00B2499C">
        <w:rPr>
          <w:rFonts w:ascii="Times New Roman" w:hAnsi="Times New Roman" w:cs="Times New Roman"/>
          <w:sz w:val="24"/>
          <w:szCs w:val="24"/>
        </w:rPr>
        <w:t xml:space="preserve"> las autoridades, para mejorar su comprensión y estudio, requieren </w:t>
      </w:r>
      <w:r w:rsidR="00C707C5" w:rsidRPr="00B2499C">
        <w:rPr>
          <w:rFonts w:ascii="Times New Roman" w:hAnsi="Times New Roman" w:cs="Times New Roman"/>
          <w:sz w:val="24"/>
          <w:szCs w:val="24"/>
        </w:rPr>
        <w:t>visualizarlas de manera que la información dada sea actualizada, completa, sencilla y de fácil comprensión.</w:t>
      </w:r>
    </w:p>
    <w:p w14:paraId="3323E011" w14:textId="216ADDF0" w:rsidR="000C72AC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funcionales</w:t>
      </w:r>
      <w:r w:rsidR="000C72AC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3CCE2F68" w14:textId="6C7FDE40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mostrar información del terremoto tal como: 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latitud, longitud, </w:t>
      </w:r>
      <w:r w:rsidRPr="00B2499C">
        <w:rPr>
          <w:rFonts w:ascii="Times New Roman" w:hAnsi="Times New Roman" w:cs="Times New Roman"/>
          <w:sz w:val="24"/>
          <w:szCs w:val="24"/>
        </w:rPr>
        <w:t>magnitud, profundidad, fecha</w:t>
      </w:r>
      <w:r w:rsidR="00B2499C" w:rsidRPr="00B2499C">
        <w:rPr>
          <w:rFonts w:ascii="Times New Roman" w:hAnsi="Times New Roman" w:cs="Times New Roman"/>
          <w:sz w:val="24"/>
          <w:szCs w:val="24"/>
        </w:rPr>
        <w:t xml:space="preserve"> y hora</w:t>
      </w:r>
      <w:r w:rsidRPr="00B2499C">
        <w:rPr>
          <w:rFonts w:ascii="Times New Roman" w:hAnsi="Times New Roman" w:cs="Times New Roman"/>
          <w:sz w:val="24"/>
          <w:szCs w:val="24"/>
        </w:rPr>
        <w:t>.</w:t>
      </w:r>
    </w:p>
    <w:p w14:paraId="68F762F4" w14:textId="71890977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Se debe visualizar de manera gráfica un mapamundi con marcadores en los lugares donde han ocurrido terremotos de grado mayor a 5.</w:t>
      </w:r>
    </w:p>
    <w:p w14:paraId="313D1749" w14:textId="36CD35D4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debe actualizar la información sobre los terremotos. </w:t>
      </w:r>
    </w:p>
    <w:p w14:paraId="199B3FEA" w14:textId="65D7DE01" w:rsidR="00C707C5" w:rsidRPr="00B2499C" w:rsidRDefault="00C707C5" w:rsidP="0091478A">
      <w:pPr>
        <w:pStyle w:val="Prrafodelista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programa debe agregar nuevos terremotos obtenidos de datos abiertos.</w:t>
      </w:r>
    </w:p>
    <w:p w14:paraId="684A3D61" w14:textId="16BF07EA" w:rsidR="00D84980" w:rsidRPr="00B2499C" w:rsidRDefault="001C50EB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Requerimientos no funcionales</w:t>
      </w:r>
      <w:r w:rsidR="00C707C5" w:rsidRPr="00B2499C">
        <w:rPr>
          <w:rFonts w:ascii="Times New Roman" w:hAnsi="Times New Roman" w:cs="Times New Roman"/>
          <w:b/>
          <w:sz w:val="24"/>
          <w:szCs w:val="24"/>
        </w:rPr>
        <w:t>:</w:t>
      </w:r>
    </w:p>
    <w:p w14:paraId="0EFF0B42" w14:textId="089BA6B0" w:rsidR="00C707C5" w:rsidRPr="00B2499C" w:rsidRDefault="00C707C5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El aplicativo debe estar implementado en Visual Studio. Net</w:t>
      </w:r>
    </w:p>
    <w:p w14:paraId="3E6B9F7A" w14:textId="2B3EF8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Recopilación de la información</w:t>
      </w:r>
    </w:p>
    <w:p w14:paraId="29DE2482" w14:textId="64C929F8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Terremoto y sus características:</w:t>
      </w:r>
    </w:p>
    <w:p w14:paraId="145BFE24" w14:textId="375D08F6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Los terremotos </w:t>
      </w:r>
    </w:p>
    <w:p w14:paraId="1D53BC85" w14:textId="2EC2D17A" w:rsidR="00655449" w:rsidRPr="00B2499C" w:rsidRDefault="00485C3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A6F20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https://www.udc.es/dep/dtcon/estructuras/ETSAC/Investigacion/Terremotos/QUE_ES.htm</w:t>
        </w:r>
      </w:hyperlink>
      <w:r w:rsidR="009A6F20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EAF025" w14:textId="7CEA398E" w:rsidR="009A6F20" w:rsidRPr="00B2499C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Aquí deberíamos hablar de las características principales y de cuales se deben mostrar en la </w:t>
      </w:r>
      <w:proofErr w:type="gramStart"/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app</w:t>
      </w:r>
      <w:proofErr w:type="gramEnd"/>
    </w:p>
    <w:p w14:paraId="6B8C40C0" w14:textId="12B17470" w:rsidR="009A6F20" w:rsidRDefault="009A6F20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 w:rsidRPr="00B2499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Por ende, se convertirá en un criterio para elegir la BD</w:t>
      </w:r>
    </w:p>
    <w:p w14:paraId="665FBAE9" w14:textId="6537D590" w:rsidR="00485C3C" w:rsidRPr="00B2499C" w:rsidRDefault="00485C3C" w:rsidP="0091478A">
      <w:pPr>
        <w:jc w:val="both"/>
        <w:rPr>
          <w:rFonts w:ascii="Times New Roman" w:hAnsi="Times New Roman" w:cs="Times New Roman"/>
          <w:color w:val="808080" w:themeColor="background1" w:themeShade="80"/>
          <w:sz w:val="24"/>
          <w:szCs w:val="24"/>
        </w:rPr>
      </w:pP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De acuerdo con </w:t>
      </w:r>
      <w:bookmarkStart w:id="0" w:name="_GoBack"/>
      <w:bookmarkEnd w:id="0"/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fldChar w:fldCharType="begin"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instrText xml:space="preserve"> HYPERLINK "</w:instrText>
      </w:r>
      <w:r w:rsidRPr="00485C3C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instrText>https://www.ecured.cu/Escala_de_Richter</w:instrTex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fldChar w:fldCharType="separate"/>
      </w:r>
      <w:r w:rsidRPr="00D91002">
        <w:rPr>
          <w:rStyle w:val="Hipervnculo"/>
          <w:rFonts w:ascii="Times New Roman" w:hAnsi="Times New Roman" w:cs="Times New Roman"/>
          <w:sz w:val="24"/>
          <w:szCs w:val="24"/>
        </w:rPr>
        <w:t>https://www.ecured.cu/Escala_de_Richter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, a partir de grado 4 se considera terremoto. Por esto, en el programa se mostrarán los de grado 4 en adelante.</w:t>
      </w:r>
    </w:p>
    <w:p w14:paraId="1EAF563D" w14:textId="174F1CB2" w:rsidR="00881492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datos abiertos:</w:t>
      </w:r>
    </w:p>
    <w:p w14:paraId="510CA6D0" w14:textId="77777777" w:rsidR="00655449" w:rsidRPr="00B2499C" w:rsidRDefault="00655449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0530CA" w14:textId="1FB48AD5" w:rsidR="00655449" w:rsidRPr="00B2499C" w:rsidRDefault="0065544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Sobre herramientas para visualización de mapas:</w:t>
      </w:r>
    </w:p>
    <w:p w14:paraId="6C3ED0F6" w14:textId="007E2435" w:rsidR="00B11536" w:rsidRPr="00B2499C" w:rsidRDefault="00485C3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11536" w:rsidRPr="00B2499C">
          <w:rPr>
            <w:rStyle w:val="Hipervnculo"/>
            <w:rFonts w:ascii="Times New Roman" w:hAnsi="Times New Roman" w:cs="Times New Roman"/>
            <w:sz w:val="24"/>
            <w:szCs w:val="24"/>
          </w:rPr>
          <w:t>http://www.independent-software.com/gmap-net-tutorial-maps-markers-and-polygons.html</w:t>
        </w:r>
      </w:hyperlink>
      <w:r w:rsidR="00B11536" w:rsidRPr="00B249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3FA88D" w14:textId="5F31CB8A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5A59D1" w14:textId="693468A3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9F1A85" w14:textId="77777777" w:rsidR="00B2499C" w:rsidRPr="00B2499C" w:rsidRDefault="00B2499C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B7C71B" w14:textId="10CBB4E0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Búsqueda de soluciones creativas</w:t>
      </w:r>
    </w:p>
    <w:p w14:paraId="71E6B79C" w14:textId="68D3FF4C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Las funcionalidades del aplicativo pueden ser divididas en dos: las relacionadas con la visualización de mapas y las relacionadas con la obtención y el tipo de información sobre los terremotos. Por lo tanto, se han propuesto las siguientes soluciones:</w:t>
      </w:r>
    </w:p>
    <w:p w14:paraId="2AA5C2DD" w14:textId="1024505B" w:rsidR="00685F4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5C2B700D" w14:textId="09767705" w:rsidR="00F55D8F" w:rsidRDefault="00F55D8F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C0BB8F" w14:textId="1CE80E08" w:rsidR="00F55D8F" w:rsidRPr="00B2499C" w:rsidRDefault="00F55D8F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10E55B3" w14:textId="27F5FA13" w:rsidR="00685F4C" w:rsidRPr="00B2499C" w:rsidRDefault="00685F4C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22878139" w14:textId="0E7DA8B9" w:rsidR="00685F4C" w:rsidRPr="00B2499C" w:rsidRDefault="00685F4C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Se decidió realizar una </w:t>
      </w:r>
      <w:r w:rsidRPr="00B2499C">
        <w:rPr>
          <w:rFonts w:ascii="Times New Roman" w:hAnsi="Times New Roman" w:cs="Times New Roman"/>
          <w:i/>
          <w:sz w:val="24"/>
          <w:szCs w:val="24"/>
        </w:rPr>
        <w:t>lista de atributos</w:t>
      </w:r>
      <w:r w:rsidRPr="00B2499C">
        <w:rPr>
          <w:rFonts w:ascii="Times New Roman" w:hAnsi="Times New Roman" w:cs="Times New Roman"/>
          <w:sz w:val="24"/>
          <w:szCs w:val="24"/>
        </w:rPr>
        <w:t xml:space="preserve"> que deben cumplir los datos abiertos:</w:t>
      </w:r>
    </w:p>
    <w:p w14:paraId="05BE73CA" w14:textId="23DB8661" w:rsidR="00685F4C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actualizados</w:t>
      </w:r>
    </w:p>
    <w:p w14:paraId="37BEF5CE" w14:textId="2C7BD2D7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Deben contener información acerca de: </w:t>
      </w:r>
      <w:r w:rsidR="0091478A" w:rsidRPr="00B2499C">
        <w:rPr>
          <w:rFonts w:ascii="Times New Roman" w:hAnsi="Times New Roman" w:cs="Times New Roman"/>
          <w:sz w:val="24"/>
          <w:szCs w:val="24"/>
        </w:rPr>
        <w:t xml:space="preserve">latitud, longitud, magnitud, fecha y hora. </w:t>
      </w:r>
    </w:p>
    <w:p w14:paraId="7DE913BA" w14:textId="5741E3D6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Deben ser de alcance mundial, es decir debe contener la información de los últimos terremotos alrededor del mundo, no solo de un país en específico.</w:t>
      </w:r>
    </w:p>
    <w:p w14:paraId="15CE7145" w14:textId="14907D4C" w:rsidR="00B55FB3" w:rsidRPr="00B2499C" w:rsidRDefault="00B55FB3" w:rsidP="0091478A">
      <w:pPr>
        <w:pStyle w:val="Prrafodelista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Debe poderse leer como un archivo de texto plano.</w:t>
      </w:r>
    </w:p>
    <w:p w14:paraId="0623973E" w14:textId="4E865017" w:rsidR="00B55FB3" w:rsidRPr="00B2499C" w:rsidRDefault="00B55FB3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Siguiendo estas especificaciones, las opciones que podrían servir para la obtención de la información son:</w:t>
      </w:r>
    </w:p>
    <w:p w14:paraId="364F3A71" w14:textId="55CFF177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Registrar la información obtenida de los periódicos y guardarla en formato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4CB84F88" w14:textId="34CC8BD8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Obtener los datos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Earthquake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(actualizable)</w:t>
      </w:r>
    </w:p>
    <w:p w14:paraId="261DAC12" w14:textId="6E00C38B" w:rsid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Descargar un base de datos con los registros de los últimos terremotos en formato .xls</w:t>
      </w:r>
    </w:p>
    <w:p w14:paraId="2E5AAFF9" w14:textId="6B8F8E9A" w:rsidR="00F55D8F" w:rsidRPr="00F55D8F" w:rsidRDefault="00F55D8F" w:rsidP="00F55D8F">
      <w:pPr>
        <w:pStyle w:val="Prrafodelista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usuario registra los terremotos ocurridos y se guardan de manera persistente en archivos 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</w:p>
    <w:p w14:paraId="3DDE7773" w14:textId="77F8A9DE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Transición de ideas a los diseños preliminares </w:t>
      </w:r>
    </w:p>
    <w:p w14:paraId="52D99596" w14:textId="25D0802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visualización de mapas:</w:t>
      </w:r>
    </w:p>
    <w:p w14:paraId="004C840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12717635" w14:textId="77777777" w:rsidR="0091478A" w:rsidRPr="00B2499C" w:rsidRDefault="0091478A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Diseños preliminares</w:t>
      </w:r>
    </w:p>
    <w:p w14:paraId="79DA9D83" w14:textId="77777777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99745" w14:textId="4AD2645F" w:rsidR="0091478A" w:rsidRPr="00B2499C" w:rsidRDefault="0091478A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Para la obtención de la información sobre los terremotos:</w:t>
      </w:r>
    </w:p>
    <w:p w14:paraId="14A5EF02" w14:textId="435BEE15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>Descarte de ideas</w:t>
      </w:r>
    </w:p>
    <w:p w14:paraId="38C97E3C" w14:textId="7B1854E8" w:rsidR="00881492" w:rsidRPr="00B2499C" w:rsidRDefault="00881492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lastRenderedPageBreak/>
        <w:t>Diseños preliminares</w:t>
      </w:r>
    </w:p>
    <w:p w14:paraId="789B37AF" w14:textId="265A12E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>Evaluación o selección de la mejor solución</w:t>
      </w:r>
    </w:p>
    <w:p w14:paraId="75B42C4F" w14:textId="44C38390" w:rsidR="002E39A9" w:rsidRPr="00B2499C" w:rsidRDefault="002E39A9" w:rsidP="0091478A">
      <w:p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Criterio A: </w:t>
      </w:r>
    </w:p>
    <w:p w14:paraId="60B8E6A3" w14:textId="7EE14879" w:rsidR="002E39A9" w:rsidRPr="00B2499C" w:rsidRDefault="002E39A9" w:rsidP="0091478A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2499C">
        <w:rPr>
          <w:rFonts w:ascii="Times New Roman" w:hAnsi="Times New Roman" w:cs="Times New Roman"/>
          <w:sz w:val="24"/>
          <w:szCs w:val="24"/>
        </w:rPr>
        <w:t xml:space="preserve">[3] </w:t>
      </w:r>
      <w:r w:rsidR="00D84980" w:rsidRPr="00B2499C">
        <w:rPr>
          <w:rFonts w:ascii="Times New Roman" w:hAnsi="Times New Roman" w:cs="Times New Roman"/>
          <w:sz w:val="24"/>
          <w:szCs w:val="24"/>
        </w:rPr>
        <w:t>Valoración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2E39A9" w:rsidRPr="00B2499C" w14:paraId="0A49FBB7" w14:textId="77777777" w:rsidTr="00FE7CCD">
        <w:tc>
          <w:tcPr>
            <w:tcW w:w="1471" w:type="dxa"/>
          </w:tcPr>
          <w:p w14:paraId="3074D787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0D7D277E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A</w:t>
            </w:r>
          </w:p>
        </w:tc>
        <w:tc>
          <w:tcPr>
            <w:tcW w:w="1471" w:type="dxa"/>
          </w:tcPr>
          <w:p w14:paraId="1560D143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B</w:t>
            </w:r>
          </w:p>
        </w:tc>
        <w:tc>
          <w:tcPr>
            <w:tcW w:w="1471" w:type="dxa"/>
          </w:tcPr>
          <w:p w14:paraId="3E48AB9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C</w:t>
            </w:r>
          </w:p>
        </w:tc>
        <w:tc>
          <w:tcPr>
            <w:tcW w:w="1472" w:type="dxa"/>
          </w:tcPr>
          <w:p w14:paraId="04EAA44F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Criterio D</w:t>
            </w:r>
          </w:p>
        </w:tc>
        <w:tc>
          <w:tcPr>
            <w:tcW w:w="1472" w:type="dxa"/>
          </w:tcPr>
          <w:p w14:paraId="38AE1AE1" w14:textId="7777777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499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2E39A9" w:rsidRPr="00B2499C" w14:paraId="3DAF379F" w14:textId="77777777" w:rsidTr="00FE7CCD">
        <w:tc>
          <w:tcPr>
            <w:tcW w:w="1471" w:type="dxa"/>
          </w:tcPr>
          <w:p w14:paraId="534A4404" w14:textId="0F651C6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320318E" w14:textId="7AF7CC4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651A0833" w14:textId="2D5397E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2B970C8" w14:textId="6D45E44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F2883D9" w14:textId="3B920E9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2056D17C" w14:textId="23A63D80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698AD551" w14:textId="77777777" w:rsidTr="00FE7CCD">
        <w:tc>
          <w:tcPr>
            <w:tcW w:w="1471" w:type="dxa"/>
          </w:tcPr>
          <w:p w14:paraId="05F5A3BC" w14:textId="4B157698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B971606" w14:textId="0D7B37B9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2E34BCE5" w14:textId="0EE1F4DB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383F796E" w14:textId="6EDF7D9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76223B70" w14:textId="29139247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1A4F26A9" w14:textId="34FEABDA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39A9" w:rsidRPr="00B2499C" w14:paraId="497B22A5" w14:textId="77777777" w:rsidTr="00FE7CCD">
        <w:tc>
          <w:tcPr>
            <w:tcW w:w="1471" w:type="dxa"/>
          </w:tcPr>
          <w:p w14:paraId="0E267FE9" w14:textId="6434B712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7605CE4E" w14:textId="47C17866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57C87D2C" w14:textId="65ECC7FF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1" w:type="dxa"/>
          </w:tcPr>
          <w:p w14:paraId="4176DE1F" w14:textId="4028525E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08341CA3" w14:textId="167C7885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2" w:type="dxa"/>
          </w:tcPr>
          <w:p w14:paraId="523B56BB" w14:textId="11737C83" w:rsidR="002E39A9" w:rsidRPr="00B2499C" w:rsidRDefault="002E39A9" w:rsidP="0091478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7023FE" w14:textId="77777777" w:rsidR="00D84980" w:rsidRPr="00B2499C" w:rsidRDefault="00D84980" w:rsidP="009147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E1001A" w14:textId="6894918B" w:rsidR="002E39A9" w:rsidRPr="00B2499C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Preparación de informes </w:t>
      </w:r>
    </w:p>
    <w:p w14:paraId="11CDC68E" w14:textId="20BA2FEC" w:rsidR="002E39A9" w:rsidRPr="00B2499C" w:rsidRDefault="002E39A9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Diseño del diagrama de clases</w:t>
      </w:r>
    </w:p>
    <w:p w14:paraId="7982362C" w14:textId="58EC6A37" w:rsidR="000A08FD" w:rsidRPr="00B2499C" w:rsidRDefault="00881492" w:rsidP="0091478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2499C">
        <w:rPr>
          <w:rFonts w:ascii="Times New Roman" w:hAnsi="Times New Roman" w:cs="Times New Roman"/>
          <w:b/>
          <w:sz w:val="24"/>
          <w:szCs w:val="24"/>
        </w:rPr>
        <w:t>Diagrama de objetos</w:t>
      </w:r>
    </w:p>
    <w:p w14:paraId="13652542" w14:textId="242B2B8D" w:rsidR="002E39A9" w:rsidRDefault="002E39A9" w:rsidP="0091478A">
      <w:pPr>
        <w:pStyle w:val="Subttulo"/>
        <w:jc w:val="both"/>
        <w:rPr>
          <w:szCs w:val="24"/>
        </w:rPr>
      </w:pPr>
      <w:r w:rsidRPr="00B2499C">
        <w:rPr>
          <w:szCs w:val="24"/>
        </w:rPr>
        <w:t xml:space="preserve">Bibliografía </w:t>
      </w:r>
    </w:p>
    <w:p w14:paraId="2732798B" w14:textId="566DA19C" w:rsidR="004A1545" w:rsidRDefault="004A1545" w:rsidP="004A1545"/>
    <w:p w14:paraId="46DDCEE3" w14:textId="5F96312B" w:rsidR="004A1545" w:rsidRDefault="004A1545" w:rsidP="004A1545">
      <w:proofErr w:type="spellStart"/>
      <w:r>
        <w:t>Ultimos</w:t>
      </w:r>
      <w:proofErr w:type="spellEnd"/>
      <w:r>
        <w:t xml:space="preserve"> terremotos en Colombia</w:t>
      </w:r>
    </w:p>
    <w:p w14:paraId="09F3679F" w14:textId="442162A2" w:rsidR="004A1545" w:rsidRPr="004A1545" w:rsidRDefault="004A1545" w:rsidP="004A1545">
      <w:r>
        <w:rPr>
          <w:rFonts w:ascii="Comic Sans MS" w:hAnsi="Comic Sans MS"/>
          <w:b/>
          <w:bCs/>
          <w:color w:val="000000"/>
        </w:rPr>
        <w:t>https://www2.sgc.gov.co/sismos/sismos/ultimos-sismos.html</w:t>
      </w:r>
    </w:p>
    <w:p w14:paraId="2C3486E1" w14:textId="77777777" w:rsidR="00DD5887" w:rsidRPr="00B2499C" w:rsidRDefault="00DD5887" w:rsidP="0091478A">
      <w:pPr>
        <w:jc w:val="both"/>
        <w:rPr>
          <w:sz w:val="24"/>
          <w:szCs w:val="24"/>
        </w:rPr>
      </w:pPr>
    </w:p>
    <w:sectPr w:rsidR="00DD5887" w:rsidRPr="00B2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7C64"/>
    <w:multiLevelType w:val="hybridMultilevel"/>
    <w:tmpl w:val="C49419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835F4"/>
    <w:multiLevelType w:val="hybridMultilevel"/>
    <w:tmpl w:val="1CB0D096"/>
    <w:lvl w:ilvl="0" w:tplc="D146235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CF9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884"/>
    <w:multiLevelType w:val="hybridMultilevel"/>
    <w:tmpl w:val="B346F7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E1AA4"/>
    <w:multiLevelType w:val="hybridMultilevel"/>
    <w:tmpl w:val="A642DD5A"/>
    <w:lvl w:ilvl="0" w:tplc="200E2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C590F"/>
    <w:multiLevelType w:val="hybridMultilevel"/>
    <w:tmpl w:val="ECD685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2569EE"/>
    <w:multiLevelType w:val="hybridMultilevel"/>
    <w:tmpl w:val="33DCFB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43CF3"/>
    <w:multiLevelType w:val="hybridMultilevel"/>
    <w:tmpl w:val="D82CB0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D77DC1"/>
    <w:multiLevelType w:val="hybridMultilevel"/>
    <w:tmpl w:val="9F3EB6B8"/>
    <w:lvl w:ilvl="0" w:tplc="16E23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4"/>
  </w:num>
  <w:num w:numId="7">
    <w:abstractNumId w:val="4"/>
  </w:num>
  <w:num w:numId="8">
    <w:abstractNumId w:val="13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67A16"/>
    <w:rsid w:val="00080000"/>
    <w:rsid w:val="00085013"/>
    <w:rsid w:val="00085B9B"/>
    <w:rsid w:val="000934DF"/>
    <w:rsid w:val="000A08FD"/>
    <w:rsid w:val="000B0076"/>
    <w:rsid w:val="000C72AC"/>
    <w:rsid w:val="000D34FF"/>
    <w:rsid w:val="000F036E"/>
    <w:rsid w:val="00102569"/>
    <w:rsid w:val="00123E53"/>
    <w:rsid w:val="001240EB"/>
    <w:rsid w:val="00167FD0"/>
    <w:rsid w:val="001A6252"/>
    <w:rsid w:val="001C50EB"/>
    <w:rsid w:val="001D5C0F"/>
    <w:rsid w:val="001F03A9"/>
    <w:rsid w:val="00207012"/>
    <w:rsid w:val="00257DBB"/>
    <w:rsid w:val="002616E7"/>
    <w:rsid w:val="00292A3C"/>
    <w:rsid w:val="002E39A9"/>
    <w:rsid w:val="002F6DD1"/>
    <w:rsid w:val="00314E33"/>
    <w:rsid w:val="00315B9C"/>
    <w:rsid w:val="00337227"/>
    <w:rsid w:val="00357AF4"/>
    <w:rsid w:val="00380376"/>
    <w:rsid w:val="00382671"/>
    <w:rsid w:val="00384411"/>
    <w:rsid w:val="00384F8A"/>
    <w:rsid w:val="003B33B7"/>
    <w:rsid w:val="003C5B53"/>
    <w:rsid w:val="003D23B8"/>
    <w:rsid w:val="003D702E"/>
    <w:rsid w:val="003F4BA4"/>
    <w:rsid w:val="0041447A"/>
    <w:rsid w:val="004401B7"/>
    <w:rsid w:val="0044083C"/>
    <w:rsid w:val="004657F0"/>
    <w:rsid w:val="00474AA8"/>
    <w:rsid w:val="00485C3C"/>
    <w:rsid w:val="004879A4"/>
    <w:rsid w:val="004A1545"/>
    <w:rsid w:val="004C7CF9"/>
    <w:rsid w:val="004D20EA"/>
    <w:rsid w:val="004D2C45"/>
    <w:rsid w:val="005067FE"/>
    <w:rsid w:val="00547411"/>
    <w:rsid w:val="00547A3B"/>
    <w:rsid w:val="00565ECB"/>
    <w:rsid w:val="00566556"/>
    <w:rsid w:val="00587870"/>
    <w:rsid w:val="00597F17"/>
    <w:rsid w:val="005C0E50"/>
    <w:rsid w:val="005D5FBE"/>
    <w:rsid w:val="005F336E"/>
    <w:rsid w:val="005F6D35"/>
    <w:rsid w:val="00603770"/>
    <w:rsid w:val="00620C12"/>
    <w:rsid w:val="00645912"/>
    <w:rsid w:val="00647785"/>
    <w:rsid w:val="00655449"/>
    <w:rsid w:val="00685F4C"/>
    <w:rsid w:val="006B50FF"/>
    <w:rsid w:val="006D3DCD"/>
    <w:rsid w:val="006D4CF4"/>
    <w:rsid w:val="00702EB1"/>
    <w:rsid w:val="0072184D"/>
    <w:rsid w:val="00733274"/>
    <w:rsid w:val="00752775"/>
    <w:rsid w:val="0078741F"/>
    <w:rsid w:val="00793DD6"/>
    <w:rsid w:val="007A51F7"/>
    <w:rsid w:val="00814681"/>
    <w:rsid w:val="00816D3E"/>
    <w:rsid w:val="00870F14"/>
    <w:rsid w:val="00881492"/>
    <w:rsid w:val="00894781"/>
    <w:rsid w:val="008C3306"/>
    <w:rsid w:val="008C4DB7"/>
    <w:rsid w:val="008F7B6B"/>
    <w:rsid w:val="0091360F"/>
    <w:rsid w:val="0091478A"/>
    <w:rsid w:val="00917382"/>
    <w:rsid w:val="00931635"/>
    <w:rsid w:val="00975795"/>
    <w:rsid w:val="009A6F20"/>
    <w:rsid w:val="009B7225"/>
    <w:rsid w:val="009D3819"/>
    <w:rsid w:val="009E0144"/>
    <w:rsid w:val="009E58A3"/>
    <w:rsid w:val="00A159CE"/>
    <w:rsid w:val="00A16321"/>
    <w:rsid w:val="00A45E59"/>
    <w:rsid w:val="00A5159F"/>
    <w:rsid w:val="00A55DF0"/>
    <w:rsid w:val="00A61A62"/>
    <w:rsid w:val="00A71144"/>
    <w:rsid w:val="00A75AA5"/>
    <w:rsid w:val="00AA1495"/>
    <w:rsid w:val="00AA4242"/>
    <w:rsid w:val="00AD6A7C"/>
    <w:rsid w:val="00AD7103"/>
    <w:rsid w:val="00AE76F3"/>
    <w:rsid w:val="00AF7C61"/>
    <w:rsid w:val="00B11536"/>
    <w:rsid w:val="00B13460"/>
    <w:rsid w:val="00B2499C"/>
    <w:rsid w:val="00B51767"/>
    <w:rsid w:val="00B51779"/>
    <w:rsid w:val="00B55FB3"/>
    <w:rsid w:val="00B65FA2"/>
    <w:rsid w:val="00B80ADB"/>
    <w:rsid w:val="00BA31A0"/>
    <w:rsid w:val="00BE06FD"/>
    <w:rsid w:val="00BE2B7F"/>
    <w:rsid w:val="00BE3974"/>
    <w:rsid w:val="00BE4A0B"/>
    <w:rsid w:val="00C04837"/>
    <w:rsid w:val="00C3192A"/>
    <w:rsid w:val="00C630DA"/>
    <w:rsid w:val="00C707C5"/>
    <w:rsid w:val="00C80CFB"/>
    <w:rsid w:val="00C816FA"/>
    <w:rsid w:val="00CA11AF"/>
    <w:rsid w:val="00CE43E8"/>
    <w:rsid w:val="00CF3B45"/>
    <w:rsid w:val="00D05759"/>
    <w:rsid w:val="00D25571"/>
    <w:rsid w:val="00D444FD"/>
    <w:rsid w:val="00D579C3"/>
    <w:rsid w:val="00D61969"/>
    <w:rsid w:val="00D6207E"/>
    <w:rsid w:val="00D66ACF"/>
    <w:rsid w:val="00D84980"/>
    <w:rsid w:val="00D93590"/>
    <w:rsid w:val="00DA2680"/>
    <w:rsid w:val="00DC5736"/>
    <w:rsid w:val="00DD5887"/>
    <w:rsid w:val="00E01332"/>
    <w:rsid w:val="00E1072E"/>
    <w:rsid w:val="00E1473D"/>
    <w:rsid w:val="00E175D6"/>
    <w:rsid w:val="00E816A6"/>
    <w:rsid w:val="00E85987"/>
    <w:rsid w:val="00E93F41"/>
    <w:rsid w:val="00EB22BA"/>
    <w:rsid w:val="00EB4DE3"/>
    <w:rsid w:val="00EB6666"/>
    <w:rsid w:val="00F33539"/>
    <w:rsid w:val="00F3712B"/>
    <w:rsid w:val="00F55D8F"/>
    <w:rsid w:val="00F86CCF"/>
    <w:rsid w:val="00F87D3A"/>
    <w:rsid w:val="00FB72CA"/>
    <w:rsid w:val="00FC3614"/>
    <w:rsid w:val="00FE646F"/>
    <w:rsid w:val="00FE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042BD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39A9"/>
  </w:style>
  <w:style w:type="paragraph" w:styleId="Ttulo1">
    <w:name w:val="heading 1"/>
    <w:basedOn w:val="Normal"/>
    <w:next w:val="Normal"/>
    <w:link w:val="Ttulo1Car"/>
    <w:uiPriority w:val="9"/>
    <w:qFormat/>
    <w:rsid w:val="00A55D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5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556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A55DF0"/>
    <w:rPr>
      <w:rFonts w:ascii="Times New Roman" w:eastAsiaTheme="majorEastAsia" w:hAnsi="Times New Roman" w:cstheme="majorBidi"/>
      <w:color w:val="1F3864" w:themeColor="accent1" w:themeShade="80"/>
      <w:sz w:val="28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55DF0"/>
    <w:pPr>
      <w:numPr>
        <w:ilvl w:val="1"/>
      </w:numPr>
    </w:pPr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55DF0"/>
    <w:rPr>
      <w:rFonts w:ascii="Times New Roman" w:eastAsiaTheme="minorEastAsia" w:hAnsi="Times New Roman"/>
      <w:b/>
      <w:color w:val="2F5496" w:themeColor="accent1" w:themeShade="BF"/>
      <w:spacing w:val="15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ndependent-software.com/gmap-net-tutorial-maps-markers-and-polygon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c.es/dep/dtcon/estructuras/ETSAC/Investigacion/Terremotos/QUE_E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FEE19-D6B8-47A5-80DC-927BA03E0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580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Javier Torres</cp:lastModifiedBy>
  <cp:revision>10</cp:revision>
  <cp:lastPrinted>2018-08-24T02:57:00Z</cp:lastPrinted>
  <dcterms:created xsi:type="dcterms:W3CDTF">2019-01-30T17:04:00Z</dcterms:created>
  <dcterms:modified xsi:type="dcterms:W3CDTF">2019-02-02T17:04:00Z</dcterms:modified>
</cp:coreProperties>
</file>