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NOTULENSI 2</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April 2020 (09.29 - 11.36 dan 15.35-21.32)</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Bdr>
          <w:bottom w:color="000000" w:space="1" w:sz="6" w:val="single"/>
        </w:pBd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Ringkasan Multichat LINE</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09:29 Kholishotul </w:t>
        <w:tab/>
        <w:t xml:space="preserve">kita pake metode elisitasi apa?</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09:42 Meila </w:t>
        <w:tab/>
        <w:tab/>
        <w:t xml:space="preserve">Kuisioner?</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09:43 Meila </w:t>
        <w:tab/>
        <w:tab/>
        <w:t xml:space="preserve">Gitu?</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10:11 Kholishotul </w:t>
        <w:tab/>
        <w:t xml:space="preserve">kuesioner boleh seh</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11:32 Kholishotul</w:t>
        <w:tab/>
        <w:t xml:space="preserve">close-end question?</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11:33 Meila </w:t>
        <w:tab/>
        <w:tab/>
        <w:t xml:space="preserve">lebih enak itu sih</w:t>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11:33 Kholishotul </w:t>
        <w:tab/>
        <w:t xml:space="preserve">mau MDI juga kaya yg lain ta?</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11:34 Meila </w:t>
        <w:tab/>
        <w:tab/>
        <w:t xml:space="preserve">MDI itu ntar ngolahnya gimana?</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11:35 Kholishotul </w:t>
        <w:tab/>
        <w:t xml:space="preserve">kayaknya seh hasil mapping itu ntar kan kita bisa nentuin. kalo yg M </w:t>
      </w:r>
    </w:p>
    <w:p w:rsidR="00000000" w:rsidDel="00000000" w:rsidP="00000000" w:rsidRDefault="00000000" w:rsidRPr="00000000" w14:paraId="0000000E">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banyak berarti fungsi itu tetap ada. kalo D banyak berarti kita bisa </w:t>
      </w:r>
    </w:p>
    <w:p w:rsidR="00000000" w:rsidDel="00000000" w:rsidP="00000000" w:rsidRDefault="00000000" w:rsidRPr="00000000" w14:paraId="0000000F">
      <w:pPr>
        <w:spacing w:after="160"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mempertahankan/tidak fungsi itu berdasarkan beberapa alasan. kalo </w:t>
      </w:r>
    </w:p>
    <w:p w:rsidR="00000000" w:rsidDel="00000000" w:rsidP="00000000" w:rsidRDefault="00000000" w:rsidRPr="00000000" w14:paraId="00000010">
      <w:pPr>
        <w:spacing w:after="160"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banyak berarti fungsi itu gaperlu</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11:35 Kholishotul </w:t>
        <w:tab/>
        <w:t xml:space="preserve">menurutku gitu</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11:36 Meila </w:t>
        <w:tab/>
        <w:tab/>
        <w:t xml:space="preserve">boleh sih lebih mudah malah</w:t>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15:33 Kholishotul </w:t>
        <w:tab/>
        <w:t xml:space="preserve">itu sistem informasinya kayak gimana seh? cuma berupa info tempat </w:t>
      </w:r>
    </w:p>
    <w:p w:rsidR="00000000" w:rsidDel="00000000" w:rsidP="00000000" w:rsidRDefault="00000000" w:rsidRPr="00000000" w14:paraId="00000014">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makan sekitar, apa sekaligus transaksinya?</w:t>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15:33 Kholishotul </w:t>
        <w:tab/>
        <w:t xml:space="preserve">terus ada berapa role?</w:t>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15:38 Naja </w:t>
        <w:tab/>
        <w:tab/>
        <w:t xml:space="preserve">Kmarin pas mppl kalo ga salah bisa reservasi aja</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15:38 Naja </w:t>
        <w:tab/>
        <w:tab/>
        <w:t xml:space="preserve">Ga sampe transaksi</w:t>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15:49 Kholishotul </w:t>
        <w:tab/>
        <w:t xml:space="preserve">ini berarti secara umum role nya ada 3 ya? admin, user, sama pengusaha.</w:t>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15:51 Kholishotul </w:t>
        <w:tab/>
        <w:t xml:space="preserve">editnya pake google docs sama google sheet aja yaa</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15:52 Naja </w:t>
        <w:tab/>
        <w:tab/>
        <w:t xml:space="preserve">Yap</w:t>
      </w:r>
    </w:p>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15:52 Naja </w:t>
        <w:tab/>
        <w:tab/>
        <w:t xml:space="preserve">Admin, mahasiswa, pengusaha</w:t>
      </w:r>
    </w:p>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15:52 Naja </w:t>
        <w:tab/>
        <w:tab/>
        <w:t xml:space="preserve">*mahasiswa ITS</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Kholishotul </w:t>
        <w:tab/>
        <w:t xml:space="preserve">harus spesifik mahasiswa ITS kah?</w:t>
      </w:r>
    </w:p>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Naja </w:t>
        <w:tab/>
        <w:tab/>
        <w:t xml:space="preserve">Ga jga si wkwk</w:t>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Kholishotul </w:t>
        <w:tab/>
        <w:t xml:space="preserve">apa yg mengindikasikan kalo dia mahasiswa ITS?</w:t>
      </w:r>
    </w:p>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Naja </w:t>
        <w:tab/>
        <w:tab/>
        <w:t xml:space="preserve">Gaada</w:t>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Kholishotul </w:t>
        <w:tab/>
        <w:t xml:space="preserve">oalahh, barangkali pake nrp wkwk</w:t>
      </w:r>
    </w:p>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 Kholishotul </w:t>
        <w:tab/>
        <w:t xml:space="preserve">user biasa aja</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15:55 Meila </w:t>
        <w:tab/>
        <w:tab/>
        <w:t xml:space="preserve">buat list kebutuhan dulu aja</w:t>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15:55 Meila </w:t>
        <w:tab/>
        <w:tab/>
        <w:t xml:space="preserve">ntar kita tambah may</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15:56 Kholishotul </w:t>
        <w:tab/>
        <w:t xml:space="preserve">iyaa, yg excel di drive itu mei</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17:07 Kholishotul </w:t>
        <w:tab/>
        <w:t xml:space="preserve">Aku mikirnya gini seh.</w:t>
      </w:r>
    </w:p>
    <w:p w:rsidR="00000000" w:rsidDel="00000000" w:rsidP="00000000" w:rsidRDefault="00000000" w:rsidRPr="00000000" w14:paraId="00000027">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penentuan sistem dan list kebutuhan</w:t>
      </w:r>
    </w:p>
    <w:p w:rsidR="00000000" w:rsidDel="00000000" w:rsidP="00000000" w:rsidRDefault="00000000" w:rsidRPr="00000000" w14:paraId="00000028">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pembuatan kuesioner</w:t>
      </w:r>
    </w:p>
    <w:p w:rsidR="00000000" w:rsidDel="00000000" w:rsidP="00000000" w:rsidRDefault="00000000" w:rsidRPr="00000000" w14:paraId="00000029">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analisis hasil kuesioner</w:t>
      </w:r>
    </w:p>
    <w:p w:rsidR="00000000" w:rsidDel="00000000" w:rsidP="00000000" w:rsidRDefault="00000000" w:rsidRPr="00000000" w14:paraId="0000002A">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Sama 1 metode lagi.</w:t>
      </w:r>
    </w:p>
    <w:p w:rsidR="00000000" w:rsidDel="00000000" w:rsidP="00000000" w:rsidRDefault="00000000" w:rsidRPr="00000000" w14:paraId="0000002B">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Pemisahan nya gitu menurutku. Gimana menurut kalian?</w:t>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17:08 Meila </w:t>
        <w:tab/>
        <w:tab/>
        <w:t xml:space="preserve">boleh</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17:08 Kholishotul </w:t>
        <w:tab/>
        <w:t xml:space="preserve">Metode satunya enaknya apa?</w:t>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17:15 Meila </w:t>
        <w:tab/>
        <w:tab/>
        <w:t xml:space="preserve">bentar</w:t>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17:15 Meila </w:t>
        <w:tab/>
        <w:tab/>
        <w:t xml:space="preserve">bedanya analisis prosedur sama pengamatan dokumen apa?</w:t>
      </w:r>
    </w:p>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17:16 Meila </w:t>
        <w:tab/>
        <w:tab/>
        <w:t xml:space="preserve">kok menurutku hampir sama wkwk</w:t>
      </w:r>
    </w:p>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17:17 Kholishotul </w:t>
        <w:tab/>
        <w:t xml:space="preserve">Seingetku yg pengamatan dokumen itu kayak nota2, daftar hadir, dll gitu</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17:24 Meila </w:t>
        <w:tab/>
        <w:tab/>
        <w:t xml:space="preserve">hmm</w:t>
      </w:r>
    </w:p>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17:24 Meila </w:t>
        <w:tab/>
        <w:tab/>
        <w:t xml:space="preserve">mungkin yang analis prosedur?</w:t>
      </w:r>
    </w:p>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17:25 Meila </w:t>
        <w:tab/>
        <w:tab/>
        <w:t xml:space="preserve">ntar nyari di internet dokumen2 gitu?</w:t>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17:25 Meila </w:t>
        <w:tab/>
        <w:tab/>
        <w:t xml:space="preserve">kalo nggak sama video juga bisa haruse</w:t>
      </w:r>
    </w:p>
    <w:p w:rsidR="00000000" w:rsidDel="00000000" w:rsidP="00000000" w:rsidRDefault="00000000" w:rsidRPr="00000000" w14:paraId="000000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17:25 Kholishotul </w:t>
        <w:tab/>
        <w:t xml:space="preserve">Video seingetku</w:t>
      </w:r>
    </w:p>
    <w:p w:rsidR="00000000" w:rsidDel="00000000" w:rsidP="00000000" w:rsidRDefault="00000000" w:rsidRPr="00000000" w14:paraId="000000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17:25 Kholishotul </w:t>
        <w:tab/>
        <w:t xml:space="preserve">Kemungkinan seh iya ini</w:t>
      </w:r>
    </w:p>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17:26 Meila </w:t>
        <w:tab/>
        <w:tab/>
        <w:t xml:space="preserve">yaudah analis prosedur aja?</w:t>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19:43 Kholishotul </w:t>
        <w:tab/>
        <w:t xml:space="preserve">Mei, kok kata cia observasi ya? :(</w:t>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19:43 Kholishotul </w:t>
        <w:tab/>
        <w:t xml:space="preserve">Gimanaa</w:t>
      </w:r>
    </w:p>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19:45 Meila </w:t>
        <w:tab/>
        <w:tab/>
        <w:t xml:space="preserve">yang video itu observasi?</w:t>
      </w:r>
    </w:p>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19:47 Meila </w:t>
        <w:tab/>
        <w:tab/>
        <w:t xml:space="preserve">hmm seingetku emang observasi se</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19:47 Kholishotul </w:t>
        <w:tab/>
        <w:t xml:space="preserve">Hoo oke observasi kalo gitu wkwk</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19:47 Kholishotul </w:t>
        <w:tab/>
        <w:t xml:space="preserve">Pokoknya yg cari video itu lah</w:t>
      </w:r>
    </w:p>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19:48 Meila </w:t>
        <w:tab/>
        <w:tab/>
        <w:t xml:space="preserve">iyaa</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21:03 Naja </w:t>
        <w:tab/>
        <w:tab/>
        <w:t xml:space="preserve">barusan ku cek insya allah udah lengkap, ada yang udah aku perbaiki </w:t>
      </w:r>
    </w:p>
    <w:p w:rsidR="00000000" w:rsidDel="00000000" w:rsidP="00000000" w:rsidRDefault="00000000" w:rsidRPr="00000000" w14:paraId="00000041">
      <w:pPr>
        <w:spacing w:after="160"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beberapaa yaa</w:t>
      </w:r>
    </w:p>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21:32 Maya Okee sip</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waktu 09:29 - 11.36 kami mulai membahas teknik elisitasi yang akan dipakai. Kami sudah pasti menggunakan metode kuisioner, namun bingung dalam menentukan metode kedua. Karena itu kami membuat list kebutuhan terlebih dahulu untuk digunakan pada kuesioner. Disini kami berdiskusi mengenai sistem yang ada sebelumnya dan mulai membuat list kebutuhan dengan Google Spreadsheet. Lalu kami berunding kembali mengenai metode elisitasi kedua dan diputuskan kami akan menggunakan metode observasi.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