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Juan Camilo Amézquita – 1220300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 del Repositorio : https://github.com/camiloamezquita95/icesi_examen_1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Parcial 1 Sistemas Operativos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Normal"/>
        <w:rPr/>
      </w:pPr>
      <w:r>
        <w:rPr/>
        <w:tab/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66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/>
      </w:pPr>
      <w:r>
        <w:rPr/>
        <w:t xml:space="preserve">Semáforo Espacios Disponibles: Cantidad de espacios disponibles en el puente, </w:t>
      </w:r>
      <w:bookmarkStart w:id="0" w:name="__DdeLink__2_46110515"/>
      <w:bookmarkEnd w:id="0"/>
      <w:r>
        <w:rPr/>
        <w:t>vela por que la cantidad de coches en el puente simultáneamente no sean mas de 10.</w:t>
      </w:r>
    </w:p>
    <w:p>
      <w:pPr>
        <w:pStyle w:val="Normal"/>
        <w:rPr/>
      </w:pPr>
      <w:r>
        <w:rPr/>
        <w:t>Semáforo Coches En El Puente: Cantidad de Coches en el puente, vela por que la cantidad de coches en el puente simultáneamente no sean mas de 10.</w:t>
      </w:r>
    </w:p>
    <w:p>
      <w:pPr>
        <w:pStyle w:val="Normal"/>
        <w:rPr/>
      </w:pPr>
      <w:r>
        <w:rPr/>
        <w:tab/>
        <w:t xml:space="preserve">      Semáforo Puente: Realiza el control de trafico dejando cruzar coches en un único sentido.</w:t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character" w:styleId="Smbolosdenumeracin">
    <w:name w:val="Símbolos de numeración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3446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2016-04-04T07:35:04Z</dcterms:created>
  <dc:language>es-CO</dc:language>
  <dcterms:modified xsi:type="dcterms:W3CDTF">2016-04-04T08:47:41Z</dcterms:modified>
  <cp:revision>2</cp:revision>
</cp:coreProperties>
</file>