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DBB" w:rsidRDefault="0044733C" w:rsidP="005B3DBB">
      <w:pPr>
        <w:jc w:val="center"/>
        <w:rPr>
          <w:rFonts w:ascii="Times New Roman" w:hAnsi="Times New Roman" w:cs="Times New Roman"/>
          <w:sz w:val="36"/>
          <w:szCs w:val="36"/>
        </w:rPr>
      </w:pPr>
      <w:r>
        <w:rPr>
          <w:noProof/>
          <w:lang w:eastAsia="es-CO"/>
        </w:rPr>
        <w:drawing>
          <wp:anchor distT="0" distB="0" distL="114300" distR="114300" simplePos="0" relativeHeight="251659264" behindDoc="1" locked="0" layoutInCell="1" allowOverlap="1" wp14:anchorId="338333B3" wp14:editId="4B631A2A">
            <wp:simplePos x="0" y="0"/>
            <wp:positionH relativeFrom="column">
              <wp:posOffset>1164590</wp:posOffset>
            </wp:positionH>
            <wp:positionV relativeFrom="paragraph">
              <wp:posOffset>54610</wp:posOffset>
            </wp:positionV>
            <wp:extent cx="3173730" cy="3173730"/>
            <wp:effectExtent l="0" t="0" r="7620" b="7620"/>
            <wp:wrapThrough wrapText="bothSides">
              <wp:wrapPolygon edited="0">
                <wp:start x="0" y="0"/>
                <wp:lineTo x="0" y="21522"/>
                <wp:lineTo x="21522" y="21522"/>
                <wp:lineTo x="21522" y="0"/>
                <wp:lineTo x="0" y="0"/>
              </wp:wrapPolygon>
            </wp:wrapThrough>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istem.png"/>
                    <pic:cNvPicPr/>
                  </pic:nvPicPr>
                  <pic:blipFill>
                    <a:blip r:embed="rId8">
                      <a:extLst>
                        <a:ext uri="{28A0092B-C50C-407E-A947-70E740481C1C}">
                          <a14:useLocalDpi xmlns:a14="http://schemas.microsoft.com/office/drawing/2010/main" val="0"/>
                        </a:ext>
                      </a:extLst>
                    </a:blip>
                    <a:stretch>
                      <a:fillRect/>
                    </a:stretch>
                  </pic:blipFill>
                  <pic:spPr>
                    <a:xfrm>
                      <a:off x="0" y="0"/>
                      <a:ext cx="3173730" cy="3173730"/>
                    </a:xfrm>
                    <a:prstGeom prst="rect">
                      <a:avLst/>
                    </a:prstGeom>
                  </pic:spPr>
                </pic:pic>
              </a:graphicData>
            </a:graphic>
            <wp14:sizeRelH relativeFrom="page">
              <wp14:pctWidth>0</wp14:pctWidth>
            </wp14:sizeRelH>
            <wp14:sizeRelV relativeFrom="page">
              <wp14:pctHeight>0</wp14:pctHeight>
            </wp14:sizeRelV>
          </wp:anchor>
        </w:drawing>
      </w:r>
    </w:p>
    <w:p w:rsidR="005B3DBB" w:rsidRDefault="005B3DBB" w:rsidP="005B3DBB">
      <w:pPr>
        <w:jc w:val="center"/>
        <w:rPr>
          <w:rFonts w:ascii="Times New Roman" w:hAnsi="Times New Roman" w:cs="Times New Roman"/>
          <w:sz w:val="36"/>
          <w:szCs w:val="36"/>
        </w:rPr>
      </w:pPr>
    </w:p>
    <w:p w:rsidR="005B3DBB" w:rsidRDefault="005B3DBB" w:rsidP="005B3DBB">
      <w:pPr>
        <w:jc w:val="center"/>
        <w:rPr>
          <w:rFonts w:ascii="Times New Roman" w:hAnsi="Times New Roman" w:cs="Times New Roman"/>
          <w:sz w:val="36"/>
          <w:szCs w:val="36"/>
        </w:rPr>
      </w:pPr>
    </w:p>
    <w:p w:rsidR="005B3DBB" w:rsidRDefault="005B3DBB" w:rsidP="005B3DBB">
      <w:pPr>
        <w:jc w:val="center"/>
        <w:rPr>
          <w:rFonts w:ascii="Times New Roman" w:hAnsi="Times New Roman" w:cs="Times New Roman"/>
          <w:sz w:val="36"/>
          <w:szCs w:val="36"/>
        </w:rPr>
      </w:pPr>
    </w:p>
    <w:p w:rsidR="005B3DBB" w:rsidRDefault="005B3DBB" w:rsidP="005B3DBB">
      <w:pPr>
        <w:jc w:val="center"/>
        <w:rPr>
          <w:rFonts w:ascii="Times New Roman" w:hAnsi="Times New Roman" w:cs="Times New Roman"/>
          <w:sz w:val="36"/>
          <w:szCs w:val="36"/>
        </w:rPr>
      </w:pPr>
    </w:p>
    <w:p w:rsidR="005B3DBB" w:rsidRDefault="005B3DBB" w:rsidP="005B3DBB">
      <w:pPr>
        <w:jc w:val="center"/>
        <w:rPr>
          <w:rFonts w:ascii="Times New Roman" w:hAnsi="Times New Roman" w:cs="Times New Roman"/>
          <w:sz w:val="36"/>
          <w:szCs w:val="36"/>
        </w:rPr>
      </w:pPr>
    </w:p>
    <w:p w:rsidR="005B3DBB" w:rsidRDefault="005B3DBB" w:rsidP="005B3DBB">
      <w:pPr>
        <w:jc w:val="center"/>
        <w:rPr>
          <w:rFonts w:ascii="Times New Roman" w:hAnsi="Times New Roman" w:cs="Times New Roman"/>
          <w:sz w:val="36"/>
          <w:szCs w:val="36"/>
        </w:rPr>
      </w:pPr>
    </w:p>
    <w:p w:rsidR="005B3DBB" w:rsidRDefault="005B3DBB" w:rsidP="005B3DBB">
      <w:pPr>
        <w:jc w:val="center"/>
        <w:rPr>
          <w:rFonts w:ascii="Times New Roman" w:hAnsi="Times New Roman" w:cs="Times New Roman"/>
          <w:sz w:val="36"/>
          <w:szCs w:val="36"/>
        </w:rPr>
      </w:pPr>
    </w:p>
    <w:p w:rsidR="001D5B2E" w:rsidRPr="001D5B2E" w:rsidRDefault="001D5B2E" w:rsidP="001D5B2E">
      <w:pPr>
        <w:rPr>
          <w:rFonts w:ascii="Times New Roman" w:hAnsi="Times New Roman" w:cs="Times New Roman"/>
          <w:sz w:val="40"/>
          <w:szCs w:val="40"/>
        </w:rPr>
      </w:pPr>
    </w:p>
    <w:p w:rsidR="001D5B2E" w:rsidRPr="001D5B2E" w:rsidRDefault="001D5B2E" w:rsidP="001D5B2E">
      <w:pPr>
        <w:rPr>
          <w:rFonts w:ascii="Times New Roman" w:hAnsi="Times New Roman" w:cs="Times New Roman"/>
          <w:sz w:val="40"/>
          <w:szCs w:val="40"/>
        </w:rPr>
      </w:pPr>
    </w:p>
    <w:p w:rsidR="0044733C" w:rsidRDefault="0044733C" w:rsidP="0044733C">
      <w:pPr>
        <w:jc w:val="right"/>
      </w:pPr>
    </w:p>
    <w:p w:rsidR="0044733C" w:rsidRDefault="0044733C" w:rsidP="0044733C">
      <w:pPr>
        <w:pStyle w:val="Tema"/>
      </w:pPr>
      <w:r>
        <w:t>ADSISTEM</w:t>
      </w:r>
    </w:p>
    <w:p w:rsidR="0044733C" w:rsidRDefault="0044733C" w:rsidP="0044733C">
      <w:pPr>
        <w:pStyle w:val="Puesto"/>
      </w:pPr>
      <w:r>
        <w:t xml:space="preserve">  </w:t>
      </w:r>
      <w:r>
        <w:fldChar w:fldCharType="begin"/>
      </w:r>
      <w:r>
        <w:instrText xml:space="preserve"> TITLE </w:instrText>
      </w:r>
      <w:r>
        <w:fldChar w:fldCharType="separate"/>
      </w:r>
      <w:r>
        <w:t xml:space="preserve">Manual </w:t>
      </w:r>
      <w:r>
        <w:fldChar w:fldCharType="end"/>
      </w:r>
      <w:r>
        <w:t>Técnico</w:t>
      </w:r>
    </w:p>
    <w:p w:rsidR="0044733C" w:rsidRDefault="0044733C" w:rsidP="0044733C">
      <w:pPr>
        <w:pStyle w:val="Subttulo"/>
        <w:rPr>
          <w:rFonts w:hint="eastAsia"/>
        </w:rPr>
      </w:pPr>
    </w:p>
    <w:p w:rsidR="0044733C" w:rsidRDefault="0044733C" w:rsidP="0044733C">
      <w:pPr>
        <w:pStyle w:val="Textbody"/>
        <w:jc w:val="right"/>
      </w:pPr>
    </w:p>
    <w:p w:rsidR="0044733C" w:rsidRDefault="0044733C" w:rsidP="0044733C">
      <w:pPr>
        <w:pStyle w:val="Textbody"/>
        <w:jc w:val="right"/>
      </w:pPr>
    </w:p>
    <w:p w:rsidR="0044733C" w:rsidRDefault="0044733C" w:rsidP="0044733C">
      <w:pPr>
        <w:pStyle w:val="Textbody"/>
        <w:jc w:val="right"/>
      </w:pPr>
    </w:p>
    <w:p w:rsidR="0044733C" w:rsidRDefault="0044733C" w:rsidP="0044733C">
      <w:pPr>
        <w:pStyle w:val="Textbody"/>
        <w:jc w:val="right"/>
      </w:pPr>
    </w:p>
    <w:p w:rsidR="0044733C" w:rsidRDefault="0044733C" w:rsidP="0044733C">
      <w:pPr>
        <w:pStyle w:val="Notaalpi"/>
      </w:pPr>
      <w:r>
        <w:t xml:space="preserve">Versión: </w:t>
      </w:r>
      <w:r>
        <w:fldChar w:fldCharType="begin"/>
      </w:r>
      <w:r>
        <w:instrText xml:space="preserve"> KEYWORDS </w:instrText>
      </w:r>
      <w:r>
        <w:fldChar w:fldCharType="separate"/>
      </w:r>
      <w:r>
        <w:t>0100</w:t>
      </w:r>
      <w:r>
        <w:fldChar w:fldCharType="end"/>
      </w:r>
    </w:p>
    <w:p w:rsidR="0044733C" w:rsidRDefault="0044733C" w:rsidP="0044733C">
      <w:pPr>
        <w:pStyle w:val="Notaalpi"/>
      </w:pPr>
      <w:r>
        <w:t>Fecha: 17/09/2016</w:t>
      </w:r>
    </w:p>
    <w:p w:rsidR="0044733C" w:rsidRDefault="0044733C" w:rsidP="0044733C"/>
    <w:p w:rsidR="0044733C" w:rsidRDefault="0044733C" w:rsidP="0044733C"/>
    <w:p w:rsidR="001D5B2E" w:rsidRDefault="001D5B2E" w:rsidP="001D5B2E">
      <w:pPr>
        <w:tabs>
          <w:tab w:val="left" w:pos="1905"/>
        </w:tabs>
      </w:pPr>
    </w:p>
    <w:p w:rsidR="0044733C" w:rsidRDefault="0044733C" w:rsidP="001D5B2E">
      <w:pPr>
        <w:tabs>
          <w:tab w:val="left" w:pos="1905"/>
        </w:tabs>
        <w:rPr>
          <w:rFonts w:ascii="Times New Roman" w:hAnsi="Times New Roman" w:cs="Times New Roman"/>
          <w:sz w:val="40"/>
          <w:szCs w:val="40"/>
        </w:rPr>
      </w:pPr>
    </w:p>
    <w:sdt>
      <w:sdtPr>
        <w:rPr>
          <w:rFonts w:asciiTheme="minorHAnsi" w:eastAsiaTheme="minorHAnsi" w:hAnsiTheme="minorHAnsi" w:cstheme="minorBidi"/>
          <w:b w:val="0"/>
          <w:bCs w:val="0"/>
          <w:color w:val="auto"/>
          <w:sz w:val="22"/>
          <w:szCs w:val="22"/>
          <w:lang w:val="es-ES" w:eastAsia="en-US"/>
        </w:rPr>
        <w:id w:val="943276654"/>
        <w:docPartObj>
          <w:docPartGallery w:val="Table of Contents"/>
          <w:docPartUnique/>
        </w:docPartObj>
      </w:sdtPr>
      <w:sdtEndPr/>
      <w:sdtContent>
        <w:p w:rsidR="00D07AB1" w:rsidRDefault="00D07AB1" w:rsidP="00D07AB1">
          <w:pPr>
            <w:pStyle w:val="TtulodeTDC"/>
            <w:jc w:val="center"/>
          </w:pPr>
          <w:r>
            <w:rPr>
              <w:lang w:val="es-ES"/>
            </w:rPr>
            <w:t>CONTENIDO</w:t>
          </w:r>
        </w:p>
        <w:p w:rsidR="00951FF2" w:rsidRDefault="00D07AB1">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462062631" w:history="1">
            <w:r w:rsidR="00951FF2" w:rsidRPr="00F300E1">
              <w:rPr>
                <w:rStyle w:val="Hipervnculo"/>
                <w:noProof/>
              </w:rPr>
              <w:t>1.</w:t>
            </w:r>
            <w:r w:rsidR="00951FF2">
              <w:rPr>
                <w:rFonts w:eastAsiaTheme="minorEastAsia"/>
                <w:noProof/>
                <w:lang w:eastAsia="es-CO"/>
              </w:rPr>
              <w:tab/>
            </w:r>
            <w:r w:rsidR="00951FF2" w:rsidRPr="00F300E1">
              <w:rPr>
                <w:rStyle w:val="Hipervnculo"/>
                <w:noProof/>
              </w:rPr>
              <w:t>DOCUMENTO ARQUITECTURA DE SOFTWARE</w:t>
            </w:r>
            <w:r w:rsidR="00951FF2">
              <w:rPr>
                <w:noProof/>
                <w:webHidden/>
              </w:rPr>
              <w:tab/>
            </w:r>
            <w:r w:rsidR="00951FF2">
              <w:rPr>
                <w:noProof/>
                <w:webHidden/>
              </w:rPr>
              <w:fldChar w:fldCharType="begin"/>
            </w:r>
            <w:r w:rsidR="00951FF2">
              <w:rPr>
                <w:noProof/>
                <w:webHidden/>
              </w:rPr>
              <w:instrText xml:space="preserve"> PAGEREF _Toc462062631 \h </w:instrText>
            </w:r>
            <w:r w:rsidR="00951FF2">
              <w:rPr>
                <w:noProof/>
                <w:webHidden/>
              </w:rPr>
            </w:r>
            <w:r w:rsidR="00951FF2">
              <w:rPr>
                <w:noProof/>
                <w:webHidden/>
              </w:rPr>
              <w:fldChar w:fldCharType="separate"/>
            </w:r>
            <w:r w:rsidR="00951FF2">
              <w:rPr>
                <w:noProof/>
                <w:webHidden/>
              </w:rPr>
              <w:t>3</w:t>
            </w:r>
            <w:r w:rsidR="00951FF2">
              <w:rPr>
                <w:noProof/>
                <w:webHidden/>
              </w:rPr>
              <w:fldChar w:fldCharType="end"/>
            </w:r>
          </w:hyperlink>
        </w:p>
        <w:p w:rsidR="00951FF2" w:rsidRDefault="002A5D8C">
          <w:pPr>
            <w:pStyle w:val="TDC1"/>
            <w:tabs>
              <w:tab w:val="right" w:leader="dot" w:pos="8828"/>
            </w:tabs>
            <w:rPr>
              <w:rFonts w:eastAsiaTheme="minorEastAsia"/>
              <w:noProof/>
              <w:lang w:eastAsia="es-CO"/>
            </w:rPr>
          </w:pPr>
          <w:hyperlink w:anchor="_Toc462062632" w:history="1">
            <w:r w:rsidR="00951FF2" w:rsidRPr="00F300E1">
              <w:rPr>
                <w:rStyle w:val="Hipervnculo"/>
                <w:noProof/>
              </w:rPr>
              <w:t>1.1 INTRODUCCIÓN</w:t>
            </w:r>
            <w:r w:rsidR="00951FF2">
              <w:rPr>
                <w:noProof/>
                <w:webHidden/>
              </w:rPr>
              <w:tab/>
            </w:r>
            <w:r w:rsidR="00951FF2">
              <w:rPr>
                <w:noProof/>
                <w:webHidden/>
              </w:rPr>
              <w:fldChar w:fldCharType="begin"/>
            </w:r>
            <w:r w:rsidR="00951FF2">
              <w:rPr>
                <w:noProof/>
                <w:webHidden/>
              </w:rPr>
              <w:instrText xml:space="preserve"> PAGEREF _Toc462062632 \h </w:instrText>
            </w:r>
            <w:r w:rsidR="00951FF2">
              <w:rPr>
                <w:noProof/>
                <w:webHidden/>
              </w:rPr>
            </w:r>
            <w:r w:rsidR="00951FF2">
              <w:rPr>
                <w:noProof/>
                <w:webHidden/>
              </w:rPr>
              <w:fldChar w:fldCharType="separate"/>
            </w:r>
            <w:r w:rsidR="00951FF2">
              <w:rPr>
                <w:noProof/>
                <w:webHidden/>
              </w:rPr>
              <w:t>3</w:t>
            </w:r>
            <w:r w:rsidR="00951FF2">
              <w:rPr>
                <w:noProof/>
                <w:webHidden/>
              </w:rPr>
              <w:fldChar w:fldCharType="end"/>
            </w:r>
          </w:hyperlink>
        </w:p>
        <w:p w:rsidR="00951FF2" w:rsidRDefault="002A5D8C">
          <w:pPr>
            <w:pStyle w:val="TDC1"/>
            <w:tabs>
              <w:tab w:val="left" w:pos="440"/>
              <w:tab w:val="right" w:leader="dot" w:pos="8828"/>
            </w:tabs>
            <w:rPr>
              <w:rFonts w:eastAsiaTheme="minorEastAsia"/>
              <w:noProof/>
              <w:lang w:eastAsia="es-CO"/>
            </w:rPr>
          </w:pPr>
          <w:hyperlink w:anchor="_Toc462062633" w:history="1">
            <w:r w:rsidR="00951FF2" w:rsidRPr="00F300E1">
              <w:rPr>
                <w:rStyle w:val="Hipervnculo"/>
                <w:noProof/>
              </w:rPr>
              <w:t>2.</w:t>
            </w:r>
            <w:r w:rsidR="00951FF2">
              <w:rPr>
                <w:rFonts w:eastAsiaTheme="minorEastAsia"/>
                <w:noProof/>
                <w:lang w:eastAsia="es-CO"/>
              </w:rPr>
              <w:tab/>
            </w:r>
            <w:r w:rsidR="00951FF2" w:rsidRPr="00F300E1">
              <w:rPr>
                <w:rStyle w:val="Hipervnculo"/>
                <w:noProof/>
              </w:rPr>
              <w:t>IDENTIFICACIÓN DE STAKEHOLDERS Y SUS RESPONSABILIDADES</w:t>
            </w:r>
            <w:r w:rsidR="00951FF2">
              <w:rPr>
                <w:noProof/>
                <w:webHidden/>
              </w:rPr>
              <w:tab/>
            </w:r>
            <w:r w:rsidR="00951FF2">
              <w:rPr>
                <w:noProof/>
                <w:webHidden/>
              </w:rPr>
              <w:fldChar w:fldCharType="begin"/>
            </w:r>
            <w:r w:rsidR="00951FF2">
              <w:rPr>
                <w:noProof/>
                <w:webHidden/>
              </w:rPr>
              <w:instrText xml:space="preserve"> PAGEREF _Toc462062633 \h </w:instrText>
            </w:r>
            <w:r w:rsidR="00951FF2">
              <w:rPr>
                <w:noProof/>
                <w:webHidden/>
              </w:rPr>
            </w:r>
            <w:r w:rsidR="00951FF2">
              <w:rPr>
                <w:noProof/>
                <w:webHidden/>
              </w:rPr>
              <w:fldChar w:fldCharType="separate"/>
            </w:r>
            <w:r w:rsidR="00951FF2">
              <w:rPr>
                <w:noProof/>
                <w:webHidden/>
              </w:rPr>
              <w:t>4</w:t>
            </w:r>
            <w:r w:rsidR="00951FF2">
              <w:rPr>
                <w:noProof/>
                <w:webHidden/>
              </w:rPr>
              <w:fldChar w:fldCharType="end"/>
            </w:r>
          </w:hyperlink>
        </w:p>
        <w:p w:rsidR="00951FF2" w:rsidRDefault="002A5D8C">
          <w:pPr>
            <w:pStyle w:val="TDC1"/>
            <w:tabs>
              <w:tab w:val="left" w:pos="660"/>
              <w:tab w:val="right" w:leader="dot" w:pos="8828"/>
            </w:tabs>
            <w:rPr>
              <w:rFonts w:eastAsiaTheme="minorEastAsia"/>
              <w:noProof/>
              <w:lang w:eastAsia="es-CO"/>
            </w:rPr>
          </w:pPr>
          <w:hyperlink w:anchor="_Toc462062634" w:history="1">
            <w:r w:rsidR="00951FF2" w:rsidRPr="00F300E1">
              <w:rPr>
                <w:rStyle w:val="Hipervnculo"/>
                <w:rFonts w:cs="Arial"/>
                <w:noProof/>
              </w:rPr>
              <w:t>2.1</w:t>
            </w:r>
            <w:r w:rsidR="00951FF2">
              <w:rPr>
                <w:rFonts w:eastAsiaTheme="minorEastAsia"/>
                <w:noProof/>
                <w:lang w:eastAsia="es-CO"/>
              </w:rPr>
              <w:tab/>
            </w:r>
            <w:r w:rsidR="00951FF2" w:rsidRPr="00F300E1">
              <w:rPr>
                <w:rStyle w:val="Hipervnculo"/>
                <w:rFonts w:cs="Arial"/>
                <w:noProof/>
              </w:rPr>
              <w:t>STAKEHOLDERS (CLIENTES, PROVEEDORES, VENDEDORES)</w:t>
            </w:r>
            <w:r w:rsidR="00951FF2">
              <w:rPr>
                <w:noProof/>
                <w:webHidden/>
              </w:rPr>
              <w:tab/>
            </w:r>
            <w:r w:rsidR="00951FF2">
              <w:rPr>
                <w:noProof/>
                <w:webHidden/>
              </w:rPr>
              <w:fldChar w:fldCharType="begin"/>
            </w:r>
            <w:r w:rsidR="00951FF2">
              <w:rPr>
                <w:noProof/>
                <w:webHidden/>
              </w:rPr>
              <w:instrText xml:space="preserve"> PAGEREF _Toc462062634 \h </w:instrText>
            </w:r>
            <w:r w:rsidR="00951FF2">
              <w:rPr>
                <w:noProof/>
                <w:webHidden/>
              </w:rPr>
            </w:r>
            <w:r w:rsidR="00951FF2">
              <w:rPr>
                <w:noProof/>
                <w:webHidden/>
              </w:rPr>
              <w:fldChar w:fldCharType="separate"/>
            </w:r>
            <w:r w:rsidR="00951FF2">
              <w:rPr>
                <w:noProof/>
                <w:webHidden/>
              </w:rPr>
              <w:t>4</w:t>
            </w:r>
            <w:r w:rsidR="00951FF2">
              <w:rPr>
                <w:noProof/>
                <w:webHidden/>
              </w:rPr>
              <w:fldChar w:fldCharType="end"/>
            </w:r>
          </w:hyperlink>
        </w:p>
        <w:p w:rsidR="00951FF2" w:rsidRDefault="002A5D8C">
          <w:pPr>
            <w:pStyle w:val="TDC1"/>
            <w:tabs>
              <w:tab w:val="left" w:pos="660"/>
              <w:tab w:val="right" w:leader="dot" w:pos="8828"/>
            </w:tabs>
            <w:rPr>
              <w:rFonts w:eastAsiaTheme="minorEastAsia"/>
              <w:noProof/>
              <w:lang w:eastAsia="es-CO"/>
            </w:rPr>
          </w:pPr>
          <w:hyperlink w:anchor="_Toc462062635" w:history="1">
            <w:r w:rsidR="00951FF2" w:rsidRPr="00F300E1">
              <w:rPr>
                <w:rStyle w:val="Hipervnculo"/>
                <w:rFonts w:cs="Arial"/>
                <w:noProof/>
              </w:rPr>
              <w:t>2.2</w:t>
            </w:r>
            <w:r w:rsidR="00951FF2">
              <w:rPr>
                <w:rFonts w:eastAsiaTheme="minorEastAsia"/>
                <w:noProof/>
                <w:lang w:eastAsia="es-CO"/>
              </w:rPr>
              <w:tab/>
            </w:r>
            <w:r w:rsidR="00951FF2" w:rsidRPr="00F300E1">
              <w:rPr>
                <w:rStyle w:val="Hipervnculo"/>
                <w:rFonts w:cs="Arial"/>
                <w:noProof/>
              </w:rPr>
              <w:t>REUNIÓN DE PLANIFICACIÓN DEL SPRINT</w:t>
            </w:r>
            <w:r w:rsidR="00951FF2">
              <w:rPr>
                <w:noProof/>
                <w:webHidden/>
              </w:rPr>
              <w:tab/>
            </w:r>
            <w:r w:rsidR="00951FF2">
              <w:rPr>
                <w:noProof/>
                <w:webHidden/>
              </w:rPr>
              <w:fldChar w:fldCharType="begin"/>
            </w:r>
            <w:r w:rsidR="00951FF2">
              <w:rPr>
                <w:noProof/>
                <w:webHidden/>
              </w:rPr>
              <w:instrText xml:space="preserve"> PAGEREF _Toc462062635 \h </w:instrText>
            </w:r>
            <w:r w:rsidR="00951FF2">
              <w:rPr>
                <w:noProof/>
                <w:webHidden/>
              </w:rPr>
            </w:r>
            <w:r w:rsidR="00951FF2">
              <w:rPr>
                <w:noProof/>
                <w:webHidden/>
              </w:rPr>
              <w:fldChar w:fldCharType="separate"/>
            </w:r>
            <w:r w:rsidR="00951FF2">
              <w:rPr>
                <w:noProof/>
                <w:webHidden/>
              </w:rPr>
              <w:t>4</w:t>
            </w:r>
            <w:r w:rsidR="00951FF2">
              <w:rPr>
                <w:noProof/>
                <w:webHidden/>
              </w:rPr>
              <w:fldChar w:fldCharType="end"/>
            </w:r>
          </w:hyperlink>
        </w:p>
        <w:p w:rsidR="00951FF2" w:rsidRDefault="002A5D8C">
          <w:pPr>
            <w:pStyle w:val="TDC1"/>
            <w:tabs>
              <w:tab w:val="left" w:pos="660"/>
              <w:tab w:val="right" w:leader="dot" w:pos="8828"/>
            </w:tabs>
            <w:rPr>
              <w:rFonts w:eastAsiaTheme="minorEastAsia"/>
              <w:noProof/>
              <w:lang w:eastAsia="es-CO"/>
            </w:rPr>
          </w:pPr>
          <w:hyperlink w:anchor="_Toc462062636" w:history="1">
            <w:r w:rsidR="00951FF2" w:rsidRPr="00F300E1">
              <w:rPr>
                <w:rStyle w:val="Hipervnculo"/>
                <w:rFonts w:cs="Arial"/>
                <w:noProof/>
              </w:rPr>
              <w:t>2.3</w:t>
            </w:r>
            <w:r w:rsidR="00951FF2">
              <w:rPr>
                <w:rFonts w:eastAsiaTheme="minorEastAsia"/>
                <w:noProof/>
                <w:lang w:eastAsia="es-CO"/>
              </w:rPr>
              <w:tab/>
            </w:r>
            <w:r w:rsidR="00951FF2" w:rsidRPr="00F300E1">
              <w:rPr>
                <w:rStyle w:val="Hipervnculo"/>
                <w:rFonts w:cs="Arial"/>
                <w:noProof/>
              </w:rPr>
              <w:t>REUNIÓN DE REVISIÓN DEL SPRINT</w:t>
            </w:r>
            <w:r w:rsidR="00951FF2">
              <w:rPr>
                <w:noProof/>
                <w:webHidden/>
              </w:rPr>
              <w:tab/>
            </w:r>
            <w:r w:rsidR="00951FF2">
              <w:rPr>
                <w:noProof/>
                <w:webHidden/>
              </w:rPr>
              <w:fldChar w:fldCharType="begin"/>
            </w:r>
            <w:r w:rsidR="00951FF2">
              <w:rPr>
                <w:noProof/>
                <w:webHidden/>
              </w:rPr>
              <w:instrText xml:space="preserve"> PAGEREF _Toc462062636 \h </w:instrText>
            </w:r>
            <w:r w:rsidR="00951FF2">
              <w:rPr>
                <w:noProof/>
                <w:webHidden/>
              </w:rPr>
            </w:r>
            <w:r w:rsidR="00951FF2">
              <w:rPr>
                <w:noProof/>
                <w:webHidden/>
              </w:rPr>
              <w:fldChar w:fldCharType="separate"/>
            </w:r>
            <w:r w:rsidR="00951FF2">
              <w:rPr>
                <w:noProof/>
                <w:webHidden/>
              </w:rPr>
              <w:t>4</w:t>
            </w:r>
            <w:r w:rsidR="00951FF2">
              <w:rPr>
                <w:noProof/>
                <w:webHidden/>
              </w:rPr>
              <w:fldChar w:fldCharType="end"/>
            </w:r>
          </w:hyperlink>
        </w:p>
        <w:p w:rsidR="00951FF2" w:rsidRDefault="002A5D8C">
          <w:pPr>
            <w:pStyle w:val="TDC1"/>
            <w:tabs>
              <w:tab w:val="left" w:pos="440"/>
              <w:tab w:val="right" w:leader="dot" w:pos="8828"/>
            </w:tabs>
            <w:rPr>
              <w:rFonts w:eastAsiaTheme="minorEastAsia"/>
              <w:noProof/>
              <w:lang w:eastAsia="es-CO"/>
            </w:rPr>
          </w:pPr>
          <w:hyperlink w:anchor="_Toc462062637" w:history="1">
            <w:r w:rsidR="00951FF2" w:rsidRPr="00F300E1">
              <w:rPr>
                <w:rStyle w:val="Hipervnculo"/>
                <w:noProof/>
              </w:rPr>
              <w:t>3.</w:t>
            </w:r>
            <w:r w:rsidR="00951FF2">
              <w:rPr>
                <w:rFonts w:eastAsiaTheme="minorEastAsia"/>
                <w:noProof/>
                <w:lang w:eastAsia="es-CO"/>
              </w:rPr>
              <w:tab/>
            </w:r>
            <w:r w:rsidR="00951FF2" w:rsidRPr="00F300E1">
              <w:rPr>
                <w:rStyle w:val="Hipervnculo"/>
                <w:noProof/>
              </w:rPr>
              <w:t>VISTAS DE LA ARQUITECTURA</w:t>
            </w:r>
            <w:r w:rsidR="00951FF2">
              <w:rPr>
                <w:noProof/>
                <w:webHidden/>
              </w:rPr>
              <w:tab/>
            </w:r>
            <w:r w:rsidR="00951FF2">
              <w:rPr>
                <w:noProof/>
                <w:webHidden/>
              </w:rPr>
              <w:fldChar w:fldCharType="begin"/>
            </w:r>
            <w:r w:rsidR="00951FF2">
              <w:rPr>
                <w:noProof/>
                <w:webHidden/>
              </w:rPr>
              <w:instrText xml:space="preserve"> PAGEREF _Toc462062637 \h </w:instrText>
            </w:r>
            <w:r w:rsidR="00951FF2">
              <w:rPr>
                <w:noProof/>
                <w:webHidden/>
              </w:rPr>
            </w:r>
            <w:r w:rsidR="00951FF2">
              <w:rPr>
                <w:noProof/>
                <w:webHidden/>
              </w:rPr>
              <w:fldChar w:fldCharType="separate"/>
            </w:r>
            <w:r w:rsidR="00951FF2">
              <w:rPr>
                <w:noProof/>
                <w:webHidden/>
              </w:rPr>
              <w:t>5</w:t>
            </w:r>
            <w:r w:rsidR="00951FF2">
              <w:rPr>
                <w:noProof/>
                <w:webHidden/>
              </w:rPr>
              <w:fldChar w:fldCharType="end"/>
            </w:r>
          </w:hyperlink>
        </w:p>
        <w:p w:rsidR="00951FF2" w:rsidRDefault="002A5D8C">
          <w:pPr>
            <w:pStyle w:val="TDC1"/>
            <w:tabs>
              <w:tab w:val="left" w:pos="440"/>
              <w:tab w:val="right" w:leader="dot" w:pos="8828"/>
            </w:tabs>
            <w:rPr>
              <w:rFonts w:eastAsiaTheme="minorEastAsia"/>
              <w:noProof/>
              <w:lang w:eastAsia="es-CO"/>
            </w:rPr>
          </w:pPr>
          <w:hyperlink w:anchor="_Toc462062638" w:history="1">
            <w:r w:rsidR="00951FF2" w:rsidRPr="00F300E1">
              <w:rPr>
                <w:rStyle w:val="Hipervnculo"/>
                <w:noProof/>
              </w:rPr>
              <w:t>4.</w:t>
            </w:r>
            <w:r w:rsidR="00951FF2">
              <w:rPr>
                <w:rFonts w:eastAsiaTheme="minorEastAsia"/>
                <w:noProof/>
                <w:lang w:eastAsia="es-CO"/>
              </w:rPr>
              <w:tab/>
            </w:r>
            <w:r w:rsidR="00951FF2" w:rsidRPr="00F300E1">
              <w:rPr>
                <w:rStyle w:val="Hipervnculo"/>
                <w:noProof/>
              </w:rPr>
              <w:t>DIAGRAMA CASOS DE SUSO</w:t>
            </w:r>
            <w:r w:rsidR="00951FF2">
              <w:rPr>
                <w:noProof/>
                <w:webHidden/>
              </w:rPr>
              <w:tab/>
            </w:r>
            <w:r w:rsidR="00951FF2">
              <w:rPr>
                <w:noProof/>
                <w:webHidden/>
              </w:rPr>
              <w:fldChar w:fldCharType="begin"/>
            </w:r>
            <w:r w:rsidR="00951FF2">
              <w:rPr>
                <w:noProof/>
                <w:webHidden/>
              </w:rPr>
              <w:instrText xml:space="preserve"> PAGEREF _Toc462062638 \h </w:instrText>
            </w:r>
            <w:r w:rsidR="00951FF2">
              <w:rPr>
                <w:noProof/>
                <w:webHidden/>
              </w:rPr>
            </w:r>
            <w:r w:rsidR="00951FF2">
              <w:rPr>
                <w:noProof/>
                <w:webHidden/>
              </w:rPr>
              <w:fldChar w:fldCharType="separate"/>
            </w:r>
            <w:r w:rsidR="00951FF2">
              <w:rPr>
                <w:noProof/>
                <w:webHidden/>
              </w:rPr>
              <w:t>6</w:t>
            </w:r>
            <w:r w:rsidR="00951FF2">
              <w:rPr>
                <w:noProof/>
                <w:webHidden/>
              </w:rPr>
              <w:fldChar w:fldCharType="end"/>
            </w:r>
          </w:hyperlink>
        </w:p>
        <w:p w:rsidR="00951FF2" w:rsidRDefault="002A5D8C">
          <w:pPr>
            <w:pStyle w:val="TDC1"/>
            <w:tabs>
              <w:tab w:val="left" w:pos="440"/>
              <w:tab w:val="right" w:leader="dot" w:pos="8828"/>
            </w:tabs>
            <w:rPr>
              <w:rFonts w:eastAsiaTheme="minorEastAsia"/>
              <w:noProof/>
              <w:lang w:eastAsia="es-CO"/>
            </w:rPr>
          </w:pPr>
          <w:hyperlink w:anchor="_Toc462062639" w:history="1">
            <w:r w:rsidR="00951FF2" w:rsidRPr="00F300E1">
              <w:rPr>
                <w:rStyle w:val="Hipervnculo"/>
                <w:noProof/>
              </w:rPr>
              <w:t>5.</w:t>
            </w:r>
            <w:r w:rsidR="00951FF2">
              <w:rPr>
                <w:rFonts w:eastAsiaTheme="minorEastAsia"/>
                <w:noProof/>
                <w:lang w:eastAsia="es-CO"/>
              </w:rPr>
              <w:tab/>
            </w:r>
            <w:r w:rsidR="00951FF2" w:rsidRPr="00F300E1">
              <w:rPr>
                <w:rStyle w:val="Hipervnculo"/>
                <w:noProof/>
              </w:rPr>
              <w:t>DIAGRAMAS DE CLASES</w:t>
            </w:r>
            <w:r w:rsidR="00951FF2">
              <w:rPr>
                <w:noProof/>
                <w:webHidden/>
              </w:rPr>
              <w:tab/>
            </w:r>
            <w:r w:rsidR="00951FF2">
              <w:rPr>
                <w:noProof/>
                <w:webHidden/>
              </w:rPr>
              <w:fldChar w:fldCharType="begin"/>
            </w:r>
            <w:r w:rsidR="00951FF2">
              <w:rPr>
                <w:noProof/>
                <w:webHidden/>
              </w:rPr>
              <w:instrText xml:space="preserve"> PAGEREF _Toc462062639 \h </w:instrText>
            </w:r>
            <w:r w:rsidR="00951FF2">
              <w:rPr>
                <w:noProof/>
                <w:webHidden/>
              </w:rPr>
            </w:r>
            <w:r w:rsidR="00951FF2">
              <w:rPr>
                <w:noProof/>
                <w:webHidden/>
              </w:rPr>
              <w:fldChar w:fldCharType="separate"/>
            </w:r>
            <w:r w:rsidR="00951FF2">
              <w:rPr>
                <w:noProof/>
                <w:webHidden/>
              </w:rPr>
              <w:t>7</w:t>
            </w:r>
            <w:r w:rsidR="00951FF2">
              <w:rPr>
                <w:noProof/>
                <w:webHidden/>
              </w:rPr>
              <w:fldChar w:fldCharType="end"/>
            </w:r>
          </w:hyperlink>
        </w:p>
        <w:p w:rsidR="00951FF2" w:rsidRDefault="002A5D8C">
          <w:pPr>
            <w:pStyle w:val="TDC1"/>
            <w:tabs>
              <w:tab w:val="left" w:pos="440"/>
              <w:tab w:val="right" w:leader="dot" w:pos="8828"/>
            </w:tabs>
            <w:rPr>
              <w:rFonts w:eastAsiaTheme="minorEastAsia"/>
              <w:noProof/>
              <w:lang w:eastAsia="es-CO"/>
            </w:rPr>
          </w:pPr>
          <w:hyperlink w:anchor="_Toc462062640" w:history="1">
            <w:r w:rsidR="00951FF2" w:rsidRPr="00F300E1">
              <w:rPr>
                <w:rStyle w:val="Hipervnculo"/>
                <w:noProof/>
              </w:rPr>
              <w:t>6.</w:t>
            </w:r>
            <w:r w:rsidR="00951FF2">
              <w:rPr>
                <w:rFonts w:eastAsiaTheme="minorEastAsia"/>
                <w:noProof/>
                <w:lang w:eastAsia="es-CO"/>
              </w:rPr>
              <w:tab/>
            </w:r>
            <w:r w:rsidR="00951FF2" w:rsidRPr="00F300E1">
              <w:rPr>
                <w:rStyle w:val="Hipervnculo"/>
                <w:noProof/>
              </w:rPr>
              <w:t>DIAGRAMAS DE SECUENCIA</w:t>
            </w:r>
            <w:r w:rsidR="00951FF2">
              <w:rPr>
                <w:noProof/>
                <w:webHidden/>
              </w:rPr>
              <w:tab/>
            </w:r>
            <w:r w:rsidR="00951FF2">
              <w:rPr>
                <w:noProof/>
                <w:webHidden/>
              </w:rPr>
              <w:fldChar w:fldCharType="begin"/>
            </w:r>
            <w:r w:rsidR="00951FF2">
              <w:rPr>
                <w:noProof/>
                <w:webHidden/>
              </w:rPr>
              <w:instrText xml:space="preserve"> PAGEREF _Toc462062640 \h </w:instrText>
            </w:r>
            <w:r w:rsidR="00951FF2">
              <w:rPr>
                <w:noProof/>
                <w:webHidden/>
              </w:rPr>
            </w:r>
            <w:r w:rsidR="00951FF2">
              <w:rPr>
                <w:noProof/>
                <w:webHidden/>
              </w:rPr>
              <w:fldChar w:fldCharType="separate"/>
            </w:r>
            <w:r w:rsidR="00951FF2">
              <w:rPr>
                <w:noProof/>
                <w:webHidden/>
              </w:rPr>
              <w:t>8</w:t>
            </w:r>
            <w:r w:rsidR="00951FF2">
              <w:rPr>
                <w:noProof/>
                <w:webHidden/>
              </w:rPr>
              <w:fldChar w:fldCharType="end"/>
            </w:r>
          </w:hyperlink>
        </w:p>
        <w:p w:rsidR="00951FF2" w:rsidRDefault="002A5D8C">
          <w:pPr>
            <w:pStyle w:val="TDC1"/>
            <w:tabs>
              <w:tab w:val="left" w:pos="440"/>
              <w:tab w:val="right" w:leader="dot" w:pos="8828"/>
            </w:tabs>
            <w:rPr>
              <w:rFonts w:eastAsiaTheme="minorEastAsia"/>
              <w:noProof/>
              <w:lang w:eastAsia="es-CO"/>
            </w:rPr>
          </w:pPr>
          <w:hyperlink w:anchor="_Toc462062641" w:history="1">
            <w:r w:rsidR="00951FF2" w:rsidRPr="00F300E1">
              <w:rPr>
                <w:rStyle w:val="Hipervnculo"/>
                <w:noProof/>
              </w:rPr>
              <w:t>7.</w:t>
            </w:r>
            <w:r w:rsidR="00951FF2">
              <w:rPr>
                <w:rFonts w:eastAsiaTheme="minorEastAsia"/>
                <w:noProof/>
                <w:lang w:eastAsia="es-CO"/>
              </w:rPr>
              <w:tab/>
            </w:r>
            <w:r w:rsidR="00951FF2" w:rsidRPr="00F300E1">
              <w:rPr>
                <w:rStyle w:val="Hipervnculo"/>
                <w:noProof/>
              </w:rPr>
              <w:t>DIAGRAMA DE PAQUETES</w:t>
            </w:r>
            <w:r w:rsidR="00951FF2">
              <w:rPr>
                <w:noProof/>
                <w:webHidden/>
              </w:rPr>
              <w:tab/>
            </w:r>
            <w:r w:rsidR="00951FF2">
              <w:rPr>
                <w:noProof/>
                <w:webHidden/>
              </w:rPr>
              <w:fldChar w:fldCharType="begin"/>
            </w:r>
            <w:r w:rsidR="00951FF2">
              <w:rPr>
                <w:noProof/>
                <w:webHidden/>
              </w:rPr>
              <w:instrText xml:space="preserve"> PAGEREF _Toc462062641 \h </w:instrText>
            </w:r>
            <w:r w:rsidR="00951FF2">
              <w:rPr>
                <w:noProof/>
                <w:webHidden/>
              </w:rPr>
            </w:r>
            <w:r w:rsidR="00951FF2">
              <w:rPr>
                <w:noProof/>
                <w:webHidden/>
              </w:rPr>
              <w:fldChar w:fldCharType="separate"/>
            </w:r>
            <w:r w:rsidR="00951FF2">
              <w:rPr>
                <w:noProof/>
                <w:webHidden/>
              </w:rPr>
              <w:t>8</w:t>
            </w:r>
            <w:r w:rsidR="00951FF2">
              <w:rPr>
                <w:noProof/>
                <w:webHidden/>
              </w:rPr>
              <w:fldChar w:fldCharType="end"/>
            </w:r>
          </w:hyperlink>
        </w:p>
        <w:p w:rsidR="00951FF2" w:rsidRDefault="002A5D8C">
          <w:pPr>
            <w:pStyle w:val="TDC1"/>
            <w:tabs>
              <w:tab w:val="left" w:pos="440"/>
              <w:tab w:val="right" w:leader="dot" w:pos="8828"/>
            </w:tabs>
            <w:rPr>
              <w:rFonts w:eastAsiaTheme="minorEastAsia"/>
              <w:noProof/>
              <w:lang w:eastAsia="es-CO"/>
            </w:rPr>
          </w:pPr>
          <w:hyperlink w:anchor="_Toc462062642" w:history="1">
            <w:r w:rsidR="00951FF2" w:rsidRPr="00F300E1">
              <w:rPr>
                <w:rStyle w:val="Hipervnculo"/>
                <w:noProof/>
              </w:rPr>
              <w:t>8.</w:t>
            </w:r>
            <w:r w:rsidR="00951FF2">
              <w:rPr>
                <w:rFonts w:eastAsiaTheme="minorEastAsia"/>
                <w:noProof/>
                <w:lang w:eastAsia="es-CO"/>
              </w:rPr>
              <w:tab/>
            </w:r>
            <w:r w:rsidR="00951FF2" w:rsidRPr="00F300E1">
              <w:rPr>
                <w:rStyle w:val="Hipervnculo"/>
                <w:noProof/>
              </w:rPr>
              <w:t>DIAGRAMA DE COMPONENTES</w:t>
            </w:r>
            <w:r w:rsidR="00951FF2">
              <w:rPr>
                <w:noProof/>
                <w:webHidden/>
              </w:rPr>
              <w:tab/>
            </w:r>
            <w:r w:rsidR="00951FF2">
              <w:rPr>
                <w:noProof/>
                <w:webHidden/>
              </w:rPr>
              <w:fldChar w:fldCharType="begin"/>
            </w:r>
            <w:r w:rsidR="00951FF2">
              <w:rPr>
                <w:noProof/>
                <w:webHidden/>
              </w:rPr>
              <w:instrText xml:space="preserve"> PAGEREF _Toc462062642 \h </w:instrText>
            </w:r>
            <w:r w:rsidR="00951FF2">
              <w:rPr>
                <w:noProof/>
                <w:webHidden/>
              </w:rPr>
            </w:r>
            <w:r w:rsidR="00951FF2">
              <w:rPr>
                <w:noProof/>
                <w:webHidden/>
              </w:rPr>
              <w:fldChar w:fldCharType="separate"/>
            </w:r>
            <w:r w:rsidR="00951FF2">
              <w:rPr>
                <w:noProof/>
                <w:webHidden/>
              </w:rPr>
              <w:t>8</w:t>
            </w:r>
            <w:r w:rsidR="00951FF2">
              <w:rPr>
                <w:noProof/>
                <w:webHidden/>
              </w:rPr>
              <w:fldChar w:fldCharType="end"/>
            </w:r>
          </w:hyperlink>
        </w:p>
        <w:p w:rsidR="00951FF2" w:rsidRDefault="002A5D8C">
          <w:pPr>
            <w:pStyle w:val="TDC1"/>
            <w:tabs>
              <w:tab w:val="left" w:pos="440"/>
              <w:tab w:val="right" w:leader="dot" w:pos="8828"/>
            </w:tabs>
            <w:rPr>
              <w:rFonts w:eastAsiaTheme="minorEastAsia"/>
              <w:noProof/>
              <w:lang w:eastAsia="es-CO"/>
            </w:rPr>
          </w:pPr>
          <w:hyperlink w:anchor="_Toc462062643" w:history="1">
            <w:r w:rsidR="00951FF2" w:rsidRPr="00F300E1">
              <w:rPr>
                <w:rStyle w:val="Hipervnculo"/>
                <w:noProof/>
              </w:rPr>
              <w:t>9.</w:t>
            </w:r>
            <w:r w:rsidR="00951FF2">
              <w:rPr>
                <w:rFonts w:eastAsiaTheme="minorEastAsia"/>
                <w:noProof/>
                <w:lang w:eastAsia="es-CO"/>
              </w:rPr>
              <w:tab/>
            </w:r>
            <w:r w:rsidR="00951FF2" w:rsidRPr="00F300E1">
              <w:rPr>
                <w:rStyle w:val="Hipervnculo"/>
                <w:noProof/>
              </w:rPr>
              <w:t>PLANTEAMIENTO DEL PROBLEMA</w:t>
            </w:r>
            <w:r w:rsidR="00951FF2">
              <w:rPr>
                <w:noProof/>
                <w:webHidden/>
              </w:rPr>
              <w:tab/>
            </w:r>
            <w:r w:rsidR="00951FF2">
              <w:rPr>
                <w:noProof/>
                <w:webHidden/>
              </w:rPr>
              <w:fldChar w:fldCharType="begin"/>
            </w:r>
            <w:r w:rsidR="00951FF2">
              <w:rPr>
                <w:noProof/>
                <w:webHidden/>
              </w:rPr>
              <w:instrText xml:space="preserve"> PAGEREF _Toc462062643 \h </w:instrText>
            </w:r>
            <w:r w:rsidR="00951FF2">
              <w:rPr>
                <w:noProof/>
                <w:webHidden/>
              </w:rPr>
            </w:r>
            <w:r w:rsidR="00951FF2">
              <w:rPr>
                <w:noProof/>
                <w:webHidden/>
              </w:rPr>
              <w:fldChar w:fldCharType="separate"/>
            </w:r>
            <w:r w:rsidR="00951FF2">
              <w:rPr>
                <w:noProof/>
                <w:webHidden/>
              </w:rPr>
              <w:t>8</w:t>
            </w:r>
            <w:r w:rsidR="00951FF2">
              <w:rPr>
                <w:noProof/>
                <w:webHidden/>
              </w:rPr>
              <w:fldChar w:fldCharType="end"/>
            </w:r>
          </w:hyperlink>
        </w:p>
        <w:p w:rsidR="00951FF2" w:rsidRDefault="002A5D8C">
          <w:pPr>
            <w:pStyle w:val="TDC1"/>
            <w:tabs>
              <w:tab w:val="left" w:pos="660"/>
              <w:tab w:val="right" w:leader="dot" w:pos="8828"/>
            </w:tabs>
            <w:rPr>
              <w:rFonts w:eastAsiaTheme="minorEastAsia"/>
              <w:noProof/>
              <w:lang w:eastAsia="es-CO"/>
            </w:rPr>
          </w:pPr>
          <w:hyperlink w:anchor="_Toc462062644" w:history="1">
            <w:r w:rsidR="00951FF2" w:rsidRPr="00F300E1">
              <w:rPr>
                <w:rStyle w:val="Hipervnculo"/>
                <w:noProof/>
              </w:rPr>
              <w:t>10.</w:t>
            </w:r>
            <w:r w:rsidR="00951FF2">
              <w:rPr>
                <w:rFonts w:eastAsiaTheme="minorEastAsia"/>
                <w:noProof/>
                <w:lang w:eastAsia="es-CO"/>
              </w:rPr>
              <w:tab/>
            </w:r>
            <w:r w:rsidR="00951FF2" w:rsidRPr="00F300E1">
              <w:rPr>
                <w:rStyle w:val="Hipervnculo"/>
                <w:noProof/>
              </w:rPr>
              <w:t>ARQUITECTURA</w:t>
            </w:r>
            <w:r w:rsidR="00951FF2">
              <w:rPr>
                <w:noProof/>
                <w:webHidden/>
              </w:rPr>
              <w:tab/>
            </w:r>
            <w:r w:rsidR="00951FF2">
              <w:rPr>
                <w:noProof/>
                <w:webHidden/>
              </w:rPr>
              <w:fldChar w:fldCharType="begin"/>
            </w:r>
            <w:r w:rsidR="00951FF2">
              <w:rPr>
                <w:noProof/>
                <w:webHidden/>
              </w:rPr>
              <w:instrText xml:space="preserve"> PAGEREF _Toc462062644 \h </w:instrText>
            </w:r>
            <w:r w:rsidR="00951FF2">
              <w:rPr>
                <w:noProof/>
                <w:webHidden/>
              </w:rPr>
            </w:r>
            <w:r w:rsidR="00951FF2">
              <w:rPr>
                <w:noProof/>
                <w:webHidden/>
              </w:rPr>
              <w:fldChar w:fldCharType="separate"/>
            </w:r>
            <w:r w:rsidR="00951FF2">
              <w:rPr>
                <w:noProof/>
                <w:webHidden/>
              </w:rPr>
              <w:t>8</w:t>
            </w:r>
            <w:r w:rsidR="00951FF2">
              <w:rPr>
                <w:noProof/>
                <w:webHidden/>
              </w:rPr>
              <w:fldChar w:fldCharType="end"/>
            </w:r>
          </w:hyperlink>
        </w:p>
        <w:p w:rsidR="00951FF2" w:rsidRDefault="002A5D8C">
          <w:pPr>
            <w:pStyle w:val="TDC1"/>
            <w:tabs>
              <w:tab w:val="left" w:pos="660"/>
              <w:tab w:val="right" w:leader="dot" w:pos="8828"/>
            </w:tabs>
            <w:rPr>
              <w:rFonts w:eastAsiaTheme="minorEastAsia"/>
              <w:noProof/>
              <w:lang w:eastAsia="es-CO"/>
            </w:rPr>
          </w:pPr>
          <w:hyperlink w:anchor="_Toc462062645" w:history="1">
            <w:r w:rsidR="00951FF2" w:rsidRPr="00F300E1">
              <w:rPr>
                <w:rStyle w:val="Hipervnculo"/>
                <w:noProof/>
              </w:rPr>
              <w:t>11.</w:t>
            </w:r>
            <w:r w:rsidR="00951FF2">
              <w:rPr>
                <w:rFonts w:eastAsiaTheme="minorEastAsia"/>
                <w:noProof/>
                <w:lang w:eastAsia="es-CO"/>
              </w:rPr>
              <w:tab/>
            </w:r>
            <w:r w:rsidR="00951FF2" w:rsidRPr="00F300E1">
              <w:rPr>
                <w:rStyle w:val="Hipervnculo"/>
                <w:noProof/>
              </w:rPr>
              <w:t>MODELO ENTIDAD RELACIÓN</w:t>
            </w:r>
            <w:r w:rsidR="00951FF2">
              <w:rPr>
                <w:noProof/>
                <w:webHidden/>
              </w:rPr>
              <w:tab/>
            </w:r>
            <w:r w:rsidR="00951FF2">
              <w:rPr>
                <w:noProof/>
                <w:webHidden/>
              </w:rPr>
              <w:fldChar w:fldCharType="begin"/>
            </w:r>
            <w:r w:rsidR="00951FF2">
              <w:rPr>
                <w:noProof/>
                <w:webHidden/>
              </w:rPr>
              <w:instrText xml:space="preserve"> PAGEREF _Toc462062645 \h </w:instrText>
            </w:r>
            <w:r w:rsidR="00951FF2">
              <w:rPr>
                <w:noProof/>
                <w:webHidden/>
              </w:rPr>
            </w:r>
            <w:r w:rsidR="00951FF2">
              <w:rPr>
                <w:noProof/>
                <w:webHidden/>
              </w:rPr>
              <w:fldChar w:fldCharType="separate"/>
            </w:r>
            <w:r w:rsidR="00951FF2">
              <w:rPr>
                <w:noProof/>
                <w:webHidden/>
              </w:rPr>
              <w:t>8</w:t>
            </w:r>
            <w:r w:rsidR="00951FF2">
              <w:rPr>
                <w:noProof/>
                <w:webHidden/>
              </w:rPr>
              <w:fldChar w:fldCharType="end"/>
            </w:r>
          </w:hyperlink>
        </w:p>
        <w:p w:rsidR="00D07AB1" w:rsidRDefault="00D07AB1">
          <w:r>
            <w:rPr>
              <w:b/>
              <w:bCs/>
              <w:lang w:val="es-ES"/>
            </w:rPr>
            <w:fldChar w:fldCharType="end"/>
          </w:r>
        </w:p>
      </w:sdtContent>
    </w:sdt>
    <w:p w:rsidR="00D07AB1" w:rsidRDefault="00D07AB1" w:rsidP="0044733C">
      <w:pPr>
        <w:tabs>
          <w:tab w:val="left" w:pos="1905"/>
        </w:tabs>
        <w:jc w:val="both"/>
        <w:rPr>
          <w:rFonts w:ascii="Times New Roman" w:hAnsi="Times New Roman" w:cs="Times New Roman"/>
          <w:sz w:val="20"/>
          <w:szCs w:val="20"/>
        </w:rPr>
      </w:pPr>
    </w:p>
    <w:p w:rsidR="00D07AB1" w:rsidRDefault="00D07AB1" w:rsidP="0044733C">
      <w:pPr>
        <w:tabs>
          <w:tab w:val="left" w:pos="1905"/>
        </w:tabs>
        <w:jc w:val="both"/>
        <w:rPr>
          <w:rFonts w:ascii="Times New Roman" w:hAnsi="Times New Roman" w:cs="Times New Roman"/>
          <w:sz w:val="20"/>
          <w:szCs w:val="20"/>
        </w:rPr>
      </w:pPr>
    </w:p>
    <w:p w:rsidR="00D07AB1" w:rsidRDefault="00D07AB1" w:rsidP="0044733C">
      <w:pPr>
        <w:tabs>
          <w:tab w:val="left" w:pos="1905"/>
        </w:tabs>
        <w:jc w:val="both"/>
        <w:rPr>
          <w:rFonts w:ascii="Times New Roman" w:hAnsi="Times New Roman" w:cs="Times New Roman"/>
          <w:sz w:val="20"/>
          <w:szCs w:val="20"/>
        </w:rPr>
      </w:pPr>
    </w:p>
    <w:p w:rsidR="00D07AB1" w:rsidRDefault="00D07AB1" w:rsidP="0044733C">
      <w:pPr>
        <w:tabs>
          <w:tab w:val="left" w:pos="1905"/>
        </w:tabs>
        <w:jc w:val="both"/>
        <w:rPr>
          <w:rFonts w:ascii="Times New Roman" w:hAnsi="Times New Roman" w:cs="Times New Roman"/>
          <w:sz w:val="20"/>
          <w:szCs w:val="20"/>
        </w:rPr>
      </w:pPr>
    </w:p>
    <w:p w:rsidR="00D07AB1" w:rsidRDefault="00D07AB1" w:rsidP="0044733C">
      <w:pPr>
        <w:tabs>
          <w:tab w:val="left" w:pos="1905"/>
        </w:tabs>
        <w:jc w:val="both"/>
        <w:rPr>
          <w:rFonts w:ascii="Times New Roman" w:hAnsi="Times New Roman" w:cs="Times New Roman"/>
          <w:sz w:val="20"/>
          <w:szCs w:val="20"/>
        </w:rPr>
      </w:pPr>
    </w:p>
    <w:p w:rsidR="00D07AB1" w:rsidRDefault="00D07AB1" w:rsidP="0044733C">
      <w:pPr>
        <w:tabs>
          <w:tab w:val="left" w:pos="1905"/>
        </w:tabs>
        <w:jc w:val="both"/>
        <w:rPr>
          <w:rFonts w:ascii="Times New Roman" w:hAnsi="Times New Roman" w:cs="Times New Roman"/>
          <w:sz w:val="20"/>
          <w:szCs w:val="20"/>
        </w:rPr>
      </w:pPr>
    </w:p>
    <w:p w:rsidR="00D07AB1" w:rsidRDefault="00D07AB1" w:rsidP="0044733C">
      <w:pPr>
        <w:tabs>
          <w:tab w:val="left" w:pos="1905"/>
        </w:tabs>
        <w:jc w:val="both"/>
        <w:rPr>
          <w:rFonts w:ascii="Times New Roman" w:hAnsi="Times New Roman" w:cs="Times New Roman"/>
          <w:sz w:val="20"/>
          <w:szCs w:val="20"/>
        </w:rPr>
      </w:pPr>
    </w:p>
    <w:p w:rsidR="00D07AB1" w:rsidRDefault="00D07AB1" w:rsidP="0044733C">
      <w:pPr>
        <w:tabs>
          <w:tab w:val="left" w:pos="1905"/>
        </w:tabs>
        <w:jc w:val="both"/>
        <w:rPr>
          <w:rFonts w:ascii="Times New Roman" w:hAnsi="Times New Roman" w:cs="Times New Roman"/>
          <w:sz w:val="20"/>
          <w:szCs w:val="20"/>
        </w:rPr>
      </w:pPr>
    </w:p>
    <w:p w:rsidR="00D07AB1" w:rsidRPr="003756ED" w:rsidRDefault="00D07AB1" w:rsidP="003756ED">
      <w:pPr>
        <w:pStyle w:val="Ttulo1"/>
        <w:numPr>
          <w:ilvl w:val="0"/>
          <w:numId w:val="2"/>
        </w:numPr>
        <w:jc w:val="center"/>
        <w:rPr>
          <w:sz w:val="24"/>
          <w:szCs w:val="24"/>
        </w:rPr>
      </w:pPr>
      <w:bookmarkStart w:id="0" w:name="_Toc462062631"/>
      <w:r w:rsidRPr="003756ED">
        <w:rPr>
          <w:sz w:val="24"/>
          <w:szCs w:val="24"/>
        </w:rPr>
        <w:lastRenderedPageBreak/>
        <w:t>DOCUMENTO ARQUITECTURA DE SOFTWARE</w:t>
      </w:r>
      <w:bookmarkEnd w:id="0"/>
    </w:p>
    <w:p w:rsidR="001D5B2E" w:rsidRPr="003756ED" w:rsidRDefault="003756ED" w:rsidP="003756ED">
      <w:pPr>
        <w:pStyle w:val="Ttulo1"/>
        <w:rPr>
          <w:sz w:val="22"/>
          <w:szCs w:val="22"/>
        </w:rPr>
      </w:pPr>
      <w:bookmarkStart w:id="1" w:name="_Toc462062632"/>
      <w:r w:rsidRPr="003756ED">
        <w:rPr>
          <w:sz w:val="22"/>
          <w:szCs w:val="22"/>
        </w:rPr>
        <w:t xml:space="preserve">1.1 </w:t>
      </w:r>
      <w:r w:rsidR="001D5B2E" w:rsidRPr="003756ED">
        <w:rPr>
          <w:sz w:val="22"/>
          <w:szCs w:val="22"/>
        </w:rPr>
        <w:t>INTRODUCCIÓN</w:t>
      </w:r>
      <w:bookmarkEnd w:id="1"/>
      <w:r w:rsidR="001D5B2E" w:rsidRPr="003756ED">
        <w:rPr>
          <w:sz w:val="22"/>
          <w:szCs w:val="22"/>
        </w:rPr>
        <w:t xml:space="preserve"> </w:t>
      </w:r>
    </w:p>
    <w:p w:rsidR="00D07AB1" w:rsidRPr="00D07AB1" w:rsidRDefault="00D07AB1" w:rsidP="00D07AB1"/>
    <w:p w:rsidR="001D5B2E" w:rsidRDefault="001D5B2E" w:rsidP="0044733C">
      <w:pPr>
        <w:tabs>
          <w:tab w:val="left" w:pos="1905"/>
        </w:tabs>
        <w:jc w:val="both"/>
        <w:rPr>
          <w:rFonts w:ascii="Arial" w:hAnsi="Arial" w:cs="Arial"/>
          <w:sz w:val="24"/>
          <w:szCs w:val="24"/>
          <w:u w:val="single"/>
        </w:rPr>
      </w:pPr>
      <w:r w:rsidRPr="001D5B2E">
        <w:rPr>
          <w:rFonts w:ascii="Arial" w:hAnsi="Arial" w:cs="Arial"/>
          <w:sz w:val="24"/>
          <w:szCs w:val="24"/>
        </w:rPr>
        <w:t>En el siguiente manual se evidencia todas las herramientas y metodologías utilizadas en el desarrollo del proyecto ADSISTEM.</w:t>
      </w:r>
    </w:p>
    <w:p w:rsidR="001D5B2E" w:rsidRDefault="001D5B2E"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F3364C" w:rsidRDefault="00F3364C" w:rsidP="003756ED">
      <w:pPr>
        <w:jc w:val="center"/>
        <w:rPr>
          <w:rFonts w:ascii="Arial" w:hAnsi="Arial" w:cs="Arial"/>
          <w:sz w:val="24"/>
          <w:szCs w:val="24"/>
        </w:rPr>
      </w:pPr>
    </w:p>
    <w:p w:rsidR="00951FF2" w:rsidRPr="003756ED" w:rsidRDefault="00951FF2" w:rsidP="003756ED">
      <w:pPr>
        <w:jc w:val="center"/>
        <w:rPr>
          <w:rFonts w:ascii="Arial" w:hAnsi="Arial" w:cs="Arial"/>
          <w:sz w:val="24"/>
          <w:szCs w:val="24"/>
        </w:rPr>
      </w:pPr>
    </w:p>
    <w:p w:rsidR="00F3364C" w:rsidRDefault="003756ED" w:rsidP="00F3364C">
      <w:pPr>
        <w:pStyle w:val="Ttulo1"/>
        <w:numPr>
          <w:ilvl w:val="0"/>
          <w:numId w:val="2"/>
        </w:numPr>
        <w:jc w:val="center"/>
        <w:rPr>
          <w:sz w:val="24"/>
          <w:szCs w:val="24"/>
        </w:rPr>
      </w:pPr>
      <w:bookmarkStart w:id="2" w:name="_Toc462062633"/>
      <w:r>
        <w:rPr>
          <w:sz w:val="24"/>
          <w:szCs w:val="24"/>
        </w:rPr>
        <w:t>IDENTIFICACIÓN DE STAKEHOLDERS Y SUS RESPONSABILIDADES</w:t>
      </w:r>
      <w:bookmarkEnd w:id="2"/>
    </w:p>
    <w:p w:rsidR="00951FF2" w:rsidRPr="00951FF2" w:rsidRDefault="00951FF2" w:rsidP="00951FF2"/>
    <w:p w:rsidR="00F3364C" w:rsidRPr="0076562B" w:rsidRDefault="0076562B" w:rsidP="00F3364C">
      <w:pPr>
        <w:pStyle w:val="Ttulo1"/>
        <w:numPr>
          <w:ilvl w:val="1"/>
          <w:numId w:val="2"/>
        </w:numPr>
        <w:rPr>
          <w:sz w:val="22"/>
          <w:szCs w:val="22"/>
        </w:rPr>
      </w:pPr>
      <w:bookmarkStart w:id="3" w:name="_Toc462062634"/>
      <w:r w:rsidRPr="0076562B">
        <w:rPr>
          <w:rFonts w:cs="Arial"/>
          <w:sz w:val="22"/>
          <w:szCs w:val="22"/>
        </w:rPr>
        <w:t>STAKEHOLDERS (CLIENTES, PROVEEDORES, VENDEDORES)</w:t>
      </w:r>
      <w:bookmarkEnd w:id="3"/>
      <w:r w:rsidR="00F3364C" w:rsidRPr="0076562B">
        <w:rPr>
          <w:rFonts w:cs="Arial"/>
          <w:sz w:val="22"/>
          <w:szCs w:val="22"/>
        </w:rPr>
        <w:br/>
      </w:r>
    </w:p>
    <w:p w:rsidR="001D5B2E" w:rsidRDefault="00F3364C" w:rsidP="00F3364C">
      <w:pPr>
        <w:pStyle w:val="Prrafodelista"/>
        <w:ind w:left="780"/>
        <w:rPr>
          <w:rFonts w:ascii="Arial" w:hAnsi="Arial" w:cs="Arial"/>
          <w:sz w:val="24"/>
          <w:szCs w:val="24"/>
        </w:rPr>
      </w:pPr>
      <w:r w:rsidRPr="00F3364C">
        <w:rPr>
          <w:rFonts w:ascii="Arial" w:hAnsi="Arial" w:cs="Arial"/>
          <w:sz w:val="24"/>
          <w:szCs w:val="24"/>
        </w:rPr>
        <w:t>Son las personas que hacen posible el proyecto y para quienes el proyecto producirán el beneficio acordado que justifica su desarrollo. Sólo participan directamente durante las revisiones del "sprint".</w:t>
      </w:r>
    </w:p>
    <w:p w:rsidR="00F3364C" w:rsidRPr="0076562B" w:rsidRDefault="0076562B" w:rsidP="00F3364C">
      <w:pPr>
        <w:pStyle w:val="Ttulo1"/>
        <w:numPr>
          <w:ilvl w:val="1"/>
          <w:numId w:val="2"/>
        </w:numPr>
        <w:rPr>
          <w:rStyle w:val="mw-headline"/>
          <w:rFonts w:cs="Arial"/>
          <w:sz w:val="22"/>
          <w:szCs w:val="22"/>
        </w:rPr>
      </w:pPr>
      <w:bookmarkStart w:id="4" w:name="_Toc459982866"/>
      <w:bookmarkStart w:id="5" w:name="_Toc462062635"/>
      <w:r w:rsidRPr="0076562B">
        <w:rPr>
          <w:rStyle w:val="mw-headline"/>
          <w:rFonts w:cs="Arial"/>
          <w:sz w:val="22"/>
          <w:szCs w:val="22"/>
        </w:rPr>
        <w:t>REUNIÓN DE PLANIFICACIÓN DEL SPRINT</w:t>
      </w:r>
      <w:bookmarkEnd w:id="4"/>
      <w:bookmarkEnd w:id="5"/>
    </w:p>
    <w:p w:rsidR="00F3364C" w:rsidRPr="00F3364C" w:rsidRDefault="00F3364C" w:rsidP="00F3364C">
      <w:pPr>
        <w:pStyle w:val="Prrafodelista"/>
        <w:jc w:val="both"/>
        <w:rPr>
          <w:rFonts w:ascii="Arial" w:hAnsi="Arial" w:cs="Arial"/>
          <w:sz w:val="24"/>
          <w:szCs w:val="24"/>
        </w:rPr>
      </w:pPr>
      <w:r>
        <w:br/>
      </w:r>
      <w:r w:rsidRPr="00F3364C">
        <w:rPr>
          <w:rFonts w:ascii="Arial" w:hAnsi="Arial" w:cs="Arial"/>
          <w:sz w:val="24"/>
          <w:szCs w:val="24"/>
        </w:rPr>
        <w:t>Se realiza una reunión con el dueño del producto en la cual se definen que historias de usuario se irán desarrollando en cada Sprint definiendo la fecha de inicio y la de fecha del cierre del Sprint.</w:t>
      </w:r>
    </w:p>
    <w:p w:rsidR="00F3364C" w:rsidRPr="0076562B" w:rsidRDefault="0076562B" w:rsidP="00F3364C">
      <w:pPr>
        <w:pStyle w:val="Ttulo1"/>
        <w:numPr>
          <w:ilvl w:val="1"/>
          <w:numId w:val="2"/>
        </w:numPr>
        <w:rPr>
          <w:rStyle w:val="mw-headline"/>
          <w:rFonts w:cs="Arial"/>
          <w:sz w:val="22"/>
          <w:szCs w:val="22"/>
        </w:rPr>
      </w:pPr>
      <w:bookmarkStart w:id="6" w:name="_Toc459982867"/>
      <w:bookmarkStart w:id="7" w:name="_Toc462062636"/>
      <w:r w:rsidRPr="0076562B">
        <w:rPr>
          <w:rStyle w:val="mw-headline"/>
          <w:rFonts w:cs="Arial"/>
          <w:sz w:val="22"/>
          <w:szCs w:val="22"/>
        </w:rPr>
        <w:t>REUNIÓN DE REVISIÓN DEL SPRINT</w:t>
      </w:r>
      <w:bookmarkEnd w:id="6"/>
      <w:bookmarkEnd w:id="7"/>
    </w:p>
    <w:p w:rsidR="00F3364C" w:rsidRPr="00F3364C" w:rsidRDefault="00F3364C" w:rsidP="00F3364C">
      <w:pPr>
        <w:pStyle w:val="Prrafodelista"/>
        <w:jc w:val="both"/>
        <w:rPr>
          <w:rFonts w:ascii="Arial" w:hAnsi="Arial" w:cs="Arial"/>
          <w:sz w:val="24"/>
          <w:szCs w:val="24"/>
        </w:rPr>
      </w:pPr>
      <w:r>
        <w:br/>
      </w:r>
      <w:r w:rsidRPr="00F3364C">
        <w:rPr>
          <w:rFonts w:ascii="Arial" w:hAnsi="Arial" w:cs="Arial"/>
          <w:sz w:val="24"/>
          <w:szCs w:val="24"/>
        </w:rPr>
        <w:t>Se realiza una reunión con el dueño del producto en la fecha definida del cierre el Sprint, en la cual el dueño hace revisión general de que las historias de usuario se desarrollaron correctamente si a lo largo de esta revisión se presenta posibles mejoras el dueño asignara peticiones indicando que se debe volver a desarrollar.</w:t>
      </w:r>
    </w:p>
    <w:p w:rsidR="00F3364C" w:rsidRPr="00F3364C" w:rsidRDefault="00F3364C" w:rsidP="00F3364C">
      <w:pPr>
        <w:rPr>
          <w:rFonts w:ascii="Arial" w:hAnsi="Arial" w:cs="Arial"/>
          <w:sz w:val="24"/>
          <w:szCs w:val="24"/>
        </w:rPr>
      </w:pPr>
    </w:p>
    <w:p w:rsidR="00F3364C" w:rsidRDefault="00F3364C" w:rsidP="00F3364C">
      <w:pPr>
        <w:rPr>
          <w:rFonts w:ascii="Arial" w:hAnsi="Arial" w:cs="Arial"/>
          <w:sz w:val="24"/>
          <w:szCs w:val="24"/>
        </w:rPr>
      </w:pPr>
    </w:p>
    <w:p w:rsidR="00F3364C" w:rsidRDefault="00F3364C" w:rsidP="00F3364C">
      <w:pPr>
        <w:rPr>
          <w:rFonts w:ascii="Arial" w:hAnsi="Arial" w:cs="Arial"/>
          <w:sz w:val="24"/>
          <w:szCs w:val="24"/>
        </w:rPr>
      </w:pPr>
    </w:p>
    <w:p w:rsidR="00F3364C" w:rsidRDefault="00F3364C" w:rsidP="00F3364C">
      <w:pPr>
        <w:rPr>
          <w:rFonts w:ascii="Arial" w:hAnsi="Arial" w:cs="Arial"/>
          <w:sz w:val="24"/>
          <w:szCs w:val="24"/>
        </w:rPr>
      </w:pPr>
    </w:p>
    <w:p w:rsidR="00F3364C" w:rsidRDefault="00F3364C" w:rsidP="00F3364C">
      <w:pPr>
        <w:rPr>
          <w:rFonts w:ascii="Arial" w:hAnsi="Arial" w:cs="Arial"/>
          <w:sz w:val="24"/>
          <w:szCs w:val="24"/>
        </w:rPr>
      </w:pPr>
    </w:p>
    <w:p w:rsidR="00F3364C" w:rsidRDefault="00F3364C" w:rsidP="00F3364C">
      <w:pPr>
        <w:rPr>
          <w:rFonts w:ascii="Arial" w:hAnsi="Arial" w:cs="Arial"/>
          <w:sz w:val="24"/>
          <w:szCs w:val="24"/>
        </w:rPr>
      </w:pPr>
    </w:p>
    <w:p w:rsidR="00F3364C" w:rsidRDefault="00F3364C" w:rsidP="00F3364C">
      <w:pPr>
        <w:rPr>
          <w:rFonts w:ascii="Arial" w:hAnsi="Arial" w:cs="Arial"/>
          <w:sz w:val="24"/>
          <w:szCs w:val="24"/>
        </w:rPr>
      </w:pPr>
    </w:p>
    <w:p w:rsidR="001D5B2E" w:rsidRDefault="001D5B2E" w:rsidP="008B4EB4">
      <w:pPr>
        <w:rPr>
          <w:rFonts w:ascii="Arial" w:hAnsi="Arial" w:cs="Arial"/>
          <w:sz w:val="24"/>
          <w:szCs w:val="24"/>
        </w:rPr>
      </w:pPr>
    </w:p>
    <w:p w:rsidR="001D5B2E" w:rsidRDefault="001D5B2E" w:rsidP="001D5B2E">
      <w:pPr>
        <w:jc w:val="center"/>
        <w:rPr>
          <w:rFonts w:ascii="Arial" w:hAnsi="Arial" w:cs="Arial"/>
          <w:sz w:val="24"/>
          <w:szCs w:val="24"/>
        </w:rPr>
      </w:pPr>
    </w:p>
    <w:p w:rsidR="00C47DD1" w:rsidRDefault="00BB36A0" w:rsidP="00BB36A0">
      <w:pPr>
        <w:pStyle w:val="Ttulo1"/>
        <w:numPr>
          <w:ilvl w:val="0"/>
          <w:numId w:val="2"/>
        </w:numPr>
        <w:jc w:val="center"/>
        <w:rPr>
          <w:sz w:val="24"/>
          <w:szCs w:val="24"/>
        </w:rPr>
      </w:pPr>
      <w:bookmarkStart w:id="8" w:name="_Toc462062637"/>
      <w:r w:rsidRPr="00BB36A0">
        <w:rPr>
          <w:sz w:val="24"/>
          <w:szCs w:val="24"/>
        </w:rPr>
        <w:t>VISTAS DE LA ARQUITECTURA</w:t>
      </w:r>
      <w:bookmarkEnd w:id="8"/>
    </w:p>
    <w:p w:rsidR="00BB36A0" w:rsidRPr="00896E0E" w:rsidRDefault="00BB36A0" w:rsidP="00896E0E">
      <w:pPr>
        <w:pStyle w:val="Ttulo1"/>
        <w:rPr>
          <w:sz w:val="24"/>
          <w:szCs w:val="24"/>
        </w:rPr>
      </w:pPr>
    </w:p>
    <w:p w:rsidR="00896E0E" w:rsidRPr="0009056F" w:rsidRDefault="00973892" w:rsidP="00896E0E">
      <w:pPr>
        <w:pStyle w:val="Ttulo1"/>
        <w:numPr>
          <w:ilvl w:val="1"/>
          <w:numId w:val="2"/>
        </w:numPr>
        <w:rPr>
          <w:sz w:val="22"/>
          <w:szCs w:val="22"/>
        </w:rPr>
      </w:pPr>
      <w:r>
        <w:rPr>
          <w:sz w:val="22"/>
          <w:szCs w:val="22"/>
        </w:rPr>
        <w:t>VISTA DE INTEGRACION</w:t>
      </w:r>
      <w:r>
        <w:rPr>
          <w:sz w:val="22"/>
          <w:szCs w:val="22"/>
        </w:rPr>
        <w:br/>
      </w:r>
      <w:r>
        <w:rPr>
          <w:sz w:val="22"/>
          <w:szCs w:val="22"/>
        </w:rPr>
        <w:br/>
      </w:r>
      <w:r w:rsidRPr="00973892">
        <w:rPr>
          <w:rFonts w:ascii="Arial" w:hAnsi="Arial" w:cs="Arial"/>
          <w:b w:val="0"/>
          <w:color w:val="000000" w:themeColor="text1"/>
          <w:sz w:val="22"/>
          <w:szCs w:val="22"/>
        </w:rPr>
        <w:t>En esta vista se encuentra todo la parte de integración es decir las clases asociadas a la base de datos ADSISTEM.</w:t>
      </w:r>
    </w:p>
    <w:p w:rsidR="00896E0E" w:rsidRPr="0009056F" w:rsidRDefault="00973892" w:rsidP="00896E0E">
      <w:pPr>
        <w:pStyle w:val="Ttulo1"/>
        <w:numPr>
          <w:ilvl w:val="1"/>
          <w:numId w:val="2"/>
        </w:numPr>
        <w:rPr>
          <w:sz w:val="22"/>
          <w:szCs w:val="22"/>
        </w:rPr>
      </w:pPr>
      <w:r>
        <w:rPr>
          <w:sz w:val="22"/>
          <w:szCs w:val="22"/>
        </w:rPr>
        <w:t>VISTA DE NEGOCIO]</w:t>
      </w:r>
      <w:r>
        <w:rPr>
          <w:sz w:val="22"/>
          <w:szCs w:val="22"/>
        </w:rPr>
        <w:br/>
      </w:r>
      <w:r>
        <w:rPr>
          <w:sz w:val="22"/>
          <w:szCs w:val="22"/>
        </w:rPr>
        <w:br/>
      </w:r>
      <w:r w:rsidRPr="00973892">
        <w:rPr>
          <w:rFonts w:ascii="Arial" w:hAnsi="Arial" w:cs="Arial"/>
          <w:b w:val="0"/>
          <w:color w:val="000000" w:themeColor="text1"/>
          <w:sz w:val="22"/>
          <w:szCs w:val="22"/>
        </w:rPr>
        <w:t>En esta vista se encuentra toda la parte lógica del negocio es decir métodos que permiten el funcionamiento del Software.</w:t>
      </w:r>
    </w:p>
    <w:p w:rsidR="00896E0E" w:rsidRPr="00973892" w:rsidRDefault="00973892" w:rsidP="00973892">
      <w:pPr>
        <w:pStyle w:val="Ttulo1"/>
        <w:numPr>
          <w:ilvl w:val="1"/>
          <w:numId w:val="2"/>
        </w:numPr>
        <w:rPr>
          <w:sz w:val="22"/>
          <w:szCs w:val="22"/>
        </w:rPr>
      </w:pPr>
      <w:r>
        <w:rPr>
          <w:sz w:val="22"/>
          <w:szCs w:val="22"/>
        </w:rPr>
        <w:t>VISTA DE PRESENTA</w:t>
      </w:r>
      <w:r w:rsidR="0009056F" w:rsidRPr="0009056F">
        <w:rPr>
          <w:sz w:val="22"/>
          <w:szCs w:val="22"/>
        </w:rPr>
        <w:t xml:space="preserve">CIÓN </w:t>
      </w:r>
      <w:r>
        <w:rPr>
          <w:sz w:val="22"/>
          <w:szCs w:val="22"/>
        </w:rPr>
        <w:br/>
      </w:r>
      <w:r>
        <w:rPr>
          <w:sz w:val="22"/>
          <w:szCs w:val="22"/>
        </w:rPr>
        <w:br/>
      </w:r>
      <w:r w:rsidRPr="00973892">
        <w:rPr>
          <w:rFonts w:ascii="Arial" w:hAnsi="Arial" w:cs="Arial"/>
          <w:b w:val="0"/>
          <w:color w:val="000000" w:themeColor="text1"/>
          <w:sz w:val="22"/>
          <w:szCs w:val="22"/>
        </w:rPr>
        <w:t>En esta vista se encuentra toda la parte de presentación es decir que separa los datos y la lógica de negocio de una aplicación de la interfaz de usuario y el módulo encargado de gestionar los eventos y las comunicaciones.</w:t>
      </w:r>
    </w:p>
    <w:p w:rsidR="00896E0E" w:rsidRPr="00896E0E" w:rsidRDefault="00896E0E" w:rsidP="00896E0E">
      <w:pPr>
        <w:pStyle w:val="Prrafodelista"/>
        <w:ind w:left="765"/>
      </w:pPr>
    </w:p>
    <w:p w:rsidR="008B4EB4" w:rsidRDefault="008B4EB4" w:rsidP="00BB36A0"/>
    <w:p w:rsidR="008B4EB4" w:rsidRDefault="008B4EB4" w:rsidP="00BB36A0"/>
    <w:p w:rsidR="008B4EB4" w:rsidRDefault="008B4EB4" w:rsidP="00BB36A0"/>
    <w:p w:rsidR="008B4EB4" w:rsidRDefault="008B4EB4" w:rsidP="00BB36A0"/>
    <w:p w:rsidR="008B4EB4" w:rsidRDefault="008B4EB4" w:rsidP="00BB36A0"/>
    <w:p w:rsidR="008B4EB4" w:rsidRDefault="008B4EB4" w:rsidP="00BB36A0"/>
    <w:p w:rsidR="008B4EB4" w:rsidRDefault="008B4EB4" w:rsidP="00BB36A0"/>
    <w:p w:rsidR="008B4EB4" w:rsidRDefault="008B4EB4" w:rsidP="00BB36A0"/>
    <w:p w:rsidR="008B4EB4" w:rsidRDefault="008B4EB4" w:rsidP="00BB36A0"/>
    <w:p w:rsidR="0032263C" w:rsidRDefault="0032263C" w:rsidP="00BB36A0"/>
    <w:p w:rsidR="00625759" w:rsidRPr="00BB36A0" w:rsidRDefault="00625759" w:rsidP="00BB36A0"/>
    <w:p w:rsidR="00BB36A0" w:rsidRPr="00BB36A0" w:rsidRDefault="00BB36A0" w:rsidP="00BB36A0">
      <w:pPr>
        <w:pStyle w:val="Ttulo1"/>
        <w:numPr>
          <w:ilvl w:val="0"/>
          <w:numId w:val="2"/>
        </w:numPr>
        <w:jc w:val="center"/>
        <w:rPr>
          <w:sz w:val="24"/>
          <w:szCs w:val="24"/>
        </w:rPr>
      </w:pPr>
      <w:bookmarkStart w:id="9" w:name="_Toc462062638"/>
      <w:r w:rsidRPr="00BB36A0">
        <w:rPr>
          <w:sz w:val="24"/>
          <w:szCs w:val="24"/>
        </w:rPr>
        <w:t>DIAGRAMA CASOS DE SUSO</w:t>
      </w:r>
      <w:bookmarkEnd w:id="9"/>
    </w:p>
    <w:p w:rsidR="008B4EB4" w:rsidRDefault="008B4EB4" w:rsidP="00BB36A0"/>
    <w:p w:rsidR="008B4EB4" w:rsidRDefault="0032263C" w:rsidP="00BB36A0">
      <w:r>
        <w:rPr>
          <w:noProof/>
          <w:lang w:eastAsia="es-CO"/>
        </w:rPr>
        <w:drawing>
          <wp:anchor distT="0" distB="0" distL="114300" distR="114300" simplePos="0" relativeHeight="251660288" behindDoc="1" locked="0" layoutInCell="1" allowOverlap="1" wp14:anchorId="4424FB1F" wp14:editId="59C2BF7C">
            <wp:simplePos x="0" y="0"/>
            <wp:positionH relativeFrom="column">
              <wp:posOffset>120015</wp:posOffset>
            </wp:positionH>
            <wp:positionV relativeFrom="paragraph">
              <wp:posOffset>243205</wp:posOffset>
            </wp:positionV>
            <wp:extent cx="5612130" cy="2756535"/>
            <wp:effectExtent l="0" t="0" r="7620" b="5715"/>
            <wp:wrapThrough wrapText="bothSides">
              <wp:wrapPolygon edited="0">
                <wp:start x="0" y="0"/>
                <wp:lineTo x="0" y="21496"/>
                <wp:lineTo x="21556" y="21496"/>
                <wp:lineTo x="21556"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DeUs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756535"/>
                    </a:xfrm>
                    <a:prstGeom prst="rect">
                      <a:avLst/>
                    </a:prstGeom>
                  </pic:spPr>
                </pic:pic>
              </a:graphicData>
            </a:graphic>
            <wp14:sizeRelH relativeFrom="page">
              <wp14:pctWidth>0</wp14:pctWidth>
            </wp14:sizeRelH>
            <wp14:sizeRelV relativeFrom="page">
              <wp14:pctHeight>0</wp14:pctHeight>
            </wp14:sizeRelV>
          </wp:anchor>
        </w:drawing>
      </w:r>
    </w:p>
    <w:p w:rsidR="00BB36A0" w:rsidRDefault="00BB36A0" w:rsidP="00BB36A0"/>
    <w:p w:rsidR="00BB36A0" w:rsidRDefault="00BB36A0" w:rsidP="00BB36A0"/>
    <w:p w:rsidR="00BB36A0" w:rsidRDefault="00BB36A0" w:rsidP="00BB36A0"/>
    <w:p w:rsidR="00BB36A0" w:rsidRDefault="00BB36A0" w:rsidP="00BB36A0"/>
    <w:p w:rsidR="00BB36A0" w:rsidRDefault="00BB36A0" w:rsidP="00BB36A0"/>
    <w:p w:rsidR="00BB36A0" w:rsidRDefault="00BB36A0" w:rsidP="00BB36A0"/>
    <w:p w:rsidR="00BB36A0" w:rsidRDefault="00BB36A0" w:rsidP="00BB36A0"/>
    <w:p w:rsidR="00BB36A0" w:rsidRDefault="00BB36A0" w:rsidP="00BB36A0"/>
    <w:p w:rsidR="00BB36A0" w:rsidRDefault="00BB36A0" w:rsidP="00BB36A0"/>
    <w:p w:rsidR="00BB36A0" w:rsidRDefault="00BB36A0" w:rsidP="00BB36A0"/>
    <w:p w:rsidR="007904B6" w:rsidRDefault="007904B6" w:rsidP="00BB36A0"/>
    <w:p w:rsidR="00DC4229" w:rsidRDefault="00DC4229" w:rsidP="00BB36A0"/>
    <w:p w:rsidR="007904B6" w:rsidRPr="00BB36A0" w:rsidRDefault="007904B6" w:rsidP="00BB36A0"/>
    <w:p w:rsidR="001D5B2E" w:rsidRDefault="00BB36A0" w:rsidP="00BB36A0">
      <w:pPr>
        <w:pStyle w:val="Ttulo1"/>
        <w:numPr>
          <w:ilvl w:val="0"/>
          <w:numId w:val="2"/>
        </w:numPr>
        <w:jc w:val="center"/>
        <w:rPr>
          <w:sz w:val="24"/>
          <w:szCs w:val="24"/>
        </w:rPr>
      </w:pPr>
      <w:bookmarkStart w:id="10" w:name="_Toc462062639"/>
      <w:r>
        <w:rPr>
          <w:sz w:val="24"/>
          <w:szCs w:val="24"/>
        </w:rPr>
        <w:t>DIAGRAMAS DE</w:t>
      </w:r>
      <w:r w:rsidRPr="00BB36A0">
        <w:rPr>
          <w:sz w:val="24"/>
          <w:szCs w:val="24"/>
        </w:rPr>
        <w:t xml:space="preserve"> CLASES</w:t>
      </w:r>
      <w:bookmarkEnd w:id="10"/>
    </w:p>
    <w:p w:rsidR="00BB36A0" w:rsidRDefault="00BB36A0" w:rsidP="00BB36A0"/>
    <w:p w:rsidR="00BB36A0" w:rsidRDefault="004A7B51" w:rsidP="00BB36A0">
      <w:r>
        <w:rPr>
          <w:noProof/>
          <w:lang w:eastAsia="es-CO"/>
        </w:rPr>
        <w:drawing>
          <wp:anchor distT="0" distB="0" distL="114300" distR="114300" simplePos="0" relativeHeight="251662336" behindDoc="1" locked="0" layoutInCell="1" allowOverlap="1" wp14:anchorId="1760B45C" wp14:editId="73F3F2F4">
            <wp:simplePos x="0" y="0"/>
            <wp:positionH relativeFrom="column">
              <wp:posOffset>91440</wp:posOffset>
            </wp:positionH>
            <wp:positionV relativeFrom="paragraph">
              <wp:posOffset>273050</wp:posOffset>
            </wp:positionV>
            <wp:extent cx="5603875" cy="2752725"/>
            <wp:effectExtent l="0" t="0" r="0" b="9525"/>
            <wp:wrapThrough wrapText="bothSides">
              <wp:wrapPolygon edited="0">
                <wp:start x="0" y="0"/>
                <wp:lineTo x="0" y="21525"/>
                <wp:lineTo x="21514" y="21525"/>
                <wp:lineTo x="21514" y="0"/>
                <wp:lineTo x="0"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rotWithShape="1">
                    <a:blip r:embed="rId10">
                      <a:extLst>
                        <a:ext uri="{28A0092B-C50C-407E-A947-70E740481C1C}">
                          <a14:useLocalDpi xmlns:a14="http://schemas.microsoft.com/office/drawing/2010/main" val="0"/>
                        </a:ext>
                      </a:extLst>
                    </a:blip>
                    <a:srcRect b="10725"/>
                    <a:stretch/>
                  </pic:blipFill>
                  <pic:spPr bwMode="auto">
                    <a:xfrm>
                      <a:off x="0" y="0"/>
                      <a:ext cx="5603875" cy="2752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36A0" w:rsidRDefault="00BB36A0" w:rsidP="00BB36A0"/>
    <w:p w:rsidR="00DC4229" w:rsidRDefault="00DC4229" w:rsidP="00BB36A0"/>
    <w:p w:rsidR="00DC4229" w:rsidRDefault="00DC4229" w:rsidP="00BB36A0"/>
    <w:p w:rsidR="00DC4229" w:rsidRDefault="00DC4229" w:rsidP="00BB36A0"/>
    <w:p w:rsidR="00DC4229" w:rsidRDefault="00DC4229" w:rsidP="00BB36A0"/>
    <w:p w:rsidR="00DC4229" w:rsidRDefault="00DC4229" w:rsidP="00BB36A0"/>
    <w:p w:rsidR="00DC4229" w:rsidRDefault="00DC4229" w:rsidP="00BB36A0"/>
    <w:p w:rsidR="00DC4229" w:rsidRDefault="00DC4229" w:rsidP="00BB36A0"/>
    <w:p w:rsidR="00DC4229" w:rsidRDefault="00DC4229" w:rsidP="00BB36A0"/>
    <w:p w:rsidR="005C71A5" w:rsidRDefault="005C71A5" w:rsidP="00BB36A0"/>
    <w:p w:rsidR="005C71A5" w:rsidRDefault="005C71A5" w:rsidP="00BB36A0"/>
    <w:p w:rsidR="00DC4229" w:rsidRPr="00BB36A0" w:rsidRDefault="00DC4229" w:rsidP="00BB36A0"/>
    <w:p w:rsidR="00C47DD1" w:rsidRDefault="00BB36A0" w:rsidP="00BB36A0">
      <w:pPr>
        <w:pStyle w:val="Ttulo1"/>
        <w:numPr>
          <w:ilvl w:val="0"/>
          <w:numId w:val="2"/>
        </w:numPr>
        <w:jc w:val="center"/>
        <w:rPr>
          <w:sz w:val="24"/>
          <w:szCs w:val="24"/>
        </w:rPr>
      </w:pPr>
      <w:bookmarkStart w:id="11" w:name="_Toc462062640"/>
      <w:r>
        <w:rPr>
          <w:sz w:val="24"/>
          <w:szCs w:val="24"/>
        </w:rPr>
        <w:t>DIAGRAMAS DE</w:t>
      </w:r>
      <w:r w:rsidRPr="00BB36A0">
        <w:rPr>
          <w:sz w:val="24"/>
          <w:szCs w:val="24"/>
        </w:rPr>
        <w:t xml:space="preserve"> SECUENCIA</w:t>
      </w:r>
      <w:bookmarkEnd w:id="11"/>
    </w:p>
    <w:p w:rsidR="004A7B51" w:rsidRDefault="004A7B51" w:rsidP="004A7B51"/>
    <w:p w:rsidR="00115BF4" w:rsidRDefault="0004584C" w:rsidP="004A7B51">
      <w:r>
        <w:t>Los diagramas de secuencia se manejaron en la versión 3 del proyecto con las clases:</w:t>
      </w:r>
    </w:p>
    <w:p w:rsidR="00115BF4" w:rsidRDefault="0004584C" w:rsidP="004A7B51">
      <w:r>
        <w:br/>
        <w:t>Cuenta</w:t>
      </w:r>
    </w:p>
    <w:p w:rsidR="00115BF4" w:rsidRDefault="00115BF4" w:rsidP="004A7B51">
      <w:r w:rsidRPr="00115BF4">
        <w:rPr>
          <w:noProof/>
          <w:lang w:eastAsia="es-CO"/>
        </w:rPr>
        <w:drawing>
          <wp:inline distT="0" distB="0" distL="0" distR="0">
            <wp:extent cx="5612130" cy="3570270"/>
            <wp:effectExtent l="0" t="0" r="7620" b="0"/>
            <wp:docPr id="6" name="Imagen 6" descr="C:\Proyecto\02_Diseño\06_DiagramasSecuencia\Cuenta\Cuenta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yecto\02_Diseño\06_DiagramasSecuencia\Cuenta\CuentaInse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70270"/>
                    </a:xfrm>
                    <a:prstGeom prst="rect">
                      <a:avLst/>
                    </a:prstGeom>
                    <a:noFill/>
                    <a:ln>
                      <a:noFill/>
                    </a:ln>
                  </pic:spPr>
                </pic:pic>
              </a:graphicData>
            </a:graphic>
          </wp:inline>
        </w:drawing>
      </w:r>
    </w:p>
    <w:p w:rsidR="00115BF4" w:rsidRDefault="00115BF4" w:rsidP="004A7B51"/>
    <w:p w:rsidR="00115BF4" w:rsidRDefault="00115BF4" w:rsidP="004A7B51"/>
    <w:p w:rsidR="00115BF4" w:rsidRDefault="00115BF4" w:rsidP="004A7B51"/>
    <w:p w:rsidR="00115BF4" w:rsidRDefault="00115BF4" w:rsidP="004A7B51"/>
    <w:p w:rsidR="00115BF4" w:rsidRDefault="00115BF4" w:rsidP="004A7B51"/>
    <w:p w:rsidR="00115BF4" w:rsidRDefault="00115BF4" w:rsidP="004A7B51"/>
    <w:p w:rsidR="00115BF4" w:rsidRDefault="00115BF4" w:rsidP="004A7B51"/>
    <w:p w:rsidR="00115BF4" w:rsidRDefault="0004584C" w:rsidP="004A7B51">
      <w:r>
        <w:lastRenderedPageBreak/>
        <w:br/>
        <w:t>Usuario</w:t>
      </w:r>
    </w:p>
    <w:p w:rsidR="00115BF4" w:rsidRDefault="00115BF4" w:rsidP="004A7B51">
      <w:r w:rsidRPr="00115BF4">
        <w:rPr>
          <w:noProof/>
          <w:lang w:eastAsia="es-CO"/>
        </w:rPr>
        <w:drawing>
          <wp:inline distT="0" distB="0" distL="0" distR="0">
            <wp:extent cx="5612130" cy="3866497"/>
            <wp:effectExtent l="0" t="0" r="7620" b="1270"/>
            <wp:docPr id="7" name="Imagen 7" descr="C:\Proyecto\02_Diseño\06_DiagramasSecuencia\Usuario\Usuario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yecto\02_Diseño\06_DiagramasSecuencia\Usuario\UsuarioInser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866497"/>
                    </a:xfrm>
                    <a:prstGeom prst="rect">
                      <a:avLst/>
                    </a:prstGeom>
                    <a:noFill/>
                    <a:ln>
                      <a:noFill/>
                    </a:ln>
                  </pic:spPr>
                </pic:pic>
              </a:graphicData>
            </a:graphic>
          </wp:inline>
        </w:drawing>
      </w:r>
    </w:p>
    <w:p w:rsidR="00115BF4" w:rsidRDefault="0004584C" w:rsidP="004A7B51">
      <w:r>
        <w:br/>
        <w:t>Equipo</w:t>
      </w:r>
    </w:p>
    <w:p w:rsidR="00115BF4" w:rsidRDefault="00115BF4" w:rsidP="004A7B51">
      <w:r w:rsidRPr="00115BF4">
        <w:rPr>
          <w:noProof/>
          <w:lang w:eastAsia="es-CO"/>
        </w:rPr>
        <w:lastRenderedPageBreak/>
        <w:drawing>
          <wp:inline distT="0" distB="0" distL="0" distR="0">
            <wp:extent cx="5612130" cy="4716944"/>
            <wp:effectExtent l="0" t="0" r="7620" b="7620"/>
            <wp:docPr id="8" name="Imagen 8" descr="C:\Proyecto\02_Diseño\06_DiagramasSecuencia\Equipo\Equipo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yecto\02_Diseño\06_DiagramasSecuencia\Equipo\EquipoInse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716944"/>
                    </a:xfrm>
                    <a:prstGeom prst="rect">
                      <a:avLst/>
                    </a:prstGeom>
                    <a:noFill/>
                    <a:ln>
                      <a:noFill/>
                    </a:ln>
                  </pic:spPr>
                </pic:pic>
              </a:graphicData>
            </a:graphic>
          </wp:inline>
        </w:drawing>
      </w:r>
    </w:p>
    <w:p w:rsidR="00115BF4" w:rsidRDefault="00115BF4" w:rsidP="004A7B51"/>
    <w:p w:rsidR="00115BF4" w:rsidRDefault="00115BF4" w:rsidP="004A7B51"/>
    <w:p w:rsidR="00115BF4" w:rsidRDefault="00115BF4" w:rsidP="004A7B51"/>
    <w:p w:rsidR="00115BF4" w:rsidRDefault="00115BF4" w:rsidP="004A7B51"/>
    <w:p w:rsidR="00115BF4" w:rsidRDefault="00115BF4" w:rsidP="004A7B51"/>
    <w:p w:rsidR="00115BF4" w:rsidRDefault="00115BF4" w:rsidP="004A7B51"/>
    <w:p w:rsidR="00115BF4" w:rsidRDefault="00115BF4" w:rsidP="004A7B51"/>
    <w:p w:rsidR="00115BF4" w:rsidRDefault="00115BF4" w:rsidP="004A7B51"/>
    <w:p w:rsidR="004A7B51" w:rsidRDefault="0004584C" w:rsidP="004A7B51">
      <w:r>
        <w:lastRenderedPageBreak/>
        <w:br/>
        <w:t>Prop</w:t>
      </w:r>
      <w:r w:rsidR="00115BF4">
        <w:t xml:space="preserve">ietario </w:t>
      </w:r>
    </w:p>
    <w:p w:rsidR="00115BF4" w:rsidRDefault="00115BF4" w:rsidP="004A7B51">
      <w:r w:rsidRPr="00115BF4">
        <w:rPr>
          <w:noProof/>
          <w:lang w:eastAsia="es-CO"/>
        </w:rPr>
        <w:drawing>
          <wp:inline distT="0" distB="0" distL="0" distR="0">
            <wp:extent cx="5612130" cy="2185546"/>
            <wp:effectExtent l="0" t="0" r="7620" b="5715"/>
            <wp:docPr id="9" name="Imagen 9" descr="C:\Proyecto\02_Diseño\06_DiagramasSecuencia\Propietario\Propietario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yecto\02_Diseño\06_DiagramasSecuencia\Propietario\PropietarioInse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185546"/>
                    </a:xfrm>
                    <a:prstGeom prst="rect">
                      <a:avLst/>
                    </a:prstGeom>
                    <a:noFill/>
                    <a:ln>
                      <a:noFill/>
                    </a:ln>
                  </pic:spPr>
                </pic:pic>
              </a:graphicData>
            </a:graphic>
          </wp:inline>
        </w:drawing>
      </w:r>
    </w:p>
    <w:p w:rsidR="00115BF4" w:rsidRDefault="00115BF4" w:rsidP="004A7B51">
      <w:r>
        <w:t xml:space="preserve">Registro </w:t>
      </w:r>
    </w:p>
    <w:p w:rsidR="00115BF4" w:rsidRDefault="00115BF4" w:rsidP="004A7B51">
      <w:r w:rsidRPr="00115BF4">
        <w:rPr>
          <w:noProof/>
          <w:lang w:eastAsia="es-CO"/>
        </w:rPr>
        <w:drawing>
          <wp:inline distT="0" distB="0" distL="0" distR="0">
            <wp:extent cx="5612130" cy="3230049"/>
            <wp:effectExtent l="0" t="0" r="7620" b="8890"/>
            <wp:docPr id="10" name="Imagen 10" descr="C:\Proyecto\02_Diseño\06_DiagramasSecuencia\Registro\Registro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yecto\02_Diseño\06_DiagramasSecuencia\Registro\RegistroInser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3230049"/>
                    </a:xfrm>
                    <a:prstGeom prst="rect">
                      <a:avLst/>
                    </a:prstGeom>
                    <a:noFill/>
                    <a:ln>
                      <a:noFill/>
                    </a:ln>
                  </pic:spPr>
                </pic:pic>
              </a:graphicData>
            </a:graphic>
          </wp:inline>
        </w:drawing>
      </w:r>
    </w:p>
    <w:p w:rsidR="00115BF4" w:rsidRDefault="00115BF4" w:rsidP="004A7B51"/>
    <w:p w:rsidR="00115BF4" w:rsidRDefault="00115BF4" w:rsidP="004A7B51"/>
    <w:p w:rsidR="00115BF4" w:rsidRDefault="00115BF4" w:rsidP="004A7B51"/>
    <w:p w:rsidR="00115BF4" w:rsidRDefault="00115BF4" w:rsidP="004A7B51"/>
    <w:p w:rsidR="00115BF4" w:rsidRDefault="00115BF4" w:rsidP="004A7B51">
      <w:r>
        <w:lastRenderedPageBreak/>
        <w:t xml:space="preserve">Registro equipo </w:t>
      </w:r>
    </w:p>
    <w:p w:rsidR="00115BF4" w:rsidRDefault="00115BF4" w:rsidP="004A7B51">
      <w:r w:rsidRPr="00115BF4">
        <w:rPr>
          <w:noProof/>
          <w:lang w:eastAsia="es-CO"/>
        </w:rPr>
        <w:drawing>
          <wp:inline distT="0" distB="0" distL="0" distR="0">
            <wp:extent cx="5612130" cy="3344645"/>
            <wp:effectExtent l="0" t="0" r="7620" b="8255"/>
            <wp:docPr id="13" name="Imagen 13" descr="C:\Proyecto\02_Diseño\06_DiagramasSecuencia\RegistroEquipo\RegistroEquipo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yecto\02_Diseño\06_DiagramasSecuencia\RegistroEquipo\RegistroEquipoInse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344645"/>
                    </a:xfrm>
                    <a:prstGeom prst="rect">
                      <a:avLst/>
                    </a:prstGeom>
                    <a:noFill/>
                    <a:ln>
                      <a:noFill/>
                    </a:ln>
                  </pic:spPr>
                </pic:pic>
              </a:graphicData>
            </a:graphic>
          </wp:inline>
        </w:drawing>
      </w:r>
    </w:p>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bookmarkStart w:id="12" w:name="_GoBack"/>
      <w:bookmarkEnd w:id="12"/>
    </w:p>
    <w:p w:rsidR="004A7B51" w:rsidRPr="004A7B51" w:rsidRDefault="004A7B51" w:rsidP="004A7B51"/>
    <w:p w:rsidR="00BC551F" w:rsidRDefault="00BB36A0" w:rsidP="00BB36A0">
      <w:pPr>
        <w:pStyle w:val="Ttulo1"/>
        <w:numPr>
          <w:ilvl w:val="0"/>
          <w:numId w:val="2"/>
        </w:numPr>
        <w:jc w:val="center"/>
        <w:rPr>
          <w:sz w:val="24"/>
          <w:szCs w:val="24"/>
        </w:rPr>
      </w:pPr>
      <w:bookmarkStart w:id="13" w:name="_Toc462062642"/>
      <w:r w:rsidRPr="00BB36A0">
        <w:rPr>
          <w:sz w:val="24"/>
          <w:szCs w:val="24"/>
        </w:rPr>
        <w:t xml:space="preserve">DIAGRAMA </w:t>
      </w:r>
      <w:bookmarkEnd w:id="13"/>
      <w:r w:rsidR="004A7B51">
        <w:rPr>
          <w:sz w:val="24"/>
          <w:szCs w:val="24"/>
        </w:rPr>
        <w:t>DE DESPLIEGUE</w:t>
      </w:r>
    </w:p>
    <w:p w:rsidR="004A7B51" w:rsidRPr="004A7B51" w:rsidRDefault="004A7B51" w:rsidP="004A7B51"/>
    <w:p w:rsidR="004A7B51" w:rsidRDefault="004A7B51" w:rsidP="004A7B51"/>
    <w:p w:rsidR="004A7B51" w:rsidRDefault="004A7B51" w:rsidP="004A7B51">
      <w:r>
        <w:rPr>
          <w:noProof/>
          <w:lang w:eastAsia="es-CO"/>
        </w:rPr>
        <w:drawing>
          <wp:anchor distT="0" distB="0" distL="114300" distR="114300" simplePos="0" relativeHeight="251663360" behindDoc="1" locked="0" layoutInCell="1" allowOverlap="1" wp14:anchorId="6E839A8C" wp14:editId="49CCF168">
            <wp:simplePos x="0" y="0"/>
            <wp:positionH relativeFrom="column">
              <wp:posOffset>81915</wp:posOffset>
            </wp:positionH>
            <wp:positionV relativeFrom="paragraph">
              <wp:posOffset>152400</wp:posOffset>
            </wp:positionV>
            <wp:extent cx="5612130" cy="2865120"/>
            <wp:effectExtent l="0" t="0" r="7620" b="0"/>
            <wp:wrapThrough wrapText="bothSides">
              <wp:wrapPolygon edited="0">
                <wp:start x="0" y="0"/>
                <wp:lineTo x="0" y="21399"/>
                <wp:lineTo x="21556" y="21399"/>
                <wp:lineTo x="21556" y="0"/>
                <wp:lineTo x="0" y="0"/>
              </wp:wrapPolygon>
            </wp:wrapThrough>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2.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2865120"/>
                    </a:xfrm>
                    <a:prstGeom prst="rect">
                      <a:avLst/>
                    </a:prstGeom>
                  </pic:spPr>
                </pic:pic>
              </a:graphicData>
            </a:graphic>
            <wp14:sizeRelH relativeFrom="page">
              <wp14:pctWidth>0</wp14:pctWidth>
            </wp14:sizeRelH>
            <wp14:sizeRelV relativeFrom="page">
              <wp14:pctHeight>0</wp14:pctHeight>
            </wp14:sizeRelV>
          </wp:anchor>
        </w:drawing>
      </w:r>
    </w:p>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Default="004A7B51" w:rsidP="004A7B51"/>
    <w:p w:rsidR="004A7B51" w:rsidRPr="004A7B51" w:rsidRDefault="004A7B51" w:rsidP="004A7B51"/>
    <w:p w:rsidR="001D5B2E" w:rsidRDefault="00BB36A0" w:rsidP="00BB36A0">
      <w:pPr>
        <w:pStyle w:val="Ttulo1"/>
        <w:numPr>
          <w:ilvl w:val="0"/>
          <w:numId w:val="2"/>
        </w:numPr>
        <w:jc w:val="center"/>
        <w:rPr>
          <w:sz w:val="24"/>
          <w:szCs w:val="24"/>
        </w:rPr>
      </w:pPr>
      <w:bookmarkStart w:id="14" w:name="_Toc462062643"/>
      <w:r w:rsidRPr="00BB36A0">
        <w:rPr>
          <w:sz w:val="24"/>
          <w:szCs w:val="24"/>
        </w:rPr>
        <w:t>PLANTEAMIENTO DEL PROBLEMA</w:t>
      </w:r>
      <w:bookmarkEnd w:id="14"/>
    </w:p>
    <w:p w:rsidR="00BB36A0" w:rsidRDefault="00BB36A0" w:rsidP="00BB36A0"/>
    <w:p w:rsidR="00BB36A0" w:rsidRPr="00940D4E" w:rsidRDefault="00BB36A0" w:rsidP="00BB36A0">
      <w:pPr>
        <w:rPr>
          <w:rFonts w:ascii="Arial" w:hAnsi="Arial" w:cs="Arial"/>
        </w:rPr>
      </w:pPr>
      <w:r>
        <w:rPr>
          <w:rFonts w:ascii="Arial" w:hAnsi="Arial" w:cs="Arial"/>
        </w:rPr>
        <w:t xml:space="preserve">En la sede Restrepo se requiere un sistema de información que agilice el registro de la entrada y salida de Usuarios quienes cuentan con datos tales </w:t>
      </w:r>
      <w:r w:rsidRPr="005071A7">
        <w:rPr>
          <w:rFonts w:ascii="Arial" w:hAnsi="Arial" w:cs="Arial"/>
        </w:rPr>
        <w:t>como Tipo de Documento</w:t>
      </w:r>
      <w:r>
        <w:rPr>
          <w:rFonts w:ascii="Arial" w:hAnsi="Arial" w:cs="Arial"/>
        </w:rPr>
        <w:t xml:space="preserve">, Numero de Documento, Primer Nombre, Segundo Nombre, Primer Apellido, Segundo Apellido, </w:t>
      </w:r>
      <w:r w:rsidRPr="005071A7">
        <w:rPr>
          <w:rFonts w:ascii="Arial" w:hAnsi="Arial" w:cs="Arial"/>
        </w:rPr>
        <w:t>Tipo de Cargo</w:t>
      </w:r>
      <w:r>
        <w:rPr>
          <w:rFonts w:ascii="Arial" w:hAnsi="Arial" w:cs="Arial"/>
        </w:rPr>
        <w:t xml:space="preserve"> (con el cual se podrá diferenciar al usuario</w:t>
      </w:r>
      <w:r w:rsidR="0075371E">
        <w:rPr>
          <w:rFonts w:ascii="Arial" w:hAnsi="Arial" w:cs="Arial"/>
        </w:rPr>
        <w:t>),</w:t>
      </w:r>
      <w:r>
        <w:rPr>
          <w:rFonts w:ascii="Arial" w:hAnsi="Arial" w:cs="Arial"/>
        </w:rPr>
        <w:t xml:space="preserve"> fecha de finalización de  su </w:t>
      </w:r>
      <w:r w:rsidR="0075371E">
        <w:rPr>
          <w:rFonts w:ascii="Arial" w:hAnsi="Arial" w:cs="Arial"/>
        </w:rPr>
        <w:t>formación, un</w:t>
      </w:r>
      <w:r>
        <w:rPr>
          <w:rFonts w:ascii="Arial" w:hAnsi="Arial" w:cs="Arial"/>
        </w:rPr>
        <w:t xml:space="preserve"> Estado donde se evidenciara si se encuentra activo o inactivo en el sistema y foto del usuario. Los administradores accederán al sistema por medio de </w:t>
      </w:r>
      <w:r w:rsidRPr="005071A7">
        <w:rPr>
          <w:rFonts w:ascii="Arial" w:hAnsi="Arial" w:cs="Arial"/>
        </w:rPr>
        <w:t>un Usuario</w:t>
      </w:r>
      <w:r>
        <w:rPr>
          <w:rFonts w:ascii="Arial" w:hAnsi="Arial" w:cs="Arial"/>
        </w:rPr>
        <w:t xml:space="preserve"> que contara con un Tipo de Documento, Numero de Documento, Rol (Vigilante, Directivo), Contraseña y un Correo Electrónico (en caso de que olvide su contraseña y puede recuperar el usuario por medio del correo electrónico), si un usuario es </w:t>
      </w:r>
      <w:r w:rsidRPr="005071A7">
        <w:rPr>
          <w:rFonts w:ascii="Arial" w:hAnsi="Arial" w:cs="Arial"/>
        </w:rPr>
        <w:t>Propietario de un Equipo</w:t>
      </w:r>
      <w:r>
        <w:rPr>
          <w:rFonts w:ascii="Arial" w:hAnsi="Arial" w:cs="Arial"/>
        </w:rPr>
        <w:t xml:space="preserve"> lo podrá realizar el </w:t>
      </w:r>
      <w:r w:rsidRPr="005071A7">
        <w:rPr>
          <w:rFonts w:ascii="Arial" w:hAnsi="Arial" w:cs="Arial"/>
        </w:rPr>
        <w:t>Registro del Equipo</w:t>
      </w:r>
      <w:r>
        <w:rPr>
          <w:rFonts w:ascii="Arial" w:hAnsi="Arial" w:cs="Arial"/>
        </w:rPr>
        <w:t xml:space="preserve"> por  medio número de serial, marca  y una breve descripción del mismo.</w:t>
      </w:r>
    </w:p>
    <w:p w:rsidR="00BB36A0" w:rsidRDefault="00BB36A0" w:rsidP="00BB36A0"/>
    <w:p w:rsidR="00625759" w:rsidRDefault="00625759" w:rsidP="00BB36A0"/>
    <w:p w:rsidR="00625759" w:rsidRDefault="00625759" w:rsidP="00BB36A0"/>
    <w:p w:rsidR="00625759" w:rsidRDefault="00625759" w:rsidP="00BB36A0"/>
    <w:p w:rsidR="00625759" w:rsidRDefault="00625759" w:rsidP="00BB36A0"/>
    <w:p w:rsidR="00625759" w:rsidRDefault="00625759" w:rsidP="00BB36A0"/>
    <w:p w:rsidR="00625759" w:rsidRDefault="00625759" w:rsidP="00BB36A0"/>
    <w:p w:rsidR="00625759" w:rsidRDefault="00625759" w:rsidP="00BB36A0"/>
    <w:p w:rsidR="00625759" w:rsidRDefault="00625759" w:rsidP="00BB36A0"/>
    <w:p w:rsidR="00625759" w:rsidRDefault="00625759" w:rsidP="00BB36A0"/>
    <w:p w:rsidR="00625759" w:rsidRDefault="00625759" w:rsidP="00BB36A0"/>
    <w:p w:rsidR="00625759" w:rsidRDefault="00625759" w:rsidP="00BB36A0"/>
    <w:p w:rsidR="00625759" w:rsidRDefault="00625759" w:rsidP="00BB36A0"/>
    <w:p w:rsidR="00625759" w:rsidRPr="00BB36A0" w:rsidRDefault="00625759" w:rsidP="00BB36A0"/>
    <w:p w:rsidR="001D5B2E" w:rsidRPr="00E03AEF" w:rsidRDefault="00BB36A0" w:rsidP="00BB36A0">
      <w:pPr>
        <w:pStyle w:val="Ttulo1"/>
        <w:numPr>
          <w:ilvl w:val="0"/>
          <w:numId w:val="2"/>
        </w:numPr>
        <w:jc w:val="center"/>
        <w:rPr>
          <w:sz w:val="24"/>
          <w:szCs w:val="24"/>
        </w:rPr>
      </w:pPr>
      <w:bookmarkStart w:id="15" w:name="_Toc462062644"/>
      <w:r w:rsidRPr="00E03AEF">
        <w:rPr>
          <w:sz w:val="24"/>
          <w:szCs w:val="24"/>
        </w:rPr>
        <w:lastRenderedPageBreak/>
        <w:t>ARQUITECTURA</w:t>
      </w:r>
      <w:bookmarkEnd w:id="15"/>
    </w:p>
    <w:p w:rsidR="008B4EB4" w:rsidRDefault="008B4EB4" w:rsidP="007904B6">
      <w:pPr>
        <w:jc w:val="both"/>
      </w:pPr>
    </w:p>
    <w:p w:rsidR="0075371E" w:rsidRPr="0075371E" w:rsidRDefault="007904B6" w:rsidP="0075371E">
      <w:pPr>
        <w:jc w:val="both"/>
        <w:rPr>
          <w:rFonts w:ascii="Arial" w:hAnsi="Arial" w:cs="Arial"/>
          <w:sz w:val="24"/>
          <w:szCs w:val="24"/>
        </w:rPr>
      </w:pPr>
      <w:r w:rsidRPr="007904B6">
        <w:rPr>
          <w:rFonts w:ascii="Arial" w:hAnsi="Arial" w:cs="Arial"/>
          <w:sz w:val="24"/>
          <w:szCs w:val="24"/>
        </w:rPr>
        <w:t>Arquitectura de n capas</w:t>
      </w:r>
      <w:r w:rsidR="0032263C">
        <w:rPr>
          <w:rFonts w:ascii="Arial" w:hAnsi="Arial" w:cs="Arial"/>
          <w:sz w:val="24"/>
          <w:szCs w:val="24"/>
        </w:rPr>
        <w:t>.</w:t>
      </w:r>
      <w:r w:rsidR="00C27A6D">
        <w:rPr>
          <w:rFonts w:ascii="Arial" w:hAnsi="Arial" w:cs="Arial"/>
          <w:noProof/>
          <w:sz w:val="24"/>
          <w:szCs w:val="24"/>
          <w:lang w:eastAsia="es-CO"/>
        </w:rPr>
        <w:drawing>
          <wp:inline distT="0" distB="0" distL="0" distR="0">
            <wp:extent cx="5600700" cy="3562350"/>
            <wp:effectExtent l="0" t="0" r="0" b="0"/>
            <wp:docPr id="14" name="Imagen 3" descr="C:\Users\klf\AppData\Local\Microsoft\Windows\INetCache\Content.Word\Cuenta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f\AppData\Local\Microsoft\Windows\INetCache\Content.Word\CuentaInse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562350"/>
                    </a:xfrm>
                    <a:prstGeom prst="rect">
                      <a:avLst/>
                    </a:prstGeom>
                    <a:noFill/>
                    <a:ln>
                      <a:noFill/>
                    </a:ln>
                  </pic:spPr>
                </pic:pic>
              </a:graphicData>
            </a:graphic>
          </wp:inline>
        </w:drawing>
      </w:r>
    </w:p>
    <w:p w:rsidR="0075371E" w:rsidRPr="0075371E" w:rsidRDefault="0075371E" w:rsidP="0075371E">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Es</w:t>
      </w:r>
      <w:r>
        <w:rPr>
          <w:rFonts w:ascii="Arial" w:hAnsi="Arial" w:cs="Arial"/>
          <w:color w:val="252525"/>
          <w:sz w:val="21"/>
          <w:szCs w:val="21"/>
        </w:rPr>
        <w:t xml:space="preserve"> una arquitectura</w:t>
      </w:r>
      <w:r>
        <w:rPr>
          <w:rStyle w:val="apple-converted-space"/>
          <w:rFonts w:ascii="Arial" w:hAnsi="Arial" w:cs="Arial"/>
          <w:color w:val="252525"/>
          <w:sz w:val="21"/>
          <w:szCs w:val="21"/>
        </w:rPr>
        <w:t> </w:t>
      </w:r>
      <w:r w:rsidRPr="0075371E">
        <w:rPr>
          <w:rFonts w:ascii="Arial" w:hAnsi="Arial" w:cs="Arial"/>
          <w:color w:val="252525"/>
          <w:sz w:val="21"/>
          <w:szCs w:val="21"/>
        </w:rPr>
        <w:t>cliente-servidor</w:t>
      </w:r>
      <w:r>
        <w:rPr>
          <w:rStyle w:val="apple-converted-space"/>
          <w:rFonts w:ascii="Arial" w:hAnsi="Arial" w:cs="Arial"/>
          <w:color w:val="252525"/>
          <w:sz w:val="21"/>
          <w:szCs w:val="21"/>
        </w:rPr>
        <w:t> </w:t>
      </w:r>
      <w:r>
        <w:rPr>
          <w:rFonts w:ascii="Arial" w:hAnsi="Arial" w:cs="Arial"/>
          <w:color w:val="252525"/>
          <w:sz w:val="21"/>
          <w:szCs w:val="21"/>
        </w:rPr>
        <w:t xml:space="preserve">en el que el objetivo primordial es la separación de la lógica de negocios de la lógica de diseño; un ejemplo básico de esto consiste en separar la capa de datos de la </w:t>
      </w:r>
      <w:r>
        <w:rPr>
          <w:rFonts w:ascii="Arial" w:hAnsi="Arial" w:cs="Arial"/>
          <w:color w:val="252525"/>
          <w:sz w:val="21"/>
          <w:szCs w:val="21"/>
        </w:rPr>
        <w:t xml:space="preserve">capa de presentación al usuario </w:t>
      </w:r>
    </w:p>
    <w:p w:rsidR="0075371E" w:rsidRDefault="0075371E" w:rsidP="0075371E">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La ventaja principal de este estilo es que el desarrollo se puede llevar a cabo en varios niveles y, en caso de que sobrevenga algún cambio, solo se ataca al nivel requerido sin tener que revisar entre código mezclado</w:t>
      </w:r>
    </w:p>
    <w:p w:rsidR="0075371E" w:rsidRDefault="0075371E" w:rsidP="008B4EB4"/>
    <w:p w:rsidR="00FA4C0A" w:rsidRDefault="00FA4C0A" w:rsidP="008B4EB4"/>
    <w:p w:rsidR="00FA4C0A" w:rsidRDefault="00FA4C0A" w:rsidP="008B4EB4"/>
    <w:p w:rsidR="00FA4C0A" w:rsidRDefault="00FA4C0A" w:rsidP="008B4EB4"/>
    <w:p w:rsidR="008B4EB4" w:rsidRDefault="008B4EB4"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Default="00625759" w:rsidP="008B4EB4"/>
    <w:p w:rsidR="00625759" w:rsidRPr="008B4EB4" w:rsidRDefault="00625759" w:rsidP="008B4EB4"/>
    <w:p w:rsidR="001D5B2E" w:rsidRPr="00E03AEF" w:rsidRDefault="00BB36A0" w:rsidP="008B4EB4">
      <w:pPr>
        <w:pStyle w:val="Ttulo1"/>
        <w:numPr>
          <w:ilvl w:val="0"/>
          <w:numId w:val="2"/>
        </w:numPr>
        <w:jc w:val="center"/>
        <w:rPr>
          <w:sz w:val="24"/>
          <w:szCs w:val="24"/>
        </w:rPr>
      </w:pPr>
      <w:bookmarkStart w:id="16" w:name="_Toc462062645"/>
      <w:r w:rsidRPr="00E03AEF">
        <w:rPr>
          <w:sz w:val="24"/>
          <w:szCs w:val="24"/>
        </w:rPr>
        <w:t>MODELO ENTIDAD RELACIÓN</w:t>
      </w:r>
      <w:bookmarkEnd w:id="16"/>
    </w:p>
    <w:p w:rsidR="001D5B2E" w:rsidRDefault="001D5B2E" w:rsidP="001D5B2E">
      <w:pPr>
        <w:rPr>
          <w:rFonts w:ascii="Arial" w:hAnsi="Arial" w:cs="Arial"/>
          <w:sz w:val="24"/>
          <w:szCs w:val="24"/>
        </w:rPr>
      </w:pPr>
    </w:p>
    <w:p w:rsidR="001D5B2E" w:rsidRPr="001D5B2E" w:rsidRDefault="008B4EB4" w:rsidP="001D5B2E">
      <w:pPr>
        <w:jc w:val="center"/>
        <w:rPr>
          <w:rFonts w:ascii="Arial" w:hAnsi="Arial" w:cs="Arial"/>
          <w:sz w:val="24"/>
          <w:szCs w:val="24"/>
        </w:rPr>
      </w:pPr>
      <w:r>
        <w:rPr>
          <w:rFonts w:ascii="Arial" w:hAnsi="Arial" w:cs="Arial"/>
          <w:noProof/>
          <w:sz w:val="24"/>
          <w:szCs w:val="24"/>
          <w:lang w:eastAsia="es-CO"/>
        </w:rPr>
        <w:lastRenderedPageBreak/>
        <w:drawing>
          <wp:anchor distT="0" distB="0" distL="114300" distR="114300" simplePos="0" relativeHeight="251661312" behindDoc="1" locked="0" layoutInCell="1" allowOverlap="1" wp14:anchorId="077A14C9" wp14:editId="717C19DD">
            <wp:simplePos x="0" y="0"/>
            <wp:positionH relativeFrom="column">
              <wp:posOffset>788963</wp:posOffset>
            </wp:positionH>
            <wp:positionV relativeFrom="paragraph">
              <wp:posOffset>34485</wp:posOffset>
            </wp:positionV>
            <wp:extent cx="4343400" cy="6402070"/>
            <wp:effectExtent l="0" t="0" r="0" b="0"/>
            <wp:wrapThrough wrapText="bothSides">
              <wp:wrapPolygon edited="0">
                <wp:start x="0" y="0"/>
                <wp:lineTo x="0" y="21531"/>
                <wp:lineTo x="21505" y="21531"/>
                <wp:lineTo x="21505"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ntidadRelacionV5.png"/>
                    <pic:cNvPicPr/>
                  </pic:nvPicPr>
                  <pic:blipFill>
                    <a:blip r:embed="rId18">
                      <a:extLst>
                        <a:ext uri="{28A0092B-C50C-407E-A947-70E740481C1C}">
                          <a14:useLocalDpi xmlns:a14="http://schemas.microsoft.com/office/drawing/2010/main" val="0"/>
                        </a:ext>
                      </a:extLst>
                    </a:blip>
                    <a:stretch>
                      <a:fillRect/>
                    </a:stretch>
                  </pic:blipFill>
                  <pic:spPr>
                    <a:xfrm>
                      <a:off x="0" y="0"/>
                      <a:ext cx="4343400" cy="6402070"/>
                    </a:xfrm>
                    <a:prstGeom prst="rect">
                      <a:avLst/>
                    </a:prstGeom>
                  </pic:spPr>
                </pic:pic>
              </a:graphicData>
            </a:graphic>
            <wp14:sizeRelH relativeFrom="page">
              <wp14:pctWidth>0</wp14:pctWidth>
            </wp14:sizeRelH>
            <wp14:sizeRelV relativeFrom="page">
              <wp14:pctHeight>0</wp14:pctHeight>
            </wp14:sizeRelV>
          </wp:anchor>
        </w:drawing>
      </w:r>
    </w:p>
    <w:sectPr w:rsidR="001D5B2E" w:rsidRPr="001D5B2E">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D8C" w:rsidRDefault="002A5D8C" w:rsidP="0044733C">
      <w:pPr>
        <w:spacing w:after="0" w:line="240" w:lineRule="auto"/>
      </w:pPr>
      <w:r>
        <w:separator/>
      </w:r>
    </w:p>
  </w:endnote>
  <w:endnote w:type="continuationSeparator" w:id="0">
    <w:p w:rsidR="002A5D8C" w:rsidRDefault="002A5D8C" w:rsidP="0044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Bk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D8C" w:rsidRDefault="002A5D8C" w:rsidP="0044733C">
      <w:pPr>
        <w:spacing w:after="0" w:line="240" w:lineRule="auto"/>
      </w:pPr>
      <w:r>
        <w:separator/>
      </w:r>
    </w:p>
  </w:footnote>
  <w:footnote w:type="continuationSeparator" w:id="0">
    <w:p w:rsidR="002A5D8C" w:rsidRDefault="002A5D8C" w:rsidP="00447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44733C" w:rsidTr="00DC6ABB">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4733C" w:rsidRDefault="0044733C" w:rsidP="00DC6ABB">
          <w:pPr>
            <w:pStyle w:val="TableContents"/>
            <w:spacing w:after="283"/>
            <w:jc w:val="center"/>
            <w:rPr>
              <w:color w:val="FFFFFF"/>
            </w:rPr>
          </w:pPr>
          <w:r>
            <w:rPr>
              <w:rFonts w:hint="eastAsia"/>
              <w:noProof/>
              <w:color w:val="FFFFFF"/>
              <w:lang w:val="es-CO"/>
            </w:rPr>
            <w:drawing>
              <wp:inline distT="0" distB="0" distL="0" distR="0" wp14:anchorId="3CABEFD1" wp14:editId="2B1BF89F">
                <wp:extent cx="847090" cy="84709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istem.png"/>
                        <pic:cNvPicPr/>
                      </pic:nvPicPr>
                      <pic:blipFill>
                        <a:blip r:embed="rId1">
                          <a:extLst>
                            <a:ext uri="{28A0092B-C50C-407E-A947-70E740481C1C}">
                              <a14:useLocalDpi xmlns:a14="http://schemas.microsoft.com/office/drawing/2010/main" val="0"/>
                            </a:ext>
                          </a:extLst>
                        </a:blip>
                        <a:stretch>
                          <a:fillRect/>
                        </a:stretch>
                      </pic:blipFill>
                      <pic:spPr>
                        <a:xfrm>
                          <a:off x="0" y="0"/>
                          <a:ext cx="847090" cy="847090"/>
                        </a:xfrm>
                        <a:prstGeom prst="rect">
                          <a:avLst/>
                        </a:prstGeom>
                      </pic:spPr>
                    </pic:pic>
                  </a:graphicData>
                </a:graphic>
              </wp:inline>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44733C" w:rsidRDefault="0044733C" w:rsidP="00DC6ABB">
          <w:pPr>
            <w:pStyle w:val="TableContents"/>
            <w:spacing w:after="113"/>
            <w:ind w:right="57"/>
            <w:jc w:val="center"/>
            <w:rPr>
              <w:rFonts w:ascii="Eras Bk BT" w:hAnsi="Eras Bk BT"/>
              <w:b/>
              <w:bCs/>
              <w:szCs w:val="20"/>
            </w:rPr>
          </w:pPr>
          <w:r>
            <w:rPr>
              <w:rFonts w:ascii="Eras Bk BT" w:hAnsi="Eras Bk BT"/>
              <w:b/>
              <w:bCs/>
              <w:szCs w:val="20"/>
            </w:rPr>
            <w:t>ADSISTEM</w:t>
          </w:r>
        </w:p>
        <w:p w:rsidR="0044733C" w:rsidRDefault="0044733C" w:rsidP="00DC6ABB">
          <w:pPr>
            <w:pStyle w:val="TableContents"/>
            <w:ind w:right="57"/>
            <w:jc w:val="center"/>
            <w:rPr>
              <w:rFonts w:ascii="Eras Bk BT" w:hAnsi="Eras Bk BT"/>
              <w:b/>
              <w:bCs/>
              <w:szCs w:val="20"/>
            </w:rPr>
          </w:pPr>
          <w:r>
            <w:rPr>
              <w:rFonts w:ascii="Eras Bk BT" w:hAnsi="Eras Bk BT"/>
              <w:b/>
              <w:bCs/>
              <w:szCs w:val="20"/>
            </w:rPr>
            <w:t>Manual Técnico</w:t>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44733C" w:rsidRDefault="0044733C" w:rsidP="00DC6ABB">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w:t>
          </w:r>
          <w:r>
            <w:rPr>
              <w:rFonts w:ascii="Eras Bk BT" w:hAnsi="Eras Bk BT"/>
              <w:b/>
              <w:bCs/>
              <w:szCs w:val="20"/>
            </w:rPr>
            <w:fldChar w:fldCharType="end"/>
          </w:r>
          <w:r>
            <w:rPr>
              <w:rFonts w:ascii="Eras Bk BT" w:hAnsi="Eras Bk BT" w:hint="eastAsia"/>
              <w:b/>
              <w:bCs/>
              <w:szCs w:val="20"/>
            </w:rPr>
            <w:t xml:space="preserve"> </w:t>
          </w:r>
        </w:p>
      </w:tc>
    </w:tr>
  </w:tbl>
  <w:p w:rsidR="0044733C" w:rsidRDefault="004473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707EA"/>
    <w:multiLevelType w:val="multilevel"/>
    <w:tmpl w:val="4B06790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DC031A"/>
    <w:multiLevelType w:val="hybridMultilevel"/>
    <w:tmpl w:val="64162DB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15:restartNumberingAfterBreak="0">
    <w:nsid w:val="152723F9"/>
    <w:multiLevelType w:val="hybridMultilevel"/>
    <w:tmpl w:val="7D0CC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3D1D4D"/>
    <w:multiLevelType w:val="hybridMultilevel"/>
    <w:tmpl w:val="732284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2F1A5E"/>
    <w:multiLevelType w:val="hybridMultilevel"/>
    <w:tmpl w:val="5BEABAB8"/>
    <w:lvl w:ilvl="0" w:tplc="2158B452">
      <w:start w:val="1"/>
      <w:numFmt w:val="decimal"/>
      <w:lvlText w:val="%1."/>
      <w:lvlJc w:val="left"/>
      <w:pPr>
        <w:ind w:left="615" w:hanging="360"/>
      </w:pPr>
      <w:rPr>
        <w:rFonts w:hint="default"/>
      </w:rPr>
    </w:lvl>
    <w:lvl w:ilvl="1" w:tplc="240A0019" w:tentative="1">
      <w:start w:val="1"/>
      <w:numFmt w:val="lowerLetter"/>
      <w:lvlText w:val="%2."/>
      <w:lvlJc w:val="left"/>
      <w:pPr>
        <w:ind w:left="1335" w:hanging="360"/>
      </w:pPr>
    </w:lvl>
    <w:lvl w:ilvl="2" w:tplc="240A001B" w:tentative="1">
      <w:start w:val="1"/>
      <w:numFmt w:val="lowerRoman"/>
      <w:lvlText w:val="%3."/>
      <w:lvlJc w:val="right"/>
      <w:pPr>
        <w:ind w:left="2055" w:hanging="180"/>
      </w:pPr>
    </w:lvl>
    <w:lvl w:ilvl="3" w:tplc="240A000F" w:tentative="1">
      <w:start w:val="1"/>
      <w:numFmt w:val="decimal"/>
      <w:lvlText w:val="%4."/>
      <w:lvlJc w:val="left"/>
      <w:pPr>
        <w:ind w:left="2775" w:hanging="360"/>
      </w:pPr>
    </w:lvl>
    <w:lvl w:ilvl="4" w:tplc="240A0019" w:tentative="1">
      <w:start w:val="1"/>
      <w:numFmt w:val="lowerLetter"/>
      <w:lvlText w:val="%5."/>
      <w:lvlJc w:val="left"/>
      <w:pPr>
        <w:ind w:left="3495" w:hanging="360"/>
      </w:pPr>
    </w:lvl>
    <w:lvl w:ilvl="5" w:tplc="240A001B" w:tentative="1">
      <w:start w:val="1"/>
      <w:numFmt w:val="lowerRoman"/>
      <w:lvlText w:val="%6."/>
      <w:lvlJc w:val="right"/>
      <w:pPr>
        <w:ind w:left="4215" w:hanging="180"/>
      </w:pPr>
    </w:lvl>
    <w:lvl w:ilvl="6" w:tplc="240A000F" w:tentative="1">
      <w:start w:val="1"/>
      <w:numFmt w:val="decimal"/>
      <w:lvlText w:val="%7."/>
      <w:lvlJc w:val="left"/>
      <w:pPr>
        <w:ind w:left="4935" w:hanging="360"/>
      </w:pPr>
    </w:lvl>
    <w:lvl w:ilvl="7" w:tplc="240A0019" w:tentative="1">
      <w:start w:val="1"/>
      <w:numFmt w:val="lowerLetter"/>
      <w:lvlText w:val="%8."/>
      <w:lvlJc w:val="left"/>
      <w:pPr>
        <w:ind w:left="5655" w:hanging="360"/>
      </w:pPr>
    </w:lvl>
    <w:lvl w:ilvl="8" w:tplc="240A001B" w:tentative="1">
      <w:start w:val="1"/>
      <w:numFmt w:val="lowerRoman"/>
      <w:lvlText w:val="%9."/>
      <w:lvlJc w:val="right"/>
      <w:pPr>
        <w:ind w:left="6375" w:hanging="180"/>
      </w:pPr>
    </w:lvl>
  </w:abstractNum>
  <w:abstractNum w:abstractNumId="5" w15:restartNumberingAfterBreak="0">
    <w:nsid w:val="3F653C02"/>
    <w:multiLevelType w:val="hybridMultilevel"/>
    <w:tmpl w:val="C748C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8784916"/>
    <w:multiLevelType w:val="hybridMultilevel"/>
    <w:tmpl w:val="71EE3B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96F0310"/>
    <w:multiLevelType w:val="multilevel"/>
    <w:tmpl w:val="4B06790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9016C89"/>
    <w:multiLevelType w:val="multilevel"/>
    <w:tmpl w:val="EDAC72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Aria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6"/>
  </w:num>
  <w:num w:numId="4">
    <w:abstractNumId w:val="4"/>
  </w:num>
  <w:num w:numId="5">
    <w:abstractNumId w:val="1"/>
  </w:num>
  <w:num w:numId="6">
    <w:abstractNumId w:val="0"/>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BB"/>
    <w:rsid w:val="00001BF2"/>
    <w:rsid w:val="0004584C"/>
    <w:rsid w:val="0005741F"/>
    <w:rsid w:val="0009056F"/>
    <w:rsid w:val="00115BF4"/>
    <w:rsid w:val="001D5B2E"/>
    <w:rsid w:val="001F369E"/>
    <w:rsid w:val="00233BB5"/>
    <w:rsid w:val="00286647"/>
    <w:rsid w:val="002A5D8C"/>
    <w:rsid w:val="0032263C"/>
    <w:rsid w:val="00336B8E"/>
    <w:rsid w:val="003756ED"/>
    <w:rsid w:val="0044733C"/>
    <w:rsid w:val="00494D59"/>
    <w:rsid w:val="004A7B51"/>
    <w:rsid w:val="0055687D"/>
    <w:rsid w:val="005927AC"/>
    <w:rsid w:val="005B3DBB"/>
    <w:rsid w:val="005C71A5"/>
    <w:rsid w:val="00625759"/>
    <w:rsid w:val="0075371E"/>
    <w:rsid w:val="0076562B"/>
    <w:rsid w:val="00787DB2"/>
    <w:rsid w:val="007904B6"/>
    <w:rsid w:val="00802900"/>
    <w:rsid w:val="00896E0E"/>
    <w:rsid w:val="008B4EB4"/>
    <w:rsid w:val="00951FF2"/>
    <w:rsid w:val="00973892"/>
    <w:rsid w:val="00A04C49"/>
    <w:rsid w:val="00BB36A0"/>
    <w:rsid w:val="00BC551F"/>
    <w:rsid w:val="00C27A6D"/>
    <w:rsid w:val="00C47DD1"/>
    <w:rsid w:val="00C741D3"/>
    <w:rsid w:val="00D07AB1"/>
    <w:rsid w:val="00D71D61"/>
    <w:rsid w:val="00DC1D9D"/>
    <w:rsid w:val="00DC4229"/>
    <w:rsid w:val="00E03AEF"/>
    <w:rsid w:val="00F3364C"/>
    <w:rsid w:val="00FA4C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EFCD3E-BE08-4BDE-848D-6282251F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07A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F3364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44733C"/>
    <w:pPr>
      <w:widowControl w:val="0"/>
      <w:suppressAutoHyphens/>
      <w:autoSpaceDN w:val="0"/>
      <w:spacing w:after="120" w:line="240" w:lineRule="auto"/>
      <w:jc w:val="both"/>
      <w:textAlignment w:val="baseline"/>
    </w:pPr>
    <w:rPr>
      <w:rFonts w:ascii="NewsGotT" w:eastAsia="Arial Unicode MS" w:hAnsi="NewsGotT" w:cs="Tahoma"/>
      <w:kern w:val="3"/>
      <w:szCs w:val="24"/>
      <w:lang w:val="es-ES" w:eastAsia="es-CO"/>
    </w:rPr>
  </w:style>
  <w:style w:type="paragraph" w:customStyle="1" w:styleId="Tema">
    <w:name w:val="Tema"/>
    <w:basedOn w:val="Normal"/>
    <w:rsid w:val="0044733C"/>
    <w:pPr>
      <w:widowControl w:val="0"/>
      <w:suppressAutoHyphens/>
      <w:autoSpaceDN w:val="0"/>
      <w:spacing w:after="170" w:line="240" w:lineRule="auto"/>
      <w:jc w:val="right"/>
      <w:textAlignment w:val="baseline"/>
    </w:pPr>
    <w:rPr>
      <w:rFonts w:ascii="Eras Bk BT" w:eastAsia="Arial Unicode MS" w:hAnsi="Eras Bk BT" w:cs="Tahoma"/>
      <w:b/>
      <w:kern w:val="3"/>
      <w:sz w:val="32"/>
      <w:szCs w:val="24"/>
      <w:lang w:val="es-ES" w:eastAsia="es-CO"/>
    </w:rPr>
  </w:style>
  <w:style w:type="paragraph" w:styleId="Puesto">
    <w:name w:val="Title"/>
    <w:basedOn w:val="Tema"/>
    <w:next w:val="Subttulo"/>
    <w:link w:val="PuestoCar"/>
    <w:rsid w:val="0044733C"/>
    <w:pPr>
      <w:spacing w:after="0"/>
    </w:pPr>
    <w:rPr>
      <w:bCs/>
      <w:sz w:val="36"/>
      <w:szCs w:val="36"/>
    </w:rPr>
  </w:style>
  <w:style w:type="character" w:customStyle="1" w:styleId="PuestoCar">
    <w:name w:val="Puesto Car"/>
    <w:basedOn w:val="Fuentedeprrafopredeter"/>
    <w:link w:val="Puesto"/>
    <w:rsid w:val="0044733C"/>
    <w:rPr>
      <w:rFonts w:ascii="Eras Bk BT" w:eastAsia="Arial Unicode MS" w:hAnsi="Eras Bk BT" w:cs="Tahoma"/>
      <w:b/>
      <w:bCs/>
      <w:kern w:val="3"/>
      <w:sz w:val="36"/>
      <w:szCs w:val="36"/>
      <w:lang w:val="es-ES" w:eastAsia="es-CO"/>
    </w:rPr>
  </w:style>
  <w:style w:type="paragraph" w:styleId="Subttulo">
    <w:name w:val="Subtitle"/>
    <w:basedOn w:val="Normal"/>
    <w:next w:val="Textbody"/>
    <w:link w:val="SubttuloCar"/>
    <w:rsid w:val="0044733C"/>
    <w:pPr>
      <w:keepNext/>
      <w:widowControl w:val="0"/>
      <w:suppressAutoHyphens/>
      <w:autoSpaceDN w:val="0"/>
      <w:spacing w:after="0" w:line="240" w:lineRule="auto"/>
      <w:jc w:val="right"/>
      <w:textAlignment w:val="baseline"/>
    </w:pPr>
    <w:rPr>
      <w:rFonts w:ascii="Eras Bk BT" w:eastAsia="MS Mincho" w:hAnsi="Eras Bk BT" w:cs="Tahoma"/>
      <w:b/>
      <w:i/>
      <w:iCs/>
      <w:kern w:val="3"/>
      <w:sz w:val="28"/>
      <w:szCs w:val="28"/>
      <w:lang w:val="es-ES" w:eastAsia="es-CO"/>
    </w:rPr>
  </w:style>
  <w:style w:type="character" w:customStyle="1" w:styleId="SubttuloCar">
    <w:name w:val="Subtítulo Car"/>
    <w:basedOn w:val="Fuentedeprrafopredeter"/>
    <w:link w:val="Subttulo"/>
    <w:rsid w:val="0044733C"/>
    <w:rPr>
      <w:rFonts w:ascii="Eras Bk BT" w:eastAsia="MS Mincho" w:hAnsi="Eras Bk BT" w:cs="Tahoma"/>
      <w:b/>
      <w:i/>
      <w:iCs/>
      <w:kern w:val="3"/>
      <w:sz w:val="28"/>
      <w:szCs w:val="28"/>
      <w:lang w:val="es-ES" w:eastAsia="es-CO"/>
    </w:rPr>
  </w:style>
  <w:style w:type="paragraph" w:customStyle="1" w:styleId="Notaalpi">
    <w:name w:val="Nota al pié"/>
    <w:basedOn w:val="Textbody"/>
    <w:rsid w:val="0044733C"/>
    <w:pPr>
      <w:jc w:val="right"/>
    </w:pPr>
    <w:rPr>
      <w:sz w:val="24"/>
    </w:rPr>
  </w:style>
  <w:style w:type="paragraph" w:styleId="Encabezado">
    <w:name w:val="header"/>
    <w:basedOn w:val="Normal"/>
    <w:link w:val="EncabezadoCar"/>
    <w:uiPriority w:val="99"/>
    <w:unhideWhenUsed/>
    <w:rsid w:val="004473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3C"/>
  </w:style>
  <w:style w:type="paragraph" w:styleId="Piedepgina">
    <w:name w:val="footer"/>
    <w:basedOn w:val="Normal"/>
    <w:link w:val="PiedepginaCar"/>
    <w:uiPriority w:val="99"/>
    <w:unhideWhenUsed/>
    <w:rsid w:val="004473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733C"/>
  </w:style>
  <w:style w:type="paragraph" w:customStyle="1" w:styleId="TableContents">
    <w:name w:val="Table Contents"/>
    <w:basedOn w:val="Normal"/>
    <w:rsid w:val="0044733C"/>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eastAsia="es-CO"/>
    </w:rPr>
  </w:style>
  <w:style w:type="paragraph" w:styleId="Textodeglobo">
    <w:name w:val="Balloon Text"/>
    <w:basedOn w:val="Normal"/>
    <w:link w:val="TextodegloboCar"/>
    <w:uiPriority w:val="99"/>
    <w:semiHidden/>
    <w:unhideWhenUsed/>
    <w:rsid w:val="004473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733C"/>
    <w:rPr>
      <w:rFonts w:ascii="Tahoma" w:hAnsi="Tahoma" w:cs="Tahoma"/>
      <w:sz w:val="16"/>
      <w:szCs w:val="16"/>
    </w:rPr>
  </w:style>
  <w:style w:type="paragraph" w:styleId="Prrafodelista">
    <w:name w:val="List Paragraph"/>
    <w:basedOn w:val="Normal"/>
    <w:uiPriority w:val="34"/>
    <w:qFormat/>
    <w:rsid w:val="00D07AB1"/>
    <w:pPr>
      <w:ind w:left="720"/>
      <w:contextualSpacing/>
    </w:pPr>
  </w:style>
  <w:style w:type="character" w:customStyle="1" w:styleId="Ttulo1Car">
    <w:name w:val="Título 1 Car"/>
    <w:basedOn w:val="Fuentedeprrafopredeter"/>
    <w:link w:val="Ttulo1"/>
    <w:uiPriority w:val="9"/>
    <w:rsid w:val="00D07AB1"/>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semiHidden/>
    <w:unhideWhenUsed/>
    <w:qFormat/>
    <w:rsid w:val="00D07AB1"/>
    <w:pPr>
      <w:spacing w:line="276" w:lineRule="auto"/>
      <w:outlineLvl w:val="9"/>
    </w:pPr>
    <w:rPr>
      <w:lang w:eastAsia="es-CO"/>
    </w:rPr>
  </w:style>
  <w:style w:type="paragraph" w:styleId="TDC1">
    <w:name w:val="toc 1"/>
    <w:basedOn w:val="Normal"/>
    <w:next w:val="Normal"/>
    <w:autoRedefine/>
    <w:uiPriority w:val="39"/>
    <w:unhideWhenUsed/>
    <w:rsid w:val="00D07AB1"/>
    <w:pPr>
      <w:spacing w:after="100"/>
    </w:pPr>
  </w:style>
  <w:style w:type="character" w:styleId="Hipervnculo">
    <w:name w:val="Hyperlink"/>
    <w:basedOn w:val="Fuentedeprrafopredeter"/>
    <w:uiPriority w:val="99"/>
    <w:unhideWhenUsed/>
    <w:rsid w:val="00D07AB1"/>
    <w:rPr>
      <w:color w:val="0563C1" w:themeColor="hyperlink"/>
      <w:u w:val="single"/>
    </w:rPr>
  </w:style>
  <w:style w:type="character" w:customStyle="1" w:styleId="Ttulo2Car">
    <w:name w:val="Título 2 Car"/>
    <w:basedOn w:val="Fuentedeprrafopredeter"/>
    <w:link w:val="Ttulo2"/>
    <w:uiPriority w:val="9"/>
    <w:semiHidden/>
    <w:rsid w:val="00F3364C"/>
    <w:rPr>
      <w:rFonts w:asciiTheme="majorHAnsi" w:eastAsiaTheme="majorEastAsia" w:hAnsiTheme="majorHAnsi" w:cstheme="majorBidi"/>
      <w:b/>
      <w:bCs/>
      <w:color w:val="5B9BD5" w:themeColor="accent1"/>
      <w:sz w:val="26"/>
      <w:szCs w:val="26"/>
    </w:rPr>
  </w:style>
  <w:style w:type="character" w:customStyle="1" w:styleId="mw-headline">
    <w:name w:val="mw-headline"/>
    <w:basedOn w:val="Fuentedeprrafopredeter"/>
    <w:rsid w:val="00F3364C"/>
  </w:style>
  <w:style w:type="paragraph" w:styleId="NormalWeb">
    <w:name w:val="Normal (Web)"/>
    <w:basedOn w:val="Normal"/>
    <w:uiPriority w:val="99"/>
    <w:unhideWhenUsed/>
    <w:rsid w:val="007537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753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5961">
      <w:bodyDiv w:val="1"/>
      <w:marLeft w:val="0"/>
      <w:marRight w:val="0"/>
      <w:marTop w:val="0"/>
      <w:marBottom w:val="0"/>
      <w:divBdr>
        <w:top w:val="none" w:sz="0" w:space="0" w:color="auto"/>
        <w:left w:val="none" w:sz="0" w:space="0" w:color="auto"/>
        <w:bottom w:val="none" w:sz="0" w:space="0" w:color="auto"/>
        <w:right w:val="none" w:sz="0" w:space="0" w:color="auto"/>
      </w:divBdr>
      <w:divsChild>
        <w:div w:id="476534623">
          <w:marLeft w:val="336"/>
          <w:marRight w:val="0"/>
          <w:marTop w:val="120"/>
          <w:marBottom w:val="312"/>
          <w:divBdr>
            <w:top w:val="none" w:sz="0" w:space="0" w:color="auto"/>
            <w:left w:val="none" w:sz="0" w:space="0" w:color="auto"/>
            <w:bottom w:val="none" w:sz="0" w:space="0" w:color="auto"/>
            <w:right w:val="none" w:sz="0" w:space="0" w:color="auto"/>
          </w:divBdr>
          <w:divsChild>
            <w:div w:id="1120987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E693A-404B-4A17-9028-AB1BAAF8C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Lina Marcela</cp:lastModifiedBy>
  <cp:revision>2</cp:revision>
  <dcterms:created xsi:type="dcterms:W3CDTF">2016-09-21T01:56:00Z</dcterms:created>
  <dcterms:modified xsi:type="dcterms:W3CDTF">2016-09-21T01:56:00Z</dcterms:modified>
</cp:coreProperties>
</file>