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3BBAB" w14:textId="70B92962" w:rsidR="004E013B" w:rsidRPr="00323E53" w:rsidRDefault="004E013B" w:rsidP="0056097F">
      <w:pPr>
        <w:spacing w:after="0" w:line="240" w:lineRule="auto"/>
        <w:jc w:val="center"/>
        <w:rPr>
          <w:rFonts w:ascii="Times New Roman" w:hAnsi="Times New Roman" w:cs="Times New Roman"/>
          <w:b/>
        </w:rPr>
      </w:pPr>
      <w:r w:rsidRPr="00323E53">
        <w:rPr>
          <w:rFonts w:ascii="Times New Roman" w:hAnsi="Times New Roman" w:cs="Times New Roman"/>
          <w:b/>
        </w:rPr>
        <w:t>EVALUACIÓN POR JUECES</w:t>
      </w:r>
      <w:r w:rsidR="00323E53">
        <w:rPr>
          <w:rFonts w:ascii="Times New Roman" w:hAnsi="Times New Roman" w:cs="Times New Roman"/>
          <w:b/>
        </w:rPr>
        <w:t xml:space="preserve"> DE LA INVESTIGACIÓN:</w:t>
      </w:r>
    </w:p>
    <w:p w14:paraId="31C27C5E" w14:textId="77777777" w:rsidR="004C5FF9" w:rsidRPr="00323E53" w:rsidRDefault="004C5FF9" w:rsidP="0056097F">
      <w:pPr>
        <w:spacing w:after="0" w:line="240" w:lineRule="auto"/>
        <w:jc w:val="center"/>
        <w:rPr>
          <w:rFonts w:ascii="Times New Roman" w:hAnsi="Times New Roman" w:cs="Times New Roman"/>
          <w:b/>
        </w:rPr>
      </w:pPr>
    </w:p>
    <w:p w14:paraId="405F7A57" w14:textId="0746F77A" w:rsidR="00BA46C7" w:rsidRPr="00323E53" w:rsidRDefault="00BA46C7" w:rsidP="00BA46C7">
      <w:pPr>
        <w:spacing w:after="0" w:line="240" w:lineRule="auto"/>
        <w:jc w:val="center"/>
        <w:rPr>
          <w:rFonts w:ascii="Times New Roman" w:hAnsi="Times New Roman" w:cs="Times New Roman"/>
          <w:b/>
          <w:sz w:val="36"/>
        </w:rPr>
      </w:pPr>
      <w:r w:rsidRPr="00323E53">
        <w:rPr>
          <w:rFonts w:ascii="Times New Roman" w:hAnsi="Times New Roman" w:cs="Times New Roman"/>
          <w:b/>
          <w:sz w:val="36"/>
        </w:rPr>
        <w:t>Validación de escala para medir la intención de consumo hacia productos de emprendimientos sostenibles en la Generación Z</w:t>
      </w:r>
    </w:p>
    <w:p w14:paraId="4890B752" w14:textId="77777777" w:rsidR="00323E53" w:rsidRPr="00323E53" w:rsidRDefault="00323E53" w:rsidP="00BA46C7">
      <w:pPr>
        <w:spacing w:after="0" w:line="240" w:lineRule="auto"/>
        <w:jc w:val="center"/>
        <w:rPr>
          <w:rFonts w:ascii="Times New Roman" w:hAnsi="Times New Roman" w:cs="Times New Roman"/>
          <w:b/>
        </w:rPr>
      </w:pPr>
    </w:p>
    <w:p w14:paraId="5FFE2861" w14:textId="77777777" w:rsidR="003E7ED6" w:rsidRPr="00323E53" w:rsidRDefault="003E7ED6" w:rsidP="0056097F">
      <w:pPr>
        <w:spacing w:after="0" w:line="240" w:lineRule="auto"/>
        <w:jc w:val="center"/>
        <w:rPr>
          <w:rFonts w:ascii="Times New Roman" w:hAnsi="Times New Roman" w:cs="Times New Roman"/>
          <w:b/>
        </w:rPr>
      </w:pPr>
    </w:p>
    <w:p w14:paraId="59AFC48B" w14:textId="77777777" w:rsidR="00323E53" w:rsidRDefault="00323E53" w:rsidP="0056097F">
      <w:pPr>
        <w:spacing w:after="0" w:line="240" w:lineRule="auto"/>
        <w:jc w:val="both"/>
        <w:rPr>
          <w:rFonts w:ascii="Times New Roman" w:hAnsi="Times New Roman" w:cs="Times New Roman"/>
          <w:b/>
        </w:rPr>
      </w:pPr>
    </w:p>
    <w:p w14:paraId="2D676785" w14:textId="0A758659" w:rsidR="004E013B" w:rsidRPr="00323E53" w:rsidRDefault="004E013B" w:rsidP="0056097F">
      <w:pPr>
        <w:spacing w:after="0" w:line="240" w:lineRule="auto"/>
        <w:jc w:val="both"/>
        <w:rPr>
          <w:rFonts w:ascii="Times New Roman" w:hAnsi="Times New Roman" w:cs="Times New Roman"/>
          <w:b/>
        </w:rPr>
      </w:pPr>
      <w:r w:rsidRPr="00323E53">
        <w:rPr>
          <w:rFonts w:ascii="Times New Roman" w:hAnsi="Times New Roman" w:cs="Times New Roman"/>
          <w:b/>
        </w:rPr>
        <w:t>APRECIADOS JUECES:</w:t>
      </w:r>
    </w:p>
    <w:p w14:paraId="1A50FD27" w14:textId="77777777" w:rsidR="004C5FF9" w:rsidRPr="00323E53" w:rsidRDefault="004C5FF9" w:rsidP="0056097F">
      <w:pPr>
        <w:spacing w:after="0" w:line="240" w:lineRule="auto"/>
        <w:jc w:val="both"/>
        <w:rPr>
          <w:rFonts w:ascii="Times New Roman" w:hAnsi="Times New Roman" w:cs="Times New Roman"/>
          <w:b/>
        </w:rPr>
      </w:pPr>
    </w:p>
    <w:p w14:paraId="40B394A4" w14:textId="051EF05A" w:rsidR="00BA46C7" w:rsidRPr="00323E53" w:rsidRDefault="004E013B" w:rsidP="00BA46C7">
      <w:pPr>
        <w:spacing w:after="0" w:line="240" w:lineRule="auto"/>
        <w:jc w:val="both"/>
        <w:rPr>
          <w:rFonts w:ascii="Times New Roman" w:hAnsi="Times New Roman" w:cs="Times New Roman"/>
          <w:b/>
        </w:rPr>
      </w:pPr>
      <w:r w:rsidRPr="00323E53">
        <w:rPr>
          <w:rFonts w:ascii="Times New Roman" w:hAnsi="Times New Roman" w:cs="Times New Roman"/>
        </w:rPr>
        <w:t xml:space="preserve">El presente </w:t>
      </w:r>
      <w:r w:rsidR="003E7ED6" w:rsidRPr="00323E53">
        <w:rPr>
          <w:rFonts w:ascii="Times New Roman" w:hAnsi="Times New Roman" w:cs="Times New Roman"/>
        </w:rPr>
        <w:t xml:space="preserve">instrumento </w:t>
      </w:r>
      <w:r w:rsidRPr="00323E53">
        <w:rPr>
          <w:rFonts w:ascii="Times New Roman" w:hAnsi="Times New Roman" w:cs="Times New Roman"/>
        </w:rPr>
        <w:t>tiene por objeto</w:t>
      </w:r>
      <w:r w:rsidR="003E7ED6" w:rsidRPr="00323E53">
        <w:rPr>
          <w:rFonts w:ascii="Times New Roman" w:hAnsi="Times New Roman" w:cs="Times New Roman"/>
        </w:rPr>
        <w:t xml:space="preserve"> </w:t>
      </w:r>
      <w:r w:rsidR="00BA46C7" w:rsidRPr="00323E53">
        <w:rPr>
          <w:rFonts w:ascii="Times New Roman" w:hAnsi="Times New Roman" w:cs="Times New Roman"/>
        </w:rPr>
        <w:t>validar una escala para medir la intención de consumo hacia productos de emprendimientos sostenibles en la Generación Z.</w:t>
      </w:r>
      <w:r w:rsidR="00BA46C7" w:rsidRPr="00323E53">
        <w:rPr>
          <w:rFonts w:ascii="Times New Roman" w:hAnsi="Times New Roman" w:cs="Times New Roman"/>
          <w:b/>
        </w:rPr>
        <w:t xml:space="preserve"> </w:t>
      </w:r>
      <w:r w:rsidR="003E7ED6" w:rsidRPr="00323E53">
        <w:rPr>
          <w:rFonts w:ascii="Times New Roman" w:hAnsi="Times New Roman" w:cs="Times New Roman"/>
        </w:rPr>
        <w:t xml:space="preserve">El cuestionario está dividido en </w:t>
      </w:r>
      <w:r w:rsidR="00BA46C7" w:rsidRPr="00323E53">
        <w:rPr>
          <w:rFonts w:ascii="Times New Roman" w:hAnsi="Times New Roman" w:cs="Times New Roman"/>
        </w:rPr>
        <w:t>dos</w:t>
      </w:r>
      <w:r w:rsidR="003E7ED6" w:rsidRPr="00323E53">
        <w:rPr>
          <w:rFonts w:ascii="Times New Roman" w:hAnsi="Times New Roman" w:cs="Times New Roman"/>
        </w:rPr>
        <w:t xml:space="preserve"> partes: </w:t>
      </w:r>
      <w:bookmarkStart w:id="0" w:name="_Hlk95842309"/>
      <w:r w:rsidR="003E7ED6" w:rsidRPr="00323E53">
        <w:rPr>
          <w:rFonts w:ascii="Times New Roman" w:hAnsi="Times New Roman" w:cs="Times New Roman"/>
        </w:rPr>
        <w:t xml:space="preserve">la </w:t>
      </w:r>
      <w:r w:rsidR="00E221EE">
        <w:rPr>
          <w:rFonts w:ascii="Times New Roman" w:hAnsi="Times New Roman" w:cs="Times New Roman"/>
        </w:rPr>
        <w:t>primera,</w:t>
      </w:r>
      <w:r w:rsidR="003E7ED6" w:rsidRPr="00323E53">
        <w:rPr>
          <w:rFonts w:ascii="Times New Roman" w:hAnsi="Times New Roman" w:cs="Times New Roman"/>
        </w:rPr>
        <w:t xml:space="preserve"> conformada por preguntas demográficas que caracterizan </w:t>
      </w:r>
      <w:r w:rsidR="00BA46C7" w:rsidRPr="00323E53">
        <w:rPr>
          <w:rFonts w:ascii="Times New Roman" w:hAnsi="Times New Roman" w:cs="Times New Roman"/>
        </w:rPr>
        <w:t>a la población estudiada</w:t>
      </w:r>
      <w:r w:rsidR="003E7ED6" w:rsidRPr="00323E53">
        <w:rPr>
          <w:rFonts w:ascii="Times New Roman" w:hAnsi="Times New Roman" w:cs="Times New Roman"/>
        </w:rPr>
        <w:t xml:space="preserve">. </w:t>
      </w:r>
      <w:bookmarkEnd w:id="0"/>
      <w:r w:rsidR="003E7ED6" w:rsidRPr="00323E53">
        <w:rPr>
          <w:rFonts w:ascii="Times New Roman" w:hAnsi="Times New Roman" w:cs="Times New Roman"/>
        </w:rPr>
        <w:t xml:space="preserve">En la segunda parte, </w:t>
      </w:r>
      <w:r w:rsidR="00BA46C7" w:rsidRPr="00323E53">
        <w:rPr>
          <w:rFonts w:ascii="Times New Roman" w:hAnsi="Times New Roman" w:cs="Times New Roman"/>
        </w:rPr>
        <w:t>se presenta una serie de frases relativamente cortas que permiten reconocer elementos asociados con la intención de consumo en el segmento Generación Z orientado al emprendimiento sostenible. Para su aclaración, el emprendimiento sostenible se refiere a iniciativas empresariales que integran objetivos económicos con compromisos sociales y ambientales, buscando generar valor no solo para los accionistas, sino también para la sociedad y el medio ambiente (Bonfanti et al., 2024). Para ello, se utiliza una escala Likert de 5 puntos donde: 1: Totalmente en desacuerdo; 2: En desacuerdo; 3: Neutral; 4: De acuerdo; 5: Totalmente de acuerdo.</w:t>
      </w:r>
    </w:p>
    <w:p w14:paraId="445A2B0C" w14:textId="77777777" w:rsidR="00BA46C7" w:rsidRPr="00323E53" w:rsidRDefault="00BA46C7" w:rsidP="00BA46C7">
      <w:pPr>
        <w:spacing w:after="0" w:line="240" w:lineRule="auto"/>
        <w:jc w:val="both"/>
        <w:rPr>
          <w:rFonts w:ascii="Times New Roman" w:hAnsi="Times New Roman" w:cs="Times New Roman"/>
          <w:b/>
        </w:rPr>
      </w:pPr>
    </w:p>
    <w:p w14:paraId="03EC2586" w14:textId="14F15A01" w:rsidR="0040104C" w:rsidRPr="00323E53" w:rsidRDefault="0040104C" w:rsidP="0056097F">
      <w:pPr>
        <w:spacing w:after="0" w:line="240" w:lineRule="auto"/>
        <w:jc w:val="both"/>
        <w:rPr>
          <w:rFonts w:ascii="Times New Roman" w:hAnsi="Times New Roman" w:cs="Times New Roman"/>
        </w:rPr>
      </w:pPr>
      <w:r w:rsidRPr="00323E53">
        <w:rPr>
          <w:rFonts w:ascii="Times New Roman" w:hAnsi="Times New Roman" w:cs="Times New Roman"/>
        </w:rPr>
        <w:t>En cada uno de los ít</w:t>
      </w:r>
      <w:r w:rsidR="00D70D78" w:rsidRPr="00323E53">
        <w:rPr>
          <w:rFonts w:ascii="Times New Roman" w:hAnsi="Times New Roman" w:cs="Times New Roman"/>
        </w:rPr>
        <w:t xml:space="preserve">ems es necesario </w:t>
      </w:r>
      <w:r w:rsidR="00BA46C7" w:rsidRPr="00323E53">
        <w:rPr>
          <w:rFonts w:ascii="Times New Roman" w:hAnsi="Times New Roman" w:cs="Times New Roman"/>
        </w:rPr>
        <w:t>evaluar</w:t>
      </w:r>
      <w:r w:rsidR="00D70D78" w:rsidRPr="00323E53">
        <w:rPr>
          <w:rFonts w:ascii="Times New Roman" w:hAnsi="Times New Roman" w:cs="Times New Roman"/>
        </w:rPr>
        <w:t xml:space="preserve"> cuatro </w:t>
      </w:r>
      <w:r w:rsidRPr="00323E53">
        <w:rPr>
          <w:rFonts w:ascii="Times New Roman" w:hAnsi="Times New Roman" w:cs="Times New Roman"/>
        </w:rPr>
        <w:t xml:space="preserve">aspectos: </w:t>
      </w:r>
    </w:p>
    <w:p w14:paraId="6B264953" w14:textId="77777777" w:rsidR="004C5FF9" w:rsidRPr="00323E53" w:rsidRDefault="004C5FF9" w:rsidP="0056097F">
      <w:pPr>
        <w:spacing w:after="0" w:line="240" w:lineRule="auto"/>
        <w:jc w:val="both"/>
        <w:rPr>
          <w:rFonts w:ascii="Times New Roman" w:hAnsi="Times New Roman" w:cs="Times New Roman"/>
        </w:rPr>
      </w:pPr>
    </w:p>
    <w:p w14:paraId="15683ACF" w14:textId="6408BA14" w:rsidR="003007BA" w:rsidRPr="00323E53" w:rsidRDefault="0040104C" w:rsidP="0056097F">
      <w:pPr>
        <w:spacing w:after="0" w:line="240" w:lineRule="auto"/>
        <w:jc w:val="both"/>
        <w:rPr>
          <w:rFonts w:ascii="Times New Roman" w:hAnsi="Times New Roman" w:cs="Times New Roman"/>
        </w:rPr>
      </w:pPr>
      <w:r w:rsidRPr="00323E53">
        <w:rPr>
          <w:rFonts w:ascii="Times New Roman" w:hAnsi="Times New Roman" w:cs="Times New Roman"/>
        </w:rPr>
        <w:t>1.</w:t>
      </w:r>
      <w:r w:rsidR="003007BA" w:rsidRPr="00323E53">
        <w:rPr>
          <w:rFonts w:ascii="Times New Roman" w:hAnsi="Times New Roman" w:cs="Times New Roman"/>
        </w:rPr>
        <w:t xml:space="preserve"> PERTINENCIA: </w:t>
      </w:r>
      <w:r w:rsidR="00E221EE">
        <w:rPr>
          <w:rFonts w:ascii="Times New Roman" w:hAnsi="Times New Roman" w:cs="Times New Roman"/>
        </w:rPr>
        <w:t>Se</w:t>
      </w:r>
      <w:r w:rsidR="003007BA" w:rsidRPr="00323E53">
        <w:rPr>
          <w:rFonts w:ascii="Times New Roman" w:hAnsi="Times New Roman" w:cs="Times New Roman"/>
        </w:rPr>
        <w:t xml:space="preserve"> califica la correspondencia del ítem en su enunciado y las alternativas de respuesta a los objetivos de la prueba</w:t>
      </w:r>
      <w:r w:rsidR="0052324B" w:rsidRPr="00323E53">
        <w:rPr>
          <w:rFonts w:ascii="Times New Roman" w:hAnsi="Times New Roman" w:cs="Times New Roman"/>
        </w:rPr>
        <w:t xml:space="preserve">. </w:t>
      </w:r>
    </w:p>
    <w:p w14:paraId="5AA4C25B" w14:textId="79E94F25" w:rsidR="003007BA" w:rsidRPr="00323E53" w:rsidRDefault="0040104C" w:rsidP="0056097F">
      <w:pPr>
        <w:spacing w:after="0" w:line="240" w:lineRule="auto"/>
        <w:jc w:val="both"/>
        <w:rPr>
          <w:rFonts w:ascii="Times New Roman" w:hAnsi="Times New Roman" w:cs="Times New Roman"/>
        </w:rPr>
      </w:pPr>
      <w:r w:rsidRPr="00323E53">
        <w:rPr>
          <w:rFonts w:ascii="Times New Roman" w:hAnsi="Times New Roman" w:cs="Times New Roman"/>
        </w:rPr>
        <w:t xml:space="preserve">2. </w:t>
      </w:r>
      <w:r w:rsidR="003007BA" w:rsidRPr="00323E53">
        <w:rPr>
          <w:rFonts w:ascii="Times New Roman" w:hAnsi="Times New Roman" w:cs="Times New Roman"/>
        </w:rPr>
        <w:t xml:space="preserve">COMPRENSIÓN DE LA PREGUNTA: </w:t>
      </w:r>
      <w:r w:rsidR="00E221EE">
        <w:rPr>
          <w:rFonts w:ascii="Times New Roman" w:hAnsi="Times New Roman" w:cs="Times New Roman"/>
        </w:rPr>
        <w:t>Se</w:t>
      </w:r>
      <w:r w:rsidR="003007BA" w:rsidRPr="00323E53">
        <w:rPr>
          <w:rFonts w:ascii="Times New Roman" w:hAnsi="Times New Roman" w:cs="Times New Roman"/>
        </w:rPr>
        <w:t xml:space="preserve"> califica que el grado en que el enunciado y las alternativas de respuesta logran ser comprendidas por el </w:t>
      </w:r>
      <w:r w:rsidR="00E221EE">
        <w:rPr>
          <w:rFonts w:ascii="Times New Roman" w:hAnsi="Times New Roman" w:cs="Times New Roman"/>
        </w:rPr>
        <w:t>respondiente.</w:t>
      </w:r>
    </w:p>
    <w:p w14:paraId="7DC10EDF" w14:textId="1CE59D21" w:rsidR="003007BA" w:rsidRPr="00323E53" w:rsidRDefault="003007BA" w:rsidP="0056097F">
      <w:pPr>
        <w:spacing w:after="0" w:line="240" w:lineRule="auto"/>
        <w:jc w:val="both"/>
        <w:rPr>
          <w:rFonts w:ascii="Times New Roman" w:hAnsi="Times New Roman" w:cs="Times New Roman"/>
        </w:rPr>
      </w:pPr>
      <w:r w:rsidRPr="00323E53">
        <w:rPr>
          <w:rFonts w:ascii="Times New Roman" w:hAnsi="Times New Roman" w:cs="Times New Roman"/>
        </w:rPr>
        <w:t xml:space="preserve">3. REDACCIÓN: </w:t>
      </w:r>
      <w:r w:rsidR="00E221EE">
        <w:rPr>
          <w:rFonts w:ascii="Times New Roman" w:hAnsi="Times New Roman" w:cs="Times New Roman"/>
        </w:rPr>
        <w:t>Se</w:t>
      </w:r>
      <w:r w:rsidR="0040104C" w:rsidRPr="00323E53">
        <w:rPr>
          <w:rFonts w:ascii="Times New Roman" w:hAnsi="Times New Roman" w:cs="Times New Roman"/>
        </w:rPr>
        <w:t xml:space="preserve"> califica si la redacción y términos usados </w:t>
      </w:r>
      <w:r w:rsidRPr="00323E53">
        <w:rPr>
          <w:rFonts w:ascii="Times New Roman" w:hAnsi="Times New Roman" w:cs="Times New Roman"/>
        </w:rPr>
        <w:t xml:space="preserve">son apropiados gramaticalmente para expresar las ideas en el enunciado y las alternativas de respuesta. </w:t>
      </w:r>
    </w:p>
    <w:p w14:paraId="72647DD7" w14:textId="09E8EE6D" w:rsidR="004E013B" w:rsidRPr="00323E53" w:rsidRDefault="003007BA" w:rsidP="0056097F">
      <w:pPr>
        <w:spacing w:after="0" w:line="240" w:lineRule="auto"/>
        <w:jc w:val="both"/>
        <w:rPr>
          <w:rFonts w:ascii="Times New Roman" w:hAnsi="Times New Roman" w:cs="Times New Roman"/>
        </w:rPr>
      </w:pPr>
      <w:r w:rsidRPr="00323E53">
        <w:rPr>
          <w:rFonts w:ascii="Times New Roman" w:hAnsi="Times New Roman" w:cs="Times New Roman"/>
        </w:rPr>
        <w:t>4</w:t>
      </w:r>
      <w:r w:rsidR="00D70D78" w:rsidRPr="00323E53">
        <w:rPr>
          <w:rFonts w:ascii="Times New Roman" w:hAnsi="Times New Roman" w:cs="Times New Roman"/>
        </w:rPr>
        <w:t xml:space="preserve">. </w:t>
      </w:r>
      <w:r w:rsidRPr="00323E53">
        <w:rPr>
          <w:rFonts w:ascii="Times New Roman" w:hAnsi="Times New Roman" w:cs="Times New Roman"/>
        </w:rPr>
        <w:t>OBSERVACIONES</w:t>
      </w:r>
      <w:r w:rsidR="00D70D78" w:rsidRPr="00323E53">
        <w:rPr>
          <w:rFonts w:ascii="Times New Roman" w:hAnsi="Times New Roman" w:cs="Times New Roman"/>
        </w:rPr>
        <w:t xml:space="preserve">: </w:t>
      </w:r>
      <w:r w:rsidR="00E221EE">
        <w:rPr>
          <w:rFonts w:ascii="Times New Roman" w:hAnsi="Times New Roman" w:cs="Times New Roman"/>
        </w:rPr>
        <w:t>En</w:t>
      </w:r>
      <w:r w:rsidR="00D70D78" w:rsidRPr="00323E53">
        <w:rPr>
          <w:rFonts w:ascii="Times New Roman" w:hAnsi="Times New Roman" w:cs="Times New Roman"/>
        </w:rPr>
        <w:t xml:space="preserve"> la casilla final puede escribir las sugerencias que posee para cada uno de los </w:t>
      </w:r>
      <w:r w:rsidR="00E221EE">
        <w:rPr>
          <w:rFonts w:ascii="Times New Roman" w:hAnsi="Times New Roman" w:cs="Times New Roman"/>
        </w:rPr>
        <w:t>ítems.</w:t>
      </w:r>
    </w:p>
    <w:p w14:paraId="143C92A0" w14:textId="77777777" w:rsidR="003007BA" w:rsidRPr="00323E53" w:rsidRDefault="003007BA" w:rsidP="0056097F">
      <w:pPr>
        <w:spacing w:after="0" w:line="240" w:lineRule="auto"/>
        <w:rPr>
          <w:rFonts w:ascii="Times New Roman" w:hAnsi="Times New Roman" w:cs="Times New Roman"/>
        </w:rPr>
      </w:pPr>
    </w:p>
    <w:p w14:paraId="2C3C27E4" w14:textId="2057B8F8" w:rsidR="00D70D78" w:rsidRPr="00323E53" w:rsidRDefault="00F54541" w:rsidP="0056097F">
      <w:pPr>
        <w:spacing w:after="0" w:line="240" w:lineRule="auto"/>
        <w:rPr>
          <w:rFonts w:ascii="Times New Roman" w:hAnsi="Times New Roman" w:cs="Times New Roman"/>
        </w:rPr>
      </w:pPr>
      <w:r w:rsidRPr="00E221EE">
        <w:rPr>
          <w:rFonts w:ascii="Times New Roman" w:hAnsi="Times New Roman" w:cs="Times New Roman"/>
          <w:b/>
        </w:rPr>
        <w:t xml:space="preserve">Por </w:t>
      </w:r>
      <w:r w:rsidR="00E221EE">
        <w:rPr>
          <w:rFonts w:ascii="Times New Roman" w:hAnsi="Times New Roman" w:cs="Times New Roman"/>
          <w:b/>
        </w:rPr>
        <w:t>favor,</w:t>
      </w:r>
      <w:r w:rsidR="00D70D78" w:rsidRPr="00E221EE">
        <w:rPr>
          <w:rFonts w:ascii="Times New Roman" w:hAnsi="Times New Roman" w:cs="Times New Roman"/>
          <w:b/>
        </w:rPr>
        <w:t xml:space="preserve"> utilizar la siguiente escala de calificación:</w:t>
      </w:r>
      <w:r w:rsidR="00C74A6A" w:rsidRPr="00323E53">
        <w:rPr>
          <w:rFonts w:ascii="Times New Roman" w:hAnsi="Times New Roman" w:cs="Times New Roman"/>
        </w:rPr>
        <w:t xml:space="preserve"> </w:t>
      </w:r>
      <w:r w:rsidR="00D70D78" w:rsidRPr="00323E53">
        <w:rPr>
          <w:rFonts w:ascii="Times New Roman" w:hAnsi="Times New Roman" w:cs="Times New Roman"/>
        </w:rPr>
        <w:t>5=Muy Alta</w:t>
      </w:r>
      <w:r w:rsidR="004C05D9" w:rsidRPr="00323E53">
        <w:rPr>
          <w:rFonts w:ascii="Times New Roman" w:hAnsi="Times New Roman" w:cs="Times New Roman"/>
        </w:rPr>
        <w:t xml:space="preserve">; </w:t>
      </w:r>
      <w:r w:rsidR="00D70D78" w:rsidRPr="00323E53">
        <w:rPr>
          <w:rFonts w:ascii="Times New Roman" w:hAnsi="Times New Roman" w:cs="Times New Roman"/>
        </w:rPr>
        <w:t>4=Alta</w:t>
      </w:r>
      <w:r w:rsidR="004C05D9" w:rsidRPr="00323E53">
        <w:rPr>
          <w:rFonts w:ascii="Times New Roman" w:hAnsi="Times New Roman" w:cs="Times New Roman"/>
        </w:rPr>
        <w:t xml:space="preserve">; </w:t>
      </w:r>
      <w:r w:rsidR="00D70D78" w:rsidRPr="00323E53">
        <w:rPr>
          <w:rFonts w:ascii="Times New Roman" w:hAnsi="Times New Roman" w:cs="Times New Roman"/>
        </w:rPr>
        <w:t>3=Moderada</w:t>
      </w:r>
      <w:r w:rsidR="004C05D9" w:rsidRPr="00323E53">
        <w:rPr>
          <w:rFonts w:ascii="Times New Roman" w:hAnsi="Times New Roman" w:cs="Times New Roman"/>
        </w:rPr>
        <w:t xml:space="preserve">; </w:t>
      </w:r>
      <w:r w:rsidR="00D70D78" w:rsidRPr="00323E53">
        <w:rPr>
          <w:rFonts w:ascii="Times New Roman" w:hAnsi="Times New Roman" w:cs="Times New Roman"/>
        </w:rPr>
        <w:t>2=Baja</w:t>
      </w:r>
      <w:r w:rsidR="004C05D9" w:rsidRPr="00323E53">
        <w:rPr>
          <w:rFonts w:ascii="Times New Roman" w:hAnsi="Times New Roman" w:cs="Times New Roman"/>
        </w:rPr>
        <w:t xml:space="preserve">; </w:t>
      </w:r>
      <w:r w:rsidR="00D70D78" w:rsidRPr="00323E53">
        <w:rPr>
          <w:rFonts w:ascii="Times New Roman" w:hAnsi="Times New Roman" w:cs="Times New Roman"/>
        </w:rPr>
        <w:t>1=Muy baja</w:t>
      </w:r>
    </w:p>
    <w:p w14:paraId="742B66A3" w14:textId="77777777" w:rsidR="004C5FF9" w:rsidRPr="00323E53" w:rsidRDefault="004C5FF9" w:rsidP="0056097F">
      <w:pPr>
        <w:spacing w:after="0" w:line="240" w:lineRule="auto"/>
        <w:rPr>
          <w:rFonts w:ascii="Times New Roman" w:hAnsi="Times New Roman" w:cs="Times New Roman"/>
        </w:rPr>
      </w:pPr>
    </w:p>
    <w:p w14:paraId="311AF8D7" w14:textId="5403ACCD" w:rsidR="00D70D78" w:rsidRPr="00323E53" w:rsidRDefault="00D70D78" w:rsidP="0056097F">
      <w:pPr>
        <w:spacing w:after="0" w:line="240" w:lineRule="auto"/>
        <w:jc w:val="both"/>
        <w:rPr>
          <w:rFonts w:ascii="Times New Roman" w:hAnsi="Times New Roman" w:cs="Times New Roman"/>
          <w:b/>
          <w:i/>
        </w:rPr>
      </w:pPr>
      <w:r w:rsidRPr="00323E53">
        <w:rPr>
          <w:rFonts w:ascii="Times New Roman" w:hAnsi="Times New Roman" w:cs="Times New Roman"/>
          <w:b/>
          <w:i/>
        </w:rPr>
        <w:t>Evaluación General</w:t>
      </w:r>
    </w:p>
    <w:p w14:paraId="2C090792" w14:textId="77777777" w:rsidR="004C5FF9" w:rsidRPr="00323E53" w:rsidRDefault="004C5FF9" w:rsidP="0056097F">
      <w:pPr>
        <w:spacing w:after="0" w:line="240" w:lineRule="auto"/>
        <w:jc w:val="both"/>
        <w:rPr>
          <w:rFonts w:ascii="Times New Roman" w:hAnsi="Times New Roman" w:cs="Times New Roman"/>
          <w:i/>
        </w:rPr>
      </w:pPr>
    </w:p>
    <w:p w14:paraId="72C91C14" w14:textId="1D216BEA" w:rsidR="00D70D78" w:rsidRDefault="00D70D78" w:rsidP="0056097F">
      <w:pPr>
        <w:spacing w:after="0" w:line="240" w:lineRule="auto"/>
        <w:jc w:val="both"/>
        <w:rPr>
          <w:rFonts w:ascii="Times New Roman" w:hAnsi="Times New Roman" w:cs="Times New Roman"/>
        </w:rPr>
      </w:pPr>
      <w:r w:rsidRPr="00323E53">
        <w:rPr>
          <w:rFonts w:ascii="Times New Roman" w:hAnsi="Times New Roman" w:cs="Times New Roman"/>
        </w:rPr>
        <w:t xml:space="preserve">Por </w:t>
      </w:r>
      <w:r w:rsidR="00E221EE">
        <w:rPr>
          <w:rFonts w:ascii="Times New Roman" w:hAnsi="Times New Roman" w:cs="Times New Roman"/>
        </w:rPr>
        <w:t>favor,</w:t>
      </w:r>
      <w:r w:rsidRPr="00323E53">
        <w:rPr>
          <w:rFonts w:ascii="Times New Roman" w:hAnsi="Times New Roman" w:cs="Times New Roman"/>
        </w:rPr>
        <w:t xml:space="preserve"> revise toda la prueba en general y responda dichas preguntas de la manera más detallada posible.</w:t>
      </w:r>
    </w:p>
    <w:p w14:paraId="4C47DDD0" w14:textId="7C1559A3" w:rsidR="00323E53" w:rsidRDefault="00323E53" w:rsidP="0056097F">
      <w:pPr>
        <w:spacing w:after="0" w:line="240" w:lineRule="auto"/>
        <w:jc w:val="both"/>
        <w:rPr>
          <w:rFonts w:ascii="Times New Roman" w:hAnsi="Times New Roman" w:cs="Times New Roman"/>
        </w:rPr>
      </w:pPr>
    </w:p>
    <w:p w14:paraId="5A1CC3B1" w14:textId="1C8C3259" w:rsidR="00323E53" w:rsidRDefault="00323E53" w:rsidP="0056097F">
      <w:pPr>
        <w:spacing w:after="0" w:line="240" w:lineRule="auto"/>
        <w:jc w:val="both"/>
        <w:rPr>
          <w:rFonts w:ascii="Times New Roman" w:hAnsi="Times New Roman" w:cs="Times New Roman"/>
        </w:rPr>
      </w:pPr>
    </w:p>
    <w:p w14:paraId="4E69A02F" w14:textId="6BCB1123" w:rsidR="00D70D78" w:rsidRPr="00323E53" w:rsidRDefault="00D70D78" w:rsidP="0056097F">
      <w:pPr>
        <w:spacing w:after="0" w:line="240" w:lineRule="auto"/>
        <w:jc w:val="center"/>
        <w:rPr>
          <w:rFonts w:ascii="Times New Roman" w:hAnsi="Times New Roman" w:cs="Times New Roman"/>
          <w:b/>
        </w:rPr>
      </w:pPr>
      <w:r w:rsidRPr="00323E53">
        <w:rPr>
          <w:rFonts w:ascii="Times New Roman" w:hAnsi="Times New Roman" w:cs="Times New Roman"/>
          <w:b/>
        </w:rPr>
        <w:lastRenderedPageBreak/>
        <w:t>EVALUACIÓN DE LOS ÍTEMS</w:t>
      </w:r>
    </w:p>
    <w:p w14:paraId="685D50B7" w14:textId="77777777" w:rsidR="00323E53" w:rsidRPr="00323E53" w:rsidRDefault="00323E53" w:rsidP="0056097F">
      <w:pPr>
        <w:spacing w:after="0" w:line="240" w:lineRule="auto"/>
        <w:jc w:val="center"/>
        <w:rPr>
          <w:rFonts w:ascii="Times New Roman" w:hAnsi="Times New Roman" w:cs="Times New Roman"/>
          <w:b/>
        </w:rPr>
      </w:pPr>
    </w:p>
    <w:p w14:paraId="01C8E5AC" w14:textId="77777777" w:rsidR="00EC12DE" w:rsidRPr="00323E53" w:rsidRDefault="00EC12DE" w:rsidP="0056097F">
      <w:pPr>
        <w:spacing w:after="0" w:line="240" w:lineRule="auto"/>
        <w:jc w:val="center"/>
        <w:rPr>
          <w:rFonts w:ascii="Times New Roman" w:hAnsi="Times New Roman" w:cs="Times New Roman"/>
          <w:b/>
        </w:rPr>
      </w:pPr>
    </w:p>
    <w:p w14:paraId="7E9F11D7" w14:textId="1BE1E998" w:rsidR="00860A88" w:rsidRPr="00323E53" w:rsidRDefault="00E379E9" w:rsidP="0056097F">
      <w:pPr>
        <w:spacing w:after="0" w:line="240" w:lineRule="auto"/>
        <w:rPr>
          <w:rFonts w:ascii="Times New Roman" w:hAnsi="Times New Roman" w:cs="Times New Roman"/>
          <w:b/>
        </w:rPr>
      </w:pPr>
      <w:r w:rsidRPr="00323E53">
        <w:rPr>
          <w:rFonts w:ascii="Times New Roman" w:hAnsi="Times New Roman" w:cs="Times New Roman"/>
          <w:b/>
        </w:rPr>
        <w:t>ASPECTOS DEMOGRÁFICOS</w:t>
      </w:r>
    </w:p>
    <w:p w14:paraId="3FBDBEC0" w14:textId="77777777" w:rsidR="00EC12DE" w:rsidRPr="00323E53" w:rsidRDefault="00EC12DE" w:rsidP="0056097F">
      <w:pPr>
        <w:spacing w:after="0" w:line="240" w:lineRule="auto"/>
        <w:rPr>
          <w:rFonts w:ascii="Times New Roman" w:hAnsi="Times New Roman" w:cs="Times New Roman"/>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18"/>
        <w:gridCol w:w="1583"/>
        <w:gridCol w:w="1717"/>
        <w:gridCol w:w="1424"/>
        <w:gridCol w:w="3820"/>
      </w:tblGrid>
      <w:tr w:rsidR="004C5FF9" w:rsidRPr="00323E53" w14:paraId="57417BC8" w14:textId="77777777" w:rsidTr="61745A94">
        <w:trPr>
          <w:trHeight w:val="295"/>
        </w:trPr>
        <w:tc>
          <w:tcPr>
            <w:tcW w:w="1832" w:type="pct"/>
          </w:tcPr>
          <w:p w14:paraId="25130921" w14:textId="77777777" w:rsidR="004C5FF9" w:rsidRPr="00323E53" w:rsidRDefault="004C5FF9" w:rsidP="0056097F">
            <w:pPr>
              <w:spacing w:after="0" w:line="240" w:lineRule="auto"/>
              <w:rPr>
                <w:rFonts w:ascii="Times New Roman" w:eastAsia="Times New Roman" w:hAnsi="Times New Roman" w:cs="Times New Roman"/>
                <w:color w:val="000000"/>
                <w:lang w:eastAsia="es-CO"/>
              </w:rPr>
            </w:pPr>
            <w:bookmarkStart w:id="1" w:name="_Hlk97044108"/>
          </w:p>
        </w:tc>
        <w:tc>
          <w:tcPr>
            <w:tcW w:w="515" w:type="pct"/>
          </w:tcPr>
          <w:p w14:paraId="6651FD58" w14:textId="77777777" w:rsidR="004C5FF9" w:rsidRPr="00323E53" w:rsidRDefault="004C5FF9"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PERTINENCIA</w:t>
            </w:r>
          </w:p>
        </w:tc>
        <w:tc>
          <w:tcPr>
            <w:tcW w:w="586" w:type="pct"/>
          </w:tcPr>
          <w:p w14:paraId="7271084F" w14:textId="77777777" w:rsidR="004C5FF9" w:rsidRPr="00323E53" w:rsidRDefault="004C5FF9"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COMPRENSIÓN</w:t>
            </w:r>
          </w:p>
        </w:tc>
        <w:tc>
          <w:tcPr>
            <w:tcW w:w="466" w:type="pct"/>
          </w:tcPr>
          <w:p w14:paraId="7558BBC0" w14:textId="77777777" w:rsidR="004C5FF9" w:rsidRPr="00323E53" w:rsidRDefault="004C5FF9"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REDACCIÓN</w:t>
            </w:r>
          </w:p>
        </w:tc>
        <w:tc>
          <w:tcPr>
            <w:tcW w:w="1601" w:type="pct"/>
          </w:tcPr>
          <w:p w14:paraId="6827BB18" w14:textId="40D0DFEF" w:rsidR="004C5FF9" w:rsidRPr="00323E53" w:rsidRDefault="004C5FF9"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OBSERVACIONES</w:t>
            </w:r>
          </w:p>
        </w:tc>
      </w:tr>
      <w:tr w:rsidR="004C5FF9" w:rsidRPr="00323E53" w14:paraId="16B0490E" w14:textId="77777777" w:rsidTr="61745A94">
        <w:trPr>
          <w:trHeight w:val="354"/>
        </w:trPr>
        <w:tc>
          <w:tcPr>
            <w:tcW w:w="1832" w:type="pct"/>
            <w:hideMark/>
          </w:tcPr>
          <w:p w14:paraId="06368F5C" w14:textId="645AC00A" w:rsidR="004C5FF9" w:rsidRPr="00323E53" w:rsidRDefault="004C5FF9"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 xml:space="preserve">1. </w:t>
            </w:r>
            <w:r w:rsidRPr="00323E53">
              <w:rPr>
                <w:rFonts w:ascii="Times New Roman" w:hAnsi="Times New Roman" w:cs="Times New Roman"/>
              </w:rPr>
              <w:t>¿Cuál es su edad?</w:t>
            </w:r>
          </w:p>
        </w:tc>
        <w:tc>
          <w:tcPr>
            <w:tcW w:w="515" w:type="pct"/>
          </w:tcPr>
          <w:p w14:paraId="76267EE1" w14:textId="50826EA3" w:rsidR="004C5FF9"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86" w:type="pct"/>
          </w:tcPr>
          <w:p w14:paraId="3DDE825D" w14:textId="36DB4825" w:rsidR="004C5FF9"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466" w:type="pct"/>
          </w:tcPr>
          <w:p w14:paraId="1C3BF0BF" w14:textId="156B809F" w:rsidR="004C5FF9"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601" w:type="pct"/>
          </w:tcPr>
          <w:p w14:paraId="428F8363" w14:textId="4C93FC1F" w:rsidR="00E221EE" w:rsidRPr="00323E53" w:rsidRDefault="00E221EE" w:rsidP="0056097F">
            <w:pPr>
              <w:spacing w:after="0" w:line="240" w:lineRule="auto"/>
              <w:jc w:val="center"/>
              <w:rPr>
                <w:rFonts w:ascii="Times New Roman" w:eastAsia="Times New Roman" w:hAnsi="Times New Roman" w:cs="Times New Roman"/>
                <w:color w:val="000000"/>
                <w:lang w:eastAsia="es-CO"/>
              </w:rPr>
            </w:pPr>
          </w:p>
        </w:tc>
      </w:tr>
    </w:tbl>
    <w:p w14:paraId="42060705" w14:textId="77777777" w:rsidR="004C5FF9" w:rsidRPr="00323E53" w:rsidRDefault="004C5FF9" w:rsidP="0056097F">
      <w:pPr>
        <w:spacing w:after="0" w:line="240" w:lineRule="auto"/>
        <w:jc w:val="center"/>
        <w:rPr>
          <w:rFonts w:ascii="Times New Roman" w:hAnsi="Times New Roman" w:cs="Times New Roman"/>
          <w:b/>
        </w:rPr>
      </w:pPr>
    </w:p>
    <w:bookmarkEnd w:id="1"/>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18"/>
        <w:gridCol w:w="1583"/>
        <w:gridCol w:w="1717"/>
        <w:gridCol w:w="1424"/>
        <w:gridCol w:w="3820"/>
      </w:tblGrid>
      <w:tr w:rsidR="003007BA" w:rsidRPr="00323E53" w14:paraId="3E9053F0" w14:textId="77777777" w:rsidTr="00F54541">
        <w:trPr>
          <w:trHeight w:val="295"/>
        </w:trPr>
        <w:tc>
          <w:tcPr>
            <w:tcW w:w="1768" w:type="pct"/>
          </w:tcPr>
          <w:p w14:paraId="0247788F" w14:textId="77777777" w:rsidR="00D70D78" w:rsidRPr="00323E53" w:rsidRDefault="00D70D78" w:rsidP="0056097F">
            <w:pPr>
              <w:spacing w:after="0" w:line="240" w:lineRule="auto"/>
              <w:jc w:val="center"/>
              <w:rPr>
                <w:rFonts w:ascii="Times New Roman" w:eastAsia="Times New Roman" w:hAnsi="Times New Roman" w:cs="Times New Roman"/>
                <w:color w:val="000000"/>
                <w:lang w:eastAsia="es-CO"/>
              </w:rPr>
            </w:pPr>
          </w:p>
        </w:tc>
        <w:tc>
          <w:tcPr>
            <w:tcW w:w="557" w:type="pct"/>
          </w:tcPr>
          <w:p w14:paraId="0AE8BBAD" w14:textId="77777777" w:rsidR="00D70D78" w:rsidRPr="00323E53" w:rsidRDefault="003007BA"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PERTINENCIA</w:t>
            </w:r>
          </w:p>
        </w:tc>
        <w:tc>
          <w:tcPr>
            <w:tcW w:w="634" w:type="pct"/>
          </w:tcPr>
          <w:p w14:paraId="1D749865" w14:textId="77777777" w:rsidR="00D70D78" w:rsidRPr="00323E53" w:rsidRDefault="003007BA"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COMPRENSIÓN</w:t>
            </w:r>
          </w:p>
        </w:tc>
        <w:tc>
          <w:tcPr>
            <w:tcW w:w="503" w:type="pct"/>
          </w:tcPr>
          <w:p w14:paraId="1D071C2C" w14:textId="77777777" w:rsidR="00D70D78" w:rsidRPr="00323E53" w:rsidRDefault="003007BA"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REDACCIÓN</w:t>
            </w:r>
          </w:p>
        </w:tc>
        <w:tc>
          <w:tcPr>
            <w:tcW w:w="1537" w:type="pct"/>
          </w:tcPr>
          <w:p w14:paraId="34D08523" w14:textId="378A8720" w:rsidR="00D70D78"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OBSERVACIONES RESPECTO AL ITEM Y A LA ESCALA</w:t>
            </w:r>
          </w:p>
        </w:tc>
      </w:tr>
      <w:tr w:rsidR="003007BA" w:rsidRPr="00323E53" w14:paraId="6443BEDE" w14:textId="77777777" w:rsidTr="00F54541">
        <w:trPr>
          <w:trHeight w:val="295"/>
        </w:trPr>
        <w:tc>
          <w:tcPr>
            <w:tcW w:w="1768" w:type="pct"/>
            <w:hideMark/>
          </w:tcPr>
          <w:p w14:paraId="586EA659" w14:textId="77777777" w:rsidR="004E013B" w:rsidRPr="00323E53" w:rsidRDefault="004C5FF9"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2.</w:t>
            </w:r>
            <w:r w:rsidR="004E013B" w:rsidRPr="00323E53">
              <w:rPr>
                <w:rFonts w:ascii="Times New Roman" w:eastAsia="Times New Roman" w:hAnsi="Times New Roman" w:cs="Times New Roman"/>
                <w:color w:val="000000"/>
                <w:lang w:eastAsia="es-CO"/>
              </w:rPr>
              <w:t xml:space="preserve"> </w:t>
            </w:r>
            <w:r w:rsidRPr="00323E53">
              <w:rPr>
                <w:rFonts w:ascii="Times New Roman" w:eastAsia="Times New Roman" w:hAnsi="Times New Roman" w:cs="Times New Roman"/>
                <w:color w:val="000000"/>
                <w:lang w:eastAsia="es-CO"/>
              </w:rPr>
              <w:t>¿Cuál es su sexo?:</w:t>
            </w:r>
          </w:p>
          <w:p w14:paraId="684473F6" w14:textId="77777777"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Hombre</w:t>
            </w:r>
          </w:p>
          <w:p w14:paraId="41F0F392" w14:textId="25218C12"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Mujer</w:t>
            </w:r>
          </w:p>
        </w:tc>
        <w:tc>
          <w:tcPr>
            <w:tcW w:w="557" w:type="pct"/>
          </w:tcPr>
          <w:p w14:paraId="53BCEDDF" w14:textId="58320AAF" w:rsidR="004E013B"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634" w:type="pct"/>
          </w:tcPr>
          <w:p w14:paraId="11FE68F1" w14:textId="12D0BAE3" w:rsidR="004E013B"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03" w:type="pct"/>
          </w:tcPr>
          <w:p w14:paraId="680CB2BA" w14:textId="6C9E4BBD" w:rsidR="004E013B"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537" w:type="pct"/>
          </w:tcPr>
          <w:p w14:paraId="4A3166DB" w14:textId="77777777" w:rsidR="004E013B" w:rsidRPr="00323E53" w:rsidRDefault="004E013B" w:rsidP="0056097F">
            <w:pPr>
              <w:spacing w:after="0" w:line="240" w:lineRule="auto"/>
              <w:jc w:val="center"/>
              <w:rPr>
                <w:rFonts w:ascii="Times New Roman" w:eastAsia="Times New Roman" w:hAnsi="Times New Roman" w:cs="Times New Roman"/>
                <w:color w:val="000000"/>
                <w:lang w:eastAsia="es-CO"/>
              </w:rPr>
            </w:pPr>
          </w:p>
        </w:tc>
      </w:tr>
    </w:tbl>
    <w:p w14:paraId="15209279" w14:textId="77777777" w:rsidR="00AF52F0" w:rsidRPr="00323E53" w:rsidRDefault="00AF52F0" w:rsidP="0056097F">
      <w:pPr>
        <w:spacing w:after="0" w:line="240" w:lineRule="auto"/>
        <w:jc w:val="center"/>
        <w:rPr>
          <w:rFonts w:ascii="Times New Roman" w:hAnsi="Times New Roman" w:cs="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18"/>
        <w:gridCol w:w="1583"/>
        <w:gridCol w:w="1717"/>
        <w:gridCol w:w="1424"/>
        <w:gridCol w:w="3820"/>
      </w:tblGrid>
      <w:tr w:rsidR="009E01A4" w:rsidRPr="00323E53" w14:paraId="3E2F2FEC" w14:textId="77777777" w:rsidTr="61745A94">
        <w:trPr>
          <w:trHeight w:val="295"/>
        </w:trPr>
        <w:tc>
          <w:tcPr>
            <w:tcW w:w="1832" w:type="pct"/>
          </w:tcPr>
          <w:p w14:paraId="1D9FD64B" w14:textId="77777777" w:rsidR="009E01A4" w:rsidRPr="00323E53" w:rsidRDefault="009E01A4" w:rsidP="0056097F">
            <w:pPr>
              <w:spacing w:after="0" w:line="240" w:lineRule="auto"/>
              <w:jc w:val="center"/>
              <w:rPr>
                <w:rFonts w:ascii="Times New Roman" w:eastAsia="Times New Roman" w:hAnsi="Times New Roman" w:cs="Times New Roman"/>
                <w:color w:val="000000"/>
                <w:lang w:eastAsia="es-CO"/>
              </w:rPr>
            </w:pPr>
          </w:p>
        </w:tc>
        <w:tc>
          <w:tcPr>
            <w:tcW w:w="515" w:type="pct"/>
          </w:tcPr>
          <w:p w14:paraId="17ECC6C7" w14:textId="77777777" w:rsidR="009E01A4" w:rsidRPr="00323E53" w:rsidRDefault="009E01A4"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PERTINENCIA</w:t>
            </w:r>
          </w:p>
        </w:tc>
        <w:tc>
          <w:tcPr>
            <w:tcW w:w="586" w:type="pct"/>
          </w:tcPr>
          <w:p w14:paraId="7192775D" w14:textId="77777777" w:rsidR="009E01A4" w:rsidRPr="00323E53" w:rsidRDefault="009E01A4"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COMPRENSIÓN</w:t>
            </w:r>
          </w:p>
        </w:tc>
        <w:tc>
          <w:tcPr>
            <w:tcW w:w="466" w:type="pct"/>
          </w:tcPr>
          <w:p w14:paraId="1AFA1809" w14:textId="77777777" w:rsidR="009E01A4" w:rsidRPr="00323E53" w:rsidRDefault="009E01A4"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REDACCIÓN</w:t>
            </w:r>
          </w:p>
        </w:tc>
        <w:tc>
          <w:tcPr>
            <w:tcW w:w="1601" w:type="pct"/>
          </w:tcPr>
          <w:p w14:paraId="0778BE74" w14:textId="03FD557E" w:rsidR="009E01A4"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OBSERVACIONES RESPECTO AL ITEM Y A LA ESCALA</w:t>
            </w:r>
          </w:p>
        </w:tc>
      </w:tr>
      <w:tr w:rsidR="00007D97" w:rsidRPr="00323E53" w14:paraId="10EA849C" w14:textId="77777777" w:rsidTr="61745A94">
        <w:trPr>
          <w:trHeight w:val="295"/>
        </w:trPr>
        <w:tc>
          <w:tcPr>
            <w:tcW w:w="1832" w:type="pct"/>
            <w:hideMark/>
          </w:tcPr>
          <w:p w14:paraId="012B4C14" w14:textId="77777777" w:rsidR="00007D97" w:rsidRPr="00323E53" w:rsidRDefault="004C5FF9"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3. ¿Cuál es su género?:</w:t>
            </w:r>
          </w:p>
          <w:p w14:paraId="0AED3A28" w14:textId="77777777"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Masculino</w:t>
            </w:r>
          </w:p>
          <w:p w14:paraId="49DCBE76" w14:textId="77777777"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Femenino</w:t>
            </w:r>
          </w:p>
          <w:p w14:paraId="334E4B06" w14:textId="34839BF8"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Otro</w:t>
            </w:r>
          </w:p>
        </w:tc>
        <w:tc>
          <w:tcPr>
            <w:tcW w:w="515" w:type="pct"/>
          </w:tcPr>
          <w:p w14:paraId="5DA0FA4C" w14:textId="0FCC711F" w:rsidR="00007D97"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86" w:type="pct"/>
          </w:tcPr>
          <w:p w14:paraId="03AF1CA4" w14:textId="311C75A0" w:rsidR="00007D97"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466" w:type="pct"/>
          </w:tcPr>
          <w:p w14:paraId="6FEA69AF" w14:textId="2BD939EB" w:rsidR="00007D97"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601" w:type="pct"/>
          </w:tcPr>
          <w:p w14:paraId="0EE561ED" w14:textId="4DDCDE17" w:rsidR="00007D97" w:rsidRPr="00323E53" w:rsidRDefault="00007D97" w:rsidP="0056097F">
            <w:pPr>
              <w:spacing w:after="0" w:line="240" w:lineRule="auto"/>
              <w:jc w:val="center"/>
              <w:rPr>
                <w:rFonts w:ascii="Times New Roman" w:eastAsia="Times New Roman" w:hAnsi="Times New Roman" w:cs="Times New Roman"/>
                <w:color w:val="000000"/>
                <w:lang w:eastAsia="es-CO"/>
              </w:rPr>
            </w:pPr>
          </w:p>
        </w:tc>
      </w:tr>
    </w:tbl>
    <w:p w14:paraId="27DD76F3" w14:textId="69AEF685" w:rsidR="005B7260" w:rsidRPr="00323E53" w:rsidRDefault="005B7260" w:rsidP="0056097F">
      <w:pPr>
        <w:spacing w:after="0" w:line="240" w:lineRule="auto"/>
        <w:jc w:val="center"/>
        <w:rPr>
          <w:rFonts w:ascii="Times New Roman" w:hAnsi="Times New Roman" w:cs="Times New Roman"/>
        </w:rPr>
      </w:pPr>
    </w:p>
    <w:p w14:paraId="4E4FE271" w14:textId="77777777" w:rsidR="009E01A4" w:rsidRPr="00323E53" w:rsidRDefault="009E01A4" w:rsidP="0056097F">
      <w:pPr>
        <w:spacing w:after="0" w:line="240" w:lineRule="auto"/>
        <w:jc w:val="center"/>
        <w:rPr>
          <w:rFonts w:ascii="Times New Roman" w:hAnsi="Times New Roman" w:cs="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18"/>
        <w:gridCol w:w="1583"/>
        <w:gridCol w:w="1717"/>
        <w:gridCol w:w="1424"/>
        <w:gridCol w:w="3820"/>
      </w:tblGrid>
      <w:tr w:rsidR="007B0BC7" w:rsidRPr="00323E53" w14:paraId="329E47CB" w14:textId="77777777" w:rsidTr="61745A94">
        <w:trPr>
          <w:trHeight w:val="295"/>
        </w:trPr>
        <w:tc>
          <w:tcPr>
            <w:tcW w:w="1832" w:type="pct"/>
          </w:tcPr>
          <w:p w14:paraId="76290FAE"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p>
        </w:tc>
        <w:tc>
          <w:tcPr>
            <w:tcW w:w="515" w:type="pct"/>
          </w:tcPr>
          <w:p w14:paraId="204B8A63"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PERTINENCIA</w:t>
            </w:r>
          </w:p>
        </w:tc>
        <w:tc>
          <w:tcPr>
            <w:tcW w:w="586" w:type="pct"/>
          </w:tcPr>
          <w:p w14:paraId="0D08BB54"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COMPRENSIÓN</w:t>
            </w:r>
          </w:p>
        </w:tc>
        <w:tc>
          <w:tcPr>
            <w:tcW w:w="466" w:type="pct"/>
          </w:tcPr>
          <w:p w14:paraId="2307444F"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REDACCIÓN</w:t>
            </w:r>
          </w:p>
        </w:tc>
        <w:tc>
          <w:tcPr>
            <w:tcW w:w="1601" w:type="pct"/>
          </w:tcPr>
          <w:p w14:paraId="68D4466A" w14:textId="609B9CCA" w:rsidR="007B0BC7"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OBSERVACIONES RESPECTO AL ITEM Y A LA ESCALA</w:t>
            </w:r>
          </w:p>
        </w:tc>
      </w:tr>
      <w:tr w:rsidR="007B0BC7" w:rsidRPr="00323E53" w14:paraId="73A481EF" w14:textId="77777777" w:rsidTr="61745A94">
        <w:trPr>
          <w:trHeight w:val="295"/>
        </w:trPr>
        <w:tc>
          <w:tcPr>
            <w:tcW w:w="1832" w:type="pct"/>
            <w:hideMark/>
          </w:tcPr>
          <w:p w14:paraId="38035089" w14:textId="77777777" w:rsidR="007B0BC7" w:rsidRPr="00323E53" w:rsidRDefault="004C5FF9"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4</w:t>
            </w:r>
            <w:r w:rsidR="007B0BC7" w:rsidRPr="00323E53">
              <w:rPr>
                <w:rFonts w:ascii="Times New Roman" w:eastAsia="Times New Roman" w:hAnsi="Times New Roman" w:cs="Times New Roman"/>
                <w:color w:val="000000"/>
                <w:lang w:eastAsia="es-CO"/>
              </w:rPr>
              <w:t xml:space="preserve">. </w:t>
            </w:r>
            <w:r w:rsidRPr="00323E53">
              <w:rPr>
                <w:rFonts w:ascii="Times New Roman" w:eastAsia="Times New Roman" w:hAnsi="Times New Roman" w:cs="Times New Roman"/>
                <w:color w:val="000000"/>
                <w:lang w:eastAsia="es-CO"/>
              </w:rPr>
              <w:t xml:space="preserve">Relacione su </w:t>
            </w:r>
            <w:r w:rsidR="002E4325" w:rsidRPr="00323E53">
              <w:rPr>
                <w:rFonts w:ascii="Times New Roman" w:eastAsia="Times New Roman" w:hAnsi="Times New Roman" w:cs="Times New Roman"/>
                <w:color w:val="000000"/>
                <w:lang w:eastAsia="es-CO"/>
              </w:rPr>
              <w:t>e</w:t>
            </w:r>
            <w:r w:rsidRPr="00323E53">
              <w:rPr>
                <w:rFonts w:ascii="Times New Roman" w:eastAsia="Times New Roman" w:hAnsi="Times New Roman" w:cs="Times New Roman"/>
                <w:color w:val="000000"/>
                <w:lang w:eastAsia="es-CO"/>
              </w:rPr>
              <w:t>strato socioeconómico</w:t>
            </w:r>
          </w:p>
          <w:p w14:paraId="7D35172D" w14:textId="723570A2"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1-2-3-4-5-6</w:t>
            </w:r>
          </w:p>
        </w:tc>
        <w:tc>
          <w:tcPr>
            <w:tcW w:w="515" w:type="pct"/>
          </w:tcPr>
          <w:p w14:paraId="78C710C8" w14:textId="478FA817" w:rsidR="007B0BC7"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86" w:type="pct"/>
          </w:tcPr>
          <w:p w14:paraId="07DBB72E" w14:textId="6D304B47" w:rsidR="007B0BC7"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466" w:type="pct"/>
          </w:tcPr>
          <w:p w14:paraId="130F1031" w14:textId="70C4C339" w:rsidR="007B0BC7"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601" w:type="pct"/>
          </w:tcPr>
          <w:p w14:paraId="43ECEF48"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p>
        </w:tc>
      </w:tr>
    </w:tbl>
    <w:p w14:paraId="19FA7FA7" w14:textId="77777777" w:rsidR="00AF52F0" w:rsidRPr="00323E53" w:rsidRDefault="00AF52F0" w:rsidP="0056097F">
      <w:pPr>
        <w:spacing w:after="0" w:line="240" w:lineRule="auto"/>
        <w:jc w:val="center"/>
        <w:rPr>
          <w:rFonts w:ascii="Times New Roman" w:hAnsi="Times New Roman" w:cs="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18"/>
        <w:gridCol w:w="1583"/>
        <w:gridCol w:w="1717"/>
        <w:gridCol w:w="1424"/>
        <w:gridCol w:w="3820"/>
      </w:tblGrid>
      <w:tr w:rsidR="007B0BC7" w:rsidRPr="00323E53" w14:paraId="01CBA222" w14:textId="77777777" w:rsidTr="61745A94">
        <w:trPr>
          <w:trHeight w:val="295"/>
        </w:trPr>
        <w:tc>
          <w:tcPr>
            <w:tcW w:w="1832" w:type="pct"/>
          </w:tcPr>
          <w:p w14:paraId="39FFDBA5"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p>
        </w:tc>
        <w:tc>
          <w:tcPr>
            <w:tcW w:w="515" w:type="pct"/>
          </w:tcPr>
          <w:p w14:paraId="279A28B4"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PERTINENCIA</w:t>
            </w:r>
          </w:p>
        </w:tc>
        <w:tc>
          <w:tcPr>
            <w:tcW w:w="586" w:type="pct"/>
          </w:tcPr>
          <w:p w14:paraId="60183A1C"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COMPRENSIÓN</w:t>
            </w:r>
          </w:p>
        </w:tc>
        <w:tc>
          <w:tcPr>
            <w:tcW w:w="466" w:type="pct"/>
          </w:tcPr>
          <w:p w14:paraId="1C7A3145"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REDACCIÓN</w:t>
            </w:r>
          </w:p>
        </w:tc>
        <w:tc>
          <w:tcPr>
            <w:tcW w:w="1601" w:type="pct"/>
          </w:tcPr>
          <w:p w14:paraId="16C0E987" w14:textId="4CBDCC84" w:rsidR="007B0BC7"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OBSERVACIONES RESPECTO AL ITEM Y A LA ESCALA</w:t>
            </w:r>
          </w:p>
        </w:tc>
      </w:tr>
      <w:tr w:rsidR="007B0BC7" w:rsidRPr="00660F1E" w14:paraId="19485CCF" w14:textId="77777777" w:rsidTr="61745A94">
        <w:trPr>
          <w:trHeight w:val="295"/>
        </w:trPr>
        <w:tc>
          <w:tcPr>
            <w:tcW w:w="1832" w:type="pct"/>
            <w:hideMark/>
          </w:tcPr>
          <w:p w14:paraId="44493884" w14:textId="77777777" w:rsidR="007B0BC7" w:rsidRPr="00323E53" w:rsidRDefault="00B67C07"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5</w:t>
            </w:r>
            <w:r w:rsidR="002E4325" w:rsidRPr="00323E53">
              <w:rPr>
                <w:rFonts w:ascii="Times New Roman" w:eastAsia="Times New Roman" w:hAnsi="Times New Roman" w:cs="Times New Roman"/>
                <w:color w:val="000000"/>
                <w:lang w:eastAsia="es-CO"/>
              </w:rPr>
              <w:t>. ¿Cuál es su nivel de formación académica?</w:t>
            </w:r>
          </w:p>
          <w:p w14:paraId="0232F6AD" w14:textId="77777777"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Bachiller</w:t>
            </w:r>
          </w:p>
          <w:p w14:paraId="782DFD92" w14:textId="77777777"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Técnico</w:t>
            </w:r>
          </w:p>
          <w:p w14:paraId="1765C91F" w14:textId="77777777"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Tecnólogo</w:t>
            </w:r>
          </w:p>
          <w:p w14:paraId="36E17737" w14:textId="77777777"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lastRenderedPageBreak/>
              <w:t>Profesional</w:t>
            </w:r>
          </w:p>
          <w:p w14:paraId="7C17ADC4" w14:textId="02A7415E"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Posgradual</w:t>
            </w:r>
          </w:p>
        </w:tc>
        <w:tc>
          <w:tcPr>
            <w:tcW w:w="515" w:type="pct"/>
          </w:tcPr>
          <w:p w14:paraId="337239FB" w14:textId="47825938" w:rsidR="007B0BC7"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lastRenderedPageBreak/>
              <w:t>5</w:t>
            </w:r>
          </w:p>
        </w:tc>
        <w:tc>
          <w:tcPr>
            <w:tcW w:w="586" w:type="pct"/>
          </w:tcPr>
          <w:p w14:paraId="402733D1" w14:textId="7ADCD7DA" w:rsidR="007B0BC7" w:rsidRPr="00323E53" w:rsidRDefault="00660F1E"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466" w:type="pct"/>
          </w:tcPr>
          <w:p w14:paraId="3AFBA667" w14:textId="6EA58864" w:rsidR="007B0BC7"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601" w:type="pct"/>
          </w:tcPr>
          <w:p w14:paraId="632B9036" w14:textId="02BEFFB6" w:rsidR="007B0BC7" w:rsidRPr="00660F1E" w:rsidRDefault="009A7E7A" w:rsidP="009A7E7A">
            <w:pPr>
              <w:spacing w:after="0" w:line="240" w:lineRule="auto"/>
              <w:rPr>
                <w:rFonts w:ascii="Times New Roman" w:eastAsia="Times New Roman" w:hAnsi="Times New Roman" w:cs="Times New Roman"/>
                <w:color w:val="000000"/>
                <w:lang w:eastAsia="es-CO"/>
              </w:rPr>
            </w:pPr>
            <w:r w:rsidRPr="00660F1E">
              <w:rPr>
                <w:rFonts w:ascii="Times New Roman" w:eastAsia="Times New Roman" w:hAnsi="Times New Roman" w:cs="Times New Roman"/>
                <w:color w:val="000000"/>
                <w:lang w:eastAsia="es-CO"/>
              </w:rPr>
              <w:t>Hay que aclarar</w:t>
            </w:r>
            <w:r w:rsidR="00660F1E" w:rsidRPr="00660F1E">
              <w:rPr>
                <w:rFonts w:ascii="Times New Roman" w:eastAsia="Times New Roman" w:hAnsi="Times New Roman" w:cs="Times New Roman"/>
                <w:color w:val="000000"/>
                <w:lang w:eastAsia="es-CO"/>
              </w:rPr>
              <w:t xml:space="preserve"> que dentro de “posgradual” se incluyen es</w:t>
            </w:r>
            <w:r w:rsidR="00660F1E">
              <w:rPr>
                <w:rFonts w:ascii="Times New Roman" w:eastAsia="Times New Roman" w:hAnsi="Times New Roman" w:cs="Times New Roman"/>
                <w:color w:val="000000"/>
                <w:lang w:eastAsia="es-CO"/>
              </w:rPr>
              <w:t xml:space="preserve">pecializaciones, maestrías y doctorados. Puede pasar que algunas </w:t>
            </w:r>
            <w:r w:rsidR="00660F1E">
              <w:rPr>
                <w:rFonts w:ascii="Times New Roman" w:eastAsia="Times New Roman" w:hAnsi="Times New Roman" w:cs="Times New Roman"/>
                <w:color w:val="000000"/>
                <w:lang w:eastAsia="es-CO"/>
              </w:rPr>
              <w:lastRenderedPageBreak/>
              <w:t>personas asocien con este nivel de formación el cursar un diplomado.</w:t>
            </w:r>
          </w:p>
        </w:tc>
      </w:tr>
    </w:tbl>
    <w:p w14:paraId="327AF157" w14:textId="77777777" w:rsidR="007B0BC7" w:rsidRPr="00660F1E" w:rsidRDefault="007B0BC7" w:rsidP="0056097F">
      <w:pPr>
        <w:spacing w:after="0" w:line="240" w:lineRule="auto"/>
        <w:jc w:val="center"/>
        <w:rPr>
          <w:rFonts w:ascii="Times New Roman" w:hAnsi="Times New Roman" w:cs="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18"/>
        <w:gridCol w:w="1583"/>
        <w:gridCol w:w="1717"/>
        <w:gridCol w:w="1424"/>
        <w:gridCol w:w="3820"/>
      </w:tblGrid>
      <w:tr w:rsidR="007B0BC7" w:rsidRPr="00323E53" w14:paraId="35497CD2" w14:textId="77777777" w:rsidTr="61745A94">
        <w:trPr>
          <w:trHeight w:val="295"/>
        </w:trPr>
        <w:tc>
          <w:tcPr>
            <w:tcW w:w="1832" w:type="pct"/>
          </w:tcPr>
          <w:p w14:paraId="31895B51" w14:textId="77777777" w:rsidR="007B0BC7" w:rsidRPr="00660F1E" w:rsidRDefault="007B0BC7" w:rsidP="0056097F">
            <w:pPr>
              <w:spacing w:after="0" w:line="240" w:lineRule="auto"/>
              <w:jc w:val="center"/>
              <w:rPr>
                <w:rFonts w:ascii="Times New Roman" w:eastAsia="Times New Roman" w:hAnsi="Times New Roman" w:cs="Times New Roman"/>
                <w:color w:val="000000"/>
                <w:lang w:eastAsia="es-CO"/>
              </w:rPr>
            </w:pPr>
          </w:p>
        </w:tc>
        <w:tc>
          <w:tcPr>
            <w:tcW w:w="515" w:type="pct"/>
          </w:tcPr>
          <w:p w14:paraId="7D80FB8D"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PERTINENCIA</w:t>
            </w:r>
          </w:p>
        </w:tc>
        <w:tc>
          <w:tcPr>
            <w:tcW w:w="586" w:type="pct"/>
          </w:tcPr>
          <w:p w14:paraId="583F5B37"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COMPRENSIÓN</w:t>
            </w:r>
          </w:p>
        </w:tc>
        <w:tc>
          <w:tcPr>
            <w:tcW w:w="466" w:type="pct"/>
          </w:tcPr>
          <w:p w14:paraId="119B24BA" w14:textId="77777777" w:rsidR="007B0BC7" w:rsidRPr="00323E53" w:rsidRDefault="007B0BC7"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REDACCIÓN</w:t>
            </w:r>
          </w:p>
        </w:tc>
        <w:tc>
          <w:tcPr>
            <w:tcW w:w="1601" w:type="pct"/>
          </w:tcPr>
          <w:p w14:paraId="07DC9B96" w14:textId="76925233" w:rsidR="007B0BC7"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OBSERVACIONES RESPECTO AL ITEM Y A LA ESCALA</w:t>
            </w:r>
          </w:p>
        </w:tc>
      </w:tr>
      <w:tr w:rsidR="007B0BC7" w:rsidRPr="00323E53" w14:paraId="2C383C29" w14:textId="77777777" w:rsidTr="61745A94">
        <w:trPr>
          <w:trHeight w:val="295"/>
        </w:trPr>
        <w:tc>
          <w:tcPr>
            <w:tcW w:w="1832" w:type="pct"/>
            <w:hideMark/>
          </w:tcPr>
          <w:p w14:paraId="02466355" w14:textId="77777777" w:rsidR="007B0BC7" w:rsidRPr="00323E53" w:rsidRDefault="00B67C07"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6. ¿Cuál es su ocupación?</w:t>
            </w:r>
          </w:p>
          <w:p w14:paraId="74587A5A" w14:textId="77777777"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Pensionado</w:t>
            </w:r>
          </w:p>
          <w:p w14:paraId="015AD738" w14:textId="75B29335" w:rsidR="00C501CB" w:rsidRPr="00323E53" w:rsidRDefault="00F54541"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Empleado</w:t>
            </w:r>
          </w:p>
          <w:p w14:paraId="14FF3106" w14:textId="77777777"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Empresario</w:t>
            </w:r>
          </w:p>
          <w:p w14:paraId="1D087711" w14:textId="77777777"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Trabajador independiente</w:t>
            </w:r>
          </w:p>
          <w:p w14:paraId="5F464806" w14:textId="68CC9BE1" w:rsidR="00C501CB" w:rsidRPr="00323E53" w:rsidRDefault="00C501CB" w:rsidP="0056097F">
            <w:pPr>
              <w:spacing w:after="0" w:line="240" w:lineRule="auto"/>
              <w:jc w:val="center"/>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lang w:eastAsia="es-CO"/>
              </w:rPr>
              <w:t>Desempleado</w:t>
            </w:r>
          </w:p>
        </w:tc>
        <w:tc>
          <w:tcPr>
            <w:tcW w:w="515" w:type="pct"/>
          </w:tcPr>
          <w:p w14:paraId="2645EFD0" w14:textId="5F6E565E" w:rsidR="007B0BC7"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86" w:type="pct"/>
          </w:tcPr>
          <w:p w14:paraId="640DCC09" w14:textId="26F43FAC" w:rsidR="007B0BC7" w:rsidRPr="00323E53" w:rsidRDefault="007E4BDF"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466" w:type="pct"/>
          </w:tcPr>
          <w:p w14:paraId="00596E6F" w14:textId="4E6A3B62" w:rsidR="007B0BC7" w:rsidRPr="00323E53" w:rsidRDefault="0051312B" w:rsidP="0056097F">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601" w:type="pct"/>
          </w:tcPr>
          <w:p w14:paraId="01EE40CA" w14:textId="6992E377" w:rsidR="007B0BC7" w:rsidRPr="00323E53" w:rsidRDefault="00660F1E" w:rsidP="009A7E7A">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Teniendo en cuenta la población objetivo, no tiene mucho sentido que se incluya como opción “pensionado”.</w:t>
            </w:r>
          </w:p>
        </w:tc>
      </w:tr>
    </w:tbl>
    <w:p w14:paraId="7004332A" w14:textId="6D4BA49D" w:rsidR="007B0BC7" w:rsidRPr="00323E53" w:rsidRDefault="007B0BC7" w:rsidP="0056097F">
      <w:pPr>
        <w:spacing w:after="0" w:line="240" w:lineRule="auto"/>
        <w:rPr>
          <w:rFonts w:ascii="Times New Roman" w:hAnsi="Times New Roman" w:cs="Times New Roman"/>
        </w:rPr>
      </w:pPr>
    </w:p>
    <w:p w14:paraId="3BECAC6C" w14:textId="77777777" w:rsidR="00323E53" w:rsidRDefault="00323E53" w:rsidP="0056097F">
      <w:pPr>
        <w:spacing w:after="0" w:line="240" w:lineRule="auto"/>
        <w:rPr>
          <w:rFonts w:ascii="Times New Roman" w:hAnsi="Times New Roman" w:cs="Times New Roman"/>
          <w:b/>
        </w:rPr>
      </w:pPr>
    </w:p>
    <w:p w14:paraId="665C7430" w14:textId="427FCD1D" w:rsidR="00EC12DE" w:rsidRPr="00323E53" w:rsidRDefault="0093347B" w:rsidP="0056097F">
      <w:pPr>
        <w:spacing w:after="0" w:line="240" w:lineRule="auto"/>
        <w:rPr>
          <w:rFonts w:ascii="Times New Roman" w:hAnsi="Times New Roman" w:cs="Times New Roman"/>
          <w:b/>
        </w:rPr>
      </w:pPr>
      <w:r w:rsidRPr="00323E53">
        <w:rPr>
          <w:rFonts w:ascii="Times New Roman" w:hAnsi="Times New Roman" w:cs="Times New Roman"/>
          <w:b/>
        </w:rPr>
        <w:t>CREACIÓN DE CONSTRUCTOS TEÓRICOS</w:t>
      </w:r>
    </w:p>
    <w:p w14:paraId="3D229F5C" w14:textId="1D6EC0FC" w:rsidR="007B0BC7" w:rsidRPr="00323E53" w:rsidRDefault="007B0BC7" w:rsidP="0056097F">
      <w:pPr>
        <w:spacing w:after="0" w:line="240" w:lineRule="auto"/>
        <w:rPr>
          <w:rFonts w:ascii="Times New Roman" w:hAnsi="Times New Roman" w:cs="Times New Roman"/>
        </w:rPr>
      </w:pPr>
    </w:p>
    <w:p w14:paraId="2102D288" w14:textId="498FEAF3" w:rsidR="009F65DF" w:rsidRPr="00323E53" w:rsidRDefault="009F65DF" w:rsidP="0056097F">
      <w:pPr>
        <w:spacing w:after="0" w:line="240" w:lineRule="auto"/>
        <w:rPr>
          <w:rFonts w:ascii="Times New Roman" w:hAnsi="Times New Roman" w:cs="Times New Roman"/>
        </w:rPr>
      </w:pPr>
    </w:p>
    <w:p w14:paraId="11F8F0A6" w14:textId="77777777" w:rsidR="0093347B" w:rsidRPr="00323E53" w:rsidRDefault="0093347B" w:rsidP="0093347B">
      <w:pPr>
        <w:rPr>
          <w:rFonts w:ascii="Times New Roman" w:hAnsi="Times New Roman" w:cs="Times New Roman"/>
          <w:b/>
        </w:rPr>
      </w:pPr>
      <w:r w:rsidRPr="00323E53">
        <w:rPr>
          <w:rFonts w:ascii="Times New Roman" w:hAnsi="Times New Roman" w:cs="Times New Roman"/>
        </w:rPr>
        <w:t xml:space="preserve">A continuación, se presenta una serie de frases relativamente cortas que permiten reconocer elementos asociados con la intención de consumo en el segmento Generación Z orientado al emprendimiento sostenible. Para su aclaración, el emprendimiento sostenible se refiere a iniciativas empresariales que integran objetivos económicos con compromisos sociales y ambientales, buscando generar valor no solo para los accionistas, sino también para la sociedad y el medio ambiente (Bonfanti et al., 2024). Para ello, debe responder con la mayor sinceridad posible a cada una de las oraciones que aparecen a continuación, de acuerdo con la siguiente escala: </w:t>
      </w:r>
      <w:r w:rsidRPr="00323E53">
        <w:rPr>
          <w:rFonts w:ascii="Times New Roman" w:hAnsi="Times New Roman" w:cs="Times New Roman"/>
          <w:b/>
        </w:rPr>
        <w:t>1: Totalmente en desacuerdo; 2: En desacuerdo; 3: Neutral; 4: De acuerdo; 5: Totalmente de acuerdo.</w:t>
      </w:r>
    </w:p>
    <w:p w14:paraId="3AF1DDC0" w14:textId="6BD4D9FA" w:rsidR="00AA16F1" w:rsidRPr="00323E53" w:rsidRDefault="00AA16F1" w:rsidP="0056097F">
      <w:pPr>
        <w:spacing w:after="0" w:line="240" w:lineRule="auto"/>
        <w:rPr>
          <w:rFonts w:ascii="Times New Roman" w:hAnsi="Times New Roman" w:cs="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85"/>
        <w:gridCol w:w="1681"/>
        <w:gridCol w:w="1815"/>
        <w:gridCol w:w="1497"/>
        <w:gridCol w:w="3684"/>
      </w:tblGrid>
      <w:tr w:rsidR="00AA16F1" w:rsidRPr="00323E53" w14:paraId="1A794CC9" w14:textId="77777777" w:rsidTr="0051312B">
        <w:trPr>
          <w:trHeight w:val="295"/>
        </w:trPr>
        <w:tc>
          <w:tcPr>
            <w:tcW w:w="1653" w:type="pct"/>
            <w:vAlign w:val="center"/>
          </w:tcPr>
          <w:p w14:paraId="7053703A" w14:textId="5DCB2780" w:rsidR="00AA16F1" w:rsidRPr="00323E53" w:rsidRDefault="00323E53" w:rsidP="0056097F">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rPr>
              <w:t>Actitud hacia el consumo</w:t>
            </w:r>
          </w:p>
        </w:tc>
        <w:tc>
          <w:tcPr>
            <w:tcW w:w="648" w:type="pct"/>
            <w:vAlign w:val="center"/>
          </w:tcPr>
          <w:p w14:paraId="4C0566BE" w14:textId="77777777" w:rsidR="00AA16F1" w:rsidRPr="00323E53" w:rsidRDefault="00AA16F1" w:rsidP="0056097F">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PERTINENCIA</w:t>
            </w:r>
          </w:p>
        </w:tc>
        <w:tc>
          <w:tcPr>
            <w:tcW w:w="700" w:type="pct"/>
            <w:vAlign w:val="center"/>
          </w:tcPr>
          <w:p w14:paraId="064362AA" w14:textId="77777777" w:rsidR="00AA16F1" w:rsidRPr="00323E53" w:rsidRDefault="00AA16F1" w:rsidP="0056097F">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COMPRENSIÓN</w:t>
            </w:r>
          </w:p>
        </w:tc>
        <w:tc>
          <w:tcPr>
            <w:tcW w:w="577" w:type="pct"/>
            <w:vAlign w:val="center"/>
          </w:tcPr>
          <w:p w14:paraId="622CCCDA" w14:textId="77777777" w:rsidR="00AA16F1" w:rsidRPr="00323E53" w:rsidRDefault="00AA16F1" w:rsidP="0056097F">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REDACCIÓN</w:t>
            </w:r>
          </w:p>
        </w:tc>
        <w:tc>
          <w:tcPr>
            <w:tcW w:w="1421" w:type="pct"/>
            <w:vAlign w:val="center"/>
          </w:tcPr>
          <w:p w14:paraId="6BBBB0C4" w14:textId="61D8E273" w:rsidR="00AA16F1" w:rsidRPr="00323E53" w:rsidRDefault="00E456B2" w:rsidP="0056097F">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OBSERVACIONES RESPECTO AL ITEM Y A LA ESCALA</w:t>
            </w:r>
          </w:p>
        </w:tc>
      </w:tr>
      <w:tr w:rsidR="00323E53" w:rsidRPr="00323E53" w14:paraId="1F620400" w14:textId="77777777" w:rsidTr="0051312B">
        <w:trPr>
          <w:trHeight w:val="295"/>
        </w:trPr>
        <w:tc>
          <w:tcPr>
            <w:tcW w:w="1653" w:type="pct"/>
            <w:vAlign w:val="center"/>
          </w:tcPr>
          <w:p w14:paraId="3A837EFB" w14:textId="06FDE767" w:rsidR="00323E53" w:rsidRPr="00323E53" w:rsidRDefault="00323E53" w:rsidP="00323E53">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Considero que apoyar emprendimientos sostenibles es beneficioso para el medio ambiente.</w:t>
            </w:r>
          </w:p>
        </w:tc>
        <w:tc>
          <w:tcPr>
            <w:tcW w:w="648" w:type="pct"/>
            <w:vAlign w:val="center"/>
          </w:tcPr>
          <w:p w14:paraId="61AB335B" w14:textId="6E0BB164"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7FDE1188" w14:textId="51A14290"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055388B1" w14:textId="32836442"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70AFB28F" w14:textId="4585328C" w:rsidR="00323E53" w:rsidRPr="00323E53" w:rsidRDefault="00323E53" w:rsidP="00323E53">
            <w:pPr>
              <w:spacing w:after="0" w:line="240" w:lineRule="auto"/>
              <w:rPr>
                <w:rFonts w:ascii="Times New Roman" w:eastAsia="Times New Roman" w:hAnsi="Times New Roman" w:cs="Times New Roman"/>
                <w:color w:val="000000"/>
                <w:lang w:eastAsia="es-CO"/>
              </w:rPr>
            </w:pPr>
          </w:p>
        </w:tc>
      </w:tr>
      <w:tr w:rsidR="00323E53" w:rsidRPr="00323E53" w14:paraId="4C48B051" w14:textId="77777777" w:rsidTr="0051312B">
        <w:trPr>
          <w:trHeight w:val="295"/>
        </w:trPr>
        <w:tc>
          <w:tcPr>
            <w:tcW w:w="1653" w:type="pct"/>
            <w:vAlign w:val="center"/>
          </w:tcPr>
          <w:p w14:paraId="0E4024C8" w14:textId="55A315D6" w:rsidR="00323E53" w:rsidRPr="00323E53" w:rsidRDefault="00323E53" w:rsidP="00323E53">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Me siento bien al comprar productos generados desde emprendimientos sostenibles.</w:t>
            </w:r>
          </w:p>
        </w:tc>
        <w:tc>
          <w:tcPr>
            <w:tcW w:w="648" w:type="pct"/>
            <w:vAlign w:val="center"/>
          </w:tcPr>
          <w:p w14:paraId="4DCFC9A6" w14:textId="75A9F890"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3777B99A" w14:textId="14B19C2F"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071809B0" w14:textId="7CC171E4"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40385604" w14:textId="77777777" w:rsidR="00323E53" w:rsidRPr="00323E53" w:rsidRDefault="00323E53" w:rsidP="00323E53">
            <w:pPr>
              <w:spacing w:after="0" w:line="240" w:lineRule="auto"/>
              <w:rPr>
                <w:rFonts w:ascii="Times New Roman" w:eastAsia="Times New Roman" w:hAnsi="Times New Roman" w:cs="Times New Roman"/>
                <w:color w:val="000000"/>
                <w:lang w:eastAsia="es-CO"/>
              </w:rPr>
            </w:pPr>
          </w:p>
        </w:tc>
      </w:tr>
      <w:tr w:rsidR="00323E53" w:rsidRPr="00323E53" w14:paraId="4EE28690" w14:textId="77777777" w:rsidTr="0051312B">
        <w:trPr>
          <w:trHeight w:val="295"/>
        </w:trPr>
        <w:tc>
          <w:tcPr>
            <w:tcW w:w="1653" w:type="pct"/>
            <w:vAlign w:val="center"/>
          </w:tcPr>
          <w:p w14:paraId="1BA0FD9A" w14:textId="6C898E27" w:rsidR="00323E53" w:rsidRPr="00323E53" w:rsidRDefault="00323E53" w:rsidP="00323E53">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Consumir productos sostenibles es una forma responsable de actuar como ciudadano.</w:t>
            </w:r>
          </w:p>
        </w:tc>
        <w:tc>
          <w:tcPr>
            <w:tcW w:w="648" w:type="pct"/>
            <w:vAlign w:val="center"/>
          </w:tcPr>
          <w:p w14:paraId="0A2DBF2F" w14:textId="243B2839"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180C376F" w14:textId="0C82D7DF"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27B74A22" w14:textId="12A02C3A"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3DA3C5A8" w14:textId="77777777" w:rsidR="00323E53" w:rsidRPr="00323E53" w:rsidRDefault="00323E53" w:rsidP="00323E53">
            <w:pPr>
              <w:spacing w:after="0" w:line="240" w:lineRule="auto"/>
              <w:rPr>
                <w:rFonts w:ascii="Times New Roman" w:eastAsia="Times New Roman" w:hAnsi="Times New Roman" w:cs="Times New Roman"/>
                <w:color w:val="000000"/>
                <w:lang w:eastAsia="es-CO"/>
              </w:rPr>
            </w:pPr>
          </w:p>
        </w:tc>
      </w:tr>
      <w:tr w:rsidR="0051312B" w:rsidRPr="00323E53" w14:paraId="010BA99B" w14:textId="77777777" w:rsidTr="0051312B">
        <w:trPr>
          <w:trHeight w:val="295"/>
        </w:trPr>
        <w:tc>
          <w:tcPr>
            <w:tcW w:w="1653" w:type="pct"/>
            <w:vAlign w:val="center"/>
          </w:tcPr>
          <w:p w14:paraId="169796C3" w14:textId="741F5F15"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lastRenderedPageBreak/>
              <w:t>Comprar productos generados desde emprendimientos sostenibles es una decisión inteligente.</w:t>
            </w:r>
          </w:p>
        </w:tc>
        <w:tc>
          <w:tcPr>
            <w:tcW w:w="648" w:type="pct"/>
            <w:vAlign w:val="center"/>
          </w:tcPr>
          <w:p w14:paraId="507F6871" w14:textId="1831F9B4"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42D69A55" w14:textId="50453532"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3DEB7C35" w14:textId="0A16B1F5"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0E08C21E"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5675246F" w14:textId="77777777" w:rsidTr="0051312B">
        <w:trPr>
          <w:trHeight w:val="295"/>
        </w:trPr>
        <w:tc>
          <w:tcPr>
            <w:tcW w:w="1653" w:type="pct"/>
            <w:vAlign w:val="center"/>
          </w:tcPr>
          <w:p w14:paraId="140B1B51" w14:textId="728F9EA3"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Prefiero consumir productos sostenibles, aunque sean más costosos.</w:t>
            </w:r>
          </w:p>
        </w:tc>
        <w:tc>
          <w:tcPr>
            <w:tcW w:w="648" w:type="pct"/>
            <w:vAlign w:val="center"/>
          </w:tcPr>
          <w:p w14:paraId="0923C021" w14:textId="23B5C1F9"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3B8E7354" w14:textId="0EDF2941"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62EB1FFA" w14:textId="223E5425"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71369814"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757E8EA3" w14:textId="77777777" w:rsidTr="0051312B">
        <w:trPr>
          <w:trHeight w:val="295"/>
        </w:trPr>
        <w:tc>
          <w:tcPr>
            <w:tcW w:w="1653" w:type="pct"/>
            <w:vAlign w:val="center"/>
          </w:tcPr>
          <w:p w14:paraId="6703A930" w14:textId="0AC5D6B8"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Me importa el impacto ambiental de los productos que consumo.</w:t>
            </w:r>
          </w:p>
        </w:tc>
        <w:tc>
          <w:tcPr>
            <w:tcW w:w="648" w:type="pct"/>
            <w:vAlign w:val="center"/>
          </w:tcPr>
          <w:p w14:paraId="127E81BD" w14:textId="4C2EC564"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1A43E756" w14:textId="39575EC7"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3A0E8025" w14:textId="67DBBCC6"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5956E43B"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1C661A49" w14:textId="77777777" w:rsidTr="0051312B">
        <w:trPr>
          <w:trHeight w:val="295"/>
        </w:trPr>
        <w:tc>
          <w:tcPr>
            <w:tcW w:w="1653" w:type="pct"/>
            <w:vAlign w:val="center"/>
          </w:tcPr>
          <w:p w14:paraId="433B83A7" w14:textId="62CAFBED"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Considero importante apoyar causas sociales a través de mi consumo.</w:t>
            </w:r>
          </w:p>
        </w:tc>
        <w:tc>
          <w:tcPr>
            <w:tcW w:w="648" w:type="pct"/>
            <w:vAlign w:val="center"/>
          </w:tcPr>
          <w:p w14:paraId="5D368358" w14:textId="73E5F8E1"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0F59B378" w14:textId="5889C0BB"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7F46B6AA" w14:textId="37B39C7A"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56DAA12D"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bl>
    <w:p w14:paraId="6CB11BA7" w14:textId="5EEE76FD" w:rsidR="002A244B" w:rsidRPr="00323E53" w:rsidRDefault="002A244B" w:rsidP="0056097F">
      <w:pPr>
        <w:spacing w:after="0" w:line="240" w:lineRule="auto"/>
        <w:rPr>
          <w:rFonts w:ascii="Times New Roman" w:hAnsi="Times New Roman" w:cs="Times New Roman"/>
        </w:rPr>
      </w:pPr>
    </w:p>
    <w:p w14:paraId="7D57A112" w14:textId="25CB3596" w:rsidR="00323E53" w:rsidRPr="00323E53" w:rsidRDefault="00323E53" w:rsidP="0056097F">
      <w:pPr>
        <w:spacing w:after="0" w:line="240" w:lineRule="auto"/>
        <w:rPr>
          <w:rFonts w:ascii="Times New Roman" w:hAnsi="Times New Roman" w:cs="Times New Roman"/>
        </w:rPr>
      </w:pPr>
    </w:p>
    <w:p w14:paraId="7FD393AE" w14:textId="77777777" w:rsidR="00323E53" w:rsidRPr="00323E53" w:rsidRDefault="00323E53" w:rsidP="0056097F">
      <w:pPr>
        <w:spacing w:after="0" w:line="240" w:lineRule="auto"/>
        <w:rPr>
          <w:rFonts w:ascii="Times New Roman" w:hAnsi="Times New Roman" w:cs="Times New Roman"/>
        </w:rPr>
      </w:pPr>
    </w:p>
    <w:p w14:paraId="0131CEF8" w14:textId="77777777" w:rsidR="00870C09" w:rsidRPr="00323E53" w:rsidRDefault="00870C09" w:rsidP="0056097F">
      <w:pPr>
        <w:spacing w:after="0" w:line="240" w:lineRule="auto"/>
        <w:rPr>
          <w:rFonts w:ascii="Times New Roman" w:hAnsi="Times New Roman" w:cs="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85"/>
        <w:gridCol w:w="1681"/>
        <w:gridCol w:w="1815"/>
        <w:gridCol w:w="1497"/>
        <w:gridCol w:w="3684"/>
      </w:tblGrid>
      <w:tr w:rsidR="00870C09" w:rsidRPr="00323E53" w14:paraId="371C632F" w14:textId="77777777" w:rsidTr="0051312B">
        <w:trPr>
          <w:trHeight w:val="295"/>
        </w:trPr>
        <w:tc>
          <w:tcPr>
            <w:tcW w:w="1653" w:type="pct"/>
            <w:vAlign w:val="center"/>
          </w:tcPr>
          <w:p w14:paraId="7EDBBCE3" w14:textId="7F79E765" w:rsidR="00870C09" w:rsidRPr="00323E53" w:rsidRDefault="00323E53"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rPr>
              <w:t>Norma subjetiva</w:t>
            </w:r>
          </w:p>
        </w:tc>
        <w:tc>
          <w:tcPr>
            <w:tcW w:w="648" w:type="pct"/>
            <w:vAlign w:val="center"/>
          </w:tcPr>
          <w:p w14:paraId="4EEA41FB"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PERTINENCIA</w:t>
            </w:r>
          </w:p>
        </w:tc>
        <w:tc>
          <w:tcPr>
            <w:tcW w:w="700" w:type="pct"/>
            <w:vAlign w:val="center"/>
          </w:tcPr>
          <w:p w14:paraId="0BF21B38"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COMPRENSIÓN</w:t>
            </w:r>
          </w:p>
        </w:tc>
        <w:tc>
          <w:tcPr>
            <w:tcW w:w="577" w:type="pct"/>
            <w:vAlign w:val="center"/>
          </w:tcPr>
          <w:p w14:paraId="620AEF6F"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REDACCIÓN</w:t>
            </w:r>
          </w:p>
        </w:tc>
        <w:tc>
          <w:tcPr>
            <w:tcW w:w="1421" w:type="pct"/>
            <w:vAlign w:val="center"/>
          </w:tcPr>
          <w:p w14:paraId="58906916"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OBSERVACIONES RESPECTO AL ITEM Y A LA ESCALA</w:t>
            </w:r>
          </w:p>
        </w:tc>
      </w:tr>
      <w:tr w:rsidR="0051312B" w:rsidRPr="00323E53" w14:paraId="56AAC322" w14:textId="77777777" w:rsidTr="0051312B">
        <w:trPr>
          <w:trHeight w:val="295"/>
        </w:trPr>
        <w:tc>
          <w:tcPr>
            <w:tcW w:w="1653" w:type="pct"/>
            <w:vAlign w:val="center"/>
          </w:tcPr>
          <w:p w14:paraId="5715D505" w14:textId="2E2661B5"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Las personas que son importantes para mí valoran el consumo sostenible.</w:t>
            </w:r>
          </w:p>
        </w:tc>
        <w:tc>
          <w:tcPr>
            <w:tcW w:w="648" w:type="pct"/>
            <w:vAlign w:val="center"/>
          </w:tcPr>
          <w:p w14:paraId="7B99FD93" w14:textId="6B09C01F"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5DA1EBA8" w14:textId="701C5068"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27DA8498" w14:textId="09459C65"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051D78AA"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37F456FC" w14:textId="77777777" w:rsidTr="0051312B">
        <w:trPr>
          <w:trHeight w:val="295"/>
        </w:trPr>
        <w:tc>
          <w:tcPr>
            <w:tcW w:w="1653" w:type="pct"/>
            <w:vAlign w:val="center"/>
          </w:tcPr>
          <w:p w14:paraId="700CE416" w14:textId="117F2D9B"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Mi círculo de amigos apoya la compra de productos generados desde emprendimientos sostenibles.</w:t>
            </w:r>
          </w:p>
        </w:tc>
        <w:tc>
          <w:tcPr>
            <w:tcW w:w="648" w:type="pct"/>
            <w:vAlign w:val="center"/>
          </w:tcPr>
          <w:p w14:paraId="3997200C" w14:textId="4E8D96D9"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75B5302B" w14:textId="28E0D99A"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4305CA39" w14:textId="5508A975"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502BB610"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0E9A79B4" w14:textId="77777777" w:rsidTr="0051312B">
        <w:trPr>
          <w:trHeight w:val="295"/>
        </w:trPr>
        <w:tc>
          <w:tcPr>
            <w:tcW w:w="1653" w:type="pct"/>
            <w:vAlign w:val="center"/>
          </w:tcPr>
          <w:p w14:paraId="33B9CCDA" w14:textId="57054669"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Siento que la sociedad me motiva a consumir de manera responsable.</w:t>
            </w:r>
          </w:p>
        </w:tc>
        <w:tc>
          <w:tcPr>
            <w:tcW w:w="648" w:type="pct"/>
            <w:vAlign w:val="center"/>
          </w:tcPr>
          <w:p w14:paraId="79F48FB9" w14:textId="4859D667"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363AA5D1" w14:textId="398312A6"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02F81547" w14:textId="746F2CFD"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0254E9D0"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69E74969" w14:textId="77777777" w:rsidTr="0051312B">
        <w:trPr>
          <w:trHeight w:val="295"/>
        </w:trPr>
        <w:tc>
          <w:tcPr>
            <w:tcW w:w="1653" w:type="pct"/>
            <w:vAlign w:val="center"/>
          </w:tcPr>
          <w:p w14:paraId="573BAE26" w14:textId="006AFF58"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Mis familiares influyen en mi decisión de consumir productos sostenibles.</w:t>
            </w:r>
          </w:p>
        </w:tc>
        <w:tc>
          <w:tcPr>
            <w:tcW w:w="648" w:type="pct"/>
            <w:vAlign w:val="center"/>
          </w:tcPr>
          <w:p w14:paraId="2794D020" w14:textId="681DD913"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1301279B" w14:textId="5C1D8EC9"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2E591FD4" w14:textId="74FB8989"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2C26DC89"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323E53" w:rsidRPr="00323E53" w14:paraId="27FA53D5" w14:textId="77777777" w:rsidTr="0051312B">
        <w:trPr>
          <w:trHeight w:val="295"/>
        </w:trPr>
        <w:tc>
          <w:tcPr>
            <w:tcW w:w="1653" w:type="pct"/>
            <w:vAlign w:val="center"/>
          </w:tcPr>
          <w:p w14:paraId="68F83295" w14:textId="23D2743D" w:rsidR="00323E53" w:rsidRPr="00323E53" w:rsidRDefault="00323E53" w:rsidP="00323E53">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Me interesa que las personas cercanas valoren mis decisiones de consumo sostenible.</w:t>
            </w:r>
          </w:p>
        </w:tc>
        <w:tc>
          <w:tcPr>
            <w:tcW w:w="648" w:type="pct"/>
            <w:vAlign w:val="center"/>
          </w:tcPr>
          <w:p w14:paraId="14B97E7C" w14:textId="677EB627"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2B36144B" w14:textId="79DDE452"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577" w:type="pct"/>
            <w:vAlign w:val="center"/>
          </w:tcPr>
          <w:p w14:paraId="54B55264" w14:textId="031EE1FE"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4B26BBAA" w14:textId="0E3B1A12" w:rsidR="00323E53" w:rsidRPr="00323E53" w:rsidRDefault="007E4BDF" w:rsidP="00323E53">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Puede resultar confuso lo que se entiende por “valoren mis decisiones de consumo sostenible”. ¿hace referencia a que lo valoren positivamente?, si es así, debe ser explícita la afirmación.</w:t>
            </w:r>
          </w:p>
        </w:tc>
      </w:tr>
      <w:tr w:rsidR="0051312B" w:rsidRPr="00323E53" w14:paraId="03817CB7" w14:textId="77777777" w:rsidTr="0051312B">
        <w:trPr>
          <w:trHeight w:val="295"/>
        </w:trPr>
        <w:tc>
          <w:tcPr>
            <w:tcW w:w="1653" w:type="pct"/>
            <w:vAlign w:val="center"/>
          </w:tcPr>
          <w:p w14:paraId="496EDB82" w14:textId="5BC21483"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Me sentiría incómodo si mi entorno desaprueba el consumo de productos generados desde emprendimientos sostenibles.</w:t>
            </w:r>
          </w:p>
        </w:tc>
        <w:tc>
          <w:tcPr>
            <w:tcW w:w="648" w:type="pct"/>
            <w:vAlign w:val="center"/>
          </w:tcPr>
          <w:p w14:paraId="3CE7EEDB" w14:textId="426B4D4B"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28C31F3A" w14:textId="29810440"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6091BB7A" w14:textId="558CC219"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51D21521"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133609D9" w14:textId="77777777" w:rsidTr="0051312B">
        <w:trPr>
          <w:trHeight w:val="295"/>
        </w:trPr>
        <w:tc>
          <w:tcPr>
            <w:tcW w:w="1653" w:type="pct"/>
            <w:vAlign w:val="center"/>
          </w:tcPr>
          <w:p w14:paraId="199A3746" w14:textId="3F99CE74"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Percibo que la sociedad espera que los jóvenes apoyemos el consumo responsable.</w:t>
            </w:r>
          </w:p>
        </w:tc>
        <w:tc>
          <w:tcPr>
            <w:tcW w:w="648" w:type="pct"/>
            <w:vAlign w:val="center"/>
          </w:tcPr>
          <w:p w14:paraId="4C473426" w14:textId="13FF116D"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62A866BA" w14:textId="3B4C3BFE"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7179CE00" w14:textId="76A65E5B"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68E0CD6F"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bl>
    <w:p w14:paraId="500B942D" w14:textId="6EDDB9A3" w:rsidR="0093347B" w:rsidRPr="00323E53" w:rsidRDefault="0093347B" w:rsidP="0056097F">
      <w:pPr>
        <w:spacing w:after="0" w:line="240" w:lineRule="auto"/>
        <w:rPr>
          <w:rFonts w:ascii="Times New Roman" w:hAnsi="Times New Roman" w:cs="Times New Roman"/>
        </w:rPr>
      </w:pPr>
    </w:p>
    <w:p w14:paraId="4B278F3D" w14:textId="77777777" w:rsidR="00870C09" w:rsidRPr="00323E53" w:rsidRDefault="00870C09" w:rsidP="0056097F">
      <w:pPr>
        <w:spacing w:after="0" w:line="240" w:lineRule="auto"/>
        <w:rPr>
          <w:rFonts w:ascii="Times New Roman" w:hAnsi="Times New Roman" w:cs="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85"/>
        <w:gridCol w:w="1681"/>
        <w:gridCol w:w="1815"/>
        <w:gridCol w:w="1497"/>
        <w:gridCol w:w="3684"/>
      </w:tblGrid>
      <w:tr w:rsidR="00870C09" w:rsidRPr="00323E53" w14:paraId="22E37452" w14:textId="77777777" w:rsidTr="0051312B">
        <w:trPr>
          <w:trHeight w:val="295"/>
        </w:trPr>
        <w:tc>
          <w:tcPr>
            <w:tcW w:w="1653" w:type="pct"/>
            <w:vAlign w:val="center"/>
          </w:tcPr>
          <w:p w14:paraId="75A84D62" w14:textId="1F168F63" w:rsidR="00870C09" w:rsidRPr="00323E53" w:rsidRDefault="00323E53"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rPr>
              <w:t>Control percibido del comportamiento</w:t>
            </w:r>
          </w:p>
        </w:tc>
        <w:tc>
          <w:tcPr>
            <w:tcW w:w="648" w:type="pct"/>
            <w:vAlign w:val="center"/>
          </w:tcPr>
          <w:p w14:paraId="54AD8DD4"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PERTINENCIA</w:t>
            </w:r>
          </w:p>
        </w:tc>
        <w:tc>
          <w:tcPr>
            <w:tcW w:w="700" w:type="pct"/>
            <w:vAlign w:val="center"/>
          </w:tcPr>
          <w:p w14:paraId="2126E724"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COMPRENSIÓN</w:t>
            </w:r>
          </w:p>
        </w:tc>
        <w:tc>
          <w:tcPr>
            <w:tcW w:w="577" w:type="pct"/>
            <w:vAlign w:val="center"/>
          </w:tcPr>
          <w:p w14:paraId="6C7E23D8"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REDACCIÓN</w:t>
            </w:r>
          </w:p>
        </w:tc>
        <w:tc>
          <w:tcPr>
            <w:tcW w:w="1421" w:type="pct"/>
            <w:vAlign w:val="center"/>
          </w:tcPr>
          <w:p w14:paraId="3E321885"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OBSERVACIONES RESPECTO AL ITEM Y A LA ESCALA</w:t>
            </w:r>
          </w:p>
        </w:tc>
      </w:tr>
      <w:tr w:rsidR="0051312B" w:rsidRPr="00323E53" w14:paraId="6A2473BF" w14:textId="77777777" w:rsidTr="0051312B">
        <w:trPr>
          <w:trHeight w:val="295"/>
        </w:trPr>
        <w:tc>
          <w:tcPr>
            <w:tcW w:w="1653" w:type="pct"/>
            <w:vAlign w:val="center"/>
          </w:tcPr>
          <w:p w14:paraId="0AF224A4" w14:textId="289C8F8E"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Considero que tengo suficiente información para consumir productos de forma sostenible.</w:t>
            </w:r>
          </w:p>
        </w:tc>
        <w:tc>
          <w:tcPr>
            <w:tcW w:w="648" w:type="pct"/>
            <w:vAlign w:val="center"/>
          </w:tcPr>
          <w:p w14:paraId="0674598F" w14:textId="1E7F8760"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389C7C58" w14:textId="1D7929E5"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665B1B0D" w14:textId="4C48FCA0"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5029AED1"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7717F974" w14:textId="77777777" w:rsidTr="0051312B">
        <w:trPr>
          <w:trHeight w:val="295"/>
        </w:trPr>
        <w:tc>
          <w:tcPr>
            <w:tcW w:w="1653" w:type="pct"/>
            <w:vAlign w:val="center"/>
          </w:tcPr>
          <w:p w14:paraId="13794ED7" w14:textId="193C140E"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Puedo acceder fácilmente a productos de emprendimientos sostenibles.</w:t>
            </w:r>
          </w:p>
        </w:tc>
        <w:tc>
          <w:tcPr>
            <w:tcW w:w="648" w:type="pct"/>
            <w:vAlign w:val="center"/>
          </w:tcPr>
          <w:p w14:paraId="2FD24986" w14:textId="27105613"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315B7518" w14:textId="38C2E979"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1CA7E446" w14:textId="2883A73E"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6FED2100"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7D754EF7" w14:textId="77777777" w:rsidTr="0051312B">
        <w:trPr>
          <w:trHeight w:val="295"/>
        </w:trPr>
        <w:tc>
          <w:tcPr>
            <w:tcW w:w="1653" w:type="pct"/>
            <w:vAlign w:val="center"/>
          </w:tcPr>
          <w:p w14:paraId="6DC9CC1A" w14:textId="30DA0BEB"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Me siento capaz de identificar productos generados desde emprendimientos sostenibles.</w:t>
            </w:r>
          </w:p>
        </w:tc>
        <w:tc>
          <w:tcPr>
            <w:tcW w:w="648" w:type="pct"/>
            <w:vAlign w:val="center"/>
          </w:tcPr>
          <w:p w14:paraId="71A7F01D" w14:textId="5DB3B8A8"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52B36D50" w14:textId="52BFFBA4"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48757BBD" w14:textId="2A25B106"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5E18EE28"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0D378F80" w14:textId="77777777" w:rsidTr="0051312B">
        <w:trPr>
          <w:trHeight w:val="295"/>
        </w:trPr>
        <w:tc>
          <w:tcPr>
            <w:tcW w:w="1653" w:type="pct"/>
            <w:vAlign w:val="center"/>
          </w:tcPr>
          <w:p w14:paraId="18636327" w14:textId="3807FE01"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Aunque quisiera, a veces no puedo consumir de forma sostenible por falta de opciones.</w:t>
            </w:r>
          </w:p>
        </w:tc>
        <w:tc>
          <w:tcPr>
            <w:tcW w:w="648" w:type="pct"/>
            <w:vAlign w:val="center"/>
          </w:tcPr>
          <w:p w14:paraId="37DF87BD" w14:textId="030502FB"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15673CD2" w14:textId="72501BD1"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349511FE" w14:textId="06480975"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55DFFE9C"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5EEE23EE" w14:textId="77777777" w:rsidTr="0051312B">
        <w:trPr>
          <w:trHeight w:val="295"/>
        </w:trPr>
        <w:tc>
          <w:tcPr>
            <w:tcW w:w="1653" w:type="pct"/>
            <w:vAlign w:val="center"/>
          </w:tcPr>
          <w:p w14:paraId="2788D966" w14:textId="25A838B8"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Estoy en condiciones económicas de elegir productos generados desde emprendimientos sostenibles.</w:t>
            </w:r>
          </w:p>
        </w:tc>
        <w:tc>
          <w:tcPr>
            <w:tcW w:w="648" w:type="pct"/>
            <w:vAlign w:val="center"/>
          </w:tcPr>
          <w:p w14:paraId="4808E4DD" w14:textId="149F8088"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1840BEB7" w14:textId="4612AFA2"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06E13073" w14:textId="55E8A59A"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080C6793"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6CF15767" w14:textId="77777777" w:rsidTr="0051312B">
        <w:trPr>
          <w:trHeight w:val="295"/>
        </w:trPr>
        <w:tc>
          <w:tcPr>
            <w:tcW w:w="1653" w:type="pct"/>
            <w:vAlign w:val="center"/>
          </w:tcPr>
          <w:p w14:paraId="70E53DC5" w14:textId="4194A1D7"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Es fácil para mí cambiar mis hábitos hacia un consumo más sostenible.</w:t>
            </w:r>
          </w:p>
        </w:tc>
        <w:tc>
          <w:tcPr>
            <w:tcW w:w="648" w:type="pct"/>
            <w:vAlign w:val="center"/>
          </w:tcPr>
          <w:p w14:paraId="257FA661" w14:textId="5925F749"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2D1E9BCD" w14:textId="208C8C67"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0A4BC2AB" w14:textId="4AF31FF0"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1777E0A2"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4B55A84D" w14:textId="77777777" w:rsidTr="0051312B">
        <w:trPr>
          <w:trHeight w:val="295"/>
        </w:trPr>
        <w:tc>
          <w:tcPr>
            <w:tcW w:w="1653" w:type="pct"/>
            <w:vAlign w:val="center"/>
          </w:tcPr>
          <w:p w14:paraId="01B2FF3C" w14:textId="7E119B61"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Creo que tengo el control sobre mis decisiones de consumo sostenible.</w:t>
            </w:r>
          </w:p>
        </w:tc>
        <w:tc>
          <w:tcPr>
            <w:tcW w:w="648" w:type="pct"/>
            <w:vAlign w:val="center"/>
          </w:tcPr>
          <w:p w14:paraId="4AF65B2A" w14:textId="6C1D0FD4"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68144734" w14:textId="31F52975"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6CFC8AC7" w14:textId="254447A5"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2F64DBEC"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bl>
    <w:p w14:paraId="617236AC" w14:textId="47AEE144" w:rsidR="00870C09" w:rsidRPr="00323E53" w:rsidRDefault="00870C09" w:rsidP="0056097F">
      <w:pPr>
        <w:spacing w:after="0" w:line="240" w:lineRule="auto"/>
        <w:rPr>
          <w:rFonts w:ascii="Times New Roman" w:hAnsi="Times New Roman" w:cs="Times New Roman"/>
        </w:rPr>
      </w:pPr>
    </w:p>
    <w:p w14:paraId="1B04B9D5" w14:textId="77777777" w:rsidR="00870C09" w:rsidRPr="00323E53" w:rsidRDefault="00870C09" w:rsidP="0056097F">
      <w:pPr>
        <w:spacing w:after="0" w:line="240" w:lineRule="auto"/>
        <w:rPr>
          <w:rFonts w:ascii="Times New Roman" w:hAnsi="Times New Roman" w:cs="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85"/>
        <w:gridCol w:w="1681"/>
        <w:gridCol w:w="1815"/>
        <w:gridCol w:w="1497"/>
        <w:gridCol w:w="3684"/>
      </w:tblGrid>
      <w:tr w:rsidR="00870C09" w:rsidRPr="00323E53" w14:paraId="1209088E" w14:textId="77777777" w:rsidTr="0051312B">
        <w:trPr>
          <w:trHeight w:val="295"/>
        </w:trPr>
        <w:tc>
          <w:tcPr>
            <w:tcW w:w="1653" w:type="pct"/>
            <w:vAlign w:val="center"/>
          </w:tcPr>
          <w:p w14:paraId="2CB7628E" w14:textId="2A5D1CBC" w:rsidR="00870C09" w:rsidRPr="00323E53" w:rsidRDefault="00323E53"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rPr>
              <w:t>Intención de consumo en emprendimientos sostenibles</w:t>
            </w:r>
          </w:p>
        </w:tc>
        <w:tc>
          <w:tcPr>
            <w:tcW w:w="648" w:type="pct"/>
            <w:vAlign w:val="center"/>
          </w:tcPr>
          <w:p w14:paraId="124CB0A3"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PERTINENCIA</w:t>
            </w:r>
          </w:p>
        </w:tc>
        <w:tc>
          <w:tcPr>
            <w:tcW w:w="700" w:type="pct"/>
            <w:vAlign w:val="center"/>
          </w:tcPr>
          <w:p w14:paraId="232128E5"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COMPRENSIÓN</w:t>
            </w:r>
          </w:p>
        </w:tc>
        <w:tc>
          <w:tcPr>
            <w:tcW w:w="577" w:type="pct"/>
            <w:vAlign w:val="center"/>
          </w:tcPr>
          <w:p w14:paraId="4A2A9E33"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REDACCIÓN</w:t>
            </w:r>
          </w:p>
        </w:tc>
        <w:tc>
          <w:tcPr>
            <w:tcW w:w="1421" w:type="pct"/>
            <w:vAlign w:val="center"/>
          </w:tcPr>
          <w:p w14:paraId="6003EF87"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OBSERVACIONES RESPECTO AL ITEM Y A LA ESCALA</w:t>
            </w:r>
          </w:p>
        </w:tc>
      </w:tr>
      <w:tr w:rsidR="0051312B" w:rsidRPr="00323E53" w14:paraId="5E26E0DC" w14:textId="77777777" w:rsidTr="0051312B">
        <w:trPr>
          <w:trHeight w:val="295"/>
        </w:trPr>
        <w:tc>
          <w:tcPr>
            <w:tcW w:w="1653" w:type="pct"/>
            <w:vAlign w:val="center"/>
          </w:tcPr>
          <w:p w14:paraId="7F99E262" w14:textId="70B9AE1C"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 xml:space="preserve">Tengo la intención de consumir productos de emprendimientos sostenibles en el futuro. </w:t>
            </w:r>
          </w:p>
        </w:tc>
        <w:tc>
          <w:tcPr>
            <w:tcW w:w="648" w:type="pct"/>
            <w:vAlign w:val="center"/>
          </w:tcPr>
          <w:p w14:paraId="4D8ECFA6" w14:textId="19E7A6FF"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7AC0EB7E" w14:textId="66FE38A3"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561738F5" w14:textId="41CFA14D"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53F0F654"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5F938548" w14:textId="77777777" w:rsidTr="0051312B">
        <w:trPr>
          <w:trHeight w:val="295"/>
        </w:trPr>
        <w:tc>
          <w:tcPr>
            <w:tcW w:w="1653" w:type="pct"/>
            <w:vAlign w:val="center"/>
          </w:tcPr>
          <w:p w14:paraId="148D4ACA" w14:textId="1E595CEA"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Estoy dispuesto a pagar un poco más por productos sostenibles.</w:t>
            </w:r>
          </w:p>
        </w:tc>
        <w:tc>
          <w:tcPr>
            <w:tcW w:w="648" w:type="pct"/>
            <w:vAlign w:val="center"/>
          </w:tcPr>
          <w:p w14:paraId="0B7AEC52" w14:textId="556BE9E1"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05C8BD77" w14:textId="27F82D96"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01193023" w14:textId="76F9ACF4"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3E586124"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593FE230" w14:textId="77777777" w:rsidTr="0051312B">
        <w:trPr>
          <w:trHeight w:val="295"/>
        </w:trPr>
        <w:tc>
          <w:tcPr>
            <w:tcW w:w="1653" w:type="pct"/>
            <w:vAlign w:val="center"/>
          </w:tcPr>
          <w:p w14:paraId="396D1358" w14:textId="654E307B"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Planeo buscar activamente emprendimientos sostenibles para mis compras.</w:t>
            </w:r>
          </w:p>
        </w:tc>
        <w:tc>
          <w:tcPr>
            <w:tcW w:w="648" w:type="pct"/>
            <w:vAlign w:val="center"/>
          </w:tcPr>
          <w:p w14:paraId="288BD7EF" w14:textId="636D0832"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17E7B1CF" w14:textId="68E0543B"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2E9D1EB4" w14:textId="010C551F"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5CAFA453"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2F5F1B23" w14:textId="77777777" w:rsidTr="0051312B">
        <w:trPr>
          <w:trHeight w:val="295"/>
        </w:trPr>
        <w:tc>
          <w:tcPr>
            <w:tcW w:w="1653" w:type="pct"/>
            <w:vAlign w:val="center"/>
          </w:tcPr>
          <w:p w14:paraId="02D523B5" w14:textId="03A6D6B9"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Es probable que recomiende a otros el consumo de productos generados desde emprendimientos sostenibles.</w:t>
            </w:r>
          </w:p>
        </w:tc>
        <w:tc>
          <w:tcPr>
            <w:tcW w:w="648" w:type="pct"/>
            <w:vAlign w:val="center"/>
          </w:tcPr>
          <w:p w14:paraId="45C7892E" w14:textId="512A3923"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12E68CEC" w14:textId="5BDEDA5E"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31B8F0BC" w14:textId="0F6C279C"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1EF81C37"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3CF01408" w14:textId="77777777" w:rsidTr="0051312B">
        <w:trPr>
          <w:trHeight w:val="295"/>
        </w:trPr>
        <w:tc>
          <w:tcPr>
            <w:tcW w:w="1653" w:type="pct"/>
            <w:vAlign w:val="center"/>
          </w:tcPr>
          <w:p w14:paraId="6EA0C72F" w14:textId="32882A3C"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Me gustaría participar en iniciativas que promuevan el consumo responsable.</w:t>
            </w:r>
          </w:p>
        </w:tc>
        <w:tc>
          <w:tcPr>
            <w:tcW w:w="648" w:type="pct"/>
            <w:vAlign w:val="center"/>
          </w:tcPr>
          <w:p w14:paraId="29063C21" w14:textId="43384EE2"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6F3D80BF" w14:textId="62370B51"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25811986" w14:textId="74BA0CBF"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64BCE027"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1C20AE9D" w14:textId="77777777" w:rsidTr="0051312B">
        <w:trPr>
          <w:trHeight w:val="295"/>
        </w:trPr>
        <w:tc>
          <w:tcPr>
            <w:tcW w:w="1653" w:type="pct"/>
            <w:vAlign w:val="center"/>
          </w:tcPr>
          <w:p w14:paraId="613D44E8" w14:textId="2CC90E06"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lastRenderedPageBreak/>
              <w:t>Al elegir un producto, reviso si proviene de un emprendimiento sostenible.</w:t>
            </w:r>
          </w:p>
        </w:tc>
        <w:tc>
          <w:tcPr>
            <w:tcW w:w="648" w:type="pct"/>
            <w:vAlign w:val="center"/>
          </w:tcPr>
          <w:p w14:paraId="0689557F" w14:textId="1DEC5E35"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700" w:type="pct"/>
            <w:vAlign w:val="center"/>
          </w:tcPr>
          <w:p w14:paraId="5DA19B1D" w14:textId="0FE6E7E1"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1BC8874C" w14:textId="285A674D"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76FB2754"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323E53" w:rsidRPr="00323E53" w14:paraId="33580BE7" w14:textId="77777777" w:rsidTr="0051312B">
        <w:trPr>
          <w:trHeight w:val="295"/>
        </w:trPr>
        <w:tc>
          <w:tcPr>
            <w:tcW w:w="1653" w:type="pct"/>
            <w:vAlign w:val="center"/>
          </w:tcPr>
          <w:p w14:paraId="2CD7827F" w14:textId="382BC7EF" w:rsidR="00323E53" w:rsidRPr="00323E53" w:rsidRDefault="00323E53" w:rsidP="00323E53">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color w:val="000000"/>
              </w:rPr>
              <w:t>Estoy comprometido con el consumo consciente y responsable.</w:t>
            </w:r>
          </w:p>
        </w:tc>
        <w:tc>
          <w:tcPr>
            <w:tcW w:w="648" w:type="pct"/>
            <w:vAlign w:val="center"/>
          </w:tcPr>
          <w:p w14:paraId="62B60439" w14:textId="33BA8F5E"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7BCCE07C" w14:textId="2F39B02B"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7DCCF6D2" w14:textId="53282821"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3B25C735" w14:textId="73E1AD19" w:rsidR="00323E53" w:rsidRPr="00323E53" w:rsidRDefault="0051312B" w:rsidP="00323E53">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No es claro cómo el “compromiso” se vincula directamente con la intención de consumo.</w:t>
            </w:r>
          </w:p>
        </w:tc>
      </w:tr>
    </w:tbl>
    <w:p w14:paraId="4F55E177" w14:textId="1F59E8D6" w:rsidR="00870C09" w:rsidRPr="00323E53" w:rsidRDefault="00870C09" w:rsidP="0056097F">
      <w:pPr>
        <w:spacing w:after="0" w:line="240" w:lineRule="auto"/>
        <w:rPr>
          <w:rFonts w:ascii="Times New Roman" w:hAnsi="Times New Roman" w:cs="Times New Roman"/>
        </w:rPr>
      </w:pPr>
    </w:p>
    <w:p w14:paraId="57462605" w14:textId="77777777" w:rsidR="00870C09" w:rsidRPr="00323E53" w:rsidRDefault="00870C09" w:rsidP="0056097F">
      <w:pPr>
        <w:spacing w:after="0" w:line="240" w:lineRule="auto"/>
        <w:rPr>
          <w:rFonts w:ascii="Times New Roman" w:hAnsi="Times New Roman" w:cs="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85"/>
        <w:gridCol w:w="1681"/>
        <w:gridCol w:w="1815"/>
        <w:gridCol w:w="1497"/>
        <w:gridCol w:w="3684"/>
      </w:tblGrid>
      <w:tr w:rsidR="00870C09" w:rsidRPr="00323E53" w14:paraId="3012D504" w14:textId="77777777" w:rsidTr="0051312B">
        <w:trPr>
          <w:trHeight w:val="295"/>
        </w:trPr>
        <w:tc>
          <w:tcPr>
            <w:tcW w:w="1653" w:type="pct"/>
            <w:vAlign w:val="center"/>
          </w:tcPr>
          <w:p w14:paraId="3D65CE7E" w14:textId="1846845C" w:rsidR="00870C09" w:rsidRPr="00323E53" w:rsidRDefault="00323E53"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rPr>
              <w:t>Norma moral personal</w:t>
            </w:r>
          </w:p>
        </w:tc>
        <w:tc>
          <w:tcPr>
            <w:tcW w:w="648" w:type="pct"/>
            <w:vAlign w:val="center"/>
          </w:tcPr>
          <w:p w14:paraId="05AF961D"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PERTINENCIA</w:t>
            </w:r>
          </w:p>
        </w:tc>
        <w:tc>
          <w:tcPr>
            <w:tcW w:w="700" w:type="pct"/>
            <w:vAlign w:val="center"/>
          </w:tcPr>
          <w:p w14:paraId="3C1E7DF3"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COMPRENSIÓN</w:t>
            </w:r>
          </w:p>
        </w:tc>
        <w:tc>
          <w:tcPr>
            <w:tcW w:w="577" w:type="pct"/>
            <w:vAlign w:val="center"/>
          </w:tcPr>
          <w:p w14:paraId="78D29B94"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REDACCIÓN</w:t>
            </w:r>
          </w:p>
        </w:tc>
        <w:tc>
          <w:tcPr>
            <w:tcW w:w="1421" w:type="pct"/>
            <w:vAlign w:val="center"/>
          </w:tcPr>
          <w:p w14:paraId="42A787D5"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OBSERVACIONES RESPECTO AL ITEM Y A LA ESCALA</w:t>
            </w:r>
          </w:p>
        </w:tc>
      </w:tr>
      <w:tr w:rsidR="0051312B" w:rsidRPr="00323E53" w14:paraId="391EE7C0" w14:textId="77777777" w:rsidTr="0051312B">
        <w:trPr>
          <w:trHeight w:val="295"/>
        </w:trPr>
        <w:tc>
          <w:tcPr>
            <w:tcW w:w="1653" w:type="pct"/>
          </w:tcPr>
          <w:p w14:paraId="5D82BDBD" w14:textId="436E705F"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Es mi responsabilidad personal consumir productos que cuiden el medio ambiente.</w:t>
            </w:r>
          </w:p>
        </w:tc>
        <w:tc>
          <w:tcPr>
            <w:tcW w:w="648" w:type="pct"/>
            <w:vAlign w:val="center"/>
          </w:tcPr>
          <w:p w14:paraId="7BB5D9D7" w14:textId="464E78CE"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0A7319AD" w14:textId="53DEACF0"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7CACAC07" w14:textId="7D8E31D7"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075092DD"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52F85747" w14:textId="77777777" w:rsidTr="0051312B">
        <w:trPr>
          <w:trHeight w:val="295"/>
        </w:trPr>
        <w:tc>
          <w:tcPr>
            <w:tcW w:w="1653" w:type="pct"/>
          </w:tcPr>
          <w:p w14:paraId="71AD84D1" w14:textId="7ED9D33C"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Me sentiría mal conmigo mismo si no apoyo emprendimientos sostenibles.</w:t>
            </w:r>
          </w:p>
        </w:tc>
        <w:tc>
          <w:tcPr>
            <w:tcW w:w="648" w:type="pct"/>
            <w:vAlign w:val="center"/>
          </w:tcPr>
          <w:p w14:paraId="28CD3E7D" w14:textId="4B7D5A57"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64E2FEED" w14:textId="209D5126"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735AA8CE" w14:textId="531B04EF"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780AD773"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75DFBA47" w14:textId="77777777" w:rsidTr="0051312B">
        <w:trPr>
          <w:trHeight w:val="295"/>
        </w:trPr>
        <w:tc>
          <w:tcPr>
            <w:tcW w:w="1653" w:type="pct"/>
          </w:tcPr>
          <w:p w14:paraId="1C392C6A" w14:textId="0589A621"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Considero que es un deber ético consumir de forma responsable.</w:t>
            </w:r>
          </w:p>
        </w:tc>
        <w:tc>
          <w:tcPr>
            <w:tcW w:w="648" w:type="pct"/>
            <w:vAlign w:val="center"/>
          </w:tcPr>
          <w:p w14:paraId="5869AE61" w14:textId="22FF9DD7"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6953B134" w14:textId="4E3EF01A"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4AC1FC4B" w14:textId="4E991A2B"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0EF8B260"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36C7FBE5" w14:textId="77777777" w:rsidTr="0051312B">
        <w:trPr>
          <w:trHeight w:val="295"/>
        </w:trPr>
        <w:tc>
          <w:tcPr>
            <w:tcW w:w="1653" w:type="pct"/>
          </w:tcPr>
          <w:p w14:paraId="22FA38D8" w14:textId="0CB6E0E3"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Independientemente de lo que piensen los demás, yo elijo productos sostenibles por convicción.</w:t>
            </w:r>
          </w:p>
        </w:tc>
        <w:tc>
          <w:tcPr>
            <w:tcW w:w="648" w:type="pct"/>
            <w:vAlign w:val="center"/>
          </w:tcPr>
          <w:p w14:paraId="74638477" w14:textId="4356F99A"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28DDCCCE" w14:textId="5F8DF25B"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6006D32D" w14:textId="628DB930"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00E0451C"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07CC40BB" w14:textId="77777777" w:rsidTr="0051312B">
        <w:trPr>
          <w:trHeight w:val="295"/>
        </w:trPr>
        <w:tc>
          <w:tcPr>
            <w:tcW w:w="1653" w:type="pct"/>
          </w:tcPr>
          <w:p w14:paraId="311746ED" w14:textId="5EDE0DF9"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Cada persona debe actuar con conciencia moral al consumir.</w:t>
            </w:r>
          </w:p>
        </w:tc>
        <w:tc>
          <w:tcPr>
            <w:tcW w:w="648" w:type="pct"/>
            <w:vAlign w:val="center"/>
          </w:tcPr>
          <w:p w14:paraId="6508C305" w14:textId="7AB26122"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1C2E7740" w14:textId="4F28FD86"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w:t>
            </w:r>
          </w:p>
        </w:tc>
        <w:tc>
          <w:tcPr>
            <w:tcW w:w="577" w:type="pct"/>
            <w:vAlign w:val="center"/>
          </w:tcPr>
          <w:p w14:paraId="3DA1A353" w14:textId="720650E8"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7D036F28" w14:textId="501DC452" w:rsidR="0051312B" w:rsidRPr="00323E53" w:rsidRDefault="0051312B" w:rsidP="0051312B">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Se debe tener en cuenta si</w:t>
            </w:r>
            <w:r w:rsidR="009A7E7A">
              <w:rPr>
                <w:rFonts w:ascii="Times New Roman" w:eastAsia="Times New Roman" w:hAnsi="Times New Roman" w:cs="Times New Roman"/>
                <w:color w:val="000000"/>
                <w:lang w:eastAsia="es-CO"/>
              </w:rPr>
              <w:t>,</w:t>
            </w:r>
            <w:r>
              <w:rPr>
                <w:rFonts w:ascii="Times New Roman" w:eastAsia="Times New Roman" w:hAnsi="Times New Roman" w:cs="Times New Roman"/>
                <w:color w:val="000000"/>
                <w:lang w:eastAsia="es-CO"/>
              </w:rPr>
              <w:t xml:space="preserve"> para el participante</w:t>
            </w:r>
            <w:r w:rsidR="009A7E7A">
              <w:rPr>
                <w:rFonts w:ascii="Times New Roman" w:eastAsia="Times New Roman" w:hAnsi="Times New Roman" w:cs="Times New Roman"/>
                <w:color w:val="000000"/>
                <w:lang w:eastAsia="es-CO"/>
              </w:rPr>
              <w:t>,</w:t>
            </w:r>
            <w:r>
              <w:rPr>
                <w:rFonts w:ascii="Times New Roman" w:eastAsia="Times New Roman" w:hAnsi="Times New Roman" w:cs="Times New Roman"/>
                <w:color w:val="000000"/>
                <w:lang w:eastAsia="es-CO"/>
              </w:rPr>
              <w:t xml:space="preserve"> resulta claro lo que significa “conciencia moral”, porque esto puede resultar en variabilidad de la respuesta y afectar la validez.</w:t>
            </w:r>
          </w:p>
        </w:tc>
      </w:tr>
      <w:tr w:rsidR="0051312B" w:rsidRPr="00323E53" w14:paraId="1475608C" w14:textId="77777777" w:rsidTr="0051312B">
        <w:trPr>
          <w:trHeight w:val="295"/>
        </w:trPr>
        <w:tc>
          <w:tcPr>
            <w:tcW w:w="1653" w:type="pct"/>
          </w:tcPr>
          <w:p w14:paraId="41DBE853" w14:textId="07CAFB6D"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Trato de consumir productos que tengan un impacto positivo en la sociedad.</w:t>
            </w:r>
          </w:p>
        </w:tc>
        <w:tc>
          <w:tcPr>
            <w:tcW w:w="648" w:type="pct"/>
            <w:vAlign w:val="center"/>
          </w:tcPr>
          <w:p w14:paraId="2C6CA04E" w14:textId="28454D8A"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5E4E963E" w14:textId="63976FE3"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07E6B46D" w14:textId="775AD8C0"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38A45C4A"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23DEAE31" w14:textId="77777777" w:rsidTr="0051312B">
        <w:trPr>
          <w:trHeight w:val="295"/>
        </w:trPr>
        <w:tc>
          <w:tcPr>
            <w:tcW w:w="1653" w:type="pct"/>
          </w:tcPr>
          <w:p w14:paraId="76059048" w14:textId="111C42A4"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Consumir de forma sostenible es una cuestión de principios y valores.</w:t>
            </w:r>
          </w:p>
        </w:tc>
        <w:tc>
          <w:tcPr>
            <w:tcW w:w="648" w:type="pct"/>
            <w:vAlign w:val="center"/>
          </w:tcPr>
          <w:p w14:paraId="4E7D078D" w14:textId="05BC6819"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2D978D8E" w14:textId="43AC47B5"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2A1E588E" w14:textId="733A4358"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6937FC80"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bl>
    <w:p w14:paraId="0CCD5C97" w14:textId="392D6436" w:rsidR="00870C09" w:rsidRPr="00323E53" w:rsidRDefault="00870C09" w:rsidP="0056097F">
      <w:pPr>
        <w:spacing w:after="0" w:line="240" w:lineRule="auto"/>
        <w:rPr>
          <w:rFonts w:ascii="Times New Roman" w:hAnsi="Times New Roman" w:cs="Times New Roman"/>
        </w:rPr>
      </w:pPr>
    </w:p>
    <w:p w14:paraId="1D6A2FA8" w14:textId="77777777" w:rsidR="00870C09" w:rsidRPr="00323E53" w:rsidRDefault="00870C09" w:rsidP="0056097F">
      <w:pPr>
        <w:spacing w:after="0" w:line="240" w:lineRule="auto"/>
        <w:rPr>
          <w:rFonts w:ascii="Times New Roman" w:hAnsi="Times New Roman" w:cs="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85"/>
        <w:gridCol w:w="1681"/>
        <w:gridCol w:w="1815"/>
        <w:gridCol w:w="1497"/>
        <w:gridCol w:w="3684"/>
      </w:tblGrid>
      <w:tr w:rsidR="00870C09" w:rsidRPr="00323E53" w14:paraId="3AA03E65" w14:textId="77777777" w:rsidTr="0051312B">
        <w:trPr>
          <w:trHeight w:val="295"/>
        </w:trPr>
        <w:tc>
          <w:tcPr>
            <w:tcW w:w="1653" w:type="pct"/>
            <w:vAlign w:val="center"/>
          </w:tcPr>
          <w:p w14:paraId="36F72F41" w14:textId="0C57ED61" w:rsidR="00870C09" w:rsidRPr="00323E53" w:rsidRDefault="00323E53"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rPr>
              <w:t>Conciencia sobre el consumo sostenible</w:t>
            </w:r>
          </w:p>
        </w:tc>
        <w:tc>
          <w:tcPr>
            <w:tcW w:w="648" w:type="pct"/>
            <w:vAlign w:val="center"/>
          </w:tcPr>
          <w:p w14:paraId="43DCA907"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PERTINENCIA</w:t>
            </w:r>
          </w:p>
        </w:tc>
        <w:tc>
          <w:tcPr>
            <w:tcW w:w="700" w:type="pct"/>
            <w:vAlign w:val="center"/>
          </w:tcPr>
          <w:p w14:paraId="034D5846"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COMPRENSIÓN</w:t>
            </w:r>
          </w:p>
        </w:tc>
        <w:tc>
          <w:tcPr>
            <w:tcW w:w="577" w:type="pct"/>
            <w:vAlign w:val="center"/>
          </w:tcPr>
          <w:p w14:paraId="49402A07"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REDACCIÓN</w:t>
            </w:r>
          </w:p>
        </w:tc>
        <w:tc>
          <w:tcPr>
            <w:tcW w:w="1421" w:type="pct"/>
            <w:vAlign w:val="center"/>
          </w:tcPr>
          <w:p w14:paraId="3D993C04" w14:textId="77777777" w:rsidR="00870C09" w:rsidRPr="00323E53" w:rsidRDefault="00870C09" w:rsidP="00077E1E">
            <w:pPr>
              <w:spacing w:after="0" w:line="240" w:lineRule="auto"/>
              <w:jc w:val="center"/>
              <w:rPr>
                <w:rFonts w:ascii="Times New Roman" w:eastAsia="Times New Roman" w:hAnsi="Times New Roman" w:cs="Times New Roman"/>
                <w:b/>
                <w:color w:val="000000"/>
                <w:lang w:eastAsia="es-CO"/>
              </w:rPr>
            </w:pPr>
            <w:r w:rsidRPr="00323E53">
              <w:rPr>
                <w:rFonts w:ascii="Times New Roman" w:eastAsia="Times New Roman" w:hAnsi="Times New Roman" w:cs="Times New Roman"/>
                <w:b/>
                <w:color w:val="000000"/>
                <w:lang w:eastAsia="es-CO"/>
              </w:rPr>
              <w:t>OBSERVACIONES RESPECTO AL ITEM Y A LA ESCALA</w:t>
            </w:r>
          </w:p>
        </w:tc>
      </w:tr>
      <w:tr w:rsidR="00323E53" w:rsidRPr="00323E53" w14:paraId="79E424B7" w14:textId="77777777" w:rsidTr="0051312B">
        <w:trPr>
          <w:trHeight w:val="295"/>
        </w:trPr>
        <w:tc>
          <w:tcPr>
            <w:tcW w:w="1653" w:type="pct"/>
          </w:tcPr>
          <w:p w14:paraId="30867379" w14:textId="4FA00CD5" w:rsidR="00323E53" w:rsidRPr="00323E53" w:rsidRDefault="00323E53" w:rsidP="00323E53">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Estoy bien informado sobre lo que significa un emprendimiento sostenible.</w:t>
            </w:r>
          </w:p>
        </w:tc>
        <w:tc>
          <w:tcPr>
            <w:tcW w:w="648" w:type="pct"/>
            <w:vAlign w:val="center"/>
          </w:tcPr>
          <w:p w14:paraId="3108A713" w14:textId="27F24D11"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33FE4DA2" w14:textId="4347C857"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3DF50F80" w14:textId="33DD866D" w:rsidR="00323E53"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7D607E8F" w14:textId="77777777" w:rsidR="00323E53" w:rsidRPr="00323E53" w:rsidRDefault="00323E53" w:rsidP="00323E53">
            <w:pPr>
              <w:spacing w:after="0" w:line="240" w:lineRule="auto"/>
              <w:rPr>
                <w:rFonts w:ascii="Times New Roman" w:eastAsia="Times New Roman" w:hAnsi="Times New Roman" w:cs="Times New Roman"/>
                <w:color w:val="000000"/>
                <w:lang w:eastAsia="es-CO"/>
              </w:rPr>
            </w:pPr>
          </w:p>
        </w:tc>
      </w:tr>
      <w:tr w:rsidR="0051312B" w:rsidRPr="00323E53" w14:paraId="6E134A82" w14:textId="77777777" w:rsidTr="0051312B">
        <w:trPr>
          <w:trHeight w:val="295"/>
        </w:trPr>
        <w:tc>
          <w:tcPr>
            <w:tcW w:w="1653" w:type="pct"/>
          </w:tcPr>
          <w:p w14:paraId="4061688E" w14:textId="4A19263D"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lastRenderedPageBreak/>
              <w:t>Conozco las consecuencias ambientales de mis hábitos de consumo.</w:t>
            </w:r>
          </w:p>
        </w:tc>
        <w:tc>
          <w:tcPr>
            <w:tcW w:w="648" w:type="pct"/>
            <w:vAlign w:val="center"/>
          </w:tcPr>
          <w:p w14:paraId="73F4F4F6" w14:textId="158351AE"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1766785B" w14:textId="5D28642F"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5123FF9E" w14:textId="71985130"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6D1231F4"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5098750B" w14:textId="77777777" w:rsidTr="0051312B">
        <w:trPr>
          <w:trHeight w:val="295"/>
        </w:trPr>
        <w:tc>
          <w:tcPr>
            <w:tcW w:w="1653" w:type="pct"/>
          </w:tcPr>
          <w:p w14:paraId="751E5A94" w14:textId="41DCCA5A"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Estoy al tanto de cómo mi consumo afecta a la sociedad y al planeta.</w:t>
            </w:r>
          </w:p>
        </w:tc>
        <w:tc>
          <w:tcPr>
            <w:tcW w:w="648" w:type="pct"/>
            <w:vAlign w:val="center"/>
          </w:tcPr>
          <w:p w14:paraId="2885DBA0" w14:textId="69E14525"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32474658" w14:textId="7B6F90C6"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736260CD" w14:textId="02120354"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20289994"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0FB2F1D5" w14:textId="77777777" w:rsidTr="0051312B">
        <w:trPr>
          <w:trHeight w:val="295"/>
        </w:trPr>
        <w:tc>
          <w:tcPr>
            <w:tcW w:w="1653" w:type="pct"/>
          </w:tcPr>
          <w:p w14:paraId="03CEFC45" w14:textId="4E4BB084"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Me interesa aprender más sobre prácticas de consumo responsable.</w:t>
            </w:r>
          </w:p>
        </w:tc>
        <w:tc>
          <w:tcPr>
            <w:tcW w:w="648" w:type="pct"/>
            <w:vAlign w:val="center"/>
          </w:tcPr>
          <w:p w14:paraId="36B08B4E" w14:textId="02267A7B"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2DDCF791" w14:textId="081669B0"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1112536A" w14:textId="5EE132F2"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0716C5E7"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3168D3EE" w14:textId="77777777" w:rsidTr="0051312B">
        <w:trPr>
          <w:trHeight w:val="295"/>
        </w:trPr>
        <w:tc>
          <w:tcPr>
            <w:tcW w:w="1653" w:type="pct"/>
          </w:tcPr>
          <w:p w14:paraId="5EF433B8" w14:textId="48BF9F47"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Suelo investigar el origen de los productos antes de comprarlos.</w:t>
            </w:r>
          </w:p>
        </w:tc>
        <w:tc>
          <w:tcPr>
            <w:tcW w:w="648" w:type="pct"/>
            <w:vAlign w:val="center"/>
          </w:tcPr>
          <w:p w14:paraId="597114A6" w14:textId="19357297"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62321957" w14:textId="006C4C9E"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3703142B" w14:textId="55C4045E"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0C298F3D"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6C72352F" w14:textId="77777777" w:rsidTr="0051312B">
        <w:trPr>
          <w:trHeight w:val="295"/>
        </w:trPr>
        <w:tc>
          <w:tcPr>
            <w:tcW w:w="1653" w:type="pct"/>
          </w:tcPr>
          <w:p w14:paraId="1D9710DA" w14:textId="7A4E5323"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Entiendo la diferencia entre un producto sostenible y uno convencional.</w:t>
            </w:r>
          </w:p>
        </w:tc>
        <w:tc>
          <w:tcPr>
            <w:tcW w:w="648" w:type="pct"/>
            <w:vAlign w:val="center"/>
          </w:tcPr>
          <w:p w14:paraId="476E484C" w14:textId="3279BD49"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6CD861ED" w14:textId="5BE8621D"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4431A487" w14:textId="7D08E147"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3F81AA62"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r w:rsidR="0051312B" w:rsidRPr="00323E53" w14:paraId="0B1DD9DF" w14:textId="77777777" w:rsidTr="0051312B">
        <w:trPr>
          <w:trHeight w:val="295"/>
        </w:trPr>
        <w:tc>
          <w:tcPr>
            <w:tcW w:w="1653" w:type="pct"/>
          </w:tcPr>
          <w:p w14:paraId="746F4621" w14:textId="29D85895" w:rsidR="0051312B" w:rsidRPr="00323E53" w:rsidRDefault="0051312B" w:rsidP="0051312B">
            <w:pPr>
              <w:spacing w:after="0" w:line="240" w:lineRule="auto"/>
              <w:rPr>
                <w:rFonts w:ascii="Times New Roman" w:eastAsia="Times New Roman" w:hAnsi="Times New Roman" w:cs="Times New Roman"/>
                <w:color w:val="000000"/>
                <w:lang w:eastAsia="es-CO"/>
              </w:rPr>
            </w:pPr>
            <w:r w:rsidRPr="00323E53">
              <w:rPr>
                <w:rFonts w:ascii="Times New Roman" w:eastAsia="Times New Roman" w:hAnsi="Times New Roman" w:cs="Times New Roman"/>
              </w:rPr>
              <w:t>Soy consciente del impacto que tienen mis decisiones de consumo en el futuro del planeta.</w:t>
            </w:r>
          </w:p>
        </w:tc>
        <w:tc>
          <w:tcPr>
            <w:tcW w:w="648" w:type="pct"/>
            <w:vAlign w:val="center"/>
          </w:tcPr>
          <w:p w14:paraId="6BE25C24" w14:textId="035F6D5E"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700" w:type="pct"/>
            <w:vAlign w:val="center"/>
          </w:tcPr>
          <w:p w14:paraId="65F5D087" w14:textId="58B74C77"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577" w:type="pct"/>
            <w:vAlign w:val="center"/>
          </w:tcPr>
          <w:p w14:paraId="224DCA33" w14:textId="0AFD4BD3" w:rsidR="0051312B" w:rsidRPr="00323E53" w:rsidRDefault="0051312B" w:rsidP="008048C6">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421" w:type="pct"/>
            <w:vAlign w:val="center"/>
          </w:tcPr>
          <w:p w14:paraId="1D52C35F" w14:textId="77777777" w:rsidR="0051312B" w:rsidRPr="00323E53" w:rsidRDefault="0051312B" w:rsidP="0051312B">
            <w:pPr>
              <w:spacing w:after="0" w:line="240" w:lineRule="auto"/>
              <w:rPr>
                <w:rFonts w:ascii="Times New Roman" w:eastAsia="Times New Roman" w:hAnsi="Times New Roman" w:cs="Times New Roman"/>
                <w:color w:val="000000"/>
                <w:lang w:eastAsia="es-CO"/>
              </w:rPr>
            </w:pPr>
          </w:p>
        </w:tc>
      </w:tr>
    </w:tbl>
    <w:p w14:paraId="4FE8F476" w14:textId="77777777" w:rsidR="00870C09" w:rsidRPr="00323E53" w:rsidRDefault="00870C09" w:rsidP="0056097F">
      <w:pPr>
        <w:spacing w:after="0" w:line="240" w:lineRule="auto"/>
        <w:rPr>
          <w:rFonts w:ascii="Times New Roman" w:hAnsi="Times New Roman" w:cs="Times New Roman"/>
        </w:rPr>
      </w:pPr>
    </w:p>
    <w:p w14:paraId="61F7BB46" w14:textId="77777777" w:rsidR="00786A10" w:rsidRPr="00323E53" w:rsidRDefault="00786A10" w:rsidP="0056097F">
      <w:pPr>
        <w:spacing w:after="0" w:line="240" w:lineRule="auto"/>
        <w:rPr>
          <w:rFonts w:ascii="Times New Roman" w:hAnsi="Times New Roman" w:cs="Times New Roman"/>
        </w:rPr>
      </w:pPr>
    </w:p>
    <w:p w14:paraId="56DD406B" w14:textId="77777777" w:rsidR="00953D2C" w:rsidRPr="00323E53" w:rsidRDefault="002A244B" w:rsidP="0056097F">
      <w:pPr>
        <w:spacing w:after="0" w:line="240" w:lineRule="auto"/>
        <w:rPr>
          <w:rFonts w:ascii="Times New Roman" w:hAnsi="Times New Roman" w:cs="Times New Roman"/>
          <w:b/>
        </w:rPr>
      </w:pPr>
      <w:r w:rsidRPr="00323E53">
        <w:rPr>
          <w:rFonts w:ascii="Times New Roman" w:hAnsi="Times New Roman" w:cs="Times New Roman"/>
          <w:b/>
        </w:rPr>
        <w:t>EVALUACIÓN GENERAL</w:t>
      </w:r>
    </w:p>
    <w:p w14:paraId="5BCFD103" w14:textId="77777777" w:rsidR="00786A10" w:rsidRPr="00323E53" w:rsidRDefault="00786A10" w:rsidP="0056097F">
      <w:pPr>
        <w:spacing w:after="0" w:line="240" w:lineRule="auto"/>
        <w:rPr>
          <w:rFonts w:ascii="Times New Roman" w:hAnsi="Times New Roman" w:cs="Times New Roman"/>
        </w:rPr>
      </w:pPr>
    </w:p>
    <w:p w14:paraId="00FD2124" w14:textId="16EAD225" w:rsidR="002A244B" w:rsidRDefault="002A244B" w:rsidP="0056097F">
      <w:pPr>
        <w:spacing w:after="0" w:line="240" w:lineRule="auto"/>
        <w:rPr>
          <w:rFonts w:ascii="Times New Roman" w:hAnsi="Times New Roman" w:cs="Times New Roman"/>
        </w:rPr>
      </w:pPr>
      <w:r w:rsidRPr="00323E53">
        <w:rPr>
          <w:rFonts w:ascii="Times New Roman" w:hAnsi="Times New Roman" w:cs="Times New Roman"/>
        </w:rPr>
        <w:t>Por favor evalúen los siguientes aspectos generales de la prueba:</w:t>
      </w:r>
    </w:p>
    <w:p w14:paraId="498CA3D1" w14:textId="77777777" w:rsidR="00CB63EC" w:rsidRPr="00323E53" w:rsidRDefault="00CB63EC" w:rsidP="0056097F">
      <w:pPr>
        <w:spacing w:after="0" w:line="240" w:lineRule="auto"/>
        <w:rPr>
          <w:rFonts w:ascii="Times New Roman" w:hAnsi="Times New Roman" w:cs="Times New Roman"/>
        </w:rPr>
      </w:pPr>
    </w:p>
    <w:p w14:paraId="5B634A05" w14:textId="77777777" w:rsidR="00786A10" w:rsidRPr="00323E53" w:rsidRDefault="00786A10" w:rsidP="0056097F">
      <w:pPr>
        <w:spacing w:after="0" w:line="240" w:lineRule="auto"/>
        <w:rPr>
          <w:rFonts w:ascii="Times New Roman" w:hAnsi="Times New Roman" w:cs="Times New Roman"/>
        </w:rPr>
      </w:pPr>
    </w:p>
    <w:p w14:paraId="5168AC36" w14:textId="76EB9FD8" w:rsidR="0093347B" w:rsidRPr="00323E53" w:rsidRDefault="002A244B" w:rsidP="00C17459">
      <w:pPr>
        <w:pStyle w:val="Prrafodelista"/>
        <w:numPr>
          <w:ilvl w:val="0"/>
          <w:numId w:val="1"/>
        </w:numPr>
        <w:spacing w:after="0" w:line="240" w:lineRule="auto"/>
        <w:rPr>
          <w:rFonts w:ascii="Times New Roman" w:hAnsi="Times New Roman" w:cs="Times New Roman"/>
        </w:rPr>
      </w:pPr>
      <w:r w:rsidRPr="00323E53">
        <w:rPr>
          <w:rFonts w:ascii="Times New Roman" w:hAnsi="Times New Roman" w:cs="Times New Roman"/>
        </w:rPr>
        <w:t>Opinión acerca de la Cantidad de ítems:</w:t>
      </w:r>
    </w:p>
    <w:p w14:paraId="16B1AD35" w14:textId="79F44ECC" w:rsidR="0093347B" w:rsidRPr="008F19E0" w:rsidRDefault="006E1C01" w:rsidP="006E1C01">
      <w:pPr>
        <w:spacing w:after="0" w:line="240" w:lineRule="auto"/>
        <w:ind w:left="708"/>
        <w:rPr>
          <w:rFonts w:ascii="Times New Roman" w:hAnsi="Times New Roman" w:cs="Times New Roman"/>
          <w:u w:val="single"/>
        </w:rPr>
      </w:pPr>
      <w:r w:rsidRPr="008F19E0">
        <w:rPr>
          <w:rFonts w:ascii="Times New Roman" w:hAnsi="Times New Roman" w:cs="Times New Roman"/>
          <w:u w:val="single"/>
        </w:rPr>
        <w:t>Adecuado.</w:t>
      </w:r>
    </w:p>
    <w:p w14:paraId="447A4C7B" w14:textId="77777777" w:rsidR="0093347B" w:rsidRPr="00323E53" w:rsidRDefault="0093347B" w:rsidP="0093347B">
      <w:pPr>
        <w:spacing w:after="0" w:line="240" w:lineRule="auto"/>
        <w:rPr>
          <w:rFonts w:ascii="Times New Roman" w:hAnsi="Times New Roman" w:cs="Times New Roman"/>
        </w:rPr>
      </w:pPr>
    </w:p>
    <w:p w14:paraId="5EAD68BD" w14:textId="0141AC9A" w:rsidR="0093347B" w:rsidRPr="00323E53" w:rsidRDefault="002A244B" w:rsidP="00B7322C">
      <w:pPr>
        <w:pStyle w:val="Prrafodelista"/>
        <w:numPr>
          <w:ilvl w:val="0"/>
          <w:numId w:val="1"/>
        </w:numPr>
        <w:spacing w:after="0" w:line="240" w:lineRule="auto"/>
        <w:rPr>
          <w:rFonts w:ascii="Times New Roman" w:hAnsi="Times New Roman" w:cs="Times New Roman"/>
        </w:rPr>
      </w:pPr>
      <w:r w:rsidRPr="00323E53">
        <w:rPr>
          <w:rFonts w:ascii="Times New Roman" w:hAnsi="Times New Roman" w:cs="Times New Roman"/>
        </w:rPr>
        <w:t xml:space="preserve">Opinión acerca de los Temas cubiertos: </w:t>
      </w:r>
    </w:p>
    <w:p w14:paraId="4F874080" w14:textId="49C56198" w:rsidR="0093347B" w:rsidRPr="008F19E0" w:rsidRDefault="006E1C01" w:rsidP="006E1C01">
      <w:pPr>
        <w:spacing w:after="0" w:line="240" w:lineRule="auto"/>
        <w:ind w:left="708"/>
        <w:rPr>
          <w:rFonts w:ascii="Times New Roman" w:hAnsi="Times New Roman" w:cs="Times New Roman"/>
          <w:u w:val="single"/>
        </w:rPr>
      </w:pPr>
      <w:r w:rsidRPr="008F19E0">
        <w:rPr>
          <w:rFonts w:ascii="Times New Roman" w:hAnsi="Times New Roman" w:cs="Times New Roman"/>
          <w:u w:val="single"/>
        </w:rPr>
        <w:t xml:space="preserve">Aunque se entiende cuál es el objetivo del estudio, no se indica (para efectos de la evaluación) desde qué enfoque conceptual o teórico se construyó el instrumento para comprender el alcance de las afirmaciones en cada dimensión. Se identifica que corresponde a la teoría de </w:t>
      </w:r>
      <w:r w:rsidR="009A7E7A">
        <w:rPr>
          <w:rFonts w:ascii="Times New Roman" w:hAnsi="Times New Roman" w:cs="Times New Roman"/>
          <w:u w:val="single"/>
        </w:rPr>
        <w:t>l</w:t>
      </w:r>
      <w:r w:rsidRPr="008F19E0">
        <w:rPr>
          <w:rFonts w:ascii="Times New Roman" w:hAnsi="Times New Roman" w:cs="Times New Roman"/>
          <w:u w:val="single"/>
        </w:rPr>
        <w:t>a conducta planeada (también por las referencias), pero no se incluyó una definición conceptual de cada dimensión para contrastar la pertinencia de las afirmaciones</w:t>
      </w:r>
      <w:r w:rsidR="003F4B47" w:rsidRPr="008F19E0">
        <w:rPr>
          <w:rFonts w:ascii="Times New Roman" w:hAnsi="Times New Roman" w:cs="Times New Roman"/>
          <w:u w:val="single"/>
        </w:rPr>
        <w:t xml:space="preserve"> de</w:t>
      </w:r>
      <w:r w:rsidRPr="008F19E0">
        <w:rPr>
          <w:rFonts w:ascii="Times New Roman" w:hAnsi="Times New Roman" w:cs="Times New Roman"/>
          <w:u w:val="single"/>
        </w:rPr>
        <w:t xml:space="preserve"> algunas de ellas. Por ejemplo, no resulta clara la diferencia entre el alcance de las dimensiones “norma moral personal” y “conciencia sobre el consumo sostenible”, por lo que califiqué baja la pertinencia de las afirmaciones</w:t>
      </w:r>
      <w:r w:rsidR="004A59F3" w:rsidRPr="008F19E0">
        <w:rPr>
          <w:rFonts w:ascii="Times New Roman" w:hAnsi="Times New Roman" w:cs="Times New Roman"/>
          <w:u w:val="single"/>
        </w:rPr>
        <w:t xml:space="preserve"> en las dos dimensiones</w:t>
      </w:r>
      <w:r w:rsidRPr="008F19E0">
        <w:rPr>
          <w:rFonts w:ascii="Times New Roman" w:hAnsi="Times New Roman" w:cs="Times New Roman"/>
          <w:u w:val="single"/>
        </w:rPr>
        <w:t xml:space="preserve">. </w:t>
      </w:r>
    </w:p>
    <w:p w14:paraId="7591ADF2" w14:textId="77777777" w:rsidR="0093347B" w:rsidRPr="00323E53" w:rsidRDefault="0093347B" w:rsidP="0093347B">
      <w:pPr>
        <w:spacing w:after="0" w:line="240" w:lineRule="auto"/>
        <w:rPr>
          <w:rFonts w:ascii="Times New Roman" w:hAnsi="Times New Roman" w:cs="Times New Roman"/>
        </w:rPr>
      </w:pPr>
    </w:p>
    <w:p w14:paraId="4F9903FD" w14:textId="5384E43C" w:rsidR="0093347B" w:rsidRPr="00323E53" w:rsidRDefault="002A244B" w:rsidP="00274DFF">
      <w:pPr>
        <w:pStyle w:val="Prrafodelista"/>
        <w:numPr>
          <w:ilvl w:val="0"/>
          <w:numId w:val="1"/>
        </w:numPr>
        <w:spacing w:after="0" w:line="240" w:lineRule="auto"/>
        <w:rPr>
          <w:rFonts w:ascii="Times New Roman" w:hAnsi="Times New Roman" w:cs="Times New Roman"/>
        </w:rPr>
      </w:pPr>
      <w:r w:rsidRPr="00323E53">
        <w:rPr>
          <w:rFonts w:ascii="Times New Roman" w:hAnsi="Times New Roman" w:cs="Times New Roman"/>
        </w:rPr>
        <w:t>En su opinión</w:t>
      </w:r>
      <w:r w:rsidR="00E221EE">
        <w:rPr>
          <w:rFonts w:ascii="Times New Roman" w:hAnsi="Times New Roman" w:cs="Times New Roman"/>
        </w:rPr>
        <w:t>, ¿qué</w:t>
      </w:r>
      <w:r w:rsidRPr="00323E53">
        <w:rPr>
          <w:rFonts w:ascii="Times New Roman" w:hAnsi="Times New Roman" w:cs="Times New Roman"/>
        </w:rPr>
        <w:t xml:space="preserve"> temas </w:t>
      </w:r>
      <w:r w:rsidR="00E221EE">
        <w:rPr>
          <w:rFonts w:ascii="Times New Roman" w:hAnsi="Times New Roman" w:cs="Times New Roman"/>
        </w:rPr>
        <w:t>faltan</w:t>
      </w:r>
      <w:r w:rsidRPr="00323E53">
        <w:rPr>
          <w:rFonts w:ascii="Times New Roman" w:hAnsi="Times New Roman" w:cs="Times New Roman"/>
        </w:rPr>
        <w:t xml:space="preserve"> por evaluar</w:t>
      </w:r>
      <w:r w:rsidR="00E221EE">
        <w:rPr>
          <w:rFonts w:ascii="Times New Roman" w:hAnsi="Times New Roman" w:cs="Times New Roman"/>
        </w:rPr>
        <w:t>?</w:t>
      </w:r>
      <w:r w:rsidRPr="00323E53">
        <w:rPr>
          <w:rFonts w:ascii="Times New Roman" w:hAnsi="Times New Roman" w:cs="Times New Roman"/>
        </w:rPr>
        <w:t xml:space="preserve">: </w:t>
      </w:r>
    </w:p>
    <w:p w14:paraId="32F31DE9" w14:textId="57AFE3A3" w:rsidR="0093347B" w:rsidRPr="008F19E0" w:rsidRDefault="003F4B47" w:rsidP="003F4B47">
      <w:pPr>
        <w:spacing w:after="0" w:line="240" w:lineRule="auto"/>
        <w:ind w:left="708"/>
        <w:rPr>
          <w:rFonts w:ascii="Times New Roman" w:hAnsi="Times New Roman" w:cs="Times New Roman"/>
          <w:u w:val="single"/>
        </w:rPr>
      </w:pPr>
      <w:r w:rsidRPr="008F19E0">
        <w:rPr>
          <w:rFonts w:ascii="Times New Roman" w:hAnsi="Times New Roman" w:cs="Times New Roman"/>
          <w:u w:val="single"/>
        </w:rPr>
        <w:t xml:space="preserve">Ninguno, si se incluyen las dimensiones de interés de los investigadores. </w:t>
      </w:r>
    </w:p>
    <w:p w14:paraId="3C3ADF8C" w14:textId="77777777" w:rsidR="0093347B" w:rsidRPr="00323E53" w:rsidRDefault="0093347B" w:rsidP="0093347B">
      <w:pPr>
        <w:pStyle w:val="Prrafodelista"/>
        <w:rPr>
          <w:rFonts w:ascii="Times New Roman" w:hAnsi="Times New Roman" w:cs="Times New Roman"/>
        </w:rPr>
      </w:pPr>
    </w:p>
    <w:p w14:paraId="54AE7242" w14:textId="7EAEF48E" w:rsidR="0093347B" w:rsidRPr="00323E53" w:rsidRDefault="0093347B" w:rsidP="00044ACD">
      <w:pPr>
        <w:pStyle w:val="Prrafodelista"/>
        <w:numPr>
          <w:ilvl w:val="0"/>
          <w:numId w:val="1"/>
        </w:numPr>
        <w:spacing w:after="0" w:line="240" w:lineRule="auto"/>
        <w:rPr>
          <w:rFonts w:ascii="Times New Roman" w:hAnsi="Times New Roman" w:cs="Times New Roman"/>
        </w:rPr>
      </w:pPr>
      <w:r w:rsidRPr="00323E53">
        <w:rPr>
          <w:rFonts w:ascii="Times New Roman" w:hAnsi="Times New Roman" w:cs="Times New Roman"/>
        </w:rPr>
        <w:lastRenderedPageBreak/>
        <w:t>¿</w:t>
      </w:r>
      <w:r w:rsidR="00741413" w:rsidRPr="00323E53">
        <w:rPr>
          <w:rFonts w:ascii="Times New Roman" w:hAnsi="Times New Roman" w:cs="Times New Roman"/>
        </w:rPr>
        <w:t>Qué opina del tipo de ítems que se incluyeron en esta prueba: adecuados</w:t>
      </w:r>
      <w:r w:rsidRPr="00323E53">
        <w:rPr>
          <w:rFonts w:ascii="Times New Roman" w:hAnsi="Times New Roman" w:cs="Times New Roman"/>
        </w:rPr>
        <w:t>?</w:t>
      </w:r>
      <w:r w:rsidR="00741413" w:rsidRPr="00323E53">
        <w:rPr>
          <w:rFonts w:ascii="Times New Roman" w:hAnsi="Times New Roman" w:cs="Times New Roman"/>
        </w:rPr>
        <w:t xml:space="preserve"> </w:t>
      </w:r>
      <w:r w:rsidRPr="00323E53">
        <w:rPr>
          <w:rFonts w:ascii="Times New Roman" w:hAnsi="Times New Roman" w:cs="Times New Roman"/>
        </w:rPr>
        <w:t>¿</w:t>
      </w:r>
      <w:r w:rsidR="00741413" w:rsidRPr="00323E53">
        <w:rPr>
          <w:rFonts w:ascii="Times New Roman" w:hAnsi="Times New Roman" w:cs="Times New Roman"/>
        </w:rPr>
        <w:t>se ajustan a las necesidades del instrumento</w:t>
      </w:r>
      <w:r w:rsidRPr="00323E53">
        <w:rPr>
          <w:rFonts w:ascii="Times New Roman" w:hAnsi="Times New Roman" w:cs="Times New Roman"/>
        </w:rPr>
        <w:t>?</w:t>
      </w:r>
      <w:r w:rsidR="00741413" w:rsidRPr="00323E53">
        <w:rPr>
          <w:rFonts w:ascii="Times New Roman" w:hAnsi="Times New Roman" w:cs="Times New Roman"/>
        </w:rPr>
        <w:t xml:space="preserve">. </w:t>
      </w:r>
    </w:p>
    <w:p w14:paraId="18E8D503" w14:textId="181449D7" w:rsidR="0093347B" w:rsidRPr="008F19E0" w:rsidRDefault="003F4B47" w:rsidP="003F4B47">
      <w:pPr>
        <w:spacing w:after="0" w:line="240" w:lineRule="auto"/>
        <w:ind w:left="708"/>
        <w:rPr>
          <w:rFonts w:ascii="Times New Roman" w:hAnsi="Times New Roman" w:cs="Times New Roman"/>
          <w:u w:val="single"/>
        </w:rPr>
      </w:pPr>
      <w:r w:rsidRPr="008F19E0">
        <w:rPr>
          <w:rFonts w:ascii="Times New Roman" w:hAnsi="Times New Roman" w:cs="Times New Roman"/>
          <w:u w:val="single"/>
        </w:rPr>
        <w:t>Es necesario revisar y unificar la terminología utilizada para las afirmaciones, pues se usa indistintamente el “consumo sostenible” y el “consumo responsable”, aunque el objetivo del instrumento es medir la intención de consumo de “emprendimientos sostenibles”. Este aspecto debe revisarse con detalle.</w:t>
      </w:r>
    </w:p>
    <w:p w14:paraId="4362256B" w14:textId="77777777" w:rsidR="0093347B" w:rsidRPr="00323E53" w:rsidRDefault="0093347B" w:rsidP="0093347B">
      <w:pPr>
        <w:pStyle w:val="Prrafodelista"/>
        <w:rPr>
          <w:rFonts w:ascii="Times New Roman" w:hAnsi="Times New Roman" w:cs="Times New Roman"/>
        </w:rPr>
      </w:pPr>
    </w:p>
    <w:p w14:paraId="29BD30C4" w14:textId="5EC6E7CB" w:rsidR="00741413" w:rsidRPr="00323E53" w:rsidRDefault="0093347B" w:rsidP="00044ACD">
      <w:pPr>
        <w:pStyle w:val="Prrafodelista"/>
        <w:numPr>
          <w:ilvl w:val="0"/>
          <w:numId w:val="1"/>
        </w:numPr>
        <w:spacing w:after="0" w:line="240" w:lineRule="auto"/>
        <w:rPr>
          <w:rFonts w:ascii="Times New Roman" w:hAnsi="Times New Roman" w:cs="Times New Roman"/>
        </w:rPr>
      </w:pPr>
      <w:r w:rsidRPr="00323E53">
        <w:rPr>
          <w:rFonts w:ascii="Times New Roman" w:hAnsi="Times New Roman" w:cs="Times New Roman"/>
        </w:rPr>
        <w:t>¿</w:t>
      </w:r>
      <w:r w:rsidR="00741413" w:rsidRPr="00323E53">
        <w:rPr>
          <w:rFonts w:ascii="Times New Roman" w:hAnsi="Times New Roman" w:cs="Times New Roman"/>
        </w:rPr>
        <w:t xml:space="preserve">Qué </w:t>
      </w:r>
      <w:r w:rsidRPr="00323E53">
        <w:rPr>
          <w:rFonts w:ascii="Times New Roman" w:hAnsi="Times New Roman" w:cs="Times New Roman"/>
        </w:rPr>
        <w:t>otras sugerencias tienen</w:t>
      </w:r>
      <w:r w:rsidR="00741413" w:rsidRPr="00323E53">
        <w:rPr>
          <w:rFonts w:ascii="Times New Roman" w:hAnsi="Times New Roman" w:cs="Times New Roman"/>
        </w:rPr>
        <w:t xml:space="preserve"> para esta prueba</w:t>
      </w:r>
      <w:r w:rsidRPr="00323E53">
        <w:rPr>
          <w:rFonts w:ascii="Times New Roman" w:hAnsi="Times New Roman" w:cs="Times New Roman"/>
        </w:rPr>
        <w:t>?</w:t>
      </w:r>
    </w:p>
    <w:p w14:paraId="512E709F" w14:textId="58F935A0" w:rsidR="004A59F3" w:rsidRPr="008F19E0" w:rsidRDefault="003F4B47" w:rsidP="003F4B47">
      <w:pPr>
        <w:spacing w:after="0" w:line="240" w:lineRule="auto"/>
        <w:ind w:left="708"/>
        <w:rPr>
          <w:rFonts w:ascii="Times New Roman" w:hAnsi="Times New Roman" w:cs="Times New Roman"/>
          <w:u w:val="single"/>
        </w:rPr>
      </w:pPr>
      <w:r w:rsidRPr="008F19E0">
        <w:rPr>
          <w:rFonts w:ascii="Times New Roman" w:hAnsi="Times New Roman" w:cs="Times New Roman"/>
          <w:u w:val="single"/>
        </w:rPr>
        <w:t xml:space="preserve">Es necesario que el consentimiento informado sea adaptado para el público objetivo: brindar tanto detalle técnico e incluir referencias de estudios teóricos puede introducir un sesgo importante en los participantes, además porque ellos no necesariamente comprenden la terminología utilizada. Sugiero que se presente de manera más genérica el </w:t>
      </w:r>
      <w:r w:rsidR="004A59F3" w:rsidRPr="008F19E0">
        <w:rPr>
          <w:rFonts w:ascii="Times New Roman" w:hAnsi="Times New Roman" w:cs="Times New Roman"/>
          <w:u w:val="single"/>
        </w:rPr>
        <w:t>propósito</w:t>
      </w:r>
      <w:r w:rsidRPr="008F19E0">
        <w:rPr>
          <w:rFonts w:ascii="Times New Roman" w:hAnsi="Times New Roman" w:cs="Times New Roman"/>
          <w:u w:val="single"/>
        </w:rPr>
        <w:t xml:space="preserve"> del estudio, en términos contextualizados</w:t>
      </w:r>
      <w:r w:rsidR="004A59F3" w:rsidRPr="008F19E0">
        <w:rPr>
          <w:rFonts w:ascii="Times New Roman" w:hAnsi="Times New Roman" w:cs="Times New Roman"/>
          <w:u w:val="single"/>
        </w:rPr>
        <w:t xml:space="preserve"> y fáciles de entender</w:t>
      </w:r>
      <w:r w:rsidRPr="008F19E0">
        <w:rPr>
          <w:rFonts w:ascii="Times New Roman" w:hAnsi="Times New Roman" w:cs="Times New Roman"/>
          <w:u w:val="single"/>
        </w:rPr>
        <w:t xml:space="preserve">, que en la retribución se haga explícito que no se recibirá </w:t>
      </w:r>
      <w:r w:rsidR="004A59F3" w:rsidRPr="008F19E0">
        <w:rPr>
          <w:rFonts w:ascii="Times New Roman" w:hAnsi="Times New Roman" w:cs="Times New Roman"/>
          <w:u w:val="single"/>
        </w:rPr>
        <w:t>dinero,</w:t>
      </w:r>
      <w:r w:rsidRPr="008F19E0">
        <w:rPr>
          <w:rFonts w:ascii="Times New Roman" w:hAnsi="Times New Roman" w:cs="Times New Roman"/>
          <w:u w:val="single"/>
        </w:rPr>
        <w:t xml:space="preserve"> pero tampoco otro tipo de incentivos, </w:t>
      </w:r>
      <w:r w:rsidR="004A59F3" w:rsidRPr="008F19E0">
        <w:rPr>
          <w:rFonts w:ascii="Times New Roman" w:hAnsi="Times New Roman" w:cs="Times New Roman"/>
          <w:u w:val="single"/>
        </w:rPr>
        <w:t>y que no se incluyan referencias científicas.</w:t>
      </w:r>
    </w:p>
    <w:p w14:paraId="7CADAEF5" w14:textId="52058C12" w:rsidR="004A59F3" w:rsidRPr="008F19E0" w:rsidRDefault="004A59F3" w:rsidP="003F4B47">
      <w:pPr>
        <w:spacing w:after="0" w:line="240" w:lineRule="auto"/>
        <w:ind w:left="708"/>
        <w:rPr>
          <w:rFonts w:ascii="Times New Roman" w:hAnsi="Times New Roman" w:cs="Times New Roman"/>
          <w:u w:val="single"/>
        </w:rPr>
      </w:pPr>
      <w:r w:rsidRPr="008F19E0">
        <w:rPr>
          <w:rFonts w:ascii="Times New Roman" w:hAnsi="Times New Roman" w:cs="Times New Roman"/>
          <w:u w:val="single"/>
        </w:rPr>
        <w:t>De otro lado, es importante contar con una validación cognitiva mediante prueba piloto para poder unificar terminología y asegurarse de la comprensión de los términos utilizados en las afirmaciones, así como estimar el tiempo promedio que se tarda en responderlo.</w:t>
      </w:r>
    </w:p>
    <w:p w14:paraId="17154331" w14:textId="76CFA854" w:rsidR="0093347B" w:rsidRPr="008F19E0" w:rsidRDefault="004A59F3" w:rsidP="003F4B47">
      <w:pPr>
        <w:spacing w:after="0" w:line="240" w:lineRule="auto"/>
        <w:ind w:left="708"/>
        <w:rPr>
          <w:rFonts w:ascii="Times New Roman" w:hAnsi="Times New Roman" w:cs="Times New Roman"/>
          <w:u w:val="single"/>
        </w:rPr>
      </w:pPr>
      <w:r w:rsidRPr="008F19E0">
        <w:rPr>
          <w:rFonts w:ascii="Times New Roman" w:hAnsi="Times New Roman" w:cs="Times New Roman"/>
          <w:u w:val="single"/>
        </w:rPr>
        <w:t>No es claro si la administración del instrumento será física o a través de medios digitales, cuestión que resulta importante al momento de resolver las dudas que pueda tener el participante respondiendo al instrumento. Esto también debe estar consignado en el consentimiento informado.</w:t>
      </w:r>
      <w:r w:rsidR="003F4B47" w:rsidRPr="008F19E0">
        <w:rPr>
          <w:rFonts w:ascii="Times New Roman" w:hAnsi="Times New Roman" w:cs="Times New Roman"/>
          <w:u w:val="single"/>
        </w:rPr>
        <w:t xml:space="preserve"> </w:t>
      </w:r>
    </w:p>
    <w:p w14:paraId="7414347B" w14:textId="77777777" w:rsidR="00786A10" w:rsidRPr="00323E53" w:rsidRDefault="00786A10" w:rsidP="0056097F">
      <w:pPr>
        <w:spacing w:after="0" w:line="240" w:lineRule="auto"/>
        <w:rPr>
          <w:rFonts w:ascii="Times New Roman" w:hAnsi="Times New Roman" w:cs="Times New Roman"/>
          <w:b/>
        </w:rPr>
      </w:pPr>
    </w:p>
    <w:p w14:paraId="79656943" w14:textId="019F91BE" w:rsidR="00786A10" w:rsidRDefault="00786A10" w:rsidP="0056097F">
      <w:pPr>
        <w:spacing w:after="0" w:line="240" w:lineRule="auto"/>
        <w:rPr>
          <w:rFonts w:ascii="Times New Roman" w:hAnsi="Times New Roman" w:cs="Times New Roman"/>
          <w:b/>
        </w:rPr>
      </w:pPr>
    </w:p>
    <w:p w14:paraId="61A6C5B7" w14:textId="55FBF750" w:rsidR="00323E53" w:rsidRDefault="00323E53" w:rsidP="0056097F">
      <w:pPr>
        <w:spacing w:after="0" w:line="240" w:lineRule="auto"/>
        <w:rPr>
          <w:rFonts w:ascii="Times New Roman" w:hAnsi="Times New Roman" w:cs="Times New Roman"/>
          <w:b/>
        </w:rPr>
      </w:pPr>
    </w:p>
    <w:p w14:paraId="3E4BAAB4" w14:textId="77E091C8" w:rsidR="00323E53" w:rsidRDefault="00323E53" w:rsidP="0056097F">
      <w:pPr>
        <w:spacing w:after="0" w:line="240" w:lineRule="auto"/>
        <w:rPr>
          <w:rFonts w:ascii="Times New Roman" w:hAnsi="Times New Roman" w:cs="Times New Roman"/>
          <w:b/>
        </w:rPr>
      </w:pPr>
    </w:p>
    <w:p w14:paraId="7D45900D" w14:textId="70B4403A" w:rsidR="00323E53" w:rsidRDefault="00323E53" w:rsidP="0056097F">
      <w:pPr>
        <w:spacing w:after="0" w:line="240" w:lineRule="auto"/>
        <w:rPr>
          <w:rFonts w:ascii="Times New Roman" w:hAnsi="Times New Roman" w:cs="Times New Roman"/>
          <w:b/>
        </w:rPr>
      </w:pPr>
    </w:p>
    <w:p w14:paraId="4E10D480" w14:textId="76B50DD6" w:rsidR="00323E53" w:rsidRDefault="00323E53" w:rsidP="0056097F">
      <w:pPr>
        <w:spacing w:after="0" w:line="240" w:lineRule="auto"/>
        <w:rPr>
          <w:rFonts w:ascii="Times New Roman" w:hAnsi="Times New Roman" w:cs="Times New Roman"/>
          <w:b/>
        </w:rPr>
      </w:pPr>
    </w:p>
    <w:p w14:paraId="1AE0B4B2" w14:textId="77777777" w:rsidR="00323E53" w:rsidRPr="00323E53" w:rsidRDefault="00323E53" w:rsidP="0056097F">
      <w:pPr>
        <w:spacing w:after="0" w:line="240" w:lineRule="auto"/>
        <w:rPr>
          <w:rFonts w:ascii="Times New Roman" w:hAnsi="Times New Roman" w:cs="Times New Roman"/>
          <w:b/>
        </w:rPr>
      </w:pPr>
    </w:p>
    <w:p w14:paraId="571426D9" w14:textId="3980BE25" w:rsidR="00A67AF4" w:rsidRPr="009A7E7A" w:rsidRDefault="00A67AF4" w:rsidP="00A67AF4">
      <w:pPr>
        <w:spacing w:after="0" w:line="240" w:lineRule="auto"/>
        <w:jc w:val="center"/>
        <w:rPr>
          <w:rFonts w:ascii="Times New Roman" w:hAnsi="Times New Roman" w:cs="Times New Roman"/>
          <w:b/>
        </w:rPr>
      </w:pPr>
      <w:r w:rsidRPr="009A7E7A">
        <w:rPr>
          <w:rFonts w:ascii="Times New Roman" w:hAnsi="Times New Roman" w:cs="Times New Roman"/>
          <w:b/>
        </w:rPr>
        <w:t>Referencias</w:t>
      </w:r>
    </w:p>
    <w:p w14:paraId="1B0B7519" w14:textId="77777777" w:rsidR="00323E53" w:rsidRPr="009A7E7A" w:rsidRDefault="00323E53" w:rsidP="00A67AF4">
      <w:pPr>
        <w:spacing w:after="0" w:line="240" w:lineRule="auto"/>
        <w:jc w:val="center"/>
        <w:rPr>
          <w:rFonts w:ascii="Times New Roman" w:hAnsi="Times New Roman" w:cs="Times New Roman"/>
          <w:b/>
        </w:rPr>
      </w:pPr>
    </w:p>
    <w:p w14:paraId="3B23287A" w14:textId="77777777" w:rsidR="00A67AF4" w:rsidRPr="009A7E7A" w:rsidRDefault="00A67AF4" w:rsidP="00A67AF4">
      <w:pPr>
        <w:spacing w:after="0" w:line="240" w:lineRule="auto"/>
        <w:rPr>
          <w:rFonts w:ascii="Times New Roman" w:hAnsi="Times New Roman" w:cs="Times New Roman"/>
        </w:rPr>
      </w:pPr>
    </w:p>
    <w:p w14:paraId="5461E5DB" w14:textId="77777777" w:rsidR="0093347B" w:rsidRPr="00323E53" w:rsidRDefault="0093347B" w:rsidP="0093347B">
      <w:pPr>
        <w:spacing w:after="0" w:line="240" w:lineRule="auto"/>
        <w:ind w:left="709" w:hanging="709"/>
        <w:jc w:val="both"/>
        <w:rPr>
          <w:rFonts w:ascii="Times New Roman" w:eastAsia="Times New Roman" w:hAnsi="Times New Roman" w:cs="Times New Roman"/>
        </w:rPr>
      </w:pPr>
      <w:r w:rsidRPr="009A7E7A">
        <w:rPr>
          <w:rFonts w:ascii="Times New Roman" w:eastAsia="Times New Roman" w:hAnsi="Times New Roman" w:cs="Times New Roman"/>
        </w:rPr>
        <w:t xml:space="preserve">Ajzen, I. (1991). </w:t>
      </w:r>
      <w:r w:rsidRPr="00323E53">
        <w:rPr>
          <w:rFonts w:ascii="Times New Roman" w:eastAsia="Times New Roman" w:hAnsi="Times New Roman" w:cs="Times New Roman"/>
          <w:lang w:val="en-GB"/>
        </w:rPr>
        <w:t xml:space="preserve">The theory of planned behavior. </w:t>
      </w:r>
      <w:r w:rsidRPr="00323E53">
        <w:rPr>
          <w:rFonts w:ascii="Times New Roman" w:eastAsia="Times New Roman" w:hAnsi="Times New Roman" w:cs="Times New Roman"/>
          <w:i/>
          <w:lang w:val="en-GB"/>
        </w:rPr>
        <w:t>Organizational Behavior and Human Decision Processes</w:t>
      </w:r>
      <w:r w:rsidRPr="00323E53">
        <w:rPr>
          <w:rFonts w:ascii="Times New Roman" w:eastAsia="Times New Roman" w:hAnsi="Times New Roman" w:cs="Times New Roman"/>
          <w:lang w:val="en-GB"/>
        </w:rPr>
        <w:t xml:space="preserve">, 50(2), 179–211. </w:t>
      </w:r>
      <w:hyperlink r:id="rId5">
        <w:r w:rsidRPr="00323E53">
          <w:rPr>
            <w:rFonts w:ascii="Times New Roman" w:eastAsia="Times New Roman" w:hAnsi="Times New Roman" w:cs="Times New Roman"/>
            <w:color w:val="0563C1"/>
            <w:u w:val="single"/>
          </w:rPr>
          <w:t>https://doi.org/10.1016/0749-5978(91)90020-T</w:t>
        </w:r>
      </w:hyperlink>
    </w:p>
    <w:p w14:paraId="4ABBD474" w14:textId="77777777" w:rsidR="0093347B" w:rsidRPr="00323E53" w:rsidRDefault="0093347B" w:rsidP="0093347B">
      <w:pPr>
        <w:spacing w:after="0" w:line="240" w:lineRule="auto"/>
        <w:ind w:left="709" w:hanging="709"/>
        <w:jc w:val="both"/>
        <w:rPr>
          <w:rFonts w:ascii="Times New Roman" w:eastAsia="Times New Roman" w:hAnsi="Times New Roman" w:cs="Times New Roman"/>
        </w:rPr>
      </w:pPr>
    </w:p>
    <w:p w14:paraId="22D25470" w14:textId="77777777" w:rsidR="0093347B" w:rsidRPr="00323E53" w:rsidRDefault="0093347B" w:rsidP="0093347B">
      <w:pPr>
        <w:spacing w:after="0" w:line="240" w:lineRule="auto"/>
        <w:ind w:left="709" w:hanging="709"/>
        <w:jc w:val="both"/>
        <w:rPr>
          <w:rFonts w:ascii="Times New Roman" w:eastAsia="Times New Roman" w:hAnsi="Times New Roman" w:cs="Times New Roman"/>
          <w:lang w:val="en-GB"/>
        </w:rPr>
      </w:pPr>
      <w:r w:rsidRPr="00323E53">
        <w:rPr>
          <w:rFonts w:ascii="Times New Roman" w:eastAsia="Times New Roman" w:hAnsi="Times New Roman" w:cs="Times New Roman"/>
        </w:rPr>
        <w:t xml:space="preserve">Bonfanti, A., De Crescenzo, V., Simeoni, F., &amp; Adaui, C. R. L. (2024). </w:t>
      </w:r>
      <w:r w:rsidRPr="00323E53">
        <w:rPr>
          <w:rFonts w:ascii="Times New Roman" w:eastAsia="Times New Roman" w:hAnsi="Times New Roman" w:cs="Times New Roman"/>
          <w:lang w:val="en-GB"/>
        </w:rPr>
        <w:t>Convergences and divergences in sustainable entrepreneurship and social entrepreneurship research: A systematic review and research agenda. </w:t>
      </w:r>
      <w:r w:rsidRPr="00323E53">
        <w:rPr>
          <w:rFonts w:ascii="Times New Roman" w:eastAsia="Times New Roman" w:hAnsi="Times New Roman" w:cs="Times New Roman"/>
          <w:i/>
          <w:lang w:val="en-GB"/>
        </w:rPr>
        <w:t>Journal of Business Research</w:t>
      </w:r>
      <w:r w:rsidRPr="00323E53">
        <w:rPr>
          <w:rFonts w:ascii="Times New Roman" w:eastAsia="Times New Roman" w:hAnsi="Times New Roman" w:cs="Times New Roman"/>
          <w:lang w:val="en-GB"/>
        </w:rPr>
        <w:t>, </w:t>
      </w:r>
      <w:r w:rsidRPr="00323E53">
        <w:rPr>
          <w:rFonts w:ascii="Times New Roman" w:eastAsia="Times New Roman" w:hAnsi="Times New Roman" w:cs="Times New Roman"/>
          <w:i/>
          <w:lang w:val="en-GB"/>
        </w:rPr>
        <w:t>170</w:t>
      </w:r>
      <w:r w:rsidRPr="00323E53">
        <w:rPr>
          <w:rFonts w:ascii="Times New Roman" w:eastAsia="Times New Roman" w:hAnsi="Times New Roman" w:cs="Times New Roman"/>
          <w:lang w:val="en-GB"/>
        </w:rPr>
        <w:t xml:space="preserve">, 114336. </w:t>
      </w:r>
      <w:hyperlink r:id="rId6">
        <w:r w:rsidRPr="00323E53">
          <w:rPr>
            <w:rFonts w:ascii="Times New Roman" w:eastAsia="Times New Roman" w:hAnsi="Times New Roman" w:cs="Times New Roman"/>
            <w:color w:val="0563C1"/>
            <w:u w:val="single"/>
            <w:lang w:val="en-GB"/>
          </w:rPr>
          <w:t>https://doi.org/10.1016/j.jbusres.2023.114336</w:t>
        </w:r>
      </w:hyperlink>
    </w:p>
    <w:p w14:paraId="79FE0E8C" w14:textId="77777777" w:rsidR="0093347B" w:rsidRPr="00323E53" w:rsidRDefault="0093347B" w:rsidP="0093347B">
      <w:pPr>
        <w:spacing w:after="0" w:line="240" w:lineRule="auto"/>
        <w:ind w:left="709" w:hanging="709"/>
        <w:jc w:val="both"/>
        <w:rPr>
          <w:rFonts w:ascii="Times New Roman" w:eastAsia="Times New Roman" w:hAnsi="Times New Roman" w:cs="Times New Roman"/>
          <w:lang w:val="en-GB"/>
        </w:rPr>
      </w:pPr>
    </w:p>
    <w:p w14:paraId="2281041A" w14:textId="77777777" w:rsidR="0093347B" w:rsidRPr="00660F1E" w:rsidRDefault="0093347B" w:rsidP="0093347B">
      <w:pPr>
        <w:spacing w:after="0" w:line="240" w:lineRule="auto"/>
        <w:ind w:left="709" w:hanging="709"/>
        <w:jc w:val="both"/>
        <w:rPr>
          <w:rFonts w:ascii="Times New Roman" w:eastAsia="Times New Roman" w:hAnsi="Times New Roman" w:cs="Times New Roman"/>
          <w:lang w:val="en-US"/>
        </w:rPr>
      </w:pPr>
      <w:r w:rsidRPr="00323E53">
        <w:rPr>
          <w:rFonts w:ascii="Times New Roman" w:eastAsia="Times New Roman" w:hAnsi="Times New Roman" w:cs="Times New Roman"/>
          <w:lang w:val="en-GB"/>
        </w:rPr>
        <w:lastRenderedPageBreak/>
        <w:t xml:space="preserve">Brehmer, M. (2023). Perceived moral norms in an extended theory of planned behavior in predicting university students’ bystander intentions toward relational bullying. European Journal of Investigation in Health, Psychology and Education, 13(7), 1202-1218. </w:t>
      </w:r>
      <w:hyperlink r:id="rId7">
        <w:r w:rsidRPr="00660F1E">
          <w:rPr>
            <w:rFonts w:ascii="Times New Roman" w:eastAsia="Times New Roman" w:hAnsi="Times New Roman" w:cs="Times New Roman"/>
            <w:color w:val="1155CC"/>
            <w:u w:val="single"/>
            <w:lang w:val="en-US"/>
          </w:rPr>
          <w:t>https://doi.org/10.3390/ejihpe13070089</w:t>
        </w:r>
      </w:hyperlink>
      <w:r w:rsidRPr="00660F1E">
        <w:rPr>
          <w:rFonts w:ascii="Times New Roman" w:eastAsia="Times New Roman" w:hAnsi="Times New Roman" w:cs="Times New Roman"/>
          <w:lang w:val="en-US"/>
        </w:rPr>
        <w:t xml:space="preserve"> </w:t>
      </w:r>
    </w:p>
    <w:p w14:paraId="4A871B02" w14:textId="77777777" w:rsidR="0093347B" w:rsidRPr="00660F1E" w:rsidRDefault="0093347B" w:rsidP="0093347B">
      <w:pPr>
        <w:spacing w:after="0" w:line="240" w:lineRule="auto"/>
        <w:ind w:left="709" w:hanging="709"/>
        <w:jc w:val="both"/>
        <w:rPr>
          <w:rFonts w:ascii="Times New Roman" w:eastAsia="Times New Roman" w:hAnsi="Times New Roman" w:cs="Times New Roman"/>
          <w:lang w:val="en-US"/>
        </w:rPr>
      </w:pPr>
    </w:p>
    <w:p w14:paraId="3C23F318" w14:textId="77777777" w:rsidR="0093347B" w:rsidRPr="00660F1E" w:rsidRDefault="0093347B" w:rsidP="0093347B">
      <w:pPr>
        <w:spacing w:after="0" w:line="240" w:lineRule="auto"/>
        <w:ind w:left="709" w:hanging="709"/>
        <w:jc w:val="both"/>
        <w:rPr>
          <w:rFonts w:ascii="Times New Roman" w:eastAsia="Times New Roman" w:hAnsi="Times New Roman" w:cs="Times New Roman"/>
          <w:lang w:val="en-US"/>
        </w:rPr>
      </w:pPr>
      <w:r w:rsidRPr="00323E53">
        <w:rPr>
          <w:rFonts w:ascii="Times New Roman" w:eastAsia="Times New Roman" w:hAnsi="Times New Roman" w:cs="Times New Roman"/>
        </w:rPr>
        <w:t xml:space="preserve">Durán, M., Rodríguez, M., Ferraces, M.-J., Río, A., &amp; Sabucedo, J.-M. (2016). Determinantes del mantenimiento del consumo de tabaco: Extensión de la Teoría de la Conducta Planificada. </w:t>
      </w:r>
      <w:r w:rsidRPr="00660F1E">
        <w:rPr>
          <w:rFonts w:ascii="Times New Roman" w:eastAsia="Times New Roman" w:hAnsi="Times New Roman" w:cs="Times New Roman"/>
          <w:lang w:val="en-US"/>
        </w:rPr>
        <w:t xml:space="preserve">Terapia Psicológica, 34(1), 15-22. </w:t>
      </w:r>
      <w:hyperlink r:id="rId8">
        <w:r w:rsidRPr="00660F1E">
          <w:rPr>
            <w:rFonts w:ascii="Times New Roman" w:eastAsia="Times New Roman" w:hAnsi="Times New Roman" w:cs="Times New Roman"/>
            <w:color w:val="1155CC"/>
            <w:u w:val="single"/>
            <w:lang w:val="en-US"/>
          </w:rPr>
          <w:t>https://doi.org/10.4067/S0718-48082016000100002</w:t>
        </w:r>
      </w:hyperlink>
      <w:r w:rsidRPr="00660F1E">
        <w:rPr>
          <w:rFonts w:ascii="Times New Roman" w:eastAsia="Times New Roman" w:hAnsi="Times New Roman" w:cs="Times New Roman"/>
          <w:lang w:val="en-US"/>
        </w:rPr>
        <w:t xml:space="preserve"> </w:t>
      </w:r>
    </w:p>
    <w:p w14:paraId="4A31B19D" w14:textId="77777777" w:rsidR="0093347B" w:rsidRPr="00660F1E" w:rsidRDefault="0093347B" w:rsidP="0093347B">
      <w:pPr>
        <w:spacing w:after="0" w:line="240" w:lineRule="auto"/>
        <w:ind w:left="709" w:hanging="709"/>
        <w:jc w:val="both"/>
        <w:rPr>
          <w:rFonts w:ascii="Times New Roman" w:eastAsia="Times New Roman" w:hAnsi="Times New Roman" w:cs="Times New Roman"/>
          <w:lang w:val="en-US"/>
        </w:rPr>
      </w:pPr>
    </w:p>
    <w:p w14:paraId="6F77C254" w14:textId="77777777" w:rsidR="0093347B" w:rsidRPr="00323E53" w:rsidRDefault="0093347B" w:rsidP="0093347B">
      <w:pPr>
        <w:spacing w:after="0" w:line="240" w:lineRule="auto"/>
        <w:ind w:left="709" w:hanging="709"/>
        <w:jc w:val="both"/>
        <w:rPr>
          <w:rFonts w:ascii="Times New Roman" w:eastAsia="Times New Roman" w:hAnsi="Times New Roman" w:cs="Times New Roman"/>
        </w:rPr>
      </w:pPr>
      <w:r w:rsidRPr="00660F1E">
        <w:rPr>
          <w:rFonts w:ascii="Times New Roman" w:eastAsia="Times New Roman" w:hAnsi="Times New Roman" w:cs="Times New Roman"/>
          <w:lang w:val="en-US"/>
        </w:rPr>
        <w:t xml:space="preserve">Huang, C.-C., &amp; Chen, T.-H. (2015). </w:t>
      </w:r>
      <w:r w:rsidRPr="00323E53">
        <w:rPr>
          <w:rFonts w:ascii="Times New Roman" w:eastAsia="Times New Roman" w:hAnsi="Times New Roman" w:cs="Times New Roman"/>
          <w:lang w:val="en-GB"/>
        </w:rPr>
        <w:t xml:space="preserve">Moral norm and the two-component theory of planned behavior model in predicting knowledge sharing intention: A role of mediator desire. </w:t>
      </w:r>
      <w:r w:rsidRPr="00323E53">
        <w:rPr>
          <w:rFonts w:ascii="Times New Roman" w:eastAsia="Times New Roman" w:hAnsi="Times New Roman" w:cs="Times New Roman"/>
        </w:rPr>
        <w:t xml:space="preserve">Psychology, 6(13), 1685-1699. </w:t>
      </w:r>
      <w:hyperlink r:id="rId9">
        <w:r w:rsidRPr="00323E53">
          <w:rPr>
            <w:rFonts w:ascii="Times New Roman" w:eastAsia="Times New Roman" w:hAnsi="Times New Roman" w:cs="Times New Roman"/>
            <w:color w:val="1155CC"/>
            <w:u w:val="single"/>
          </w:rPr>
          <w:t>https://doi.org/10.4236/psych.2015.613165</w:t>
        </w:r>
      </w:hyperlink>
      <w:r w:rsidRPr="00323E53">
        <w:rPr>
          <w:rFonts w:ascii="Times New Roman" w:eastAsia="Times New Roman" w:hAnsi="Times New Roman" w:cs="Times New Roman"/>
        </w:rPr>
        <w:t xml:space="preserve"> </w:t>
      </w:r>
    </w:p>
    <w:p w14:paraId="6066F8BD" w14:textId="77777777" w:rsidR="0093347B" w:rsidRPr="00323E53" w:rsidRDefault="0093347B" w:rsidP="0093347B">
      <w:pPr>
        <w:spacing w:after="0" w:line="240" w:lineRule="auto"/>
        <w:ind w:left="709" w:hanging="709"/>
        <w:jc w:val="both"/>
        <w:rPr>
          <w:rFonts w:ascii="Times New Roman" w:eastAsia="Times New Roman" w:hAnsi="Times New Roman" w:cs="Times New Roman"/>
        </w:rPr>
      </w:pPr>
    </w:p>
    <w:p w14:paraId="69615DF9" w14:textId="77777777" w:rsidR="0093347B" w:rsidRPr="00323E53" w:rsidRDefault="0093347B" w:rsidP="0093347B">
      <w:pPr>
        <w:spacing w:after="0" w:line="240" w:lineRule="auto"/>
        <w:ind w:left="709" w:hanging="709"/>
        <w:jc w:val="both"/>
        <w:rPr>
          <w:rFonts w:ascii="Times New Roman" w:eastAsia="Times New Roman" w:hAnsi="Times New Roman" w:cs="Times New Roman"/>
        </w:rPr>
      </w:pPr>
    </w:p>
    <w:p w14:paraId="575F0833" w14:textId="77777777" w:rsidR="0093347B" w:rsidRPr="00323E53" w:rsidRDefault="0093347B" w:rsidP="0093347B">
      <w:pPr>
        <w:spacing w:after="0" w:line="240" w:lineRule="auto"/>
        <w:jc w:val="center"/>
        <w:rPr>
          <w:rFonts w:ascii="Times New Roman" w:eastAsia="Times New Roman" w:hAnsi="Times New Roman" w:cs="Times New Roman"/>
          <w:b/>
        </w:rPr>
      </w:pPr>
    </w:p>
    <w:p w14:paraId="73CA7832" w14:textId="77777777" w:rsidR="0093347B" w:rsidRPr="00323E53" w:rsidRDefault="0093347B" w:rsidP="0093347B">
      <w:pPr>
        <w:spacing w:after="0" w:line="240" w:lineRule="auto"/>
        <w:jc w:val="center"/>
        <w:rPr>
          <w:rFonts w:ascii="Times New Roman" w:eastAsia="Arial" w:hAnsi="Times New Roman" w:cs="Times New Roman"/>
        </w:rPr>
      </w:pPr>
      <w:r w:rsidRPr="00323E53">
        <w:rPr>
          <w:rFonts w:ascii="Times New Roman" w:eastAsia="Times New Roman" w:hAnsi="Times New Roman" w:cs="Times New Roman"/>
          <w:b/>
        </w:rPr>
        <w:t>Muchas gracias por su colaboración.</w:t>
      </w:r>
    </w:p>
    <w:p w14:paraId="1A73B40D" w14:textId="43319120" w:rsidR="00C74A6A" w:rsidRPr="00323E53" w:rsidRDefault="00C74A6A" w:rsidP="0093347B">
      <w:pPr>
        <w:spacing w:after="0" w:line="240" w:lineRule="auto"/>
        <w:ind w:left="709" w:hanging="709"/>
        <w:rPr>
          <w:rFonts w:ascii="Times New Roman" w:hAnsi="Times New Roman" w:cs="Times New Roman"/>
        </w:rPr>
      </w:pPr>
    </w:p>
    <w:sectPr w:rsidR="00C74A6A" w:rsidRPr="00323E53" w:rsidSect="004E013B">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95D57"/>
    <w:multiLevelType w:val="hybridMultilevel"/>
    <w:tmpl w:val="C57A7D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3882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305"/>
    <w:rsid w:val="000016B0"/>
    <w:rsid w:val="00001CEA"/>
    <w:rsid w:val="00002AE6"/>
    <w:rsid w:val="00002B2C"/>
    <w:rsid w:val="00002E20"/>
    <w:rsid w:val="000040C9"/>
    <w:rsid w:val="0000412C"/>
    <w:rsid w:val="00004C82"/>
    <w:rsid w:val="00005235"/>
    <w:rsid w:val="00005ADB"/>
    <w:rsid w:val="00007D97"/>
    <w:rsid w:val="000100F5"/>
    <w:rsid w:val="00010127"/>
    <w:rsid w:val="00012351"/>
    <w:rsid w:val="00012AE5"/>
    <w:rsid w:val="00012FA6"/>
    <w:rsid w:val="00013359"/>
    <w:rsid w:val="00014B9C"/>
    <w:rsid w:val="0001541E"/>
    <w:rsid w:val="0001696E"/>
    <w:rsid w:val="00017E5A"/>
    <w:rsid w:val="00020C2F"/>
    <w:rsid w:val="00020D7B"/>
    <w:rsid w:val="00022C7A"/>
    <w:rsid w:val="00023006"/>
    <w:rsid w:val="000247C9"/>
    <w:rsid w:val="00025985"/>
    <w:rsid w:val="00034810"/>
    <w:rsid w:val="0003574F"/>
    <w:rsid w:val="000358B0"/>
    <w:rsid w:val="00037E41"/>
    <w:rsid w:val="00042DF5"/>
    <w:rsid w:val="00044416"/>
    <w:rsid w:val="00044F84"/>
    <w:rsid w:val="000454F8"/>
    <w:rsid w:val="00045EBE"/>
    <w:rsid w:val="00047283"/>
    <w:rsid w:val="00047810"/>
    <w:rsid w:val="00047E1C"/>
    <w:rsid w:val="00054DC8"/>
    <w:rsid w:val="00055472"/>
    <w:rsid w:val="00055EAB"/>
    <w:rsid w:val="00055FE8"/>
    <w:rsid w:val="000563BD"/>
    <w:rsid w:val="00057C10"/>
    <w:rsid w:val="00062BC4"/>
    <w:rsid w:val="00062F0D"/>
    <w:rsid w:val="00063842"/>
    <w:rsid w:val="00063BAE"/>
    <w:rsid w:val="00066CD4"/>
    <w:rsid w:val="00067122"/>
    <w:rsid w:val="00067ADA"/>
    <w:rsid w:val="00070011"/>
    <w:rsid w:val="0007081E"/>
    <w:rsid w:val="000723D9"/>
    <w:rsid w:val="000732BC"/>
    <w:rsid w:val="000770B4"/>
    <w:rsid w:val="00083F79"/>
    <w:rsid w:val="00085797"/>
    <w:rsid w:val="000860C1"/>
    <w:rsid w:val="00086840"/>
    <w:rsid w:val="00086CD7"/>
    <w:rsid w:val="00086E53"/>
    <w:rsid w:val="0009003B"/>
    <w:rsid w:val="000956F1"/>
    <w:rsid w:val="0009647B"/>
    <w:rsid w:val="00096EAF"/>
    <w:rsid w:val="00096EF4"/>
    <w:rsid w:val="0009743A"/>
    <w:rsid w:val="00097B48"/>
    <w:rsid w:val="000A315D"/>
    <w:rsid w:val="000A3640"/>
    <w:rsid w:val="000A3BE7"/>
    <w:rsid w:val="000A4223"/>
    <w:rsid w:val="000A4F2A"/>
    <w:rsid w:val="000A6458"/>
    <w:rsid w:val="000A769F"/>
    <w:rsid w:val="000A7BC3"/>
    <w:rsid w:val="000B0A9C"/>
    <w:rsid w:val="000B3653"/>
    <w:rsid w:val="000B59F0"/>
    <w:rsid w:val="000B63CE"/>
    <w:rsid w:val="000B66B7"/>
    <w:rsid w:val="000B6F05"/>
    <w:rsid w:val="000C01CA"/>
    <w:rsid w:val="000C057D"/>
    <w:rsid w:val="000C2C07"/>
    <w:rsid w:val="000C2DE6"/>
    <w:rsid w:val="000C3BC4"/>
    <w:rsid w:val="000C3CB5"/>
    <w:rsid w:val="000C49D9"/>
    <w:rsid w:val="000C5B1C"/>
    <w:rsid w:val="000C6C9D"/>
    <w:rsid w:val="000C6FF7"/>
    <w:rsid w:val="000C7022"/>
    <w:rsid w:val="000D06B2"/>
    <w:rsid w:val="000D27E7"/>
    <w:rsid w:val="000D4E1D"/>
    <w:rsid w:val="000D7088"/>
    <w:rsid w:val="000D76EB"/>
    <w:rsid w:val="000E0A09"/>
    <w:rsid w:val="000E0F14"/>
    <w:rsid w:val="000E23D8"/>
    <w:rsid w:val="000E4D87"/>
    <w:rsid w:val="000E555F"/>
    <w:rsid w:val="000E713F"/>
    <w:rsid w:val="000F210E"/>
    <w:rsid w:val="000F2874"/>
    <w:rsid w:val="000F6685"/>
    <w:rsid w:val="000F6D65"/>
    <w:rsid w:val="000F7626"/>
    <w:rsid w:val="000F7835"/>
    <w:rsid w:val="000F7D26"/>
    <w:rsid w:val="00100C07"/>
    <w:rsid w:val="0010139A"/>
    <w:rsid w:val="001017BB"/>
    <w:rsid w:val="0010229F"/>
    <w:rsid w:val="00102AE9"/>
    <w:rsid w:val="001038A9"/>
    <w:rsid w:val="00103D00"/>
    <w:rsid w:val="00104EF7"/>
    <w:rsid w:val="00105418"/>
    <w:rsid w:val="0010751D"/>
    <w:rsid w:val="00107BE2"/>
    <w:rsid w:val="0011036F"/>
    <w:rsid w:val="00111320"/>
    <w:rsid w:val="00111725"/>
    <w:rsid w:val="00112565"/>
    <w:rsid w:val="00115401"/>
    <w:rsid w:val="0012023E"/>
    <w:rsid w:val="00120B2F"/>
    <w:rsid w:val="0012143D"/>
    <w:rsid w:val="00122889"/>
    <w:rsid w:val="001239D2"/>
    <w:rsid w:val="00123DAA"/>
    <w:rsid w:val="001252C3"/>
    <w:rsid w:val="0012603A"/>
    <w:rsid w:val="00132FC6"/>
    <w:rsid w:val="0013415C"/>
    <w:rsid w:val="001347B7"/>
    <w:rsid w:val="00135B63"/>
    <w:rsid w:val="0013603C"/>
    <w:rsid w:val="001369DE"/>
    <w:rsid w:val="00136BA7"/>
    <w:rsid w:val="00136D08"/>
    <w:rsid w:val="001417A4"/>
    <w:rsid w:val="00143694"/>
    <w:rsid w:val="001443F9"/>
    <w:rsid w:val="00145BEB"/>
    <w:rsid w:val="001477D3"/>
    <w:rsid w:val="001505B7"/>
    <w:rsid w:val="00151059"/>
    <w:rsid w:val="00152E24"/>
    <w:rsid w:val="001538E5"/>
    <w:rsid w:val="00153B69"/>
    <w:rsid w:val="00153FA7"/>
    <w:rsid w:val="00154926"/>
    <w:rsid w:val="0015494D"/>
    <w:rsid w:val="001579C5"/>
    <w:rsid w:val="0016100B"/>
    <w:rsid w:val="00161919"/>
    <w:rsid w:val="00162A1A"/>
    <w:rsid w:val="00162C5C"/>
    <w:rsid w:val="00162DDC"/>
    <w:rsid w:val="00163345"/>
    <w:rsid w:val="00163E59"/>
    <w:rsid w:val="00164290"/>
    <w:rsid w:val="001647F9"/>
    <w:rsid w:val="001672FB"/>
    <w:rsid w:val="00170E6B"/>
    <w:rsid w:val="00173FDC"/>
    <w:rsid w:val="001754F0"/>
    <w:rsid w:val="00175FFD"/>
    <w:rsid w:val="001762ED"/>
    <w:rsid w:val="001763B1"/>
    <w:rsid w:val="00180526"/>
    <w:rsid w:val="0018106C"/>
    <w:rsid w:val="0018159F"/>
    <w:rsid w:val="00182306"/>
    <w:rsid w:val="00183DE3"/>
    <w:rsid w:val="00183F77"/>
    <w:rsid w:val="00185539"/>
    <w:rsid w:val="001863C3"/>
    <w:rsid w:val="00190540"/>
    <w:rsid w:val="001924CF"/>
    <w:rsid w:val="00192E1F"/>
    <w:rsid w:val="00192EB2"/>
    <w:rsid w:val="00194ED5"/>
    <w:rsid w:val="00195650"/>
    <w:rsid w:val="00195FFC"/>
    <w:rsid w:val="0019655A"/>
    <w:rsid w:val="0019661D"/>
    <w:rsid w:val="001A2BB4"/>
    <w:rsid w:val="001A3254"/>
    <w:rsid w:val="001A52CF"/>
    <w:rsid w:val="001A5B58"/>
    <w:rsid w:val="001A5BA3"/>
    <w:rsid w:val="001B099E"/>
    <w:rsid w:val="001B0AEF"/>
    <w:rsid w:val="001B2B28"/>
    <w:rsid w:val="001B31DB"/>
    <w:rsid w:val="001B37A7"/>
    <w:rsid w:val="001B4FEA"/>
    <w:rsid w:val="001B5A49"/>
    <w:rsid w:val="001B5BC7"/>
    <w:rsid w:val="001B6224"/>
    <w:rsid w:val="001B696B"/>
    <w:rsid w:val="001B75E9"/>
    <w:rsid w:val="001B78E5"/>
    <w:rsid w:val="001C0FEB"/>
    <w:rsid w:val="001C14DC"/>
    <w:rsid w:val="001C1511"/>
    <w:rsid w:val="001C60D8"/>
    <w:rsid w:val="001C7E78"/>
    <w:rsid w:val="001D001F"/>
    <w:rsid w:val="001D0C10"/>
    <w:rsid w:val="001D0E40"/>
    <w:rsid w:val="001D2276"/>
    <w:rsid w:val="001D2367"/>
    <w:rsid w:val="001D2CA9"/>
    <w:rsid w:val="001D45E9"/>
    <w:rsid w:val="001D5939"/>
    <w:rsid w:val="001D66FB"/>
    <w:rsid w:val="001D6E35"/>
    <w:rsid w:val="001D748C"/>
    <w:rsid w:val="001E0EFD"/>
    <w:rsid w:val="001E13FE"/>
    <w:rsid w:val="001E399E"/>
    <w:rsid w:val="001E4B6E"/>
    <w:rsid w:val="001E4D1D"/>
    <w:rsid w:val="001E5AB5"/>
    <w:rsid w:val="001E5B61"/>
    <w:rsid w:val="001E624A"/>
    <w:rsid w:val="001E6FD4"/>
    <w:rsid w:val="001F10AE"/>
    <w:rsid w:val="001F3F47"/>
    <w:rsid w:val="001F3F9E"/>
    <w:rsid w:val="001F492B"/>
    <w:rsid w:val="001F4AE1"/>
    <w:rsid w:val="001F50BB"/>
    <w:rsid w:val="001F6352"/>
    <w:rsid w:val="002005DE"/>
    <w:rsid w:val="002011F5"/>
    <w:rsid w:val="0020191B"/>
    <w:rsid w:val="00201D32"/>
    <w:rsid w:val="00201E8E"/>
    <w:rsid w:val="00202211"/>
    <w:rsid w:val="00202552"/>
    <w:rsid w:val="00202F1A"/>
    <w:rsid w:val="0020366E"/>
    <w:rsid w:val="00203A68"/>
    <w:rsid w:val="0020453A"/>
    <w:rsid w:val="002048F2"/>
    <w:rsid w:val="00206775"/>
    <w:rsid w:val="00207894"/>
    <w:rsid w:val="0021266C"/>
    <w:rsid w:val="002144DF"/>
    <w:rsid w:val="0021493B"/>
    <w:rsid w:val="002161AF"/>
    <w:rsid w:val="0021716D"/>
    <w:rsid w:val="002214D5"/>
    <w:rsid w:val="002265B7"/>
    <w:rsid w:val="00226B00"/>
    <w:rsid w:val="00226B42"/>
    <w:rsid w:val="002279B0"/>
    <w:rsid w:val="00227B80"/>
    <w:rsid w:val="0023005B"/>
    <w:rsid w:val="002306F1"/>
    <w:rsid w:val="00230C2E"/>
    <w:rsid w:val="002348B9"/>
    <w:rsid w:val="0023510A"/>
    <w:rsid w:val="00235132"/>
    <w:rsid w:val="00235FF6"/>
    <w:rsid w:val="00236175"/>
    <w:rsid w:val="00241713"/>
    <w:rsid w:val="002421FC"/>
    <w:rsid w:val="002422D9"/>
    <w:rsid w:val="00242508"/>
    <w:rsid w:val="00244270"/>
    <w:rsid w:val="00245264"/>
    <w:rsid w:val="00246282"/>
    <w:rsid w:val="0024786A"/>
    <w:rsid w:val="00247DFC"/>
    <w:rsid w:val="00247E06"/>
    <w:rsid w:val="002502A8"/>
    <w:rsid w:val="00250A47"/>
    <w:rsid w:val="0025100F"/>
    <w:rsid w:val="00251D47"/>
    <w:rsid w:val="00253010"/>
    <w:rsid w:val="00254B19"/>
    <w:rsid w:val="00254BB3"/>
    <w:rsid w:val="00255EDE"/>
    <w:rsid w:val="002574EF"/>
    <w:rsid w:val="00265265"/>
    <w:rsid w:val="00270678"/>
    <w:rsid w:val="002709D5"/>
    <w:rsid w:val="00270EEB"/>
    <w:rsid w:val="00272D61"/>
    <w:rsid w:val="0027588C"/>
    <w:rsid w:val="00276AE0"/>
    <w:rsid w:val="00277205"/>
    <w:rsid w:val="00277E41"/>
    <w:rsid w:val="00280296"/>
    <w:rsid w:val="002831BE"/>
    <w:rsid w:val="00284E79"/>
    <w:rsid w:val="00284F4B"/>
    <w:rsid w:val="00290F09"/>
    <w:rsid w:val="00292773"/>
    <w:rsid w:val="002932F7"/>
    <w:rsid w:val="00294BE0"/>
    <w:rsid w:val="002954E4"/>
    <w:rsid w:val="002956B3"/>
    <w:rsid w:val="00296568"/>
    <w:rsid w:val="002970A0"/>
    <w:rsid w:val="002A0ABF"/>
    <w:rsid w:val="002A1DAE"/>
    <w:rsid w:val="002A244B"/>
    <w:rsid w:val="002A2697"/>
    <w:rsid w:val="002A2E84"/>
    <w:rsid w:val="002A3F00"/>
    <w:rsid w:val="002A4CBE"/>
    <w:rsid w:val="002A5F03"/>
    <w:rsid w:val="002A60D1"/>
    <w:rsid w:val="002A6F82"/>
    <w:rsid w:val="002B0CD4"/>
    <w:rsid w:val="002B1803"/>
    <w:rsid w:val="002B2206"/>
    <w:rsid w:val="002B55BB"/>
    <w:rsid w:val="002C1173"/>
    <w:rsid w:val="002C13D6"/>
    <w:rsid w:val="002C3372"/>
    <w:rsid w:val="002C3A2A"/>
    <w:rsid w:val="002C54FC"/>
    <w:rsid w:val="002C6547"/>
    <w:rsid w:val="002C6722"/>
    <w:rsid w:val="002C6B05"/>
    <w:rsid w:val="002C6B5D"/>
    <w:rsid w:val="002C73FD"/>
    <w:rsid w:val="002C76D3"/>
    <w:rsid w:val="002D2AB4"/>
    <w:rsid w:val="002D7A14"/>
    <w:rsid w:val="002E0560"/>
    <w:rsid w:val="002E1AE3"/>
    <w:rsid w:val="002E1F25"/>
    <w:rsid w:val="002E2EF2"/>
    <w:rsid w:val="002E383E"/>
    <w:rsid w:val="002E4325"/>
    <w:rsid w:val="002E4929"/>
    <w:rsid w:val="002E67D3"/>
    <w:rsid w:val="002E7FAA"/>
    <w:rsid w:val="002F4A3C"/>
    <w:rsid w:val="002F6975"/>
    <w:rsid w:val="002F7604"/>
    <w:rsid w:val="002F766E"/>
    <w:rsid w:val="0030048E"/>
    <w:rsid w:val="00300580"/>
    <w:rsid w:val="0030067B"/>
    <w:rsid w:val="003007BA"/>
    <w:rsid w:val="00300C99"/>
    <w:rsid w:val="003030C2"/>
    <w:rsid w:val="003048D1"/>
    <w:rsid w:val="00305144"/>
    <w:rsid w:val="00307499"/>
    <w:rsid w:val="00310574"/>
    <w:rsid w:val="0031073D"/>
    <w:rsid w:val="00311E63"/>
    <w:rsid w:val="0031480D"/>
    <w:rsid w:val="00314DA8"/>
    <w:rsid w:val="00315B4B"/>
    <w:rsid w:val="00315ECB"/>
    <w:rsid w:val="00316F04"/>
    <w:rsid w:val="0031754D"/>
    <w:rsid w:val="00317D4B"/>
    <w:rsid w:val="003217EF"/>
    <w:rsid w:val="00322393"/>
    <w:rsid w:val="00322860"/>
    <w:rsid w:val="00322A8A"/>
    <w:rsid w:val="00323798"/>
    <w:rsid w:val="00323E53"/>
    <w:rsid w:val="00325501"/>
    <w:rsid w:val="00325B29"/>
    <w:rsid w:val="00325C1D"/>
    <w:rsid w:val="00326DA8"/>
    <w:rsid w:val="003275B3"/>
    <w:rsid w:val="00327630"/>
    <w:rsid w:val="003301DD"/>
    <w:rsid w:val="003302C1"/>
    <w:rsid w:val="00331609"/>
    <w:rsid w:val="0033206D"/>
    <w:rsid w:val="0033490E"/>
    <w:rsid w:val="0033566F"/>
    <w:rsid w:val="00337EA0"/>
    <w:rsid w:val="00337F4C"/>
    <w:rsid w:val="003406D0"/>
    <w:rsid w:val="00343B63"/>
    <w:rsid w:val="003446BF"/>
    <w:rsid w:val="0034621A"/>
    <w:rsid w:val="00347EBC"/>
    <w:rsid w:val="0035089F"/>
    <w:rsid w:val="00350D8F"/>
    <w:rsid w:val="003549A6"/>
    <w:rsid w:val="00355C14"/>
    <w:rsid w:val="00356036"/>
    <w:rsid w:val="00356761"/>
    <w:rsid w:val="0036088D"/>
    <w:rsid w:val="00360CA0"/>
    <w:rsid w:val="0036286C"/>
    <w:rsid w:val="003630E3"/>
    <w:rsid w:val="003633C0"/>
    <w:rsid w:val="003634A6"/>
    <w:rsid w:val="003646BC"/>
    <w:rsid w:val="00364D27"/>
    <w:rsid w:val="00364E8D"/>
    <w:rsid w:val="003670AA"/>
    <w:rsid w:val="003720DB"/>
    <w:rsid w:val="003727A2"/>
    <w:rsid w:val="00372926"/>
    <w:rsid w:val="0037295C"/>
    <w:rsid w:val="00372B17"/>
    <w:rsid w:val="0037376D"/>
    <w:rsid w:val="00374FF8"/>
    <w:rsid w:val="003750A3"/>
    <w:rsid w:val="00376008"/>
    <w:rsid w:val="00377875"/>
    <w:rsid w:val="003814B4"/>
    <w:rsid w:val="00382534"/>
    <w:rsid w:val="00382DE8"/>
    <w:rsid w:val="00383A42"/>
    <w:rsid w:val="00383DC1"/>
    <w:rsid w:val="00385C46"/>
    <w:rsid w:val="003867E0"/>
    <w:rsid w:val="0039001E"/>
    <w:rsid w:val="00390AF6"/>
    <w:rsid w:val="00391E3A"/>
    <w:rsid w:val="00392723"/>
    <w:rsid w:val="00392A30"/>
    <w:rsid w:val="00392F85"/>
    <w:rsid w:val="0039335C"/>
    <w:rsid w:val="00393B63"/>
    <w:rsid w:val="00395F95"/>
    <w:rsid w:val="0039696A"/>
    <w:rsid w:val="00397D53"/>
    <w:rsid w:val="003A05A4"/>
    <w:rsid w:val="003A1003"/>
    <w:rsid w:val="003A1458"/>
    <w:rsid w:val="003A18AB"/>
    <w:rsid w:val="003A2504"/>
    <w:rsid w:val="003A27A0"/>
    <w:rsid w:val="003A4C33"/>
    <w:rsid w:val="003A6F58"/>
    <w:rsid w:val="003A7138"/>
    <w:rsid w:val="003B2DEA"/>
    <w:rsid w:val="003B329C"/>
    <w:rsid w:val="003B58E2"/>
    <w:rsid w:val="003B6BA1"/>
    <w:rsid w:val="003B7BB1"/>
    <w:rsid w:val="003B7F9D"/>
    <w:rsid w:val="003C1153"/>
    <w:rsid w:val="003C1749"/>
    <w:rsid w:val="003C22A7"/>
    <w:rsid w:val="003C2B49"/>
    <w:rsid w:val="003C2C0B"/>
    <w:rsid w:val="003C50B8"/>
    <w:rsid w:val="003C5A60"/>
    <w:rsid w:val="003C610A"/>
    <w:rsid w:val="003C65A0"/>
    <w:rsid w:val="003D0EE4"/>
    <w:rsid w:val="003D1A33"/>
    <w:rsid w:val="003D1BD1"/>
    <w:rsid w:val="003D23C3"/>
    <w:rsid w:val="003D2621"/>
    <w:rsid w:val="003D26CB"/>
    <w:rsid w:val="003D453C"/>
    <w:rsid w:val="003D7F3A"/>
    <w:rsid w:val="003E10BF"/>
    <w:rsid w:val="003E17E8"/>
    <w:rsid w:val="003E42B6"/>
    <w:rsid w:val="003E57D5"/>
    <w:rsid w:val="003E5CE4"/>
    <w:rsid w:val="003E6482"/>
    <w:rsid w:val="003E7ED6"/>
    <w:rsid w:val="003F0216"/>
    <w:rsid w:val="003F02FE"/>
    <w:rsid w:val="003F1302"/>
    <w:rsid w:val="003F1BAF"/>
    <w:rsid w:val="003F1FBB"/>
    <w:rsid w:val="003F36FA"/>
    <w:rsid w:val="003F3A42"/>
    <w:rsid w:val="003F456D"/>
    <w:rsid w:val="003F49F0"/>
    <w:rsid w:val="003F4B47"/>
    <w:rsid w:val="003F4E50"/>
    <w:rsid w:val="003F6B77"/>
    <w:rsid w:val="003F7346"/>
    <w:rsid w:val="003F7646"/>
    <w:rsid w:val="00400424"/>
    <w:rsid w:val="00400B99"/>
    <w:rsid w:val="00400DE7"/>
    <w:rsid w:val="0040104C"/>
    <w:rsid w:val="004027A6"/>
    <w:rsid w:val="00402C13"/>
    <w:rsid w:val="00403940"/>
    <w:rsid w:val="00404839"/>
    <w:rsid w:val="00405DBE"/>
    <w:rsid w:val="00411551"/>
    <w:rsid w:val="00411DD8"/>
    <w:rsid w:val="00412D45"/>
    <w:rsid w:val="004138EC"/>
    <w:rsid w:val="004152F9"/>
    <w:rsid w:val="00415C64"/>
    <w:rsid w:val="00415DB4"/>
    <w:rsid w:val="00416CA1"/>
    <w:rsid w:val="004178A6"/>
    <w:rsid w:val="00420414"/>
    <w:rsid w:val="004217E8"/>
    <w:rsid w:val="0042303B"/>
    <w:rsid w:val="00424999"/>
    <w:rsid w:val="00424EF1"/>
    <w:rsid w:val="00424FDC"/>
    <w:rsid w:val="004251CC"/>
    <w:rsid w:val="0042684C"/>
    <w:rsid w:val="004270F0"/>
    <w:rsid w:val="00427466"/>
    <w:rsid w:val="00430065"/>
    <w:rsid w:val="0043015E"/>
    <w:rsid w:val="0043023D"/>
    <w:rsid w:val="00430BF5"/>
    <w:rsid w:val="00432412"/>
    <w:rsid w:val="00432D09"/>
    <w:rsid w:val="00433A42"/>
    <w:rsid w:val="00433A9A"/>
    <w:rsid w:val="00434323"/>
    <w:rsid w:val="0043461E"/>
    <w:rsid w:val="00435F48"/>
    <w:rsid w:val="00436365"/>
    <w:rsid w:val="004378E5"/>
    <w:rsid w:val="0044115C"/>
    <w:rsid w:val="00441E1E"/>
    <w:rsid w:val="0044207B"/>
    <w:rsid w:val="00444585"/>
    <w:rsid w:val="004456A4"/>
    <w:rsid w:val="00445AA0"/>
    <w:rsid w:val="0045124B"/>
    <w:rsid w:val="0045251F"/>
    <w:rsid w:val="0045312E"/>
    <w:rsid w:val="004537FE"/>
    <w:rsid w:val="00455294"/>
    <w:rsid w:val="00460271"/>
    <w:rsid w:val="00460395"/>
    <w:rsid w:val="00463B68"/>
    <w:rsid w:val="0046525E"/>
    <w:rsid w:val="00467602"/>
    <w:rsid w:val="00467B49"/>
    <w:rsid w:val="004700E2"/>
    <w:rsid w:val="00470169"/>
    <w:rsid w:val="00470B97"/>
    <w:rsid w:val="00470FFD"/>
    <w:rsid w:val="00472407"/>
    <w:rsid w:val="00473C3E"/>
    <w:rsid w:val="00474141"/>
    <w:rsid w:val="00474768"/>
    <w:rsid w:val="00476E43"/>
    <w:rsid w:val="00477664"/>
    <w:rsid w:val="0048021F"/>
    <w:rsid w:val="00483D5F"/>
    <w:rsid w:val="00483DF5"/>
    <w:rsid w:val="0048545A"/>
    <w:rsid w:val="00485678"/>
    <w:rsid w:val="00487A36"/>
    <w:rsid w:val="00487D9D"/>
    <w:rsid w:val="00487EAC"/>
    <w:rsid w:val="00490EAE"/>
    <w:rsid w:val="00493A15"/>
    <w:rsid w:val="00494933"/>
    <w:rsid w:val="00496148"/>
    <w:rsid w:val="004A0F22"/>
    <w:rsid w:val="004A15F1"/>
    <w:rsid w:val="004A1DA8"/>
    <w:rsid w:val="004A3657"/>
    <w:rsid w:val="004A5161"/>
    <w:rsid w:val="004A535D"/>
    <w:rsid w:val="004A57D8"/>
    <w:rsid w:val="004A59F3"/>
    <w:rsid w:val="004A712B"/>
    <w:rsid w:val="004B14A9"/>
    <w:rsid w:val="004B39EC"/>
    <w:rsid w:val="004B41CC"/>
    <w:rsid w:val="004B5C28"/>
    <w:rsid w:val="004B656C"/>
    <w:rsid w:val="004B72C4"/>
    <w:rsid w:val="004B77C6"/>
    <w:rsid w:val="004B7E7A"/>
    <w:rsid w:val="004C0253"/>
    <w:rsid w:val="004C05D9"/>
    <w:rsid w:val="004C0AA3"/>
    <w:rsid w:val="004C107E"/>
    <w:rsid w:val="004C2182"/>
    <w:rsid w:val="004C2A51"/>
    <w:rsid w:val="004C3080"/>
    <w:rsid w:val="004C481C"/>
    <w:rsid w:val="004C490B"/>
    <w:rsid w:val="004C4A7C"/>
    <w:rsid w:val="004C4EC6"/>
    <w:rsid w:val="004C55CF"/>
    <w:rsid w:val="004C58FF"/>
    <w:rsid w:val="004C5FF9"/>
    <w:rsid w:val="004C7343"/>
    <w:rsid w:val="004C74E1"/>
    <w:rsid w:val="004C765C"/>
    <w:rsid w:val="004D156F"/>
    <w:rsid w:val="004D25B3"/>
    <w:rsid w:val="004D32EC"/>
    <w:rsid w:val="004D4A3D"/>
    <w:rsid w:val="004E013B"/>
    <w:rsid w:val="004E0146"/>
    <w:rsid w:val="004E37A0"/>
    <w:rsid w:val="004E394E"/>
    <w:rsid w:val="004E3B93"/>
    <w:rsid w:val="004E3C45"/>
    <w:rsid w:val="004E54AC"/>
    <w:rsid w:val="004E7FEF"/>
    <w:rsid w:val="004F0797"/>
    <w:rsid w:val="004F1488"/>
    <w:rsid w:val="004F1603"/>
    <w:rsid w:val="004F20CB"/>
    <w:rsid w:val="004F224C"/>
    <w:rsid w:val="004F3D1A"/>
    <w:rsid w:val="004F3DDA"/>
    <w:rsid w:val="004F4654"/>
    <w:rsid w:val="004F57AB"/>
    <w:rsid w:val="004F7E08"/>
    <w:rsid w:val="00501832"/>
    <w:rsid w:val="00502223"/>
    <w:rsid w:val="00502EF1"/>
    <w:rsid w:val="00503126"/>
    <w:rsid w:val="00507430"/>
    <w:rsid w:val="00507639"/>
    <w:rsid w:val="0050772D"/>
    <w:rsid w:val="00510DBA"/>
    <w:rsid w:val="00511B86"/>
    <w:rsid w:val="0051222D"/>
    <w:rsid w:val="00512C41"/>
    <w:rsid w:val="0051312B"/>
    <w:rsid w:val="005146AD"/>
    <w:rsid w:val="00516AF2"/>
    <w:rsid w:val="00516C47"/>
    <w:rsid w:val="005176D4"/>
    <w:rsid w:val="005222E7"/>
    <w:rsid w:val="0052316A"/>
    <w:rsid w:val="0052324B"/>
    <w:rsid w:val="0052524D"/>
    <w:rsid w:val="00525BFD"/>
    <w:rsid w:val="005263F3"/>
    <w:rsid w:val="00526D7A"/>
    <w:rsid w:val="00527014"/>
    <w:rsid w:val="005270D1"/>
    <w:rsid w:val="005271D0"/>
    <w:rsid w:val="0052761C"/>
    <w:rsid w:val="005278B9"/>
    <w:rsid w:val="00530A88"/>
    <w:rsid w:val="0053180F"/>
    <w:rsid w:val="00534501"/>
    <w:rsid w:val="00535294"/>
    <w:rsid w:val="005363BF"/>
    <w:rsid w:val="00537169"/>
    <w:rsid w:val="005409FF"/>
    <w:rsid w:val="00541D0B"/>
    <w:rsid w:val="00541D11"/>
    <w:rsid w:val="00542075"/>
    <w:rsid w:val="005430CB"/>
    <w:rsid w:val="00543184"/>
    <w:rsid w:val="00543217"/>
    <w:rsid w:val="005437C7"/>
    <w:rsid w:val="00543C60"/>
    <w:rsid w:val="005446BB"/>
    <w:rsid w:val="0054614A"/>
    <w:rsid w:val="0054634F"/>
    <w:rsid w:val="00546B0D"/>
    <w:rsid w:val="00546BEA"/>
    <w:rsid w:val="005504F6"/>
    <w:rsid w:val="00550A2F"/>
    <w:rsid w:val="00551CD4"/>
    <w:rsid w:val="00551D5A"/>
    <w:rsid w:val="005521AF"/>
    <w:rsid w:val="005535C4"/>
    <w:rsid w:val="005536FE"/>
    <w:rsid w:val="00555F01"/>
    <w:rsid w:val="0055604E"/>
    <w:rsid w:val="0055703D"/>
    <w:rsid w:val="005579AF"/>
    <w:rsid w:val="00557E99"/>
    <w:rsid w:val="00557F80"/>
    <w:rsid w:val="0056097F"/>
    <w:rsid w:val="00563C3D"/>
    <w:rsid w:val="00564145"/>
    <w:rsid w:val="00565568"/>
    <w:rsid w:val="005663F2"/>
    <w:rsid w:val="0057004C"/>
    <w:rsid w:val="005718EA"/>
    <w:rsid w:val="00572A05"/>
    <w:rsid w:val="00574128"/>
    <w:rsid w:val="00576376"/>
    <w:rsid w:val="00580224"/>
    <w:rsid w:val="005806B5"/>
    <w:rsid w:val="0058164F"/>
    <w:rsid w:val="00581C39"/>
    <w:rsid w:val="00583166"/>
    <w:rsid w:val="00585324"/>
    <w:rsid w:val="00585546"/>
    <w:rsid w:val="00586232"/>
    <w:rsid w:val="00590D2D"/>
    <w:rsid w:val="00591B01"/>
    <w:rsid w:val="00591BD6"/>
    <w:rsid w:val="00592D3C"/>
    <w:rsid w:val="005930CC"/>
    <w:rsid w:val="00594569"/>
    <w:rsid w:val="00595B7E"/>
    <w:rsid w:val="00596D98"/>
    <w:rsid w:val="0059724E"/>
    <w:rsid w:val="005974AD"/>
    <w:rsid w:val="005A0BAE"/>
    <w:rsid w:val="005A36B5"/>
    <w:rsid w:val="005A3AD0"/>
    <w:rsid w:val="005B02CD"/>
    <w:rsid w:val="005B0DE1"/>
    <w:rsid w:val="005B11E9"/>
    <w:rsid w:val="005B170B"/>
    <w:rsid w:val="005B22CB"/>
    <w:rsid w:val="005B22EB"/>
    <w:rsid w:val="005B2C02"/>
    <w:rsid w:val="005B472E"/>
    <w:rsid w:val="005B5E27"/>
    <w:rsid w:val="005B63D7"/>
    <w:rsid w:val="005B6AC2"/>
    <w:rsid w:val="005B7260"/>
    <w:rsid w:val="005C6883"/>
    <w:rsid w:val="005C6BEF"/>
    <w:rsid w:val="005C6E26"/>
    <w:rsid w:val="005C6F55"/>
    <w:rsid w:val="005C77AA"/>
    <w:rsid w:val="005D0E08"/>
    <w:rsid w:val="005D0FFF"/>
    <w:rsid w:val="005D3119"/>
    <w:rsid w:val="005D31D5"/>
    <w:rsid w:val="005D3602"/>
    <w:rsid w:val="005D63B5"/>
    <w:rsid w:val="005D75F9"/>
    <w:rsid w:val="005E0933"/>
    <w:rsid w:val="005E3371"/>
    <w:rsid w:val="005E3811"/>
    <w:rsid w:val="005E3E44"/>
    <w:rsid w:val="005E4903"/>
    <w:rsid w:val="005E4A3C"/>
    <w:rsid w:val="005E4CE7"/>
    <w:rsid w:val="005E4F22"/>
    <w:rsid w:val="005E50A4"/>
    <w:rsid w:val="005F0211"/>
    <w:rsid w:val="005F081B"/>
    <w:rsid w:val="005F1A02"/>
    <w:rsid w:val="005F1BDF"/>
    <w:rsid w:val="005F3526"/>
    <w:rsid w:val="005F3F5A"/>
    <w:rsid w:val="005F449F"/>
    <w:rsid w:val="005F6D5C"/>
    <w:rsid w:val="005F6E8B"/>
    <w:rsid w:val="005F7C56"/>
    <w:rsid w:val="00600214"/>
    <w:rsid w:val="00603083"/>
    <w:rsid w:val="006030FA"/>
    <w:rsid w:val="006035FC"/>
    <w:rsid w:val="00603ACC"/>
    <w:rsid w:val="00605EE2"/>
    <w:rsid w:val="006065E2"/>
    <w:rsid w:val="006072A8"/>
    <w:rsid w:val="00610972"/>
    <w:rsid w:val="00611D62"/>
    <w:rsid w:val="00612944"/>
    <w:rsid w:val="006132B7"/>
    <w:rsid w:val="00613914"/>
    <w:rsid w:val="00613BEF"/>
    <w:rsid w:val="006140CC"/>
    <w:rsid w:val="00614186"/>
    <w:rsid w:val="00615553"/>
    <w:rsid w:val="00616877"/>
    <w:rsid w:val="006168FF"/>
    <w:rsid w:val="00616C55"/>
    <w:rsid w:val="0061742C"/>
    <w:rsid w:val="006210C8"/>
    <w:rsid w:val="00621621"/>
    <w:rsid w:val="006217A9"/>
    <w:rsid w:val="00621D37"/>
    <w:rsid w:val="00621FA4"/>
    <w:rsid w:val="006252AF"/>
    <w:rsid w:val="00625FCC"/>
    <w:rsid w:val="00627097"/>
    <w:rsid w:val="006272C6"/>
    <w:rsid w:val="006272F7"/>
    <w:rsid w:val="006308FC"/>
    <w:rsid w:val="00631C21"/>
    <w:rsid w:val="00631F80"/>
    <w:rsid w:val="00632786"/>
    <w:rsid w:val="00632EB2"/>
    <w:rsid w:val="00633765"/>
    <w:rsid w:val="006355BD"/>
    <w:rsid w:val="006375A7"/>
    <w:rsid w:val="00637640"/>
    <w:rsid w:val="00640AB1"/>
    <w:rsid w:val="006418D4"/>
    <w:rsid w:val="00641A60"/>
    <w:rsid w:val="00641DE6"/>
    <w:rsid w:val="006421E9"/>
    <w:rsid w:val="00642C64"/>
    <w:rsid w:val="0064383C"/>
    <w:rsid w:val="00643BE1"/>
    <w:rsid w:val="006446C8"/>
    <w:rsid w:val="00645127"/>
    <w:rsid w:val="00646F5F"/>
    <w:rsid w:val="006511F0"/>
    <w:rsid w:val="00651517"/>
    <w:rsid w:val="00651E80"/>
    <w:rsid w:val="00652B31"/>
    <w:rsid w:val="00654B67"/>
    <w:rsid w:val="00654B81"/>
    <w:rsid w:val="00655407"/>
    <w:rsid w:val="00656AC7"/>
    <w:rsid w:val="006571D6"/>
    <w:rsid w:val="00657C1C"/>
    <w:rsid w:val="00660F1E"/>
    <w:rsid w:val="006619CF"/>
    <w:rsid w:val="0066315F"/>
    <w:rsid w:val="00663A32"/>
    <w:rsid w:val="00670D0B"/>
    <w:rsid w:val="00670D24"/>
    <w:rsid w:val="00671A8E"/>
    <w:rsid w:val="00671DB4"/>
    <w:rsid w:val="006725B5"/>
    <w:rsid w:val="00672BC4"/>
    <w:rsid w:val="006733C0"/>
    <w:rsid w:val="00673D6D"/>
    <w:rsid w:val="006753E6"/>
    <w:rsid w:val="0068035B"/>
    <w:rsid w:val="00680A0E"/>
    <w:rsid w:val="006812B0"/>
    <w:rsid w:val="006818C0"/>
    <w:rsid w:val="00682CB1"/>
    <w:rsid w:val="00683E0E"/>
    <w:rsid w:val="00687909"/>
    <w:rsid w:val="00687DED"/>
    <w:rsid w:val="00687F44"/>
    <w:rsid w:val="00690BA6"/>
    <w:rsid w:val="00690FC4"/>
    <w:rsid w:val="0069100A"/>
    <w:rsid w:val="00691679"/>
    <w:rsid w:val="006925B2"/>
    <w:rsid w:val="006943CF"/>
    <w:rsid w:val="0069448E"/>
    <w:rsid w:val="0069608D"/>
    <w:rsid w:val="00697F70"/>
    <w:rsid w:val="006A0DA7"/>
    <w:rsid w:val="006A1379"/>
    <w:rsid w:val="006A17BD"/>
    <w:rsid w:val="006A1DEE"/>
    <w:rsid w:val="006A24CC"/>
    <w:rsid w:val="006A26A0"/>
    <w:rsid w:val="006A57CC"/>
    <w:rsid w:val="006A5980"/>
    <w:rsid w:val="006A67C6"/>
    <w:rsid w:val="006A78C7"/>
    <w:rsid w:val="006B0040"/>
    <w:rsid w:val="006B0719"/>
    <w:rsid w:val="006B170D"/>
    <w:rsid w:val="006B1C5E"/>
    <w:rsid w:val="006B2014"/>
    <w:rsid w:val="006B3B30"/>
    <w:rsid w:val="006B483C"/>
    <w:rsid w:val="006B602D"/>
    <w:rsid w:val="006B63B6"/>
    <w:rsid w:val="006B73B4"/>
    <w:rsid w:val="006C0A95"/>
    <w:rsid w:val="006C18F9"/>
    <w:rsid w:val="006C3C85"/>
    <w:rsid w:val="006C479A"/>
    <w:rsid w:val="006D2123"/>
    <w:rsid w:val="006D24C1"/>
    <w:rsid w:val="006D2CC6"/>
    <w:rsid w:val="006D3712"/>
    <w:rsid w:val="006D5A32"/>
    <w:rsid w:val="006D5EAA"/>
    <w:rsid w:val="006D6387"/>
    <w:rsid w:val="006D68AF"/>
    <w:rsid w:val="006D6B22"/>
    <w:rsid w:val="006D748E"/>
    <w:rsid w:val="006E16A3"/>
    <w:rsid w:val="006E1C01"/>
    <w:rsid w:val="006E32B7"/>
    <w:rsid w:val="006E406A"/>
    <w:rsid w:val="006E44D8"/>
    <w:rsid w:val="006E59D0"/>
    <w:rsid w:val="006E7E0A"/>
    <w:rsid w:val="006F0652"/>
    <w:rsid w:val="006F0CD9"/>
    <w:rsid w:val="006F3F77"/>
    <w:rsid w:val="006F78EB"/>
    <w:rsid w:val="006F7A9D"/>
    <w:rsid w:val="00701D67"/>
    <w:rsid w:val="00703341"/>
    <w:rsid w:val="00703E04"/>
    <w:rsid w:val="00704A4C"/>
    <w:rsid w:val="00705E73"/>
    <w:rsid w:val="00707E10"/>
    <w:rsid w:val="00710675"/>
    <w:rsid w:val="007109B1"/>
    <w:rsid w:val="00711B8A"/>
    <w:rsid w:val="00711F88"/>
    <w:rsid w:val="007207E9"/>
    <w:rsid w:val="00722350"/>
    <w:rsid w:val="007227CE"/>
    <w:rsid w:val="0072568A"/>
    <w:rsid w:val="00725D3B"/>
    <w:rsid w:val="007268CB"/>
    <w:rsid w:val="00730644"/>
    <w:rsid w:val="00731B3A"/>
    <w:rsid w:val="00732758"/>
    <w:rsid w:val="00741413"/>
    <w:rsid w:val="007418B9"/>
    <w:rsid w:val="00742164"/>
    <w:rsid w:val="00744C30"/>
    <w:rsid w:val="00745B2A"/>
    <w:rsid w:val="0074797F"/>
    <w:rsid w:val="00747F1A"/>
    <w:rsid w:val="0075011E"/>
    <w:rsid w:val="007519CD"/>
    <w:rsid w:val="00754024"/>
    <w:rsid w:val="007575FC"/>
    <w:rsid w:val="00757634"/>
    <w:rsid w:val="00757E71"/>
    <w:rsid w:val="007611EB"/>
    <w:rsid w:val="00765785"/>
    <w:rsid w:val="00766226"/>
    <w:rsid w:val="00766D92"/>
    <w:rsid w:val="0076751F"/>
    <w:rsid w:val="0077064D"/>
    <w:rsid w:val="0077087A"/>
    <w:rsid w:val="00770932"/>
    <w:rsid w:val="007715C8"/>
    <w:rsid w:val="007724E4"/>
    <w:rsid w:val="00773620"/>
    <w:rsid w:val="0077424B"/>
    <w:rsid w:val="007754BC"/>
    <w:rsid w:val="00775603"/>
    <w:rsid w:val="00775D65"/>
    <w:rsid w:val="00776136"/>
    <w:rsid w:val="007768D0"/>
    <w:rsid w:val="00776D0C"/>
    <w:rsid w:val="007801F4"/>
    <w:rsid w:val="00780A0C"/>
    <w:rsid w:val="00780A60"/>
    <w:rsid w:val="0078326C"/>
    <w:rsid w:val="00783AAF"/>
    <w:rsid w:val="00784958"/>
    <w:rsid w:val="00785961"/>
    <w:rsid w:val="007859FD"/>
    <w:rsid w:val="00786A10"/>
    <w:rsid w:val="00786A58"/>
    <w:rsid w:val="00787464"/>
    <w:rsid w:val="007906FC"/>
    <w:rsid w:val="007914E2"/>
    <w:rsid w:val="007914EA"/>
    <w:rsid w:val="007922D8"/>
    <w:rsid w:val="00794ABE"/>
    <w:rsid w:val="00797971"/>
    <w:rsid w:val="00797A2F"/>
    <w:rsid w:val="00797AC7"/>
    <w:rsid w:val="007A081E"/>
    <w:rsid w:val="007A1CEF"/>
    <w:rsid w:val="007A1D6B"/>
    <w:rsid w:val="007A3F78"/>
    <w:rsid w:val="007A4082"/>
    <w:rsid w:val="007A5301"/>
    <w:rsid w:val="007A5DBB"/>
    <w:rsid w:val="007A728A"/>
    <w:rsid w:val="007B0BC7"/>
    <w:rsid w:val="007B2D6A"/>
    <w:rsid w:val="007B3093"/>
    <w:rsid w:val="007B6467"/>
    <w:rsid w:val="007B72B3"/>
    <w:rsid w:val="007B79EB"/>
    <w:rsid w:val="007C3DD7"/>
    <w:rsid w:val="007C572B"/>
    <w:rsid w:val="007C5E46"/>
    <w:rsid w:val="007D07A6"/>
    <w:rsid w:val="007D10DA"/>
    <w:rsid w:val="007D24BA"/>
    <w:rsid w:val="007D31B4"/>
    <w:rsid w:val="007D421B"/>
    <w:rsid w:val="007D493B"/>
    <w:rsid w:val="007D4C66"/>
    <w:rsid w:val="007D5B0E"/>
    <w:rsid w:val="007E0237"/>
    <w:rsid w:val="007E11A4"/>
    <w:rsid w:val="007E1F4D"/>
    <w:rsid w:val="007E33D4"/>
    <w:rsid w:val="007E4BDF"/>
    <w:rsid w:val="007E4F7C"/>
    <w:rsid w:val="007F0970"/>
    <w:rsid w:val="007F0A1A"/>
    <w:rsid w:val="007F228E"/>
    <w:rsid w:val="007F3114"/>
    <w:rsid w:val="007F337A"/>
    <w:rsid w:val="007F4F22"/>
    <w:rsid w:val="007F5D82"/>
    <w:rsid w:val="007F63BC"/>
    <w:rsid w:val="007F739E"/>
    <w:rsid w:val="007F78E4"/>
    <w:rsid w:val="007F7D1B"/>
    <w:rsid w:val="0080094F"/>
    <w:rsid w:val="00801F4D"/>
    <w:rsid w:val="008032A0"/>
    <w:rsid w:val="00803CB3"/>
    <w:rsid w:val="00803E4C"/>
    <w:rsid w:val="008048C6"/>
    <w:rsid w:val="0080613A"/>
    <w:rsid w:val="00811961"/>
    <w:rsid w:val="008120C5"/>
    <w:rsid w:val="008126AE"/>
    <w:rsid w:val="00813214"/>
    <w:rsid w:val="00813BB5"/>
    <w:rsid w:val="0081564D"/>
    <w:rsid w:val="00815762"/>
    <w:rsid w:val="008164EC"/>
    <w:rsid w:val="008179B1"/>
    <w:rsid w:val="00820B66"/>
    <w:rsid w:val="0082126A"/>
    <w:rsid w:val="008265F1"/>
    <w:rsid w:val="00826970"/>
    <w:rsid w:val="008272F4"/>
    <w:rsid w:val="00831488"/>
    <w:rsid w:val="00831708"/>
    <w:rsid w:val="00832039"/>
    <w:rsid w:val="0083310E"/>
    <w:rsid w:val="0083311E"/>
    <w:rsid w:val="008338F8"/>
    <w:rsid w:val="00834025"/>
    <w:rsid w:val="00834981"/>
    <w:rsid w:val="00835D04"/>
    <w:rsid w:val="008366F0"/>
    <w:rsid w:val="00836AF3"/>
    <w:rsid w:val="0084069F"/>
    <w:rsid w:val="00840BCA"/>
    <w:rsid w:val="008420E2"/>
    <w:rsid w:val="0084275E"/>
    <w:rsid w:val="00842F08"/>
    <w:rsid w:val="00843417"/>
    <w:rsid w:val="00844586"/>
    <w:rsid w:val="008460C3"/>
    <w:rsid w:val="0084799B"/>
    <w:rsid w:val="0085024C"/>
    <w:rsid w:val="00851B52"/>
    <w:rsid w:val="00851B73"/>
    <w:rsid w:val="00851E2E"/>
    <w:rsid w:val="00851F2C"/>
    <w:rsid w:val="00852C75"/>
    <w:rsid w:val="00853194"/>
    <w:rsid w:val="008601C5"/>
    <w:rsid w:val="00860A88"/>
    <w:rsid w:val="008618A4"/>
    <w:rsid w:val="0086365A"/>
    <w:rsid w:val="0086383C"/>
    <w:rsid w:val="00864C06"/>
    <w:rsid w:val="0086634E"/>
    <w:rsid w:val="008679DD"/>
    <w:rsid w:val="00870238"/>
    <w:rsid w:val="00870891"/>
    <w:rsid w:val="00870C09"/>
    <w:rsid w:val="008752A3"/>
    <w:rsid w:val="00876173"/>
    <w:rsid w:val="00876634"/>
    <w:rsid w:val="008771DB"/>
    <w:rsid w:val="008775A6"/>
    <w:rsid w:val="00877F7A"/>
    <w:rsid w:val="00880872"/>
    <w:rsid w:val="008826D5"/>
    <w:rsid w:val="0088282F"/>
    <w:rsid w:val="00882DA9"/>
    <w:rsid w:val="008840DF"/>
    <w:rsid w:val="00884846"/>
    <w:rsid w:val="008854B0"/>
    <w:rsid w:val="008863D6"/>
    <w:rsid w:val="0089038E"/>
    <w:rsid w:val="008905B8"/>
    <w:rsid w:val="00892937"/>
    <w:rsid w:val="00892B88"/>
    <w:rsid w:val="00892BEC"/>
    <w:rsid w:val="008953BA"/>
    <w:rsid w:val="0089540A"/>
    <w:rsid w:val="008957B6"/>
    <w:rsid w:val="0089644D"/>
    <w:rsid w:val="008A1FDB"/>
    <w:rsid w:val="008A59D5"/>
    <w:rsid w:val="008A5F51"/>
    <w:rsid w:val="008A6345"/>
    <w:rsid w:val="008A66C8"/>
    <w:rsid w:val="008A7712"/>
    <w:rsid w:val="008A7B85"/>
    <w:rsid w:val="008B2246"/>
    <w:rsid w:val="008B380B"/>
    <w:rsid w:val="008B3F5F"/>
    <w:rsid w:val="008B5ADA"/>
    <w:rsid w:val="008B6E17"/>
    <w:rsid w:val="008B6E60"/>
    <w:rsid w:val="008B7CCC"/>
    <w:rsid w:val="008B7E87"/>
    <w:rsid w:val="008B7EC3"/>
    <w:rsid w:val="008C1AB6"/>
    <w:rsid w:val="008C1FA9"/>
    <w:rsid w:val="008C20CE"/>
    <w:rsid w:val="008C2DE1"/>
    <w:rsid w:val="008C375D"/>
    <w:rsid w:val="008C4F2D"/>
    <w:rsid w:val="008C54C1"/>
    <w:rsid w:val="008D5383"/>
    <w:rsid w:val="008D6CB0"/>
    <w:rsid w:val="008E2291"/>
    <w:rsid w:val="008E3119"/>
    <w:rsid w:val="008E3EB0"/>
    <w:rsid w:val="008E5EF7"/>
    <w:rsid w:val="008E6353"/>
    <w:rsid w:val="008E64AE"/>
    <w:rsid w:val="008E6E15"/>
    <w:rsid w:val="008F04C3"/>
    <w:rsid w:val="008F04CE"/>
    <w:rsid w:val="008F14C9"/>
    <w:rsid w:val="008F19E0"/>
    <w:rsid w:val="008F1C30"/>
    <w:rsid w:val="008F2B0D"/>
    <w:rsid w:val="008F3B88"/>
    <w:rsid w:val="008F491B"/>
    <w:rsid w:val="008F518F"/>
    <w:rsid w:val="008F54CE"/>
    <w:rsid w:val="008F5BE7"/>
    <w:rsid w:val="008F6629"/>
    <w:rsid w:val="008F66D3"/>
    <w:rsid w:val="00900AC7"/>
    <w:rsid w:val="00902026"/>
    <w:rsid w:val="00902CEA"/>
    <w:rsid w:val="00904E79"/>
    <w:rsid w:val="00906964"/>
    <w:rsid w:val="00906DE7"/>
    <w:rsid w:val="00910C06"/>
    <w:rsid w:val="00911290"/>
    <w:rsid w:val="00911EA4"/>
    <w:rsid w:val="00912CE2"/>
    <w:rsid w:val="009148FF"/>
    <w:rsid w:val="00915350"/>
    <w:rsid w:val="00915C40"/>
    <w:rsid w:val="009204AD"/>
    <w:rsid w:val="00920AAF"/>
    <w:rsid w:val="00921852"/>
    <w:rsid w:val="00921F54"/>
    <w:rsid w:val="00923166"/>
    <w:rsid w:val="009231A0"/>
    <w:rsid w:val="00923A55"/>
    <w:rsid w:val="00924669"/>
    <w:rsid w:val="009254F5"/>
    <w:rsid w:val="00925A25"/>
    <w:rsid w:val="009265A2"/>
    <w:rsid w:val="009277E9"/>
    <w:rsid w:val="00931A01"/>
    <w:rsid w:val="0093205E"/>
    <w:rsid w:val="0093317E"/>
    <w:rsid w:val="0093347B"/>
    <w:rsid w:val="00933E0F"/>
    <w:rsid w:val="009352E2"/>
    <w:rsid w:val="00935A74"/>
    <w:rsid w:val="00936132"/>
    <w:rsid w:val="00936600"/>
    <w:rsid w:val="00936722"/>
    <w:rsid w:val="00943DFD"/>
    <w:rsid w:val="00944ABC"/>
    <w:rsid w:val="0094544F"/>
    <w:rsid w:val="00945CC0"/>
    <w:rsid w:val="00946A80"/>
    <w:rsid w:val="00947032"/>
    <w:rsid w:val="00950846"/>
    <w:rsid w:val="00951C98"/>
    <w:rsid w:val="00953D2C"/>
    <w:rsid w:val="00954679"/>
    <w:rsid w:val="00955D75"/>
    <w:rsid w:val="00956618"/>
    <w:rsid w:val="00956F21"/>
    <w:rsid w:val="00956F91"/>
    <w:rsid w:val="00957804"/>
    <w:rsid w:val="009603A3"/>
    <w:rsid w:val="00960E96"/>
    <w:rsid w:val="00960FA5"/>
    <w:rsid w:val="0096115B"/>
    <w:rsid w:val="009615A6"/>
    <w:rsid w:val="00961829"/>
    <w:rsid w:val="009626AF"/>
    <w:rsid w:val="00964215"/>
    <w:rsid w:val="009643CD"/>
    <w:rsid w:val="00967C80"/>
    <w:rsid w:val="00967F70"/>
    <w:rsid w:val="0097158E"/>
    <w:rsid w:val="00971851"/>
    <w:rsid w:val="00971A5D"/>
    <w:rsid w:val="0097256F"/>
    <w:rsid w:val="00972A3E"/>
    <w:rsid w:val="00975232"/>
    <w:rsid w:val="00976C77"/>
    <w:rsid w:val="009821F8"/>
    <w:rsid w:val="00982431"/>
    <w:rsid w:val="00982461"/>
    <w:rsid w:val="00982C62"/>
    <w:rsid w:val="0098315B"/>
    <w:rsid w:val="00983291"/>
    <w:rsid w:val="00984AD1"/>
    <w:rsid w:val="00985D7B"/>
    <w:rsid w:val="00986AD6"/>
    <w:rsid w:val="00987172"/>
    <w:rsid w:val="00987892"/>
    <w:rsid w:val="009908C1"/>
    <w:rsid w:val="00990BEF"/>
    <w:rsid w:val="00990CAD"/>
    <w:rsid w:val="009966EE"/>
    <w:rsid w:val="009973ED"/>
    <w:rsid w:val="009A0412"/>
    <w:rsid w:val="009A127D"/>
    <w:rsid w:val="009A1A71"/>
    <w:rsid w:val="009A1DC2"/>
    <w:rsid w:val="009A22F2"/>
    <w:rsid w:val="009A2B0D"/>
    <w:rsid w:val="009A49B3"/>
    <w:rsid w:val="009A5AD0"/>
    <w:rsid w:val="009A6F97"/>
    <w:rsid w:val="009A702E"/>
    <w:rsid w:val="009A7627"/>
    <w:rsid w:val="009A764C"/>
    <w:rsid w:val="009A7DCB"/>
    <w:rsid w:val="009A7E7A"/>
    <w:rsid w:val="009B1E6D"/>
    <w:rsid w:val="009B1FAF"/>
    <w:rsid w:val="009B2279"/>
    <w:rsid w:val="009B253D"/>
    <w:rsid w:val="009B2B5A"/>
    <w:rsid w:val="009B3325"/>
    <w:rsid w:val="009B4815"/>
    <w:rsid w:val="009B4CF7"/>
    <w:rsid w:val="009B526D"/>
    <w:rsid w:val="009B6846"/>
    <w:rsid w:val="009B6D41"/>
    <w:rsid w:val="009B6D58"/>
    <w:rsid w:val="009B790B"/>
    <w:rsid w:val="009B7AB8"/>
    <w:rsid w:val="009B7BC2"/>
    <w:rsid w:val="009C0041"/>
    <w:rsid w:val="009C0586"/>
    <w:rsid w:val="009C07D2"/>
    <w:rsid w:val="009C0B83"/>
    <w:rsid w:val="009D1600"/>
    <w:rsid w:val="009D2BCB"/>
    <w:rsid w:val="009D3284"/>
    <w:rsid w:val="009D5305"/>
    <w:rsid w:val="009D630E"/>
    <w:rsid w:val="009D6FC8"/>
    <w:rsid w:val="009E01A4"/>
    <w:rsid w:val="009E18F1"/>
    <w:rsid w:val="009E230E"/>
    <w:rsid w:val="009E4AC3"/>
    <w:rsid w:val="009E7769"/>
    <w:rsid w:val="009F05F7"/>
    <w:rsid w:val="009F08D8"/>
    <w:rsid w:val="009F13F6"/>
    <w:rsid w:val="009F2311"/>
    <w:rsid w:val="009F28E3"/>
    <w:rsid w:val="009F2A17"/>
    <w:rsid w:val="009F3611"/>
    <w:rsid w:val="009F4552"/>
    <w:rsid w:val="009F4854"/>
    <w:rsid w:val="009F65DF"/>
    <w:rsid w:val="009F745A"/>
    <w:rsid w:val="00A01860"/>
    <w:rsid w:val="00A02116"/>
    <w:rsid w:val="00A02ECB"/>
    <w:rsid w:val="00A04380"/>
    <w:rsid w:val="00A057D6"/>
    <w:rsid w:val="00A06B32"/>
    <w:rsid w:val="00A06C91"/>
    <w:rsid w:val="00A075B4"/>
    <w:rsid w:val="00A12B06"/>
    <w:rsid w:val="00A13FF3"/>
    <w:rsid w:val="00A159EB"/>
    <w:rsid w:val="00A16252"/>
    <w:rsid w:val="00A17A6A"/>
    <w:rsid w:val="00A24500"/>
    <w:rsid w:val="00A24544"/>
    <w:rsid w:val="00A26D4B"/>
    <w:rsid w:val="00A3076D"/>
    <w:rsid w:val="00A31620"/>
    <w:rsid w:val="00A3271A"/>
    <w:rsid w:val="00A329C4"/>
    <w:rsid w:val="00A34C3A"/>
    <w:rsid w:val="00A35C7C"/>
    <w:rsid w:val="00A36BE5"/>
    <w:rsid w:val="00A37648"/>
    <w:rsid w:val="00A37A25"/>
    <w:rsid w:val="00A402D8"/>
    <w:rsid w:val="00A40469"/>
    <w:rsid w:val="00A41365"/>
    <w:rsid w:val="00A4142C"/>
    <w:rsid w:val="00A43B14"/>
    <w:rsid w:val="00A451EF"/>
    <w:rsid w:val="00A50623"/>
    <w:rsid w:val="00A53E7C"/>
    <w:rsid w:val="00A54F3B"/>
    <w:rsid w:val="00A55951"/>
    <w:rsid w:val="00A55C49"/>
    <w:rsid w:val="00A55D4D"/>
    <w:rsid w:val="00A57848"/>
    <w:rsid w:val="00A61A21"/>
    <w:rsid w:val="00A61E8F"/>
    <w:rsid w:val="00A6274D"/>
    <w:rsid w:val="00A62ABE"/>
    <w:rsid w:val="00A66898"/>
    <w:rsid w:val="00A66A23"/>
    <w:rsid w:val="00A67AF4"/>
    <w:rsid w:val="00A67E7E"/>
    <w:rsid w:val="00A70B91"/>
    <w:rsid w:val="00A70DFA"/>
    <w:rsid w:val="00A730CE"/>
    <w:rsid w:val="00A7331A"/>
    <w:rsid w:val="00A757C5"/>
    <w:rsid w:val="00A76854"/>
    <w:rsid w:val="00A81FB8"/>
    <w:rsid w:val="00A821FB"/>
    <w:rsid w:val="00A8278F"/>
    <w:rsid w:val="00A862B3"/>
    <w:rsid w:val="00A872F1"/>
    <w:rsid w:val="00A878E3"/>
    <w:rsid w:val="00A9032C"/>
    <w:rsid w:val="00A90663"/>
    <w:rsid w:val="00A9112B"/>
    <w:rsid w:val="00A92157"/>
    <w:rsid w:val="00A927CF"/>
    <w:rsid w:val="00A9322B"/>
    <w:rsid w:val="00A93412"/>
    <w:rsid w:val="00A944DD"/>
    <w:rsid w:val="00A946B5"/>
    <w:rsid w:val="00A94AAC"/>
    <w:rsid w:val="00A9560D"/>
    <w:rsid w:val="00A95FA3"/>
    <w:rsid w:val="00A9731B"/>
    <w:rsid w:val="00A97696"/>
    <w:rsid w:val="00A978D7"/>
    <w:rsid w:val="00AA009F"/>
    <w:rsid w:val="00AA0FC6"/>
    <w:rsid w:val="00AA16F1"/>
    <w:rsid w:val="00AA301B"/>
    <w:rsid w:val="00AA5D3F"/>
    <w:rsid w:val="00AA7DC5"/>
    <w:rsid w:val="00AB0582"/>
    <w:rsid w:val="00AB3521"/>
    <w:rsid w:val="00AB383E"/>
    <w:rsid w:val="00AB546F"/>
    <w:rsid w:val="00AC0727"/>
    <w:rsid w:val="00AC32B9"/>
    <w:rsid w:val="00AC4909"/>
    <w:rsid w:val="00AC6284"/>
    <w:rsid w:val="00AC6D41"/>
    <w:rsid w:val="00AC734D"/>
    <w:rsid w:val="00AC75FC"/>
    <w:rsid w:val="00AD1049"/>
    <w:rsid w:val="00AD1449"/>
    <w:rsid w:val="00AD1E90"/>
    <w:rsid w:val="00AD2A27"/>
    <w:rsid w:val="00AD3CA0"/>
    <w:rsid w:val="00AD3CBC"/>
    <w:rsid w:val="00AD5381"/>
    <w:rsid w:val="00AD55E7"/>
    <w:rsid w:val="00AD5CDD"/>
    <w:rsid w:val="00AD6A5F"/>
    <w:rsid w:val="00AE0A73"/>
    <w:rsid w:val="00AE102E"/>
    <w:rsid w:val="00AE67F8"/>
    <w:rsid w:val="00AE7493"/>
    <w:rsid w:val="00AF25F7"/>
    <w:rsid w:val="00AF2E0A"/>
    <w:rsid w:val="00AF38A5"/>
    <w:rsid w:val="00AF52F0"/>
    <w:rsid w:val="00AF561B"/>
    <w:rsid w:val="00AF5DE5"/>
    <w:rsid w:val="00AF662C"/>
    <w:rsid w:val="00AF6D4A"/>
    <w:rsid w:val="00B00F11"/>
    <w:rsid w:val="00B0366F"/>
    <w:rsid w:val="00B037F8"/>
    <w:rsid w:val="00B04F45"/>
    <w:rsid w:val="00B0519B"/>
    <w:rsid w:val="00B06609"/>
    <w:rsid w:val="00B10C92"/>
    <w:rsid w:val="00B1237D"/>
    <w:rsid w:val="00B142E8"/>
    <w:rsid w:val="00B145EB"/>
    <w:rsid w:val="00B146BC"/>
    <w:rsid w:val="00B14942"/>
    <w:rsid w:val="00B158E3"/>
    <w:rsid w:val="00B15A07"/>
    <w:rsid w:val="00B177F8"/>
    <w:rsid w:val="00B20E98"/>
    <w:rsid w:val="00B22176"/>
    <w:rsid w:val="00B22EEA"/>
    <w:rsid w:val="00B2360E"/>
    <w:rsid w:val="00B24189"/>
    <w:rsid w:val="00B26A0E"/>
    <w:rsid w:val="00B271A9"/>
    <w:rsid w:val="00B27802"/>
    <w:rsid w:val="00B3129D"/>
    <w:rsid w:val="00B31AEB"/>
    <w:rsid w:val="00B31DB2"/>
    <w:rsid w:val="00B32B35"/>
    <w:rsid w:val="00B3469C"/>
    <w:rsid w:val="00B350A2"/>
    <w:rsid w:val="00B42567"/>
    <w:rsid w:val="00B426C6"/>
    <w:rsid w:val="00B43D48"/>
    <w:rsid w:val="00B47C0A"/>
    <w:rsid w:val="00B501AA"/>
    <w:rsid w:val="00B51F1A"/>
    <w:rsid w:val="00B5200F"/>
    <w:rsid w:val="00B520C3"/>
    <w:rsid w:val="00B61480"/>
    <w:rsid w:val="00B640B3"/>
    <w:rsid w:val="00B657FD"/>
    <w:rsid w:val="00B67C07"/>
    <w:rsid w:val="00B704C7"/>
    <w:rsid w:val="00B713E3"/>
    <w:rsid w:val="00B72A42"/>
    <w:rsid w:val="00B80AB5"/>
    <w:rsid w:val="00B834C6"/>
    <w:rsid w:val="00B902BF"/>
    <w:rsid w:val="00B9164C"/>
    <w:rsid w:val="00B92794"/>
    <w:rsid w:val="00B92C36"/>
    <w:rsid w:val="00B92FB1"/>
    <w:rsid w:val="00B931D1"/>
    <w:rsid w:val="00B93349"/>
    <w:rsid w:val="00B95007"/>
    <w:rsid w:val="00B97475"/>
    <w:rsid w:val="00BA082D"/>
    <w:rsid w:val="00BA3DA3"/>
    <w:rsid w:val="00BA465A"/>
    <w:rsid w:val="00BA46C7"/>
    <w:rsid w:val="00BA5608"/>
    <w:rsid w:val="00BA6541"/>
    <w:rsid w:val="00BA7FB9"/>
    <w:rsid w:val="00BB1EDB"/>
    <w:rsid w:val="00BB21A3"/>
    <w:rsid w:val="00BB32CC"/>
    <w:rsid w:val="00BB42E9"/>
    <w:rsid w:val="00BB5CF3"/>
    <w:rsid w:val="00BB73CC"/>
    <w:rsid w:val="00BB759B"/>
    <w:rsid w:val="00BC088D"/>
    <w:rsid w:val="00BC26A8"/>
    <w:rsid w:val="00BC2C9F"/>
    <w:rsid w:val="00BC40B2"/>
    <w:rsid w:val="00BC483F"/>
    <w:rsid w:val="00BC6476"/>
    <w:rsid w:val="00BD0217"/>
    <w:rsid w:val="00BD132B"/>
    <w:rsid w:val="00BD21FE"/>
    <w:rsid w:val="00BD2A50"/>
    <w:rsid w:val="00BD6152"/>
    <w:rsid w:val="00BD6248"/>
    <w:rsid w:val="00BE0FE3"/>
    <w:rsid w:val="00BE2372"/>
    <w:rsid w:val="00BE318D"/>
    <w:rsid w:val="00BE3244"/>
    <w:rsid w:val="00BE3839"/>
    <w:rsid w:val="00BE38B6"/>
    <w:rsid w:val="00BE3EA7"/>
    <w:rsid w:val="00BE4197"/>
    <w:rsid w:val="00BE52EF"/>
    <w:rsid w:val="00BE6480"/>
    <w:rsid w:val="00BE66F7"/>
    <w:rsid w:val="00BE6EA5"/>
    <w:rsid w:val="00BE77F1"/>
    <w:rsid w:val="00BE7AD5"/>
    <w:rsid w:val="00BF0C26"/>
    <w:rsid w:val="00BF0C35"/>
    <w:rsid w:val="00BF0EAD"/>
    <w:rsid w:val="00BF206B"/>
    <w:rsid w:val="00BF230F"/>
    <w:rsid w:val="00BF3413"/>
    <w:rsid w:val="00BF37AD"/>
    <w:rsid w:val="00BF4461"/>
    <w:rsid w:val="00BF6564"/>
    <w:rsid w:val="00BF713B"/>
    <w:rsid w:val="00BF79B7"/>
    <w:rsid w:val="00C00CD9"/>
    <w:rsid w:val="00C00D1A"/>
    <w:rsid w:val="00C00FF5"/>
    <w:rsid w:val="00C01226"/>
    <w:rsid w:val="00C01C63"/>
    <w:rsid w:val="00C0394B"/>
    <w:rsid w:val="00C039F3"/>
    <w:rsid w:val="00C04288"/>
    <w:rsid w:val="00C04862"/>
    <w:rsid w:val="00C065EC"/>
    <w:rsid w:val="00C075E8"/>
    <w:rsid w:val="00C106C6"/>
    <w:rsid w:val="00C1206B"/>
    <w:rsid w:val="00C147E3"/>
    <w:rsid w:val="00C17C05"/>
    <w:rsid w:val="00C20813"/>
    <w:rsid w:val="00C211B5"/>
    <w:rsid w:val="00C25678"/>
    <w:rsid w:val="00C256E4"/>
    <w:rsid w:val="00C25A75"/>
    <w:rsid w:val="00C27CBF"/>
    <w:rsid w:val="00C311CE"/>
    <w:rsid w:val="00C32C63"/>
    <w:rsid w:val="00C32D61"/>
    <w:rsid w:val="00C3344F"/>
    <w:rsid w:val="00C34088"/>
    <w:rsid w:val="00C34426"/>
    <w:rsid w:val="00C34974"/>
    <w:rsid w:val="00C34FF3"/>
    <w:rsid w:val="00C36C84"/>
    <w:rsid w:val="00C402EA"/>
    <w:rsid w:val="00C409F0"/>
    <w:rsid w:val="00C41589"/>
    <w:rsid w:val="00C41F19"/>
    <w:rsid w:val="00C42D5E"/>
    <w:rsid w:val="00C43999"/>
    <w:rsid w:val="00C43C38"/>
    <w:rsid w:val="00C44922"/>
    <w:rsid w:val="00C45683"/>
    <w:rsid w:val="00C45C69"/>
    <w:rsid w:val="00C46570"/>
    <w:rsid w:val="00C47479"/>
    <w:rsid w:val="00C501CB"/>
    <w:rsid w:val="00C50DA7"/>
    <w:rsid w:val="00C51260"/>
    <w:rsid w:val="00C53330"/>
    <w:rsid w:val="00C5354D"/>
    <w:rsid w:val="00C54A86"/>
    <w:rsid w:val="00C564C0"/>
    <w:rsid w:val="00C57C1E"/>
    <w:rsid w:val="00C6020E"/>
    <w:rsid w:val="00C60AF0"/>
    <w:rsid w:val="00C612E0"/>
    <w:rsid w:val="00C62746"/>
    <w:rsid w:val="00C62993"/>
    <w:rsid w:val="00C63A50"/>
    <w:rsid w:val="00C647BA"/>
    <w:rsid w:val="00C6511F"/>
    <w:rsid w:val="00C702A1"/>
    <w:rsid w:val="00C72D49"/>
    <w:rsid w:val="00C72FD9"/>
    <w:rsid w:val="00C73FFC"/>
    <w:rsid w:val="00C74A6A"/>
    <w:rsid w:val="00C74E3F"/>
    <w:rsid w:val="00C76443"/>
    <w:rsid w:val="00C77DF0"/>
    <w:rsid w:val="00C8059F"/>
    <w:rsid w:val="00C80F3B"/>
    <w:rsid w:val="00C81F30"/>
    <w:rsid w:val="00C82ABF"/>
    <w:rsid w:val="00C84883"/>
    <w:rsid w:val="00C85268"/>
    <w:rsid w:val="00C8789A"/>
    <w:rsid w:val="00C90788"/>
    <w:rsid w:val="00C90D46"/>
    <w:rsid w:val="00C9165E"/>
    <w:rsid w:val="00C925CA"/>
    <w:rsid w:val="00C93570"/>
    <w:rsid w:val="00C95649"/>
    <w:rsid w:val="00C95671"/>
    <w:rsid w:val="00C9773D"/>
    <w:rsid w:val="00C97F8D"/>
    <w:rsid w:val="00CA0A9A"/>
    <w:rsid w:val="00CA1D61"/>
    <w:rsid w:val="00CA5513"/>
    <w:rsid w:val="00CA5D43"/>
    <w:rsid w:val="00CA71F8"/>
    <w:rsid w:val="00CB4A41"/>
    <w:rsid w:val="00CB5F75"/>
    <w:rsid w:val="00CB63EC"/>
    <w:rsid w:val="00CB6589"/>
    <w:rsid w:val="00CB70BF"/>
    <w:rsid w:val="00CC09A8"/>
    <w:rsid w:val="00CC3754"/>
    <w:rsid w:val="00CC4A45"/>
    <w:rsid w:val="00CC661F"/>
    <w:rsid w:val="00CD06D1"/>
    <w:rsid w:val="00CD1075"/>
    <w:rsid w:val="00CD2B15"/>
    <w:rsid w:val="00CD3234"/>
    <w:rsid w:val="00CD32C4"/>
    <w:rsid w:val="00CD3FB2"/>
    <w:rsid w:val="00CD54C5"/>
    <w:rsid w:val="00CD6506"/>
    <w:rsid w:val="00CD6AFC"/>
    <w:rsid w:val="00CD7C37"/>
    <w:rsid w:val="00CE15D1"/>
    <w:rsid w:val="00CE3261"/>
    <w:rsid w:val="00CE3DDA"/>
    <w:rsid w:val="00CE4E5C"/>
    <w:rsid w:val="00CE55B5"/>
    <w:rsid w:val="00CE56EA"/>
    <w:rsid w:val="00CE5B2B"/>
    <w:rsid w:val="00CE731B"/>
    <w:rsid w:val="00CF0750"/>
    <w:rsid w:val="00CF14F4"/>
    <w:rsid w:val="00CF1AC8"/>
    <w:rsid w:val="00CF2907"/>
    <w:rsid w:val="00CF373C"/>
    <w:rsid w:val="00CF4907"/>
    <w:rsid w:val="00CF4C07"/>
    <w:rsid w:val="00CF53C2"/>
    <w:rsid w:val="00CF594B"/>
    <w:rsid w:val="00CF5E47"/>
    <w:rsid w:val="00CF6AC8"/>
    <w:rsid w:val="00D01BB4"/>
    <w:rsid w:val="00D02F4C"/>
    <w:rsid w:val="00D037D8"/>
    <w:rsid w:val="00D03B4B"/>
    <w:rsid w:val="00D049F8"/>
    <w:rsid w:val="00D0566F"/>
    <w:rsid w:val="00D05E10"/>
    <w:rsid w:val="00D078FD"/>
    <w:rsid w:val="00D106AD"/>
    <w:rsid w:val="00D10F35"/>
    <w:rsid w:val="00D11559"/>
    <w:rsid w:val="00D11C14"/>
    <w:rsid w:val="00D11FB9"/>
    <w:rsid w:val="00D12484"/>
    <w:rsid w:val="00D150B8"/>
    <w:rsid w:val="00D161A8"/>
    <w:rsid w:val="00D209CC"/>
    <w:rsid w:val="00D215D4"/>
    <w:rsid w:val="00D2208A"/>
    <w:rsid w:val="00D23E2C"/>
    <w:rsid w:val="00D244C5"/>
    <w:rsid w:val="00D25BB7"/>
    <w:rsid w:val="00D26551"/>
    <w:rsid w:val="00D27EED"/>
    <w:rsid w:val="00D30B8D"/>
    <w:rsid w:val="00D30D8A"/>
    <w:rsid w:val="00D30DBD"/>
    <w:rsid w:val="00D326A4"/>
    <w:rsid w:val="00D336DA"/>
    <w:rsid w:val="00D343FF"/>
    <w:rsid w:val="00D34AFF"/>
    <w:rsid w:val="00D363A2"/>
    <w:rsid w:val="00D37348"/>
    <w:rsid w:val="00D37869"/>
    <w:rsid w:val="00D40732"/>
    <w:rsid w:val="00D4138D"/>
    <w:rsid w:val="00D420CB"/>
    <w:rsid w:val="00D430F1"/>
    <w:rsid w:val="00D438FD"/>
    <w:rsid w:val="00D46B22"/>
    <w:rsid w:val="00D47ACA"/>
    <w:rsid w:val="00D504D6"/>
    <w:rsid w:val="00D5141F"/>
    <w:rsid w:val="00D520DB"/>
    <w:rsid w:val="00D531E8"/>
    <w:rsid w:val="00D532C4"/>
    <w:rsid w:val="00D535B4"/>
    <w:rsid w:val="00D55493"/>
    <w:rsid w:val="00D57098"/>
    <w:rsid w:val="00D57DBC"/>
    <w:rsid w:val="00D614A7"/>
    <w:rsid w:val="00D61FC1"/>
    <w:rsid w:val="00D649D5"/>
    <w:rsid w:val="00D65B31"/>
    <w:rsid w:val="00D66EE9"/>
    <w:rsid w:val="00D67FF1"/>
    <w:rsid w:val="00D7076C"/>
    <w:rsid w:val="00D70D78"/>
    <w:rsid w:val="00D735F8"/>
    <w:rsid w:val="00D73B89"/>
    <w:rsid w:val="00D76FB1"/>
    <w:rsid w:val="00D77848"/>
    <w:rsid w:val="00D81FD3"/>
    <w:rsid w:val="00D83AF2"/>
    <w:rsid w:val="00D844AA"/>
    <w:rsid w:val="00D85430"/>
    <w:rsid w:val="00D8629F"/>
    <w:rsid w:val="00D8668C"/>
    <w:rsid w:val="00D87557"/>
    <w:rsid w:val="00D90CDF"/>
    <w:rsid w:val="00D90FD1"/>
    <w:rsid w:val="00D915C4"/>
    <w:rsid w:val="00D95E88"/>
    <w:rsid w:val="00D97BEF"/>
    <w:rsid w:val="00DA426A"/>
    <w:rsid w:val="00DA63D2"/>
    <w:rsid w:val="00DA7CE5"/>
    <w:rsid w:val="00DB4001"/>
    <w:rsid w:val="00DB4DCD"/>
    <w:rsid w:val="00DB571C"/>
    <w:rsid w:val="00DB62E5"/>
    <w:rsid w:val="00DC070A"/>
    <w:rsid w:val="00DC176F"/>
    <w:rsid w:val="00DC22B8"/>
    <w:rsid w:val="00DC2543"/>
    <w:rsid w:val="00DC4EE0"/>
    <w:rsid w:val="00DD313B"/>
    <w:rsid w:val="00DD47A7"/>
    <w:rsid w:val="00DD4F5D"/>
    <w:rsid w:val="00DD5618"/>
    <w:rsid w:val="00DD59D4"/>
    <w:rsid w:val="00DE058F"/>
    <w:rsid w:val="00DE0916"/>
    <w:rsid w:val="00DE2366"/>
    <w:rsid w:val="00DE23DE"/>
    <w:rsid w:val="00DE269F"/>
    <w:rsid w:val="00DE2A08"/>
    <w:rsid w:val="00DE2EFD"/>
    <w:rsid w:val="00DE4C4E"/>
    <w:rsid w:val="00DE53B7"/>
    <w:rsid w:val="00DE758A"/>
    <w:rsid w:val="00DF260E"/>
    <w:rsid w:val="00DF39F2"/>
    <w:rsid w:val="00DF4ED4"/>
    <w:rsid w:val="00DF56A6"/>
    <w:rsid w:val="00DF7980"/>
    <w:rsid w:val="00DF7E37"/>
    <w:rsid w:val="00E000A8"/>
    <w:rsid w:val="00E03678"/>
    <w:rsid w:val="00E03CC5"/>
    <w:rsid w:val="00E03CE0"/>
    <w:rsid w:val="00E044FD"/>
    <w:rsid w:val="00E04C79"/>
    <w:rsid w:val="00E04E89"/>
    <w:rsid w:val="00E054A9"/>
    <w:rsid w:val="00E05E3A"/>
    <w:rsid w:val="00E06763"/>
    <w:rsid w:val="00E13552"/>
    <w:rsid w:val="00E140DE"/>
    <w:rsid w:val="00E149AC"/>
    <w:rsid w:val="00E14A6D"/>
    <w:rsid w:val="00E221EE"/>
    <w:rsid w:val="00E25220"/>
    <w:rsid w:val="00E2641F"/>
    <w:rsid w:val="00E2706E"/>
    <w:rsid w:val="00E27DDF"/>
    <w:rsid w:val="00E302D6"/>
    <w:rsid w:val="00E305A0"/>
    <w:rsid w:val="00E305A6"/>
    <w:rsid w:val="00E3220F"/>
    <w:rsid w:val="00E333EA"/>
    <w:rsid w:val="00E33B4D"/>
    <w:rsid w:val="00E341ED"/>
    <w:rsid w:val="00E3501D"/>
    <w:rsid w:val="00E36E78"/>
    <w:rsid w:val="00E379E9"/>
    <w:rsid w:val="00E37A69"/>
    <w:rsid w:val="00E419F9"/>
    <w:rsid w:val="00E421C7"/>
    <w:rsid w:val="00E42BA4"/>
    <w:rsid w:val="00E43A16"/>
    <w:rsid w:val="00E453BD"/>
    <w:rsid w:val="00E456B2"/>
    <w:rsid w:val="00E45E7F"/>
    <w:rsid w:val="00E460C3"/>
    <w:rsid w:val="00E46F44"/>
    <w:rsid w:val="00E47D4D"/>
    <w:rsid w:val="00E50EF8"/>
    <w:rsid w:val="00E51368"/>
    <w:rsid w:val="00E521BF"/>
    <w:rsid w:val="00E52482"/>
    <w:rsid w:val="00E52C4C"/>
    <w:rsid w:val="00E542D4"/>
    <w:rsid w:val="00E54399"/>
    <w:rsid w:val="00E56AB1"/>
    <w:rsid w:val="00E60BB2"/>
    <w:rsid w:val="00E61446"/>
    <w:rsid w:val="00E628A6"/>
    <w:rsid w:val="00E63896"/>
    <w:rsid w:val="00E6651F"/>
    <w:rsid w:val="00E670A9"/>
    <w:rsid w:val="00E67470"/>
    <w:rsid w:val="00E677F7"/>
    <w:rsid w:val="00E67CB2"/>
    <w:rsid w:val="00E67F31"/>
    <w:rsid w:val="00E701A8"/>
    <w:rsid w:val="00E71CE8"/>
    <w:rsid w:val="00E7290D"/>
    <w:rsid w:val="00E73205"/>
    <w:rsid w:val="00E73786"/>
    <w:rsid w:val="00E73CDC"/>
    <w:rsid w:val="00E7400A"/>
    <w:rsid w:val="00E75F03"/>
    <w:rsid w:val="00E76319"/>
    <w:rsid w:val="00E76ACC"/>
    <w:rsid w:val="00E77816"/>
    <w:rsid w:val="00E81C8E"/>
    <w:rsid w:val="00E8334D"/>
    <w:rsid w:val="00E84613"/>
    <w:rsid w:val="00E851C4"/>
    <w:rsid w:val="00E91764"/>
    <w:rsid w:val="00E91E9C"/>
    <w:rsid w:val="00E95725"/>
    <w:rsid w:val="00E963F8"/>
    <w:rsid w:val="00E96C04"/>
    <w:rsid w:val="00EA11D7"/>
    <w:rsid w:val="00EA12CF"/>
    <w:rsid w:val="00EA140A"/>
    <w:rsid w:val="00EA15B4"/>
    <w:rsid w:val="00EA18FA"/>
    <w:rsid w:val="00EA19C2"/>
    <w:rsid w:val="00EA1B49"/>
    <w:rsid w:val="00EA2FFC"/>
    <w:rsid w:val="00EA3106"/>
    <w:rsid w:val="00EA6636"/>
    <w:rsid w:val="00EA74CB"/>
    <w:rsid w:val="00EB09A0"/>
    <w:rsid w:val="00EB441D"/>
    <w:rsid w:val="00EB79B2"/>
    <w:rsid w:val="00EC0F3B"/>
    <w:rsid w:val="00EC12DE"/>
    <w:rsid w:val="00EC147E"/>
    <w:rsid w:val="00EC21BC"/>
    <w:rsid w:val="00EC2C9A"/>
    <w:rsid w:val="00EC43FE"/>
    <w:rsid w:val="00EC4CCC"/>
    <w:rsid w:val="00EC541D"/>
    <w:rsid w:val="00EC618B"/>
    <w:rsid w:val="00EC7D4F"/>
    <w:rsid w:val="00ED067D"/>
    <w:rsid w:val="00ED0BCC"/>
    <w:rsid w:val="00ED6909"/>
    <w:rsid w:val="00ED75B2"/>
    <w:rsid w:val="00ED7ADE"/>
    <w:rsid w:val="00EE0737"/>
    <w:rsid w:val="00EE1EFB"/>
    <w:rsid w:val="00EE2DC0"/>
    <w:rsid w:val="00EE2EAD"/>
    <w:rsid w:val="00EE4BDC"/>
    <w:rsid w:val="00EE585E"/>
    <w:rsid w:val="00EE5A74"/>
    <w:rsid w:val="00EE5AEB"/>
    <w:rsid w:val="00EE5EC0"/>
    <w:rsid w:val="00EE7AEB"/>
    <w:rsid w:val="00EF1F20"/>
    <w:rsid w:val="00EF2FA9"/>
    <w:rsid w:val="00EF3F19"/>
    <w:rsid w:val="00EF4573"/>
    <w:rsid w:val="00EF528B"/>
    <w:rsid w:val="00EF5C55"/>
    <w:rsid w:val="00EF74B9"/>
    <w:rsid w:val="00EF77ED"/>
    <w:rsid w:val="00EF7C36"/>
    <w:rsid w:val="00F0028F"/>
    <w:rsid w:val="00F008A3"/>
    <w:rsid w:val="00F00F8B"/>
    <w:rsid w:val="00F013E1"/>
    <w:rsid w:val="00F04B80"/>
    <w:rsid w:val="00F057EF"/>
    <w:rsid w:val="00F06F3B"/>
    <w:rsid w:val="00F1004F"/>
    <w:rsid w:val="00F10EE5"/>
    <w:rsid w:val="00F10F40"/>
    <w:rsid w:val="00F111DD"/>
    <w:rsid w:val="00F11733"/>
    <w:rsid w:val="00F11917"/>
    <w:rsid w:val="00F11A35"/>
    <w:rsid w:val="00F124E3"/>
    <w:rsid w:val="00F13AB6"/>
    <w:rsid w:val="00F14CF6"/>
    <w:rsid w:val="00F16BAF"/>
    <w:rsid w:val="00F17289"/>
    <w:rsid w:val="00F20530"/>
    <w:rsid w:val="00F20AC8"/>
    <w:rsid w:val="00F21836"/>
    <w:rsid w:val="00F21C5B"/>
    <w:rsid w:val="00F226E8"/>
    <w:rsid w:val="00F22F59"/>
    <w:rsid w:val="00F23519"/>
    <w:rsid w:val="00F23FA5"/>
    <w:rsid w:val="00F242E4"/>
    <w:rsid w:val="00F24B05"/>
    <w:rsid w:val="00F24CFD"/>
    <w:rsid w:val="00F25BCC"/>
    <w:rsid w:val="00F25E7A"/>
    <w:rsid w:val="00F273A7"/>
    <w:rsid w:val="00F307F7"/>
    <w:rsid w:val="00F30F1A"/>
    <w:rsid w:val="00F351C3"/>
    <w:rsid w:val="00F3567B"/>
    <w:rsid w:val="00F36AE2"/>
    <w:rsid w:val="00F40903"/>
    <w:rsid w:val="00F409A6"/>
    <w:rsid w:val="00F41255"/>
    <w:rsid w:val="00F41305"/>
    <w:rsid w:val="00F4269D"/>
    <w:rsid w:val="00F42A74"/>
    <w:rsid w:val="00F4314B"/>
    <w:rsid w:val="00F43915"/>
    <w:rsid w:val="00F4428B"/>
    <w:rsid w:val="00F45596"/>
    <w:rsid w:val="00F45CB9"/>
    <w:rsid w:val="00F46EB3"/>
    <w:rsid w:val="00F47F33"/>
    <w:rsid w:val="00F50218"/>
    <w:rsid w:val="00F50BC7"/>
    <w:rsid w:val="00F5155D"/>
    <w:rsid w:val="00F516E0"/>
    <w:rsid w:val="00F519E3"/>
    <w:rsid w:val="00F51A26"/>
    <w:rsid w:val="00F51E45"/>
    <w:rsid w:val="00F53562"/>
    <w:rsid w:val="00F54541"/>
    <w:rsid w:val="00F548C1"/>
    <w:rsid w:val="00F562A7"/>
    <w:rsid w:val="00F56A20"/>
    <w:rsid w:val="00F56B15"/>
    <w:rsid w:val="00F57975"/>
    <w:rsid w:val="00F60163"/>
    <w:rsid w:val="00F60DD9"/>
    <w:rsid w:val="00F60F4F"/>
    <w:rsid w:val="00F61C47"/>
    <w:rsid w:val="00F6335B"/>
    <w:rsid w:val="00F65425"/>
    <w:rsid w:val="00F657C3"/>
    <w:rsid w:val="00F65A64"/>
    <w:rsid w:val="00F66C92"/>
    <w:rsid w:val="00F66F9D"/>
    <w:rsid w:val="00F67327"/>
    <w:rsid w:val="00F7120F"/>
    <w:rsid w:val="00F71370"/>
    <w:rsid w:val="00F73849"/>
    <w:rsid w:val="00F7388B"/>
    <w:rsid w:val="00F764F5"/>
    <w:rsid w:val="00F76EDB"/>
    <w:rsid w:val="00F809D6"/>
    <w:rsid w:val="00F84AFE"/>
    <w:rsid w:val="00F85303"/>
    <w:rsid w:val="00F862B8"/>
    <w:rsid w:val="00F87724"/>
    <w:rsid w:val="00F90E78"/>
    <w:rsid w:val="00F911F4"/>
    <w:rsid w:val="00F9212C"/>
    <w:rsid w:val="00F92318"/>
    <w:rsid w:val="00F94518"/>
    <w:rsid w:val="00F94BB5"/>
    <w:rsid w:val="00F950E9"/>
    <w:rsid w:val="00F976A9"/>
    <w:rsid w:val="00FA14E8"/>
    <w:rsid w:val="00FA21AC"/>
    <w:rsid w:val="00FA4899"/>
    <w:rsid w:val="00FA4E34"/>
    <w:rsid w:val="00FA5720"/>
    <w:rsid w:val="00FB0FB1"/>
    <w:rsid w:val="00FB5828"/>
    <w:rsid w:val="00FB7320"/>
    <w:rsid w:val="00FC18F8"/>
    <w:rsid w:val="00FC2B29"/>
    <w:rsid w:val="00FC3740"/>
    <w:rsid w:val="00FC3B94"/>
    <w:rsid w:val="00FC3EBC"/>
    <w:rsid w:val="00FC519E"/>
    <w:rsid w:val="00FC5879"/>
    <w:rsid w:val="00FC667F"/>
    <w:rsid w:val="00FD0566"/>
    <w:rsid w:val="00FD0625"/>
    <w:rsid w:val="00FD1572"/>
    <w:rsid w:val="00FD1F5B"/>
    <w:rsid w:val="00FD2250"/>
    <w:rsid w:val="00FD3C9C"/>
    <w:rsid w:val="00FD456E"/>
    <w:rsid w:val="00FE054C"/>
    <w:rsid w:val="00FE1440"/>
    <w:rsid w:val="00FE1737"/>
    <w:rsid w:val="00FE2F04"/>
    <w:rsid w:val="00FE3B97"/>
    <w:rsid w:val="00FE3D6B"/>
    <w:rsid w:val="00FE3EB7"/>
    <w:rsid w:val="00FE3EBC"/>
    <w:rsid w:val="00FE5647"/>
    <w:rsid w:val="00FE636E"/>
    <w:rsid w:val="00FE7078"/>
    <w:rsid w:val="00FF0775"/>
    <w:rsid w:val="00FF4815"/>
    <w:rsid w:val="00FF74E1"/>
    <w:rsid w:val="00FF7E2C"/>
    <w:rsid w:val="0183BC21"/>
    <w:rsid w:val="061E64AB"/>
    <w:rsid w:val="089B0B13"/>
    <w:rsid w:val="0A8E3C2A"/>
    <w:rsid w:val="0BFEC11E"/>
    <w:rsid w:val="0C2A0C8B"/>
    <w:rsid w:val="0DC5DCEC"/>
    <w:rsid w:val="0EA1A672"/>
    <w:rsid w:val="0F0A4C97"/>
    <w:rsid w:val="0F123A1D"/>
    <w:rsid w:val="103D76D3"/>
    <w:rsid w:val="13751795"/>
    <w:rsid w:val="17EFF912"/>
    <w:rsid w:val="2054A154"/>
    <w:rsid w:val="2B45AB24"/>
    <w:rsid w:val="2E642389"/>
    <w:rsid w:val="305CE446"/>
    <w:rsid w:val="30C129B5"/>
    <w:rsid w:val="319BC44B"/>
    <w:rsid w:val="3350BD09"/>
    <w:rsid w:val="33DC3E7E"/>
    <w:rsid w:val="35780EDF"/>
    <w:rsid w:val="36DFBE81"/>
    <w:rsid w:val="3713DF40"/>
    <w:rsid w:val="3B42A691"/>
    <w:rsid w:val="401617B4"/>
    <w:rsid w:val="412E026A"/>
    <w:rsid w:val="434DB876"/>
    <w:rsid w:val="44E988D7"/>
    <w:rsid w:val="4E906B1D"/>
    <w:rsid w:val="58C26A31"/>
    <w:rsid w:val="596948AF"/>
    <w:rsid w:val="5AC6E0B7"/>
    <w:rsid w:val="5FAD3EC6"/>
    <w:rsid w:val="604A4CCE"/>
    <w:rsid w:val="61745A94"/>
    <w:rsid w:val="62E4DF88"/>
    <w:rsid w:val="6ACBC9AA"/>
    <w:rsid w:val="75666EE3"/>
    <w:rsid w:val="75716E49"/>
    <w:rsid w:val="76E916E7"/>
    <w:rsid w:val="7F9C363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27AF"/>
  <w15:docId w15:val="{9E35C600-AE88-4F3E-BEF9-AD336F5D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A7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523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488444">
      <w:bodyDiv w:val="1"/>
      <w:marLeft w:val="0"/>
      <w:marRight w:val="0"/>
      <w:marTop w:val="0"/>
      <w:marBottom w:val="0"/>
      <w:divBdr>
        <w:top w:val="none" w:sz="0" w:space="0" w:color="auto"/>
        <w:left w:val="none" w:sz="0" w:space="0" w:color="auto"/>
        <w:bottom w:val="none" w:sz="0" w:space="0" w:color="auto"/>
        <w:right w:val="none" w:sz="0" w:space="0" w:color="auto"/>
      </w:divBdr>
    </w:div>
    <w:div w:id="597327450">
      <w:bodyDiv w:val="1"/>
      <w:marLeft w:val="0"/>
      <w:marRight w:val="0"/>
      <w:marTop w:val="0"/>
      <w:marBottom w:val="0"/>
      <w:divBdr>
        <w:top w:val="none" w:sz="0" w:space="0" w:color="auto"/>
        <w:left w:val="none" w:sz="0" w:space="0" w:color="auto"/>
        <w:bottom w:val="none" w:sz="0" w:space="0" w:color="auto"/>
        <w:right w:val="none" w:sz="0" w:space="0" w:color="auto"/>
      </w:divBdr>
    </w:div>
    <w:div w:id="619728230">
      <w:bodyDiv w:val="1"/>
      <w:marLeft w:val="0"/>
      <w:marRight w:val="0"/>
      <w:marTop w:val="0"/>
      <w:marBottom w:val="0"/>
      <w:divBdr>
        <w:top w:val="none" w:sz="0" w:space="0" w:color="auto"/>
        <w:left w:val="none" w:sz="0" w:space="0" w:color="auto"/>
        <w:bottom w:val="none" w:sz="0" w:space="0" w:color="auto"/>
        <w:right w:val="none" w:sz="0" w:space="0" w:color="auto"/>
      </w:divBdr>
    </w:div>
    <w:div w:id="660427203">
      <w:bodyDiv w:val="1"/>
      <w:marLeft w:val="0"/>
      <w:marRight w:val="0"/>
      <w:marTop w:val="0"/>
      <w:marBottom w:val="0"/>
      <w:divBdr>
        <w:top w:val="none" w:sz="0" w:space="0" w:color="auto"/>
        <w:left w:val="none" w:sz="0" w:space="0" w:color="auto"/>
        <w:bottom w:val="none" w:sz="0" w:space="0" w:color="auto"/>
        <w:right w:val="none" w:sz="0" w:space="0" w:color="auto"/>
      </w:divBdr>
    </w:div>
    <w:div w:id="852695200">
      <w:bodyDiv w:val="1"/>
      <w:marLeft w:val="0"/>
      <w:marRight w:val="0"/>
      <w:marTop w:val="0"/>
      <w:marBottom w:val="0"/>
      <w:divBdr>
        <w:top w:val="none" w:sz="0" w:space="0" w:color="auto"/>
        <w:left w:val="none" w:sz="0" w:space="0" w:color="auto"/>
        <w:bottom w:val="none" w:sz="0" w:space="0" w:color="auto"/>
        <w:right w:val="none" w:sz="0" w:space="0" w:color="auto"/>
      </w:divBdr>
    </w:div>
    <w:div w:id="898788695">
      <w:bodyDiv w:val="1"/>
      <w:marLeft w:val="0"/>
      <w:marRight w:val="0"/>
      <w:marTop w:val="0"/>
      <w:marBottom w:val="0"/>
      <w:divBdr>
        <w:top w:val="none" w:sz="0" w:space="0" w:color="auto"/>
        <w:left w:val="none" w:sz="0" w:space="0" w:color="auto"/>
        <w:bottom w:val="none" w:sz="0" w:space="0" w:color="auto"/>
        <w:right w:val="none" w:sz="0" w:space="0" w:color="auto"/>
      </w:divBdr>
    </w:div>
    <w:div w:id="1001616823">
      <w:bodyDiv w:val="1"/>
      <w:marLeft w:val="0"/>
      <w:marRight w:val="0"/>
      <w:marTop w:val="0"/>
      <w:marBottom w:val="0"/>
      <w:divBdr>
        <w:top w:val="none" w:sz="0" w:space="0" w:color="auto"/>
        <w:left w:val="none" w:sz="0" w:space="0" w:color="auto"/>
        <w:bottom w:val="none" w:sz="0" w:space="0" w:color="auto"/>
        <w:right w:val="none" w:sz="0" w:space="0" w:color="auto"/>
      </w:divBdr>
    </w:div>
    <w:div w:id="1156461232">
      <w:bodyDiv w:val="1"/>
      <w:marLeft w:val="0"/>
      <w:marRight w:val="0"/>
      <w:marTop w:val="0"/>
      <w:marBottom w:val="0"/>
      <w:divBdr>
        <w:top w:val="none" w:sz="0" w:space="0" w:color="auto"/>
        <w:left w:val="none" w:sz="0" w:space="0" w:color="auto"/>
        <w:bottom w:val="none" w:sz="0" w:space="0" w:color="auto"/>
        <w:right w:val="none" w:sz="0" w:space="0" w:color="auto"/>
      </w:divBdr>
    </w:div>
    <w:div w:id="1184589116">
      <w:bodyDiv w:val="1"/>
      <w:marLeft w:val="0"/>
      <w:marRight w:val="0"/>
      <w:marTop w:val="0"/>
      <w:marBottom w:val="0"/>
      <w:divBdr>
        <w:top w:val="none" w:sz="0" w:space="0" w:color="auto"/>
        <w:left w:val="none" w:sz="0" w:space="0" w:color="auto"/>
        <w:bottom w:val="none" w:sz="0" w:space="0" w:color="auto"/>
        <w:right w:val="none" w:sz="0" w:space="0" w:color="auto"/>
      </w:divBdr>
    </w:div>
    <w:div w:id="1292982146">
      <w:bodyDiv w:val="1"/>
      <w:marLeft w:val="0"/>
      <w:marRight w:val="0"/>
      <w:marTop w:val="0"/>
      <w:marBottom w:val="0"/>
      <w:divBdr>
        <w:top w:val="none" w:sz="0" w:space="0" w:color="auto"/>
        <w:left w:val="none" w:sz="0" w:space="0" w:color="auto"/>
        <w:bottom w:val="none" w:sz="0" w:space="0" w:color="auto"/>
        <w:right w:val="none" w:sz="0" w:space="0" w:color="auto"/>
      </w:divBdr>
    </w:div>
    <w:div w:id="1301349039">
      <w:bodyDiv w:val="1"/>
      <w:marLeft w:val="0"/>
      <w:marRight w:val="0"/>
      <w:marTop w:val="0"/>
      <w:marBottom w:val="0"/>
      <w:divBdr>
        <w:top w:val="none" w:sz="0" w:space="0" w:color="auto"/>
        <w:left w:val="none" w:sz="0" w:space="0" w:color="auto"/>
        <w:bottom w:val="none" w:sz="0" w:space="0" w:color="auto"/>
        <w:right w:val="none" w:sz="0" w:space="0" w:color="auto"/>
      </w:divBdr>
    </w:div>
    <w:div w:id="1320188640">
      <w:bodyDiv w:val="1"/>
      <w:marLeft w:val="0"/>
      <w:marRight w:val="0"/>
      <w:marTop w:val="0"/>
      <w:marBottom w:val="0"/>
      <w:divBdr>
        <w:top w:val="none" w:sz="0" w:space="0" w:color="auto"/>
        <w:left w:val="none" w:sz="0" w:space="0" w:color="auto"/>
        <w:bottom w:val="none" w:sz="0" w:space="0" w:color="auto"/>
        <w:right w:val="none" w:sz="0" w:space="0" w:color="auto"/>
      </w:divBdr>
    </w:div>
    <w:div w:id="1419213820">
      <w:bodyDiv w:val="1"/>
      <w:marLeft w:val="0"/>
      <w:marRight w:val="0"/>
      <w:marTop w:val="0"/>
      <w:marBottom w:val="0"/>
      <w:divBdr>
        <w:top w:val="none" w:sz="0" w:space="0" w:color="auto"/>
        <w:left w:val="none" w:sz="0" w:space="0" w:color="auto"/>
        <w:bottom w:val="none" w:sz="0" w:space="0" w:color="auto"/>
        <w:right w:val="none" w:sz="0" w:space="0" w:color="auto"/>
      </w:divBdr>
    </w:div>
    <w:div w:id="1433434652">
      <w:bodyDiv w:val="1"/>
      <w:marLeft w:val="0"/>
      <w:marRight w:val="0"/>
      <w:marTop w:val="0"/>
      <w:marBottom w:val="0"/>
      <w:divBdr>
        <w:top w:val="none" w:sz="0" w:space="0" w:color="auto"/>
        <w:left w:val="none" w:sz="0" w:space="0" w:color="auto"/>
        <w:bottom w:val="none" w:sz="0" w:space="0" w:color="auto"/>
        <w:right w:val="none" w:sz="0" w:space="0" w:color="auto"/>
      </w:divBdr>
    </w:div>
    <w:div w:id="1574925919">
      <w:bodyDiv w:val="1"/>
      <w:marLeft w:val="0"/>
      <w:marRight w:val="0"/>
      <w:marTop w:val="0"/>
      <w:marBottom w:val="0"/>
      <w:divBdr>
        <w:top w:val="none" w:sz="0" w:space="0" w:color="auto"/>
        <w:left w:val="none" w:sz="0" w:space="0" w:color="auto"/>
        <w:bottom w:val="none" w:sz="0" w:space="0" w:color="auto"/>
        <w:right w:val="none" w:sz="0" w:space="0" w:color="auto"/>
      </w:divBdr>
    </w:div>
    <w:div w:id="1591964228">
      <w:bodyDiv w:val="1"/>
      <w:marLeft w:val="0"/>
      <w:marRight w:val="0"/>
      <w:marTop w:val="0"/>
      <w:marBottom w:val="0"/>
      <w:divBdr>
        <w:top w:val="none" w:sz="0" w:space="0" w:color="auto"/>
        <w:left w:val="none" w:sz="0" w:space="0" w:color="auto"/>
        <w:bottom w:val="none" w:sz="0" w:space="0" w:color="auto"/>
        <w:right w:val="none" w:sz="0" w:space="0" w:color="auto"/>
      </w:divBdr>
    </w:div>
    <w:div w:id="1619410308">
      <w:bodyDiv w:val="1"/>
      <w:marLeft w:val="0"/>
      <w:marRight w:val="0"/>
      <w:marTop w:val="0"/>
      <w:marBottom w:val="0"/>
      <w:divBdr>
        <w:top w:val="none" w:sz="0" w:space="0" w:color="auto"/>
        <w:left w:val="none" w:sz="0" w:space="0" w:color="auto"/>
        <w:bottom w:val="none" w:sz="0" w:space="0" w:color="auto"/>
        <w:right w:val="none" w:sz="0" w:space="0" w:color="auto"/>
      </w:divBdr>
    </w:div>
    <w:div w:id="1707169922">
      <w:bodyDiv w:val="1"/>
      <w:marLeft w:val="0"/>
      <w:marRight w:val="0"/>
      <w:marTop w:val="0"/>
      <w:marBottom w:val="0"/>
      <w:divBdr>
        <w:top w:val="none" w:sz="0" w:space="0" w:color="auto"/>
        <w:left w:val="none" w:sz="0" w:space="0" w:color="auto"/>
        <w:bottom w:val="none" w:sz="0" w:space="0" w:color="auto"/>
        <w:right w:val="none" w:sz="0" w:space="0" w:color="auto"/>
      </w:divBdr>
    </w:div>
    <w:div w:id="1737701924">
      <w:bodyDiv w:val="1"/>
      <w:marLeft w:val="0"/>
      <w:marRight w:val="0"/>
      <w:marTop w:val="0"/>
      <w:marBottom w:val="0"/>
      <w:divBdr>
        <w:top w:val="none" w:sz="0" w:space="0" w:color="auto"/>
        <w:left w:val="none" w:sz="0" w:space="0" w:color="auto"/>
        <w:bottom w:val="none" w:sz="0" w:space="0" w:color="auto"/>
        <w:right w:val="none" w:sz="0" w:space="0" w:color="auto"/>
      </w:divBdr>
    </w:div>
    <w:div w:id="1836723440">
      <w:bodyDiv w:val="1"/>
      <w:marLeft w:val="0"/>
      <w:marRight w:val="0"/>
      <w:marTop w:val="0"/>
      <w:marBottom w:val="0"/>
      <w:divBdr>
        <w:top w:val="none" w:sz="0" w:space="0" w:color="auto"/>
        <w:left w:val="none" w:sz="0" w:space="0" w:color="auto"/>
        <w:bottom w:val="none" w:sz="0" w:space="0" w:color="auto"/>
        <w:right w:val="none" w:sz="0" w:space="0" w:color="auto"/>
      </w:divBdr>
    </w:div>
    <w:div w:id="1965497646">
      <w:bodyDiv w:val="1"/>
      <w:marLeft w:val="0"/>
      <w:marRight w:val="0"/>
      <w:marTop w:val="0"/>
      <w:marBottom w:val="0"/>
      <w:divBdr>
        <w:top w:val="none" w:sz="0" w:space="0" w:color="auto"/>
        <w:left w:val="none" w:sz="0" w:space="0" w:color="auto"/>
        <w:bottom w:val="none" w:sz="0" w:space="0" w:color="auto"/>
        <w:right w:val="none" w:sz="0" w:space="0" w:color="auto"/>
      </w:divBdr>
    </w:div>
    <w:div w:id="1966614758">
      <w:bodyDiv w:val="1"/>
      <w:marLeft w:val="0"/>
      <w:marRight w:val="0"/>
      <w:marTop w:val="0"/>
      <w:marBottom w:val="0"/>
      <w:divBdr>
        <w:top w:val="none" w:sz="0" w:space="0" w:color="auto"/>
        <w:left w:val="none" w:sz="0" w:space="0" w:color="auto"/>
        <w:bottom w:val="none" w:sz="0" w:space="0" w:color="auto"/>
        <w:right w:val="none" w:sz="0" w:space="0" w:color="auto"/>
      </w:divBdr>
    </w:div>
    <w:div w:id="2100826724">
      <w:bodyDiv w:val="1"/>
      <w:marLeft w:val="0"/>
      <w:marRight w:val="0"/>
      <w:marTop w:val="0"/>
      <w:marBottom w:val="0"/>
      <w:divBdr>
        <w:top w:val="none" w:sz="0" w:space="0" w:color="auto"/>
        <w:left w:val="none" w:sz="0" w:space="0" w:color="auto"/>
        <w:bottom w:val="none" w:sz="0" w:space="0" w:color="auto"/>
        <w:right w:val="none" w:sz="0" w:space="0" w:color="auto"/>
      </w:divBdr>
    </w:div>
    <w:div w:id="213709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067/S0718-48082016000100002" TargetMode="External"/><Relationship Id="rId3" Type="http://schemas.openxmlformats.org/officeDocument/2006/relationships/settings" Target="settings.xml"/><Relationship Id="rId7" Type="http://schemas.openxmlformats.org/officeDocument/2006/relationships/hyperlink" Target="https://doi.org/10.3390/ejihpe130700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busres.2023.114336" TargetMode="External"/><Relationship Id="rId11" Type="http://schemas.openxmlformats.org/officeDocument/2006/relationships/theme" Target="theme/theme1.xml"/><Relationship Id="rId5" Type="http://schemas.openxmlformats.org/officeDocument/2006/relationships/hyperlink" Target="https://doi.org/10.1016/0749-5978(91)90020-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236/psych.2015.61316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1994</Words>
  <Characters>10968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CAMPO ELIAS LOPEZ RODRIGUEZ</cp:lastModifiedBy>
  <cp:revision>2</cp:revision>
  <dcterms:created xsi:type="dcterms:W3CDTF">2025-08-27T22:08:00Z</dcterms:created>
  <dcterms:modified xsi:type="dcterms:W3CDTF">2025-08-27T22:08:00Z</dcterms:modified>
</cp:coreProperties>
</file>