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3706" w14:textId="77777777" w:rsidR="00DD50D5" w:rsidRPr="00AE4F0F" w:rsidRDefault="003527E1" w:rsidP="00133991">
      <w:pPr>
        <w:pStyle w:val="Ttul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F0F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AE4F0F">
        <w:rPr>
          <w:rFonts w:ascii="Times New Roman" w:eastAsia="Times New Roman" w:hAnsi="Times New Roman" w:cs="Times New Roman"/>
          <w:sz w:val="24"/>
          <w:szCs w:val="24"/>
        </w:rPr>
        <w:t xml:space="preserve"> Friends</w:t>
      </w:r>
    </w:p>
    <w:p w14:paraId="0C10CD4E" w14:textId="77777777" w:rsidR="00DD50D5" w:rsidRPr="00AE4F0F" w:rsidRDefault="003527E1" w:rsidP="0013399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  <w:vertAlign w:val="superscript"/>
        </w:rPr>
      </w:pPr>
      <w:r w:rsidRPr="00AE4F0F">
        <w:rPr>
          <w:rFonts w:ascii="Times New Roman" w:eastAsia="Times New Roman" w:hAnsi="Times New Roman" w:cs="Times New Roman"/>
          <w:b/>
          <w:color w:val="000000"/>
        </w:rPr>
        <w:t>Helen Camila de Oliveira Andrade</w:t>
      </w: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AE4F0F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AE4F0F">
        <w:rPr>
          <w:rFonts w:ascii="Times New Roman" w:eastAsia="Times New Roman" w:hAnsi="Times New Roman" w:cs="Times New Roman"/>
          <w:b/>
          <w:color w:val="000000"/>
        </w:rPr>
        <w:t>Izabella</w:t>
      </w:r>
      <w:proofErr w:type="spellEnd"/>
      <w:r w:rsidRPr="00AE4F0F">
        <w:rPr>
          <w:rFonts w:ascii="Times New Roman" w:eastAsia="Times New Roman" w:hAnsi="Times New Roman" w:cs="Times New Roman"/>
          <w:b/>
          <w:color w:val="000000"/>
        </w:rPr>
        <w:t xml:space="preserve"> de Castro Lucas</w:t>
      </w: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AE4F0F">
        <w:rPr>
          <w:rFonts w:ascii="Times New Roman" w:eastAsia="Times New Roman" w:hAnsi="Times New Roman" w:cs="Times New Roman"/>
          <w:b/>
          <w:color w:val="000000"/>
        </w:rPr>
        <w:t>, Nataniel Geraldo Mendes Peixoto</w:t>
      </w: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3</w:t>
      </w:r>
      <w:r w:rsidRPr="00AE4F0F">
        <w:rPr>
          <w:rFonts w:ascii="Times New Roman" w:eastAsia="Times New Roman" w:hAnsi="Times New Roman" w:cs="Times New Roman"/>
          <w:b/>
          <w:color w:val="000000"/>
        </w:rPr>
        <w:t>, Pedro Campos Miranda</w:t>
      </w: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4</w:t>
      </w:r>
    </w:p>
    <w:p w14:paraId="7BA0E0EE" w14:textId="77777777" w:rsidR="00DD50D5" w:rsidRPr="00AE4F0F" w:rsidRDefault="003527E1" w:rsidP="0013399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AE4F0F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AE4F0F">
        <w:rPr>
          <w:rFonts w:ascii="Times New Roman" w:eastAsia="Times New Roman" w:hAnsi="Times New Roman" w:cs="Times New Roman"/>
          <w:b/>
          <w:color w:val="000000"/>
        </w:rPr>
        <w:t>Instituto de Informática e Ciências Exatas– Pontifícia Universidade de Minas Gerais (PUC MINAS)</w:t>
      </w:r>
      <w:r w:rsidRPr="00AE4F0F">
        <w:rPr>
          <w:rFonts w:ascii="Times New Roman" w:eastAsia="Times New Roman" w:hAnsi="Times New Roman" w:cs="Times New Roman"/>
          <w:b/>
          <w:color w:val="000000"/>
        </w:rPr>
        <w:br/>
        <w:t>Belo Horizonte – MG – Brasil</w:t>
      </w:r>
    </w:p>
    <w:p w14:paraId="65E2021F" w14:textId="34C7E37C" w:rsidR="00DD50D5" w:rsidRPr="00AE4F0F" w:rsidRDefault="003527E1" w:rsidP="0013399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color w:val="000000"/>
        </w:rPr>
        <w:sectPr w:rsidR="00DD50D5" w:rsidRPr="00AE4F0F">
          <w:headerReference w:type="even" r:id="rId8"/>
          <w:headerReference w:type="default" r:id="rId9"/>
          <w:footerReference w:type="even" r:id="rId10"/>
          <w:footerReference w:type="first" r:id="rId11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r w:rsidRPr="00AE4F0F">
        <w:rPr>
          <w:rFonts w:ascii="Times New Roman" w:eastAsia="Times New Roman" w:hAnsi="Times New Roman" w:cs="Times New Roman"/>
          <w:color w:val="000000"/>
        </w:rPr>
        <w:t>hcoandrade@sga.pucminas.br</w:t>
      </w:r>
      <w:r w:rsidR="00635764" w:rsidRPr="00AE4F0F">
        <w:rPr>
          <w:rFonts w:ascii="Times New Roman" w:eastAsia="Times New Roman" w:hAnsi="Times New Roman" w:cs="Times New Roman"/>
          <w:color w:val="000000"/>
        </w:rPr>
        <w:t>¹</w:t>
      </w:r>
      <w:r w:rsidRPr="00AE4F0F">
        <w:rPr>
          <w:rFonts w:ascii="Times New Roman" w:eastAsia="Times New Roman" w:hAnsi="Times New Roman" w:cs="Times New Roman"/>
          <w:color w:val="000000"/>
        </w:rPr>
        <w:t>, iclucas@sga.pucminas.br</w:t>
      </w:r>
      <w:r w:rsidR="00635764" w:rsidRPr="00AE4F0F">
        <w:rPr>
          <w:rFonts w:ascii="Times New Roman" w:eastAsia="Times New Roman" w:hAnsi="Times New Roman" w:cs="Times New Roman"/>
          <w:color w:val="000000"/>
        </w:rPr>
        <w:t>²</w:t>
      </w:r>
      <w:r w:rsidRPr="00AE4F0F">
        <w:rPr>
          <w:rFonts w:ascii="Times New Roman" w:eastAsia="Times New Roman" w:hAnsi="Times New Roman" w:cs="Times New Roman"/>
          <w:color w:val="000000"/>
        </w:rPr>
        <w:t>, nataniel.peixoto@sga.pucminas.br</w:t>
      </w:r>
      <w:r w:rsidR="00635764" w:rsidRPr="00AE4F0F">
        <w:rPr>
          <w:rFonts w:ascii="Times New Roman" w:eastAsia="Times New Roman" w:hAnsi="Times New Roman" w:cs="Times New Roman"/>
          <w:color w:val="000000"/>
        </w:rPr>
        <w:t>³</w:t>
      </w:r>
      <w:r w:rsidRPr="00AE4F0F">
        <w:rPr>
          <w:rFonts w:ascii="Times New Roman" w:eastAsia="Times New Roman" w:hAnsi="Times New Roman" w:cs="Times New Roman"/>
          <w:color w:val="000000"/>
        </w:rPr>
        <w:t>, pcmiranda@sga.pucminas.br</w:t>
      </w:r>
      <w:r w:rsidR="00635764" w:rsidRPr="00AE4F0F">
        <w:rPr>
          <w:rFonts w:ascii="Times New Roman" w:eastAsia="Times New Roman" w:hAnsi="Times New Roman" w:cs="Times New Roman"/>
          <w:bCs/>
          <w:color w:val="000000"/>
          <w:vertAlign w:val="superscript"/>
        </w:rPr>
        <w:t>4</w:t>
      </w:r>
    </w:p>
    <w:p w14:paraId="2A783C40" w14:textId="5CAAA1D5" w:rsidR="00DD50D5" w:rsidRPr="00AE4F0F" w:rsidRDefault="003527E1" w:rsidP="00454E8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i/>
          <w:color w:val="000000"/>
        </w:rPr>
      </w:pPr>
      <w:r w:rsidRPr="00AE4F0F">
        <w:rPr>
          <w:rFonts w:ascii="Times New Roman" w:eastAsia="Times New Roman" w:hAnsi="Times New Roman" w:cs="Times New Roman"/>
          <w:b/>
          <w:i/>
          <w:color w:val="000000"/>
        </w:rPr>
        <w:t>Resumo.</w:t>
      </w:r>
      <w:r w:rsidR="00106408" w:rsidRPr="00AE4F0F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 w:rsidR="00577B54" w:rsidRPr="00AE4F0F">
        <w:rPr>
          <w:rFonts w:ascii="Times New Roman" w:eastAsia="Times New Roman" w:hAnsi="Times New Roman" w:cs="Times New Roman"/>
          <w:i/>
          <w:color w:val="000000"/>
        </w:rPr>
        <w:t>O objetivo do trabalho é o desenvolvimento de um software para uma professora de língua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inglesa </w:t>
      </w:r>
      <w:r w:rsidR="00577B54" w:rsidRPr="00AE4F0F">
        <w:rPr>
          <w:rFonts w:ascii="Times New Roman" w:eastAsia="Times New Roman" w:hAnsi="Times New Roman" w:cs="Times New Roman"/>
          <w:i/>
          <w:color w:val="000000"/>
        </w:rPr>
        <w:t>a qual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,</w:t>
      </w:r>
      <w:r w:rsidR="00577B54" w:rsidRPr="00AE4F0F">
        <w:rPr>
          <w:rFonts w:ascii="Times New Roman" w:eastAsia="Times New Roman" w:hAnsi="Times New Roman" w:cs="Times New Roman"/>
          <w:i/>
          <w:color w:val="000000"/>
        </w:rPr>
        <w:t xml:space="preserve"> anteriormente, para lições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de casa</w:t>
      </w:r>
      <w:r w:rsidR="00106408" w:rsidRPr="00AE4F0F">
        <w:rPr>
          <w:rFonts w:ascii="Times New Roman" w:eastAsia="Times New Roman" w:hAnsi="Times New Roman" w:cs="Times New Roman"/>
          <w:i/>
          <w:color w:val="000000"/>
        </w:rPr>
        <w:t>, já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577B54" w:rsidRPr="00AE4F0F">
        <w:rPr>
          <w:rFonts w:ascii="Times New Roman" w:eastAsia="Times New Roman" w:hAnsi="Times New Roman" w:cs="Times New Roman"/>
          <w:i/>
          <w:color w:val="000000"/>
        </w:rPr>
        <w:t>utilizava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soluções</w:t>
      </w:r>
      <w:r w:rsidR="00106408" w:rsidRPr="00AE4F0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existentes no mercado</w:t>
      </w:r>
      <w:r w:rsidR="00106408" w:rsidRPr="00AE4F0F">
        <w:rPr>
          <w:rFonts w:ascii="Times New Roman" w:eastAsia="Times New Roman" w:hAnsi="Times New Roman" w:cs="Times New Roman"/>
          <w:i/>
          <w:color w:val="000000"/>
        </w:rPr>
        <w:t>. P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orém sempre se deparava com a frustração de não poder realizar o acompanhamento da realização </w:t>
      </w:r>
      <w:r w:rsidR="00106408" w:rsidRPr="00AE4F0F">
        <w:rPr>
          <w:rFonts w:ascii="Times New Roman" w:eastAsia="Times New Roman" w:hAnsi="Times New Roman" w:cs="Times New Roman"/>
          <w:i/>
          <w:color w:val="000000"/>
        </w:rPr>
        <w:t xml:space="preserve">das atividades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e até mesmo dos resultados dos seus alunos, além de faltar autonomia na indicação de atividades específicas sobre o conteúdo. Visando otimizar e tornar mais prático o trabalho da professora, foi desenvolvido o software </w:t>
      </w:r>
      <w:proofErr w:type="spellStart"/>
      <w:r w:rsidR="00FE0307" w:rsidRPr="00AE4F0F">
        <w:rPr>
          <w:rFonts w:ascii="Times New Roman" w:eastAsia="Times New Roman" w:hAnsi="Times New Roman" w:cs="Times New Roman"/>
          <w:i/>
          <w:color w:val="000000"/>
        </w:rPr>
        <w:t>Hello</w:t>
      </w:r>
      <w:proofErr w:type="spellEnd"/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Friends, </w:t>
      </w:r>
      <w:r w:rsidR="005D6F2B">
        <w:rPr>
          <w:rFonts w:ascii="Times New Roman" w:eastAsia="Times New Roman" w:hAnsi="Times New Roman" w:cs="Times New Roman"/>
          <w:i/>
          <w:color w:val="000000"/>
        </w:rPr>
        <w:t xml:space="preserve">que possibilita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o acompanhamento, por parte da professora, do desenvolvimento do aluno extraclasse</w:t>
      </w:r>
      <w:r w:rsidR="005D6F2B">
        <w:rPr>
          <w:rFonts w:ascii="Times New Roman" w:eastAsia="Times New Roman" w:hAnsi="Times New Roman" w:cs="Times New Roman"/>
          <w:i/>
          <w:color w:val="000000"/>
        </w:rPr>
        <w:t>. P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ara o aluno, traz a </w:t>
      </w:r>
      <w:r w:rsidR="005D6F2B">
        <w:rPr>
          <w:rFonts w:ascii="Times New Roman" w:eastAsia="Times New Roman" w:hAnsi="Times New Roman" w:cs="Times New Roman"/>
          <w:i/>
          <w:color w:val="000000"/>
        </w:rPr>
        <w:t>possibilidade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 xml:space="preserve"> de fazer atividades online</w:t>
      </w:r>
      <w:r w:rsidR="005D6F2B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E0307" w:rsidRPr="00AE4F0F">
        <w:rPr>
          <w:rFonts w:ascii="Times New Roman" w:eastAsia="Times New Roman" w:hAnsi="Times New Roman" w:cs="Times New Roman"/>
          <w:i/>
          <w:color w:val="000000"/>
        </w:rPr>
        <w:t>em complemento a sala de aula.</w:t>
      </w:r>
    </w:p>
    <w:p w14:paraId="61AC26AF" w14:textId="77777777" w:rsidR="00DD50D5" w:rsidRPr="00AE4F0F" w:rsidRDefault="00DD50D5" w:rsidP="001F5596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i/>
          <w:color w:val="000000"/>
        </w:rPr>
      </w:pPr>
    </w:p>
    <w:p w14:paraId="005354D4" w14:textId="3FC5F629" w:rsidR="00AE4F0F" w:rsidRDefault="003527E1" w:rsidP="001F5596">
      <w:pPr>
        <w:pStyle w:val="Ttulo1"/>
        <w:numPr>
          <w:ilvl w:val="0"/>
          <w:numId w:val="2"/>
        </w:numPr>
        <w:spacing w:before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F2B">
        <w:rPr>
          <w:rFonts w:ascii="Times New Roman" w:eastAsia="Times New Roman" w:hAnsi="Times New Roman" w:cs="Times New Roman"/>
          <w:sz w:val="24"/>
          <w:szCs w:val="24"/>
        </w:rPr>
        <w:t>Introdução</w:t>
      </w:r>
    </w:p>
    <w:p w14:paraId="28815398" w14:textId="77777777" w:rsidR="005C23F1" w:rsidRPr="005C23F1" w:rsidRDefault="005C23F1" w:rsidP="001F5596">
      <w:pPr>
        <w:spacing w:before="0"/>
      </w:pPr>
    </w:p>
    <w:p w14:paraId="6A15D19F" w14:textId="3524A568" w:rsidR="00DD50D5" w:rsidRPr="005D6F2B" w:rsidRDefault="003527E1" w:rsidP="001F5596">
      <w:pPr>
        <w:pStyle w:val="Ttulo1"/>
        <w:numPr>
          <w:ilvl w:val="1"/>
          <w:numId w:val="4"/>
        </w:numPr>
        <w:spacing w:befor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F2B">
        <w:rPr>
          <w:rFonts w:ascii="Times New Roman" w:eastAsia="Times New Roman" w:hAnsi="Times New Roman" w:cs="Times New Roman"/>
          <w:sz w:val="24"/>
          <w:szCs w:val="24"/>
        </w:rPr>
        <w:t xml:space="preserve">Contextualização </w:t>
      </w:r>
    </w:p>
    <w:p w14:paraId="59EA4A5E" w14:textId="77777777" w:rsidR="005D6F2B" w:rsidRPr="005D6F2B" w:rsidRDefault="005D6F2B" w:rsidP="001F5596">
      <w:pPr>
        <w:spacing w:before="0"/>
      </w:pPr>
    </w:p>
    <w:p w14:paraId="28FF9E58" w14:textId="77777777" w:rsidR="001F5596" w:rsidRDefault="006038C2" w:rsidP="001F5596">
      <w:pPr>
        <w:spacing w:before="0" w:line="360" w:lineRule="auto"/>
      </w:pPr>
      <w:r>
        <w:rPr>
          <w:rFonts w:ascii="Times New Roman" w:eastAsia="Times New Roman" w:hAnsi="Times New Roman" w:cs="Times New Roman"/>
        </w:rPr>
        <w:tab/>
      </w:r>
      <w:r w:rsidR="000D7FA3">
        <w:rPr>
          <w:rFonts w:ascii="Times New Roman" w:eastAsia="Times New Roman" w:hAnsi="Times New Roman" w:cs="Times New Roman"/>
        </w:rPr>
        <w:t>Na realidade atual,</w:t>
      </w:r>
      <w:r>
        <w:rPr>
          <w:rFonts w:ascii="Times New Roman" w:eastAsia="Times New Roman" w:hAnsi="Times New Roman" w:cs="Times New Roman"/>
        </w:rPr>
        <w:t xml:space="preserve"> tem-se observado </w:t>
      </w:r>
      <w:r>
        <w:t>que as crianças estão</w:t>
      </w:r>
      <w:r w:rsidR="005D6F2B">
        <w:t xml:space="preserve"> </w:t>
      </w:r>
      <w:r>
        <w:t xml:space="preserve">cada vez mais cedo conectadas à tecnologia, pois vivem em meio às informações e às transformações, estando </w:t>
      </w:r>
      <w:r w:rsidR="00130753">
        <w:t>em contato diversas</w:t>
      </w:r>
      <w:r>
        <w:t xml:space="preserve"> formas de aprendizagem. Nesse sentido, </w:t>
      </w:r>
      <w:r w:rsidR="000D7FA3">
        <w:t>as plataformas digitais</w:t>
      </w:r>
      <w:r>
        <w:t xml:space="preserve"> </w:t>
      </w:r>
      <w:r w:rsidR="005D6F2B">
        <w:t xml:space="preserve">de </w:t>
      </w:r>
      <w:r w:rsidR="00130753">
        <w:t>e</w:t>
      </w:r>
      <w:r>
        <w:t xml:space="preserve">ducação </w:t>
      </w:r>
      <w:r w:rsidR="00130753">
        <w:t>i</w:t>
      </w:r>
      <w:r>
        <w:t xml:space="preserve">nfantil surgem e oportunizam aos professores a exploração das novas metodologias como práticas pedagógicas. </w:t>
      </w:r>
    </w:p>
    <w:p w14:paraId="0F70C911" w14:textId="1D5B5508" w:rsidR="00130753" w:rsidRDefault="001F5596" w:rsidP="001F5596">
      <w:pPr>
        <w:spacing w:before="0" w:line="360" w:lineRule="auto"/>
      </w:pPr>
      <w:r>
        <w:tab/>
        <w:t>Já</w:t>
      </w:r>
      <w:r w:rsidR="006038C2">
        <w:t xml:space="preserve"> </w:t>
      </w:r>
      <w:r>
        <w:t xml:space="preserve">a </w:t>
      </w:r>
      <w:r w:rsidR="006038C2">
        <w:t xml:space="preserve">disciplina de </w:t>
      </w:r>
      <w:r>
        <w:t>l</w:t>
      </w:r>
      <w:r w:rsidR="006038C2">
        <w:t xml:space="preserve">íngua </w:t>
      </w:r>
      <w:r>
        <w:t>i</w:t>
      </w:r>
      <w:r w:rsidR="006038C2">
        <w:t>nglesa</w:t>
      </w:r>
      <w:r>
        <w:t xml:space="preserve">, </w:t>
      </w:r>
      <w:r w:rsidR="006038C2">
        <w:t>conforme BNCC (2017)</w:t>
      </w:r>
      <w:r w:rsidR="005D6F2B">
        <w:t>,</w:t>
      </w:r>
      <w:r w:rsidR="006038C2">
        <w:t xml:space="preserve"> propicia </w:t>
      </w:r>
      <w:r>
        <w:t xml:space="preserve">ao estudante </w:t>
      </w:r>
      <w:r w:rsidR="006038C2">
        <w:t>conhecer as relações entre língua, território e cultura, no que diz respeito aos diferentes modos de ver e analisar o mund</w:t>
      </w:r>
      <w:r>
        <w:t>o.</w:t>
      </w:r>
    </w:p>
    <w:p w14:paraId="430AE425" w14:textId="41880ACC" w:rsidR="00DD50D5" w:rsidRPr="00105ED5" w:rsidRDefault="006C2824" w:rsidP="001F5596">
      <w:pPr>
        <w:tabs>
          <w:tab w:val="clear" w:pos="720"/>
          <w:tab w:val="left" w:pos="709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30753">
        <w:rPr>
          <w:rFonts w:ascii="Times New Roman" w:eastAsia="Times New Roman" w:hAnsi="Times New Roman" w:cs="Times New Roman"/>
        </w:rPr>
        <w:t>Diante deste contexto</w:t>
      </w:r>
      <w:r w:rsidR="00DE650D" w:rsidRPr="00AE4F0F">
        <w:rPr>
          <w:rFonts w:ascii="Times New Roman" w:eastAsia="Times New Roman" w:hAnsi="Times New Roman" w:cs="Times New Roman"/>
        </w:rPr>
        <w:t>,</w:t>
      </w:r>
      <w:r w:rsidR="00105ED5">
        <w:rPr>
          <w:rFonts w:ascii="Times New Roman" w:eastAsia="Times New Roman" w:hAnsi="Times New Roman" w:cs="Times New Roman"/>
        </w:rPr>
        <w:t xml:space="preserve"> </w:t>
      </w:r>
      <w:r w:rsidR="001F5596">
        <w:rPr>
          <w:rFonts w:ascii="Times New Roman" w:eastAsia="Times New Roman" w:hAnsi="Times New Roman" w:cs="Times New Roman"/>
        </w:rPr>
        <w:t xml:space="preserve">de tecnologia versus estudo de idiomas, </w:t>
      </w:r>
      <w:r w:rsidR="00105ED5">
        <w:rPr>
          <w:rFonts w:ascii="Times New Roman" w:eastAsia="Times New Roman" w:hAnsi="Times New Roman" w:cs="Times New Roman"/>
        </w:rPr>
        <w:t>foi apresentado</w:t>
      </w:r>
      <w:r w:rsidR="005C23F1">
        <w:rPr>
          <w:rFonts w:ascii="Times New Roman" w:eastAsia="Times New Roman" w:hAnsi="Times New Roman" w:cs="Times New Roman"/>
        </w:rPr>
        <w:t xml:space="preserve"> </w:t>
      </w:r>
      <w:r w:rsidR="005D6F2B">
        <w:rPr>
          <w:rFonts w:ascii="Times New Roman" w:eastAsia="Times New Roman" w:hAnsi="Times New Roman" w:cs="Times New Roman"/>
        </w:rPr>
        <w:t xml:space="preserve">por uma </w:t>
      </w:r>
      <w:r w:rsidR="003527E1" w:rsidRPr="00AE4F0F">
        <w:rPr>
          <w:rFonts w:ascii="Times New Roman" w:eastAsia="Times New Roman" w:hAnsi="Times New Roman" w:cs="Times New Roman"/>
        </w:rPr>
        <w:t xml:space="preserve">professora particular de língua inglesa, </w:t>
      </w:r>
      <w:r w:rsidR="003527E1" w:rsidRPr="00105ED5">
        <w:rPr>
          <w:rFonts w:ascii="Times New Roman" w:eastAsia="Times New Roman" w:hAnsi="Times New Roman" w:cs="Times New Roman"/>
        </w:rPr>
        <w:t>Joyce, que figura no projeto como cliente</w:t>
      </w:r>
      <w:r w:rsidR="005D6F2B">
        <w:rPr>
          <w:rFonts w:ascii="Times New Roman" w:eastAsia="Times New Roman" w:hAnsi="Times New Roman" w:cs="Times New Roman"/>
        </w:rPr>
        <w:t>, um</w:t>
      </w:r>
      <w:r w:rsidR="005C23F1">
        <w:rPr>
          <w:rFonts w:ascii="Times New Roman" w:eastAsia="Times New Roman" w:hAnsi="Times New Roman" w:cs="Times New Roman"/>
        </w:rPr>
        <w:t xml:space="preserve">a metodologia utilizada nas aulas </w:t>
      </w:r>
      <w:r w:rsidR="005D6F2B">
        <w:rPr>
          <w:rFonts w:ascii="Times New Roman" w:eastAsia="Times New Roman" w:hAnsi="Times New Roman" w:cs="Times New Roman"/>
        </w:rPr>
        <w:t xml:space="preserve">de </w:t>
      </w:r>
      <w:r w:rsidR="003527E1" w:rsidRPr="00105ED5">
        <w:rPr>
          <w:rFonts w:ascii="Times New Roman" w:eastAsia="Times New Roman" w:hAnsi="Times New Roman" w:cs="Times New Roman"/>
        </w:rPr>
        <w:t>disponibiliza</w:t>
      </w:r>
      <w:r w:rsidR="005D6F2B">
        <w:rPr>
          <w:rFonts w:ascii="Times New Roman" w:eastAsia="Times New Roman" w:hAnsi="Times New Roman" w:cs="Times New Roman"/>
        </w:rPr>
        <w:t>ção</w:t>
      </w:r>
      <w:r w:rsidR="003527E1" w:rsidRPr="00105ED5">
        <w:rPr>
          <w:rFonts w:ascii="Times New Roman" w:eastAsia="Times New Roman" w:hAnsi="Times New Roman" w:cs="Times New Roman"/>
        </w:rPr>
        <w:t xml:space="preserve"> para </w:t>
      </w:r>
      <w:r w:rsidR="005C23F1">
        <w:rPr>
          <w:rFonts w:ascii="Times New Roman" w:eastAsia="Times New Roman" w:hAnsi="Times New Roman" w:cs="Times New Roman"/>
        </w:rPr>
        <w:t>os</w:t>
      </w:r>
      <w:r w:rsidR="003527E1" w:rsidRPr="00105ED5">
        <w:rPr>
          <w:rFonts w:ascii="Times New Roman" w:eastAsia="Times New Roman" w:hAnsi="Times New Roman" w:cs="Times New Roman"/>
        </w:rPr>
        <w:t xml:space="preserve"> alunos </w:t>
      </w:r>
      <w:r w:rsidR="00130753">
        <w:rPr>
          <w:rFonts w:ascii="Times New Roman" w:eastAsia="Times New Roman" w:hAnsi="Times New Roman" w:cs="Times New Roman"/>
        </w:rPr>
        <w:t xml:space="preserve">de </w:t>
      </w:r>
      <w:r w:rsidR="003527E1" w:rsidRPr="00105ED5">
        <w:rPr>
          <w:rFonts w:ascii="Times New Roman" w:eastAsia="Times New Roman" w:hAnsi="Times New Roman" w:cs="Times New Roman"/>
        </w:rPr>
        <w:t>atividades extraclasse em sites da internet</w:t>
      </w:r>
      <w:r w:rsidR="005C23F1">
        <w:rPr>
          <w:rFonts w:ascii="Times New Roman" w:eastAsia="Times New Roman" w:hAnsi="Times New Roman" w:cs="Times New Roman"/>
        </w:rPr>
        <w:t>.</w:t>
      </w:r>
    </w:p>
    <w:p w14:paraId="13DF4246" w14:textId="55844FD7" w:rsidR="00DD50D5" w:rsidRDefault="00130753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Esta metodologia </w:t>
      </w:r>
      <w:r w:rsidR="003527E1" w:rsidRPr="00AE4F0F">
        <w:rPr>
          <w:rFonts w:ascii="Times New Roman" w:eastAsia="Times New Roman" w:hAnsi="Times New Roman" w:cs="Times New Roman"/>
        </w:rPr>
        <w:t>torna o seu</w:t>
      </w:r>
      <w:r w:rsidR="00DE650D" w:rsidRPr="00AE4F0F">
        <w:rPr>
          <w:rFonts w:ascii="Times New Roman" w:eastAsia="Times New Roman" w:hAnsi="Times New Roman" w:cs="Times New Roman"/>
        </w:rPr>
        <w:t xml:space="preserve"> trabalho extremamente limitado. Ela enfrenta problemas </w:t>
      </w:r>
      <w:r w:rsidR="00982E25" w:rsidRPr="00AE4F0F">
        <w:rPr>
          <w:rFonts w:ascii="Times New Roman" w:eastAsia="Times New Roman" w:hAnsi="Times New Roman" w:cs="Times New Roman"/>
        </w:rPr>
        <w:t>tais como</w:t>
      </w:r>
      <w:r w:rsidR="00433765">
        <w:rPr>
          <w:rFonts w:ascii="Times New Roman" w:eastAsia="Times New Roman" w:hAnsi="Times New Roman" w:cs="Times New Roman"/>
        </w:rPr>
        <w:t xml:space="preserve">: </w:t>
      </w:r>
      <w:r w:rsidR="00DE650D" w:rsidRPr="00AE4F0F">
        <w:rPr>
          <w:rFonts w:ascii="Times New Roman" w:eastAsia="Times New Roman" w:hAnsi="Times New Roman" w:cs="Times New Roman"/>
        </w:rPr>
        <w:t xml:space="preserve">falta de acompanhamento da realização ou não da atividade </w:t>
      </w:r>
      <w:r w:rsidR="00DE650D" w:rsidRPr="00AE4F0F">
        <w:rPr>
          <w:rFonts w:ascii="Times New Roman" w:eastAsia="Times New Roman" w:hAnsi="Times New Roman" w:cs="Times New Roman"/>
        </w:rPr>
        <w:lastRenderedPageBreak/>
        <w:t>proposta</w:t>
      </w:r>
      <w:r w:rsidR="00433765">
        <w:rPr>
          <w:rFonts w:ascii="Times New Roman" w:eastAsia="Times New Roman" w:hAnsi="Times New Roman" w:cs="Times New Roman"/>
        </w:rPr>
        <w:t xml:space="preserve">; falta de autonomia para </w:t>
      </w:r>
      <w:r w:rsidR="003527E1" w:rsidRPr="00AE4F0F">
        <w:rPr>
          <w:rFonts w:ascii="Times New Roman" w:eastAsia="Times New Roman" w:hAnsi="Times New Roman" w:cs="Times New Roman"/>
        </w:rPr>
        <w:t>personalizar as atividades de acordo com o assunto dado em</w:t>
      </w:r>
      <w:r w:rsidR="00105ED5">
        <w:rPr>
          <w:rFonts w:ascii="Times New Roman" w:eastAsia="Times New Roman" w:hAnsi="Times New Roman" w:cs="Times New Roman"/>
        </w:rPr>
        <w:t xml:space="preserve"> sala </w:t>
      </w:r>
      <w:r w:rsidR="00433765">
        <w:rPr>
          <w:rFonts w:ascii="Times New Roman" w:eastAsia="Times New Roman" w:hAnsi="Times New Roman" w:cs="Times New Roman"/>
        </w:rPr>
        <w:t>de aula; e dificuldade</w:t>
      </w:r>
      <w:r w:rsidR="003527E1" w:rsidRPr="00AE4F0F">
        <w:rPr>
          <w:rFonts w:ascii="Times New Roman" w:eastAsia="Times New Roman" w:hAnsi="Times New Roman" w:cs="Times New Roman"/>
        </w:rPr>
        <w:t xml:space="preserve"> </w:t>
      </w:r>
      <w:r w:rsidR="00433765">
        <w:rPr>
          <w:rFonts w:ascii="Times New Roman" w:eastAsia="Times New Roman" w:hAnsi="Times New Roman" w:cs="Times New Roman"/>
        </w:rPr>
        <w:t>na mensuração</w:t>
      </w:r>
      <w:r w:rsidR="003527E1" w:rsidRPr="00AE4F0F">
        <w:rPr>
          <w:rFonts w:ascii="Times New Roman" w:eastAsia="Times New Roman" w:hAnsi="Times New Roman" w:cs="Times New Roman"/>
        </w:rPr>
        <w:t xml:space="preserve"> do desempenho do aluno extraclasse.</w:t>
      </w:r>
    </w:p>
    <w:p w14:paraId="7A335A57" w14:textId="77777777" w:rsidR="005C23F1" w:rsidRDefault="005C23F1" w:rsidP="001F5596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53ACB446" w14:textId="25C1DF33" w:rsidR="00F22A1D" w:rsidRDefault="00F22A1D" w:rsidP="001F5596">
      <w:pPr>
        <w:pStyle w:val="Ttulo2"/>
        <w:numPr>
          <w:ilvl w:val="1"/>
          <w:numId w:val="4"/>
        </w:numPr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>Objetivos</w:t>
      </w:r>
    </w:p>
    <w:p w14:paraId="03CB3521" w14:textId="77777777" w:rsidR="001F5596" w:rsidRPr="001F5596" w:rsidRDefault="001F5596" w:rsidP="001F5596">
      <w:pPr>
        <w:pStyle w:val="PargrafodaLista"/>
        <w:spacing w:before="0" w:line="360" w:lineRule="auto"/>
        <w:ind w:left="360"/>
      </w:pPr>
    </w:p>
    <w:p w14:paraId="238CB43A" w14:textId="6CD24167" w:rsidR="00F22A1D" w:rsidRDefault="00F22A1D" w:rsidP="001F5596">
      <w:pPr>
        <w:pStyle w:val="Ttulo3"/>
        <w:spacing w:before="0" w:line="360" w:lineRule="auto"/>
        <w:rPr>
          <w:rFonts w:ascii="Times New Roman" w:eastAsia="Times New Roman" w:hAnsi="Times New Roman" w:cs="Times New Roman"/>
        </w:rPr>
      </w:pPr>
      <w:bookmarkStart w:id="0" w:name="_1e6xb5z4puim" w:colFirst="0" w:colLast="0"/>
      <w:bookmarkEnd w:id="0"/>
      <w:r w:rsidRPr="00AE4F0F">
        <w:rPr>
          <w:rFonts w:ascii="Times New Roman" w:eastAsia="Times New Roman" w:hAnsi="Times New Roman" w:cs="Times New Roman"/>
        </w:rPr>
        <w:t>1.2.</w:t>
      </w:r>
      <w:r w:rsidR="00D701D9" w:rsidRPr="00AE4F0F">
        <w:rPr>
          <w:rFonts w:ascii="Times New Roman" w:eastAsia="Times New Roman" w:hAnsi="Times New Roman" w:cs="Times New Roman"/>
        </w:rPr>
        <w:t>1. Objetivo</w:t>
      </w:r>
      <w:r w:rsidRPr="00AE4F0F">
        <w:rPr>
          <w:rFonts w:ascii="Times New Roman" w:eastAsia="Times New Roman" w:hAnsi="Times New Roman" w:cs="Times New Roman"/>
        </w:rPr>
        <w:t xml:space="preserve"> Geral</w:t>
      </w:r>
    </w:p>
    <w:p w14:paraId="5923EF3F" w14:textId="77777777" w:rsidR="001F5596" w:rsidRPr="001F5596" w:rsidRDefault="001F5596" w:rsidP="001F5596">
      <w:pPr>
        <w:spacing w:before="0"/>
      </w:pPr>
    </w:p>
    <w:p w14:paraId="67EAE3E5" w14:textId="1951783F" w:rsidR="00F22A1D" w:rsidRPr="00AE4F0F" w:rsidRDefault="006C2824" w:rsidP="001F5596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F22A1D" w:rsidRPr="00AE4F0F">
        <w:rPr>
          <w:rFonts w:ascii="Times New Roman" w:eastAsia="Times New Roman" w:hAnsi="Times New Roman" w:cs="Times New Roman"/>
          <w:color w:val="000000"/>
        </w:rPr>
        <w:t>Utilizando de conhecimentos adquiridos n</w:t>
      </w:r>
      <w:r w:rsidR="001F5596">
        <w:rPr>
          <w:rFonts w:ascii="Times New Roman" w:eastAsia="Times New Roman" w:hAnsi="Times New Roman" w:cs="Times New Roman"/>
          <w:color w:val="000000"/>
        </w:rPr>
        <w:t xml:space="preserve">as disciplinas do 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curso de Engenharia de Software, </w:t>
      </w:r>
      <w:r w:rsidR="001F5596">
        <w:rPr>
          <w:rFonts w:ascii="Times New Roman" w:eastAsia="Times New Roman" w:hAnsi="Times New Roman" w:cs="Times New Roman"/>
          <w:color w:val="000000"/>
        </w:rPr>
        <w:t>tais como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 levantamentos de requisitos e programação, </w:t>
      </w:r>
      <w:r w:rsidR="00982E25" w:rsidRPr="00AE4F0F">
        <w:rPr>
          <w:rFonts w:ascii="Times New Roman" w:eastAsia="Times New Roman" w:hAnsi="Times New Roman" w:cs="Times New Roman"/>
          <w:color w:val="000000"/>
        </w:rPr>
        <w:t>foi proposto o desenvolvimento de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 uma solução web para o auxílio do ensino e aprendizado d</w:t>
      </w:r>
      <w:r w:rsidR="00982E25" w:rsidRPr="00AE4F0F">
        <w:rPr>
          <w:rFonts w:ascii="Times New Roman" w:eastAsia="Times New Roman" w:hAnsi="Times New Roman" w:cs="Times New Roman"/>
          <w:color w:val="000000"/>
        </w:rPr>
        <w:t>o idioma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 inglês. </w:t>
      </w:r>
      <w:r w:rsidR="00982E25" w:rsidRPr="00AE4F0F">
        <w:rPr>
          <w:rFonts w:ascii="Times New Roman" w:eastAsia="Times New Roman" w:hAnsi="Times New Roman" w:cs="Times New Roman"/>
          <w:color w:val="000000"/>
        </w:rPr>
        <w:t xml:space="preserve">O objetivo geral é </w:t>
      </w:r>
      <w:r w:rsidR="00F22A1D" w:rsidRPr="00AE4F0F">
        <w:rPr>
          <w:rFonts w:ascii="Times New Roman" w:eastAsia="Times New Roman" w:hAnsi="Times New Roman" w:cs="Times New Roman"/>
          <w:color w:val="000000"/>
        </w:rPr>
        <w:t xml:space="preserve">dinamizar e facilitar o trabalho da professora, e em contrapartida direcionar melhor as atividades para os alunos de acordo com o conteúdo dado </w:t>
      </w:r>
      <w:r w:rsidR="00D701D9" w:rsidRPr="00AE4F0F">
        <w:rPr>
          <w:rFonts w:ascii="Times New Roman" w:eastAsia="Times New Roman" w:hAnsi="Times New Roman" w:cs="Times New Roman"/>
          <w:color w:val="000000"/>
        </w:rPr>
        <w:t>nas aulas particulares.</w:t>
      </w:r>
    </w:p>
    <w:p w14:paraId="6F80D254" w14:textId="77777777" w:rsidR="00D701D9" w:rsidRPr="00AE4F0F" w:rsidRDefault="00D701D9" w:rsidP="001F5596">
      <w:pPr>
        <w:pStyle w:val="Ttulo3"/>
        <w:spacing w:before="0" w:line="360" w:lineRule="auto"/>
        <w:rPr>
          <w:rFonts w:ascii="Times New Roman" w:eastAsia="Times New Roman" w:hAnsi="Times New Roman" w:cs="Times New Roman"/>
        </w:rPr>
      </w:pPr>
      <w:bookmarkStart w:id="1" w:name="_f3wljcddd2sg" w:colFirst="0" w:colLast="0"/>
      <w:bookmarkEnd w:id="1"/>
    </w:p>
    <w:p w14:paraId="023A2DE8" w14:textId="05AE0086" w:rsidR="00F22A1D" w:rsidRPr="00AE4F0F" w:rsidRDefault="00F22A1D" w:rsidP="001F5596">
      <w:pPr>
        <w:pStyle w:val="Ttulo3"/>
        <w:spacing w:before="0" w:line="360" w:lineRule="auto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>1.2.2.</w:t>
      </w:r>
      <w:r w:rsidR="00D701D9" w:rsidRPr="00AE4F0F">
        <w:rPr>
          <w:rFonts w:ascii="Times New Roman" w:eastAsia="Times New Roman" w:hAnsi="Times New Roman" w:cs="Times New Roman"/>
        </w:rPr>
        <w:t xml:space="preserve"> </w:t>
      </w:r>
      <w:r w:rsidRPr="00AE4F0F">
        <w:rPr>
          <w:rFonts w:ascii="Times New Roman" w:eastAsia="Times New Roman" w:hAnsi="Times New Roman" w:cs="Times New Roman"/>
        </w:rPr>
        <w:t>Objetivos Específicos</w:t>
      </w:r>
    </w:p>
    <w:p w14:paraId="7F56D3C4" w14:textId="77777777" w:rsidR="00D701D9" w:rsidRPr="00AE4F0F" w:rsidRDefault="00D701D9" w:rsidP="001F5596">
      <w:pPr>
        <w:spacing w:before="0"/>
        <w:rPr>
          <w:rFonts w:ascii="Times New Roman" w:hAnsi="Times New Roman" w:cs="Times New Roman"/>
        </w:rPr>
      </w:pPr>
    </w:p>
    <w:p w14:paraId="0CFFE178" w14:textId="0C95722E" w:rsidR="00F22A1D" w:rsidRPr="00AE4F0F" w:rsidRDefault="00F22A1D" w:rsidP="001F5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Desenvolver um ambiente de criação e edição de atividades para o professor</w:t>
      </w:r>
      <w:r w:rsidR="00FA0798" w:rsidRPr="00AE4F0F">
        <w:rPr>
          <w:rFonts w:ascii="Times New Roman" w:eastAsia="Times New Roman" w:hAnsi="Times New Roman" w:cs="Times New Roman"/>
          <w:color w:val="000000"/>
        </w:rPr>
        <w:t>;</w:t>
      </w:r>
    </w:p>
    <w:p w14:paraId="4F79774F" w14:textId="6D723527" w:rsidR="00F22A1D" w:rsidRPr="00AE4F0F" w:rsidRDefault="00F22A1D" w:rsidP="001F5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Gameficar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” os resultados </w:t>
      </w:r>
      <w:r w:rsidR="00FA0798" w:rsidRPr="00AE4F0F">
        <w:rPr>
          <w:rFonts w:ascii="Times New Roman" w:eastAsia="Times New Roman" w:hAnsi="Times New Roman" w:cs="Times New Roman"/>
          <w:color w:val="000000"/>
        </w:rPr>
        <w:t xml:space="preserve">recebidos pelos alunos, tendo em vista as </w:t>
      </w:r>
      <w:r w:rsidRPr="00AE4F0F">
        <w:rPr>
          <w:rFonts w:ascii="Times New Roman" w:eastAsia="Times New Roman" w:hAnsi="Times New Roman" w:cs="Times New Roman"/>
          <w:color w:val="000000"/>
        </w:rPr>
        <w:t xml:space="preserve">atividades </w:t>
      </w:r>
      <w:r w:rsidR="00FA0798" w:rsidRPr="00AE4F0F">
        <w:rPr>
          <w:rFonts w:ascii="Times New Roman" w:eastAsia="Times New Roman" w:hAnsi="Times New Roman" w:cs="Times New Roman"/>
          <w:color w:val="000000"/>
        </w:rPr>
        <w:t>realizadas;</w:t>
      </w:r>
    </w:p>
    <w:p w14:paraId="4067326A" w14:textId="77C51578" w:rsidR="00DD50D5" w:rsidRPr="00AE4F0F" w:rsidRDefault="00F22A1D" w:rsidP="001F5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  <w:color w:val="000000"/>
        </w:rPr>
        <w:t>Disponibilizar relatórios sobre o progresso e resultado dos alunos na</w:t>
      </w:r>
      <w:r w:rsidR="00FA0798" w:rsidRPr="00AE4F0F">
        <w:rPr>
          <w:rFonts w:ascii="Times New Roman" w:eastAsia="Times New Roman" w:hAnsi="Times New Roman" w:cs="Times New Roman"/>
          <w:color w:val="000000"/>
        </w:rPr>
        <w:t>s</w:t>
      </w:r>
      <w:r w:rsidRPr="00AE4F0F">
        <w:rPr>
          <w:rFonts w:ascii="Times New Roman" w:eastAsia="Times New Roman" w:hAnsi="Times New Roman" w:cs="Times New Roman"/>
          <w:color w:val="000000"/>
        </w:rPr>
        <w:t xml:space="preserve"> atividade</w:t>
      </w:r>
      <w:r w:rsidR="00FA0798" w:rsidRPr="00AE4F0F">
        <w:rPr>
          <w:rFonts w:ascii="Times New Roman" w:eastAsia="Times New Roman" w:hAnsi="Times New Roman" w:cs="Times New Roman"/>
          <w:color w:val="000000"/>
        </w:rPr>
        <w:t>s</w:t>
      </w:r>
      <w:r w:rsidRPr="00AE4F0F">
        <w:rPr>
          <w:rFonts w:ascii="Times New Roman" w:eastAsia="Times New Roman" w:hAnsi="Times New Roman" w:cs="Times New Roman"/>
          <w:color w:val="000000"/>
        </w:rPr>
        <w:t xml:space="preserve"> para o professor.</w:t>
      </w:r>
    </w:p>
    <w:p w14:paraId="3F623599" w14:textId="77777777" w:rsidR="00D701D9" w:rsidRPr="00AE4F0F" w:rsidRDefault="00D701D9" w:rsidP="001F5596">
      <w:pPr>
        <w:pStyle w:val="Ttulo2"/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38E470B5" w14:textId="614A8E48" w:rsidR="00DD50D5" w:rsidRPr="00AE4F0F" w:rsidRDefault="003527E1" w:rsidP="001F5596">
      <w:pPr>
        <w:pStyle w:val="Ttulo2"/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>1.3. Justificativa</w:t>
      </w:r>
      <w:bookmarkStart w:id="2" w:name="_gjdgxs" w:colFirst="0" w:colLast="0"/>
      <w:bookmarkEnd w:id="2"/>
      <w:r w:rsidR="00CD3349" w:rsidRPr="00AE4F0F">
        <w:rPr>
          <w:rFonts w:ascii="Times New Roman" w:eastAsia="Times New Roman" w:hAnsi="Times New Roman" w:cs="Times New Roman"/>
        </w:rPr>
        <w:t xml:space="preserve"> </w:t>
      </w:r>
    </w:p>
    <w:p w14:paraId="51690DEF" w14:textId="77777777" w:rsidR="00D701D9" w:rsidRPr="00AE4F0F" w:rsidRDefault="00D701D9" w:rsidP="001F5596">
      <w:pPr>
        <w:spacing w:before="0" w:line="360" w:lineRule="auto"/>
        <w:rPr>
          <w:rFonts w:ascii="Times New Roman" w:hAnsi="Times New Roman" w:cs="Times New Roman"/>
        </w:rPr>
      </w:pPr>
    </w:p>
    <w:p w14:paraId="4ADBB02F" w14:textId="316FC424" w:rsidR="00DD50D5" w:rsidRPr="00AE4F0F" w:rsidRDefault="006C2824" w:rsidP="001F5596">
      <w:pPr>
        <w:tabs>
          <w:tab w:val="clear" w:pos="720"/>
          <w:tab w:val="left" w:pos="709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Segundo </w:t>
      </w:r>
      <w:proofErr w:type="spellStart"/>
      <w:r w:rsidR="003527E1" w:rsidRPr="00AE4F0F">
        <w:rPr>
          <w:rFonts w:ascii="Times New Roman" w:eastAsia="Times New Roman" w:hAnsi="Times New Roman" w:cs="Times New Roman"/>
        </w:rPr>
        <w:t>Fávaro</w:t>
      </w:r>
      <w:proofErr w:type="spellEnd"/>
      <w:r w:rsidR="003527E1" w:rsidRPr="00AE4F0F">
        <w:rPr>
          <w:rFonts w:ascii="Times New Roman" w:eastAsia="Times New Roman" w:hAnsi="Times New Roman" w:cs="Times New Roman"/>
        </w:rPr>
        <w:t xml:space="preserve"> (2009)</w:t>
      </w:r>
      <w:r w:rsidR="00FA0798" w:rsidRPr="00AE4F0F">
        <w:rPr>
          <w:rFonts w:ascii="Times New Roman" w:eastAsia="Times New Roman" w:hAnsi="Times New Roman" w:cs="Times New Roman"/>
        </w:rPr>
        <w:t>,</w:t>
      </w:r>
      <w:r w:rsidR="003527E1" w:rsidRPr="00AE4F0F">
        <w:rPr>
          <w:rFonts w:ascii="Times New Roman" w:eastAsia="Times New Roman" w:hAnsi="Times New Roman" w:cs="Times New Roman"/>
        </w:rPr>
        <w:t xml:space="preserve"> devido à grande expansão tecnológica e à velocidade de</w:t>
      </w:r>
      <w:r w:rsidR="00FA0798" w:rsidRPr="00AE4F0F">
        <w:rPr>
          <w:rFonts w:ascii="Times New Roman" w:eastAsia="Times New Roman" w:hAnsi="Times New Roman" w:cs="Times New Roman"/>
        </w:rPr>
        <w:t xml:space="preserve"> </w:t>
      </w:r>
      <w:r w:rsidR="003527E1" w:rsidRPr="00AE4F0F">
        <w:rPr>
          <w:rFonts w:ascii="Times New Roman" w:eastAsia="Times New Roman" w:hAnsi="Times New Roman" w:cs="Times New Roman"/>
        </w:rPr>
        <w:t>comunicação mundial, surge uma necessidade cada vez maior de se ter contato e domínio com diferentes línguas, em especial a língua inglesa.</w:t>
      </w:r>
    </w:p>
    <w:p w14:paraId="63E5CB9F" w14:textId="745540CF" w:rsidR="00105ED5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O projeto tem como foco</w:t>
      </w:r>
      <w:r w:rsidR="00537985" w:rsidRPr="00AE4F0F">
        <w:rPr>
          <w:rFonts w:ascii="Times New Roman" w:eastAsia="Times New Roman" w:hAnsi="Times New Roman" w:cs="Times New Roman"/>
        </w:rPr>
        <w:t xml:space="preserve"> </w:t>
      </w:r>
      <w:r w:rsidR="003527E1" w:rsidRPr="00AE4F0F">
        <w:rPr>
          <w:rFonts w:ascii="Times New Roman" w:eastAsia="Times New Roman" w:hAnsi="Times New Roman" w:cs="Times New Roman"/>
        </w:rPr>
        <w:t>auxiliar o ensino da língua inglesa</w:t>
      </w:r>
      <w:r w:rsidR="00537985" w:rsidRPr="00AE4F0F">
        <w:rPr>
          <w:rFonts w:ascii="Times New Roman" w:eastAsia="Times New Roman" w:hAnsi="Times New Roman" w:cs="Times New Roman"/>
        </w:rPr>
        <w:t>,</w:t>
      </w:r>
      <w:r w:rsidR="003527E1" w:rsidRPr="00AE4F0F">
        <w:rPr>
          <w:rFonts w:ascii="Times New Roman" w:eastAsia="Times New Roman" w:hAnsi="Times New Roman" w:cs="Times New Roman"/>
        </w:rPr>
        <w:t xml:space="preserve"> surgindo como um complemento ao ensino p</w:t>
      </w:r>
      <w:r w:rsidR="00F675F0" w:rsidRPr="00AE4F0F">
        <w:rPr>
          <w:rFonts w:ascii="Times New Roman" w:eastAsia="Times New Roman" w:hAnsi="Times New Roman" w:cs="Times New Roman"/>
        </w:rPr>
        <w:t>ara o aluno</w:t>
      </w:r>
      <w:r w:rsidR="00537985" w:rsidRPr="00AE4F0F">
        <w:rPr>
          <w:rFonts w:ascii="Times New Roman" w:eastAsia="Times New Roman" w:hAnsi="Times New Roman" w:cs="Times New Roman"/>
        </w:rPr>
        <w:t xml:space="preserve">. Ele </w:t>
      </w:r>
      <w:r w:rsidR="00F675F0" w:rsidRPr="00AE4F0F">
        <w:rPr>
          <w:rFonts w:ascii="Times New Roman" w:eastAsia="Times New Roman" w:hAnsi="Times New Roman" w:cs="Times New Roman"/>
        </w:rPr>
        <w:t xml:space="preserve">poderá realizar atividades totalmente direcionadas ao conteúdo </w:t>
      </w:r>
      <w:r w:rsidR="00537985" w:rsidRPr="00AE4F0F">
        <w:rPr>
          <w:rFonts w:ascii="Times New Roman" w:eastAsia="Times New Roman" w:hAnsi="Times New Roman" w:cs="Times New Roman"/>
        </w:rPr>
        <w:t>lecionado</w:t>
      </w:r>
      <w:r w:rsidR="00F675F0" w:rsidRPr="00AE4F0F">
        <w:rPr>
          <w:rFonts w:ascii="Times New Roman" w:eastAsia="Times New Roman" w:hAnsi="Times New Roman" w:cs="Times New Roman"/>
        </w:rPr>
        <w:t>, de maneira mais dinâmica, trazendo à tona dificuldades em partes mais específica</w:t>
      </w:r>
      <w:r w:rsidR="00537985" w:rsidRPr="00AE4F0F">
        <w:rPr>
          <w:rFonts w:ascii="Times New Roman" w:eastAsia="Times New Roman" w:hAnsi="Times New Roman" w:cs="Times New Roman"/>
        </w:rPr>
        <w:t>s</w:t>
      </w:r>
      <w:r w:rsidR="00F675F0" w:rsidRPr="00AE4F0F">
        <w:rPr>
          <w:rFonts w:ascii="Times New Roman" w:eastAsia="Times New Roman" w:hAnsi="Times New Roman" w:cs="Times New Roman"/>
        </w:rPr>
        <w:t xml:space="preserve">. E, além disso, </w:t>
      </w:r>
      <w:r w:rsidR="003527E1" w:rsidRPr="00AE4F0F">
        <w:rPr>
          <w:rFonts w:ascii="Times New Roman" w:eastAsia="Times New Roman" w:hAnsi="Times New Roman" w:cs="Times New Roman"/>
        </w:rPr>
        <w:t>permitir um melhor acompanhamento do desenvolvimento</w:t>
      </w:r>
      <w:r w:rsidR="00105ED5">
        <w:rPr>
          <w:rFonts w:ascii="Times New Roman" w:eastAsia="Times New Roman" w:hAnsi="Times New Roman" w:cs="Times New Roman"/>
        </w:rPr>
        <w:t xml:space="preserve"> </w:t>
      </w:r>
      <w:r w:rsidR="00A77DD8">
        <w:rPr>
          <w:rFonts w:ascii="Times New Roman" w:eastAsia="Times New Roman" w:hAnsi="Times New Roman" w:cs="Times New Roman"/>
        </w:rPr>
        <w:t>do aluno pela professora Joyce.</w:t>
      </w:r>
    </w:p>
    <w:p w14:paraId="2ED0930E" w14:textId="78008E5B" w:rsidR="00105ED5" w:rsidRPr="00AE4F0F" w:rsidRDefault="00105ED5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648110" w14:textId="46776ACB" w:rsidR="00DD50D5" w:rsidRPr="00AE4F0F" w:rsidRDefault="003527E1" w:rsidP="001F5596">
      <w:pPr>
        <w:pStyle w:val="Ttulo1"/>
        <w:numPr>
          <w:ilvl w:val="0"/>
          <w:numId w:val="2"/>
        </w:numPr>
        <w:spacing w:before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lastRenderedPageBreak/>
        <w:t>Referencial Teórico</w:t>
      </w:r>
    </w:p>
    <w:p w14:paraId="6CB818E7" w14:textId="7F412870" w:rsidR="00DD50D5" w:rsidRPr="00AE4F0F" w:rsidRDefault="006C2824" w:rsidP="001F559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A seguir serão abordados os tópicos de extensão universitária, com questões conceituais e de enquadramento do projeto, bem como do referencial teórico, com a apresentação de trabalhos relacionados </w:t>
      </w:r>
      <w:r w:rsidR="001F5596">
        <w:rPr>
          <w:rFonts w:ascii="Times New Roman" w:eastAsia="Times New Roman" w:hAnsi="Times New Roman" w:cs="Times New Roman"/>
        </w:rPr>
        <w:t>à</w:t>
      </w:r>
      <w:r w:rsidR="003527E1" w:rsidRPr="00AE4F0F">
        <w:rPr>
          <w:rFonts w:ascii="Times New Roman" w:eastAsia="Times New Roman" w:hAnsi="Times New Roman" w:cs="Times New Roman"/>
        </w:rPr>
        <w:t xml:space="preserve"> área do projeto a ser desenvolvido.</w:t>
      </w:r>
    </w:p>
    <w:p w14:paraId="31075320" w14:textId="77777777" w:rsidR="006C2824" w:rsidRDefault="003527E1" w:rsidP="001F5596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>2.1. Extensão Universitária</w:t>
      </w:r>
    </w:p>
    <w:p w14:paraId="3962A876" w14:textId="6160762C" w:rsidR="00DD50D5" w:rsidRPr="006C2824" w:rsidRDefault="006C2824" w:rsidP="001F5596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ab/>
      </w:r>
      <w:r w:rsidR="003527E1" w:rsidRPr="006C2824">
        <w:rPr>
          <w:rFonts w:ascii="Times New Roman" w:eastAsia="Times New Roman" w:hAnsi="Times New Roman" w:cs="Times New Roman"/>
          <w:b w:val="0"/>
        </w:rPr>
        <w:t>A extensão universitária, aliada ao ensino e pesquisa, pode ser considerado um exercício da função social da universidade. Por meio dela, possibilita-se uma interação da academia com a sociedade, trabalhando em prol da promoção da cidadania, da inclusão e do desenvolvimento social. (FELIPPE, 2022)</w:t>
      </w:r>
    </w:p>
    <w:p w14:paraId="18E598CD" w14:textId="3709F3E7" w:rsidR="00DD50D5" w:rsidRPr="00AE4F0F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Esse relacionamento, construído além do ambiente acadêmico, reflete na formação cristã e humanista de alunos e professores, na perspectiva de desenvolvimento integral do ser humano. (FELIPPE, 2022)</w:t>
      </w:r>
    </w:p>
    <w:p w14:paraId="58AEB815" w14:textId="77777777" w:rsidR="001F5596" w:rsidRDefault="00A77DD8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6C2824"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Diante disto, o presente trabalho está inserido no campo da extensão universitária, por meio da disciplina Trabalho Interdisciplinar: Aplicações para sustentabilidade, a ser desenvolvido pelos discentes do 4º período do curso de Engenharia de Software da PUC Minas.</w:t>
      </w:r>
      <w:r w:rsidR="00E1555D">
        <w:rPr>
          <w:rFonts w:ascii="Times New Roman" w:eastAsia="Times New Roman" w:hAnsi="Times New Roman" w:cs="Times New Roman"/>
        </w:rPr>
        <w:t xml:space="preserve"> </w:t>
      </w:r>
    </w:p>
    <w:p w14:paraId="70F684A9" w14:textId="5CF89BFC" w:rsidR="00387A1A" w:rsidRDefault="001F5596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1555D">
        <w:rPr>
          <w:rFonts w:ascii="Times New Roman" w:eastAsia="Times New Roman" w:hAnsi="Times New Roman" w:cs="Times New Roman"/>
        </w:rPr>
        <w:t>Além dos benefícios para a comunidade</w:t>
      </w:r>
      <w:r>
        <w:rPr>
          <w:rFonts w:ascii="Times New Roman" w:eastAsia="Times New Roman" w:hAnsi="Times New Roman" w:cs="Times New Roman"/>
        </w:rPr>
        <w:t>, o desenvolvimento deste projeto</w:t>
      </w:r>
      <w:r w:rsidR="00E1555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contribui</w:t>
      </w:r>
      <w:r w:rsidR="00E1555D">
        <w:rPr>
          <w:rFonts w:ascii="Times New Roman" w:eastAsia="Times New Roman" w:hAnsi="Times New Roman" w:cs="Times New Roman"/>
        </w:rPr>
        <w:t xml:space="preserve"> </w:t>
      </w:r>
      <w:r w:rsidR="00387A1A">
        <w:rPr>
          <w:rFonts w:ascii="Times New Roman" w:eastAsia="Times New Roman" w:hAnsi="Times New Roman" w:cs="Times New Roman"/>
        </w:rPr>
        <w:t>para o desenvolvimento humanístico dos discentes, trazendo</w:t>
      </w:r>
      <w:r>
        <w:rPr>
          <w:rFonts w:ascii="Times New Roman" w:eastAsia="Times New Roman" w:hAnsi="Times New Roman" w:cs="Times New Roman"/>
        </w:rPr>
        <w:t xml:space="preserve"> </w:t>
      </w:r>
      <w:r w:rsidR="00387A1A">
        <w:rPr>
          <w:rFonts w:ascii="Times New Roman" w:eastAsia="Times New Roman" w:hAnsi="Times New Roman" w:cs="Times New Roman"/>
        </w:rPr>
        <w:t>responsabilidades maiores por se tratar d</w:t>
      </w:r>
      <w:r>
        <w:rPr>
          <w:rFonts w:ascii="Times New Roman" w:eastAsia="Times New Roman" w:hAnsi="Times New Roman" w:cs="Times New Roman"/>
        </w:rPr>
        <w:t xml:space="preserve">e um relacionamento com público externo à universidade. </w:t>
      </w:r>
    </w:p>
    <w:p w14:paraId="6331C9DF" w14:textId="77777777" w:rsidR="00004E4D" w:rsidRDefault="00004E4D" w:rsidP="001F5596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30D767D5" w14:textId="0A2BAD89" w:rsidR="001F5596" w:rsidRDefault="00387A1A" w:rsidP="001F5596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2.1. Parceiro </w:t>
      </w:r>
    </w:p>
    <w:p w14:paraId="48AD0483" w14:textId="77777777" w:rsidR="001F5596" w:rsidRDefault="001F5596" w:rsidP="001F5596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14:paraId="4DFFB081" w14:textId="3D63F88C" w:rsidR="00004E4D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0E6555">
        <w:rPr>
          <w:rFonts w:ascii="Times New Roman" w:eastAsia="Times New Roman" w:hAnsi="Times New Roman" w:cs="Times New Roman"/>
        </w:rPr>
        <w:t xml:space="preserve">Foi utilizado um caso específico de uma professora de inglês, Joyce, que leciona aulas particulares para </w:t>
      </w:r>
      <w:r w:rsidR="00454E83">
        <w:rPr>
          <w:rFonts w:ascii="Times New Roman" w:eastAsia="Times New Roman" w:hAnsi="Times New Roman" w:cs="Times New Roman"/>
        </w:rPr>
        <w:t>o público diverso, porém com foco maior no público infantil</w:t>
      </w:r>
      <w:r w:rsidR="003565E3">
        <w:rPr>
          <w:rFonts w:ascii="Times New Roman" w:eastAsia="Times New Roman" w:hAnsi="Times New Roman" w:cs="Times New Roman"/>
        </w:rPr>
        <w:t>.</w:t>
      </w:r>
    </w:p>
    <w:p w14:paraId="54F0D71B" w14:textId="6CA9B9C0" w:rsidR="00454E83" w:rsidRDefault="00454E83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Joyce é graduada em psicologia, com especialização em Metodologia do Ensino da Língua Inglesa. Trabalhou por 8 anos com ensino d</w:t>
      </w:r>
      <w:r w:rsidR="003565E3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 xml:space="preserve"> inglês para o Ensino Fundamenta</w:t>
      </w:r>
      <w:r w:rsidR="003565E3">
        <w:rPr>
          <w:rFonts w:ascii="Times New Roman" w:eastAsia="Times New Roman" w:hAnsi="Times New Roman" w:cs="Times New Roman"/>
        </w:rPr>
        <w:t>l (2º ao 5º anos), 3 anos com ensino do inglês instrumental para cursos técnicos e 3 anos com ensino do inglês básico em uma ONG.</w:t>
      </w:r>
    </w:p>
    <w:p w14:paraId="4647E96B" w14:textId="77777777" w:rsidR="003565E3" w:rsidRDefault="003565E3" w:rsidP="001F5596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3B23B376" w14:textId="65231EED" w:rsidR="00DD50D5" w:rsidRPr="00387A1A" w:rsidRDefault="00E1555D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714E89CD" w14:textId="1E94B9B4" w:rsidR="00504DB8" w:rsidRDefault="00CF271A" w:rsidP="00504DB8">
      <w:pPr>
        <w:pStyle w:val="Ttulo2"/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lastRenderedPageBreak/>
        <w:t>2.2</w:t>
      </w:r>
      <w:r w:rsidR="003527E1" w:rsidRPr="00AE4F0F">
        <w:rPr>
          <w:rFonts w:ascii="Times New Roman" w:eastAsia="Times New Roman" w:hAnsi="Times New Roman" w:cs="Times New Roman"/>
        </w:rPr>
        <w:t xml:space="preserve">. </w:t>
      </w:r>
      <w:r w:rsidR="000B2BE2" w:rsidRPr="00AE4F0F">
        <w:rPr>
          <w:rFonts w:ascii="Times New Roman" w:eastAsia="Times New Roman" w:hAnsi="Times New Roman" w:cs="Times New Roman"/>
        </w:rPr>
        <w:t>Importância da língua inglesa na educação</w:t>
      </w:r>
    </w:p>
    <w:p w14:paraId="4AA4E9F5" w14:textId="77777777" w:rsidR="00504DB8" w:rsidRPr="00504DB8" w:rsidRDefault="00504DB8" w:rsidP="00504DB8">
      <w:pPr>
        <w:spacing w:before="0"/>
      </w:pPr>
    </w:p>
    <w:p w14:paraId="51174D09" w14:textId="7769B3E4" w:rsidR="00DD50D5" w:rsidRPr="00AE4F0F" w:rsidRDefault="006C2824" w:rsidP="00504DB8">
      <w:pPr>
        <w:tabs>
          <w:tab w:val="left" w:pos="834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A constante evolução tecnológica observada nos últimos anos tem influenciado diretamente o tradicional ensino de inglês. Os inúmeros recursos tecnológicos deixaram de ter uma característica apenas de suporte e passaram a ser uma importante ferramenta de aprendizado. (FINARDI; POCINO, 2014).</w:t>
      </w:r>
    </w:p>
    <w:p w14:paraId="05F32153" w14:textId="310B3EAF" w:rsidR="00596250" w:rsidRPr="00AE4F0F" w:rsidRDefault="006C2824" w:rsidP="00504DB8">
      <w:pPr>
        <w:tabs>
          <w:tab w:val="left" w:pos="834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96250" w:rsidRPr="00AE4F0F">
        <w:rPr>
          <w:rFonts w:ascii="Times New Roman" w:eastAsia="Times New Roman" w:hAnsi="Times New Roman" w:cs="Times New Roman"/>
        </w:rPr>
        <w:t>Todo esse avanço tecnológico</w:t>
      </w:r>
      <w:r w:rsidR="00522533" w:rsidRPr="00AE4F0F">
        <w:rPr>
          <w:rFonts w:ascii="Times New Roman" w:eastAsia="Times New Roman" w:hAnsi="Times New Roman" w:cs="Times New Roman"/>
        </w:rPr>
        <w:t xml:space="preserve"> foi impulsionado ainda mais pela globalização, já que</w:t>
      </w:r>
      <w:r w:rsidR="00504DB8">
        <w:rPr>
          <w:rFonts w:ascii="Times New Roman" w:eastAsia="Times New Roman" w:hAnsi="Times New Roman" w:cs="Times New Roman"/>
        </w:rPr>
        <w:t xml:space="preserve"> </w:t>
      </w:r>
      <w:r w:rsidR="00522533" w:rsidRPr="00AE4F0F">
        <w:rPr>
          <w:rFonts w:ascii="Times New Roman" w:eastAsia="Times New Roman" w:hAnsi="Times New Roman" w:cs="Times New Roman"/>
        </w:rPr>
        <w:t>inclui ferramentas digitais decisivas para a obtenção de result</w:t>
      </w:r>
      <w:r w:rsidR="00A77DD8">
        <w:rPr>
          <w:rFonts w:ascii="Times New Roman" w:eastAsia="Times New Roman" w:hAnsi="Times New Roman" w:cs="Times New Roman"/>
        </w:rPr>
        <w:t>ados mais rápidos e promissores</w:t>
      </w:r>
      <w:r w:rsidR="000D39DA" w:rsidRPr="00AE4F0F">
        <w:rPr>
          <w:rFonts w:ascii="Times New Roman" w:eastAsia="Times New Roman" w:hAnsi="Times New Roman" w:cs="Times New Roman"/>
        </w:rPr>
        <w:t xml:space="preserve"> </w:t>
      </w:r>
      <w:r w:rsidR="00A77DD8">
        <w:rPr>
          <w:rFonts w:ascii="Times New Roman" w:eastAsia="Times New Roman" w:hAnsi="Times New Roman" w:cs="Times New Roman"/>
        </w:rPr>
        <w:t>(</w:t>
      </w:r>
      <w:r w:rsidR="00504DB8">
        <w:rPr>
          <w:rFonts w:ascii="Times New Roman" w:eastAsia="Times New Roman" w:hAnsi="Times New Roman" w:cs="Times New Roman"/>
        </w:rPr>
        <w:t>REDAÇÃO CIA WEB SITES</w:t>
      </w:r>
      <w:r w:rsidR="00A77DD8">
        <w:rPr>
          <w:rFonts w:ascii="Times New Roman" w:eastAsia="Times New Roman" w:hAnsi="Times New Roman" w:cs="Times New Roman"/>
        </w:rPr>
        <w:t>).</w:t>
      </w:r>
    </w:p>
    <w:p w14:paraId="5B521277" w14:textId="6EEB1571" w:rsidR="002F41B6" w:rsidRPr="00AE4F0F" w:rsidRDefault="006C2824" w:rsidP="001F5596">
      <w:pPr>
        <w:tabs>
          <w:tab w:val="left" w:pos="264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De acordo com Moura e Lima (2021), se considerarmos as constantes transformações sociais e profissionais no mundo, torna-se essencial estratégias inovadoras no campo educacional, principalmente em relação ao aprendizado da língua inglesa, tendo em vista que o aprendizado deste idioma afeta diretamente a inserção da pessoa no mundo globalizado, em que o inglês é considerado um idioma global (ANJOS, 2019).</w:t>
      </w:r>
    </w:p>
    <w:p w14:paraId="769B4A9A" w14:textId="3204334C" w:rsidR="00DD50D5" w:rsidRPr="00AE4F0F" w:rsidRDefault="006C2824" w:rsidP="001F5596">
      <w:pPr>
        <w:tabs>
          <w:tab w:val="left" w:pos="264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Conforme apontado por </w:t>
      </w:r>
      <w:proofErr w:type="spellStart"/>
      <w:r w:rsidR="003527E1" w:rsidRPr="00AE4F0F">
        <w:rPr>
          <w:rFonts w:ascii="Times New Roman" w:eastAsia="Times New Roman" w:hAnsi="Times New Roman" w:cs="Times New Roman"/>
        </w:rPr>
        <w:t>Finardi</w:t>
      </w:r>
      <w:proofErr w:type="spellEnd"/>
      <w:r w:rsidR="003527E1" w:rsidRPr="00AE4F0F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3527E1" w:rsidRPr="00AE4F0F">
        <w:rPr>
          <w:rFonts w:ascii="Times New Roman" w:eastAsia="Times New Roman" w:hAnsi="Times New Roman" w:cs="Times New Roman"/>
        </w:rPr>
        <w:t>Pocino</w:t>
      </w:r>
      <w:proofErr w:type="spellEnd"/>
      <w:r w:rsidR="003527E1" w:rsidRPr="00AE4F0F">
        <w:rPr>
          <w:rFonts w:ascii="Times New Roman" w:eastAsia="Times New Roman" w:hAnsi="Times New Roman" w:cs="Times New Roman"/>
        </w:rPr>
        <w:t xml:space="preserve"> (2014), as “tecnologias são indissociáveis do ensino de inglês e que no momento atual, mais do que nunca, devemos estar preparados para lidar com estas duas linguagens (tecnologia e </w:t>
      </w:r>
      <w:r w:rsidR="00A77DD8" w:rsidRPr="00AE4F0F">
        <w:rPr>
          <w:rFonts w:ascii="Times New Roman" w:eastAsia="Times New Roman" w:hAnsi="Times New Roman" w:cs="Times New Roman"/>
        </w:rPr>
        <w:t>inglês) ”</w:t>
      </w:r>
      <w:r w:rsidR="003527E1" w:rsidRPr="00AE4F0F">
        <w:rPr>
          <w:rFonts w:ascii="Times New Roman" w:eastAsia="Times New Roman" w:hAnsi="Times New Roman" w:cs="Times New Roman"/>
        </w:rPr>
        <w:t>.</w:t>
      </w:r>
    </w:p>
    <w:p w14:paraId="3E89DAF3" w14:textId="19FA621F" w:rsidR="00DD50D5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Atualmente, professores e alunos fazem uso constante de dispositivos móveis em suas interações sociais, tendo em vista que vivemos em um mundo em que a tecnologia tem perpassado a vida do ser humano, conforme apontado por Souza (2015):</w:t>
      </w:r>
    </w:p>
    <w:p w14:paraId="3592F270" w14:textId="77777777" w:rsidR="00504DB8" w:rsidRPr="00AE4F0F" w:rsidRDefault="00504DB8" w:rsidP="001F5596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49A1706C" w14:textId="1883E5E7" w:rsidR="00DD50D5" w:rsidRDefault="003527E1" w:rsidP="00504DB8">
      <w:pPr>
        <w:spacing w:before="0"/>
        <w:ind w:left="2268"/>
        <w:rPr>
          <w:rFonts w:ascii="Times New Roman" w:hAnsi="Times New Roman" w:cs="Times New Roman"/>
          <w:sz w:val="20"/>
          <w:szCs w:val="20"/>
        </w:rPr>
      </w:pPr>
      <w:r w:rsidRPr="00AE4F0F">
        <w:rPr>
          <w:rFonts w:ascii="Times New Roman" w:hAnsi="Times New Roman" w:cs="Times New Roman"/>
        </w:rPr>
        <w:t xml:space="preserve"> </w:t>
      </w:r>
      <w:r w:rsidRPr="00AE4F0F">
        <w:rPr>
          <w:rFonts w:ascii="Times New Roman" w:hAnsi="Times New Roman" w:cs="Times New Roman"/>
          <w:sz w:val="20"/>
          <w:szCs w:val="20"/>
        </w:rPr>
        <w:t>[...] a utilização pedagogicamente correta do recurso tecnológico escolhido significa levar em conta, principalmente, que educar com tecnologia é fazer uso proficiente das melhores ferramentas educacionais de que se dispõe no tempo em que se ensina, mantendo sempre os olhos voltados para o tempo que virá.</w:t>
      </w:r>
    </w:p>
    <w:p w14:paraId="17178CE3" w14:textId="77777777" w:rsidR="00504DB8" w:rsidRPr="00AE4F0F" w:rsidRDefault="00504DB8" w:rsidP="001F5596">
      <w:pPr>
        <w:ind w:left="2268"/>
        <w:rPr>
          <w:rFonts w:ascii="Times New Roman" w:hAnsi="Times New Roman" w:cs="Times New Roman"/>
          <w:sz w:val="20"/>
          <w:szCs w:val="20"/>
        </w:rPr>
      </w:pPr>
    </w:p>
    <w:p w14:paraId="5162B866" w14:textId="770C1E6F" w:rsidR="00DD50D5" w:rsidRPr="00AE4F0F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Por outro lado, o educando deixa de ser passivo, apenas olhando, ouvindo e copiando, mas interage – inventando, transformando, </w:t>
      </w:r>
      <w:r w:rsidR="00A77DD8" w:rsidRPr="00AE4F0F">
        <w:rPr>
          <w:rFonts w:ascii="Times New Roman" w:eastAsia="Times New Roman" w:hAnsi="Times New Roman" w:cs="Times New Roman"/>
        </w:rPr>
        <w:t>construindo</w:t>
      </w:r>
      <w:r w:rsidR="003527E1" w:rsidRPr="00AE4F0F">
        <w:rPr>
          <w:rFonts w:ascii="Times New Roman" w:eastAsia="Times New Roman" w:hAnsi="Times New Roman" w:cs="Times New Roman"/>
        </w:rPr>
        <w:t>, acrescentando, tal que este se torne um coautor do processo em curso. Nessa dinâmica, professores e alunos se tornam parceiros de aprendizagem. (SOUZA, 2015)</w:t>
      </w:r>
    </w:p>
    <w:p w14:paraId="534900BD" w14:textId="24E5B409" w:rsidR="00DD50D5" w:rsidRPr="00AE4F0F" w:rsidRDefault="006C2824" w:rsidP="001F5596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Embora a tecnologia tenda a estar cada vez mais presente no cotidiano, Souza (2015) destaca que a figura do professor não desapareceu, mas tem assumido um papel diferenciado. Neste sentido, é necessário que ele se adapte às novas dinâmicas </w:t>
      </w:r>
      <w:r w:rsidR="003527E1" w:rsidRPr="00AE4F0F">
        <w:rPr>
          <w:rFonts w:ascii="Times New Roman" w:eastAsia="Times New Roman" w:hAnsi="Times New Roman" w:cs="Times New Roman"/>
        </w:rPr>
        <w:lastRenderedPageBreak/>
        <w:t>tecnológicas e pedagógicas que a tecnologia proporciona, estando ciente de que seu trabalho não está “restrito ao mundo real. É também requerido dele uma atuação em ambiente virtual”.</w:t>
      </w:r>
    </w:p>
    <w:p w14:paraId="32AE2AC7" w14:textId="0903390F" w:rsidR="00DD50D5" w:rsidRPr="00AE4F0F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Da mesma forma, os alunos são diretamente afetados, pois “há uma combinação do aprendizado on-line com o off-line, em modelos que mesclam momentos nos quais os educandos estudam sozinhos (virtual), com outros em que a aprendizagem se dá na forma</w:t>
      </w:r>
      <w:r w:rsidR="00504DB8">
        <w:rPr>
          <w:rFonts w:ascii="Times New Roman" w:eastAsia="Times New Roman" w:hAnsi="Times New Roman" w:cs="Times New Roman"/>
        </w:rPr>
        <w:t xml:space="preserve"> </w:t>
      </w:r>
      <w:r w:rsidR="00A77DD8" w:rsidRPr="00AE4F0F">
        <w:rPr>
          <w:rFonts w:ascii="Times New Roman" w:eastAsia="Times New Roman" w:hAnsi="Times New Roman" w:cs="Times New Roman"/>
        </w:rPr>
        <w:t>presencial.”</w:t>
      </w:r>
      <w:r w:rsidR="003527E1" w:rsidRPr="00AE4F0F">
        <w:rPr>
          <w:rFonts w:ascii="Times New Roman" w:eastAsia="Times New Roman" w:hAnsi="Times New Roman" w:cs="Times New Roman"/>
        </w:rPr>
        <w:t xml:space="preserve"> (SOUZA, 2015)</w:t>
      </w:r>
    </w:p>
    <w:p w14:paraId="5EABDF25" w14:textId="6D743045" w:rsidR="00DD50D5" w:rsidRPr="00AE4F0F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Em relação as alternativas pedagógicas para o aprendizado do inglês, Lusa (2019) argumenta que:</w:t>
      </w:r>
    </w:p>
    <w:p w14:paraId="029C79E5" w14:textId="77777777" w:rsidR="00DD50D5" w:rsidRPr="00AE4F0F" w:rsidRDefault="003527E1" w:rsidP="00504DB8">
      <w:pPr>
        <w:spacing w:before="0"/>
        <w:ind w:left="2268"/>
        <w:rPr>
          <w:rFonts w:ascii="Times New Roman" w:hAnsi="Times New Roman" w:cs="Times New Roman"/>
          <w:sz w:val="20"/>
          <w:szCs w:val="20"/>
        </w:rPr>
      </w:pPr>
      <w:r w:rsidRPr="00AE4F0F">
        <w:rPr>
          <w:rFonts w:ascii="Times New Roman" w:hAnsi="Times New Roman" w:cs="Times New Roman"/>
          <w:sz w:val="20"/>
          <w:szCs w:val="20"/>
        </w:rPr>
        <w:t>o jogo em plataforma digital é uma ferramenta que geralmente interessa aos alunos, podendo ser útil para a aprendizagem de vocabulário bem como para treinar estruturas gramaticais. [...] Os jogos podem servir de feedback ao aprendizado para o aluno, sem a necessidade de correção individual por parte do professor. (LUSA, 2019)</w:t>
      </w:r>
    </w:p>
    <w:p w14:paraId="3A529DD3" w14:textId="77777777" w:rsidR="006C2824" w:rsidRDefault="003527E1" w:rsidP="00504DB8">
      <w:pPr>
        <w:spacing w:before="0" w:line="360" w:lineRule="auto"/>
        <w:rPr>
          <w:rFonts w:ascii="Times New Roman" w:hAnsi="Times New Roman" w:cs="Times New Roman"/>
        </w:rPr>
      </w:pPr>
      <w:r w:rsidRPr="00AE4F0F">
        <w:rPr>
          <w:rFonts w:ascii="Times New Roman" w:hAnsi="Times New Roman" w:cs="Times New Roman"/>
        </w:rPr>
        <w:t xml:space="preserve"> </w:t>
      </w:r>
    </w:p>
    <w:p w14:paraId="4BFAC9B6" w14:textId="0147C028" w:rsidR="00DD50D5" w:rsidRPr="006C2824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>Tal ideia também é defendida por Moura e Lima (2021). Segundo os autores, o aprendizado de língua inglesa aliada a tecnologia, tais como com atividades lúdicas, propicia, “além do gosto e estímulos, o uso das faculdades perceptivas, com o intuito de desenvolvê-las progressivamente. Assim é possível direcionar o processo educativo de forma criativa, em que todos gostam e querem aprender [...]”</w:t>
      </w:r>
    </w:p>
    <w:p w14:paraId="6F193BA8" w14:textId="085DA5CA" w:rsidR="00DD50D5" w:rsidRDefault="006C2824" w:rsidP="00504DB8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527E1" w:rsidRPr="00AE4F0F">
        <w:rPr>
          <w:rFonts w:ascii="Times New Roman" w:eastAsia="Times New Roman" w:hAnsi="Times New Roman" w:cs="Times New Roman"/>
        </w:rPr>
        <w:t xml:space="preserve">Enfim, aprender um novo idioma por meios tecnológicos, além de ter a vantagem de ser um ambiente normalmente livre de pressão, tende a contribuir para o “desenvolvimento pessoal, social e cultural, além de proporcionar </w:t>
      </w:r>
      <w:r w:rsidR="00E81161" w:rsidRPr="00AE4F0F">
        <w:rPr>
          <w:rFonts w:ascii="Times New Roman" w:eastAsia="Times New Roman" w:hAnsi="Times New Roman" w:cs="Times New Roman"/>
        </w:rPr>
        <w:t>às discentes melhorias</w:t>
      </w:r>
      <w:r w:rsidR="003527E1" w:rsidRPr="00AE4F0F">
        <w:rPr>
          <w:rFonts w:ascii="Times New Roman" w:eastAsia="Times New Roman" w:hAnsi="Times New Roman" w:cs="Times New Roman"/>
        </w:rPr>
        <w:t xml:space="preserve"> signi</w:t>
      </w:r>
      <w:r w:rsidR="00065C62" w:rsidRPr="00AE4F0F">
        <w:rPr>
          <w:rFonts w:ascii="Times New Roman" w:eastAsia="Times New Roman" w:hAnsi="Times New Roman" w:cs="Times New Roman"/>
        </w:rPr>
        <w:t>fi</w:t>
      </w:r>
      <w:r w:rsidR="003527E1" w:rsidRPr="00AE4F0F">
        <w:rPr>
          <w:rFonts w:ascii="Times New Roman" w:eastAsia="Times New Roman" w:hAnsi="Times New Roman" w:cs="Times New Roman"/>
        </w:rPr>
        <w:t>cativas na comunicação e na expressão oral e escrita”. (MOURA; LIMA, 2021)</w:t>
      </w:r>
    </w:p>
    <w:p w14:paraId="0BADEB10" w14:textId="77777777" w:rsidR="00504DB8" w:rsidRDefault="00504DB8" w:rsidP="00504DB8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7C8EC903" w14:textId="78FB8017" w:rsidR="00504DB8" w:rsidRDefault="000B2BE2" w:rsidP="00504DB8">
      <w:pPr>
        <w:spacing w:before="0" w:line="360" w:lineRule="auto"/>
        <w:rPr>
          <w:rFonts w:ascii="Times New Roman" w:eastAsia="Times New Roman" w:hAnsi="Times New Roman" w:cs="Times New Roman"/>
          <w:b/>
          <w:bCs/>
        </w:rPr>
      </w:pPr>
      <w:r w:rsidRPr="00AE4F0F">
        <w:rPr>
          <w:rFonts w:ascii="Times New Roman" w:eastAsia="Times New Roman" w:hAnsi="Times New Roman" w:cs="Times New Roman"/>
          <w:b/>
          <w:bCs/>
        </w:rPr>
        <w:t>2.3 Trabalhos relacionados</w:t>
      </w:r>
    </w:p>
    <w:p w14:paraId="636DFA93" w14:textId="77777777" w:rsidR="00504DB8" w:rsidRDefault="00504DB8" w:rsidP="00504DB8">
      <w:pPr>
        <w:spacing w:before="0" w:line="360" w:lineRule="auto"/>
        <w:rPr>
          <w:rFonts w:ascii="Times New Roman" w:eastAsia="Times New Roman" w:hAnsi="Times New Roman" w:cs="Times New Roman"/>
          <w:b/>
          <w:bCs/>
        </w:rPr>
      </w:pPr>
    </w:p>
    <w:p w14:paraId="10EAB853" w14:textId="0C444E02" w:rsidR="00EE7429" w:rsidRPr="00EE7429" w:rsidRDefault="00504DB8" w:rsidP="00EE7429">
      <w:pPr>
        <w:pStyle w:val="SemEspaamento"/>
        <w:spacing w:line="360" w:lineRule="auto"/>
      </w:pPr>
      <w:r>
        <w:rPr>
          <w:b/>
        </w:rPr>
        <w:tab/>
      </w:r>
      <w:r w:rsidR="00CE2039" w:rsidRPr="00EE7429">
        <w:t>Valmir Santos e Claudia Pereira, desenvolveram</w:t>
      </w:r>
      <w:r w:rsidRPr="00EE7429">
        <w:t xml:space="preserve"> um</w:t>
      </w:r>
      <w:r w:rsidR="00CE2039" w:rsidRPr="00EE7429">
        <w:t xml:space="preserve"> software</w:t>
      </w:r>
      <w:r w:rsidRPr="00EE7429">
        <w:t xml:space="preserve"> intitulado</w:t>
      </w:r>
      <w:r w:rsidR="00CE2039" w:rsidRPr="00EE7429">
        <w:t xml:space="preserve"> “Jogo mobile para a aprendizagem lúdica de língua inglesa para pessoas com deficiência visual”. </w:t>
      </w:r>
      <w:r w:rsidRPr="00EE7429">
        <w:t>O trabalho consistiu em</w:t>
      </w:r>
      <w:r w:rsidR="00CE2039" w:rsidRPr="00EE7429">
        <w:t xml:space="preserve"> uma aplicação q</w:t>
      </w:r>
      <w:r w:rsidRPr="00EE7429">
        <w:t>u</w:t>
      </w:r>
      <w:r w:rsidR="00CE2039" w:rsidRPr="00EE7429">
        <w:t>e utilizava música como meio de construção de conhecimento, sendo composto por dois desafios</w:t>
      </w:r>
      <w:r w:rsidRPr="00EE7429">
        <w:t>. O</w:t>
      </w:r>
      <w:r w:rsidR="00CE2039" w:rsidRPr="00EE7429">
        <w:t xml:space="preserve"> jogo além de possuir interface visual acessível, também possui mecanismo para descrição de texto em áudio. Este foi desenvolvido buscando a promoção de acessibilidade de aprendizado. Os resultados obtidos não foram documentados.</w:t>
      </w:r>
    </w:p>
    <w:p w14:paraId="22D7DE3D" w14:textId="77777777" w:rsidR="00EE7429" w:rsidRDefault="00BC0AA8" w:rsidP="00EE7429">
      <w:pPr>
        <w:spacing w:before="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ab/>
        <w:t xml:space="preserve">Um outro trabalho encontrado, foi o desenvolvido por um grupo de estudantes universitários da Universidade de Uberaba. Estes, desenvolveram um projeto chamado “Aplicação mobile: desenvolvimento e programação da aprendizagem e do conhecimento da língua inglesa”. Foi desenvolvido um aplicativo </w:t>
      </w:r>
      <w:r w:rsidR="00EE7429">
        <w:rPr>
          <w:rFonts w:ascii="Times New Roman" w:eastAsia="Times New Roman" w:hAnsi="Times New Roman" w:cs="Times New Roman"/>
          <w:bCs/>
        </w:rPr>
        <w:t xml:space="preserve">que </w:t>
      </w:r>
      <w:r w:rsidR="008820E8" w:rsidRPr="008820E8">
        <w:rPr>
          <w:rFonts w:ascii="Times New Roman" w:eastAsia="Times New Roman" w:hAnsi="Times New Roman" w:cs="Times New Roman"/>
          <w:bCs/>
        </w:rPr>
        <w:t>associa motivação e tecnologia para propor um aplicativo de apoio nos estudos da língua inglesa, voltado para o público infantil, mas com uma forma dinâmica e atr</w:t>
      </w:r>
      <w:r w:rsidR="008820E8">
        <w:rPr>
          <w:rFonts w:ascii="Times New Roman" w:eastAsia="Times New Roman" w:hAnsi="Times New Roman" w:cs="Times New Roman"/>
          <w:bCs/>
        </w:rPr>
        <w:t xml:space="preserve">ativa na abordagem de conteúdo. </w:t>
      </w:r>
    </w:p>
    <w:p w14:paraId="141AC596" w14:textId="453524F7" w:rsidR="00065C62" w:rsidRPr="00EE7429" w:rsidRDefault="00786243" w:rsidP="00EE7429">
      <w:pPr>
        <w:spacing w:before="0" w:line="360" w:lineRule="auto"/>
        <w:rPr>
          <w:rFonts w:ascii="Times New Roman" w:eastAsia="Times New Roman" w:hAnsi="Times New Roman" w:cs="Times New Roman"/>
          <w:bCs/>
        </w:rPr>
      </w:pPr>
      <w:r w:rsidRPr="008820E8">
        <w:rPr>
          <w:rFonts w:ascii="Times New Roman" w:eastAsia="Times New Roman" w:hAnsi="Times New Roman" w:cs="Times New Roman"/>
          <w:b/>
          <w:bCs/>
        </w:rPr>
        <w:t>3.</w:t>
      </w:r>
      <w:r w:rsidR="00577B54" w:rsidRPr="008820E8">
        <w:rPr>
          <w:rFonts w:ascii="Times New Roman" w:eastAsia="Times New Roman" w:hAnsi="Times New Roman" w:cs="Times New Roman"/>
          <w:b/>
          <w:bCs/>
        </w:rPr>
        <w:t>Metodologia</w:t>
      </w:r>
    </w:p>
    <w:p w14:paraId="067E3A18" w14:textId="099FE73C" w:rsidR="00D4105A" w:rsidRPr="00AE4F0F" w:rsidRDefault="00D4105A" w:rsidP="001F5596">
      <w:pPr>
        <w:pStyle w:val="Ttulo1"/>
        <w:numPr>
          <w:ilvl w:val="1"/>
          <w:numId w:val="3"/>
        </w:numPr>
        <w:tabs>
          <w:tab w:val="clear" w:pos="720"/>
          <w:tab w:val="left" w:pos="426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4F0F">
        <w:rPr>
          <w:rFonts w:ascii="Times New Roman" w:hAnsi="Times New Roman" w:cs="Times New Roman"/>
          <w:sz w:val="24"/>
          <w:szCs w:val="24"/>
        </w:rPr>
        <w:t>Qualificação da pesquisa</w:t>
      </w:r>
    </w:p>
    <w:p w14:paraId="1B1214D2" w14:textId="5A813304" w:rsidR="00B8286E" w:rsidRDefault="006C2824" w:rsidP="001F559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8286E">
        <w:rPr>
          <w:rFonts w:ascii="Times New Roman" w:eastAsia="Times New Roman" w:hAnsi="Times New Roman" w:cs="Times New Roman"/>
        </w:rPr>
        <w:t>A pesquisa desenvolvida utiliza-se da abordagem qualitativa, que propicia o aprofundamento da investigação das questões relacionadas ao fenômeno em estudo e das suas relações</w:t>
      </w:r>
      <w:r w:rsidR="00EE7429">
        <w:rPr>
          <w:rFonts w:ascii="Times New Roman" w:eastAsia="Times New Roman" w:hAnsi="Times New Roman" w:cs="Times New Roman"/>
        </w:rPr>
        <w:t xml:space="preserve">. </w:t>
      </w:r>
      <w:r w:rsidR="00B8286E">
        <w:rPr>
          <w:rFonts w:ascii="Times New Roman" w:eastAsia="Times New Roman" w:hAnsi="Times New Roman" w:cs="Times New Roman"/>
        </w:rPr>
        <w:t>(</w:t>
      </w:r>
      <w:r w:rsidR="00EE7429">
        <w:rPr>
          <w:rFonts w:ascii="Times New Roman" w:eastAsia="Times New Roman" w:hAnsi="Times New Roman" w:cs="Times New Roman"/>
        </w:rPr>
        <w:t>GIL</w:t>
      </w:r>
      <w:r w:rsidR="00B8286E">
        <w:rPr>
          <w:rFonts w:ascii="Times New Roman" w:eastAsia="Times New Roman" w:hAnsi="Times New Roman" w:cs="Times New Roman"/>
        </w:rPr>
        <w:t>, 1999)</w:t>
      </w:r>
    </w:p>
    <w:p w14:paraId="1CF75D9D" w14:textId="5F101F93" w:rsidR="00291720" w:rsidRDefault="006C2824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8286E">
        <w:rPr>
          <w:rFonts w:ascii="Times New Roman" w:eastAsia="Times New Roman" w:hAnsi="Times New Roman" w:cs="Times New Roman"/>
        </w:rPr>
        <w:t>O projeto foi desenvolvido buscando valorizar um contato direto com a situação selecionada para o desenvolvimento, buscando-se o que e</w:t>
      </w:r>
      <w:r w:rsidR="00291720">
        <w:rPr>
          <w:rFonts w:ascii="Times New Roman" w:eastAsia="Times New Roman" w:hAnsi="Times New Roman" w:cs="Times New Roman"/>
        </w:rPr>
        <w:t>ra comum em casos como esse. O projeto</w:t>
      </w:r>
      <w:r w:rsidR="00B8286E">
        <w:rPr>
          <w:rFonts w:ascii="Times New Roman" w:eastAsia="Times New Roman" w:hAnsi="Times New Roman" w:cs="Times New Roman"/>
        </w:rPr>
        <w:t xml:space="preserve"> </w:t>
      </w:r>
      <w:r w:rsidR="00291720">
        <w:rPr>
          <w:rFonts w:ascii="Times New Roman" w:eastAsia="Times New Roman" w:hAnsi="Times New Roman" w:cs="Times New Roman"/>
        </w:rPr>
        <w:t>permaneceu</w:t>
      </w:r>
      <w:r w:rsidR="00B8286E">
        <w:rPr>
          <w:rFonts w:ascii="Times New Roman" w:eastAsia="Times New Roman" w:hAnsi="Times New Roman" w:cs="Times New Roman"/>
        </w:rPr>
        <w:t xml:space="preserve"> </w:t>
      </w:r>
      <w:r w:rsidR="00291720">
        <w:rPr>
          <w:rFonts w:ascii="Times New Roman" w:eastAsia="Times New Roman" w:hAnsi="Times New Roman" w:cs="Times New Roman"/>
        </w:rPr>
        <w:t>aberto</w:t>
      </w:r>
      <w:r w:rsidR="00B8286E">
        <w:rPr>
          <w:rFonts w:ascii="Times New Roman" w:eastAsia="Times New Roman" w:hAnsi="Times New Roman" w:cs="Times New Roman"/>
        </w:rPr>
        <w:t xml:space="preserve"> para analisar a individualidade e por meio dela desenvolver múltiplos significados.</w:t>
      </w:r>
    </w:p>
    <w:p w14:paraId="01FDC730" w14:textId="71B47F2B" w:rsidR="00E2058C" w:rsidRDefault="00291720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="00DF7CF5" w:rsidRPr="00DF7CF5">
        <w:rPr>
          <w:rFonts w:ascii="Times New Roman" w:eastAsia="Times New Roman" w:hAnsi="Times New Roman" w:cs="Times New Roman"/>
          <w:color w:val="FF0000"/>
        </w:rPr>
        <w:t xml:space="preserve"> </w:t>
      </w:r>
      <w:r w:rsidR="00514C53" w:rsidRPr="00AE4F0F">
        <w:rPr>
          <w:rFonts w:ascii="Times New Roman" w:eastAsia="Times New Roman" w:hAnsi="Times New Roman" w:cs="Times New Roman"/>
        </w:rPr>
        <w:t xml:space="preserve">O trabalho foi desenvolvido com ambiente natural como fonte direta de dados. Neste tipo, supõe o contato direto e prolongado do pesquisador com o ambiente e a situação que está sendo investigada. </w:t>
      </w:r>
      <w:r w:rsidR="00514C53">
        <w:rPr>
          <w:rFonts w:ascii="Times New Roman" w:eastAsia="Times New Roman" w:hAnsi="Times New Roman" w:cs="Times New Roman"/>
        </w:rPr>
        <w:t>No projeto</w:t>
      </w:r>
      <w:r w:rsidR="00514C53" w:rsidRPr="00AE4F0F">
        <w:rPr>
          <w:rFonts w:ascii="Times New Roman" w:eastAsia="Times New Roman" w:hAnsi="Times New Roman" w:cs="Times New Roman"/>
        </w:rPr>
        <w:t>, foi desenvolvido por meio da extensiva observação do caso de uma professora particular de inglês.</w:t>
      </w:r>
    </w:p>
    <w:p w14:paraId="6B7FF977" w14:textId="2FB4B34D" w:rsidR="008820E8" w:rsidRDefault="00514C53" w:rsidP="00EE7429">
      <w:pPr>
        <w:spacing w:before="0"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AE4F0F">
        <w:rPr>
          <w:rFonts w:ascii="Times New Roman" w:eastAsia="Times New Roman" w:hAnsi="Times New Roman" w:cs="Times New Roman"/>
        </w:rPr>
        <w:t xml:space="preserve">Esse contexto foi abordado baseado no estudo de caso, que é </w:t>
      </w:r>
      <w:r w:rsidRPr="00AE4F0F">
        <w:rPr>
          <w:rFonts w:ascii="Times New Roman" w:hAnsi="Times New Roman" w:cs="Times New Roman"/>
        </w:rPr>
        <w:t>caracterizado pelo estudo profundo e exaustivo dos fatos objetos de investigação, permitindo um amplo e pormenorizado conhecimento da realid</w:t>
      </w:r>
      <w:r w:rsidR="008820E8">
        <w:rPr>
          <w:rFonts w:ascii="Times New Roman" w:hAnsi="Times New Roman" w:cs="Times New Roman"/>
        </w:rPr>
        <w:t>ade e dos fenômenos pesquisados.</w:t>
      </w:r>
    </w:p>
    <w:p w14:paraId="7FF50AB5" w14:textId="77777777" w:rsidR="00EE7429" w:rsidRDefault="008820E8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14C53">
        <w:rPr>
          <w:rFonts w:ascii="Times New Roman" w:eastAsia="Times New Roman" w:hAnsi="Times New Roman" w:cs="Times New Roman"/>
        </w:rPr>
        <w:t>Foram desenvolvidos documentos e diagramas a fim de auxiliar o desenvolvimento da solução dessa questão. Entre os diagramas, foram feitos: diagrama de caso de uso, diagrama de classe e diagrama lógico foram desenvolvidos para mapear uma visão de alto nível do problema trazido pelo cliente.</w:t>
      </w:r>
    </w:p>
    <w:p w14:paraId="4A2E819D" w14:textId="36088578" w:rsidR="00F22A1D" w:rsidRPr="008820E8" w:rsidRDefault="00D4105A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 w:rsidRPr="00AE4F0F">
        <w:rPr>
          <w:rFonts w:ascii="Times New Roman" w:eastAsia="Times New Roman" w:hAnsi="Times New Roman" w:cs="Times New Roman"/>
        </w:rPr>
        <w:tab/>
      </w:r>
    </w:p>
    <w:p w14:paraId="1FA4CB49" w14:textId="1017756E" w:rsidR="00EE7429" w:rsidRDefault="00AA5047" w:rsidP="00EE7429">
      <w:pPr>
        <w:pStyle w:val="Ttulo2"/>
        <w:spacing w:before="0" w:line="360" w:lineRule="auto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3</w:t>
      </w:r>
      <w:r w:rsidR="00D4105A" w:rsidRPr="00AE4F0F">
        <w:rPr>
          <w:rFonts w:ascii="Times New Roman" w:hAnsi="Times New Roman" w:cs="Times New Roman"/>
        </w:rPr>
        <w:t>.2. Métodos Utilizados</w:t>
      </w:r>
      <w:r w:rsidR="00D4105A" w:rsidRPr="00AE4F0F">
        <w:rPr>
          <w:rFonts w:ascii="Times New Roman" w:hAnsi="Times New Roman" w:cs="Times New Roman"/>
          <w:b w:val="0"/>
          <w:bCs/>
        </w:rPr>
        <w:t xml:space="preserve"> </w:t>
      </w:r>
    </w:p>
    <w:p w14:paraId="6F00C27E" w14:textId="77777777" w:rsidR="00EE7429" w:rsidRPr="00EE7429" w:rsidRDefault="00EE7429" w:rsidP="00EE7429">
      <w:pPr>
        <w:spacing w:before="0"/>
      </w:pPr>
    </w:p>
    <w:p w14:paraId="29FE3E6C" w14:textId="15C17513" w:rsidR="00EE7429" w:rsidRDefault="00297745" w:rsidP="00EE7429">
      <w:pPr>
        <w:pStyle w:val="Ttulo2"/>
        <w:spacing w:before="0" w:line="360" w:lineRule="auto"/>
        <w:jc w:val="both"/>
      </w:pPr>
      <w:r>
        <w:t>3.2.1. Levantamento de requisitos</w:t>
      </w:r>
    </w:p>
    <w:p w14:paraId="6F40E2D2" w14:textId="77777777" w:rsidR="00EE7429" w:rsidRPr="00EE7429" w:rsidRDefault="00EE7429" w:rsidP="00EE7429">
      <w:pPr>
        <w:spacing w:before="0"/>
      </w:pPr>
    </w:p>
    <w:p w14:paraId="23356F65" w14:textId="6721F52C" w:rsidR="00BC63DB" w:rsidRDefault="005A1A2E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 w:rsidRPr="00AE4F0F"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8820E8">
        <w:rPr>
          <w:rFonts w:ascii="Times New Roman" w:hAnsi="Times New Roman" w:cs="Times New Roman"/>
          <w:b/>
          <w:bCs/>
        </w:rPr>
        <w:tab/>
      </w:r>
      <w:r w:rsidR="00297745">
        <w:rPr>
          <w:rFonts w:ascii="Times New Roman" w:eastAsia="Times New Roman" w:hAnsi="Times New Roman" w:cs="Times New Roman"/>
        </w:rPr>
        <w:t>Todos os dados utilizados no trabalho</w:t>
      </w:r>
      <w:r w:rsidR="00EE7429">
        <w:rPr>
          <w:rFonts w:ascii="Times New Roman" w:eastAsia="Times New Roman" w:hAnsi="Times New Roman" w:cs="Times New Roman"/>
        </w:rPr>
        <w:t xml:space="preserve"> </w:t>
      </w:r>
      <w:r w:rsidR="00297745">
        <w:rPr>
          <w:rFonts w:ascii="Times New Roman" w:eastAsia="Times New Roman" w:hAnsi="Times New Roman" w:cs="Times New Roman"/>
        </w:rPr>
        <w:t xml:space="preserve">foram coletados por meio de entrevistas e reuniões com a cliente, Joyce, e os membros do grupo. Nestas foram exibidas informações sobre o atual funcionamento do processo de </w:t>
      </w:r>
      <w:r w:rsidR="00EE7429">
        <w:rPr>
          <w:rFonts w:ascii="Times New Roman" w:eastAsia="Times New Roman" w:hAnsi="Times New Roman" w:cs="Times New Roman"/>
        </w:rPr>
        <w:t xml:space="preserve">indicação de </w:t>
      </w:r>
      <w:r w:rsidR="00297745">
        <w:rPr>
          <w:rFonts w:ascii="Times New Roman" w:eastAsia="Times New Roman" w:hAnsi="Times New Roman" w:cs="Times New Roman"/>
        </w:rPr>
        <w:t xml:space="preserve">atividades </w:t>
      </w:r>
      <w:r w:rsidR="00EE7429">
        <w:rPr>
          <w:rFonts w:ascii="Times New Roman" w:eastAsia="Times New Roman" w:hAnsi="Times New Roman" w:cs="Times New Roman"/>
        </w:rPr>
        <w:t>enquanto tarefas para casa.</w:t>
      </w:r>
      <w:r w:rsidR="00297745">
        <w:rPr>
          <w:rFonts w:ascii="Times New Roman" w:eastAsia="Times New Roman" w:hAnsi="Times New Roman" w:cs="Times New Roman"/>
        </w:rPr>
        <w:t xml:space="preserve"> </w:t>
      </w:r>
      <w:r w:rsidR="00EE7429">
        <w:rPr>
          <w:rFonts w:ascii="Times New Roman" w:eastAsia="Times New Roman" w:hAnsi="Times New Roman" w:cs="Times New Roman"/>
        </w:rPr>
        <w:t>C</w:t>
      </w:r>
      <w:r w:rsidR="00297745">
        <w:rPr>
          <w:rFonts w:ascii="Times New Roman" w:eastAsia="Times New Roman" w:hAnsi="Times New Roman" w:cs="Times New Roman"/>
        </w:rPr>
        <w:t>om os dados coletados foi possível a construção da solução em busca de viabilizar o trabalho d</w:t>
      </w:r>
      <w:r w:rsidR="00EE7429">
        <w:rPr>
          <w:rFonts w:ascii="Times New Roman" w:eastAsia="Times New Roman" w:hAnsi="Times New Roman" w:cs="Times New Roman"/>
        </w:rPr>
        <w:t>o cliente</w:t>
      </w:r>
      <w:r w:rsidR="00297745">
        <w:rPr>
          <w:rFonts w:ascii="Times New Roman" w:eastAsia="Times New Roman" w:hAnsi="Times New Roman" w:cs="Times New Roman"/>
        </w:rPr>
        <w:t xml:space="preserve"> e torná-lo mais dinâmico.</w:t>
      </w:r>
    </w:p>
    <w:p w14:paraId="0B213B55" w14:textId="77777777" w:rsidR="008820E8" w:rsidRDefault="008820E8" w:rsidP="001F5596">
      <w:pPr>
        <w:spacing w:line="360" w:lineRule="auto"/>
        <w:rPr>
          <w:rFonts w:ascii="Times New Roman" w:eastAsia="Times New Roman" w:hAnsi="Times New Roman" w:cs="Times New Roman"/>
        </w:rPr>
      </w:pPr>
    </w:p>
    <w:p w14:paraId="14EDE19B" w14:textId="77777777" w:rsidR="008820E8" w:rsidRDefault="008820E8" w:rsidP="001F5596">
      <w:pPr>
        <w:spacing w:line="360" w:lineRule="auto"/>
        <w:rPr>
          <w:rFonts w:ascii="Times New Roman" w:eastAsia="Times New Roman" w:hAnsi="Times New Roman" w:cs="Times New Roman"/>
        </w:rPr>
      </w:pPr>
    </w:p>
    <w:p w14:paraId="5BB751CA" w14:textId="583C5A31" w:rsidR="008820E8" w:rsidRDefault="00297745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3.2.2. Tecnologias utilizadas</w:t>
      </w:r>
    </w:p>
    <w:p w14:paraId="1E5CE271" w14:textId="77777777" w:rsidR="00EE7429" w:rsidRDefault="00EE7429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14:paraId="18D303A2" w14:textId="47AB7809" w:rsidR="00EE7429" w:rsidRPr="00EE7429" w:rsidRDefault="008820E8" w:rsidP="00EE7429">
      <w:pPr>
        <w:spacing w:before="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r w:rsidR="00EE7429" w:rsidRPr="00EE7429">
        <w:rPr>
          <w:rFonts w:ascii="Times New Roman" w:eastAsia="Times New Roman" w:hAnsi="Times New Roman" w:cs="Times New Roman"/>
          <w:bCs/>
        </w:rPr>
        <w:t xml:space="preserve">O trabalho </w:t>
      </w:r>
      <w:r w:rsidR="00EE7429">
        <w:rPr>
          <w:rFonts w:ascii="Times New Roman" w:eastAsia="Times New Roman" w:hAnsi="Times New Roman" w:cs="Times New Roman"/>
          <w:bCs/>
        </w:rPr>
        <w:t>desenvolvido foi estruturado</w:t>
      </w:r>
      <w:r w:rsidR="00EE7429" w:rsidRPr="00EE7429">
        <w:rPr>
          <w:rFonts w:ascii="Times New Roman" w:eastAsia="Times New Roman" w:hAnsi="Times New Roman" w:cs="Times New Roman"/>
          <w:bCs/>
        </w:rPr>
        <w:t xml:space="preserve"> em dois projetos desacoplados, </w:t>
      </w:r>
      <w:r w:rsidR="00EE7429">
        <w:rPr>
          <w:rFonts w:ascii="Times New Roman" w:eastAsia="Times New Roman" w:hAnsi="Times New Roman" w:cs="Times New Roman"/>
          <w:bCs/>
        </w:rPr>
        <w:t xml:space="preserve">sendo </w:t>
      </w:r>
      <w:r w:rsidR="00EE7429" w:rsidRPr="00EE7429">
        <w:rPr>
          <w:rFonts w:ascii="Times New Roman" w:eastAsia="Times New Roman" w:hAnsi="Times New Roman" w:cs="Times New Roman"/>
          <w:bCs/>
        </w:rPr>
        <w:t xml:space="preserve">um para o </w:t>
      </w:r>
      <w:proofErr w:type="spellStart"/>
      <w:r w:rsidR="00EE7429" w:rsidRPr="00EE7429">
        <w:rPr>
          <w:rFonts w:ascii="Times New Roman" w:eastAsia="Times New Roman" w:hAnsi="Times New Roman" w:cs="Times New Roman"/>
          <w:bCs/>
        </w:rPr>
        <w:t>BackEnd</w:t>
      </w:r>
      <w:proofErr w:type="spellEnd"/>
      <w:r w:rsidR="00EE7429" w:rsidRPr="00EE7429">
        <w:rPr>
          <w:rFonts w:ascii="Times New Roman" w:eastAsia="Times New Roman" w:hAnsi="Times New Roman" w:cs="Times New Roman"/>
          <w:bCs/>
        </w:rPr>
        <w:t xml:space="preserve"> da solução e outro para o </w:t>
      </w:r>
      <w:proofErr w:type="spellStart"/>
      <w:r w:rsidR="00EE7429" w:rsidRPr="00EE7429">
        <w:rPr>
          <w:rFonts w:ascii="Times New Roman" w:eastAsia="Times New Roman" w:hAnsi="Times New Roman" w:cs="Times New Roman"/>
          <w:bCs/>
        </w:rPr>
        <w:t>FrontEnd</w:t>
      </w:r>
      <w:proofErr w:type="spellEnd"/>
      <w:r w:rsidR="00EE7429">
        <w:rPr>
          <w:rFonts w:ascii="Times New Roman" w:eastAsia="Times New Roman" w:hAnsi="Times New Roman" w:cs="Times New Roman"/>
          <w:bCs/>
        </w:rPr>
        <w:t>.</w:t>
      </w:r>
    </w:p>
    <w:p w14:paraId="1772C6FF" w14:textId="05B45AA4" w:rsidR="00EE7429" w:rsidRDefault="00EE7429" w:rsidP="00EE7429">
      <w:pPr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297745">
        <w:t xml:space="preserve">No </w:t>
      </w:r>
      <w:proofErr w:type="spellStart"/>
      <w:r w:rsidR="00297745">
        <w:t>FrontEnd</w:t>
      </w:r>
      <w:proofErr w:type="spellEnd"/>
      <w:r w:rsidR="00297745">
        <w:t xml:space="preserve"> foram utilizadas as linguagens HTML, CSS e </w:t>
      </w:r>
      <w:proofErr w:type="spellStart"/>
      <w:r w:rsidR="00297745">
        <w:t>JavaScript</w:t>
      </w:r>
      <w:proofErr w:type="spellEnd"/>
      <w:r w:rsidR="00297745">
        <w:t xml:space="preserve">, juntamente com o uso do </w:t>
      </w:r>
      <w:proofErr w:type="spellStart"/>
      <w:r w:rsidR="00297745">
        <w:t>Bootstrap</w:t>
      </w:r>
      <w:proofErr w:type="spellEnd"/>
      <w:r w:rsidR="00297745">
        <w:t xml:space="preserve"> para implementar as funcionalidades do Sistema. O Local </w:t>
      </w:r>
      <w:proofErr w:type="spellStart"/>
      <w:r w:rsidR="00297745">
        <w:t>Storage</w:t>
      </w:r>
      <w:proofErr w:type="spellEnd"/>
      <w:r w:rsidR="00297745">
        <w:t xml:space="preserve"> </w:t>
      </w:r>
      <w:r>
        <w:t>foi</w:t>
      </w:r>
      <w:r w:rsidR="00297745">
        <w:t xml:space="preserve"> usado apenas para a persistência de informações como no caso do usuário logado. </w:t>
      </w:r>
      <w:r w:rsidR="008820E8">
        <w:tab/>
      </w:r>
      <w:r w:rsidR="00297745">
        <w:t xml:space="preserve">No </w:t>
      </w:r>
      <w:proofErr w:type="spellStart"/>
      <w:r w:rsidR="00297745">
        <w:t>BackEnd</w:t>
      </w:r>
      <w:proofErr w:type="spellEnd"/>
      <w:r w:rsidR="00297745">
        <w:t xml:space="preserve"> foi criada uma API usando da linguagem C# junto ao .NET Core Framework, trabalhando com o </w:t>
      </w:r>
      <w:proofErr w:type="spellStart"/>
      <w:r w:rsidR="00297745">
        <w:t>Entity</w:t>
      </w:r>
      <w:proofErr w:type="spellEnd"/>
      <w:r w:rsidR="00297745">
        <w:t xml:space="preserve"> Framework para mapear e criar as tabelas no Banco de dados do SQL Server, além de fazer a persistência das informações do mesmo. O </w:t>
      </w:r>
      <w:proofErr w:type="spellStart"/>
      <w:r w:rsidR="00297745">
        <w:t>Identity</w:t>
      </w:r>
      <w:proofErr w:type="spellEnd"/>
      <w:r w:rsidR="00297745">
        <w:t xml:space="preserve"> Framework foi utilizado para a criação dos usuários e seus tokens</w:t>
      </w:r>
      <w:r>
        <w:t>.</w:t>
      </w:r>
      <w:r w:rsidR="00297745">
        <w:rPr>
          <w:rFonts w:ascii="Times New Roman" w:eastAsia="Times New Roman" w:hAnsi="Times New Roman" w:cs="Times New Roman"/>
        </w:rPr>
        <w:t xml:space="preserve"> </w:t>
      </w:r>
    </w:p>
    <w:p w14:paraId="0AA8B855" w14:textId="77777777" w:rsidR="00EE7429" w:rsidRDefault="00EE7429" w:rsidP="00EE7429">
      <w:pPr>
        <w:spacing w:before="0" w:line="360" w:lineRule="auto"/>
        <w:rPr>
          <w:rFonts w:ascii="Times New Roman" w:eastAsia="Times New Roman" w:hAnsi="Times New Roman" w:cs="Times New Roman"/>
        </w:rPr>
      </w:pPr>
    </w:p>
    <w:p w14:paraId="19D24071" w14:textId="1C33C0B8" w:rsidR="008820E8" w:rsidRDefault="008820E8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297745">
        <w:rPr>
          <w:rFonts w:ascii="Times New Roman" w:eastAsia="Times New Roman" w:hAnsi="Times New Roman" w:cs="Times New Roman"/>
          <w:b/>
        </w:rPr>
        <w:t xml:space="preserve">.2.3. </w:t>
      </w:r>
      <w:r w:rsidR="00181061">
        <w:rPr>
          <w:rFonts w:ascii="Times New Roman" w:eastAsia="Times New Roman" w:hAnsi="Times New Roman" w:cs="Times New Roman"/>
          <w:b/>
        </w:rPr>
        <w:t>Metodologia utilizada</w:t>
      </w:r>
      <w:r w:rsidR="00297745">
        <w:rPr>
          <w:rFonts w:ascii="Times New Roman" w:eastAsia="Times New Roman" w:hAnsi="Times New Roman" w:cs="Times New Roman"/>
          <w:b/>
        </w:rPr>
        <w:t xml:space="preserve"> </w:t>
      </w:r>
    </w:p>
    <w:p w14:paraId="08750161" w14:textId="77777777" w:rsidR="00EE7429" w:rsidRDefault="00EE7429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</w:p>
    <w:p w14:paraId="0E8E48B2" w14:textId="77E94A0E" w:rsidR="00297745" w:rsidRPr="008820E8" w:rsidRDefault="008820E8" w:rsidP="00EE7429">
      <w:pPr>
        <w:spacing w:before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="00181061">
        <w:rPr>
          <w:rFonts w:ascii="Times New Roman" w:eastAsia="Times New Roman" w:hAnsi="Times New Roman" w:cs="Times New Roman"/>
        </w:rPr>
        <w:t>O projeto foi feito utilizando a metodologia SCRUM</w:t>
      </w:r>
      <w:r w:rsidR="00EE7429">
        <w:rPr>
          <w:rFonts w:ascii="Times New Roman" w:eastAsia="Times New Roman" w:hAnsi="Times New Roman" w:cs="Times New Roman"/>
        </w:rPr>
        <w:t xml:space="preserve"> que </w:t>
      </w:r>
      <w:r w:rsidR="00181061">
        <w:t xml:space="preserve">é bastante objetivo, com papéis bem definidos, de fácil adaptação. Nesta metodologia, o progresso </w:t>
      </w:r>
      <w:r w:rsidR="00EE7429">
        <w:t xml:space="preserve">é </w:t>
      </w:r>
      <w:r w:rsidR="00181061">
        <w:t>baseado em uma série de iterações bem definidas, cada uma com duração, chamadas sprints.</w:t>
      </w:r>
    </w:p>
    <w:p w14:paraId="325FD170" w14:textId="5115FDDB" w:rsidR="00181061" w:rsidRDefault="00181061" w:rsidP="00EE7429">
      <w:pPr>
        <w:spacing w:before="0" w:line="360" w:lineRule="auto"/>
      </w:pPr>
      <w:r>
        <w:t xml:space="preserve"> </w:t>
      </w:r>
      <w:r w:rsidR="008820E8">
        <w:tab/>
      </w:r>
      <w:r>
        <w:t>Foram realizadas reuniões semanais para alinhamento do grupo e a cada Sprint uma reunião com o cliente.</w:t>
      </w:r>
    </w:p>
    <w:p w14:paraId="5898D6D9" w14:textId="2CDA2B26" w:rsidR="008820E8" w:rsidRDefault="008820E8" w:rsidP="00EE7429">
      <w:pPr>
        <w:spacing w:before="0" w:line="360" w:lineRule="auto"/>
      </w:pPr>
      <w:r>
        <w:tab/>
      </w:r>
      <w:r w:rsidR="00181061">
        <w:t>Na Sprint 1 do trabalho,</w:t>
      </w:r>
      <w:r w:rsidR="0018640F">
        <w:t xml:space="preserve"> foi desenvolvida a parte de documentação inicial, </w:t>
      </w:r>
      <w:r>
        <w:t xml:space="preserve">com discussões periódicas com o cliente, levantando dados para que fossem tomadas as decisões sobre quais requisitos seriam implementados, e a construção do contexto juntamente com os objetivos </w:t>
      </w:r>
      <w:r w:rsidR="003E5CF9">
        <w:t>para o desenvolvimento do projeto</w:t>
      </w:r>
      <w:r>
        <w:t xml:space="preserve">. </w:t>
      </w:r>
    </w:p>
    <w:p w14:paraId="701FB46C" w14:textId="42301DE8" w:rsidR="0018640F" w:rsidRDefault="008820E8" w:rsidP="00EE7429">
      <w:pPr>
        <w:spacing w:before="0" w:line="360" w:lineRule="auto"/>
      </w:pPr>
      <w:r>
        <w:tab/>
        <w:t xml:space="preserve">No decorrer da Sprint 2, foi realizada a implementação </w:t>
      </w:r>
      <w:r w:rsidR="00181061">
        <w:t>de código (</w:t>
      </w:r>
      <w:proofErr w:type="spellStart"/>
      <w:r w:rsidR="00181061">
        <w:t>back</w:t>
      </w:r>
      <w:r w:rsidR="00EE7429">
        <w:t>E</w:t>
      </w:r>
      <w:r w:rsidR="00181061">
        <w:t>nd</w:t>
      </w:r>
      <w:proofErr w:type="spellEnd"/>
      <w:r w:rsidR="00181061">
        <w:t xml:space="preserve"> e </w:t>
      </w:r>
      <w:proofErr w:type="spellStart"/>
      <w:r w:rsidR="00181061">
        <w:t>front</w:t>
      </w:r>
      <w:r w:rsidR="00EE7429">
        <w:t>E</w:t>
      </w:r>
      <w:r w:rsidR="00181061">
        <w:t>nd</w:t>
      </w:r>
      <w:proofErr w:type="spellEnd"/>
      <w:r w:rsidR="00181061">
        <w:t>) do requisito de alteração de cadastro do aluno, edição e exclusão de módulos,</w:t>
      </w:r>
      <w:r w:rsidR="0018640F">
        <w:t xml:space="preserve"> </w:t>
      </w:r>
      <w:r w:rsidR="0018640F">
        <w:lastRenderedPageBreak/>
        <w:t>adição de cadastro das novas modalidades de atividades completa texto e verdadeiro ou falso, incluindo a visão do aluno para que seja possível realizar tais atividades.</w:t>
      </w:r>
      <w:r>
        <w:t xml:space="preserve"> Já na parte de documentação foram desenvolvidos o diagrama de caso de uso e o ER. </w:t>
      </w:r>
    </w:p>
    <w:p w14:paraId="3AB84A6F" w14:textId="36C34E15" w:rsidR="0018640F" w:rsidRDefault="008820E8" w:rsidP="00EE7429">
      <w:pPr>
        <w:spacing w:before="0" w:line="360" w:lineRule="auto"/>
      </w:pPr>
      <w:r>
        <w:tab/>
      </w:r>
      <w:r w:rsidR="0018640F">
        <w:t xml:space="preserve">Ao decorrer da Sprint 3, </w:t>
      </w:r>
      <w:r>
        <w:t xml:space="preserve">foi desenvolvida toda a parte de premiação do aluno após a realização da atividade, </w:t>
      </w:r>
      <w:r w:rsidR="003E5CF9">
        <w:t xml:space="preserve">por meio do requisito de criação do sistema de incentivo pelas atividades realizadas pelos alunos. Além disso também foi feito o requisito de exibição dos dados dos alunos, como mensagem de boas-vindas personalizada e exibição da foto no menu superior, enquanto logado. Na parte de documentação, </w:t>
      </w:r>
      <w:r w:rsidR="003A67AD">
        <w:t>foi implementado o diagrama lógico, e os protótipos de tela</w:t>
      </w:r>
      <w:r w:rsidR="004B53A6">
        <w:t>.</w:t>
      </w:r>
    </w:p>
    <w:p w14:paraId="036D2DEF" w14:textId="2EBBE3E4" w:rsidR="0018640F" w:rsidRDefault="003A67AD" w:rsidP="004B53A6">
      <w:pPr>
        <w:spacing w:before="0" w:line="360" w:lineRule="auto"/>
      </w:pPr>
      <w:r>
        <w:tab/>
      </w:r>
      <w:r w:rsidR="0018640F">
        <w:t>Ao longo da Sprint 4,</w:t>
      </w:r>
      <w:r>
        <w:t xml:space="preserve"> foi desenvolvida toda a parte relacionada a geração de relatórios para a professora sobre a iteração dos alunos com as atividades criadas. Foi implementado o </w:t>
      </w:r>
      <w:proofErr w:type="spellStart"/>
      <w:r>
        <w:t>back</w:t>
      </w:r>
      <w:r w:rsidR="004B53A6">
        <w:t>E</w:t>
      </w:r>
      <w:r>
        <w:t>nd</w:t>
      </w:r>
      <w:proofErr w:type="spellEnd"/>
      <w:r>
        <w:t xml:space="preserve"> e o </w:t>
      </w:r>
      <w:proofErr w:type="spellStart"/>
      <w:r>
        <w:t>front</w:t>
      </w:r>
      <w:r w:rsidR="004B53A6">
        <w:t>E</w:t>
      </w:r>
      <w:r>
        <w:t>nd</w:t>
      </w:r>
      <w:proofErr w:type="spellEnd"/>
      <w:r>
        <w:t xml:space="preserve"> dos requisitos de listar a média de acertos de todos os alunos, relatório de desempenho médio dos alunos, </w:t>
      </w:r>
      <w:r w:rsidR="00C834CF">
        <w:t xml:space="preserve">relatório de atividades com maior nível de acerto, </w:t>
      </w:r>
      <w:r>
        <w:t>listagem de atividades que foram realizadas individualmente pelo aluno selecionado pela professora. Também foi desenvolvida a parte de parabenizarão do aluno a cada módulo concluído</w:t>
      </w:r>
      <w:r w:rsidR="00C834CF">
        <w:t xml:space="preserve">, e de cada medalha conquistada. Na parte de documentação, foram desenvolvidos testes realizados </w:t>
      </w:r>
      <w:r w:rsidR="004B53A6">
        <w:t>na aplicação.</w:t>
      </w:r>
    </w:p>
    <w:p w14:paraId="0597ABE6" w14:textId="092BF239" w:rsidR="0018640F" w:rsidRDefault="00C834CF" w:rsidP="004B53A6">
      <w:pPr>
        <w:spacing w:before="0" w:line="360" w:lineRule="auto"/>
      </w:pPr>
      <w:r>
        <w:tab/>
      </w:r>
      <w:r w:rsidR="0018640F">
        <w:t xml:space="preserve">Por fim, na Sprint 5, </w:t>
      </w:r>
      <w:r>
        <w:t>foi feita toda a parte de conclusão e resultados. Foram desenvolvidos os últimos requisitos, que eram ligados a parte do desenvolvimento de um contrato dentro do sistema, desenvolvidos por meio dos requisitos de geração de contrato educacional dentro do site, relatórios dos contratos em andamento, e a gestão deste contrato. Foram documentados todos os resultados obtidos, além de uma avaliação realizada pelos usuários.</w:t>
      </w:r>
    </w:p>
    <w:p w14:paraId="4BB21066" w14:textId="6D1E4A24" w:rsidR="00C834CF" w:rsidRDefault="00C834CF" w:rsidP="004B53A6">
      <w:pPr>
        <w:spacing w:before="0" w:line="360" w:lineRule="auto"/>
      </w:pPr>
      <w:r>
        <w:tab/>
        <w:t>Em todas as Sprints foram feitas reuniões periódicas com a cliente, a fim de deixa-la a par do desenvolvimento e buscar que fossem atendidos de maneira correta todos os requisitos apresentados.</w:t>
      </w:r>
    </w:p>
    <w:p w14:paraId="3E0F2FE7" w14:textId="77777777" w:rsidR="004B53A6" w:rsidRPr="0018640F" w:rsidRDefault="004B53A6" w:rsidP="004B53A6">
      <w:pPr>
        <w:spacing w:before="0" w:line="360" w:lineRule="auto"/>
      </w:pPr>
    </w:p>
    <w:p w14:paraId="07090F18" w14:textId="7E171ACF" w:rsidR="004265B0" w:rsidRDefault="00AA5047" w:rsidP="004B53A6">
      <w:pPr>
        <w:pStyle w:val="Ttulo2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265B0" w:rsidRPr="00AE4F0F">
        <w:rPr>
          <w:rFonts w:ascii="Times New Roman" w:hAnsi="Times New Roman" w:cs="Times New Roman"/>
        </w:rPr>
        <w:t>.3. Stakeholders</w:t>
      </w:r>
    </w:p>
    <w:p w14:paraId="576C632B" w14:textId="77777777" w:rsidR="004B53A6" w:rsidRPr="004B53A6" w:rsidRDefault="004B53A6" w:rsidP="004B53A6">
      <w:pPr>
        <w:spacing w:before="0"/>
      </w:pPr>
    </w:p>
    <w:p w14:paraId="115B4195" w14:textId="4FFA02DE" w:rsidR="004265B0" w:rsidRPr="00AE4F0F" w:rsidRDefault="004265B0" w:rsidP="004B53A6">
      <w:pPr>
        <w:spacing w:before="0" w:line="360" w:lineRule="auto"/>
        <w:rPr>
          <w:rFonts w:ascii="Times New Roman" w:hAnsi="Times New Roman" w:cs="Times New Roman"/>
        </w:rPr>
      </w:pPr>
      <w:r w:rsidRPr="00AE4F0F">
        <w:rPr>
          <w:rFonts w:ascii="Times New Roman" w:hAnsi="Times New Roman" w:cs="Times New Roman"/>
          <w:b/>
          <w:bCs/>
        </w:rPr>
        <w:t xml:space="preserve">        </w:t>
      </w:r>
      <w:r w:rsidRPr="00AE4F0F">
        <w:rPr>
          <w:rFonts w:ascii="Times New Roman" w:eastAsia="Times New Roman" w:hAnsi="Times New Roman" w:cs="Times New Roman"/>
        </w:rPr>
        <w:tab/>
      </w:r>
      <w:r w:rsidRPr="00AE4F0F">
        <w:rPr>
          <w:rFonts w:ascii="Times New Roman" w:hAnsi="Times New Roman" w:cs="Times New Roman"/>
        </w:rPr>
        <w:t>O tema do trabalho, embora seja algo necessário para a grande população, foi enquadrado para indivíduos que estão vinculados a um ensino particular de inglês</w:t>
      </w:r>
      <w:r w:rsidR="004B53A6">
        <w:rPr>
          <w:rFonts w:ascii="Times New Roman" w:hAnsi="Times New Roman" w:cs="Times New Roman"/>
        </w:rPr>
        <w:t>.</w:t>
      </w:r>
    </w:p>
    <w:p w14:paraId="3DA9053A" w14:textId="4F9AA3B0" w:rsidR="00AA5047" w:rsidRDefault="004265B0" w:rsidP="004B53A6">
      <w:pPr>
        <w:spacing w:before="0" w:line="360" w:lineRule="auto"/>
        <w:rPr>
          <w:rFonts w:ascii="Times New Roman" w:hAnsi="Times New Roman" w:cs="Times New Roman"/>
        </w:rPr>
      </w:pPr>
      <w:r w:rsidRPr="00AE4F0F">
        <w:rPr>
          <w:rFonts w:ascii="Times New Roman" w:hAnsi="Times New Roman" w:cs="Times New Roman"/>
          <w:b/>
          <w:bCs/>
        </w:rPr>
        <w:t xml:space="preserve">        </w:t>
      </w:r>
      <w:r w:rsidRPr="00AE4F0F">
        <w:rPr>
          <w:rFonts w:ascii="Times New Roman" w:eastAsia="Times New Roman" w:hAnsi="Times New Roman" w:cs="Times New Roman"/>
        </w:rPr>
        <w:tab/>
      </w:r>
      <w:r w:rsidR="004B53A6">
        <w:rPr>
          <w:rFonts w:ascii="Times New Roman" w:hAnsi="Times New Roman" w:cs="Times New Roman"/>
        </w:rPr>
        <w:t>D</w:t>
      </w:r>
      <w:r w:rsidRPr="00AE4F0F">
        <w:rPr>
          <w:rFonts w:ascii="Times New Roman" w:hAnsi="Times New Roman" w:cs="Times New Roman"/>
        </w:rPr>
        <w:t xml:space="preserve">efiniu-se como </w:t>
      </w:r>
      <w:r w:rsidR="00972D26" w:rsidRPr="00AE4F0F">
        <w:rPr>
          <w:rFonts w:ascii="Times New Roman" w:hAnsi="Times New Roman" w:cs="Times New Roman"/>
        </w:rPr>
        <w:t>público-alvo</w:t>
      </w:r>
      <w:r w:rsidRPr="00AE4F0F">
        <w:rPr>
          <w:rFonts w:ascii="Times New Roman" w:hAnsi="Times New Roman" w:cs="Times New Roman"/>
        </w:rPr>
        <w:t xml:space="preserve"> deste trabalho professores de inglês de qualquer idade e sexo, que buscam ofertar uma base personalizada de materiais e </w:t>
      </w:r>
      <w:r w:rsidR="00972D26" w:rsidRPr="00AE4F0F">
        <w:rPr>
          <w:rFonts w:ascii="Times New Roman" w:hAnsi="Times New Roman" w:cs="Times New Roman"/>
        </w:rPr>
        <w:t>exercícios</w:t>
      </w:r>
      <w:r w:rsidRPr="00AE4F0F">
        <w:rPr>
          <w:rFonts w:ascii="Times New Roman" w:hAnsi="Times New Roman" w:cs="Times New Roman"/>
        </w:rPr>
        <w:t xml:space="preserve"> para </w:t>
      </w:r>
      <w:r w:rsidRPr="00AE4F0F">
        <w:rPr>
          <w:rFonts w:ascii="Times New Roman" w:hAnsi="Times New Roman" w:cs="Times New Roman"/>
        </w:rPr>
        <w:lastRenderedPageBreak/>
        <w:t xml:space="preserve">seus alunos, e conectados a eles, os alunos, que através do uso dos materiais e </w:t>
      </w:r>
      <w:r w:rsidR="00972D26" w:rsidRPr="00AE4F0F">
        <w:rPr>
          <w:rFonts w:ascii="Times New Roman" w:hAnsi="Times New Roman" w:cs="Times New Roman"/>
        </w:rPr>
        <w:t>exercícios</w:t>
      </w:r>
      <w:r w:rsidRPr="00AE4F0F">
        <w:rPr>
          <w:rFonts w:ascii="Times New Roman" w:hAnsi="Times New Roman" w:cs="Times New Roman"/>
        </w:rPr>
        <w:t xml:space="preserve"> criados pelo professor </w:t>
      </w:r>
      <w:r w:rsidR="00972D26" w:rsidRPr="00AE4F0F">
        <w:rPr>
          <w:rFonts w:ascii="Times New Roman" w:hAnsi="Times New Roman" w:cs="Times New Roman"/>
        </w:rPr>
        <w:t>poderão</w:t>
      </w:r>
      <w:r w:rsidRPr="00AE4F0F">
        <w:rPr>
          <w:rFonts w:ascii="Times New Roman" w:hAnsi="Times New Roman" w:cs="Times New Roman"/>
        </w:rPr>
        <w:t xml:space="preserve"> ter uma </w:t>
      </w:r>
      <w:r w:rsidR="00ED2F6B" w:rsidRPr="00AE4F0F">
        <w:rPr>
          <w:rFonts w:ascii="Times New Roman" w:hAnsi="Times New Roman" w:cs="Times New Roman"/>
        </w:rPr>
        <w:t>experiência</w:t>
      </w:r>
      <w:r w:rsidRPr="00AE4F0F">
        <w:rPr>
          <w:rFonts w:ascii="Times New Roman" w:hAnsi="Times New Roman" w:cs="Times New Roman"/>
        </w:rPr>
        <w:t xml:space="preserve"> de aprendizado mais condizente com o buscado pelo professor.</w:t>
      </w:r>
      <w:r w:rsidR="00C834CF">
        <w:rPr>
          <w:rFonts w:ascii="Times New Roman" w:hAnsi="Times New Roman" w:cs="Times New Roman"/>
        </w:rPr>
        <w:t xml:space="preserve"> </w:t>
      </w:r>
    </w:p>
    <w:p w14:paraId="7A8666A8" w14:textId="38F546F1" w:rsidR="004B53A6" w:rsidRDefault="004B53A6" w:rsidP="004B53A6">
      <w:pPr>
        <w:spacing w:before="0" w:line="360" w:lineRule="auto"/>
        <w:rPr>
          <w:rFonts w:ascii="Times New Roman" w:hAnsi="Times New Roman" w:cs="Times New Roman"/>
        </w:rPr>
      </w:pPr>
    </w:p>
    <w:p w14:paraId="34AF4E63" w14:textId="285BCAE4" w:rsidR="004B53A6" w:rsidRDefault="004B53A6" w:rsidP="004B53A6">
      <w:pPr>
        <w:spacing w:before="0" w:line="360" w:lineRule="auto"/>
        <w:rPr>
          <w:rFonts w:ascii="Times New Roman" w:hAnsi="Times New Roman" w:cs="Times New Roman"/>
        </w:rPr>
      </w:pPr>
    </w:p>
    <w:p w14:paraId="648352F6" w14:textId="77777777" w:rsidR="004B53A6" w:rsidRDefault="004B53A6" w:rsidP="004B53A6">
      <w:pPr>
        <w:spacing w:before="0" w:line="360" w:lineRule="auto"/>
        <w:rPr>
          <w:rFonts w:ascii="Times New Roman" w:hAnsi="Times New Roman" w:cs="Times New Roman"/>
        </w:rPr>
      </w:pPr>
    </w:p>
    <w:p w14:paraId="2BE1EEE0" w14:textId="279D9FD5" w:rsidR="004265B0" w:rsidRDefault="00AA5047" w:rsidP="004B53A6">
      <w:pPr>
        <w:pStyle w:val="Ttulo2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265B0" w:rsidRPr="00AE4F0F">
        <w:rPr>
          <w:rFonts w:ascii="Times New Roman" w:hAnsi="Times New Roman" w:cs="Times New Roman"/>
        </w:rPr>
        <w:t>.3.1. Personas</w:t>
      </w:r>
    </w:p>
    <w:p w14:paraId="6509830C" w14:textId="77777777" w:rsidR="004B53A6" w:rsidRPr="004B53A6" w:rsidRDefault="004B53A6" w:rsidP="004B53A6">
      <w:pPr>
        <w:spacing w:before="0"/>
      </w:pPr>
    </w:p>
    <w:p w14:paraId="4EADE42A" w14:textId="77777777" w:rsidR="004B53A6" w:rsidRDefault="004265B0" w:rsidP="004B53A6">
      <w:pPr>
        <w:spacing w:line="360" w:lineRule="auto"/>
        <w:rPr>
          <w:rFonts w:ascii="Times New Roman" w:hAnsi="Times New Roman" w:cs="Times New Roman"/>
        </w:rPr>
      </w:pPr>
      <w:r w:rsidRPr="00AE4F0F">
        <w:rPr>
          <w:rFonts w:ascii="Times New Roman" w:hAnsi="Times New Roman" w:cs="Times New Roman"/>
          <w:b/>
          <w:bCs/>
        </w:rPr>
        <w:t xml:space="preserve">        </w:t>
      </w:r>
      <w:r w:rsidRPr="00AE4F0F">
        <w:rPr>
          <w:rFonts w:ascii="Times New Roman" w:eastAsia="Times New Roman" w:hAnsi="Times New Roman" w:cs="Times New Roman"/>
        </w:rPr>
        <w:tab/>
      </w:r>
      <w:r w:rsidRPr="00AE4F0F">
        <w:rPr>
          <w:rFonts w:ascii="Times New Roman" w:hAnsi="Times New Roman" w:cs="Times New Roman"/>
        </w:rPr>
        <w:t xml:space="preserve">Durante o processo de entendimento do problema foi possível identificar 02 (duas) personas </w:t>
      </w:r>
      <w:r w:rsidR="00ED2F6B">
        <w:rPr>
          <w:rFonts w:ascii="Times New Roman" w:hAnsi="Times New Roman" w:cs="Times New Roman"/>
        </w:rPr>
        <w:t>conforme apresentado</w:t>
      </w:r>
      <w:r w:rsidRPr="00AE4F0F">
        <w:rPr>
          <w:rFonts w:ascii="Times New Roman" w:hAnsi="Times New Roman" w:cs="Times New Roman"/>
        </w:rPr>
        <w:t xml:space="preserve"> abaixo:</w:t>
      </w:r>
    </w:p>
    <w:p w14:paraId="74C53968" w14:textId="4CF4FADC" w:rsidR="0040447D" w:rsidRPr="004B53A6" w:rsidRDefault="00ED2F6B" w:rsidP="004B53A6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B53A6">
        <w:rPr>
          <w:rFonts w:ascii="Times New Roman" w:hAnsi="Times New Roman" w:cs="Times New Roman"/>
        </w:rPr>
        <w:t xml:space="preserve">Enzo, de 6 anos, uma criança fã de jogo e </w:t>
      </w:r>
      <w:r w:rsidR="004B53A6" w:rsidRPr="004B53A6">
        <w:rPr>
          <w:rFonts w:ascii="Times New Roman" w:hAnsi="Times New Roman" w:cs="Times New Roman"/>
        </w:rPr>
        <w:t>streaming</w:t>
      </w:r>
      <w:r w:rsidRPr="004B53A6">
        <w:rPr>
          <w:rFonts w:ascii="Times New Roman" w:hAnsi="Times New Roman" w:cs="Times New Roman"/>
        </w:rPr>
        <w:t xml:space="preserve">. </w:t>
      </w:r>
      <w:r w:rsidR="004B53A6" w:rsidRPr="004B53A6">
        <w:rPr>
          <w:rFonts w:ascii="Times New Roman" w:hAnsi="Times New Roman" w:cs="Times New Roman"/>
        </w:rPr>
        <w:t xml:space="preserve">Sua </w:t>
      </w:r>
      <w:r w:rsidRPr="004B53A6">
        <w:rPr>
          <w:rFonts w:ascii="Times New Roman" w:hAnsi="Times New Roman" w:cs="Times New Roman"/>
        </w:rPr>
        <w:t xml:space="preserve">motivação </w:t>
      </w:r>
      <w:r w:rsidR="004B53A6" w:rsidRPr="004B53A6">
        <w:rPr>
          <w:rFonts w:ascii="Times New Roman" w:hAnsi="Times New Roman" w:cs="Times New Roman"/>
        </w:rPr>
        <w:t>é ser capaz de</w:t>
      </w:r>
      <w:r w:rsidRPr="004B53A6">
        <w:rPr>
          <w:rFonts w:ascii="Times New Roman" w:hAnsi="Times New Roman" w:cs="Times New Roman"/>
        </w:rPr>
        <w:t xml:space="preserve"> entender as falas nos jogos, poder assistir </w:t>
      </w:r>
      <w:r w:rsidR="004B53A6" w:rsidRPr="004B53A6">
        <w:rPr>
          <w:rFonts w:ascii="Times New Roman" w:hAnsi="Times New Roman" w:cs="Times New Roman"/>
        </w:rPr>
        <w:t>streaming</w:t>
      </w:r>
      <w:r w:rsidR="004B53A6" w:rsidRPr="004B53A6">
        <w:rPr>
          <w:rFonts w:ascii="Times New Roman" w:hAnsi="Times New Roman" w:cs="Times New Roman"/>
        </w:rPr>
        <w:t xml:space="preserve">s </w:t>
      </w:r>
      <w:r w:rsidRPr="004B53A6">
        <w:rPr>
          <w:rFonts w:ascii="Times New Roman" w:hAnsi="Times New Roman" w:cs="Times New Roman"/>
        </w:rPr>
        <w:t>americanos e aprender inglês de forma divertida</w:t>
      </w:r>
      <w:r w:rsidR="004B53A6">
        <w:rPr>
          <w:rFonts w:ascii="Times New Roman" w:hAnsi="Times New Roman" w:cs="Times New Roman"/>
        </w:rPr>
        <w:t>;</w:t>
      </w:r>
    </w:p>
    <w:p w14:paraId="60B08E16" w14:textId="6897E258" w:rsidR="004265B0" w:rsidRPr="00ED2F6B" w:rsidRDefault="00ED2F6B" w:rsidP="004B53A6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Maria, 36 anos, professora particular de inglês. Frustrada com a dependência de aplicativos já prontos, tem como motivação proporcionar a seus alunos um aprendizado consciente, e motivar o progresso de seus alunos.</w:t>
      </w:r>
    </w:p>
    <w:p w14:paraId="36A2AFAE" w14:textId="6221D7EE" w:rsidR="00DD50D5" w:rsidRPr="00ED2F6B" w:rsidRDefault="00D4105A" w:rsidP="001F5596">
      <w:pPr>
        <w:spacing w:line="360" w:lineRule="auto"/>
        <w:rPr>
          <w:rFonts w:ascii="Times New Roman" w:hAnsi="Times New Roman" w:cs="Times New Roman"/>
          <w:b/>
          <w:bCs/>
        </w:rPr>
      </w:pPr>
      <w:r w:rsidRPr="00AE4F0F">
        <w:rPr>
          <w:rFonts w:ascii="Times New Roman" w:eastAsia="Times New Roman" w:hAnsi="Times New Roman" w:cs="Times New Roman"/>
        </w:rPr>
        <w:tab/>
      </w:r>
    </w:p>
    <w:p w14:paraId="1A3A72A4" w14:textId="77777777" w:rsidR="00DD50D5" w:rsidRPr="00AE4F0F" w:rsidRDefault="003527E1" w:rsidP="001F5596">
      <w:pPr>
        <w:pStyle w:val="Ttulo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F0F">
        <w:rPr>
          <w:rFonts w:ascii="Times New Roman" w:eastAsia="Times New Roman" w:hAnsi="Times New Roman" w:cs="Times New Roman"/>
          <w:sz w:val="24"/>
          <w:szCs w:val="24"/>
        </w:rPr>
        <w:t>Referências</w:t>
      </w:r>
    </w:p>
    <w:p w14:paraId="4F4CBB8B" w14:textId="77777777" w:rsidR="00F675F0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 xml:space="preserve">ANJOS,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Flávius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Almeida dos.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Desestrangeirizar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a língua inglesa: um esboço da política linguística. 2019. </w:t>
      </w:r>
    </w:p>
    <w:p w14:paraId="07437A75" w14:textId="7B119ACE" w:rsidR="00972D26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DE SOUZA, Carlos Fabiano. Aprendizagem sem distância: tecnologia digital móvel no ensino de língua inglesa. Texto Livre: Linguagem e Tecnologia, v. 8, n. 1, p. 39-50, 2015.</w:t>
      </w:r>
    </w:p>
    <w:p w14:paraId="65B6CF8F" w14:textId="77777777" w:rsidR="00DD50D5" w:rsidRPr="00AE4F0F" w:rsidRDefault="003527E1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FÁVARO, Fernanda Meirelles et al. A educação infantil bilíngue (português/inglês) na cidade de São Paulo e a formação dos profissionais da área: um estudo de caso. 2009.</w:t>
      </w:r>
    </w:p>
    <w:p w14:paraId="31457D43" w14:textId="77777777" w:rsidR="00F675F0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 xml:space="preserve">FELIPPE, Wanderley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Chieppe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Pró-Reitoria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de Extensão – PROEX.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Puc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Minas. 2022</w:t>
      </w:r>
    </w:p>
    <w:p w14:paraId="51E344C9" w14:textId="6D6CC546" w:rsidR="00F675F0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 xml:space="preserve">FINARDI,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Kyria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Rebecca; PORCINO, Maria Carolina. Technology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methodology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in ELT: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Impacts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globalization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internationalization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>. Ilha do Desterro, p. 239-283, 2014.</w:t>
      </w:r>
    </w:p>
    <w:p w14:paraId="00D8F2C3" w14:textId="54DDC5A6" w:rsidR="00972D26" w:rsidRPr="00AE4F0F" w:rsidRDefault="00972D26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E4F0F">
        <w:rPr>
          <w:rFonts w:ascii="Times New Roman" w:hAnsi="Times New Roman" w:cs="Times New Roman"/>
        </w:rPr>
        <w:t>GIL, A. C. Métodos e técnicas de pesquisa social. 5.ed. São Paulo: Atlas, 1999.</w:t>
      </w:r>
    </w:p>
    <w:p w14:paraId="16D2BDDF" w14:textId="77777777" w:rsidR="00F675F0" w:rsidRPr="00AE4F0F" w:rsidRDefault="00F675F0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>LUSA, Vânia Cristina Marcon da Rocha. UTILIZAÇÃO DE PLATAFORMA DIGITAL PARA CRIAÇÃO DE JOGOS EDUCACIONAIS NAS AULAS DE INGLÊS DA EDUCAÇÃO BÁSICA. 2019.</w:t>
      </w:r>
    </w:p>
    <w:p w14:paraId="2DCAC83D" w14:textId="643C697F" w:rsidR="00DD50D5" w:rsidRDefault="003527E1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eastAsia="Times New Roman" w:hAnsi="Times New Roman" w:cs="Times New Roman"/>
          <w:color w:val="000000"/>
        </w:rPr>
        <w:t xml:space="preserve">MOURA, Carlos </w:t>
      </w:r>
      <w:proofErr w:type="spellStart"/>
      <w:r w:rsidRPr="00AE4F0F">
        <w:rPr>
          <w:rFonts w:ascii="Times New Roman" w:eastAsia="Times New Roman" w:hAnsi="Times New Roman" w:cs="Times New Roman"/>
          <w:color w:val="000000"/>
        </w:rPr>
        <w:t>Renã</w:t>
      </w:r>
      <w:proofErr w:type="spellEnd"/>
      <w:r w:rsidRPr="00AE4F0F">
        <w:rPr>
          <w:rFonts w:ascii="Times New Roman" w:eastAsia="Times New Roman" w:hAnsi="Times New Roman" w:cs="Times New Roman"/>
          <w:color w:val="000000"/>
        </w:rPr>
        <w:t xml:space="preserve"> da Silva; LIMA, Maria Francisca Morais de. O LÚDICO NO ENSINO DA LÍNGUA INGLESA E SUA APLICABILIDADE NA EDUCAÇÃO </w:t>
      </w:r>
      <w:r w:rsidRPr="00AE4F0F">
        <w:rPr>
          <w:rFonts w:ascii="Times New Roman" w:eastAsia="Times New Roman" w:hAnsi="Times New Roman" w:cs="Times New Roman"/>
          <w:color w:val="000000"/>
        </w:rPr>
        <w:lastRenderedPageBreak/>
        <w:t>PROFISSIONAL TECNOLÓGICA. REVISTA IGAPÓ-Revista de Educação Ciência e Tecnologia do IFAM, v. 15, n. 2, 2021.</w:t>
      </w:r>
    </w:p>
    <w:p w14:paraId="6123737D" w14:textId="43E9BD8C" w:rsidR="000D7FA3" w:rsidRPr="00AE4F0F" w:rsidRDefault="000D7FA3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TEIXEIRA, Nicole de Cássia Mesquita; O USO DE JOGOS DIGITAIS NA EDUCAÇÃO INFANTIL: UMA ABORDAGEM NA LÍNGUA INGLESA. 201</w:t>
      </w:r>
    </w:p>
    <w:p w14:paraId="577096CA" w14:textId="6D48A961" w:rsidR="00DD50D5" w:rsidRPr="00AE4F0F" w:rsidRDefault="00972D26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AE4F0F">
        <w:rPr>
          <w:rFonts w:ascii="Times New Roman" w:hAnsi="Times New Roman" w:cs="Times New Roman"/>
        </w:rPr>
        <w:t>YIN, R. K. Estudo de caso: planejamento e métodos. 2.ed. Porto Alegre: Bookman, 2001.</w:t>
      </w:r>
    </w:p>
    <w:p w14:paraId="155599EE" w14:textId="77777777" w:rsidR="00DD50D5" w:rsidRPr="00AE4F0F" w:rsidRDefault="00DD50D5" w:rsidP="001F55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FFEEB13" w14:textId="77777777" w:rsidR="00DD50D5" w:rsidRPr="00AE4F0F" w:rsidRDefault="00DD50D5" w:rsidP="001F5596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Times New Roman" w:eastAsia="Times New Roman" w:hAnsi="Times New Roman" w:cs="Times New Roman"/>
          <w:color w:val="000000"/>
        </w:rPr>
      </w:pPr>
    </w:p>
    <w:sectPr w:rsidR="00DD50D5" w:rsidRPr="00AE4F0F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7961" w14:textId="77777777" w:rsidR="00491CF3" w:rsidRDefault="00491CF3">
      <w:pPr>
        <w:spacing w:before="0"/>
      </w:pPr>
      <w:r>
        <w:separator/>
      </w:r>
    </w:p>
  </w:endnote>
  <w:endnote w:type="continuationSeparator" w:id="0">
    <w:p w14:paraId="5D0FBAA8" w14:textId="77777777" w:rsidR="00491CF3" w:rsidRDefault="00491CF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9018" w14:textId="77777777" w:rsidR="00291720" w:rsidRDefault="00291720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722D" w14:textId="77777777" w:rsidR="00291720" w:rsidRDefault="00291720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2DF5C" w14:textId="77777777" w:rsidR="00291720" w:rsidRDefault="00291720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BC4F" w14:textId="77777777" w:rsidR="00291720" w:rsidRDefault="00291720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BF92" w14:textId="77777777" w:rsidR="00491CF3" w:rsidRDefault="00491CF3">
      <w:pPr>
        <w:spacing w:before="0"/>
      </w:pPr>
      <w:r>
        <w:separator/>
      </w:r>
    </w:p>
  </w:footnote>
  <w:footnote w:type="continuationSeparator" w:id="0">
    <w:p w14:paraId="6134BC5E" w14:textId="77777777" w:rsidR="00491CF3" w:rsidRDefault="00491CF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44AF" w14:textId="77777777" w:rsidR="00291720" w:rsidRDefault="00291720">
    <w:r>
      <w:fldChar w:fldCharType="begin"/>
    </w:r>
    <w:r>
      <w:instrText>PAGE</w:instrText>
    </w:r>
    <w:r>
      <w:fldChar w:fldCharType="end"/>
    </w:r>
  </w:p>
  <w:p w14:paraId="380BC371" w14:textId="77777777" w:rsidR="00291720" w:rsidRDefault="00291720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74E6" w14:textId="77777777" w:rsidR="00291720" w:rsidRDefault="00291720"/>
  <w:p w14:paraId="47C455EC" w14:textId="77777777" w:rsidR="00291720" w:rsidRDefault="00291720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4E3C" w14:textId="77777777" w:rsidR="00291720" w:rsidRDefault="00291720">
    <w:r>
      <w:fldChar w:fldCharType="begin"/>
    </w:r>
    <w:r>
      <w:instrText>PAGE</w:instrText>
    </w:r>
    <w:r>
      <w:fldChar w:fldCharType="end"/>
    </w:r>
  </w:p>
  <w:p w14:paraId="171045FE" w14:textId="77777777" w:rsidR="00291720" w:rsidRDefault="00291720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r>
      <w:t>L.Velho</w:t>
    </w:r>
    <w:proofErr w:type="spellEnd"/>
  </w:p>
  <w:p w14:paraId="6659CDDB" w14:textId="77777777" w:rsidR="00291720" w:rsidRDefault="0029172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49AE" w14:textId="77777777" w:rsidR="00291720" w:rsidRDefault="00291720"/>
  <w:p w14:paraId="2EF790B2" w14:textId="77777777" w:rsidR="00291720" w:rsidRDefault="00291720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52C"/>
    <w:multiLevelType w:val="multilevel"/>
    <w:tmpl w:val="C494E2D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E4282"/>
    <w:multiLevelType w:val="hybridMultilevel"/>
    <w:tmpl w:val="002E1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774E"/>
    <w:multiLevelType w:val="multilevel"/>
    <w:tmpl w:val="62EA3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54350"/>
    <w:multiLevelType w:val="multilevel"/>
    <w:tmpl w:val="452E6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3B1008"/>
    <w:multiLevelType w:val="multilevel"/>
    <w:tmpl w:val="E15E5960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D5"/>
    <w:rsid w:val="00004E4D"/>
    <w:rsid w:val="00065C62"/>
    <w:rsid w:val="000B2BE2"/>
    <w:rsid w:val="000D39DA"/>
    <w:rsid w:val="000D4542"/>
    <w:rsid w:val="000D4E63"/>
    <w:rsid w:val="000D7FA3"/>
    <w:rsid w:val="000E6555"/>
    <w:rsid w:val="000F1E57"/>
    <w:rsid w:val="00105ED5"/>
    <w:rsid w:val="00106408"/>
    <w:rsid w:val="00130753"/>
    <w:rsid w:val="00133991"/>
    <w:rsid w:val="001715DD"/>
    <w:rsid w:val="00181061"/>
    <w:rsid w:val="0018640F"/>
    <w:rsid w:val="001F5596"/>
    <w:rsid w:val="00291720"/>
    <w:rsid w:val="00297745"/>
    <w:rsid w:val="002F41B6"/>
    <w:rsid w:val="003527E1"/>
    <w:rsid w:val="003565E3"/>
    <w:rsid w:val="00387A1A"/>
    <w:rsid w:val="003A67AD"/>
    <w:rsid w:val="003E5CF9"/>
    <w:rsid w:val="0040447D"/>
    <w:rsid w:val="004111A4"/>
    <w:rsid w:val="004265B0"/>
    <w:rsid w:val="00433765"/>
    <w:rsid w:val="00454E83"/>
    <w:rsid w:val="00491CF3"/>
    <w:rsid w:val="004B53A6"/>
    <w:rsid w:val="00504DB8"/>
    <w:rsid w:val="00514C53"/>
    <w:rsid w:val="00522533"/>
    <w:rsid w:val="00537985"/>
    <w:rsid w:val="00542BD6"/>
    <w:rsid w:val="00577B54"/>
    <w:rsid w:val="00596250"/>
    <w:rsid w:val="005A1A2E"/>
    <w:rsid w:val="005C23F1"/>
    <w:rsid w:val="005D6F2B"/>
    <w:rsid w:val="006038C2"/>
    <w:rsid w:val="00635764"/>
    <w:rsid w:val="006C2824"/>
    <w:rsid w:val="006E3344"/>
    <w:rsid w:val="00786243"/>
    <w:rsid w:val="0087781B"/>
    <w:rsid w:val="008820E8"/>
    <w:rsid w:val="008D5A67"/>
    <w:rsid w:val="00972D26"/>
    <w:rsid w:val="00982E25"/>
    <w:rsid w:val="00A27A78"/>
    <w:rsid w:val="00A42AF2"/>
    <w:rsid w:val="00A77DD8"/>
    <w:rsid w:val="00AA5047"/>
    <w:rsid w:val="00AE4F0F"/>
    <w:rsid w:val="00AF4A9D"/>
    <w:rsid w:val="00B8286E"/>
    <w:rsid w:val="00BC0AA8"/>
    <w:rsid w:val="00BC63DB"/>
    <w:rsid w:val="00C60CC3"/>
    <w:rsid w:val="00C834CF"/>
    <w:rsid w:val="00C97AC0"/>
    <w:rsid w:val="00CC00ED"/>
    <w:rsid w:val="00CD3349"/>
    <w:rsid w:val="00CE2039"/>
    <w:rsid w:val="00CF271A"/>
    <w:rsid w:val="00D328FF"/>
    <w:rsid w:val="00D4105A"/>
    <w:rsid w:val="00D701D9"/>
    <w:rsid w:val="00DA0BC4"/>
    <w:rsid w:val="00DD50D5"/>
    <w:rsid w:val="00DE650D"/>
    <w:rsid w:val="00DF7CF5"/>
    <w:rsid w:val="00E1555D"/>
    <w:rsid w:val="00E2058C"/>
    <w:rsid w:val="00E27334"/>
    <w:rsid w:val="00E61E19"/>
    <w:rsid w:val="00E6245A"/>
    <w:rsid w:val="00E81161"/>
    <w:rsid w:val="00ED2F6B"/>
    <w:rsid w:val="00EE7429"/>
    <w:rsid w:val="00F22A1D"/>
    <w:rsid w:val="00F675F0"/>
    <w:rsid w:val="00FA0798"/>
    <w:rsid w:val="00FB4D3B"/>
    <w:rsid w:val="00F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C18E"/>
  <w15:docId w15:val="{2866B338-199C-4674-BF60-3204DA6C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/>
      <w:jc w:val="left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pacing w:before="240"/>
      <w:outlineLvl w:val="2"/>
    </w:pPr>
    <w:rPr>
      <w:rFonts w:ascii="Helvetica Neue" w:eastAsia="Helvetica Neue" w:hAnsi="Helvetica Neue" w:cs="Helvetica Neue"/>
      <w:b/>
    </w:rPr>
  </w:style>
  <w:style w:type="paragraph" w:styleId="Ttulo4">
    <w:name w:val="heading 4"/>
    <w:basedOn w:val="Normal"/>
    <w:next w:val="Normal"/>
    <w:pPr>
      <w:keepNext/>
      <w:spacing w:before="2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spacing w:before="2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/>
      <w:ind w:firstLine="397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rte">
    <w:name w:val="Strong"/>
    <w:basedOn w:val="Fontepargpadro"/>
    <w:uiPriority w:val="22"/>
    <w:qFormat/>
    <w:rsid w:val="00596250"/>
    <w:rPr>
      <w:b/>
      <w:bCs/>
    </w:rPr>
  </w:style>
  <w:style w:type="paragraph" w:styleId="PargrafodaLista">
    <w:name w:val="List Paragraph"/>
    <w:basedOn w:val="Normal"/>
    <w:uiPriority w:val="34"/>
    <w:qFormat/>
    <w:rsid w:val="00D4105A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CD3349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D3349"/>
  </w:style>
  <w:style w:type="paragraph" w:styleId="Cabealho">
    <w:name w:val="header"/>
    <w:basedOn w:val="Normal"/>
    <w:link w:val="CabealhoChar"/>
    <w:uiPriority w:val="99"/>
    <w:unhideWhenUsed/>
    <w:rsid w:val="00CD3349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D3349"/>
  </w:style>
  <w:style w:type="character" w:styleId="Hyperlink">
    <w:name w:val="Hyperlink"/>
    <w:basedOn w:val="Fontepargpadro"/>
    <w:uiPriority w:val="99"/>
    <w:semiHidden/>
    <w:unhideWhenUsed/>
    <w:rsid w:val="000D7FA3"/>
    <w:rPr>
      <w:color w:val="0000FF"/>
      <w:u w:val="single"/>
    </w:rPr>
  </w:style>
  <w:style w:type="paragraph" w:styleId="SemEspaamento">
    <w:name w:val="No Spacing"/>
    <w:uiPriority w:val="1"/>
    <w:qFormat/>
    <w:rsid w:val="00EE7429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DF00-ECCF-48AC-83A7-55DD92F9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10</Pages>
  <Words>2868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Camila Oliveira Andrade</dc:creator>
  <cp:lastModifiedBy>Nataniel Geraldo Mendes Peixoto</cp:lastModifiedBy>
  <cp:revision>28</cp:revision>
  <cp:lastPrinted>2022-03-09T15:55:00Z</cp:lastPrinted>
  <dcterms:created xsi:type="dcterms:W3CDTF">2022-03-10T00:02:00Z</dcterms:created>
  <dcterms:modified xsi:type="dcterms:W3CDTF">2022-06-01T15:08:00Z</dcterms:modified>
</cp:coreProperties>
</file>