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E9B" w:rsidRPr="00E35E9B" w:rsidRDefault="006D46FF" w:rsidP="00F22D55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PLAN DE APOYO INDIVIDUAL (PAI)</w:t>
      </w:r>
      <w:r w:rsidR="00F25FDA">
        <w:rPr>
          <w:b/>
          <w:sz w:val="28"/>
          <w:szCs w:val="28"/>
          <w:u w:val="single"/>
        </w:rPr>
        <w:t xml:space="preserve"> 202</w:t>
      </w:r>
      <w:r w:rsidR="00CE5F3E">
        <w:rPr>
          <w:b/>
          <w:sz w:val="28"/>
          <w:szCs w:val="28"/>
          <w:u w:val="single"/>
        </w:rPr>
        <w:t>5</w:t>
      </w:r>
    </w:p>
    <w:p w:rsidR="00A424BE" w:rsidRPr="00A424BE" w:rsidRDefault="00A424BE" w:rsidP="00E35E9B">
      <w:pPr>
        <w:pStyle w:val="Sinespaciado"/>
        <w:rPr>
          <w:b/>
        </w:rPr>
      </w:pPr>
      <w:r w:rsidRPr="00A424BE">
        <w:rPr>
          <w:b/>
        </w:rPr>
        <w:t>I. Datos de Identificación:</w:t>
      </w:r>
    </w:p>
    <w:p w:rsidR="00A424BE" w:rsidRDefault="00A424BE" w:rsidP="00E35E9B">
      <w:pPr>
        <w:pStyle w:val="Sinespaciado"/>
      </w:pPr>
    </w:p>
    <w:p w:rsidR="004918D5" w:rsidRPr="00F25FDA" w:rsidRDefault="00E35E9B" w:rsidP="00E35E9B">
      <w:pPr>
        <w:pStyle w:val="Sinespaciado"/>
        <w:rPr>
          <w:b/>
        </w:rPr>
      </w:pPr>
      <w:r w:rsidRPr="00F25FDA">
        <w:rPr>
          <w:b/>
        </w:rPr>
        <w:t>Nombre</w:t>
      </w:r>
      <w:r w:rsidR="00E67549" w:rsidRPr="00F25FDA">
        <w:rPr>
          <w:b/>
        </w:rPr>
        <w:t xml:space="preserve"> Estudiante</w:t>
      </w:r>
      <w:r w:rsidR="0077196B">
        <w:rPr>
          <w:b/>
        </w:rPr>
        <w:t>:</w:t>
      </w:r>
      <w:r w:rsidR="000E7A6A">
        <w:t xml:space="preserve"> </w:t>
      </w:r>
      <w:r w:rsidR="00CE5F3E">
        <w:t xml:space="preserve">Edward Andrés Candía Astudillo </w:t>
      </w:r>
    </w:p>
    <w:p w:rsidR="00BC2297" w:rsidRPr="00F25FDA" w:rsidRDefault="00BC2297" w:rsidP="00E35E9B">
      <w:pPr>
        <w:pStyle w:val="Sinespaciado"/>
        <w:rPr>
          <w:b/>
        </w:rPr>
      </w:pPr>
      <w:r w:rsidRPr="00F25FDA">
        <w:rPr>
          <w:b/>
        </w:rPr>
        <w:t>Curso</w:t>
      </w:r>
      <w:r w:rsidR="0077196B">
        <w:rPr>
          <w:b/>
        </w:rPr>
        <w:t>:</w:t>
      </w:r>
      <w:r w:rsidR="004E4D73">
        <w:rPr>
          <w:b/>
        </w:rPr>
        <w:t xml:space="preserve"> </w:t>
      </w:r>
      <w:r w:rsidR="00CE5F3E">
        <w:rPr>
          <w:b/>
        </w:rPr>
        <w:t xml:space="preserve">Primero Básico </w:t>
      </w:r>
      <w:r w:rsidR="00F25FDA" w:rsidRPr="00F25FDA">
        <w:rPr>
          <w:b/>
        </w:rPr>
        <w:tab/>
      </w:r>
      <w:r w:rsidR="00F25FDA" w:rsidRPr="00F25FDA">
        <w:rPr>
          <w:b/>
        </w:rPr>
        <w:tab/>
      </w:r>
      <w:r w:rsidR="00F25FDA">
        <w:rPr>
          <w:b/>
        </w:rPr>
        <w:tab/>
      </w:r>
    </w:p>
    <w:p w:rsidR="005B5780" w:rsidRPr="00F25FDA" w:rsidRDefault="00E35E9B" w:rsidP="005B5780">
      <w:pPr>
        <w:pStyle w:val="Sinespaciado"/>
        <w:rPr>
          <w:b/>
        </w:rPr>
      </w:pPr>
      <w:r w:rsidRPr="00F25FDA">
        <w:rPr>
          <w:b/>
        </w:rPr>
        <w:t>Asignatura</w:t>
      </w:r>
      <w:r w:rsidR="00F22D55" w:rsidRPr="00F25FDA">
        <w:rPr>
          <w:b/>
        </w:rPr>
        <w:t xml:space="preserve">(s) </w:t>
      </w:r>
      <w:r w:rsidR="00A424BE" w:rsidRPr="00F25FDA">
        <w:rPr>
          <w:b/>
        </w:rPr>
        <w:t>donde se aplicará</w:t>
      </w:r>
      <w:r w:rsidR="0077196B">
        <w:rPr>
          <w:b/>
        </w:rPr>
        <w:t>:</w:t>
      </w:r>
      <w:r w:rsidR="004E4D73">
        <w:rPr>
          <w:b/>
        </w:rPr>
        <w:t xml:space="preserve"> </w:t>
      </w:r>
      <w:r w:rsidR="00CE5F3E">
        <w:rPr>
          <w:b/>
        </w:rPr>
        <w:t>Lenguaje y Comunicación, Matemáticas.</w:t>
      </w:r>
    </w:p>
    <w:p w:rsidR="00A424BE" w:rsidRDefault="00A424BE" w:rsidP="00E35E9B">
      <w:pPr>
        <w:pStyle w:val="Sinespaciado"/>
      </w:pPr>
    </w:p>
    <w:p w:rsidR="0063783A" w:rsidRDefault="00F22D55" w:rsidP="00E35E9B">
      <w:pPr>
        <w:pStyle w:val="Sinespaciado"/>
        <w:rPr>
          <w:b/>
        </w:rPr>
      </w:pPr>
      <w:r>
        <w:rPr>
          <w:b/>
        </w:rPr>
        <w:t>II. Especialidades de los profesionales que apoyan el proceso pedagógico del estudiante (Marcar con x):</w:t>
      </w:r>
    </w:p>
    <w:tbl>
      <w:tblPr>
        <w:tblStyle w:val="Tablaconcuadrcula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240"/>
        <w:gridCol w:w="709"/>
      </w:tblGrid>
      <w:tr w:rsidR="00F22D55" w:rsidRPr="00147CA2" w:rsidTr="00147CA2">
        <w:trPr>
          <w:jc w:val="center"/>
        </w:trPr>
        <w:tc>
          <w:tcPr>
            <w:tcW w:w="5949" w:type="dxa"/>
            <w:gridSpan w:val="2"/>
            <w:shd w:val="clear" w:color="auto" w:fill="D9D9D9" w:themeFill="background1" w:themeFillShade="D9"/>
          </w:tcPr>
          <w:p w:rsidR="00F22D55" w:rsidRPr="00147CA2" w:rsidRDefault="00F22D55" w:rsidP="00AE5496">
            <w:pPr>
              <w:pStyle w:val="Sinespaciado"/>
              <w:jc w:val="center"/>
              <w:rPr>
                <w:b/>
              </w:rPr>
            </w:pPr>
            <w:r w:rsidRPr="00147CA2">
              <w:rPr>
                <w:b/>
              </w:rPr>
              <w:t>Profesional</w:t>
            </w:r>
          </w:p>
        </w:tc>
      </w:tr>
      <w:tr w:rsidR="00F22D55" w:rsidRPr="00147CA2" w:rsidTr="00147CA2">
        <w:trPr>
          <w:jc w:val="center"/>
        </w:trPr>
        <w:tc>
          <w:tcPr>
            <w:tcW w:w="5240" w:type="dxa"/>
            <w:shd w:val="clear" w:color="auto" w:fill="FFFFFF" w:themeFill="background1"/>
          </w:tcPr>
          <w:p w:rsidR="00F22D55" w:rsidRPr="00147CA2" w:rsidRDefault="00F22D55" w:rsidP="00E35E9B">
            <w:pPr>
              <w:pStyle w:val="Sinespaciado"/>
              <w:rPr>
                <w:b/>
              </w:rPr>
            </w:pPr>
            <w:r w:rsidRPr="00147CA2">
              <w:rPr>
                <w:b/>
              </w:rPr>
              <w:t>Educador (a) Diferencial y/o Psicopedagogo</w:t>
            </w:r>
          </w:p>
        </w:tc>
        <w:tc>
          <w:tcPr>
            <w:tcW w:w="709" w:type="dxa"/>
            <w:shd w:val="clear" w:color="auto" w:fill="FFFFFF" w:themeFill="background1"/>
          </w:tcPr>
          <w:p w:rsidR="00F22D55" w:rsidRPr="00147CA2" w:rsidRDefault="00CE5F3E" w:rsidP="00CE5F3E">
            <w:pPr>
              <w:pStyle w:val="Sinespaciado"/>
              <w:rPr>
                <w:b/>
              </w:rPr>
            </w:pPr>
            <w:r>
              <w:rPr>
                <w:b/>
              </w:rPr>
              <w:t xml:space="preserve"> X</w:t>
            </w:r>
          </w:p>
        </w:tc>
      </w:tr>
      <w:tr w:rsidR="00F22D55" w:rsidRPr="00147CA2" w:rsidTr="00147CA2">
        <w:trPr>
          <w:jc w:val="center"/>
        </w:trPr>
        <w:tc>
          <w:tcPr>
            <w:tcW w:w="5240" w:type="dxa"/>
            <w:shd w:val="clear" w:color="auto" w:fill="FFFFFF" w:themeFill="background1"/>
          </w:tcPr>
          <w:p w:rsidR="00F22D55" w:rsidRPr="00147CA2" w:rsidRDefault="00F22D55" w:rsidP="00E35E9B">
            <w:pPr>
              <w:pStyle w:val="Sinespaciado"/>
              <w:rPr>
                <w:b/>
              </w:rPr>
            </w:pPr>
            <w:r w:rsidRPr="00147CA2">
              <w:rPr>
                <w:b/>
              </w:rPr>
              <w:t>Psicólogo (a)</w:t>
            </w:r>
          </w:p>
        </w:tc>
        <w:tc>
          <w:tcPr>
            <w:tcW w:w="709" w:type="dxa"/>
            <w:shd w:val="clear" w:color="auto" w:fill="FFFFFF" w:themeFill="background1"/>
          </w:tcPr>
          <w:p w:rsidR="00F22D55" w:rsidRPr="00147CA2" w:rsidRDefault="00F22D55" w:rsidP="00AE5496">
            <w:pPr>
              <w:pStyle w:val="Sinespaciado"/>
              <w:ind w:left="360"/>
              <w:jc w:val="center"/>
              <w:rPr>
                <w:b/>
              </w:rPr>
            </w:pPr>
          </w:p>
        </w:tc>
      </w:tr>
      <w:tr w:rsidR="00F22D55" w:rsidRPr="00147CA2" w:rsidTr="00147CA2">
        <w:trPr>
          <w:jc w:val="center"/>
        </w:trPr>
        <w:tc>
          <w:tcPr>
            <w:tcW w:w="5240" w:type="dxa"/>
            <w:shd w:val="clear" w:color="auto" w:fill="FFFFFF" w:themeFill="background1"/>
          </w:tcPr>
          <w:p w:rsidR="00F22D55" w:rsidRPr="00147CA2" w:rsidRDefault="00F22D55" w:rsidP="00E35E9B">
            <w:pPr>
              <w:pStyle w:val="Sinespaciado"/>
              <w:rPr>
                <w:b/>
              </w:rPr>
            </w:pPr>
            <w:r w:rsidRPr="00147CA2">
              <w:rPr>
                <w:b/>
              </w:rPr>
              <w:t>Fonoaudiólogo (a)</w:t>
            </w:r>
          </w:p>
        </w:tc>
        <w:tc>
          <w:tcPr>
            <w:tcW w:w="709" w:type="dxa"/>
            <w:shd w:val="clear" w:color="auto" w:fill="FFFFFF" w:themeFill="background1"/>
          </w:tcPr>
          <w:p w:rsidR="00F22D55" w:rsidRPr="00147CA2" w:rsidRDefault="00CE5F3E" w:rsidP="00CE5F3E">
            <w:pPr>
              <w:pStyle w:val="Sinespaciado"/>
              <w:rPr>
                <w:b/>
              </w:rPr>
            </w:pPr>
            <w:r>
              <w:rPr>
                <w:b/>
              </w:rPr>
              <w:t xml:space="preserve"> X</w:t>
            </w:r>
            <w:bookmarkStart w:id="0" w:name="_GoBack"/>
            <w:bookmarkEnd w:id="0"/>
          </w:p>
        </w:tc>
      </w:tr>
      <w:tr w:rsidR="00F22D55" w:rsidRPr="00147CA2" w:rsidTr="00147CA2">
        <w:trPr>
          <w:jc w:val="center"/>
        </w:trPr>
        <w:tc>
          <w:tcPr>
            <w:tcW w:w="5240" w:type="dxa"/>
            <w:shd w:val="clear" w:color="auto" w:fill="FFFFFF" w:themeFill="background1"/>
          </w:tcPr>
          <w:p w:rsidR="00F22D55" w:rsidRPr="00147CA2" w:rsidRDefault="00F22D55" w:rsidP="00E35E9B">
            <w:pPr>
              <w:pStyle w:val="Sinespaciado"/>
              <w:rPr>
                <w:b/>
              </w:rPr>
            </w:pPr>
            <w:r w:rsidRPr="00147CA2">
              <w:rPr>
                <w:b/>
              </w:rPr>
              <w:t>Kinesiólogo (a)</w:t>
            </w:r>
          </w:p>
        </w:tc>
        <w:tc>
          <w:tcPr>
            <w:tcW w:w="709" w:type="dxa"/>
            <w:shd w:val="clear" w:color="auto" w:fill="FFFFFF" w:themeFill="background1"/>
          </w:tcPr>
          <w:p w:rsidR="00F22D55" w:rsidRPr="00147CA2" w:rsidRDefault="00F22D55" w:rsidP="00AE5496">
            <w:pPr>
              <w:pStyle w:val="Sinespaciado"/>
              <w:jc w:val="center"/>
              <w:rPr>
                <w:b/>
              </w:rPr>
            </w:pPr>
          </w:p>
        </w:tc>
      </w:tr>
      <w:tr w:rsidR="00F22D55" w:rsidTr="00147CA2">
        <w:trPr>
          <w:jc w:val="center"/>
        </w:trPr>
        <w:tc>
          <w:tcPr>
            <w:tcW w:w="5240" w:type="dxa"/>
            <w:shd w:val="clear" w:color="auto" w:fill="FFFFFF" w:themeFill="background1"/>
          </w:tcPr>
          <w:p w:rsidR="00F22D55" w:rsidRDefault="00F22D55" w:rsidP="00E35E9B">
            <w:pPr>
              <w:pStyle w:val="Sinespaciado"/>
              <w:rPr>
                <w:b/>
              </w:rPr>
            </w:pPr>
            <w:r w:rsidRPr="00147CA2">
              <w:rPr>
                <w:b/>
              </w:rPr>
              <w:t>Otro (a) (especificar):</w:t>
            </w:r>
          </w:p>
          <w:p w:rsidR="00F22D55" w:rsidRDefault="00F22D55" w:rsidP="00E35E9B">
            <w:pPr>
              <w:pStyle w:val="Sinespaciado"/>
              <w:rPr>
                <w:b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F22D55" w:rsidRDefault="00F22D55" w:rsidP="00AE5496">
            <w:pPr>
              <w:pStyle w:val="Sinespaciado"/>
              <w:jc w:val="center"/>
              <w:rPr>
                <w:b/>
              </w:rPr>
            </w:pPr>
          </w:p>
        </w:tc>
      </w:tr>
    </w:tbl>
    <w:p w:rsidR="0063783A" w:rsidRDefault="0063783A" w:rsidP="00E35E9B">
      <w:pPr>
        <w:pStyle w:val="Sinespaciado"/>
      </w:pPr>
    </w:p>
    <w:p w:rsidR="00A424BE" w:rsidRPr="00A424BE" w:rsidRDefault="00A424BE" w:rsidP="00E35E9B">
      <w:pPr>
        <w:pStyle w:val="Sinespaciado"/>
        <w:rPr>
          <w:b/>
        </w:rPr>
      </w:pPr>
      <w:r>
        <w:rPr>
          <w:b/>
        </w:rPr>
        <w:t>II</w:t>
      </w:r>
      <w:r w:rsidR="00F22D55">
        <w:rPr>
          <w:b/>
        </w:rPr>
        <w:t>I</w:t>
      </w:r>
      <w:r>
        <w:rPr>
          <w:b/>
        </w:rPr>
        <w:t>. Tipo de adecuación curricular que se aplica al estudiante (marcar con X)</w:t>
      </w:r>
      <w:r w:rsidR="0063783A">
        <w:rPr>
          <w:b/>
        </w:rPr>
        <w:t>:</w:t>
      </w:r>
    </w:p>
    <w:tbl>
      <w:tblPr>
        <w:tblpPr w:leftFromText="141" w:rightFromText="141" w:vertAnchor="text" w:horzAnchor="page" w:tblpXSpec="center" w:tblpY="160"/>
        <w:tblW w:w="2689" w:type="dxa"/>
        <w:jc w:val="center"/>
        <w:shd w:val="clear" w:color="auto" w:fill="FFFFFF" w:themeFill="background1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9"/>
        <w:gridCol w:w="420"/>
      </w:tblGrid>
      <w:tr w:rsidR="00A424BE" w:rsidRPr="00552DEE" w:rsidTr="00EB4B91">
        <w:trPr>
          <w:cantSplit/>
          <w:trHeight w:val="20"/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424BE" w:rsidRDefault="00A424BE" w:rsidP="00A424BE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16"/>
                <w:szCs w:val="16"/>
                <w:lang w:val="es-AR" w:eastAsia="es-CL"/>
              </w:rPr>
            </w:pPr>
            <w:r w:rsidRPr="00380577">
              <w:rPr>
                <w:rFonts w:ascii="Calibri" w:eastAsia="Times New Roman" w:hAnsi="Calibri" w:cs="Arial"/>
                <w:b/>
                <w:color w:val="000000"/>
                <w:sz w:val="16"/>
                <w:szCs w:val="16"/>
                <w:lang w:val="es-AR" w:eastAsia="es-CL"/>
              </w:rPr>
              <w:t>DE ACCESO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424BE" w:rsidRPr="00552DEE" w:rsidRDefault="00A424BE" w:rsidP="00A424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AR" w:eastAsia="es-CL"/>
              </w:rPr>
            </w:pPr>
          </w:p>
        </w:tc>
      </w:tr>
      <w:tr w:rsidR="00A424BE" w:rsidRPr="00552DEE" w:rsidTr="00EB4B91">
        <w:trPr>
          <w:cantSplit/>
          <w:trHeight w:val="20"/>
          <w:jc w:val="center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A424BE" w:rsidRPr="00380577" w:rsidRDefault="00A424BE" w:rsidP="00A424BE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Arial"/>
                <w:color w:val="000000"/>
                <w:sz w:val="16"/>
                <w:szCs w:val="16"/>
                <w:lang w:val="es-AR" w:eastAsia="es-CL"/>
              </w:rPr>
              <w:t>PRESENTACIÓN DE LA INFORMACIÓN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A424BE" w:rsidRPr="000E7A6A" w:rsidRDefault="000E7A6A" w:rsidP="000E7A6A">
            <w:pPr>
              <w:spacing w:after="0" w:line="240" w:lineRule="auto"/>
              <w:ind w:left="36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0E7A6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X</w:t>
            </w:r>
            <w:r w:rsidR="00AE5496" w:rsidRPr="000E7A6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L"/>
              </w:rPr>
              <w:t>D</w:t>
            </w:r>
            <w:r w:rsidR="00EB4B91" w:rsidRPr="000E7A6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L"/>
              </w:rPr>
              <w:t>x</w:t>
            </w:r>
            <w:proofErr w:type="spellEnd"/>
          </w:p>
        </w:tc>
      </w:tr>
      <w:tr w:rsidR="00A424BE" w:rsidRPr="00552DEE" w:rsidTr="00EB4B91">
        <w:trPr>
          <w:cantSplit/>
          <w:trHeight w:val="20"/>
          <w:jc w:val="center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A424BE" w:rsidRPr="00552DEE" w:rsidRDefault="00A424BE" w:rsidP="00A424B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Arial"/>
                <w:color w:val="000000"/>
                <w:sz w:val="16"/>
                <w:szCs w:val="16"/>
                <w:lang w:val="es-AR" w:eastAsia="es-CL"/>
              </w:rPr>
              <w:t>FORMA DE RESPUESTA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A424BE" w:rsidRPr="00552DEE" w:rsidRDefault="00A424BE" w:rsidP="00AE54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L"/>
              </w:rPr>
            </w:pPr>
          </w:p>
        </w:tc>
      </w:tr>
      <w:tr w:rsidR="00A424BE" w:rsidRPr="00552DEE" w:rsidTr="00EB4B91">
        <w:trPr>
          <w:cantSplit/>
          <w:trHeight w:val="20"/>
          <w:jc w:val="center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424BE" w:rsidRDefault="00A424BE" w:rsidP="00A424BE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16"/>
                <w:szCs w:val="16"/>
                <w:lang w:val="es-AR" w:eastAsia="es-CL"/>
              </w:rPr>
            </w:pPr>
            <w:r>
              <w:rPr>
                <w:rFonts w:ascii="Calibri" w:eastAsia="Times New Roman" w:hAnsi="Calibri" w:cs="Arial"/>
                <w:color w:val="000000"/>
                <w:sz w:val="16"/>
                <w:szCs w:val="16"/>
                <w:lang w:val="es-AR" w:eastAsia="es-CL"/>
              </w:rPr>
              <w:t>ENTORNO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424BE" w:rsidRPr="00552DEE" w:rsidRDefault="00A424BE" w:rsidP="00AE54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AR" w:eastAsia="es-CL"/>
              </w:rPr>
            </w:pPr>
          </w:p>
        </w:tc>
      </w:tr>
      <w:tr w:rsidR="00A424BE" w:rsidRPr="00552DEE" w:rsidTr="00EB4B91">
        <w:trPr>
          <w:cantSplit/>
          <w:trHeight w:val="20"/>
          <w:jc w:val="center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424BE" w:rsidRDefault="00A424BE" w:rsidP="00A424BE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16"/>
                <w:szCs w:val="16"/>
                <w:lang w:val="es-AR" w:eastAsia="es-CL"/>
              </w:rPr>
            </w:pPr>
            <w:r>
              <w:rPr>
                <w:rFonts w:ascii="Calibri" w:eastAsia="Times New Roman" w:hAnsi="Calibri" w:cs="Arial"/>
                <w:color w:val="000000"/>
                <w:sz w:val="16"/>
                <w:szCs w:val="16"/>
                <w:lang w:val="es-AR" w:eastAsia="es-CL"/>
              </w:rPr>
              <w:t>ORG. DEL TIEMPO Y EL HORARIO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424BE" w:rsidRPr="00552DEE" w:rsidRDefault="00A424BE" w:rsidP="00AE54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AR" w:eastAsia="es-CL"/>
              </w:rPr>
            </w:pPr>
          </w:p>
        </w:tc>
      </w:tr>
      <w:tr w:rsidR="00A424BE" w:rsidRPr="00552DEE" w:rsidTr="00EB4B91">
        <w:trPr>
          <w:cantSplit/>
          <w:trHeight w:val="20"/>
          <w:jc w:val="center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A424BE" w:rsidRPr="00552DEE" w:rsidRDefault="00A424BE" w:rsidP="00A424B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L"/>
              </w:rPr>
            </w:pPr>
            <w:r w:rsidRPr="00552DEE">
              <w:rPr>
                <w:rFonts w:ascii="Calibri" w:eastAsia="Times New Roman" w:hAnsi="Calibri" w:cs="Times New Roman"/>
                <w:color w:val="000000"/>
                <w:lang w:eastAsia="es-CL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A424BE" w:rsidRPr="00552DEE" w:rsidRDefault="00A424BE" w:rsidP="00A424B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  <w:r w:rsidRPr="00552DEE">
              <w:rPr>
                <w:rFonts w:ascii="Calibri" w:eastAsia="Times New Roman" w:hAnsi="Calibri" w:cs="Times New Roman"/>
                <w:color w:val="000000"/>
                <w:lang w:eastAsia="es-CL"/>
              </w:rPr>
              <w:t> </w:t>
            </w:r>
          </w:p>
        </w:tc>
      </w:tr>
      <w:tr w:rsidR="00A424BE" w:rsidRPr="00552DEE" w:rsidTr="00EB4B91">
        <w:trPr>
          <w:cantSplit/>
          <w:trHeight w:val="20"/>
          <w:jc w:val="center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424BE" w:rsidRPr="00380577" w:rsidRDefault="00A424BE" w:rsidP="00A424BE">
            <w:pPr>
              <w:spacing w:after="0" w:line="240" w:lineRule="auto"/>
              <w:rPr>
                <w:rFonts w:ascii="Calibri" w:eastAsia="Times New Roman" w:hAnsi="Calibri" w:cs="Arial"/>
                <w:b/>
                <w:color w:val="000000"/>
                <w:sz w:val="16"/>
                <w:szCs w:val="16"/>
                <w:lang w:val="es-AR" w:eastAsia="es-CL"/>
              </w:rPr>
            </w:pPr>
            <w:r w:rsidRPr="00380577">
              <w:rPr>
                <w:rFonts w:ascii="Calibri" w:eastAsia="Times New Roman" w:hAnsi="Calibri" w:cs="Arial"/>
                <w:b/>
                <w:color w:val="000000"/>
                <w:sz w:val="16"/>
                <w:szCs w:val="16"/>
                <w:lang w:val="es-AR" w:eastAsia="es-CL"/>
              </w:rPr>
              <w:t>EN LOS OBJETIVOS DE APRENDIZAJE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A424BE" w:rsidRPr="00552DEE" w:rsidRDefault="00A424BE" w:rsidP="00A424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AR" w:eastAsia="es-CL"/>
              </w:rPr>
            </w:pPr>
          </w:p>
        </w:tc>
      </w:tr>
      <w:tr w:rsidR="00A424BE" w:rsidRPr="00552DEE" w:rsidTr="00EB4B91">
        <w:trPr>
          <w:cantSplit/>
          <w:trHeight w:val="20"/>
          <w:jc w:val="center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A424BE" w:rsidRPr="00552DEE" w:rsidRDefault="00A424BE" w:rsidP="00A424B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L"/>
              </w:rPr>
            </w:pPr>
            <w:r w:rsidRPr="00552DEE">
              <w:rPr>
                <w:rFonts w:ascii="Calibri" w:eastAsia="Times New Roman" w:hAnsi="Calibri" w:cs="Arial"/>
                <w:color w:val="000000"/>
                <w:sz w:val="16"/>
                <w:szCs w:val="16"/>
                <w:lang w:val="es-AR" w:eastAsia="es-CL"/>
              </w:rPr>
              <w:t>GRADUACIÓN DE</w:t>
            </w:r>
            <w:r>
              <w:rPr>
                <w:rFonts w:ascii="Calibri" w:eastAsia="Times New Roman" w:hAnsi="Calibri" w:cs="Arial"/>
                <w:color w:val="000000"/>
                <w:sz w:val="16"/>
                <w:szCs w:val="16"/>
                <w:lang w:val="es-AR" w:eastAsia="es-CL"/>
              </w:rPr>
              <w:t xml:space="preserve">L NIVEL DE </w:t>
            </w:r>
            <w:r w:rsidRPr="00552DEE">
              <w:rPr>
                <w:rFonts w:ascii="Calibri" w:eastAsia="Times New Roman" w:hAnsi="Calibri" w:cs="Arial"/>
                <w:color w:val="000000"/>
                <w:sz w:val="16"/>
                <w:szCs w:val="16"/>
                <w:lang w:val="es-AR" w:eastAsia="es-CL"/>
              </w:rPr>
              <w:t xml:space="preserve"> COMPLEJIDAD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A424BE" w:rsidRPr="00552DEE" w:rsidRDefault="00A424BE" w:rsidP="00AE54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A424BE" w:rsidRPr="00552DEE" w:rsidTr="00EB4B91">
        <w:trPr>
          <w:cantSplit/>
          <w:trHeight w:val="20"/>
          <w:jc w:val="center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A424BE" w:rsidRPr="00552DEE" w:rsidRDefault="00A424BE" w:rsidP="00A424B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L"/>
              </w:rPr>
            </w:pPr>
            <w:r w:rsidRPr="00552DEE">
              <w:rPr>
                <w:rFonts w:ascii="Calibri" w:eastAsia="Times New Roman" w:hAnsi="Calibri" w:cs="Arial"/>
                <w:color w:val="000000"/>
                <w:sz w:val="16"/>
                <w:szCs w:val="16"/>
                <w:lang w:val="es-AR" w:eastAsia="es-CL"/>
              </w:rPr>
              <w:t>PRIORIZACIÓN</w:t>
            </w:r>
            <w:r>
              <w:rPr>
                <w:rFonts w:ascii="Calibri" w:eastAsia="Times New Roman" w:hAnsi="Calibri" w:cs="Arial"/>
                <w:color w:val="000000"/>
                <w:sz w:val="16"/>
                <w:szCs w:val="16"/>
                <w:lang w:val="es-AR" w:eastAsia="es-CL"/>
              </w:rPr>
              <w:t xml:space="preserve"> DE OBJS. DE APRENDIZAJE Y CONTENIDOS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A424BE" w:rsidRPr="00552DEE" w:rsidRDefault="00A424BE" w:rsidP="00AE54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A424BE" w:rsidRPr="00552DEE" w:rsidTr="00EB4B91">
        <w:trPr>
          <w:cantSplit/>
          <w:trHeight w:val="20"/>
          <w:jc w:val="center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A424BE" w:rsidRPr="00552DEE" w:rsidRDefault="00A424BE" w:rsidP="00A424B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L"/>
              </w:rPr>
            </w:pPr>
            <w:r w:rsidRPr="00552DEE">
              <w:rPr>
                <w:rFonts w:ascii="Calibri" w:eastAsia="Times New Roman" w:hAnsi="Calibri" w:cs="Arial"/>
                <w:color w:val="000000"/>
                <w:sz w:val="16"/>
                <w:szCs w:val="16"/>
                <w:lang w:val="es-AR" w:eastAsia="es-CL"/>
              </w:rPr>
              <w:t>TEMPORALIZACIÓN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A424BE" w:rsidRPr="00552DEE" w:rsidRDefault="00A424BE" w:rsidP="00AE54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A424BE" w:rsidRPr="00552DEE" w:rsidTr="00EB4B91">
        <w:trPr>
          <w:cantSplit/>
          <w:trHeight w:val="20"/>
          <w:jc w:val="center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A424BE" w:rsidRPr="00552DEE" w:rsidRDefault="00A424BE" w:rsidP="00A424B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Arial"/>
                <w:color w:val="000000"/>
                <w:sz w:val="16"/>
                <w:szCs w:val="16"/>
                <w:lang w:val="es-AR" w:eastAsia="es-CL"/>
              </w:rPr>
              <w:t>ENRIQUECIMIENTO DEL CURRÍCULUM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A424BE" w:rsidRPr="00552DEE" w:rsidRDefault="00A424BE" w:rsidP="00AE54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</w:tc>
      </w:tr>
      <w:tr w:rsidR="00A424BE" w:rsidRPr="00552DEE" w:rsidTr="00EB4B91">
        <w:trPr>
          <w:cantSplit/>
          <w:trHeight w:val="20"/>
          <w:jc w:val="center"/>
        </w:trPr>
        <w:tc>
          <w:tcPr>
            <w:tcW w:w="22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424BE" w:rsidRPr="00552DEE" w:rsidRDefault="00A424BE" w:rsidP="00A424BE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16"/>
                <w:szCs w:val="16"/>
                <w:lang w:val="es-AR" w:eastAsia="es-CL"/>
              </w:rPr>
            </w:pPr>
            <w:r>
              <w:rPr>
                <w:rFonts w:ascii="Calibri" w:eastAsia="Times New Roman" w:hAnsi="Calibri" w:cs="Arial"/>
                <w:color w:val="000000"/>
                <w:sz w:val="16"/>
                <w:szCs w:val="16"/>
                <w:lang w:val="es-AR" w:eastAsia="es-CL"/>
              </w:rPr>
              <w:t>ELIMINACIÓN DE APRENDIZAJES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A424BE" w:rsidRPr="00552DEE" w:rsidRDefault="00A424BE" w:rsidP="00AE54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AR" w:eastAsia="es-CL"/>
              </w:rPr>
            </w:pPr>
          </w:p>
        </w:tc>
      </w:tr>
    </w:tbl>
    <w:p w:rsidR="00A424BE" w:rsidRPr="00A424BE" w:rsidRDefault="00A424BE" w:rsidP="00E35E9B">
      <w:pPr>
        <w:pStyle w:val="Sinespaciado"/>
        <w:rPr>
          <w:b/>
        </w:rPr>
      </w:pPr>
    </w:p>
    <w:p w:rsidR="00E35E9B" w:rsidRPr="00A424BE" w:rsidRDefault="00E35E9B" w:rsidP="00E35E9B">
      <w:pPr>
        <w:pStyle w:val="Sinespaciado"/>
      </w:pPr>
      <w:r>
        <w:tab/>
      </w:r>
      <w:r>
        <w:tab/>
      </w:r>
      <w:r>
        <w:tab/>
      </w:r>
    </w:p>
    <w:p w:rsidR="00A424BE" w:rsidRDefault="00A424BE" w:rsidP="00E35E9B">
      <w:pPr>
        <w:pStyle w:val="Sinespaciado"/>
        <w:rPr>
          <w:b/>
        </w:rPr>
      </w:pPr>
    </w:p>
    <w:p w:rsidR="00A424BE" w:rsidRDefault="00A424BE" w:rsidP="00E35E9B">
      <w:pPr>
        <w:pStyle w:val="Sinespaciado"/>
        <w:rPr>
          <w:b/>
        </w:rPr>
      </w:pPr>
    </w:p>
    <w:p w:rsidR="00A424BE" w:rsidRDefault="00A424BE" w:rsidP="00E35E9B">
      <w:pPr>
        <w:pStyle w:val="Sinespaciado"/>
        <w:rPr>
          <w:b/>
        </w:rPr>
      </w:pPr>
    </w:p>
    <w:p w:rsidR="00A424BE" w:rsidRDefault="00A424BE" w:rsidP="00E35E9B">
      <w:pPr>
        <w:pStyle w:val="Sinespaciado"/>
        <w:rPr>
          <w:b/>
        </w:rPr>
      </w:pPr>
    </w:p>
    <w:p w:rsidR="00A424BE" w:rsidRDefault="00A424BE" w:rsidP="00E35E9B">
      <w:pPr>
        <w:pStyle w:val="Sinespaciado"/>
        <w:rPr>
          <w:b/>
        </w:rPr>
      </w:pPr>
    </w:p>
    <w:p w:rsidR="00A424BE" w:rsidRDefault="00A424BE" w:rsidP="00E35E9B">
      <w:pPr>
        <w:pStyle w:val="Sinespaciado"/>
        <w:rPr>
          <w:b/>
        </w:rPr>
      </w:pPr>
    </w:p>
    <w:p w:rsidR="00A424BE" w:rsidRDefault="00A424BE" w:rsidP="00E35E9B">
      <w:pPr>
        <w:pStyle w:val="Sinespaciado"/>
        <w:rPr>
          <w:b/>
        </w:rPr>
      </w:pPr>
    </w:p>
    <w:p w:rsidR="00A424BE" w:rsidRDefault="00A424BE" w:rsidP="00E35E9B">
      <w:pPr>
        <w:pStyle w:val="Sinespaciado"/>
        <w:rPr>
          <w:b/>
        </w:rPr>
      </w:pPr>
    </w:p>
    <w:p w:rsidR="00A424BE" w:rsidRDefault="00A424BE" w:rsidP="00E35E9B">
      <w:pPr>
        <w:pStyle w:val="Sinespaciado"/>
        <w:rPr>
          <w:b/>
        </w:rPr>
      </w:pPr>
    </w:p>
    <w:p w:rsidR="00A424BE" w:rsidRDefault="00A424BE" w:rsidP="00E35E9B">
      <w:pPr>
        <w:pStyle w:val="Sinespaciado"/>
        <w:rPr>
          <w:b/>
        </w:rPr>
      </w:pPr>
    </w:p>
    <w:p w:rsidR="00A424BE" w:rsidRDefault="00A424BE" w:rsidP="00E35E9B">
      <w:pPr>
        <w:pStyle w:val="Sinespaciado"/>
        <w:rPr>
          <w:b/>
        </w:rPr>
      </w:pPr>
    </w:p>
    <w:p w:rsidR="00A424BE" w:rsidRDefault="00A424BE" w:rsidP="00E35E9B">
      <w:pPr>
        <w:pStyle w:val="Sinespaciado"/>
        <w:rPr>
          <w:b/>
        </w:rPr>
      </w:pPr>
    </w:p>
    <w:p w:rsidR="0063783A" w:rsidRDefault="0063783A" w:rsidP="00E35E9B">
      <w:pPr>
        <w:pStyle w:val="Sinespaciado"/>
        <w:rPr>
          <w:b/>
        </w:rPr>
      </w:pPr>
    </w:p>
    <w:p w:rsidR="000E7A6A" w:rsidRDefault="000E7A6A" w:rsidP="00E35E9B">
      <w:pPr>
        <w:pStyle w:val="Sinespaciado"/>
        <w:rPr>
          <w:b/>
        </w:rPr>
      </w:pPr>
    </w:p>
    <w:p w:rsidR="00E350FF" w:rsidRDefault="00F22D55" w:rsidP="00E35E9B">
      <w:pPr>
        <w:pStyle w:val="Sinespaciado"/>
        <w:rPr>
          <w:b/>
        </w:rPr>
      </w:pPr>
      <w:r>
        <w:rPr>
          <w:b/>
        </w:rPr>
        <w:t>IV</w:t>
      </w:r>
      <w:r w:rsidR="0063783A">
        <w:rPr>
          <w:b/>
        </w:rPr>
        <w:t>. Tipo de evaluación que requiere el estudiante (marcar con X):</w:t>
      </w:r>
    </w:p>
    <w:tbl>
      <w:tblPr>
        <w:tblStyle w:val="Tablaconcuadrcula"/>
        <w:tblpPr w:leftFromText="141" w:rightFromText="141" w:vertAnchor="text" w:horzAnchor="page" w:tblpX="3748" w:tblpY="160"/>
        <w:tblOverlap w:val="never"/>
        <w:tblW w:w="0" w:type="auto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369"/>
        <w:gridCol w:w="283"/>
      </w:tblGrid>
      <w:tr w:rsidR="0063783A" w:rsidTr="00147CA2">
        <w:tc>
          <w:tcPr>
            <w:tcW w:w="3369" w:type="dxa"/>
            <w:shd w:val="clear" w:color="auto" w:fill="D9D9D9" w:themeFill="background1" w:themeFillShade="D9"/>
          </w:tcPr>
          <w:p w:rsidR="0063783A" w:rsidRPr="003675D6" w:rsidRDefault="0063783A" w:rsidP="000E7A6A">
            <w:pPr>
              <w:rPr>
                <w:rFonts w:cs="Arial"/>
                <w:sz w:val="16"/>
                <w:szCs w:val="16"/>
                <w:lang w:val="es-AR"/>
              </w:rPr>
            </w:pPr>
            <w:r w:rsidRPr="003675D6">
              <w:rPr>
                <w:rFonts w:cs="Arial"/>
                <w:sz w:val="16"/>
                <w:szCs w:val="16"/>
                <w:lang w:val="es-AR"/>
              </w:rPr>
              <w:t>DIFERENCIADA (A NIVEL PORCENTUAL)</w:t>
            </w:r>
          </w:p>
        </w:tc>
        <w:tc>
          <w:tcPr>
            <w:tcW w:w="283" w:type="dxa"/>
            <w:shd w:val="clear" w:color="auto" w:fill="EEECE1" w:themeFill="background2"/>
          </w:tcPr>
          <w:p w:rsidR="0063783A" w:rsidRDefault="0063783A" w:rsidP="000E7A6A">
            <w:pPr>
              <w:rPr>
                <w:rFonts w:ascii="Arial" w:hAnsi="Arial" w:cs="Arial"/>
                <w:b/>
                <w:sz w:val="24"/>
                <w:szCs w:val="24"/>
                <w:lang w:val="es-AR"/>
              </w:rPr>
            </w:pPr>
          </w:p>
        </w:tc>
      </w:tr>
      <w:tr w:rsidR="0063783A" w:rsidTr="00147CA2">
        <w:tc>
          <w:tcPr>
            <w:tcW w:w="3369" w:type="dxa"/>
            <w:shd w:val="clear" w:color="auto" w:fill="FFFFFF" w:themeFill="background1"/>
          </w:tcPr>
          <w:p w:rsidR="0063783A" w:rsidRPr="003675D6" w:rsidRDefault="0063783A" w:rsidP="000E7A6A">
            <w:pPr>
              <w:rPr>
                <w:rFonts w:cs="Arial"/>
                <w:sz w:val="16"/>
                <w:szCs w:val="16"/>
                <w:lang w:val="es-AR"/>
              </w:rPr>
            </w:pPr>
            <w:r w:rsidRPr="003675D6">
              <w:rPr>
                <w:rFonts w:cs="Arial"/>
                <w:sz w:val="16"/>
                <w:szCs w:val="16"/>
                <w:lang w:val="es-AR"/>
              </w:rPr>
              <w:t>INTERVENCIÓN DE MATERIALES</w:t>
            </w:r>
          </w:p>
        </w:tc>
        <w:tc>
          <w:tcPr>
            <w:tcW w:w="283" w:type="dxa"/>
            <w:shd w:val="clear" w:color="auto" w:fill="FFFFFF" w:themeFill="background1"/>
          </w:tcPr>
          <w:p w:rsidR="0063783A" w:rsidRDefault="0063783A" w:rsidP="00AE549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AR"/>
              </w:rPr>
            </w:pPr>
          </w:p>
        </w:tc>
      </w:tr>
      <w:tr w:rsidR="0063783A" w:rsidTr="00147CA2">
        <w:tc>
          <w:tcPr>
            <w:tcW w:w="3369" w:type="dxa"/>
            <w:shd w:val="clear" w:color="auto" w:fill="D9D9D9" w:themeFill="background1" w:themeFillShade="D9"/>
          </w:tcPr>
          <w:p w:rsidR="0063783A" w:rsidRPr="003675D6" w:rsidRDefault="0063783A" w:rsidP="000E7A6A">
            <w:pPr>
              <w:rPr>
                <w:rFonts w:cs="Arial"/>
                <w:sz w:val="16"/>
                <w:szCs w:val="16"/>
                <w:lang w:val="es-AR"/>
              </w:rPr>
            </w:pPr>
            <w:r w:rsidRPr="003675D6">
              <w:rPr>
                <w:rFonts w:cs="Arial"/>
                <w:sz w:val="16"/>
                <w:szCs w:val="16"/>
                <w:lang w:val="es-AR"/>
              </w:rPr>
              <w:t>ADECUACIÓN DE PREGUNTAS</w:t>
            </w:r>
          </w:p>
        </w:tc>
        <w:tc>
          <w:tcPr>
            <w:tcW w:w="283" w:type="dxa"/>
            <w:shd w:val="clear" w:color="auto" w:fill="D9D9D9" w:themeFill="background1" w:themeFillShade="D9"/>
          </w:tcPr>
          <w:p w:rsidR="0063783A" w:rsidRDefault="0063783A" w:rsidP="00AE549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AR"/>
              </w:rPr>
            </w:pPr>
          </w:p>
        </w:tc>
      </w:tr>
      <w:tr w:rsidR="0063783A" w:rsidTr="00147CA2">
        <w:tc>
          <w:tcPr>
            <w:tcW w:w="3369" w:type="dxa"/>
            <w:shd w:val="clear" w:color="auto" w:fill="FFFFFF" w:themeFill="background1"/>
          </w:tcPr>
          <w:p w:rsidR="0063783A" w:rsidRPr="003675D6" w:rsidRDefault="0063783A" w:rsidP="000E7A6A">
            <w:pPr>
              <w:rPr>
                <w:rFonts w:cs="Arial"/>
                <w:sz w:val="16"/>
                <w:szCs w:val="16"/>
                <w:lang w:val="es-AR"/>
              </w:rPr>
            </w:pPr>
            <w:r w:rsidRPr="003675D6">
              <w:rPr>
                <w:rFonts w:cs="Arial"/>
                <w:sz w:val="16"/>
                <w:szCs w:val="16"/>
                <w:lang w:val="es-AR"/>
              </w:rPr>
              <w:t>ADECUACIÓN DEL NIVEL DE  EXIGENCIAS</w:t>
            </w:r>
          </w:p>
        </w:tc>
        <w:tc>
          <w:tcPr>
            <w:tcW w:w="283" w:type="dxa"/>
            <w:shd w:val="clear" w:color="auto" w:fill="FFFFFF" w:themeFill="background1"/>
          </w:tcPr>
          <w:p w:rsidR="0063783A" w:rsidRDefault="0063783A" w:rsidP="00AE549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AR"/>
              </w:rPr>
            </w:pPr>
          </w:p>
        </w:tc>
      </w:tr>
      <w:tr w:rsidR="0063783A" w:rsidTr="00147CA2">
        <w:tc>
          <w:tcPr>
            <w:tcW w:w="3369" w:type="dxa"/>
            <w:shd w:val="clear" w:color="auto" w:fill="D9D9D9" w:themeFill="background1" w:themeFillShade="D9"/>
          </w:tcPr>
          <w:p w:rsidR="0063783A" w:rsidRPr="003675D6" w:rsidRDefault="0063783A" w:rsidP="000E7A6A">
            <w:pPr>
              <w:rPr>
                <w:rFonts w:cs="Arial"/>
                <w:sz w:val="16"/>
                <w:szCs w:val="16"/>
                <w:lang w:val="es-AR"/>
              </w:rPr>
            </w:pPr>
            <w:r w:rsidRPr="003675D6">
              <w:rPr>
                <w:rFonts w:cs="Arial"/>
                <w:sz w:val="16"/>
                <w:szCs w:val="16"/>
                <w:lang w:val="es-AR"/>
              </w:rPr>
              <w:t>ADECUACIÓN DEL FORMATO DEL INSTRUMENTO</w:t>
            </w:r>
            <w:r>
              <w:rPr>
                <w:rFonts w:cs="Arial"/>
                <w:sz w:val="16"/>
                <w:szCs w:val="16"/>
                <w:lang w:val="es-AR"/>
              </w:rPr>
              <w:t xml:space="preserve">                                                                        </w:t>
            </w:r>
          </w:p>
        </w:tc>
        <w:tc>
          <w:tcPr>
            <w:tcW w:w="283" w:type="dxa"/>
            <w:shd w:val="clear" w:color="auto" w:fill="D9D9D9" w:themeFill="background1" w:themeFillShade="D9"/>
          </w:tcPr>
          <w:p w:rsidR="0063783A" w:rsidRDefault="0063783A" w:rsidP="00CC7FDE">
            <w:pPr>
              <w:rPr>
                <w:rFonts w:ascii="Arial" w:hAnsi="Arial" w:cs="Arial"/>
                <w:b/>
                <w:sz w:val="24"/>
                <w:szCs w:val="24"/>
                <w:lang w:val="es-AR"/>
              </w:rPr>
            </w:pPr>
          </w:p>
        </w:tc>
      </w:tr>
      <w:tr w:rsidR="0063783A" w:rsidTr="00147CA2">
        <w:tc>
          <w:tcPr>
            <w:tcW w:w="3369" w:type="dxa"/>
            <w:shd w:val="clear" w:color="auto" w:fill="FFFFFF" w:themeFill="background1"/>
          </w:tcPr>
          <w:p w:rsidR="0063783A" w:rsidRPr="003675D6" w:rsidRDefault="0063783A" w:rsidP="000E7A6A">
            <w:pPr>
              <w:rPr>
                <w:rFonts w:cs="Arial"/>
                <w:sz w:val="16"/>
                <w:szCs w:val="16"/>
                <w:lang w:val="es-AR"/>
              </w:rPr>
            </w:pPr>
            <w:r w:rsidRPr="003675D6">
              <w:rPr>
                <w:rFonts w:cs="Arial"/>
                <w:sz w:val="16"/>
                <w:szCs w:val="16"/>
                <w:lang w:val="es-AR"/>
              </w:rPr>
              <w:t>AMPLACIÓN DEL TIEMPO</w:t>
            </w:r>
          </w:p>
        </w:tc>
        <w:tc>
          <w:tcPr>
            <w:tcW w:w="283" w:type="dxa"/>
            <w:shd w:val="clear" w:color="auto" w:fill="FFFFFF" w:themeFill="background1"/>
          </w:tcPr>
          <w:p w:rsidR="0063783A" w:rsidRDefault="0063783A" w:rsidP="00AE549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AR"/>
              </w:rPr>
            </w:pPr>
          </w:p>
        </w:tc>
      </w:tr>
      <w:tr w:rsidR="0063783A" w:rsidTr="00147CA2">
        <w:tc>
          <w:tcPr>
            <w:tcW w:w="3369" w:type="dxa"/>
            <w:shd w:val="clear" w:color="auto" w:fill="D9D9D9" w:themeFill="background1" w:themeFillShade="D9"/>
          </w:tcPr>
          <w:p w:rsidR="0063783A" w:rsidRPr="003675D6" w:rsidRDefault="0063783A" w:rsidP="000E7A6A">
            <w:pPr>
              <w:rPr>
                <w:rFonts w:cs="Arial"/>
                <w:sz w:val="16"/>
                <w:szCs w:val="16"/>
                <w:lang w:val="es-AR"/>
              </w:rPr>
            </w:pPr>
            <w:r w:rsidRPr="003675D6">
              <w:rPr>
                <w:rFonts w:cs="Arial"/>
                <w:sz w:val="16"/>
                <w:szCs w:val="16"/>
                <w:lang w:val="es-AR"/>
              </w:rPr>
              <w:t>DETERMINACIÓN DE APOYO PARA SU EJECUCIÓN</w:t>
            </w:r>
          </w:p>
        </w:tc>
        <w:tc>
          <w:tcPr>
            <w:tcW w:w="283" w:type="dxa"/>
            <w:shd w:val="clear" w:color="auto" w:fill="D9D9D9" w:themeFill="background1" w:themeFillShade="D9"/>
          </w:tcPr>
          <w:p w:rsidR="0063783A" w:rsidRDefault="0063783A" w:rsidP="00AE549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AR"/>
              </w:rPr>
            </w:pPr>
          </w:p>
        </w:tc>
      </w:tr>
      <w:tr w:rsidR="0063783A" w:rsidTr="00147CA2">
        <w:tc>
          <w:tcPr>
            <w:tcW w:w="3369" w:type="dxa"/>
            <w:shd w:val="clear" w:color="auto" w:fill="FFFFFF" w:themeFill="background1"/>
          </w:tcPr>
          <w:p w:rsidR="0063783A" w:rsidRPr="003675D6" w:rsidRDefault="0063783A" w:rsidP="000E7A6A">
            <w:pPr>
              <w:rPr>
                <w:sz w:val="16"/>
                <w:szCs w:val="16"/>
              </w:rPr>
            </w:pPr>
            <w:r w:rsidRPr="003675D6">
              <w:rPr>
                <w:rFonts w:cs="Arial"/>
                <w:sz w:val="16"/>
                <w:szCs w:val="16"/>
                <w:lang w:val="es-AR"/>
              </w:rPr>
              <w:t>GRADUACIÓN DEL INDICADOR O PARCELACIÓN DEL MISMO</w:t>
            </w:r>
          </w:p>
        </w:tc>
        <w:tc>
          <w:tcPr>
            <w:tcW w:w="283" w:type="dxa"/>
            <w:shd w:val="clear" w:color="auto" w:fill="FFFFFF" w:themeFill="background1"/>
          </w:tcPr>
          <w:p w:rsidR="0063783A" w:rsidRDefault="0063783A" w:rsidP="00AE549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AR"/>
              </w:rPr>
            </w:pPr>
          </w:p>
        </w:tc>
      </w:tr>
      <w:tr w:rsidR="00F25FDA" w:rsidTr="00147CA2">
        <w:tc>
          <w:tcPr>
            <w:tcW w:w="3369" w:type="dxa"/>
            <w:shd w:val="clear" w:color="auto" w:fill="D9D9D9" w:themeFill="background1" w:themeFillShade="D9"/>
          </w:tcPr>
          <w:p w:rsidR="00F25FDA" w:rsidRPr="003675D6" w:rsidRDefault="00F25FDA" w:rsidP="000E7A6A">
            <w:pPr>
              <w:rPr>
                <w:rFonts w:cs="Arial"/>
                <w:sz w:val="16"/>
                <w:szCs w:val="16"/>
                <w:lang w:val="es-AR"/>
              </w:rPr>
            </w:pPr>
            <w:r>
              <w:rPr>
                <w:rFonts w:cs="Arial"/>
                <w:sz w:val="16"/>
                <w:szCs w:val="16"/>
                <w:lang w:val="es-AR"/>
              </w:rPr>
              <w:t>OTRA (ESPECIFICAR)</w:t>
            </w:r>
          </w:p>
        </w:tc>
        <w:tc>
          <w:tcPr>
            <w:tcW w:w="283" w:type="dxa"/>
            <w:shd w:val="clear" w:color="auto" w:fill="D9D9D9" w:themeFill="background1" w:themeFillShade="D9"/>
          </w:tcPr>
          <w:p w:rsidR="00F25FDA" w:rsidRDefault="00F25FDA" w:rsidP="00AE549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AR"/>
              </w:rPr>
            </w:pPr>
          </w:p>
        </w:tc>
      </w:tr>
    </w:tbl>
    <w:p w:rsidR="0063783A" w:rsidRDefault="0063783A" w:rsidP="00E35E9B">
      <w:pPr>
        <w:pStyle w:val="Sinespaciado"/>
        <w:rPr>
          <w:b/>
        </w:rPr>
      </w:pPr>
    </w:p>
    <w:p w:rsidR="00A424BE" w:rsidRDefault="00A424BE" w:rsidP="00E35E9B">
      <w:pPr>
        <w:pStyle w:val="Sinespaciado"/>
        <w:rPr>
          <w:b/>
        </w:rPr>
      </w:pPr>
    </w:p>
    <w:p w:rsidR="0063783A" w:rsidRDefault="0063783A" w:rsidP="00E35E9B">
      <w:pPr>
        <w:pStyle w:val="Sinespaciado"/>
        <w:rPr>
          <w:b/>
        </w:rPr>
      </w:pPr>
    </w:p>
    <w:p w:rsidR="0063783A" w:rsidRDefault="0063783A" w:rsidP="00E35E9B">
      <w:pPr>
        <w:pStyle w:val="Sinespaciado"/>
        <w:rPr>
          <w:b/>
        </w:rPr>
      </w:pPr>
    </w:p>
    <w:p w:rsidR="00F25FDA" w:rsidRDefault="00F25FDA" w:rsidP="00E35E9B">
      <w:pPr>
        <w:pStyle w:val="Sinespaciado"/>
        <w:rPr>
          <w:b/>
        </w:rPr>
      </w:pPr>
    </w:p>
    <w:p w:rsidR="00F25FDA" w:rsidRDefault="00F25FDA" w:rsidP="00E35E9B">
      <w:pPr>
        <w:pStyle w:val="Sinespaciado"/>
        <w:rPr>
          <w:b/>
        </w:rPr>
      </w:pPr>
    </w:p>
    <w:p w:rsidR="00F25FDA" w:rsidRDefault="00F25FDA" w:rsidP="00E35E9B">
      <w:pPr>
        <w:pStyle w:val="Sinespaciado"/>
        <w:rPr>
          <w:b/>
        </w:rPr>
      </w:pPr>
    </w:p>
    <w:p w:rsidR="00F25FDA" w:rsidRDefault="00F25FDA" w:rsidP="00E35E9B">
      <w:pPr>
        <w:pStyle w:val="Sinespaciado"/>
        <w:rPr>
          <w:b/>
        </w:rPr>
      </w:pPr>
    </w:p>
    <w:p w:rsidR="00F25FDA" w:rsidRDefault="00F25FDA" w:rsidP="00E35E9B">
      <w:pPr>
        <w:pStyle w:val="Sinespaciado"/>
        <w:rPr>
          <w:b/>
        </w:rPr>
      </w:pPr>
    </w:p>
    <w:p w:rsidR="00F25FDA" w:rsidRDefault="00F25FDA" w:rsidP="00E35E9B">
      <w:pPr>
        <w:pStyle w:val="Sinespaciado"/>
        <w:rPr>
          <w:b/>
        </w:rPr>
      </w:pPr>
    </w:p>
    <w:p w:rsidR="00F25FDA" w:rsidRDefault="00F25FDA" w:rsidP="00E35E9B">
      <w:pPr>
        <w:pStyle w:val="Sinespaciado"/>
        <w:rPr>
          <w:b/>
        </w:rPr>
      </w:pPr>
    </w:p>
    <w:p w:rsidR="00F22D55" w:rsidRDefault="00F22D55" w:rsidP="00E35E9B">
      <w:pPr>
        <w:pStyle w:val="Sinespaciado"/>
        <w:rPr>
          <w:b/>
        </w:rPr>
      </w:pPr>
      <w:r>
        <w:rPr>
          <w:b/>
        </w:rPr>
        <w:lastRenderedPageBreak/>
        <w:t>V. Plan Educativo Individua</w:t>
      </w:r>
      <w:r w:rsidR="007A4A29">
        <w:rPr>
          <w:b/>
        </w:rPr>
        <w:t>l (PEI) / Logros de Aprendizaje</w:t>
      </w:r>
      <w:r w:rsidR="009B16BB">
        <w:rPr>
          <w:b/>
        </w:rPr>
        <w:t>*</w:t>
      </w:r>
      <w:r w:rsidR="007A4A29">
        <w:rPr>
          <w:b/>
        </w:rPr>
        <w:t>:</w:t>
      </w:r>
    </w:p>
    <w:p w:rsidR="00B1192F" w:rsidRDefault="00B1192F" w:rsidP="00E35E9B">
      <w:pPr>
        <w:pStyle w:val="Sinespaciado"/>
        <w:rPr>
          <w:b/>
        </w:rPr>
      </w:pPr>
    </w:p>
    <w:p w:rsidR="00B1192F" w:rsidRPr="000E7A6A" w:rsidRDefault="007A4A29" w:rsidP="00E35E9B">
      <w:pPr>
        <w:pStyle w:val="Sinespaciado"/>
        <w:rPr>
          <w:color w:val="FF0000"/>
        </w:rPr>
      </w:pPr>
      <w:r>
        <w:rPr>
          <w:b/>
        </w:rPr>
        <w:t>Especialidad</w:t>
      </w:r>
      <w:r w:rsidR="00B1192F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B1192F">
        <w:rPr>
          <w:b/>
        </w:rPr>
        <w:t xml:space="preserve">: </w:t>
      </w:r>
    </w:p>
    <w:p w:rsidR="00B1192F" w:rsidRDefault="009B16BB" w:rsidP="00E35E9B">
      <w:pPr>
        <w:pStyle w:val="Sinespaciado"/>
        <w:rPr>
          <w:b/>
        </w:rPr>
      </w:pPr>
      <w:r>
        <w:rPr>
          <w:b/>
        </w:rPr>
        <w:t>Asignatura(s) o</w:t>
      </w:r>
      <w:r w:rsidR="007A4A29">
        <w:rPr>
          <w:b/>
        </w:rPr>
        <w:t xml:space="preserve"> área</w:t>
      </w:r>
      <w:r w:rsidR="007A4A29">
        <w:rPr>
          <w:b/>
        </w:rPr>
        <w:tab/>
      </w:r>
      <w:r w:rsidR="007A4A29">
        <w:rPr>
          <w:b/>
        </w:rPr>
        <w:tab/>
      </w:r>
      <w:r w:rsidR="00B1192F" w:rsidRPr="009E7E2C">
        <w:t>:</w:t>
      </w:r>
      <w:r w:rsidR="009E7E2C" w:rsidRPr="009E7E2C">
        <w:t xml:space="preserve"> </w:t>
      </w:r>
    </w:p>
    <w:p w:rsidR="00B1192F" w:rsidRDefault="00B1192F" w:rsidP="00E35E9B">
      <w:pPr>
        <w:pStyle w:val="Sinespaciado"/>
        <w:rPr>
          <w:b/>
        </w:rPr>
      </w:pPr>
    </w:p>
    <w:p w:rsidR="009A26CB" w:rsidRDefault="00BC2297" w:rsidP="00E35E9B">
      <w:pPr>
        <w:pStyle w:val="Sinespaciado"/>
        <w:rPr>
          <w:b/>
        </w:rPr>
      </w:pPr>
      <w:r w:rsidRPr="00BC2297">
        <w:rPr>
          <w:b/>
        </w:rPr>
        <w:t>Objetivo Logrado: L        Objetivo No Logrado: NL     Objetivo en Desarrollo: E.D</w:t>
      </w:r>
      <w:r w:rsidR="009A26CB">
        <w:rPr>
          <w:b/>
        </w:rPr>
        <w:t xml:space="preserve">    </w:t>
      </w:r>
    </w:p>
    <w:p w:rsidR="00BC2297" w:rsidRDefault="009A26CB" w:rsidP="00E35E9B">
      <w:pPr>
        <w:pStyle w:val="Sinespaciado"/>
        <w:rPr>
          <w:b/>
        </w:rPr>
      </w:pPr>
      <w:r>
        <w:rPr>
          <w:b/>
        </w:rPr>
        <w:t xml:space="preserve">Objetivo No observado: NO      Objetivo No trabajado: NT </w:t>
      </w:r>
    </w:p>
    <w:p w:rsidR="000C1179" w:rsidRDefault="000C1179" w:rsidP="00E35E9B">
      <w:pPr>
        <w:pStyle w:val="Sinespaciado"/>
        <w:rPr>
          <w:b/>
        </w:rPr>
      </w:pPr>
    </w:p>
    <w:tbl>
      <w:tblPr>
        <w:tblStyle w:val="Tablaconcuadrcula"/>
        <w:tblpPr w:leftFromText="141" w:rightFromText="141" w:vertAnchor="text" w:horzAnchor="margin" w:tblpY="45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0C1179" w:rsidTr="00363AF1">
        <w:tc>
          <w:tcPr>
            <w:tcW w:w="9493" w:type="dxa"/>
            <w:shd w:val="clear" w:color="auto" w:fill="D9D9D9" w:themeFill="background1" w:themeFillShade="D9"/>
          </w:tcPr>
          <w:p w:rsidR="000C1179" w:rsidRDefault="009A26CB" w:rsidP="009A26CB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Seguimiento PAI</w:t>
            </w:r>
          </w:p>
        </w:tc>
      </w:tr>
    </w:tbl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6799"/>
        <w:gridCol w:w="1418"/>
        <w:gridCol w:w="1276"/>
      </w:tblGrid>
      <w:tr w:rsidR="00363AF1" w:rsidTr="00BD2F53">
        <w:trPr>
          <w:trHeight w:val="547"/>
        </w:trPr>
        <w:tc>
          <w:tcPr>
            <w:tcW w:w="6799" w:type="dxa"/>
            <w:shd w:val="clear" w:color="auto" w:fill="D9D9D9" w:themeFill="background1" w:themeFillShade="D9"/>
          </w:tcPr>
          <w:p w:rsidR="00363AF1" w:rsidRPr="007A4A29" w:rsidRDefault="00363AF1" w:rsidP="005F3F6C">
            <w:pPr>
              <w:jc w:val="center"/>
              <w:rPr>
                <w:b/>
              </w:rPr>
            </w:pPr>
            <w:r>
              <w:rPr>
                <w:b/>
              </w:rPr>
              <w:t>Indicadores de L</w:t>
            </w:r>
            <w:r w:rsidRPr="007A4A29">
              <w:rPr>
                <w:b/>
              </w:rPr>
              <w:t>ogro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363AF1" w:rsidRPr="007A4A29" w:rsidRDefault="00363AF1" w:rsidP="00E05C93">
            <w:pPr>
              <w:jc w:val="center"/>
              <w:rPr>
                <w:b/>
              </w:rPr>
            </w:pPr>
            <w:r w:rsidRPr="007A4A29">
              <w:rPr>
                <w:b/>
              </w:rPr>
              <w:t>Primer Semestre</w:t>
            </w:r>
          </w:p>
          <w:p w:rsidR="00363AF1" w:rsidRDefault="00363AF1"/>
        </w:tc>
        <w:tc>
          <w:tcPr>
            <w:tcW w:w="1276" w:type="dxa"/>
            <w:shd w:val="clear" w:color="auto" w:fill="D9D9D9" w:themeFill="background1" w:themeFillShade="D9"/>
          </w:tcPr>
          <w:p w:rsidR="00363AF1" w:rsidRPr="007A4A29" w:rsidRDefault="00363AF1" w:rsidP="00E05C93">
            <w:pPr>
              <w:jc w:val="center"/>
              <w:rPr>
                <w:b/>
              </w:rPr>
            </w:pPr>
            <w:r w:rsidRPr="007A4A29">
              <w:rPr>
                <w:b/>
              </w:rPr>
              <w:t>Segundo Semestre</w:t>
            </w:r>
          </w:p>
          <w:p w:rsidR="00363AF1" w:rsidRPr="007A4A29" w:rsidRDefault="00363AF1" w:rsidP="000E7A6A">
            <w:pPr>
              <w:rPr>
                <w:b/>
              </w:rPr>
            </w:pPr>
          </w:p>
        </w:tc>
      </w:tr>
      <w:tr w:rsidR="00363AF1" w:rsidTr="00BD2F53">
        <w:tc>
          <w:tcPr>
            <w:tcW w:w="6799" w:type="dxa"/>
            <w:shd w:val="clear" w:color="auto" w:fill="FFFFFF" w:themeFill="background1"/>
          </w:tcPr>
          <w:p w:rsidR="00363AF1" w:rsidRPr="00BD2F53" w:rsidRDefault="00BD2F53" w:rsidP="00BB42DD">
            <w:pPr>
              <w:rPr>
                <w:b/>
                <w:color w:val="FF0000"/>
                <w:sz w:val="16"/>
                <w:szCs w:val="16"/>
              </w:rPr>
            </w:pPr>
            <w:r w:rsidRPr="00BD2F53">
              <w:rPr>
                <w:b/>
              </w:rPr>
              <w:t>Académicos</w:t>
            </w:r>
          </w:p>
        </w:tc>
        <w:tc>
          <w:tcPr>
            <w:tcW w:w="1418" w:type="dxa"/>
            <w:shd w:val="clear" w:color="auto" w:fill="FFFFFF" w:themeFill="background1"/>
          </w:tcPr>
          <w:p w:rsidR="00363AF1" w:rsidRDefault="00363AF1"/>
        </w:tc>
        <w:tc>
          <w:tcPr>
            <w:tcW w:w="1276" w:type="dxa"/>
            <w:shd w:val="clear" w:color="auto" w:fill="FFFFFF" w:themeFill="background1"/>
          </w:tcPr>
          <w:p w:rsidR="00363AF1" w:rsidRDefault="00363AF1"/>
        </w:tc>
      </w:tr>
      <w:tr w:rsidR="00363AF1" w:rsidTr="00BD2F53">
        <w:tc>
          <w:tcPr>
            <w:tcW w:w="6799" w:type="dxa"/>
            <w:shd w:val="clear" w:color="auto" w:fill="FFFFFF" w:themeFill="background1"/>
          </w:tcPr>
          <w:p w:rsidR="00363AF1" w:rsidRPr="007A4A29" w:rsidRDefault="00BD2F53" w:rsidP="00BB42DD">
            <w:pPr>
              <w:rPr>
                <w:color w:val="FF0000"/>
                <w:sz w:val="16"/>
                <w:szCs w:val="16"/>
              </w:rPr>
            </w:pPr>
            <w:r>
              <w:t>Formalizar y automatizar el aprendizaje de la lectura y escritura</w:t>
            </w:r>
          </w:p>
        </w:tc>
        <w:tc>
          <w:tcPr>
            <w:tcW w:w="1418" w:type="dxa"/>
            <w:shd w:val="clear" w:color="auto" w:fill="FFFFFF" w:themeFill="background1"/>
          </w:tcPr>
          <w:p w:rsidR="00363AF1" w:rsidRDefault="00363AF1"/>
        </w:tc>
        <w:tc>
          <w:tcPr>
            <w:tcW w:w="1276" w:type="dxa"/>
            <w:shd w:val="clear" w:color="auto" w:fill="FFFFFF" w:themeFill="background1"/>
          </w:tcPr>
          <w:p w:rsidR="00363AF1" w:rsidRDefault="00363AF1"/>
        </w:tc>
      </w:tr>
      <w:tr w:rsidR="00363AF1" w:rsidTr="00BD2F53">
        <w:tc>
          <w:tcPr>
            <w:tcW w:w="6799" w:type="dxa"/>
            <w:shd w:val="clear" w:color="auto" w:fill="FFFFFF" w:themeFill="background1"/>
          </w:tcPr>
          <w:p w:rsidR="00363AF1" w:rsidRPr="007A4A29" w:rsidRDefault="00BD2F53" w:rsidP="00BB42DD">
            <w:pPr>
              <w:rPr>
                <w:color w:val="FF0000"/>
                <w:sz w:val="16"/>
                <w:szCs w:val="16"/>
              </w:rPr>
            </w:pPr>
            <w:r>
              <w:t>Utilizar adecuadamente aspectos formales del lenguaje escrito</w:t>
            </w:r>
          </w:p>
        </w:tc>
        <w:tc>
          <w:tcPr>
            <w:tcW w:w="1418" w:type="dxa"/>
            <w:shd w:val="clear" w:color="auto" w:fill="FFFFFF" w:themeFill="background1"/>
          </w:tcPr>
          <w:p w:rsidR="00363AF1" w:rsidRDefault="00363AF1"/>
        </w:tc>
        <w:tc>
          <w:tcPr>
            <w:tcW w:w="1276" w:type="dxa"/>
            <w:shd w:val="clear" w:color="auto" w:fill="FFFFFF" w:themeFill="background1"/>
          </w:tcPr>
          <w:p w:rsidR="00363AF1" w:rsidRDefault="00363AF1"/>
        </w:tc>
      </w:tr>
      <w:tr w:rsidR="00363AF1" w:rsidTr="00BD2F53">
        <w:tc>
          <w:tcPr>
            <w:tcW w:w="6799" w:type="dxa"/>
            <w:shd w:val="clear" w:color="auto" w:fill="FFFFFF" w:themeFill="background1"/>
          </w:tcPr>
          <w:p w:rsidR="00363AF1" w:rsidRPr="007A4A29" w:rsidRDefault="00BD2F53" w:rsidP="00BB42DD">
            <w:pPr>
              <w:rPr>
                <w:color w:val="FF0000"/>
                <w:sz w:val="16"/>
                <w:szCs w:val="16"/>
              </w:rPr>
            </w:pPr>
            <w:r>
              <w:t>Acceder a niveles de comprensión mayor – comprensión inferencial y reorganización de la información.</w:t>
            </w:r>
          </w:p>
        </w:tc>
        <w:tc>
          <w:tcPr>
            <w:tcW w:w="1418" w:type="dxa"/>
            <w:shd w:val="clear" w:color="auto" w:fill="FFFFFF" w:themeFill="background1"/>
          </w:tcPr>
          <w:p w:rsidR="00363AF1" w:rsidRDefault="00363AF1"/>
        </w:tc>
        <w:tc>
          <w:tcPr>
            <w:tcW w:w="1276" w:type="dxa"/>
            <w:shd w:val="clear" w:color="auto" w:fill="FFFFFF" w:themeFill="background1"/>
          </w:tcPr>
          <w:p w:rsidR="00363AF1" w:rsidRDefault="00363AF1"/>
        </w:tc>
      </w:tr>
      <w:tr w:rsidR="00363AF1" w:rsidTr="00BD2F53">
        <w:tc>
          <w:tcPr>
            <w:tcW w:w="6799" w:type="dxa"/>
            <w:shd w:val="clear" w:color="auto" w:fill="FFFFFF" w:themeFill="background1"/>
          </w:tcPr>
          <w:p w:rsidR="00363AF1" w:rsidRPr="007A4A29" w:rsidRDefault="00BD2F53" w:rsidP="00E67D4A">
            <w:pPr>
              <w:rPr>
                <w:color w:val="FF0000"/>
                <w:sz w:val="16"/>
                <w:szCs w:val="16"/>
              </w:rPr>
            </w:pPr>
            <w:r>
              <w:t xml:space="preserve">Producir </w:t>
            </w:r>
            <w:r w:rsidR="00E67D4A">
              <w:t>su nombre</w:t>
            </w:r>
          </w:p>
        </w:tc>
        <w:tc>
          <w:tcPr>
            <w:tcW w:w="1418" w:type="dxa"/>
            <w:shd w:val="clear" w:color="auto" w:fill="FFFFFF" w:themeFill="background1"/>
          </w:tcPr>
          <w:p w:rsidR="00363AF1" w:rsidRDefault="00363AF1"/>
        </w:tc>
        <w:tc>
          <w:tcPr>
            <w:tcW w:w="1276" w:type="dxa"/>
            <w:shd w:val="clear" w:color="auto" w:fill="FFFFFF" w:themeFill="background1"/>
          </w:tcPr>
          <w:p w:rsidR="00363AF1" w:rsidRDefault="00363AF1"/>
        </w:tc>
      </w:tr>
      <w:tr w:rsidR="00363AF1" w:rsidTr="00BD2F53">
        <w:tc>
          <w:tcPr>
            <w:tcW w:w="6799" w:type="dxa"/>
            <w:shd w:val="clear" w:color="auto" w:fill="FFFFFF" w:themeFill="background1"/>
          </w:tcPr>
          <w:p w:rsidR="00363AF1" w:rsidRPr="007A4A29" w:rsidRDefault="00BD2F53" w:rsidP="00BB42DD">
            <w:pPr>
              <w:rPr>
                <w:color w:val="FF0000"/>
                <w:sz w:val="16"/>
                <w:szCs w:val="16"/>
              </w:rPr>
            </w:pPr>
            <w:r>
              <w:t>Identificar distintas operaciones implicadas en la resolución de problemas matemáticos</w:t>
            </w:r>
          </w:p>
        </w:tc>
        <w:tc>
          <w:tcPr>
            <w:tcW w:w="1418" w:type="dxa"/>
            <w:shd w:val="clear" w:color="auto" w:fill="FFFFFF" w:themeFill="background1"/>
          </w:tcPr>
          <w:p w:rsidR="00363AF1" w:rsidRDefault="00363AF1"/>
        </w:tc>
        <w:tc>
          <w:tcPr>
            <w:tcW w:w="1276" w:type="dxa"/>
            <w:shd w:val="clear" w:color="auto" w:fill="FFFFFF" w:themeFill="background1"/>
          </w:tcPr>
          <w:p w:rsidR="00363AF1" w:rsidRDefault="00363AF1"/>
        </w:tc>
      </w:tr>
      <w:tr w:rsidR="00363AF1" w:rsidTr="00BD2F53">
        <w:tc>
          <w:tcPr>
            <w:tcW w:w="6799" w:type="dxa"/>
            <w:shd w:val="clear" w:color="auto" w:fill="FFFFFF" w:themeFill="background1"/>
          </w:tcPr>
          <w:p w:rsidR="00363AF1" w:rsidRPr="007A4A29" w:rsidRDefault="00BD2F53" w:rsidP="00BB42DD">
            <w:pPr>
              <w:rPr>
                <w:color w:val="FF0000"/>
                <w:sz w:val="16"/>
                <w:szCs w:val="16"/>
              </w:rPr>
            </w:pPr>
            <w:r>
              <w:t>Analizar distintas estrategias para resolver problemas.</w:t>
            </w:r>
          </w:p>
        </w:tc>
        <w:tc>
          <w:tcPr>
            <w:tcW w:w="1418" w:type="dxa"/>
            <w:shd w:val="clear" w:color="auto" w:fill="FFFFFF" w:themeFill="background1"/>
          </w:tcPr>
          <w:p w:rsidR="00363AF1" w:rsidRDefault="00363AF1"/>
        </w:tc>
        <w:tc>
          <w:tcPr>
            <w:tcW w:w="1276" w:type="dxa"/>
            <w:shd w:val="clear" w:color="auto" w:fill="FFFFFF" w:themeFill="background1"/>
          </w:tcPr>
          <w:p w:rsidR="00363AF1" w:rsidRDefault="00363AF1"/>
        </w:tc>
      </w:tr>
      <w:tr w:rsidR="00AA736C" w:rsidTr="00BD2F53">
        <w:tc>
          <w:tcPr>
            <w:tcW w:w="6799" w:type="dxa"/>
            <w:shd w:val="clear" w:color="auto" w:fill="FFFFFF" w:themeFill="background1"/>
          </w:tcPr>
          <w:p w:rsidR="00AA736C" w:rsidRDefault="00AA736C" w:rsidP="00BB42DD">
            <w:r>
              <w:t xml:space="preserve">Comprende conceptos pre-numéricos </w:t>
            </w:r>
          </w:p>
        </w:tc>
        <w:tc>
          <w:tcPr>
            <w:tcW w:w="1418" w:type="dxa"/>
            <w:shd w:val="clear" w:color="auto" w:fill="FFFFFF" w:themeFill="background1"/>
          </w:tcPr>
          <w:p w:rsidR="00AA736C" w:rsidRDefault="00AA736C"/>
        </w:tc>
        <w:tc>
          <w:tcPr>
            <w:tcW w:w="1276" w:type="dxa"/>
            <w:shd w:val="clear" w:color="auto" w:fill="FFFFFF" w:themeFill="background1"/>
          </w:tcPr>
          <w:p w:rsidR="00AA736C" w:rsidRDefault="00AA736C"/>
        </w:tc>
      </w:tr>
      <w:tr w:rsidR="00363AF1" w:rsidTr="00BD2F53">
        <w:tc>
          <w:tcPr>
            <w:tcW w:w="6799" w:type="dxa"/>
            <w:shd w:val="clear" w:color="auto" w:fill="FFFFFF" w:themeFill="background1"/>
          </w:tcPr>
          <w:p w:rsidR="00363AF1" w:rsidRPr="007A4A29" w:rsidRDefault="00BD2F53" w:rsidP="00BB42DD">
            <w:pPr>
              <w:rPr>
                <w:color w:val="FF0000"/>
                <w:sz w:val="16"/>
                <w:szCs w:val="16"/>
              </w:rPr>
            </w:pPr>
            <w:r>
              <w:t>Fortalecer mecanismo de adición y sustracción en sus diferentes grados.</w:t>
            </w:r>
          </w:p>
        </w:tc>
        <w:tc>
          <w:tcPr>
            <w:tcW w:w="1418" w:type="dxa"/>
            <w:shd w:val="clear" w:color="auto" w:fill="FFFFFF" w:themeFill="background1"/>
          </w:tcPr>
          <w:p w:rsidR="00363AF1" w:rsidRDefault="00363AF1"/>
        </w:tc>
        <w:tc>
          <w:tcPr>
            <w:tcW w:w="1276" w:type="dxa"/>
            <w:shd w:val="clear" w:color="auto" w:fill="FFFFFF" w:themeFill="background1"/>
          </w:tcPr>
          <w:p w:rsidR="00363AF1" w:rsidRDefault="00363AF1"/>
        </w:tc>
      </w:tr>
      <w:tr w:rsidR="00BD2F53" w:rsidTr="00BD2F53">
        <w:tc>
          <w:tcPr>
            <w:tcW w:w="6799" w:type="dxa"/>
            <w:shd w:val="clear" w:color="auto" w:fill="FFFFFF" w:themeFill="background1"/>
          </w:tcPr>
          <w:p w:rsidR="00BD2F53" w:rsidRDefault="00BD2F53" w:rsidP="00BB42DD">
            <w:r>
              <w:t>Comprender y utilizar adecuadamente conceptos matemáticos en distintos conjuntos numéricos.</w:t>
            </w:r>
          </w:p>
        </w:tc>
        <w:tc>
          <w:tcPr>
            <w:tcW w:w="1418" w:type="dxa"/>
            <w:shd w:val="clear" w:color="auto" w:fill="FFFFFF" w:themeFill="background1"/>
          </w:tcPr>
          <w:p w:rsidR="00BD2F53" w:rsidRDefault="00BD2F53"/>
        </w:tc>
        <w:tc>
          <w:tcPr>
            <w:tcW w:w="1276" w:type="dxa"/>
            <w:shd w:val="clear" w:color="auto" w:fill="FFFFFF" w:themeFill="background1"/>
          </w:tcPr>
          <w:p w:rsidR="00BD2F53" w:rsidRDefault="00BD2F53"/>
        </w:tc>
      </w:tr>
      <w:tr w:rsidR="00BD2F53" w:rsidTr="00BD2F53">
        <w:tc>
          <w:tcPr>
            <w:tcW w:w="6799" w:type="dxa"/>
            <w:shd w:val="clear" w:color="auto" w:fill="FFFFFF" w:themeFill="background1"/>
          </w:tcPr>
          <w:p w:rsidR="00BD2F53" w:rsidRDefault="00BD2F53" w:rsidP="00BB42DD">
            <w:r>
              <w:t>Realizar análisis, discriminando información relevante de la que no lo es</w:t>
            </w:r>
          </w:p>
        </w:tc>
        <w:tc>
          <w:tcPr>
            <w:tcW w:w="1418" w:type="dxa"/>
            <w:shd w:val="clear" w:color="auto" w:fill="FFFFFF" w:themeFill="background1"/>
          </w:tcPr>
          <w:p w:rsidR="00BD2F53" w:rsidRDefault="00BD2F53"/>
        </w:tc>
        <w:tc>
          <w:tcPr>
            <w:tcW w:w="1276" w:type="dxa"/>
            <w:shd w:val="clear" w:color="auto" w:fill="FFFFFF" w:themeFill="background1"/>
          </w:tcPr>
          <w:p w:rsidR="00BD2F53" w:rsidRDefault="00BD2F53"/>
        </w:tc>
      </w:tr>
      <w:tr w:rsidR="00BD2F53" w:rsidTr="00BD2F53">
        <w:tc>
          <w:tcPr>
            <w:tcW w:w="6799" w:type="dxa"/>
            <w:shd w:val="clear" w:color="auto" w:fill="FFFFFF" w:themeFill="background1"/>
          </w:tcPr>
          <w:p w:rsidR="00BD2F53" w:rsidRDefault="0018152D" w:rsidP="00BB42DD">
            <w:r>
              <w:t>Fortalecer rutinas de estudio y de trabajo escolar.</w:t>
            </w:r>
          </w:p>
        </w:tc>
        <w:tc>
          <w:tcPr>
            <w:tcW w:w="1418" w:type="dxa"/>
            <w:shd w:val="clear" w:color="auto" w:fill="FFFFFF" w:themeFill="background1"/>
          </w:tcPr>
          <w:p w:rsidR="00BD2F53" w:rsidRDefault="00BD2F53"/>
        </w:tc>
        <w:tc>
          <w:tcPr>
            <w:tcW w:w="1276" w:type="dxa"/>
            <w:shd w:val="clear" w:color="auto" w:fill="FFFFFF" w:themeFill="background1"/>
          </w:tcPr>
          <w:p w:rsidR="00BD2F53" w:rsidRDefault="00BD2F53"/>
        </w:tc>
      </w:tr>
      <w:tr w:rsidR="0018152D" w:rsidTr="00BD2F53">
        <w:tc>
          <w:tcPr>
            <w:tcW w:w="6799" w:type="dxa"/>
            <w:shd w:val="clear" w:color="auto" w:fill="FFFFFF" w:themeFill="background1"/>
          </w:tcPr>
          <w:p w:rsidR="0018152D" w:rsidRDefault="0018152D" w:rsidP="00BB42DD">
            <w:r>
              <w:t xml:space="preserve">Fortalecer la </w:t>
            </w:r>
            <w:r w:rsidR="00451714">
              <w:t>autonomía</w:t>
            </w:r>
            <w:r>
              <w:t xml:space="preserve"> y responsabilidad en los deberes escolares</w:t>
            </w:r>
          </w:p>
        </w:tc>
        <w:tc>
          <w:tcPr>
            <w:tcW w:w="1418" w:type="dxa"/>
            <w:shd w:val="clear" w:color="auto" w:fill="FFFFFF" w:themeFill="background1"/>
          </w:tcPr>
          <w:p w:rsidR="0018152D" w:rsidRDefault="0018152D"/>
        </w:tc>
        <w:tc>
          <w:tcPr>
            <w:tcW w:w="1276" w:type="dxa"/>
            <w:shd w:val="clear" w:color="auto" w:fill="FFFFFF" w:themeFill="background1"/>
          </w:tcPr>
          <w:p w:rsidR="0018152D" w:rsidRDefault="0018152D"/>
        </w:tc>
      </w:tr>
      <w:tr w:rsidR="0018152D" w:rsidTr="00BD2F53">
        <w:tc>
          <w:tcPr>
            <w:tcW w:w="6799" w:type="dxa"/>
            <w:shd w:val="clear" w:color="auto" w:fill="FFFFFF" w:themeFill="background1"/>
          </w:tcPr>
          <w:p w:rsidR="0018152D" w:rsidRPr="00451714" w:rsidRDefault="00451714" w:rsidP="00BB42DD">
            <w:pPr>
              <w:rPr>
                <w:b/>
              </w:rPr>
            </w:pPr>
            <w:r w:rsidRPr="00451714">
              <w:rPr>
                <w:b/>
              </w:rPr>
              <w:t>Participación</w:t>
            </w:r>
          </w:p>
        </w:tc>
        <w:tc>
          <w:tcPr>
            <w:tcW w:w="1418" w:type="dxa"/>
            <w:shd w:val="clear" w:color="auto" w:fill="FFFFFF" w:themeFill="background1"/>
          </w:tcPr>
          <w:p w:rsidR="0018152D" w:rsidRDefault="0018152D"/>
        </w:tc>
        <w:tc>
          <w:tcPr>
            <w:tcW w:w="1276" w:type="dxa"/>
            <w:shd w:val="clear" w:color="auto" w:fill="FFFFFF" w:themeFill="background1"/>
          </w:tcPr>
          <w:p w:rsidR="0018152D" w:rsidRDefault="0018152D"/>
        </w:tc>
      </w:tr>
      <w:tr w:rsidR="00451714" w:rsidTr="00BD2F53">
        <w:tc>
          <w:tcPr>
            <w:tcW w:w="6799" w:type="dxa"/>
            <w:shd w:val="clear" w:color="auto" w:fill="FFFFFF" w:themeFill="background1"/>
          </w:tcPr>
          <w:p w:rsidR="00451714" w:rsidRPr="00451714" w:rsidRDefault="00451714" w:rsidP="00BB42DD">
            <w:pPr>
              <w:rPr>
                <w:b/>
              </w:rPr>
            </w:pPr>
            <w:r>
              <w:t>Favorecer la participación en la clase, realizando preguntas, comentando contenidos, expresando su punto de vista u opinión.</w:t>
            </w:r>
          </w:p>
        </w:tc>
        <w:tc>
          <w:tcPr>
            <w:tcW w:w="1418" w:type="dxa"/>
            <w:shd w:val="clear" w:color="auto" w:fill="FFFFFF" w:themeFill="background1"/>
          </w:tcPr>
          <w:p w:rsidR="00451714" w:rsidRDefault="00451714"/>
        </w:tc>
        <w:tc>
          <w:tcPr>
            <w:tcW w:w="1276" w:type="dxa"/>
            <w:shd w:val="clear" w:color="auto" w:fill="FFFFFF" w:themeFill="background1"/>
          </w:tcPr>
          <w:p w:rsidR="00451714" w:rsidRDefault="00451714"/>
        </w:tc>
      </w:tr>
      <w:tr w:rsidR="00451714" w:rsidTr="00BD2F53">
        <w:tc>
          <w:tcPr>
            <w:tcW w:w="6799" w:type="dxa"/>
            <w:shd w:val="clear" w:color="auto" w:fill="FFFFFF" w:themeFill="background1"/>
          </w:tcPr>
          <w:p w:rsidR="00451714" w:rsidRPr="00451714" w:rsidRDefault="00451714" w:rsidP="00BB42DD">
            <w:pPr>
              <w:rPr>
                <w:b/>
              </w:rPr>
            </w:pPr>
            <w:r>
              <w:t>Defender su punto de vista, argumentar ideas y justificar opiniones.</w:t>
            </w:r>
          </w:p>
        </w:tc>
        <w:tc>
          <w:tcPr>
            <w:tcW w:w="1418" w:type="dxa"/>
            <w:shd w:val="clear" w:color="auto" w:fill="FFFFFF" w:themeFill="background1"/>
          </w:tcPr>
          <w:p w:rsidR="00451714" w:rsidRDefault="00451714"/>
        </w:tc>
        <w:tc>
          <w:tcPr>
            <w:tcW w:w="1276" w:type="dxa"/>
            <w:shd w:val="clear" w:color="auto" w:fill="FFFFFF" w:themeFill="background1"/>
          </w:tcPr>
          <w:p w:rsidR="00451714" w:rsidRDefault="00451714"/>
        </w:tc>
      </w:tr>
      <w:tr w:rsidR="00451714" w:rsidTr="00BD2F53">
        <w:tc>
          <w:tcPr>
            <w:tcW w:w="6799" w:type="dxa"/>
            <w:shd w:val="clear" w:color="auto" w:fill="FFFFFF" w:themeFill="background1"/>
          </w:tcPr>
          <w:p w:rsidR="00451714" w:rsidRPr="00451714" w:rsidRDefault="00451714" w:rsidP="00BB42DD">
            <w:pPr>
              <w:rPr>
                <w:b/>
              </w:rPr>
            </w:pPr>
            <w:r>
              <w:t>Respetar opiniones de los compañeros y compañeras del curso</w:t>
            </w:r>
          </w:p>
        </w:tc>
        <w:tc>
          <w:tcPr>
            <w:tcW w:w="1418" w:type="dxa"/>
            <w:shd w:val="clear" w:color="auto" w:fill="FFFFFF" w:themeFill="background1"/>
          </w:tcPr>
          <w:p w:rsidR="00451714" w:rsidRDefault="00451714"/>
        </w:tc>
        <w:tc>
          <w:tcPr>
            <w:tcW w:w="1276" w:type="dxa"/>
            <w:shd w:val="clear" w:color="auto" w:fill="FFFFFF" w:themeFill="background1"/>
          </w:tcPr>
          <w:p w:rsidR="00451714" w:rsidRDefault="00451714"/>
        </w:tc>
      </w:tr>
      <w:tr w:rsidR="00451714" w:rsidTr="00BD2F53">
        <w:tc>
          <w:tcPr>
            <w:tcW w:w="6799" w:type="dxa"/>
            <w:shd w:val="clear" w:color="auto" w:fill="FFFFFF" w:themeFill="background1"/>
          </w:tcPr>
          <w:p w:rsidR="00451714" w:rsidRPr="00451714" w:rsidRDefault="00451714" w:rsidP="00BB42DD">
            <w:pPr>
              <w:rPr>
                <w:b/>
              </w:rPr>
            </w:pPr>
            <w:r>
              <w:t>Desarrollar mecanismos de respuesta emocionales positivos que le permitan manejar adecuadamente la frustración.</w:t>
            </w:r>
          </w:p>
        </w:tc>
        <w:tc>
          <w:tcPr>
            <w:tcW w:w="1418" w:type="dxa"/>
            <w:shd w:val="clear" w:color="auto" w:fill="FFFFFF" w:themeFill="background1"/>
          </w:tcPr>
          <w:p w:rsidR="00451714" w:rsidRDefault="00451714"/>
        </w:tc>
        <w:tc>
          <w:tcPr>
            <w:tcW w:w="1276" w:type="dxa"/>
            <w:shd w:val="clear" w:color="auto" w:fill="FFFFFF" w:themeFill="background1"/>
          </w:tcPr>
          <w:p w:rsidR="00451714" w:rsidRDefault="00451714"/>
        </w:tc>
      </w:tr>
      <w:tr w:rsidR="00451714" w:rsidTr="00BD2F53">
        <w:tc>
          <w:tcPr>
            <w:tcW w:w="6799" w:type="dxa"/>
            <w:shd w:val="clear" w:color="auto" w:fill="FFFFFF" w:themeFill="background1"/>
          </w:tcPr>
          <w:p w:rsidR="00451714" w:rsidRPr="00451714" w:rsidRDefault="00451714" w:rsidP="00BB42DD">
            <w:pPr>
              <w:rPr>
                <w:b/>
              </w:rPr>
            </w:pPr>
            <w:r>
              <w:t>Consensuar y definir normas de conductas generales dentro del aula</w:t>
            </w:r>
          </w:p>
        </w:tc>
        <w:tc>
          <w:tcPr>
            <w:tcW w:w="1418" w:type="dxa"/>
            <w:shd w:val="clear" w:color="auto" w:fill="FFFFFF" w:themeFill="background1"/>
          </w:tcPr>
          <w:p w:rsidR="00451714" w:rsidRDefault="00451714"/>
        </w:tc>
        <w:tc>
          <w:tcPr>
            <w:tcW w:w="1276" w:type="dxa"/>
            <w:shd w:val="clear" w:color="auto" w:fill="FFFFFF" w:themeFill="background1"/>
          </w:tcPr>
          <w:p w:rsidR="00451714" w:rsidRDefault="00451714"/>
        </w:tc>
      </w:tr>
      <w:tr w:rsidR="00451714" w:rsidTr="00BD2F53">
        <w:tc>
          <w:tcPr>
            <w:tcW w:w="6799" w:type="dxa"/>
            <w:shd w:val="clear" w:color="auto" w:fill="FFFFFF" w:themeFill="background1"/>
          </w:tcPr>
          <w:p w:rsidR="00451714" w:rsidRPr="00451714" w:rsidRDefault="00451714" w:rsidP="00BB42DD">
            <w:pPr>
              <w:rPr>
                <w:b/>
              </w:rPr>
            </w:pPr>
            <w:r>
              <w:t>Desarrollar y estimular la comprensión empática ante diversas situaciones</w:t>
            </w:r>
          </w:p>
        </w:tc>
        <w:tc>
          <w:tcPr>
            <w:tcW w:w="1418" w:type="dxa"/>
            <w:shd w:val="clear" w:color="auto" w:fill="FFFFFF" w:themeFill="background1"/>
          </w:tcPr>
          <w:p w:rsidR="00451714" w:rsidRDefault="00451714"/>
        </w:tc>
        <w:tc>
          <w:tcPr>
            <w:tcW w:w="1276" w:type="dxa"/>
            <w:shd w:val="clear" w:color="auto" w:fill="FFFFFF" w:themeFill="background1"/>
          </w:tcPr>
          <w:p w:rsidR="00451714" w:rsidRDefault="00451714"/>
        </w:tc>
      </w:tr>
      <w:tr w:rsidR="00451714" w:rsidTr="00BD2F53">
        <w:tc>
          <w:tcPr>
            <w:tcW w:w="6799" w:type="dxa"/>
            <w:shd w:val="clear" w:color="auto" w:fill="FFFFFF" w:themeFill="background1"/>
          </w:tcPr>
          <w:p w:rsidR="00451714" w:rsidRPr="00451714" w:rsidRDefault="00451714" w:rsidP="00BB42DD">
            <w:pPr>
              <w:rPr>
                <w:b/>
              </w:rPr>
            </w:pPr>
            <w:r>
              <w:t>Fortalecer el autocontrol, en diferentes situaciones mediante el uso de distintos reforzadores</w:t>
            </w:r>
          </w:p>
        </w:tc>
        <w:tc>
          <w:tcPr>
            <w:tcW w:w="1418" w:type="dxa"/>
            <w:shd w:val="clear" w:color="auto" w:fill="FFFFFF" w:themeFill="background1"/>
          </w:tcPr>
          <w:p w:rsidR="00451714" w:rsidRDefault="00451714"/>
        </w:tc>
        <w:tc>
          <w:tcPr>
            <w:tcW w:w="1276" w:type="dxa"/>
            <w:shd w:val="clear" w:color="auto" w:fill="FFFFFF" w:themeFill="background1"/>
          </w:tcPr>
          <w:p w:rsidR="00451714" w:rsidRDefault="00451714"/>
        </w:tc>
      </w:tr>
      <w:tr w:rsidR="00451714" w:rsidTr="00BD2F53">
        <w:tc>
          <w:tcPr>
            <w:tcW w:w="6799" w:type="dxa"/>
            <w:shd w:val="clear" w:color="auto" w:fill="FFFFFF" w:themeFill="background1"/>
          </w:tcPr>
          <w:p w:rsidR="00451714" w:rsidRDefault="00451714" w:rsidP="00BB42DD">
            <w:r>
              <w:t>Disminuir los niveles de dispersión, logrando una mejor organización de su trabajo.</w:t>
            </w:r>
          </w:p>
        </w:tc>
        <w:tc>
          <w:tcPr>
            <w:tcW w:w="1418" w:type="dxa"/>
            <w:shd w:val="clear" w:color="auto" w:fill="FFFFFF" w:themeFill="background1"/>
          </w:tcPr>
          <w:p w:rsidR="00451714" w:rsidRDefault="00451714"/>
        </w:tc>
        <w:tc>
          <w:tcPr>
            <w:tcW w:w="1276" w:type="dxa"/>
            <w:shd w:val="clear" w:color="auto" w:fill="FFFFFF" w:themeFill="background1"/>
          </w:tcPr>
          <w:p w:rsidR="00451714" w:rsidRDefault="00451714"/>
        </w:tc>
      </w:tr>
      <w:tr w:rsidR="00451714" w:rsidTr="00BD2F53">
        <w:tc>
          <w:tcPr>
            <w:tcW w:w="6799" w:type="dxa"/>
            <w:shd w:val="clear" w:color="auto" w:fill="FFFFFF" w:themeFill="background1"/>
          </w:tcPr>
          <w:p w:rsidR="00451714" w:rsidRDefault="00451714" w:rsidP="00BB42DD">
            <w:r>
              <w:t>Incrementar niveles de atención</w:t>
            </w:r>
          </w:p>
        </w:tc>
        <w:tc>
          <w:tcPr>
            <w:tcW w:w="1418" w:type="dxa"/>
            <w:shd w:val="clear" w:color="auto" w:fill="FFFFFF" w:themeFill="background1"/>
          </w:tcPr>
          <w:p w:rsidR="00451714" w:rsidRDefault="00451714"/>
        </w:tc>
        <w:tc>
          <w:tcPr>
            <w:tcW w:w="1276" w:type="dxa"/>
            <w:shd w:val="clear" w:color="auto" w:fill="FFFFFF" w:themeFill="background1"/>
          </w:tcPr>
          <w:p w:rsidR="00451714" w:rsidRDefault="00451714"/>
        </w:tc>
      </w:tr>
      <w:tr w:rsidR="00451714" w:rsidTr="00BD2F53">
        <w:tc>
          <w:tcPr>
            <w:tcW w:w="6799" w:type="dxa"/>
            <w:shd w:val="clear" w:color="auto" w:fill="FFFFFF" w:themeFill="background1"/>
          </w:tcPr>
          <w:p w:rsidR="00451714" w:rsidRDefault="00451714" w:rsidP="00BB42DD">
            <w:r>
              <w:t>Incrementar el tiempo de los trabajo sostenido</w:t>
            </w:r>
          </w:p>
        </w:tc>
        <w:tc>
          <w:tcPr>
            <w:tcW w:w="1418" w:type="dxa"/>
            <w:shd w:val="clear" w:color="auto" w:fill="FFFFFF" w:themeFill="background1"/>
          </w:tcPr>
          <w:p w:rsidR="00451714" w:rsidRDefault="00451714"/>
        </w:tc>
        <w:tc>
          <w:tcPr>
            <w:tcW w:w="1276" w:type="dxa"/>
            <w:shd w:val="clear" w:color="auto" w:fill="FFFFFF" w:themeFill="background1"/>
          </w:tcPr>
          <w:p w:rsidR="00451714" w:rsidRDefault="00451714"/>
        </w:tc>
      </w:tr>
      <w:tr w:rsidR="00451714" w:rsidTr="00BD2F53">
        <w:tc>
          <w:tcPr>
            <w:tcW w:w="6799" w:type="dxa"/>
            <w:shd w:val="clear" w:color="auto" w:fill="FFFFFF" w:themeFill="background1"/>
          </w:tcPr>
          <w:p w:rsidR="00451714" w:rsidRDefault="004124E3" w:rsidP="00BB42DD">
            <w:r>
              <w:t>Monitorear la asistencia a clases para disminuir los índices de deserción escolar</w:t>
            </w:r>
          </w:p>
        </w:tc>
        <w:tc>
          <w:tcPr>
            <w:tcW w:w="1418" w:type="dxa"/>
            <w:shd w:val="clear" w:color="auto" w:fill="FFFFFF" w:themeFill="background1"/>
          </w:tcPr>
          <w:p w:rsidR="00451714" w:rsidRDefault="00451714"/>
        </w:tc>
        <w:tc>
          <w:tcPr>
            <w:tcW w:w="1276" w:type="dxa"/>
            <w:shd w:val="clear" w:color="auto" w:fill="FFFFFF" w:themeFill="background1"/>
          </w:tcPr>
          <w:p w:rsidR="00451714" w:rsidRDefault="00451714"/>
        </w:tc>
      </w:tr>
      <w:tr w:rsidR="00451714" w:rsidTr="00BD2F53">
        <w:tc>
          <w:tcPr>
            <w:tcW w:w="6799" w:type="dxa"/>
            <w:shd w:val="clear" w:color="auto" w:fill="FFFFFF" w:themeFill="background1"/>
          </w:tcPr>
          <w:p w:rsidR="00451714" w:rsidRDefault="004124E3" w:rsidP="00BB42DD">
            <w:r>
              <w:lastRenderedPageBreak/>
              <w:t xml:space="preserve">Fomentar la relación familia escuela con el fin de </w:t>
            </w:r>
            <w:r w:rsidR="00AA736C">
              <w:t>favorecer la participación y el p</w:t>
            </w:r>
            <w:r>
              <w:t>rogreso del estudiante</w:t>
            </w:r>
          </w:p>
        </w:tc>
        <w:tc>
          <w:tcPr>
            <w:tcW w:w="1418" w:type="dxa"/>
            <w:shd w:val="clear" w:color="auto" w:fill="FFFFFF" w:themeFill="background1"/>
          </w:tcPr>
          <w:p w:rsidR="00451714" w:rsidRDefault="00451714"/>
        </w:tc>
        <w:tc>
          <w:tcPr>
            <w:tcW w:w="1276" w:type="dxa"/>
            <w:shd w:val="clear" w:color="auto" w:fill="FFFFFF" w:themeFill="background1"/>
          </w:tcPr>
          <w:p w:rsidR="00451714" w:rsidRDefault="00451714"/>
        </w:tc>
      </w:tr>
    </w:tbl>
    <w:p w:rsidR="007A4A29" w:rsidRPr="007A4A29" w:rsidRDefault="007A4A29">
      <w:pPr>
        <w:rPr>
          <w:b/>
          <w:sz w:val="16"/>
          <w:szCs w:val="16"/>
        </w:rPr>
      </w:pPr>
    </w:p>
    <w:p w:rsidR="000C1179" w:rsidRPr="000C1179" w:rsidRDefault="000C1179" w:rsidP="000C1179">
      <w:pPr>
        <w:pStyle w:val="Sinespaciado"/>
        <w:rPr>
          <w:rFonts w:cstheme="minorHAnsi"/>
          <w:b/>
          <w:smallCaps/>
          <w:lang w:val="es-MX"/>
        </w:rPr>
      </w:pPr>
      <w:r w:rsidRPr="000C1179">
        <w:rPr>
          <w:rFonts w:cstheme="minorHAnsi"/>
          <w:b/>
          <w:smallCaps/>
          <w:lang w:val="es-MX"/>
        </w:rPr>
        <w:t>VI.- Apoyo de otros especialistas</w:t>
      </w:r>
    </w:p>
    <w:p w:rsidR="000C1179" w:rsidRPr="000C1179" w:rsidRDefault="000C1179" w:rsidP="000C1179">
      <w:pPr>
        <w:pStyle w:val="Sinespaciado"/>
        <w:rPr>
          <w:rFonts w:cstheme="minorHAnsi"/>
          <w:smallCaps/>
          <w:sz w:val="28"/>
          <w:szCs w:val="28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991"/>
        <w:gridCol w:w="1343"/>
      </w:tblGrid>
      <w:tr w:rsidR="000C1179" w:rsidRPr="0084279B" w:rsidTr="007951DD">
        <w:tc>
          <w:tcPr>
            <w:tcW w:w="2263" w:type="dxa"/>
            <w:shd w:val="clear" w:color="auto" w:fill="BFBFBF" w:themeFill="background1" w:themeFillShade="BF"/>
          </w:tcPr>
          <w:p w:rsidR="000C1179" w:rsidRPr="0084279B" w:rsidRDefault="000C1179" w:rsidP="000E7A6A">
            <w:pPr>
              <w:pStyle w:val="Sinespaciado"/>
              <w:jc w:val="center"/>
              <w:rPr>
                <w:rFonts w:cstheme="minorHAnsi"/>
                <w:smallCaps/>
                <w:lang w:val="es-MX"/>
              </w:rPr>
            </w:pPr>
            <w:r w:rsidRPr="0084279B">
              <w:rPr>
                <w:rFonts w:cstheme="minorHAnsi"/>
                <w:smallCaps/>
                <w:lang w:val="es-MX"/>
              </w:rPr>
              <w:t>Especialista</w:t>
            </w:r>
          </w:p>
        </w:tc>
        <w:tc>
          <w:tcPr>
            <w:tcW w:w="991" w:type="dxa"/>
            <w:shd w:val="clear" w:color="auto" w:fill="BFBFBF" w:themeFill="background1" w:themeFillShade="BF"/>
          </w:tcPr>
          <w:p w:rsidR="000C1179" w:rsidRPr="0084279B" w:rsidRDefault="000C1179" w:rsidP="000E7A6A">
            <w:pPr>
              <w:pStyle w:val="Sinespaciado"/>
              <w:jc w:val="center"/>
              <w:rPr>
                <w:rFonts w:cstheme="minorHAnsi"/>
                <w:smallCaps/>
                <w:lang w:val="es-MX"/>
              </w:rPr>
            </w:pPr>
            <w:r w:rsidRPr="0084279B">
              <w:rPr>
                <w:rFonts w:cstheme="minorHAnsi"/>
                <w:smallCaps/>
                <w:lang w:val="es-MX"/>
              </w:rPr>
              <w:t>Aula común</w:t>
            </w:r>
          </w:p>
        </w:tc>
        <w:tc>
          <w:tcPr>
            <w:tcW w:w="1343" w:type="dxa"/>
            <w:shd w:val="clear" w:color="auto" w:fill="BFBFBF" w:themeFill="background1" w:themeFillShade="BF"/>
          </w:tcPr>
          <w:p w:rsidR="000C1179" w:rsidRPr="0084279B" w:rsidRDefault="000C1179" w:rsidP="000E7A6A">
            <w:pPr>
              <w:pStyle w:val="Sinespaciado"/>
              <w:jc w:val="center"/>
              <w:rPr>
                <w:rFonts w:cstheme="minorHAnsi"/>
                <w:smallCaps/>
                <w:lang w:val="es-MX"/>
              </w:rPr>
            </w:pPr>
            <w:r w:rsidRPr="0084279B">
              <w:rPr>
                <w:rFonts w:cstheme="minorHAnsi"/>
                <w:smallCaps/>
                <w:lang w:val="es-MX"/>
              </w:rPr>
              <w:t>Aula Recursos</w:t>
            </w:r>
          </w:p>
        </w:tc>
      </w:tr>
      <w:tr w:rsidR="000C1179" w:rsidRPr="0084279B" w:rsidTr="000E7A6A">
        <w:tc>
          <w:tcPr>
            <w:tcW w:w="2263" w:type="dxa"/>
          </w:tcPr>
          <w:p w:rsidR="000C1179" w:rsidRPr="0084279B" w:rsidRDefault="000C1179" w:rsidP="000E7A6A">
            <w:pPr>
              <w:pStyle w:val="Sinespaciado"/>
              <w:rPr>
                <w:rFonts w:cstheme="minorHAnsi"/>
                <w:smallCaps/>
                <w:lang w:val="es-MX"/>
              </w:rPr>
            </w:pPr>
            <w:r w:rsidRPr="0084279B">
              <w:rPr>
                <w:rFonts w:cstheme="minorHAnsi"/>
                <w:smallCaps/>
                <w:lang w:val="es-MX"/>
              </w:rPr>
              <w:t>Psicólogo</w:t>
            </w:r>
          </w:p>
        </w:tc>
        <w:tc>
          <w:tcPr>
            <w:tcW w:w="991" w:type="dxa"/>
          </w:tcPr>
          <w:p w:rsidR="000C1179" w:rsidRPr="0084279B" w:rsidRDefault="000C1179" w:rsidP="000E7A6A">
            <w:pPr>
              <w:pStyle w:val="Sinespaciado"/>
              <w:rPr>
                <w:rFonts w:cstheme="minorHAnsi"/>
                <w:smallCaps/>
                <w:lang w:val="es-MX"/>
              </w:rPr>
            </w:pPr>
          </w:p>
        </w:tc>
        <w:tc>
          <w:tcPr>
            <w:tcW w:w="1343" w:type="dxa"/>
          </w:tcPr>
          <w:p w:rsidR="000C1179" w:rsidRPr="0084279B" w:rsidRDefault="000C1179" w:rsidP="000E7A6A">
            <w:pPr>
              <w:pStyle w:val="Sinespaciado"/>
              <w:rPr>
                <w:rFonts w:cstheme="minorHAnsi"/>
                <w:smallCaps/>
                <w:lang w:val="es-MX"/>
              </w:rPr>
            </w:pPr>
          </w:p>
        </w:tc>
      </w:tr>
      <w:tr w:rsidR="000C1179" w:rsidRPr="0084279B" w:rsidTr="000E7A6A">
        <w:tc>
          <w:tcPr>
            <w:tcW w:w="2263" w:type="dxa"/>
          </w:tcPr>
          <w:p w:rsidR="000C1179" w:rsidRPr="0084279B" w:rsidRDefault="000C1179" w:rsidP="000E7A6A">
            <w:pPr>
              <w:pStyle w:val="Sinespaciado"/>
              <w:rPr>
                <w:rFonts w:cstheme="minorHAnsi"/>
                <w:smallCaps/>
                <w:lang w:val="es-MX"/>
              </w:rPr>
            </w:pPr>
            <w:r w:rsidRPr="0084279B">
              <w:rPr>
                <w:rFonts w:cstheme="minorHAnsi"/>
                <w:smallCaps/>
                <w:lang w:val="es-MX"/>
              </w:rPr>
              <w:t>Fonoaudióloga</w:t>
            </w:r>
          </w:p>
        </w:tc>
        <w:tc>
          <w:tcPr>
            <w:tcW w:w="991" w:type="dxa"/>
          </w:tcPr>
          <w:p w:rsidR="000C1179" w:rsidRPr="0084279B" w:rsidRDefault="000C1179" w:rsidP="000E7A6A">
            <w:pPr>
              <w:pStyle w:val="Sinespaciado"/>
              <w:rPr>
                <w:rFonts w:cstheme="minorHAnsi"/>
                <w:smallCaps/>
                <w:lang w:val="es-MX"/>
              </w:rPr>
            </w:pPr>
          </w:p>
        </w:tc>
        <w:tc>
          <w:tcPr>
            <w:tcW w:w="1343" w:type="dxa"/>
          </w:tcPr>
          <w:p w:rsidR="000C1179" w:rsidRPr="0084279B" w:rsidRDefault="000C1179" w:rsidP="000E7A6A">
            <w:pPr>
              <w:pStyle w:val="Sinespaciado"/>
              <w:rPr>
                <w:rFonts w:cstheme="minorHAnsi"/>
                <w:smallCaps/>
                <w:lang w:val="es-MX"/>
              </w:rPr>
            </w:pPr>
          </w:p>
        </w:tc>
      </w:tr>
      <w:tr w:rsidR="000C1179" w:rsidRPr="0084279B" w:rsidTr="000E7A6A">
        <w:tc>
          <w:tcPr>
            <w:tcW w:w="2263" w:type="dxa"/>
          </w:tcPr>
          <w:p w:rsidR="000C1179" w:rsidRPr="0084279B" w:rsidRDefault="000C1179" w:rsidP="000E7A6A">
            <w:pPr>
              <w:pStyle w:val="Sinespaciado"/>
              <w:rPr>
                <w:rFonts w:cstheme="minorHAnsi"/>
                <w:smallCaps/>
                <w:lang w:val="es-MX"/>
              </w:rPr>
            </w:pPr>
            <w:r w:rsidRPr="0084279B">
              <w:rPr>
                <w:rFonts w:cstheme="minorHAnsi"/>
                <w:smallCaps/>
                <w:lang w:val="es-MX"/>
              </w:rPr>
              <w:t>Asistente Social</w:t>
            </w:r>
          </w:p>
        </w:tc>
        <w:tc>
          <w:tcPr>
            <w:tcW w:w="991" w:type="dxa"/>
          </w:tcPr>
          <w:p w:rsidR="000C1179" w:rsidRPr="0084279B" w:rsidRDefault="000C1179" w:rsidP="000E7A6A">
            <w:pPr>
              <w:pStyle w:val="Sinespaciado"/>
              <w:rPr>
                <w:rFonts w:cstheme="minorHAnsi"/>
                <w:smallCaps/>
                <w:lang w:val="es-MX"/>
              </w:rPr>
            </w:pPr>
          </w:p>
        </w:tc>
        <w:tc>
          <w:tcPr>
            <w:tcW w:w="1343" w:type="dxa"/>
          </w:tcPr>
          <w:p w:rsidR="000C1179" w:rsidRPr="0084279B" w:rsidRDefault="000C1179" w:rsidP="000E7A6A">
            <w:pPr>
              <w:pStyle w:val="Sinespaciado"/>
              <w:rPr>
                <w:rFonts w:cstheme="minorHAnsi"/>
                <w:smallCaps/>
                <w:lang w:val="es-MX"/>
              </w:rPr>
            </w:pPr>
          </w:p>
        </w:tc>
      </w:tr>
      <w:tr w:rsidR="000C1179" w:rsidRPr="0084279B" w:rsidTr="000E7A6A">
        <w:tc>
          <w:tcPr>
            <w:tcW w:w="2263" w:type="dxa"/>
          </w:tcPr>
          <w:p w:rsidR="000C1179" w:rsidRPr="0084279B" w:rsidRDefault="000C1179" w:rsidP="000E7A6A">
            <w:pPr>
              <w:pStyle w:val="Sinespaciado"/>
              <w:rPr>
                <w:rFonts w:cstheme="minorHAnsi"/>
                <w:smallCaps/>
                <w:lang w:val="es-MX"/>
              </w:rPr>
            </w:pPr>
            <w:r w:rsidRPr="0084279B">
              <w:rPr>
                <w:rFonts w:cstheme="minorHAnsi"/>
                <w:smallCaps/>
                <w:lang w:val="es-MX"/>
              </w:rPr>
              <w:t xml:space="preserve">Asistente </w:t>
            </w:r>
            <w:proofErr w:type="spellStart"/>
            <w:r w:rsidRPr="0084279B">
              <w:rPr>
                <w:rFonts w:cstheme="minorHAnsi"/>
                <w:smallCaps/>
                <w:lang w:val="es-MX"/>
              </w:rPr>
              <w:t>Tec</w:t>
            </w:r>
            <w:proofErr w:type="spellEnd"/>
            <w:r w:rsidRPr="0084279B">
              <w:rPr>
                <w:rFonts w:cstheme="minorHAnsi"/>
                <w:smallCaps/>
                <w:lang w:val="es-MX"/>
              </w:rPr>
              <w:t>. diferencial</w:t>
            </w:r>
          </w:p>
        </w:tc>
        <w:tc>
          <w:tcPr>
            <w:tcW w:w="991" w:type="dxa"/>
          </w:tcPr>
          <w:p w:rsidR="000C1179" w:rsidRPr="0084279B" w:rsidRDefault="000C1179" w:rsidP="000E7A6A">
            <w:pPr>
              <w:pStyle w:val="Sinespaciado"/>
              <w:rPr>
                <w:rFonts w:cstheme="minorHAnsi"/>
                <w:smallCaps/>
                <w:lang w:val="es-MX"/>
              </w:rPr>
            </w:pPr>
          </w:p>
        </w:tc>
        <w:tc>
          <w:tcPr>
            <w:tcW w:w="1343" w:type="dxa"/>
          </w:tcPr>
          <w:p w:rsidR="000C1179" w:rsidRPr="0084279B" w:rsidRDefault="000C1179" w:rsidP="000E7A6A">
            <w:pPr>
              <w:pStyle w:val="Sinespaciado"/>
              <w:rPr>
                <w:rFonts w:cstheme="minorHAnsi"/>
                <w:smallCaps/>
                <w:lang w:val="es-MX"/>
              </w:rPr>
            </w:pPr>
          </w:p>
        </w:tc>
      </w:tr>
      <w:tr w:rsidR="000C1179" w:rsidRPr="0084279B" w:rsidTr="000E7A6A">
        <w:tc>
          <w:tcPr>
            <w:tcW w:w="2263" w:type="dxa"/>
          </w:tcPr>
          <w:p w:rsidR="000C1179" w:rsidRPr="0084279B" w:rsidRDefault="000C1179" w:rsidP="000E7A6A">
            <w:pPr>
              <w:pStyle w:val="Sinespaciado"/>
              <w:rPr>
                <w:rFonts w:cstheme="minorHAnsi"/>
                <w:smallCaps/>
                <w:lang w:val="es-MX"/>
              </w:rPr>
            </w:pPr>
            <w:r w:rsidRPr="0084279B">
              <w:rPr>
                <w:rFonts w:cstheme="minorHAnsi"/>
                <w:smallCaps/>
                <w:lang w:val="es-MX"/>
              </w:rPr>
              <w:t>Otro</w:t>
            </w:r>
          </w:p>
        </w:tc>
        <w:tc>
          <w:tcPr>
            <w:tcW w:w="991" w:type="dxa"/>
          </w:tcPr>
          <w:p w:rsidR="000C1179" w:rsidRPr="0084279B" w:rsidRDefault="000C1179" w:rsidP="000E7A6A">
            <w:pPr>
              <w:pStyle w:val="Sinespaciado"/>
              <w:rPr>
                <w:rFonts w:cstheme="minorHAnsi"/>
                <w:smallCaps/>
                <w:lang w:val="es-MX"/>
              </w:rPr>
            </w:pPr>
          </w:p>
        </w:tc>
        <w:tc>
          <w:tcPr>
            <w:tcW w:w="1343" w:type="dxa"/>
          </w:tcPr>
          <w:p w:rsidR="000C1179" w:rsidRPr="0084279B" w:rsidRDefault="000C1179" w:rsidP="000E7A6A">
            <w:pPr>
              <w:pStyle w:val="Sinespaciado"/>
              <w:rPr>
                <w:rFonts w:cstheme="minorHAnsi"/>
                <w:smallCaps/>
                <w:lang w:val="es-MX"/>
              </w:rPr>
            </w:pPr>
          </w:p>
        </w:tc>
      </w:tr>
    </w:tbl>
    <w:p w:rsidR="000C1179" w:rsidRPr="0084279B" w:rsidRDefault="000C1179" w:rsidP="000C1179">
      <w:pPr>
        <w:pStyle w:val="Sinespaciado"/>
        <w:rPr>
          <w:rFonts w:cstheme="minorHAnsi"/>
          <w:smallCaps/>
          <w:lang w:val="es-MX"/>
        </w:rPr>
      </w:pPr>
    </w:p>
    <w:p w:rsidR="000C1179" w:rsidRDefault="000C1179" w:rsidP="000C1179">
      <w:pPr>
        <w:pStyle w:val="Sinespaciado"/>
        <w:ind w:left="360"/>
        <w:rPr>
          <w:rFonts w:cstheme="minorHAnsi"/>
          <w:smallCaps/>
          <w:sz w:val="28"/>
          <w:szCs w:val="28"/>
          <w:lang w:val="es-MX"/>
        </w:rPr>
      </w:pPr>
    </w:p>
    <w:p w:rsidR="000C1179" w:rsidRPr="000C1179" w:rsidRDefault="000C1179" w:rsidP="000C1179">
      <w:pPr>
        <w:pStyle w:val="Sinespaciado"/>
        <w:rPr>
          <w:rFonts w:cstheme="minorHAnsi"/>
          <w:b/>
          <w:smallCaps/>
          <w:lang w:val="es-MX"/>
        </w:rPr>
      </w:pPr>
      <w:r w:rsidRPr="000C1179">
        <w:rPr>
          <w:rFonts w:cstheme="minorHAnsi"/>
          <w:b/>
          <w:smallCaps/>
          <w:lang w:val="es-MX"/>
        </w:rPr>
        <w:t>VI.- Colaboración con la familia</w:t>
      </w:r>
    </w:p>
    <w:p w:rsidR="000C1179" w:rsidRPr="000C1179" w:rsidRDefault="000C1179" w:rsidP="000C1179">
      <w:pPr>
        <w:pStyle w:val="Sinespaciado"/>
        <w:ind w:left="360"/>
        <w:rPr>
          <w:rFonts w:cstheme="minorHAnsi"/>
          <w:smallCaps/>
          <w:sz w:val="28"/>
          <w:szCs w:val="28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C1179" w:rsidRPr="000C1179" w:rsidTr="000E7A6A">
        <w:tc>
          <w:tcPr>
            <w:tcW w:w="9156" w:type="dxa"/>
          </w:tcPr>
          <w:p w:rsidR="008D2A2B" w:rsidRPr="003E62AA" w:rsidRDefault="008D2A2B" w:rsidP="008D2A2B">
            <w:pPr>
              <w:tabs>
                <w:tab w:val="left" w:pos="540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3E62AA">
              <w:rPr>
                <w:rFonts w:cstheme="minorHAnsi"/>
                <w:sz w:val="24"/>
                <w:szCs w:val="24"/>
              </w:rPr>
              <w:t xml:space="preserve">Se proporciona a la familia estrategias para colaborar en el desarrollo de rutinas de estudio eficientes y eficaces dentro del hogar.                                                                                                                            </w:t>
            </w:r>
          </w:p>
          <w:p w:rsidR="000C1179" w:rsidRPr="000C1179" w:rsidRDefault="008D2A2B" w:rsidP="008D2A2B">
            <w:pPr>
              <w:tabs>
                <w:tab w:val="left" w:pos="540"/>
              </w:tabs>
              <w:jc w:val="both"/>
              <w:rPr>
                <w:rFonts w:cstheme="minorHAnsi"/>
              </w:rPr>
            </w:pPr>
            <w:r w:rsidRPr="003E62AA">
              <w:rPr>
                <w:rFonts w:cstheme="minorHAnsi"/>
                <w:sz w:val="24"/>
                <w:szCs w:val="24"/>
              </w:rPr>
              <w:t xml:space="preserve">     Asistir a las reuniones del curso y citaciones del Programa de Integración Escolar, a fin de informarse de aspectos generales de participación y rendimiento del estudiante dentro del grupo curso, y de recibir (para llevar a cabo) sugerencias desde el trabajo específico del estudiante (logros, desafíos y requerimientos).</w:t>
            </w:r>
          </w:p>
        </w:tc>
      </w:tr>
    </w:tbl>
    <w:p w:rsidR="000C1179" w:rsidRPr="000C1179" w:rsidRDefault="000C1179" w:rsidP="000C1179">
      <w:pPr>
        <w:pStyle w:val="Sinespaciado"/>
        <w:ind w:left="360"/>
        <w:rPr>
          <w:rFonts w:cstheme="minorHAnsi"/>
          <w:smallCaps/>
          <w:sz w:val="28"/>
          <w:szCs w:val="28"/>
          <w:lang w:val="es-MX"/>
        </w:rPr>
      </w:pPr>
    </w:p>
    <w:p w:rsidR="000C1179" w:rsidRDefault="000C1179" w:rsidP="000C1179">
      <w:pPr>
        <w:pStyle w:val="Sinespaciado"/>
        <w:ind w:left="360"/>
        <w:rPr>
          <w:rFonts w:cstheme="minorHAnsi"/>
          <w:smallCaps/>
          <w:sz w:val="28"/>
          <w:szCs w:val="28"/>
          <w:lang w:val="es-MX"/>
        </w:rPr>
      </w:pPr>
    </w:p>
    <w:p w:rsidR="000C1179" w:rsidRPr="000C1179" w:rsidRDefault="000C1179" w:rsidP="000C1179">
      <w:pPr>
        <w:pStyle w:val="Sinespaciado"/>
        <w:rPr>
          <w:rFonts w:cstheme="minorHAnsi"/>
          <w:b/>
          <w:smallCaps/>
          <w:lang w:val="es-MX"/>
        </w:rPr>
      </w:pPr>
      <w:r w:rsidRPr="000C1179">
        <w:rPr>
          <w:rFonts w:cstheme="minorHAnsi"/>
          <w:b/>
          <w:smallCaps/>
          <w:lang w:val="es-MX"/>
        </w:rPr>
        <w:t>VII.- Criterios de evaluación y promoción</w:t>
      </w:r>
    </w:p>
    <w:p w:rsidR="000C1179" w:rsidRPr="000C1179" w:rsidRDefault="000C1179" w:rsidP="000C1179">
      <w:pPr>
        <w:pStyle w:val="Sinespaciado"/>
        <w:ind w:left="360"/>
        <w:rPr>
          <w:rFonts w:cstheme="minorHAnsi"/>
          <w:smallCaps/>
          <w:sz w:val="28"/>
          <w:szCs w:val="28"/>
          <w:lang w:val="es-MX"/>
        </w:rPr>
      </w:pPr>
    </w:p>
    <w:tbl>
      <w:tblPr>
        <w:tblStyle w:val="Tablaconcuadrcula"/>
        <w:tblW w:w="8930" w:type="dxa"/>
        <w:tblLook w:val="04A0" w:firstRow="1" w:lastRow="0" w:firstColumn="1" w:lastColumn="0" w:noHBand="0" w:noVBand="1"/>
      </w:tblPr>
      <w:tblGrid>
        <w:gridCol w:w="8930"/>
      </w:tblGrid>
      <w:tr w:rsidR="000C1179" w:rsidRPr="000C1179" w:rsidTr="000E7A6A">
        <w:tc>
          <w:tcPr>
            <w:tcW w:w="8930" w:type="dxa"/>
          </w:tcPr>
          <w:p w:rsidR="000C1179" w:rsidRPr="003E62AA" w:rsidRDefault="000C1179" w:rsidP="004D1EAA">
            <w:pPr>
              <w:tabs>
                <w:tab w:val="left" w:pos="540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0C1179">
              <w:rPr>
                <w:rFonts w:cstheme="minorHAnsi"/>
                <w:sz w:val="24"/>
                <w:szCs w:val="24"/>
              </w:rPr>
              <w:t xml:space="preserve">     </w:t>
            </w:r>
            <w:r w:rsidR="005B306F">
              <w:rPr>
                <w:rFonts w:cstheme="minorHAnsi"/>
                <w:sz w:val="24"/>
                <w:szCs w:val="24"/>
              </w:rPr>
              <w:t>Será</w:t>
            </w:r>
            <w:r w:rsidR="00017894" w:rsidRPr="003E62AA">
              <w:rPr>
                <w:rFonts w:cstheme="minorHAnsi"/>
                <w:sz w:val="24"/>
                <w:szCs w:val="24"/>
              </w:rPr>
              <w:t xml:space="preserve"> lo establecido en el </w:t>
            </w:r>
            <w:proofErr w:type="spellStart"/>
            <w:r w:rsidR="00017894" w:rsidRPr="003E62AA">
              <w:rPr>
                <w:rFonts w:cstheme="minorHAnsi"/>
                <w:sz w:val="24"/>
                <w:szCs w:val="24"/>
              </w:rPr>
              <w:t>D°</w:t>
            </w:r>
            <w:proofErr w:type="spellEnd"/>
            <w:r w:rsidR="00017894" w:rsidRPr="003E62AA">
              <w:rPr>
                <w:rFonts w:cstheme="minorHAnsi"/>
                <w:sz w:val="24"/>
                <w:szCs w:val="24"/>
              </w:rPr>
              <w:t xml:space="preserve"> 67/2018 en relación a lo</w:t>
            </w:r>
            <w:r w:rsidR="00F86713">
              <w:rPr>
                <w:rFonts w:cstheme="minorHAnsi"/>
                <w:sz w:val="24"/>
                <w:szCs w:val="24"/>
              </w:rPr>
              <w:t>gros de objetivos, además de lo</w:t>
            </w:r>
            <w:r w:rsidR="00017894" w:rsidRPr="003E62AA">
              <w:rPr>
                <w:rFonts w:cstheme="minorHAnsi"/>
                <w:sz w:val="24"/>
                <w:szCs w:val="24"/>
              </w:rPr>
              <w:t xml:space="preserve"> correspondientes al reglamento interno de evaluación y promoción escolar de la Escuela Julio Montt Salamanca. </w:t>
            </w:r>
            <w:r w:rsidRPr="003E62AA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</w:tbl>
    <w:p w:rsidR="000C1179" w:rsidRDefault="000C1179" w:rsidP="00877E89">
      <w:pPr>
        <w:pStyle w:val="Piedepgina"/>
      </w:pPr>
    </w:p>
    <w:p w:rsidR="000C1179" w:rsidRDefault="000C1179" w:rsidP="00877E89">
      <w:pPr>
        <w:pStyle w:val="Piedepgina"/>
      </w:pPr>
    </w:p>
    <w:p w:rsidR="009C045D" w:rsidRDefault="009C045D" w:rsidP="009C045D">
      <w:pPr>
        <w:pStyle w:val="Piedepgina"/>
        <w:rPr>
          <w:b/>
        </w:rPr>
      </w:pPr>
      <w:r>
        <w:rPr>
          <w:b/>
        </w:rPr>
        <w:t xml:space="preserve">VII.- Profesional encargado de la evaluación: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9C045D" w:rsidTr="009C045D">
        <w:tc>
          <w:tcPr>
            <w:tcW w:w="2689" w:type="dxa"/>
          </w:tcPr>
          <w:p w:rsidR="009C045D" w:rsidRDefault="009C045D" w:rsidP="009C045D">
            <w:pPr>
              <w:pStyle w:val="Piedepgina"/>
              <w:rPr>
                <w:b/>
              </w:rPr>
            </w:pPr>
            <w:r>
              <w:rPr>
                <w:b/>
              </w:rPr>
              <w:t xml:space="preserve">Primer semestre </w:t>
            </w:r>
          </w:p>
        </w:tc>
        <w:tc>
          <w:tcPr>
            <w:tcW w:w="6139" w:type="dxa"/>
          </w:tcPr>
          <w:p w:rsidR="009C045D" w:rsidRPr="00C641B1" w:rsidRDefault="009C045D" w:rsidP="009C045D">
            <w:pPr>
              <w:pStyle w:val="Piedepgina"/>
            </w:pPr>
          </w:p>
        </w:tc>
      </w:tr>
      <w:tr w:rsidR="009C045D" w:rsidTr="009C045D">
        <w:tc>
          <w:tcPr>
            <w:tcW w:w="2689" w:type="dxa"/>
          </w:tcPr>
          <w:p w:rsidR="009C045D" w:rsidRDefault="009C045D" w:rsidP="009C045D">
            <w:pPr>
              <w:pStyle w:val="Piedepgina"/>
              <w:rPr>
                <w:b/>
              </w:rPr>
            </w:pPr>
            <w:r>
              <w:rPr>
                <w:b/>
              </w:rPr>
              <w:t xml:space="preserve">Segundo semestre </w:t>
            </w:r>
          </w:p>
        </w:tc>
        <w:tc>
          <w:tcPr>
            <w:tcW w:w="6139" w:type="dxa"/>
          </w:tcPr>
          <w:p w:rsidR="009C045D" w:rsidRDefault="009C045D" w:rsidP="009C045D">
            <w:pPr>
              <w:pStyle w:val="Piedepgina"/>
              <w:rPr>
                <w:b/>
              </w:rPr>
            </w:pPr>
          </w:p>
        </w:tc>
      </w:tr>
    </w:tbl>
    <w:p w:rsidR="009C045D" w:rsidRDefault="009C045D" w:rsidP="009C045D">
      <w:pPr>
        <w:pStyle w:val="Piedepgina"/>
        <w:rPr>
          <w:b/>
        </w:rPr>
      </w:pPr>
    </w:p>
    <w:p w:rsidR="000C1179" w:rsidRDefault="000C1179" w:rsidP="00877E89">
      <w:pPr>
        <w:pStyle w:val="Piedepgina"/>
        <w:rPr>
          <w:b/>
        </w:rPr>
      </w:pPr>
    </w:p>
    <w:p w:rsidR="000C1179" w:rsidRPr="000C1179" w:rsidRDefault="000C1179" w:rsidP="00877E89">
      <w:pPr>
        <w:pStyle w:val="Piedepgina"/>
        <w:rPr>
          <w:b/>
        </w:rPr>
      </w:pPr>
    </w:p>
    <w:p w:rsidR="000C1179" w:rsidRDefault="000C1179" w:rsidP="00877E89">
      <w:pPr>
        <w:pStyle w:val="Piedepgina"/>
      </w:pPr>
    </w:p>
    <w:p w:rsidR="004D1EAA" w:rsidRDefault="004D1EAA" w:rsidP="00877E89">
      <w:pPr>
        <w:pStyle w:val="Piedepgina"/>
      </w:pPr>
    </w:p>
    <w:p w:rsidR="004C3AA9" w:rsidRDefault="004C3AA9" w:rsidP="00877E89">
      <w:pPr>
        <w:pStyle w:val="Piedepgina"/>
      </w:pPr>
    </w:p>
    <w:p w:rsidR="004C3AA9" w:rsidRDefault="004C3AA9" w:rsidP="00877E89">
      <w:pPr>
        <w:pStyle w:val="Piedepgina"/>
      </w:pPr>
    </w:p>
    <w:p w:rsidR="004C3AA9" w:rsidRDefault="004C3AA9" w:rsidP="00877E89">
      <w:pPr>
        <w:pStyle w:val="Piedepgina"/>
      </w:pPr>
    </w:p>
    <w:p w:rsidR="004C3AA9" w:rsidRDefault="004C3AA9" w:rsidP="00877E89">
      <w:pPr>
        <w:pStyle w:val="Piedepgina"/>
      </w:pPr>
    </w:p>
    <w:p w:rsidR="004C3AA9" w:rsidRDefault="004C3AA9" w:rsidP="00877E89">
      <w:pPr>
        <w:pStyle w:val="Piedepgina"/>
      </w:pPr>
    </w:p>
    <w:p w:rsidR="004C3AA9" w:rsidRDefault="004C3AA9" w:rsidP="00877E89">
      <w:pPr>
        <w:pStyle w:val="Piedepgina"/>
      </w:pPr>
    </w:p>
    <w:p w:rsidR="004C3AA9" w:rsidRDefault="004C3AA9" w:rsidP="00877E89">
      <w:pPr>
        <w:pStyle w:val="Piedepgina"/>
      </w:pPr>
    </w:p>
    <w:p w:rsidR="004C3AA9" w:rsidRDefault="004C3AA9" w:rsidP="00877E89">
      <w:pPr>
        <w:pStyle w:val="Piedepgina"/>
      </w:pPr>
    </w:p>
    <w:p w:rsidR="004D1EAA" w:rsidRDefault="004D1EAA" w:rsidP="00877E89">
      <w:pPr>
        <w:pStyle w:val="Piedepgi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83820</wp:posOffset>
                </wp:positionV>
                <wp:extent cx="1466850" cy="0"/>
                <wp:effectExtent l="0" t="0" r="19050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8DE160" id="Conector recto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95pt,6.6pt" to="414.4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" strokecolor="#4579b8 [3044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133350</wp:posOffset>
                </wp:positionH>
                <wp:positionV relativeFrom="paragraph">
                  <wp:posOffset>121920</wp:posOffset>
                </wp:positionV>
                <wp:extent cx="1104900" cy="9525"/>
                <wp:effectExtent l="0" t="0" r="19050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2C9B39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.5pt,9.6pt" to="97.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" strokecolor="#4579b8 [3044]">
                <w10:wrap anchorx="margin"/>
              </v:line>
            </w:pict>
          </mc:Fallback>
        </mc:AlternateContent>
      </w:r>
    </w:p>
    <w:p w:rsidR="004D1EAA" w:rsidRDefault="004D1EAA" w:rsidP="00877E89">
      <w:pPr>
        <w:pStyle w:val="Piedepgina"/>
      </w:pPr>
      <w:r>
        <w:t xml:space="preserve">            Profesor                                                                                                  Educadora Diferencial</w:t>
      </w:r>
    </w:p>
    <w:p w:rsidR="004D1EAA" w:rsidRDefault="004D1EAA" w:rsidP="00877E89">
      <w:pPr>
        <w:pStyle w:val="Piedepgina"/>
      </w:pPr>
      <w:r>
        <w:t xml:space="preserve">    </w:t>
      </w: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3739515</wp:posOffset>
                </wp:positionH>
                <wp:positionV relativeFrom="paragraph">
                  <wp:posOffset>147320</wp:posOffset>
                </wp:positionV>
                <wp:extent cx="1219200" cy="0"/>
                <wp:effectExtent l="0" t="0" r="19050" b="1905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A62DB3" id="Conector recto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45pt,11.6pt" to="390.4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" strokecolor="#4579b8 [3044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E2E5DF" wp14:editId="54994718">
                <wp:simplePos x="0" y="0"/>
                <wp:positionH relativeFrom="column">
                  <wp:posOffset>186690</wp:posOffset>
                </wp:positionH>
                <wp:positionV relativeFrom="paragraph">
                  <wp:posOffset>99695</wp:posOffset>
                </wp:positionV>
                <wp:extent cx="952500" cy="0"/>
                <wp:effectExtent l="0" t="0" r="19050" b="1905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175DD" id="Conector recto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7pt,7.85pt" to="89.7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" strokecolor="#4579b8 [3044]"/>
            </w:pict>
          </mc:Fallback>
        </mc:AlternateContent>
      </w:r>
    </w:p>
    <w:p w:rsidR="004D1EAA" w:rsidRDefault="004D1EAA" w:rsidP="00877E89">
      <w:pPr>
        <w:pStyle w:val="Piedepgina"/>
      </w:pPr>
      <w:r>
        <w:t xml:space="preserve">                  UTP                                                                                         </w:t>
      </w:r>
      <w:r w:rsidR="00F86713">
        <w:t xml:space="preserve">             Coordinadora</w:t>
      </w:r>
      <w:r>
        <w:t xml:space="preserve">  </w:t>
      </w: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9E7E2C" w:rsidP="00877E89">
      <w:pPr>
        <w:pStyle w:val="Piedepgi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2158365</wp:posOffset>
                </wp:positionH>
                <wp:positionV relativeFrom="paragraph">
                  <wp:posOffset>11430</wp:posOffset>
                </wp:positionV>
                <wp:extent cx="1104900" cy="0"/>
                <wp:effectExtent l="0" t="0" r="19050" b="1905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5A4063" id="Conector recto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95pt,.9pt" to="256.9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" strokecolor="#4579b8 [3044]"/>
            </w:pict>
          </mc:Fallback>
        </mc:AlternateContent>
      </w:r>
      <w:r w:rsidR="004D1EAA">
        <w:t xml:space="preserve">             </w:t>
      </w:r>
      <w:r>
        <w:t xml:space="preserve">                                                             </w:t>
      </w:r>
      <w:r w:rsidR="00AE5496">
        <w:t xml:space="preserve">Psicóloga </w:t>
      </w:r>
      <w:r w:rsidR="004D1EAA">
        <w:t xml:space="preserve">                                                                                              </w:t>
      </w: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4D1EAA" w:rsidRDefault="004D1EAA" w:rsidP="00877E89">
      <w:pPr>
        <w:pStyle w:val="Piedepgina"/>
      </w:pPr>
    </w:p>
    <w:p w:rsidR="00B1192F" w:rsidRPr="00877E89" w:rsidRDefault="00877E89" w:rsidP="00877E89">
      <w:pPr>
        <w:pStyle w:val="Piedepgina"/>
      </w:pPr>
      <w:r>
        <w:t xml:space="preserve"> Copiar las veces que sea necesario.</w:t>
      </w:r>
    </w:p>
    <w:sectPr w:rsidR="00B1192F" w:rsidRPr="00877E89" w:rsidSect="00BC2297">
      <w:headerReference w:type="default" r:id="rId7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5312" w:rsidRDefault="000D5312" w:rsidP="00F477AD">
      <w:pPr>
        <w:spacing w:after="0" w:line="240" w:lineRule="auto"/>
      </w:pPr>
      <w:r>
        <w:separator/>
      </w:r>
    </w:p>
  </w:endnote>
  <w:endnote w:type="continuationSeparator" w:id="0">
    <w:p w:rsidR="000D5312" w:rsidRDefault="000D5312" w:rsidP="00F47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5312" w:rsidRDefault="000D5312" w:rsidP="00F477AD">
      <w:pPr>
        <w:spacing w:after="0" w:line="240" w:lineRule="auto"/>
      </w:pPr>
      <w:r>
        <w:separator/>
      </w:r>
    </w:p>
  </w:footnote>
  <w:footnote w:type="continuationSeparator" w:id="0">
    <w:p w:rsidR="000D5312" w:rsidRDefault="000D5312" w:rsidP="00F47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7A6A" w:rsidRPr="00A17956" w:rsidRDefault="000E7A6A">
    <w:pPr>
      <w:pStyle w:val="Encabezado"/>
      <w:rPr>
        <w:i/>
      </w:rPr>
    </w:pPr>
    <w:r>
      <w:rPr>
        <w:noProof/>
        <w:lang w:val="en-US"/>
      </w:rPr>
      <w:drawing>
        <wp:inline distT="0" distB="0" distL="0" distR="0" wp14:anchorId="08FA565A" wp14:editId="06CF7811">
          <wp:extent cx="504825" cy="400050"/>
          <wp:effectExtent l="0" t="0" r="9525" b="0"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3166" cy="406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A17956">
      <w:rPr>
        <w:i/>
      </w:rPr>
      <w:t xml:space="preserve">Escuela Julio Montt Salamanca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5030A"/>
    <w:multiLevelType w:val="hybridMultilevel"/>
    <w:tmpl w:val="C896AE8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C1D31"/>
    <w:multiLevelType w:val="hybridMultilevel"/>
    <w:tmpl w:val="B96E5A9C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0E0407A"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2D0DCB"/>
    <w:multiLevelType w:val="hybridMultilevel"/>
    <w:tmpl w:val="2982B7EE"/>
    <w:lvl w:ilvl="0" w:tplc="B5B42A68">
      <w:start w:val="6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297"/>
    <w:rsid w:val="00017894"/>
    <w:rsid w:val="000502C9"/>
    <w:rsid w:val="00095F93"/>
    <w:rsid w:val="000B0AF6"/>
    <w:rsid w:val="000B7884"/>
    <w:rsid w:val="000C1179"/>
    <w:rsid w:val="000D5312"/>
    <w:rsid w:val="000E35B3"/>
    <w:rsid w:val="000E3919"/>
    <w:rsid w:val="000E7A6A"/>
    <w:rsid w:val="000F64FA"/>
    <w:rsid w:val="00123AFE"/>
    <w:rsid w:val="00147CA2"/>
    <w:rsid w:val="0018152D"/>
    <w:rsid w:val="001E38F9"/>
    <w:rsid w:val="001E4263"/>
    <w:rsid w:val="001F2E4B"/>
    <w:rsid w:val="00204CE5"/>
    <w:rsid w:val="002614AB"/>
    <w:rsid w:val="00271D79"/>
    <w:rsid w:val="0027246B"/>
    <w:rsid w:val="00280C40"/>
    <w:rsid w:val="002921DA"/>
    <w:rsid w:val="002D6F8B"/>
    <w:rsid w:val="002D77B2"/>
    <w:rsid w:val="002E7DBF"/>
    <w:rsid w:val="00317934"/>
    <w:rsid w:val="0032064E"/>
    <w:rsid w:val="00322BA7"/>
    <w:rsid w:val="0032545C"/>
    <w:rsid w:val="00346E73"/>
    <w:rsid w:val="003545F0"/>
    <w:rsid w:val="00356138"/>
    <w:rsid w:val="00363AF1"/>
    <w:rsid w:val="003A4E95"/>
    <w:rsid w:val="003C10EF"/>
    <w:rsid w:val="003E62AA"/>
    <w:rsid w:val="003F4F00"/>
    <w:rsid w:val="004124E3"/>
    <w:rsid w:val="00433148"/>
    <w:rsid w:val="00451714"/>
    <w:rsid w:val="0046584F"/>
    <w:rsid w:val="004918D5"/>
    <w:rsid w:val="004B6312"/>
    <w:rsid w:val="004C3AA9"/>
    <w:rsid w:val="004D1EAA"/>
    <w:rsid w:val="004E4D73"/>
    <w:rsid w:val="00523A9B"/>
    <w:rsid w:val="00542F90"/>
    <w:rsid w:val="00565773"/>
    <w:rsid w:val="005B306F"/>
    <w:rsid w:val="005B5780"/>
    <w:rsid w:val="005C2FA3"/>
    <w:rsid w:val="005C3535"/>
    <w:rsid w:val="005C60BC"/>
    <w:rsid w:val="005F3F6C"/>
    <w:rsid w:val="0061272E"/>
    <w:rsid w:val="00617E35"/>
    <w:rsid w:val="006257FA"/>
    <w:rsid w:val="0063783A"/>
    <w:rsid w:val="0066658C"/>
    <w:rsid w:val="00670B5D"/>
    <w:rsid w:val="006C6E4C"/>
    <w:rsid w:val="006D46FF"/>
    <w:rsid w:val="006E7258"/>
    <w:rsid w:val="00754B50"/>
    <w:rsid w:val="00767D9E"/>
    <w:rsid w:val="00770B78"/>
    <w:rsid w:val="0077196B"/>
    <w:rsid w:val="007749D7"/>
    <w:rsid w:val="00784309"/>
    <w:rsid w:val="007951DD"/>
    <w:rsid w:val="007A4A29"/>
    <w:rsid w:val="007E1194"/>
    <w:rsid w:val="007F04B1"/>
    <w:rsid w:val="00803BA3"/>
    <w:rsid w:val="00826072"/>
    <w:rsid w:val="00832AB8"/>
    <w:rsid w:val="0084279B"/>
    <w:rsid w:val="008564FE"/>
    <w:rsid w:val="00862807"/>
    <w:rsid w:val="00877E89"/>
    <w:rsid w:val="00881BE2"/>
    <w:rsid w:val="008A5170"/>
    <w:rsid w:val="008D2A2B"/>
    <w:rsid w:val="00900B44"/>
    <w:rsid w:val="00905152"/>
    <w:rsid w:val="009063A4"/>
    <w:rsid w:val="00912E68"/>
    <w:rsid w:val="00931B3F"/>
    <w:rsid w:val="00935E18"/>
    <w:rsid w:val="00950DB7"/>
    <w:rsid w:val="009952A9"/>
    <w:rsid w:val="009A26CB"/>
    <w:rsid w:val="009B16BB"/>
    <w:rsid w:val="009B5922"/>
    <w:rsid w:val="009B78D7"/>
    <w:rsid w:val="009C045D"/>
    <w:rsid w:val="009E7E2C"/>
    <w:rsid w:val="009F4FB1"/>
    <w:rsid w:val="00A13F5C"/>
    <w:rsid w:val="00A17956"/>
    <w:rsid w:val="00A346D8"/>
    <w:rsid w:val="00A424BE"/>
    <w:rsid w:val="00A631E0"/>
    <w:rsid w:val="00A86A77"/>
    <w:rsid w:val="00A8747A"/>
    <w:rsid w:val="00A9558C"/>
    <w:rsid w:val="00AA736C"/>
    <w:rsid w:val="00AB69EB"/>
    <w:rsid w:val="00AD35FE"/>
    <w:rsid w:val="00AE089F"/>
    <w:rsid w:val="00AE49F8"/>
    <w:rsid w:val="00AE5496"/>
    <w:rsid w:val="00B1192F"/>
    <w:rsid w:val="00B211A3"/>
    <w:rsid w:val="00B31D6E"/>
    <w:rsid w:val="00B74E9F"/>
    <w:rsid w:val="00B9128E"/>
    <w:rsid w:val="00B92B43"/>
    <w:rsid w:val="00B92C09"/>
    <w:rsid w:val="00BB42DD"/>
    <w:rsid w:val="00BB4F93"/>
    <w:rsid w:val="00BC2297"/>
    <w:rsid w:val="00BD2F53"/>
    <w:rsid w:val="00BE1EE8"/>
    <w:rsid w:val="00C040B5"/>
    <w:rsid w:val="00C12D0B"/>
    <w:rsid w:val="00C336BF"/>
    <w:rsid w:val="00C641B1"/>
    <w:rsid w:val="00C71E42"/>
    <w:rsid w:val="00C83F3A"/>
    <w:rsid w:val="00C90036"/>
    <w:rsid w:val="00CA5E0E"/>
    <w:rsid w:val="00CC737D"/>
    <w:rsid w:val="00CC7FDE"/>
    <w:rsid w:val="00CD5295"/>
    <w:rsid w:val="00CD60B4"/>
    <w:rsid w:val="00CE5F3E"/>
    <w:rsid w:val="00D17F13"/>
    <w:rsid w:val="00D624CB"/>
    <w:rsid w:val="00D651C6"/>
    <w:rsid w:val="00DA03C8"/>
    <w:rsid w:val="00DA578B"/>
    <w:rsid w:val="00DD0D2D"/>
    <w:rsid w:val="00E04F58"/>
    <w:rsid w:val="00E05C93"/>
    <w:rsid w:val="00E06F3D"/>
    <w:rsid w:val="00E34959"/>
    <w:rsid w:val="00E350FF"/>
    <w:rsid w:val="00E35E9B"/>
    <w:rsid w:val="00E67549"/>
    <w:rsid w:val="00E67D4A"/>
    <w:rsid w:val="00E8603A"/>
    <w:rsid w:val="00E95ED2"/>
    <w:rsid w:val="00E95FCF"/>
    <w:rsid w:val="00EA129E"/>
    <w:rsid w:val="00EB4B91"/>
    <w:rsid w:val="00EC72BA"/>
    <w:rsid w:val="00F22D55"/>
    <w:rsid w:val="00F25FDA"/>
    <w:rsid w:val="00F477AD"/>
    <w:rsid w:val="00F643AC"/>
    <w:rsid w:val="00F70374"/>
    <w:rsid w:val="00F86713"/>
    <w:rsid w:val="00F91D9D"/>
    <w:rsid w:val="00F92145"/>
    <w:rsid w:val="00FE5F33"/>
    <w:rsid w:val="00FE7A59"/>
    <w:rsid w:val="00FF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D8B111"/>
  <w15:docId w15:val="{95754B2C-79BA-49BA-963F-2F859F138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E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C2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F54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540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477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77AD"/>
  </w:style>
  <w:style w:type="paragraph" w:styleId="Piedepgina">
    <w:name w:val="footer"/>
    <w:basedOn w:val="Normal"/>
    <w:link w:val="PiedepginaCar"/>
    <w:uiPriority w:val="99"/>
    <w:unhideWhenUsed/>
    <w:rsid w:val="00F477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77AD"/>
  </w:style>
  <w:style w:type="paragraph" w:styleId="Sinespaciado">
    <w:name w:val="No Spacing"/>
    <w:uiPriority w:val="1"/>
    <w:qFormat/>
    <w:rsid w:val="00E35E9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E35E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EB4B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Equipo jms 03</cp:lastModifiedBy>
  <cp:revision>2</cp:revision>
  <cp:lastPrinted>2024-03-11T16:24:00Z</cp:lastPrinted>
  <dcterms:created xsi:type="dcterms:W3CDTF">2025-03-12T11:16:00Z</dcterms:created>
  <dcterms:modified xsi:type="dcterms:W3CDTF">2025-03-12T11:16:00Z</dcterms:modified>
</cp:coreProperties>
</file>