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0A2" w:rsidRPr="006447BF" w:rsidRDefault="002C1A9D" w:rsidP="00DF0E2B">
      <w:pPr>
        <w:snapToGrid w:val="0"/>
        <w:spacing w:line="360" w:lineRule="auto"/>
        <w:ind w:firstLineChars="50" w:firstLine="151"/>
        <w:rPr>
          <w:rFonts w:ascii="宋体" w:eastAsia="仿宋_GB2312" w:hAnsi="宋体"/>
          <w:b/>
          <w:color w:val="000000"/>
          <w:sz w:val="30"/>
          <w:szCs w:val="30"/>
        </w:rPr>
      </w:pPr>
      <w:r>
        <w:rPr>
          <w:rFonts w:ascii="宋体" w:eastAsia="仿宋_GB2312" w:hAnsi="宋体" w:hint="eastAsia"/>
          <w:b/>
          <w:color w:val="000000"/>
          <w:sz w:val="30"/>
          <w:szCs w:val="30"/>
        </w:rPr>
        <w:t xml:space="preserve"> </w:t>
      </w:r>
    </w:p>
    <w:p w:rsidR="00BA00A2" w:rsidRPr="006447BF" w:rsidRDefault="00BA00A2" w:rsidP="00DF0E2B">
      <w:pPr>
        <w:spacing w:line="360" w:lineRule="auto"/>
        <w:ind w:right="-110"/>
        <w:jc w:val="center"/>
        <w:rPr>
          <w:rFonts w:ascii="宋体" w:eastAsia="仿宋_GB2312" w:hAnsi="宋体" w:hint="eastAsia"/>
          <w:color w:val="000000"/>
          <w:spacing w:val="40"/>
          <w:sz w:val="52"/>
          <w:szCs w:val="52"/>
        </w:rPr>
      </w:pPr>
    </w:p>
    <w:p w:rsidR="00BA00A2" w:rsidRPr="006447BF" w:rsidRDefault="00BA00A2" w:rsidP="00DF0E2B">
      <w:pPr>
        <w:spacing w:line="360" w:lineRule="auto"/>
        <w:ind w:right="-110"/>
        <w:jc w:val="center"/>
        <w:rPr>
          <w:rFonts w:ascii="宋体" w:eastAsia="仿宋_GB2312" w:hAnsi="宋体" w:hint="eastAsia"/>
          <w:color w:val="000000"/>
          <w:spacing w:val="40"/>
          <w:sz w:val="52"/>
          <w:szCs w:val="52"/>
        </w:rPr>
      </w:pPr>
      <w:r w:rsidRPr="006447BF">
        <w:rPr>
          <w:rFonts w:ascii="宋体" w:eastAsia="仿宋_GB2312" w:hAnsi="宋体" w:hint="eastAsia"/>
          <w:color w:val="000000"/>
          <w:spacing w:val="40"/>
          <w:sz w:val="52"/>
          <w:szCs w:val="52"/>
        </w:rPr>
        <w:t>项目名称</w:t>
      </w:r>
      <w:r w:rsidR="00DF0E2B">
        <w:rPr>
          <w:rFonts w:ascii="宋体" w:eastAsia="仿宋_GB2312" w:hAnsi="宋体" w:hint="eastAsia"/>
          <w:color w:val="000000"/>
          <w:spacing w:val="40"/>
          <w:sz w:val="52"/>
          <w:szCs w:val="52"/>
        </w:rPr>
        <w:t>：</w:t>
      </w:r>
      <w:r w:rsidR="00DF0E2B" w:rsidRPr="00DF0E2B">
        <w:rPr>
          <w:rFonts w:ascii="宋体" w:eastAsia="仿宋_GB2312" w:hAnsi="宋体" w:hint="eastAsia"/>
          <w:color w:val="000000"/>
          <w:spacing w:val="40"/>
          <w:sz w:val="52"/>
          <w:szCs w:val="52"/>
        </w:rPr>
        <w:t>省港航管理局港航综合管理与信息服务云平台建设项目采购</w:t>
      </w:r>
    </w:p>
    <w:p w:rsidR="00BA00A2" w:rsidRPr="00DF0E2B" w:rsidRDefault="00BA00A2" w:rsidP="00DF0E2B">
      <w:pPr>
        <w:spacing w:line="360" w:lineRule="auto"/>
        <w:ind w:right="-108"/>
        <w:jc w:val="center"/>
        <w:rPr>
          <w:rFonts w:ascii="宋体" w:eastAsia="仿宋_GB2312" w:hAnsi="宋体" w:hint="eastAsia"/>
          <w:color w:val="000000"/>
          <w:sz w:val="36"/>
          <w:szCs w:val="36"/>
        </w:rPr>
      </w:pPr>
      <w:r w:rsidRPr="006447BF">
        <w:rPr>
          <w:rFonts w:ascii="宋体" w:eastAsia="仿宋_GB2312" w:hAnsi="宋体" w:hint="eastAsia"/>
          <w:color w:val="000000"/>
          <w:sz w:val="36"/>
          <w:szCs w:val="36"/>
        </w:rPr>
        <w:t>项目编号：</w:t>
      </w:r>
      <w:r w:rsidRPr="006447BF">
        <w:rPr>
          <w:rFonts w:ascii="宋体" w:eastAsia="仿宋_GB2312" w:hAnsi="宋体" w:hint="eastAsia"/>
          <w:color w:val="000000"/>
          <w:sz w:val="36"/>
          <w:szCs w:val="36"/>
        </w:rPr>
        <w:t xml:space="preserve">ZZCG2015S-GK-104 </w:t>
      </w:r>
      <w:r w:rsidR="00DF0E2B">
        <w:rPr>
          <w:rFonts w:ascii="宋体" w:eastAsia="仿宋_GB2312" w:hAnsi="宋体" w:hint="eastAsia"/>
          <w:color w:val="000000"/>
          <w:sz w:val="36"/>
          <w:szCs w:val="36"/>
        </w:rPr>
        <w:t xml:space="preserve"> </w:t>
      </w:r>
    </w:p>
    <w:p w:rsidR="00BA00A2" w:rsidRPr="006447BF" w:rsidRDefault="00BA00A2" w:rsidP="00DF0E2B">
      <w:pPr>
        <w:spacing w:line="360" w:lineRule="auto"/>
        <w:ind w:right="-108"/>
        <w:jc w:val="center"/>
        <w:rPr>
          <w:rFonts w:ascii="宋体" w:eastAsia="仿宋_GB2312" w:hAnsi="宋体" w:hint="eastAsia"/>
          <w:b/>
          <w:color w:val="000000"/>
          <w:spacing w:val="40"/>
          <w:sz w:val="84"/>
          <w:szCs w:val="84"/>
        </w:rPr>
      </w:pPr>
      <w:r w:rsidRPr="006447BF">
        <w:rPr>
          <w:rFonts w:ascii="宋体" w:eastAsia="仿宋_GB2312" w:hAnsi="宋体" w:hint="eastAsia"/>
          <w:b/>
          <w:color w:val="000000"/>
          <w:spacing w:val="40"/>
          <w:sz w:val="84"/>
          <w:szCs w:val="84"/>
        </w:rPr>
        <w:t>技</w:t>
      </w:r>
    </w:p>
    <w:p w:rsidR="00BA00A2" w:rsidRPr="006447BF" w:rsidRDefault="00BA00A2" w:rsidP="00DF0E2B">
      <w:pPr>
        <w:spacing w:line="360" w:lineRule="auto"/>
        <w:ind w:right="-108"/>
        <w:jc w:val="center"/>
        <w:rPr>
          <w:rFonts w:ascii="宋体" w:eastAsia="仿宋_GB2312" w:hAnsi="宋体" w:hint="eastAsia"/>
          <w:b/>
          <w:color w:val="000000"/>
          <w:spacing w:val="40"/>
          <w:sz w:val="84"/>
          <w:szCs w:val="84"/>
        </w:rPr>
      </w:pPr>
      <w:r w:rsidRPr="006447BF">
        <w:rPr>
          <w:rFonts w:ascii="宋体" w:eastAsia="仿宋_GB2312" w:hAnsi="宋体" w:hint="eastAsia"/>
          <w:b/>
          <w:color w:val="000000"/>
          <w:spacing w:val="40"/>
          <w:sz w:val="84"/>
          <w:szCs w:val="84"/>
        </w:rPr>
        <w:t>术</w:t>
      </w:r>
    </w:p>
    <w:p w:rsidR="00BA00A2" w:rsidRPr="006447BF" w:rsidRDefault="00BA00A2" w:rsidP="00DF0E2B">
      <w:pPr>
        <w:spacing w:line="360" w:lineRule="auto"/>
        <w:ind w:right="-108"/>
        <w:jc w:val="center"/>
        <w:rPr>
          <w:rFonts w:ascii="宋体" w:eastAsia="仿宋_GB2312" w:hAnsi="宋体" w:hint="eastAsia"/>
          <w:b/>
          <w:color w:val="000000"/>
          <w:spacing w:val="40"/>
          <w:sz w:val="84"/>
          <w:szCs w:val="84"/>
        </w:rPr>
      </w:pPr>
      <w:r w:rsidRPr="006447BF">
        <w:rPr>
          <w:rFonts w:ascii="宋体" w:eastAsia="仿宋_GB2312" w:hAnsi="宋体" w:hint="eastAsia"/>
          <w:b/>
          <w:color w:val="000000"/>
          <w:spacing w:val="40"/>
          <w:sz w:val="84"/>
          <w:szCs w:val="84"/>
        </w:rPr>
        <w:t>文</w:t>
      </w:r>
    </w:p>
    <w:p w:rsidR="00DF0E2B" w:rsidRDefault="00BA00A2" w:rsidP="00DF0E2B">
      <w:pPr>
        <w:spacing w:line="360" w:lineRule="auto"/>
        <w:ind w:right="-108"/>
        <w:jc w:val="center"/>
        <w:rPr>
          <w:rFonts w:ascii="宋体" w:eastAsia="仿宋_GB2312" w:hAnsi="宋体" w:hint="eastAsia"/>
          <w:b/>
          <w:color w:val="000000"/>
          <w:spacing w:val="40"/>
          <w:sz w:val="84"/>
          <w:szCs w:val="84"/>
        </w:rPr>
      </w:pPr>
      <w:r w:rsidRPr="006447BF">
        <w:rPr>
          <w:rFonts w:ascii="宋体" w:eastAsia="仿宋_GB2312" w:hAnsi="宋体" w:hint="eastAsia"/>
          <w:b/>
          <w:color w:val="000000"/>
          <w:spacing w:val="40"/>
          <w:sz w:val="84"/>
          <w:szCs w:val="84"/>
        </w:rPr>
        <w:t>件</w:t>
      </w:r>
    </w:p>
    <w:p w:rsidR="00C82E67" w:rsidRDefault="00C82E67" w:rsidP="00DF0E2B">
      <w:pPr>
        <w:spacing w:line="360" w:lineRule="auto"/>
        <w:ind w:right="-108"/>
        <w:jc w:val="center"/>
        <w:rPr>
          <w:rFonts w:ascii="宋体" w:eastAsia="仿宋_GB2312" w:hAnsi="宋体" w:hint="eastAsia"/>
          <w:color w:val="000000"/>
          <w:sz w:val="36"/>
          <w:szCs w:val="36"/>
        </w:rPr>
      </w:pPr>
    </w:p>
    <w:p w:rsidR="00C82E67" w:rsidRDefault="00C82E67" w:rsidP="00DF0E2B">
      <w:pPr>
        <w:spacing w:line="360" w:lineRule="auto"/>
        <w:ind w:right="-108"/>
        <w:jc w:val="center"/>
        <w:rPr>
          <w:rFonts w:ascii="宋体" w:eastAsia="仿宋_GB2312" w:hAnsi="宋体" w:hint="eastAsia"/>
          <w:color w:val="000000"/>
          <w:sz w:val="36"/>
          <w:szCs w:val="36"/>
        </w:rPr>
      </w:pPr>
    </w:p>
    <w:p w:rsidR="00BA00A2" w:rsidRPr="00DF0E2B" w:rsidRDefault="00BA00A2" w:rsidP="00DF0E2B">
      <w:pPr>
        <w:spacing w:line="360" w:lineRule="auto"/>
        <w:ind w:right="-108"/>
        <w:jc w:val="center"/>
        <w:rPr>
          <w:rFonts w:ascii="宋体" w:eastAsia="仿宋_GB2312" w:hAnsi="宋体" w:hint="eastAsia"/>
          <w:b/>
          <w:color w:val="000000"/>
          <w:spacing w:val="40"/>
          <w:sz w:val="84"/>
          <w:szCs w:val="84"/>
        </w:rPr>
      </w:pPr>
      <w:r w:rsidRPr="006447BF">
        <w:rPr>
          <w:rFonts w:ascii="宋体" w:eastAsia="仿宋_GB2312" w:hAnsi="宋体" w:hint="eastAsia"/>
          <w:color w:val="000000"/>
          <w:sz w:val="36"/>
          <w:szCs w:val="36"/>
        </w:rPr>
        <w:t>供应商全称（公章）：</w:t>
      </w:r>
      <w:proofErr w:type="gramStart"/>
      <w:r w:rsidR="00DF0E2B">
        <w:rPr>
          <w:rFonts w:ascii="宋体" w:eastAsia="仿宋_GB2312" w:hAnsi="宋体" w:hint="eastAsia"/>
          <w:color w:val="000000"/>
          <w:sz w:val="36"/>
          <w:szCs w:val="36"/>
        </w:rPr>
        <w:t>嘉兴东芯兰电子</w:t>
      </w:r>
      <w:proofErr w:type="gramEnd"/>
      <w:r w:rsidR="00DF0E2B">
        <w:rPr>
          <w:rFonts w:ascii="宋体" w:eastAsia="仿宋_GB2312" w:hAnsi="宋体" w:hint="eastAsia"/>
          <w:color w:val="000000"/>
          <w:sz w:val="36"/>
          <w:szCs w:val="36"/>
        </w:rPr>
        <w:t>科技有限公司</w:t>
      </w:r>
    </w:p>
    <w:p w:rsidR="00BA00A2" w:rsidRPr="006447BF" w:rsidRDefault="00BA00A2" w:rsidP="00DF0E2B">
      <w:pPr>
        <w:spacing w:line="360" w:lineRule="auto"/>
        <w:ind w:right="-108" w:firstLineChars="50" w:firstLine="180"/>
        <w:rPr>
          <w:rFonts w:ascii="宋体" w:eastAsia="仿宋_GB2312" w:hAnsi="宋体" w:hint="eastAsia"/>
          <w:color w:val="000000"/>
          <w:sz w:val="36"/>
          <w:szCs w:val="36"/>
        </w:rPr>
      </w:pPr>
      <w:r w:rsidRPr="006447BF">
        <w:rPr>
          <w:rFonts w:ascii="宋体" w:eastAsia="仿宋_GB2312" w:hAnsi="宋体" w:hint="eastAsia"/>
          <w:color w:val="000000"/>
          <w:sz w:val="36"/>
          <w:szCs w:val="36"/>
        </w:rPr>
        <w:t>地</w:t>
      </w:r>
      <w:r w:rsidRPr="006447BF">
        <w:rPr>
          <w:rFonts w:ascii="宋体" w:eastAsia="仿宋_GB2312" w:hAnsi="宋体" w:hint="eastAsia"/>
          <w:color w:val="000000"/>
          <w:sz w:val="36"/>
          <w:szCs w:val="36"/>
        </w:rPr>
        <w:t xml:space="preserve">    </w:t>
      </w:r>
      <w:r w:rsidRPr="006447BF">
        <w:rPr>
          <w:rFonts w:ascii="宋体" w:eastAsia="仿宋_GB2312" w:hAnsi="宋体" w:hint="eastAsia"/>
          <w:color w:val="000000"/>
          <w:sz w:val="36"/>
          <w:szCs w:val="36"/>
        </w:rPr>
        <w:t>址：</w:t>
      </w:r>
    </w:p>
    <w:p w:rsidR="00BA00A2" w:rsidRPr="00C82E67" w:rsidRDefault="00BA00A2" w:rsidP="00C82E67">
      <w:pPr>
        <w:spacing w:line="360" w:lineRule="auto"/>
        <w:ind w:right="-108" w:firstLineChars="50" w:firstLine="180"/>
        <w:rPr>
          <w:rFonts w:ascii="宋体" w:eastAsia="仿宋_GB2312" w:hAnsi="宋体" w:hint="eastAsia"/>
          <w:color w:val="000000"/>
          <w:sz w:val="36"/>
          <w:szCs w:val="36"/>
        </w:rPr>
      </w:pPr>
      <w:r w:rsidRPr="006447BF">
        <w:rPr>
          <w:rFonts w:ascii="宋体" w:eastAsia="仿宋_GB2312" w:hAnsi="宋体" w:hint="eastAsia"/>
          <w:color w:val="000000"/>
          <w:sz w:val="36"/>
          <w:szCs w:val="36"/>
        </w:rPr>
        <w:t>时</w:t>
      </w:r>
      <w:r w:rsidRPr="006447BF">
        <w:rPr>
          <w:rFonts w:ascii="宋体" w:eastAsia="仿宋_GB2312" w:hAnsi="宋体" w:hint="eastAsia"/>
          <w:color w:val="000000"/>
          <w:sz w:val="36"/>
          <w:szCs w:val="36"/>
        </w:rPr>
        <w:t xml:space="preserve">    </w:t>
      </w:r>
      <w:r w:rsidRPr="006447BF">
        <w:rPr>
          <w:rFonts w:ascii="宋体" w:eastAsia="仿宋_GB2312" w:hAnsi="宋体" w:hint="eastAsia"/>
          <w:color w:val="000000"/>
          <w:sz w:val="36"/>
          <w:szCs w:val="36"/>
        </w:rPr>
        <w:t>间：</w:t>
      </w:r>
    </w:p>
    <w:p w:rsidR="00DF0E2B" w:rsidRDefault="00DF0E2B">
      <w:pPr>
        <w:widowControl/>
        <w:jc w:val="left"/>
        <w:rPr>
          <w:rFonts w:hint="eastAsia"/>
        </w:rPr>
      </w:pPr>
      <w:r>
        <w:br w:type="page"/>
      </w:r>
    </w:p>
    <w:sdt>
      <w:sdtPr>
        <w:rPr>
          <w:lang w:val="zh-CN"/>
        </w:rPr>
        <w:id w:val="-1838676346"/>
        <w:docPartObj>
          <w:docPartGallery w:val="Table of Contents"/>
          <w:docPartUnique/>
        </w:docPartObj>
      </w:sdtPr>
      <w:sdtEndPr>
        <w:rPr>
          <w:rFonts w:ascii="Calibri" w:eastAsia="宋体" w:hAnsi="Calibri" w:cs="Times New Roman"/>
          <w:color w:val="auto"/>
          <w:kern w:val="2"/>
          <w:sz w:val="24"/>
          <w:szCs w:val="22"/>
        </w:rPr>
      </w:sdtEndPr>
      <w:sdtContent>
        <w:p w:rsidR="0037019A" w:rsidRDefault="0037019A" w:rsidP="002C1A9D">
          <w:pPr>
            <w:pStyle w:val="TOC"/>
            <w:jc w:val="center"/>
          </w:pPr>
          <w:r>
            <w:rPr>
              <w:lang w:val="zh-CN"/>
            </w:rPr>
            <w:t>目录</w:t>
          </w:r>
        </w:p>
        <w:p w:rsidR="002C1A9D" w:rsidRDefault="0037019A">
          <w:pPr>
            <w:pStyle w:val="10"/>
            <w:tabs>
              <w:tab w:val="left" w:pos="42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460734" w:history="1">
            <w:r w:rsidR="002C1A9D" w:rsidRPr="00936A2F">
              <w:rPr>
                <w:rStyle w:val="aa"/>
                <w:noProof/>
              </w:rPr>
              <w:t>1.</w:t>
            </w:r>
            <w:r w:rsidR="002C1A9D">
              <w:rPr>
                <w:rFonts w:asciiTheme="minorHAnsi" w:eastAsiaTheme="minorEastAsia" w:hAnsiTheme="minorHAnsi" w:cstheme="minorBidi"/>
                <w:noProof/>
                <w:sz w:val="21"/>
              </w:rPr>
              <w:tab/>
            </w:r>
            <w:r w:rsidR="002C1A9D" w:rsidRPr="00936A2F">
              <w:rPr>
                <w:rStyle w:val="aa"/>
                <w:rFonts w:hint="eastAsia"/>
                <w:noProof/>
              </w:rPr>
              <w:t>对本项目的技术服务类总体要求的理解</w:t>
            </w:r>
            <w:r w:rsidR="002C1A9D">
              <w:rPr>
                <w:noProof/>
                <w:webHidden/>
              </w:rPr>
              <w:tab/>
            </w:r>
            <w:r w:rsidR="002C1A9D">
              <w:rPr>
                <w:noProof/>
                <w:webHidden/>
              </w:rPr>
              <w:fldChar w:fldCharType="begin"/>
            </w:r>
            <w:r w:rsidR="002C1A9D">
              <w:rPr>
                <w:noProof/>
                <w:webHidden/>
              </w:rPr>
              <w:instrText xml:space="preserve"> PAGEREF _Toc438460734 \h </w:instrText>
            </w:r>
            <w:r w:rsidR="002C1A9D">
              <w:rPr>
                <w:noProof/>
                <w:webHidden/>
              </w:rPr>
            </w:r>
            <w:r w:rsidR="002C1A9D">
              <w:rPr>
                <w:noProof/>
                <w:webHidden/>
              </w:rPr>
              <w:fldChar w:fldCharType="separate"/>
            </w:r>
            <w:r w:rsidR="002C1A9D">
              <w:rPr>
                <w:noProof/>
                <w:webHidden/>
              </w:rPr>
              <w:t>3</w:t>
            </w:r>
            <w:r w:rsidR="002C1A9D">
              <w:rPr>
                <w:noProof/>
                <w:webHidden/>
              </w:rPr>
              <w:fldChar w:fldCharType="end"/>
            </w:r>
          </w:hyperlink>
        </w:p>
        <w:p w:rsidR="002C1A9D" w:rsidRDefault="002C1A9D">
          <w:pPr>
            <w:pStyle w:val="10"/>
            <w:tabs>
              <w:tab w:val="left" w:pos="420"/>
              <w:tab w:val="right" w:leader="dot" w:pos="8296"/>
            </w:tabs>
            <w:rPr>
              <w:rFonts w:asciiTheme="minorHAnsi" w:eastAsiaTheme="minorEastAsia" w:hAnsiTheme="minorHAnsi" w:cstheme="minorBidi"/>
              <w:noProof/>
              <w:sz w:val="21"/>
            </w:rPr>
          </w:pPr>
          <w:hyperlink w:anchor="_Toc438460735" w:history="1">
            <w:r w:rsidRPr="00936A2F">
              <w:rPr>
                <w:rStyle w:val="aa"/>
                <w:noProof/>
              </w:rPr>
              <w:t>2.</w:t>
            </w:r>
            <w:r>
              <w:rPr>
                <w:rFonts w:asciiTheme="minorHAnsi" w:eastAsiaTheme="minorEastAsia" w:hAnsiTheme="minorHAnsi" w:cstheme="minorBidi"/>
                <w:noProof/>
                <w:sz w:val="21"/>
              </w:rPr>
              <w:tab/>
            </w:r>
            <w:r w:rsidRPr="00936A2F">
              <w:rPr>
                <w:rStyle w:val="aa"/>
                <w:rFonts w:hint="eastAsia"/>
                <w:noProof/>
              </w:rPr>
              <w:t>项目总体架构及技术解决方案</w:t>
            </w:r>
            <w:r>
              <w:rPr>
                <w:noProof/>
                <w:webHidden/>
              </w:rPr>
              <w:tab/>
            </w:r>
            <w:r>
              <w:rPr>
                <w:noProof/>
                <w:webHidden/>
              </w:rPr>
              <w:fldChar w:fldCharType="begin"/>
            </w:r>
            <w:r>
              <w:rPr>
                <w:noProof/>
                <w:webHidden/>
              </w:rPr>
              <w:instrText xml:space="preserve"> PAGEREF _Toc438460735 \h </w:instrText>
            </w:r>
            <w:r>
              <w:rPr>
                <w:noProof/>
                <w:webHidden/>
              </w:rPr>
            </w:r>
            <w:r>
              <w:rPr>
                <w:noProof/>
                <w:webHidden/>
              </w:rPr>
              <w:fldChar w:fldCharType="separate"/>
            </w:r>
            <w:r>
              <w:rPr>
                <w:noProof/>
                <w:webHidden/>
              </w:rPr>
              <w:t>4</w:t>
            </w:r>
            <w:r>
              <w:rPr>
                <w:noProof/>
                <w:webHidden/>
              </w:rPr>
              <w:fldChar w:fldCharType="end"/>
            </w:r>
          </w:hyperlink>
        </w:p>
        <w:p w:rsidR="002C1A9D" w:rsidRDefault="002C1A9D">
          <w:pPr>
            <w:pStyle w:val="10"/>
            <w:tabs>
              <w:tab w:val="left" w:pos="420"/>
              <w:tab w:val="right" w:leader="dot" w:pos="8296"/>
            </w:tabs>
            <w:rPr>
              <w:rFonts w:asciiTheme="minorHAnsi" w:eastAsiaTheme="minorEastAsia" w:hAnsiTheme="minorHAnsi" w:cstheme="minorBidi"/>
              <w:noProof/>
              <w:sz w:val="21"/>
            </w:rPr>
          </w:pPr>
          <w:hyperlink w:anchor="_Toc438460736" w:history="1">
            <w:r w:rsidRPr="00936A2F">
              <w:rPr>
                <w:rStyle w:val="aa"/>
                <w:noProof/>
              </w:rPr>
              <w:t>3.</w:t>
            </w:r>
            <w:r>
              <w:rPr>
                <w:rFonts w:asciiTheme="minorHAnsi" w:eastAsiaTheme="minorEastAsia" w:hAnsiTheme="minorHAnsi" w:cstheme="minorBidi"/>
                <w:noProof/>
                <w:sz w:val="21"/>
              </w:rPr>
              <w:tab/>
            </w:r>
            <w:r w:rsidRPr="00936A2F">
              <w:rPr>
                <w:rStyle w:val="aa"/>
                <w:rFonts w:hint="eastAsia"/>
                <w:noProof/>
              </w:rPr>
              <w:t>设备配置清单</w:t>
            </w:r>
            <w:r>
              <w:rPr>
                <w:noProof/>
                <w:webHidden/>
              </w:rPr>
              <w:tab/>
            </w:r>
            <w:r>
              <w:rPr>
                <w:noProof/>
                <w:webHidden/>
              </w:rPr>
              <w:fldChar w:fldCharType="begin"/>
            </w:r>
            <w:r>
              <w:rPr>
                <w:noProof/>
                <w:webHidden/>
              </w:rPr>
              <w:instrText xml:space="preserve"> PAGEREF _Toc438460736 \h </w:instrText>
            </w:r>
            <w:r>
              <w:rPr>
                <w:noProof/>
                <w:webHidden/>
              </w:rPr>
            </w:r>
            <w:r>
              <w:rPr>
                <w:noProof/>
                <w:webHidden/>
              </w:rPr>
              <w:fldChar w:fldCharType="separate"/>
            </w:r>
            <w:r>
              <w:rPr>
                <w:noProof/>
                <w:webHidden/>
              </w:rPr>
              <w:t>5</w:t>
            </w:r>
            <w:r>
              <w:rPr>
                <w:noProof/>
                <w:webHidden/>
              </w:rPr>
              <w:fldChar w:fldCharType="end"/>
            </w:r>
          </w:hyperlink>
        </w:p>
        <w:p w:rsidR="002C1A9D" w:rsidRDefault="002C1A9D">
          <w:pPr>
            <w:pStyle w:val="10"/>
            <w:tabs>
              <w:tab w:val="left" w:pos="420"/>
              <w:tab w:val="right" w:leader="dot" w:pos="8296"/>
            </w:tabs>
            <w:rPr>
              <w:rFonts w:asciiTheme="minorHAnsi" w:eastAsiaTheme="minorEastAsia" w:hAnsiTheme="minorHAnsi" w:cstheme="minorBidi"/>
              <w:noProof/>
              <w:sz w:val="21"/>
            </w:rPr>
          </w:pPr>
          <w:hyperlink w:anchor="_Toc438460737" w:history="1">
            <w:r w:rsidRPr="00936A2F">
              <w:rPr>
                <w:rStyle w:val="aa"/>
                <w:noProof/>
              </w:rPr>
              <w:t>4.</w:t>
            </w:r>
            <w:r>
              <w:rPr>
                <w:rFonts w:asciiTheme="minorHAnsi" w:eastAsiaTheme="minorEastAsia" w:hAnsiTheme="minorHAnsi" w:cstheme="minorBidi"/>
                <w:noProof/>
                <w:sz w:val="21"/>
              </w:rPr>
              <w:tab/>
            </w:r>
            <w:r w:rsidRPr="00936A2F">
              <w:rPr>
                <w:rStyle w:val="aa"/>
                <w:rFonts w:hint="eastAsia"/>
                <w:noProof/>
              </w:rPr>
              <w:t>原厂出厂配置表及原厂中文使用说明书</w:t>
            </w:r>
            <w:r>
              <w:rPr>
                <w:noProof/>
                <w:webHidden/>
              </w:rPr>
              <w:tab/>
            </w:r>
            <w:r>
              <w:rPr>
                <w:noProof/>
                <w:webHidden/>
              </w:rPr>
              <w:fldChar w:fldCharType="begin"/>
            </w:r>
            <w:r>
              <w:rPr>
                <w:noProof/>
                <w:webHidden/>
              </w:rPr>
              <w:instrText xml:space="preserve"> PAGEREF _Toc438460737 \h </w:instrText>
            </w:r>
            <w:r>
              <w:rPr>
                <w:noProof/>
                <w:webHidden/>
              </w:rPr>
            </w:r>
            <w:r>
              <w:rPr>
                <w:noProof/>
                <w:webHidden/>
              </w:rPr>
              <w:fldChar w:fldCharType="separate"/>
            </w:r>
            <w:r>
              <w:rPr>
                <w:noProof/>
                <w:webHidden/>
              </w:rPr>
              <w:t>6</w:t>
            </w:r>
            <w:r>
              <w:rPr>
                <w:noProof/>
                <w:webHidden/>
              </w:rPr>
              <w:fldChar w:fldCharType="end"/>
            </w:r>
          </w:hyperlink>
        </w:p>
        <w:p w:rsidR="002C1A9D" w:rsidRDefault="002C1A9D">
          <w:pPr>
            <w:pStyle w:val="10"/>
            <w:tabs>
              <w:tab w:val="left" w:pos="420"/>
              <w:tab w:val="right" w:leader="dot" w:pos="8296"/>
            </w:tabs>
            <w:rPr>
              <w:rFonts w:asciiTheme="minorHAnsi" w:eastAsiaTheme="minorEastAsia" w:hAnsiTheme="minorHAnsi" w:cstheme="minorBidi"/>
              <w:noProof/>
              <w:sz w:val="21"/>
            </w:rPr>
          </w:pPr>
          <w:hyperlink w:anchor="_Toc438460738" w:history="1">
            <w:r w:rsidRPr="00936A2F">
              <w:rPr>
                <w:rStyle w:val="aa"/>
                <w:noProof/>
              </w:rPr>
              <w:t>5.</w:t>
            </w:r>
            <w:r>
              <w:rPr>
                <w:rFonts w:asciiTheme="minorHAnsi" w:eastAsiaTheme="minorEastAsia" w:hAnsiTheme="minorHAnsi" w:cstheme="minorBidi"/>
                <w:noProof/>
                <w:sz w:val="21"/>
              </w:rPr>
              <w:tab/>
            </w:r>
            <w:r w:rsidRPr="00936A2F">
              <w:rPr>
                <w:rStyle w:val="aa"/>
                <w:rFonts w:hint="eastAsia"/>
                <w:noProof/>
              </w:rPr>
              <w:t>技术响应表</w:t>
            </w:r>
            <w:r>
              <w:rPr>
                <w:noProof/>
                <w:webHidden/>
              </w:rPr>
              <w:tab/>
            </w:r>
            <w:r>
              <w:rPr>
                <w:noProof/>
                <w:webHidden/>
              </w:rPr>
              <w:fldChar w:fldCharType="begin"/>
            </w:r>
            <w:r>
              <w:rPr>
                <w:noProof/>
                <w:webHidden/>
              </w:rPr>
              <w:instrText xml:space="preserve"> PAGEREF _Toc438460738 \h </w:instrText>
            </w:r>
            <w:r>
              <w:rPr>
                <w:noProof/>
                <w:webHidden/>
              </w:rPr>
            </w:r>
            <w:r>
              <w:rPr>
                <w:noProof/>
                <w:webHidden/>
              </w:rPr>
              <w:fldChar w:fldCharType="separate"/>
            </w:r>
            <w:r>
              <w:rPr>
                <w:noProof/>
                <w:webHidden/>
              </w:rPr>
              <w:t>7</w:t>
            </w:r>
            <w:r>
              <w:rPr>
                <w:noProof/>
                <w:webHidden/>
              </w:rPr>
              <w:fldChar w:fldCharType="end"/>
            </w:r>
          </w:hyperlink>
        </w:p>
        <w:p w:rsidR="002C1A9D" w:rsidRDefault="002C1A9D">
          <w:pPr>
            <w:pStyle w:val="10"/>
            <w:tabs>
              <w:tab w:val="left" w:pos="420"/>
              <w:tab w:val="right" w:leader="dot" w:pos="8296"/>
            </w:tabs>
            <w:rPr>
              <w:rFonts w:asciiTheme="minorHAnsi" w:eastAsiaTheme="minorEastAsia" w:hAnsiTheme="minorHAnsi" w:cstheme="minorBidi"/>
              <w:noProof/>
              <w:sz w:val="21"/>
            </w:rPr>
          </w:pPr>
          <w:hyperlink w:anchor="_Toc438460739" w:history="1">
            <w:r w:rsidRPr="00936A2F">
              <w:rPr>
                <w:rStyle w:val="aa"/>
                <w:noProof/>
              </w:rPr>
              <w:t>6.</w:t>
            </w:r>
            <w:r>
              <w:rPr>
                <w:rFonts w:asciiTheme="minorHAnsi" w:eastAsiaTheme="minorEastAsia" w:hAnsiTheme="minorHAnsi" w:cstheme="minorBidi"/>
                <w:noProof/>
                <w:sz w:val="21"/>
              </w:rPr>
              <w:tab/>
            </w:r>
            <w:r w:rsidRPr="00936A2F">
              <w:rPr>
                <w:rStyle w:val="aa"/>
                <w:rFonts w:hint="eastAsia"/>
                <w:noProof/>
              </w:rPr>
              <w:t>保证工期的施工组织方案及人力资源安排</w:t>
            </w:r>
            <w:r>
              <w:rPr>
                <w:noProof/>
                <w:webHidden/>
              </w:rPr>
              <w:tab/>
            </w:r>
            <w:r>
              <w:rPr>
                <w:noProof/>
                <w:webHidden/>
              </w:rPr>
              <w:fldChar w:fldCharType="begin"/>
            </w:r>
            <w:r>
              <w:rPr>
                <w:noProof/>
                <w:webHidden/>
              </w:rPr>
              <w:instrText xml:space="preserve"> PAGEREF _Toc438460739 \h </w:instrText>
            </w:r>
            <w:r>
              <w:rPr>
                <w:noProof/>
                <w:webHidden/>
              </w:rPr>
            </w:r>
            <w:r>
              <w:rPr>
                <w:noProof/>
                <w:webHidden/>
              </w:rPr>
              <w:fldChar w:fldCharType="separate"/>
            </w:r>
            <w:r>
              <w:rPr>
                <w:noProof/>
                <w:webHidden/>
              </w:rPr>
              <w:t>8</w:t>
            </w:r>
            <w:r>
              <w:rPr>
                <w:noProof/>
                <w:webHidden/>
              </w:rPr>
              <w:fldChar w:fldCharType="end"/>
            </w:r>
          </w:hyperlink>
        </w:p>
        <w:p w:rsidR="002C1A9D" w:rsidRDefault="002C1A9D">
          <w:pPr>
            <w:pStyle w:val="10"/>
            <w:tabs>
              <w:tab w:val="left" w:pos="420"/>
              <w:tab w:val="right" w:leader="dot" w:pos="8296"/>
            </w:tabs>
            <w:rPr>
              <w:rFonts w:asciiTheme="minorHAnsi" w:eastAsiaTheme="minorEastAsia" w:hAnsiTheme="minorHAnsi" w:cstheme="minorBidi"/>
              <w:noProof/>
              <w:sz w:val="21"/>
            </w:rPr>
          </w:pPr>
          <w:hyperlink w:anchor="_Toc438460740" w:history="1">
            <w:r w:rsidRPr="00936A2F">
              <w:rPr>
                <w:rStyle w:val="aa"/>
                <w:noProof/>
              </w:rPr>
              <w:t>7.</w:t>
            </w:r>
            <w:r>
              <w:rPr>
                <w:rFonts w:asciiTheme="minorHAnsi" w:eastAsiaTheme="minorEastAsia" w:hAnsiTheme="minorHAnsi" w:cstheme="minorBidi"/>
                <w:noProof/>
                <w:sz w:val="21"/>
              </w:rPr>
              <w:tab/>
            </w:r>
            <w:r w:rsidRPr="00936A2F">
              <w:rPr>
                <w:rStyle w:val="aa"/>
                <w:rFonts w:hint="eastAsia"/>
                <w:noProof/>
              </w:rPr>
              <w:t>项目实施人员一览表</w:t>
            </w:r>
            <w:r>
              <w:rPr>
                <w:noProof/>
                <w:webHidden/>
              </w:rPr>
              <w:tab/>
            </w:r>
            <w:r>
              <w:rPr>
                <w:noProof/>
                <w:webHidden/>
              </w:rPr>
              <w:fldChar w:fldCharType="begin"/>
            </w:r>
            <w:r>
              <w:rPr>
                <w:noProof/>
                <w:webHidden/>
              </w:rPr>
              <w:instrText xml:space="preserve"> PAGEREF _Toc438460740 \h </w:instrText>
            </w:r>
            <w:r>
              <w:rPr>
                <w:noProof/>
                <w:webHidden/>
              </w:rPr>
            </w:r>
            <w:r>
              <w:rPr>
                <w:noProof/>
                <w:webHidden/>
              </w:rPr>
              <w:fldChar w:fldCharType="separate"/>
            </w:r>
            <w:r>
              <w:rPr>
                <w:noProof/>
                <w:webHidden/>
              </w:rPr>
              <w:t>9</w:t>
            </w:r>
            <w:r>
              <w:rPr>
                <w:noProof/>
                <w:webHidden/>
              </w:rPr>
              <w:fldChar w:fldCharType="end"/>
            </w:r>
          </w:hyperlink>
        </w:p>
        <w:p w:rsidR="002C1A9D" w:rsidRDefault="002C1A9D">
          <w:pPr>
            <w:pStyle w:val="10"/>
            <w:tabs>
              <w:tab w:val="left" w:pos="420"/>
              <w:tab w:val="right" w:leader="dot" w:pos="8296"/>
            </w:tabs>
            <w:rPr>
              <w:rFonts w:asciiTheme="minorHAnsi" w:eastAsiaTheme="minorEastAsia" w:hAnsiTheme="minorHAnsi" w:cstheme="minorBidi"/>
              <w:noProof/>
              <w:sz w:val="21"/>
            </w:rPr>
          </w:pPr>
          <w:hyperlink w:anchor="_Toc438460741" w:history="1">
            <w:r w:rsidRPr="00936A2F">
              <w:rPr>
                <w:rStyle w:val="aa"/>
                <w:noProof/>
              </w:rPr>
              <w:t>8.</w:t>
            </w:r>
            <w:r>
              <w:rPr>
                <w:rFonts w:asciiTheme="minorHAnsi" w:eastAsiaTheme="minorEastAsia" w:hAnsiTheme="minorHAnsi" w:cstheme="minorBidi"/>
                <w:noProof/>
                <w:sz w:val="21"/>
              </w:rPr>
              <w:tab/>
            </w:r>
            <w:r w:rsidRPr="00936A2F">
              <w:rPr>
                <w:rStyle w:val="aa"/>
                <w:rFonts w:hint="eastAsia"/>
                <w:noProof/>
              </w:rPr>
              <w:t>工程量、人工费清单</w:t>
            </w:r>
            <w:bookmarkStart w:id="0" w:name="_GoBack"/>
            <w:bookmarkEnd w:id="0"/>
            <w:r>
              <w:rPr>
                <w:noProof/>
                <w:webHidden/>
              </w:rPr>
              <w:tab/>
            </w:r>
            <w:r>
              <w:rPr>
                <w:noProof/>
                <w:webHidden/>
              </w:rPr>
              <w:fldChar w:fldCharType="begin"/>
            </w:r>
            <w:r>
              <w:rPr>
                <w:noProof/>
                <w:webHidden/>
              </w:rPr>
              <w:instrText xml:space="preserve"> PAGEREF _Toc438460741 \h </w:instrText>
            </w:r>
            <w:r>
              <w:rPr>
                <w:noProof/>
                <w:webHidden/>
              </w:rPr>
            </w:r>
            <w:r>
              <w:rPr>
                <w:noProof/>
                <w:webHidden/>
              </w:rPr>
              <w:fldChar w:fldCharType="separate"/>
            </w:r>
            <w:r>
              <w:rPr>
                <w:noProof/>
                <w:webHidden/>
              </w:rPr>
              <w:t>10</w:t>
            </w:r>
            <w:r>
              <w:rPr>
                <w:noProof/>
                <w:webHidden/>
              </w:rPr>
              <w:fldChar w:fldCharType="end"/>
            </w:r>
          </w:hyperlink>
        </w:p>
        <w:p w:rsidR="002C1A9D" w:rsidRDefault="002C1A9D">
          <w:pPr>
            <w:pStyle w:val="10"/>
            <w:tabs>
              <w:tab w:val="left" w:pos="420"/>
              <w:tab w:val="right" w:leader="dot" w:pos="8296"/>
            </w:tabs>
            <w:rPr>
              <w:rFonts w:asciiTheme="minorHAnsi" w:eastAsiaTheme="minorEastAsia" w:hAnsiTheme="minorHAnsi" w:cstheme="minorBidi"/>
              <w:noProof/>
              <w:sz w:val="21"/>
            </w:rPr>
          </w:pPr>
          <w:hyperlink w:anchor="_Toc438460742" w:history="1">
            <w:r w:rsidRPr="00936A2F">
              <w:rPr>
                <w:rStyle w:val="aa"/>
                <w:noProof/>
              </w:rPr>
              <w:t>9.</w:t>
            </w:r>
            <w:r>
              <w:rPr>
                <w:rFonts w:asciiTheme="minorHAnsi" w:eastAsiaTheme="minorEastAsia" w:hAnsiTheme="minorHAnsi" w:cstheme="minorBidi"/>
                <w:noProof/>
                <w:sz w:val="21"/>
              </w:rPr>
              <w:tab/>
            </w:r>
            <w:r w:rsidRPr="00936A2F">
              <w:rPr>
                <w:rStyle w:val="aa"/>
                <w:rFonts w:hint="eastAsia"/>
                <w:noProof/>
              </w:rPr>
              <w:t>技术服务、技术培训、售后服务的内容和措施</w:t>
            </w:r>
            <w:r>
              <w:rPr>
                <w:noProof/>
                <w:webHidden/>
              </w:rPr>
              <w:tab/>
            </w:r>
            <w:r>
              <w:rPr>
                <w:noProof/>
                <w:webHidden/>
              </w:rPr>
              <w:fldChar w:fldCharType="begin"/>
            </w:r>
            <w:r>
              <w:rPr>
                <w:noProof/>
                <w:webHidden/>
              </w:rPr>
              <w:instrText xml:space="preserve"> PAGEREF _Toc438460742 \h </w:instrText>
            </w:r>
            <w:r>
              <w:rPr>
                <w:noProof/>
                <w:webHidden/>
              </w:rPr>
            </w:r>
            <w:r>
              <w:rPr>
                <w:noProof/>
                <w:webHidden/>
              </w:rPr>
              <w:fldChar w:fldCharType="separate"/>
            </w:r>
            <w:r>
              <w:rPr>
                <w:noProof/>
                <w:webHidden/>
              </w:rPr>
              <w:t>11</w:t>
            </w:r>
            <w:r>
              <w:rPr>
                <w:noProof/>
                <w:webHidden/>
              </w:rPr>
              <w:fldChar w:fldCharType="end"/>
            </w:r>
          </w:hyperlink>
        </w:p>
        <w:p w:rsidR="002C1A9D" w:rsidRDefault="002C1A9D">
          <w:pPr>
            <w:pStyle w:val="10"/>
            <w:tabs>
              <w:tab w:val="left" w:pos="630"/>
              <w:tab w:val="right" w:leader="dot" w:pos="8296"/>
            </w:tabs>
            <w:rPr>
              <w:rFonts w:asciiTheme="minorHAnsi" w:eastAsiaTheme="minorEastAsia" w:hAnsiTheme="minorHAnsi" w:cstheme="minorBidi"/>
              <w:noProof/>
              <w:sz w:val="21"/>
            </w:rPr>
          </w:pPr>
          <w:hyperlink w:anchor="_Toc438460743" w:history="1">
            <w:r w:rsidRPr="00936A2F">
              <w:rPr>
                <w:rStyle w:val="aa"/>
                <w:noProof/>
              </w:rPr>
              <w:t>10.</w:t>
            </w:r>
            <w:r>
              <w:rPr>
                <w:rFonts w:asciiTheme="minorHAnsi" w:eastAsiaTheme="minorEastAsia" w:hAnsiTheme="minorHAnsi" w:cstheme="minorBidi"/>
                <w:noProof/>
                <w:sz w:val="21"/>
              </w:rPr>
              <w:tab/>
            </w:r>
            <w:r w:rsidRPr="00936A2F">
              <w:rPr>
                <w:rStyle w:val="aa"/>
                <w:rFonts w:hint="eastAsia"/>
                <w:noProof/>
              </w:rPr>
              <w:t>选配件、专用耗材、售后服务优惠表（若有）</w:t>
            </w:r>
            <w:r>
              <w:rPr>
                <w:noProof/>
                <w:webHidden/>
              </w:rPr>
              <w:tab/>
            </w:r>
            <w:r>
              <w:rPr>
                <w:noProof/>
                <w:webHidden/>
              </w:rPr>
              <w:fldChar w:fldCharType="begin"/>
            </w:r>
            <w:r>
              <w:rPr>
                <w:noProof/>
                <w:webHidden/>
              </w:rPr>
              <w:instrText xml:space="preserve"> PAGEREF _Toc438460743 \h </w:instrText>
            </w:r>
            <w:r>
              <w:rPr>
                <w:noProof/>
                <w:webHidden/>
              </w:rPr>
            </w:r>
            <w:r>
              <w:rPr>
                <w:noProof/>
                <w:webHidden/>
              </w:rPr>
              <w:fldChar w:fldCharType="separate"/>
            </w:r>
            <w:r>
              <w:rPr>
                <w:noProof/>
                <w:webHidden/>
              </w:rPr>
              <w:t>12</w:t>
            </w:r>
            <w:r>
              <w:rPr>
                <w:noProof/>
                <w:webHidden/>
              </w:rPr>
              <w:fldChar w:fldCharType="end"/>
            </w:r>
          </w:hyperlink>
        </w:p>
        <w:p w:rsidR="002C1A9D" w:rsidRDefault="002C1A9D">
          <w:pPr>
            <w:pStyle w:val="10"/>
            <w:tabs>
              <w:tab w:val="left" w:pos="630"/>
              <w:tab w:val="right" w:leader="dot" w:pos="8296"/>
            </w:tabs>
            <w:rPr>
              <w:rFonts w:asciiTheme="minorHAnsi" w:eastAsiaTheme="minorEastAsia" w:hAnsiTheme="minorHAnsi" w:cstheme="minorBidi"/>
              <w:noProof/>
              <w:sz w:val="21"/>
            </w:rPr>
          </w:pPr>
          <w:hyperlink w:anchor="_Toc438460744" w:history="1">
            <w:r w:rsidRPr="00936A2F">
              <w:rPr>
                <w:rStyle w:val="aa"/>
                <w:noProof/>
              </w:rPr>
              <w:t>11.</w:t>
            </w:r>
            <w:r>
              <w:rPr>
                <w:rFonts w:asciiTheme="minorHAnsi" w:eastAsiaTheme="minorEastAsia" w:hAnsiTheme="minorHAnsi" w:cstheme="minorBidi"/>
                <w:noProof/>
                <w:sz w:val="21"/>
              </w:rPr>
              <w:tab/>
            </w:r>
            <w:r w:rsidRPr="00936A2F">
              <w:rPr>
                <w:rStyle w:val="aa"/>
                <w:rFonts w:hint="eastAsia"/>
                <w:noProof/>
              </w:rPr>
              <w:t>联合投标协议书</w:t>
            </w:r>
            <w:r>
              <w:rPr>
                <w:noProof/>
                <w:webHidden/>
              </w:rPr>
              <w:tab/>
            </w:r>
            <w:r>
              <w:rPr>
                <w:noProof/>
                <w:webHidden/>
              </w:rPr>
              <w:fldChar w:fldCharType="begin"/>
            </w:r>
            <w:r>
              <w:rPr>
                <w:noProof/>
                <w:webHidden/>
              </w:rPr>
              <w:instrText xml:space="preserve"> PAGEREF _Toc438460744 \h </w:instrText>
            </w:r>
            <w:r>
              <w:rPr>
                <w:noProof/>
                <w:webHidden/>
              </w:rPr>
            </w:r>
            <w:r>
              <w:rPr>
                <w:noProof/>
                <w:webHidden/>
              </w:rPr>
              <w:fldChar w:fldCharType="separate"/>
            </w:r>
            <w:r>
              <w:rPr>
                <w:noProof/>
                <w:webHidden/>
              </w:rPr>
              <w:t>13</w:t>
            </w:r>
            <w:r>
              <w:rPr>
                <w:noProof/>
                <w:webHidden/>
              </w:rPr>
              <w:fldChar w:fldCharType="end"/>
            </w:r>
          </w:hyperlink>
        </w:p>
        <w:p w:rsidR="002C1A9D" w:rsidRDefault="002C1A9D">
          <w:pPr>
            <w:pStyle w:val="10"/>
            <w:tabs>
              <w:tab w:val="left" w:pos="630"/>
              <w:tab w:val="right" w:leader="dot" w:pos="8296"/>
            </w:tabs>
            <w:rPr>
              <w:rFonts w:asciiTheme="minorHAnsi" w:eastAsiaTheme="minorEastAsia" w:hAnsiTheme="minorHAnsi" w:cstheme="minorBidi"/>
              <w:noProof/>
              <w:sz w:val="21"/>
            </w:rPr>
          </w:pPr>
          <w:hyperlink w:anchor="_Toc438460745" w:history="1">
            <w:r w:rsidRPr="00936A2F">
              <w:rPr>
                <w:rStyle w:val="aa"/>
                <w:noProof/>
              </w:rPr>
              <w:t>12.</w:t>
            </w:r>
            <w:r>
              <w:rPr>
                <w:rFonts w:asciiTheme="minorHAnsi" w:eastAsiaTheme="minorEastAsia" w:hAnsiTheme="minorHAnsi" w:cstheme="minorBidi"/>
                <w:noProof/>
                <w:sz w:val="21"/>
              </w:rPr>
              <w:tab/>
            </w:r>
            <w:r w:rsidRPr="00936A2F">
              <w:rPr>
                <w:rStyle w:val="aa"/>
                <w:rFonts w:hint="eastAsia"/>
                <w:noProof/>
              </w:rPr>
              <w:t>联合投标授权委托书</w:t>
            </w:r>
            <w:r>
              <w:rPr>
                <w:noProof/>
                <w:webHidden/>
              </w:rPr>
              <w:tab/>
            </w:r>
            <w:r>
              <w:rPr>
                <w:noProof/>
                <w:webHidden/>
              </w:rPr>
              <w:fldChar w:fldCharType="begin"/>
            </w:r>
            <w:r>
              <w:rPr>
                <w:noProof/>
                <w:webHidden/>
              </w:rPr>
              <w:instrText xml:space="preserve"> PAGEREF _Toc438460745 \h </w:instrText>
            </w:r>
            <w:r>
              <w:rPr>
                <w:noProof/>
                <w:webHidden/>
              </w:rPr>
            </w:r>
            <w:r>
              <w:rPr>
                <w:noProof/>
                <w:webHidden/>
              </w:rPr>
              <w:fldChar w:fldCharType="separate"/>
            </w:r>
            <w:r>
              <w:rPr>
                <w:noProof/>
                <w:webHidden/>
              </w:rPr>
              <w:t>15</w:t>
            </w:r>
            <w:r>
              <w:rPr>
                <w:noProof/>
                <w:webHidden/>
              </w:rPr>
              <w:fldChar w:fldCharType="end"/>
            </w:r>
          </w:hyperlink>
        </w:p>
        <w:p w:rsidR="002C1A9D" w:rsidRDefault="002C1A9D">
          <w:pPr>
            <w:pStyle w:val="10"/>
            <w:tabs>
              <w:tab w:val="left" w:pos="630"/>
              <w:tab w:val="right" w:leader="dot" w:pos="8296"/>
            </w:tabs>
            <w:rPr>
              <w:rFonts w:asciiTheme="minorHAnsi" w:eastAsiaTheme="minorEastAsia" w:hAnsiTheme="minorHAnsi" w:cstheme="minorBidi"/>
              <w:noProof/>
              <w:sz w:val="21"/>
            </w:rPr>
          </w:pPr>
          <w:hyperlink w:anchor="_Toc438460746" w:history="1">
            <w:r w:rsidRPr="00936A2F">
              <w:rPr>
                <w:rStyle w:val="aa"/>
                <w:noProof/>
              </w:rPr>
              <w:t>13.</w:t>
            </w:r>
            <w:r>
              <w:rPr>
                <w:rFonts w:asciiTheme="minorHAnsi" w:eastAsiaTheme="minorEastAsia" w:hAnsiTheme="minorHAnsi" w:cstheme="minorBidi"/>
                <w:noProof/>
                <w:sz w:val="21"/>
              </w:rPr>
              <w:tab/>
            </w:r>
            <w:r w:rsidRPr="00936A2F">
              <w:rPr>
                <w:rStyle w:val="aa"/>
                <w:rFonts w:hint="eastAsia"/>
                <w:noProof/>
              </w:rPr>
              <w:t>投标人需要说明的其他文件和说明</w:t>
            </w:r>
            <w:r>
              <w:rPr>
                <w:noProof/>
                <w:webHidden/>
              </w:rPr>
              <w:tab/>
            </w:r>
            <w:r>
              <w:rPr>
                <w:noProof/>
                <w:webHidden/>
              </w:rPr>
              <w:fldChar w:fldCharType="begin"/>
            </w:r>
            <w:r>
              <w:rPr>
                <w:noProof/>
                <w:webHidden/>
              </w:rPr>
              <w:instrText xml:space="preserve"> PAGEREF _Toc438460746 \h </w:instrText>
            </w:r>
            <w:r>
              <w:rPr>
                <w:noProof/>
                <w:webHidden/>
              </w:rPr>
            </w:r>
            <w:r>
              <w:rPr>
                <w:noProof/>
                <w:webHidden/>
              </w:rPr>
              <w:fldChar w:fldCharType="separate"/>
            </w:r>
            <w:r>
              <w:rPr>
                <w:noProof/>
                <w:webHidden/>
              </w:rPr>
              <w:t>16</w:t>
            </w:r>
            <w:r>
              <w:rPr>
                <w:noProof/>
                <w:webHidden/>
              </w:rPr>
              <w:fldChar w:fldCharType="end"/>
            </w:r>
          </w:hyperlink>
        </w:p>
        <w:p w:rsidR="0037019A" w:rsidRDefault="0037019A">
          <w:r>
            <w:rPr>
              <w:b/>
              <w:bCs/>
              <w:lang w:val="zh-CN"/>
            </w:rPr>
            <w:fldChar w:fldCharType="end"/>
          </w:r>
        </w:p>
      </w:sdtContent>
    </w:sdt>
    <w:p w:rsidR="0037019A" w:rsidRDefault="0037019A">
      <w:pPr>
        <w:widowControl/>
        <w:jc w:val="left"/>
        <w:rPr>
          <w:b/>
          <w:bCs/>
          <w:kern w:val="44"/>
          <w:sz w:val="44"/>
          <w:szCs w:val="44"/>
        </w:rPr>
      </w:pPr>
    </w:p>
    <w:p w:rsidR="0037019A" w:rsidRDefault="0037019A">
      <w:pPr>
        <w:widowControl/>
        <w:jc w:val="left"/>
        <w:rPr>
          <w:b/>
          <w:bCs/>
          <w:kern w:val="44"/>
          <w:sz w:val="44"/>
          <w:szCs w:val="44"/>
        </w:rPr>
      </w:pPr>
      <w:r>
        <w:br w:type="page"/>
      </w:r>
    </w:p>
    <w:p w:rsidR="00BA00A2" w:rsidRPr="006447BF" w:rsidRDefault="00BA00A2" w:rsidP="00DF0E2B">
      <w:pPr>
        <w:pStyle w:val="1"/>
        <w:numPr>
          <w:ilvl w:val="0"/>
          <w:numId w:val="3"/>
        </w:numPr>
        <w:spacing w:before="0" w:after="0" w:line="360" w:lineRule="auto"/>
        <w:rPr>
          <w:rFonts w:hint="eastAsia"/>
        </w:rPr>
      </w:pPr>
      <w:bookmarkStart w:id="1" w:name="_Toc438460734"/>
      <w:r>
        <w:rPr>
          <w:rFonts w:hint="eastAsia"/>
        </w:rPr>
        <w:lastRenderedPageBreak/>
        <w:t>对本项目的技术服务</w:t>
      </w:r>
      <w:proofErr w:type="gramStart"/>
      <w:r>
        <w:rPr>
          <w:rFonts w:hint="eastAsia"/>
        </w:rPr>
        <w:t>类总体</w:t>
      </w:r>
      <w:proofErr w:type="gramEnd"/>
      <w:r>
        <w:rPr>
          <w:rFonts w:hint="eastAsia"/>
        </w:rPr>
        <w:t>要求的理解</w:t>
      </w:r>
      <w:bookmarkEnd w:id="1"/>
    </w:p>
    <w:p w:rsidR="00BA00A2" w:rsidRDefault="00BA00A2" w:rsidP="00DF0E2B">
      <w:pPr>
        <w:widowControl/>
        <w:spacing w:line="360" w:lineRule="auto"/>
        <w:jc w:val="left"/>
        <w:rPr>
          <w:b/>
          <w:bCs/>
          <w:kern w:val="44"/>
          <w:sz w:val="44"/>
          <w:szCs w:val="44"/>
        </w:rPr>
      </w:pPr>
      <w:r>
        <w:br w:type="page"/>
      </w:r>
    </w:p>
    <w:p w:rsidR="00BA00A2" w:rsidRPr="00BA00A2" w:rsidRDefault="00BA00A2" w:rsidP="00DF0E2B">
      <w:pPr>
        <w:pStyle w:val="1"/>
        <w:numPr>
          <w:ilvl w:val="0"/>
          <w:numId w:val="3"/>
        </w:numPr>
        <w:spacing w:before="0" w:after="0" w:line="360" w:lineRule="auto"/>
        <w:rPr>
          <w:rFonts w:hint="eastAsia"/>
        </w:rPr>
      </w:pPr>
      <w:bookmarkStart w:id="2" w:name="_Toc438460735"/>
      <w:r w:rsidRPr="00BA00A2">
        <w:rPr>
          <w:rFonts w:hint="eastAsia"/>
        </w:rPr>
        <w:lastRenderedPageBreak/>
        <w:t>项目总体架构及技术解决方案</w:t>
      </w:r>
      <w:bookmarkEnd w:id="2"/>
    </w:p>
    <w:p w:rsidR="00BA00A2" w:rsidRDefault="00BA00A2" w:rsidP="00DF0E2B">
      <w:pPr>
        <w:widowControl/>
        <w:spacing w:line="360" w:lineRule="auto"/>
        <w:jc w:val="left"/>
        <w:rPr>
          <w:b/>
          <w:bCs/>
          <w:kern w:val="44"/>
          <w:sz w:val="44"/>
          <w:szCs w:val="44"/>
        </w:rPr>
      </w:pPr>
      <w:r>
        <w:br w:type="page"/>
      </w:r>
    </w:p>
    <w:p w:rsidR="00882CFD" w:rsidRDefault="00BA00A2" w:rsidP="00882CFD">
      <w:pPr>
        <w:pStyle w:val="1"/>
        <w:numPr>
          <w:ilvl w:val="0"/>
          <w:numId w:val="3"/>
        </w:numPr>
        <w:spacing w:before="0" w:after="0" w:line="360" w:lineRule="auto"/>
        <w:rPr>
          <w:rFonts w:hint="eastAsia"/>
        </w:rPr>
      </w:pPr>
      <w:bookmarkStart w:id="3" w:name="_Toc438460736"/>
      <w:r>
        <w:rPr>
          <w:rFonts w:hint="eastAsia"/>
        </w:rPr>
        <w:lastRenderedPageBreak/>
        <w:t>设备配置清单</w:t>
      </w:r>
      <w:bookmarkEnd w:id="3"/>
    </w:p>
    <w:p w:rsidR="00882CFD" w:rsidRPr="006447BF" w:rsidRDefault="00882CFD" w:rsidP="00882CFD">
      <w:pPr>
        <w:snapToGrid w:val="0"/>
        <w:spacing w:before="50" w:afterLines="50" w:after="156"/>
        <w:jc w:val="center"/>
        <w:rPr>
          <w:rFonts w:ascii="宋体" w:eastAsia="仿宋_GB2312" w:hAnsi="宋体" w:hint="eastAsia"/>
          <w:b/>
          <w:color w:val="000000"/>
          <w:spacing w:val="40"/>
          <w:kern w:val="0"/>
          <w:sz w:val="36"/>
          <w:szCs w:val="36"/>
        </w:rPr>
      </w:pPr>
      <w:r w:rsidRPr="006447BF">
        <w:rPr>
          <w:rFonts w:ascii="宋体" w:eastAsia="仿宋_GB2312" w:hAnsi="宋体" w:hint="eastAsia"/>
          <w:b/>
          <w:color w:val="000000"/>
          <w:spacing w:val="40"/>
          <w:kern w:val="0"/>
          <w:sz w:val="36"/>
          <w:szCs w:val="36"/>
        </w:rPr>
        <w:t>设备配置清单</w:t>
      </w:r>
    </w:p>
    <w:p w:rsidR="00882CFD" w:rsidRPr="006447BF" w:rsidRDefault="00882CFD" w:rsidP="00882CFD">
      <w:pPr>
        <w:snapToGrid w:val="0"/>
        <w:spacing w:before="50" w:afterLines="50" w:after="156"/>
        <w:jc w:val="center"/>
        <w:rPr>
          <w:rFonts w:ascii="仿宋" w:eastAsia="仿宋_GB2312" w:hAnsi="仿宋"/>
          <w:b/>
          <w:color w:val="000000"/>
          <w:spacing w:val="40"/>
          <w:kern w:val="0"/>
          <w:sz w:val="36"/>
          <w:szCs w:val="36"/>
        </w:rPr>
      </w:pPr>
    </w:p>
    <w:p w:rsidR="00882CFD" w:rsidRPr="006447BF" w:rsidRDefault="00882CFD" w:rsidP="00882CFD">
      <w:pPr>
        <w:pStyle w:val="a6"/>
        <w:snapToGrid w:val="0"/>
        <w:rPr>
          <w:rFonts w:ascii="仿宋" w:eastAsia="仿宋_GB2312" w:hAnsi="仿宋" w:hint="eastAsia"/>
          <w:color w:val="000000"/>
          <w:sz w:val="30"/>
          <w:szCs w:val="30"/>
          <w:u w:val="single"/>
        </w:rPr>
      </w:pPr>
      <w:proofErr w:type="spellStart"/>
      <w:r w:rsidRPr="006447BF">
        <w:rPr>
          <w:rFonts w:ascii="仿宋" w:eastAsia="仿宋_GB2312" w:hAnsi="仿宋" w:hint="eastAsia"/>
          <w:color w:val="000000"/>
          <w:sz w:val="30"/>
          <w:szCs w:val="30"/>
        </w:rPr>
        <w:t>供应商全称（公章</w:t>
      </w:r>
      <w:proofErr w:type="spellEnd"/>
      <w:r w:rsidRPr="006447BF">
        <w:rPr>
          <w:rFonts w:ascii="仿宋" w:eastAsia="仿宋_GB2312" w:hAnsi="仿宋" w:hint="eastAsia"/>
          <w:color w:val="000000"/>
          <w:sz w:val="30"/>
          <w:szCs w:val="30"/>
        </w:rPr>
        <w:t>）：</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 xml:space="preserve">                </w:t>
      </w:r>
      <w:proofErr w:type="spellStart"/>
      <w:r w:rsidRPr="006447BF">
        <w:rPr>
          <w:rFonts w:ascii="仿宋" w:eastAsia="仿宋_GB2312" w:hAnsi="仿宋" w:hint="eastAsia"/>
          <w:color w:val="000000"/>
          <w:sz w:val="30"/>
          <w:szCs w:val="30"/>
        </w:rPr>
        <w:t>标项</w:t>
      </w:r>
      <w:proofErr w:type="spellEnd"/>
      <w:r w:rsidRPr="006447BF">
        <w:rPr>
          <w:rFonts w:ascii="仿宋" w:eastAsia="仿宋_GB2312" w:hAnsi="仿宋" w:hint="eastAsia"/>
          <w:color w:val="000000"/>
          <w:sz w:val="30"/>
          <w:szCs w:val="30"/>
        </w:rPr>
        <w:t>：</w:t>
      </w:r>
      <w:r w:rsidRPr="006447BF">
        <w:rPr>
          <w:rFonts w:ascii="仿宋" w:eastAsia="仿宋_GB2312" w:hAnsi="仿宋" w:hint="eastAsia"/>
          <w:color w:val="000000"/>
          <w:sz w:val="30"/>
          <w:szCs w:val="30"/>
          <w:u w:val="single"/>
        </w:rPr>
        <w:t xml:space="preserve">       </w:t>
      </w:r>
    </w:p>
    <w:tbl>
      <w:tblPr>
        <w:tblW w:w="9081" w:type="dxa"/>
        <w:jc w:val="center"/>
        <w:tblInd w:w="-47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54"/>
        <w:gridCol w:w="1681"/>
        <w:gridCol w:w="839"/>
        <w:gridCol w:w="1281"/>
        <w:gridCol w:w="1419"/>
        <w:gridCol w:w="2227"/>
        <w:gridCol w:w="1080"/>
      </w:tblGrid>
      <w:tr w:rsidR="00882CFD" w:rsidRPr="006447BF" w:rsidTr="00E9085F">
        <w:trPr>
          <w:trHeight w:val="930"/>
          <w:jc w:val="center"/>
        </w:trPr>
        <w:tc>
          <w:tcPr>
            <w:tcW w:w="554"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序号</w:t>
            </w:r>
          </w:p>
        </w:tc>
        <w:tc>
          <w:tcPr>
            <w:tcW w:w="1681"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设备名称</w:t>
            </w:r>
          </w:p>
        </w:tc>
        <w:tc>
          <w:tcPr>
            <w:tcW w:w="839"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品牌</w:t>
            </w:r>
          </w:p>
        </w:tc>
        <w:tc>
          <w:tcPr>
            <w:tcW w:w="1281"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规格</w:t>
            </w:r>
          </w:p>
          <w:p w:rsidR="00882CFD" w:rsidRPr="006447BF" w:rsidRDefault="00882CFD" w:rsidP="00E9085F">
            <w:pPr>
              <w:snapToGrid w:val="0"/>
              <w:spacing w:before="50" w:after="50"/>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型号</w:t>
            </w:r>
          </w:p>
        </w:tc>
        <w:tc>
          <w:tcPr>
            <w:tcW w:w="1419"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单位及</w:t>
            </w:r>
          </w:p>
          <w:p w:rsidR="00882CFD" w:rsidRPr="006447BF" w:rsidRDefault="00882CFD" w:rsidP="00E9085F">
            <w:pPr>
              <w:snapToGrid w:val="0"/>
              <w:spacing w:before="50" w:after="50"/>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数量</w:t>
            </w:r>
          </w:p>
        </w:tc>
        <w:tc>
          <w:tcPr>
            <w:tcW w:w="2227"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性能及指标</w:t>
            </w:r>
          </w:p>
        </w:tc>
        <w:tc>
          <w:tcPr>
            <w:tcW w:w="1080"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产地</w:t>
            </w:r>
          </w:p>
        </w:tc>
      </w:tr>
      <w:tr w:rsidR="00882CFD" w:rsidRPr="006447BF" w:rsidTr="00E9085F">
        <w:trPr>
          <w:trHeight w:val="930"/>
          <w:jc w:val="center"/>
        </w:trPr>
        <w:tc>
          <w:tcPr>
            <w:tcW w:w="554"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681"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839"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ind w:left="480" w:hanging="480"/>
              <w:jc w:val="center"/>
              <w:rPr>
                <w:rFonts w:ascii="仿宋" w:eastAsia="仿宋_GB2312" w:hAnsi="仿宋" w:hint="eastAsia"/>
                <w:color w:val="000000"/>
                <w:sz w:val="30"/>
                <w:szCs w:val="30"/>
              </w:rPr>
            </w:pPr>
          </w:p>
        </w:tc>
        <w:tc>
          <w:tcPr>
            <w:tcW w:w="1281"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419"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2227"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r>
      <w:tr w:rsidR="00882CFD" w:rsidRPr="006447BF" w:rsidTr="00E9085F">
        <w:trPr>
          <w:trHeight w:val="930"/>
          <w:jc w:val="center"/>
        </w:trPr>
        <w:tc>
          <w:tcPr>
            <w:tcW w:w="554"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681"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839"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ind w:left="480" w:hanging="480"/>
              <w:jc w:val="center"/>
              <w:rPr>
                <w:rFonts w:ascii="仿宋" w:eastAsia="仿宋_GB2312" w:hAnsi="仿宋" w:hint="eastAsia"/>
                <w:color w:val="000000"/>
                <w:sz w:val="30"/>
                <w:szCs w:val="30"/>
              </w:rPr>
            </w:pPr>
          </w:p>
        </w:tc>
        <w:tc>
          <w:tcPr>
            <w:tcW w:w="1281"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419"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2227"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r>
      <w:tr w:rsidR="00882CFD" w:rsidRPr="006447BF" w:rsidTr="00E9085F">
        <w:trPr>
          <w:trHeight w:val="930"/>
          <w:jc w:val="center"/>
        </w:trPr>
        <w:tc>
          <w:tcPr>
            <w:tcW w:w="554"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681"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839"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ind w:left="480" w:hanging="480"/>
              <w:jc w:val="center"/>
              <w:rPr>
                <w:rFonts w:ascii="仿宋" w:eastAsia="仿宋_GB2312" w:hAnsi="仿宋" w:hint="eastAsia"/>
                <w:color w:val="000000"/>
                <w:sz w:val="30"/>
                <w:szCs w:val="30"/>
              </w:rPr>
            </w:pPr>
          </w:p>
        </w:tc>
        <w:tc>
          <w:tcPr>
            <w:tcW w:w="1281"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419"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2227"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r>
      <w:tr w:rsidR="00882CFD" w:rsidRPr="006447BF" w:rsidTr="00E9085F">
        <w:trPr>
          <w:trHeight w:val="930"/>
          <w:jc w:val="center"/>
        </w:trPr>
        <w:tc>
          <w:tcPr>
            <w:tcW w:w="554"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681"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839"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ind w:left="480" w:hanging="480"/>
              <w:jc w:val="center"/>
              <w:rPr>
                <w:rFonts w:ascii="仿宋" w:eastAsia="仿宋_GB2312" w:hAnsi="仿宋" w:hint="eastAsia"/>
                <w:color w:val="000000"/>
                <w:sz w:val="30"/>
                <w:szCs w:val="30"/>
              </w:rPr>
            </w:pPr>
          </w:p>
        </w:tc>
        <w:tc>
          <w:tcPr>
            <w:tcW w:w="1281"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419"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2227"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r>
      <w:tr w:rsidR="00882CFD" w:rsidRPr="006447BF" w:rsidTr="00E9085F">
        <w:trPr>
          <w:trHeight w:val="930"/>
          <w:jc w:val="center"/>
        </w:trPr>
        <w:tc>
          <w:tcPr>
            <w:tcW w:w="554"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681"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839"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ind w:left="480" w:hanging="480"/>
              <w:jc w:val="center"/>
              <w:rPr>
                <w:rFonts w:ascii="仿宋" w:eastAsia="仿宋_GB2312" w:hAnsi="仿宋" w:hint="eastAsia"/>
                <w:color w:val="000000"/>
                <w:sz w:val="30"/>
                <w:szCs w:val="30"/>
              </w:rPr>
            </w:pPr>
          </w:p>
        </w:tc>
        <w:tc>
          <w:tcPr>
            <w:tcW w:w="1281"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419"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2227"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r>
      <w:tr w:rsidR="00882CFD" w:rsidRPr="006447BF" w:rsidTr="00E9085F">
        <w:trPr>
          <w:trHeight w:val="930"/>
          <w:jc w:val="center"/>
        </w:trPr>
        <w:tc>
          <w:tcPr>
            <w:tcW w:w="554"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681"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839"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ind w:left="480" w:hanging="480"/>
              <w:jc w:val="center"/>
              <w:rPr>
                <w:rFonts w:ascii="仿宋" w:eastAsia="仿宋_GB2312" w:hAnsi="仿宋" w:hint="eastAsia"/>
                <w:color w:val="000000"/>
                <w:sz w:val="30"/>
                <w:szCs w:val="30"/>
              </w:rPr>
            </w:pPr>
          </w:p>
        </w:tc>
        <w:tc>
          <w:tcPr>
            <w:tcW w:w="1281"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419"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2227"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c>
          <w:tcPr>
            <w:tcW w:w="1080" w:type="dxa"/>
            <w:tcBorders>
              <w:top w:val="single" w:sz="4" w:space="0" w:color="auto"/>
              <w:left w:val="single" w:sz="4" w:space="0" w:color="auto"/>
              <w:bottom w:val="single" w:sz="4" w:space="0" w:color="auto"/>
              <w:right w:val="single" w:sz="4" w:space="0" w:color="auto"/>
            </w:tcBorders>
            <w:vAlign w:val="center"/>
          </w:tcPr>
          <w:p w:rsidR="00882CFD" w:rsidRPr="006447BF" w:rsidRDefault="00882CFD" w:rsidP="00E9085F">
            <w:pPr>
              <w:snapToGrid w:val="0"/>
              <w:spacing w:before="50" w:after="50"/>
              <w:jc w:val="center"/>
              <w:rPr>
                <w:rFonts w:ascii="仿宋" w:eastAsia="仿宋_GB2312" w:hAnsi="仿宋" w:hint="eastAsia"/>
                <w:color w:val="000000"/>
                <w:sz w:val="30"/>
                <w:szCs w:val="30"/>
              </w:rPr>
            </w:pPr>
          </w:p>
        </w:tc>
      </w:tr>
    </w:tbl>
    <w:p w:rsidR="00882CFD" w:rsidRPr="006447BF" w:rsidRDefault="00882CFD" w:rsidP="00882CFD">
      <w:pPr>
        <w:snapToGrid w:val="0"/>
        <w:spacing w:beforeLines="50" w:before="156"/>
        <w:rPr>
          <w:rFonts w:ascii="仿宋" w:eastAsia="仿宋_GB2312" w:hAnsi="仿宋" w:hint="eastAsia"/>
          <w:color w:val="000000"/>
          <w:sz w:val="30"/>
          <w:szCs w:val="30"/>
          <w:u w:val="single"/>
        </w:rPr>
      </w:pPr>
      <w:r w:rsidRPr="006447BF">
        <w:rPr>
          <w:rFonts w:ascii="仿宋" w:eastAsia="仿宋_GB2312" w:hAnsi="仿宋" w:hint="eastAsia"/>
          <w:color w:val="000000"/>
          <w:sz w:val="30"/>
          <w:szCs w:val="30"/>
        </w:rPr>
        <w:t>全权代表签名：</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 xml:space="preserve">               </w:t>
      </w:r>
      <w:r w:rsidRPr="006447BF">
        <w:rPr>
          <w:rFonts w:ascii="仿宋" w:eastAsia="仿宋_GB2312" w:hAnsi="仿宋" w:hint="eastAsia"/>
          <w:color w:val="000000"/>
          <w:sz w:val="30"/>
          <w:szCs w:val="30"/>
        </w:rPr>
        <w:t>日期：</w:t>
      </w:r>
      <w:r w:rsidRPr="006447BF">
        <w:rPr>
          <w:rFonts w:ascii="仿宋" w:eastAsia="仿宋_GB2312" w:hAnsi="仿宋" w:hint="eastAsia"/>
          <w:color w:val="000000"/>
          <w:sz w:val="30"/>
          <w:szCs w:val="30"/>
          <w:u w:val="single"/>
        </w:rPr>
        <w:t xml:space="preserve">         </w:t>
      </w:r>
    </w:p>
    <w:p w:rsidR="00882CFD" w:rsidRPr="006447BF" w:rsidRDefault="00882CFD" w:rsidP="00882CFD">
      <w:pPr>
        <w:snapToGrid w:val="0"/>
        <w:spacing w:before="50" w:after="50"/>
        <w:rPr>
          <w:rFonts w:ascii="仿宋" w:eastAsia="仿宋_GB2312" w:hAnsi="仿宋" w:hint="eastAsia"/>
          <w:color w:val="000000"/>
          <w:spacing w:val="20"/>
          <w:sz w:val="30"/>
          <w:szCs w:val="30"/>
        </w:rPr>
      </w:pPr>
    </w:p>
    <w:p w:rsidR="00882CFD" w:rsidRPr="00882CFD" w:rsidRDefault="00882CFD" w:rsidP="00882CFD">
      <w:pPr>
        <w:rPr>
          <w:rFonts w:hint="eastAsia"/>
        </w:rPr>
      </w:pPr>
    </w:p>
    <w:p w:rsidR="00BA00A2" w:rsidRDefault="00BA00A2" w:rsidP="00DF0E2B">
      <w:pPr>
        <w:widowControl/>
        <w:spacing w:line="360" w:lineRule="auto"/>
        <w:jc w:val="left"/>
        <w:rPr>
          <w:b/>
          <w:bCs/>
          <w:kern w:val="44"/>
          <w:sz w:val="44"/>
          <w:szCs w:val="44"/>
        </w:rPr>
      </w:pPr>
      <w:r>
        <w:br w:type="page"/>
      </w:r>
    </w:p>
    <w:p w:rsidR="00BA00A2" w:rsidRPr="00BA00A2" w:rsidRDefault="00BA00A2" w:rsidP="00DF0E2B">
      <w:pPr>
        <w:pStyle w:val="1"/>
        <w:numPr>
          <w:ilvl w:val="0"/>
          <w:numId w:val="3"/>
        </w:numPr>
        <w:spacing w:before="0" w:after="0" w:line="360" w:lineRule="auto"/>
        <w:rPr>
          <w:rFonts w:hint="eastAsia"/>
        </w:rPr>
      </w:pPr>
      <w:bookmarkStart w:id="4" w:name="_Toc438460737"/>
      <w:r>
        <w:rPr>
          <w:rFonts w:hint="eastAsia"/>
        </w:rPr>
        <w:lastRenderedPageBreak/>
        <w:t>原厂出厂配置表及原厂中文使用说明书</w:t>
      </w:r>
      <w:bookmarkEnd w:id="4"/>
    </w:p>
    <w:p w:rsidR="00BA00A2" w:rsidRDefault="00BA00A2" w:rsidP="00DF0E2B">
      <w:pPr>
        <w:widowControl/>
        <w:spacing w:line="360" w:lineRule="auto"/>
        <w:jc w:val="left"/>
        <w:rPr>
          <w:b/>
          <w:bCs/>
          <w:kern w:val="44"/>
          <w:sz w:val="44"/>
          <w:szCs w:val="44"/>
        </w:rPr>
      </w:pPr>
      <w:r>
        <w:br w:type="page"/>
      </w:r>
    </w:p>
    <w:p w:rsidR="00766E6B" w:rsidRDefault="00BA00A2" w:rsidP="00766E6B">
      <w:pPr>
        <w:pStyle w:val="1"/>
        <w:numPr>
          <w:ilvl w:val="0"/>
          <w:numId w:val="3"/>
        </w:numPr>
        <w:spacing w:before="0" w:after="0" w:line="360" w:lineRule="auto"/>
        <w:rPr>
          <w:rFonts w:hint="eastAsia"/>
        </w:rPr>
      </w:pPr>
      <w:bookmarkStart w:id="5" w:name="_Toc438460738"/>
      <w:r>
        <w:rPr>
          <w:rFonts w:hint="eastAsia"/>
        </w:rPr>
        <w:lastRenderedPageBreak/>
        <w:t>技术响应表</w:t>
      </w:r>
      <w:bookmarkEnd w:id="5"/>
    </w:p>
    <w:p w:rsidR="00766E6B" w:rsidRPr="006447BF" w:rsidRDefault="00766E6B" w:rsidP="00766E6B">
      <w:pPr>
        <w:snapToGrid w:val="0"/>
        <w:spacing w:before="50" w:afterLines="50" w:after="156"/>
        <w:jc w:val="center"/>
        <w:rPr>
          <w:rFonts w:ascii="宋体" w:eastAsia="仿宋_GB2312" w:hAnsi="宋体" w:hint="eastAsia"/>
          <w:b/>
          <w:color w:val="000000"/>
          <w:spacing w:val="40"/>
          <w:kern w:val="0"/>
          <w:sz w:val="36"/>
          <w:szCs w:val="36"/>
        </w:rPr>
      </w:pPr>
      <w:r w:rsidRPr="006447BF">
        <w:rPr>
          <w:rFonts w:ascii="宋体" w:eastAsia="仿宋_GB2312" w:hAnsi="宋体" w:hint="eastAsia"/>
          <w:b/>
          <w:color w:val="000000"/>
          <w:spacing w:val="40"/>
          <w:kern w:val="0"/>
          <w:sz w:val="36"/>
          <w:szCs w:val="36"/>
        </w:rPr>
        <w:t>技</w:t>
      </w:r>
      <w:r w:rsidRPr="006447BF">
        <w:rPr>
          <w:rFonts w:ascii="宋体" w:eastAsia="仿宋_GB2312" w:hAnsi="宋体" w:hint="eastAsia"/>
          <w:b/>
          <w:color w:val="000000"/>
          <w:spacing w:val="40"/>
          <w:kern w:val="0"/>
          <w:sz w:val="36"/>
          <w:szCs w:val="36"/>
        </w:rPr>
        <w:t xml:space="preserve"> </w:t>
      </w:r>
      <w:r w:rsidRPr="006447BF">
        <w:rPr>
          <w:rFonts w:ascii="宋体" w:eastAsia="仿宋_GB2312" w:hAnsi="宋体" w:hint="eastAsia"/>
          <w:b/>
          <w:color w:val="000000"/>
          <w:spacing w:val="40"/>
          <w:kern w:val="0"/>
          <w:sz w:val="36"/>
          <w:szCs w:val="36"/>
        </w:rPr>
        <w:t>术</w:t>
      </w:r>
      <w:r w:rsidRPr="006447BF">
        <w:rPr>
          <w:rFonts w:ascii="宋体" w:eastAsia="仿宋_GB2312" w:hAnsi="宋体" w:hint="eastAsia"/>
          <w:b/>
          <w:color w:val="000000"/>
          <w:spacing w:val="40"/>
          <w:kern w:val="0"/>
          <w:sz w:val="36"/>
          <w:szCs w:val="36"/>
        </w:rPr>
        <w:t xml:space="preserve"> </w:t>
      </w:r>
      <w:r w:rsidRPr="006447BF">
        <w:rPr>
          <w:rFonts w:ascii="宋体" w:eastAsia="仿宋_GB2312" w:hAnsi="宋体" w:hint="eastAsia"/>
          <w:b/>
          <w:color w:val="000000"/>
          <w:spacing w:val="40"/>
          <w:kern w:val="0"/>
          <w:sz w:val="36"/>
          <w:szCs w:val="36"/>
        </w:rPr>
        <w:t>响</w:t>
      </w:r>
      <w:r w:rsidRPr="006447BF">
        <w:rPr>
          <w:rFonts w:ascii="宋体" w:eastAsia="仿宋_GB2312" w:hAnsi="宋体" w:hint="eastAsia"/>
          <w:b/>
          <w:color w:val="000000"/>
          <w:spacing w:val="40"/>
          <w:kern w:val="0"/>
          <w:sz w:val="36"/>
          <w:szCs w:val="36"/>
        </w:rPr>
        <w:t xml:space="preserve"> </w:t>
      </w:r>
      <w:r w:rsidRPr="006447BF">
        <w:rPr>
          <w:rFonts w:ascii="宋体" w:eastAsia="仿宋_GB2312" w:hAnsi="宋体" w:hint="eastAsia"/>
          <w:b/>
          <w:color w:val="000000"/>
          <w:spacing w:val="40"/>
          <w:kern w:val="0"/>
          <w:sz w:val="36"/>
          <w:szCs w:val="36"/>
        </w:rPr>
        <w:t>应</w:t>
      </w:r>
      <w:r w:rsidRPr="006447BF">
        <w:rPr>
          <w:rFonts w:ascii="宋体" w:eastAsia="仿宋_GB2312" w:hAnsi="宋体" w:hint="eastAsia"/>
          <w:b/>
          <w:color w:val="000000"/>
          <w:spacing w:val="40"/>
          <w:kern w:val="0"/>
          <w:sz w:val="36"/>
          <w:szCs w:val="36"/>
        </w:rPr>
        <w:t xml:space="preserve"> </w:t>
      </w:r>
      <w:r w:rsidRPr="006447BF">
        <w:rPr>
          <w:rFonts w:ascii="宋体" w:eastAsia="仿宋_GB2312" w:hAnsi="宋体" w:hint="eastAsia"/>
          <w:b/>
          <w:color w:val="000000"/>
          <w:spacing w:val="40"/>
          <w:kern w:val="0"/>
          <w:sz w:val="36"/>
          <w:szCs w:val="36"/>
        </w:rPr>
        <w:t>表</w:t>
      </w:r>
    </w:p>
    <w:p w:rsidR="00766E6B" w:rsidRPr="006447BF" w:rsidRDefault="00766E6B" w:rsidP="00766E6B">
      <w:pPr>
        <w:snapToGrid w:val="0"/>
        <w:spacing w:before="50" w:afterLines="50" w:after="156"/>
        <w:jc w:val="center"/>
        <w:rPr>
          <w:rFonts w:ascii="仿宋" w:eastAsia="仿宋_GB2312" w:hAnsi="仿宋"/>
          <w:b/>
          <w:color w:val="000000"/>
          <w:sz w:val="32"/>
          <w:szCs w:val="32"/>
        </w:rPr>
      </w:pPr>
    </w:p>
    <w:p w:rsidR="00766E6B" w:rsidRPr="006447BF" w:rsidRDefault="00766E6B" w:rsidP="00766E6B">
      <w:pPr>
        <w:pStyle w:val="a6"/>
        <w:snapToGrid w:val="0"/>
        <w:rPr>
          <w:rFonts w:ascii="仿宋" w:eastAsia="仿宋_GB2312" w:hAnsi="仿宋" w:hint="eastAsia"/>
          <w:color w:val="000000"/>
          <w:sz w:val="30"/>
          <w:szCs w:val="30"/>
          <w:u w:val="single"/>
        </w:rPr>
      </w:pPr>
      <w:proofErr w:type="spellStart"/>
      <w:r w:rsidRPr="006447BF">
        <w:rPr>
          <w:rFonts w:ascii="仿宋" w:eastAsia="仿宋_GB2312" w:hAnsi="仿宋" w:hint="eastAsia"/>
          <w:color w:val="000000"/>
          <w:sz w:val="30"/>
          <w:szCs w:val="30"/>
        </w:rPr>
        <w:t>供应商全称（公章</w:t>
      </w:r>
      <w:proofErr w:type="spellEnd"/>
      <w:r w:rsidRPr="006447BF">
        <w:rPr>
          <w:rFonts w:ascii="仿宋" w:eastAsia="仿宋_GB2312" w:hAnsi="仿宋" w:hint="eastAsia"/>
          <w:color w:val="000000"/>
          <w:sz w:val="30"/>
          <w:szCs w:val="30"/>
        </w:rPr>
        <w:t>）：</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 xml:space="preserve">            </w:t>
      </w:r>
      <w:proofErr w:type="spellStart"/>
      <w:r w:rsidRPr="006447BF">
        <w:rPr>
          <w:rFonts w:ascii="仿宋" w:eastAsia="仿宋_GB2312" w:hAnsi="仿宋" w:hint="eastAsia"/>
          <w:color w:val="000000"/>
          <w:sz w:val="30"/>
          <w:szCs w:val="30"/>
        </w:rPr>
        <w:t>标项</w:t>
      </w:r>
      <w:proofErr w:type="spellEnd"/>
      <w:r w:rsidRPr="006447BF">
        <w:rPr>
          <w:rFonts w:ascii="仿宋" w:eastAsia="仿宋_GB2312" w:hAnsi="仿宋" w:hint="eastAsia"/>
          <w:color w:val="000000"/>
          <w:sz w:val="30"/>
          <w:szCs w:val="30"/>
        </w:rPr>
        <w:t>：</w:t>
      </w:r>
      <w:r w:rsidRPr="006447BF">
        <w:rPr>
          <w:rFonts w:ascii="仿宋" w:eastAsia="仿宋_GB2312" w:hAnsi="仿宋" w:hint="eastAsia"/>
          <w:color w:val="000000"/>
          <w:sz w:val="30"/>
          <w:szCs w:val="30"/>
          <w:u w:val="single"/>
        </w:rPr>
        <w:t xml:space="preserve">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906"/>
        <w:gridCol w:w="2195"/>
        <w:gridCol w:w="2421"/>
      </w:tblGrid>
      <w:tr w:rsidR="00766E6B" w:rsidRPr="0037019A" w:rsidTr="00E9085F">
        <w:trPr>
          <w:cantSplit/>
          <w:trHeight w:val="804"/>
        </w:trPr>
        <w:tc>
          <w:tcPr>
            <w:tcW w:w="3909" w:type="dxa"/>
            <w:tcBorders>
              <w:top w:val="single" w:sz="4" w:space="0" w:color="auto"/>
              <w:left w:val="single" w:sz="4" w:space="0" w:color="auto"/>
              <w:bottom w:val="single" w:sz="4" w:space="0" w:color="auto"/>
              <w:right w:val="single" w:sz="4" w:space="0" w:color="auto"/>
            </w:tcBorders>
          </w:tcPr>
          <w:p w:rsidR="00766E6B" w:rsidRPr="0037019A" w:rsidRDefault="00766E6B" w:rsidP="0037019A">
            <w:pPr>
              <w:pStyle w:val="3"/>
              <w:rPr>
                <w:rFonts w:ascii="仿宋" w:hAnsi="仿宋" w:hint="eastAsia"/>
                <w:color w:val="000000"/>
                <w:sz w:val="32"/>
                <w:szCs w:val="32"/>
              </w:rPr>
            </w:pPr>
            <w:r w:rsidRPr="0037019A">
              <w:rPr>
                <w:rFonts w:ascii="仿宋" w:hAnsi="仿宋" w:hint="eastAsia"/>
                <w:color w:val="000000"/>
                <w:sz w:val="32"/>
                <w:szCs w:val="32"/>
              </w:rPr>
              <w:t>招标文件要求</w:t>
            </w:r>
          </w:p>
        </w:tc>
        <w:tc>
          <w:tcPr>
            <w:tcW w:w="2196" w:type="dxa"/>
            <w:tcBorders>
              <w:top w:val="single" w:sz="4" w:space="0" w:color="auto"/>
              <w:left w:val="single" w:sz="4" w:space="0" w:color="auto"/>
              <w:bottom w:val="single" w:sz="4" w:space="0" w:color="auto"/>
              <w:right w:val="single" w:sz="4" w:space="0" w:color="auto"/>
            </w:tcBorders>
          </w:tcPr>
          <w:p w:rsidR="00766E6B" w:rsidRPr="0037019A" w:rsidRDefault="00766E6B" w:rsidP="0037019A">
            <w:pPr>
              <w:pStyle w:val="3"/>
              <w:rPr>
                <w:rFonts w:ascii="仿宋" w:hAnsi="仿宋" w:hint="eastAsia"/>
                <w:color w:val="000000"/>
                <w:sz w:val="32"/>
                <w:szCs w:val="32"/>
              </w:rPr>
            </w:pPr>
            <w:r w:rsidRPr="0037019A">
              <w:rPr>
                <w:rFonts w:ascii="仿宋" w:hAnsi="仿宋" w:hint="eastAsia"/>
                <w:color w:val="000000"/>
                <w:sz w:val="32"/>
                <w:szCs w:val="32"/>
              </w:rPr>
              <w:t>投标文件响应</w:t>
            </w:r>
          </w:p>
        </w:tc>
        <w:tc>
          <w:tcPr>
            <w:tcW w:w="2423" w:type="dxa"/>
            <w:tcBorders>
              <w:top w:val="single" w:sz="4" w:space="0" w:color="auto"/>
              <w:left w:val="single" w:sz="4" w:space="0" w:color="auto"/>
              <w:bottom w:val="single" w:sz="4" w:space="0" w:color="auto"/>
              <w:right w:val="single" w:sz="4" w:space="0" w:color="auto"/>
            </w:tcBorders>
          </w:tcPr>
          <w:p w:rsidR="00766E6B" w:rsidRPr="0037019A" w:rsidRDefault="00766E6B" w:rsidP="0037019A">
            <w:pPr>
              <w:pStyle w:val="3"/>
              <w:rPr>
                <w:rFonts w:ascii="仿宋" w:hAnsi="仿宋" w:hint="eastAsia"/>
                <w:color w:val="000000"/>
                <w:sz w:val="32"/>
                <w:szCs w:val="32"/>
              </w:rPr>
            </w:pPr>
            <w:r w:rsidRPr="0037019A">
              <w:rPr>
                <w:rFonts w:ascii="仿宋" w:hAnsi="仿宋" w:hint="eastAsia"/>
                <w:color w:val="000000"/>
                <w:sz w:val="32"/>
                <w:szCs w:val="32"/>
              </w:rPr>
              <w:t>偏离情况</w:t>
            </w:r>
            <w:r w:rsidRPr="0037019A">
              <w:rPr>
                <w:rFonts w:ascii="仿宋" w:hAnsi="仿宋" w:hint="eastAsia"/>
                <w:color w:val="000000"/>
                <w:sz w:val="32"/>
                <w:szCs w:val="32"/>
              </w:rPr>
              <w:t xml:space="preserve">      </w:t>
            </w:r>
          </w:p>
        </w:tc>
      </w:tr>
      <w:tr w:rsidR="00766E6B" w:rsidRPr="006447BF" w:rsidTr="00E9085F">
        <w:trPr>
          <w:cantSplit/>
          <w:trHeight w:val="284"/>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tcPr>
          <w:p w:rsidR="00766E6B" w:rsidRPr="006447BF" w:rsidRDefault="00766E6B" w:rsidP="00766E6B">
            <w:pPr>
              <w:pStyle w:val="a7"/>
              <w:snapToGrid w:val="0"/>
              <w:outlineLvl w:val="0"/>
              <w:rPr>
                <w:rFonts w:ascii="仿宋" w:eastAsia="仿宋_GB2312" w:hAnsi="仿宋" w:hint="eastAsia"/>
                <w:color w:val="000000"/>
                <w:sz w:val="30"/>
                <w:szCs w:val="30"/>
                <w:lang w:val="en-US" w:eastAsia="zh-CN"/>
              </w:rPr>
            </w:pPr>
          </w:p>
        </w:tc>
        <w:tc>
          <w:tcPr>
            <w:tcW w:w="2196" w:type="dxa"/>
            <w:tcBorders>
              <w:top w:val="single" w:sz="4" w:space="0" w:color="auto"/>
              <w:left w:val="single" w:sz="4" w:space="0" w:color="auto"/>
              <w:bottom w:val="single" w:sz="4" w:space="0" w:color="auto"/>
              <w:right w:val="single" w:sz="4" w:space="0" w:color="auto"/>
            </w:tcBorders>
            <w:shd w:val="clear" w:color="auto" w:fill="auto"/>
          </w:tcPr>
          <w:p w:rsidR="00766E6B" w:rsidRPr="006447BF" w:rsidRDefault="00766E6B" w:rsidP="00E9085F">
            <w:pPr>
              <w:pStyle w:val="a7"/>
              <w:snapToGrid w:val="0"/>
              <w:spacing w:beforeLines="0" w:before="295" w:afterLines="0" w:after="295" w:line="240" w:lineRule="auto"/>
              <w:outlineLvl w:val="0"/>
              <w:rPr>
                <w:rFonts w:ascii="仿宋" w:eastAsia="仿宋_GB2312" w:hAnsi="仿宋" w:hint="eastAsia"/>
                <w:color w:val="000000"/>
                <w:sz w:val="30"/>
                <w:szCs w:val="30"/>
                <w:lang w:val="en-US" w:eastAsia="zh-CN"/>
              </w:rPr>
            </w:pPr>
          </w:p>
        </w:tc>
        <w:tc>
          <w:tcPr>
            <w:tcW w:w="2423" w:type="dxa"/>
            <w:tcBorders>
              <w:top w:val="single" w:sz="4" w:space="0" w:color="auto"/>
              <w:left w:val="single" w:sz="4" w:space="0" w:color="auto"/>
              <w:bottom w:val="single" w:sz="4" w:space="0" w:color="auto"/>
              <w:right w:val="single" w:sz="4" w:space="0" w:color="auto"/>
            </w:tcBorders>
          </w:tcPr>
          <w:p w:rsidR="00766E6B" w:rsidRPr="006447BF" w:rsidRDefault="00766E6B" w:rsidP="00E9085F">
            <w:pPr>
              <w:pStyle w:val="a7"/>
              <w:snapToGrid w:val="0"/>
              <w:spacing w:beforeLines="0" w:before="295" w:afterLines="0" w:after="295" w:line="240" w:lineRule="auto"/>
              <w:outlineLvl w:val="0"/>
              <w:rPr>
                <w:rFonts w:ascii="仿宋" w:eastAsia="仿宋_GB2312" w:hAnsi="仿宋" w:hint="eastAsia"/>
                <w:color w:val="000000"/>
                <w:sz w:val="30"/>
                <w:szCs w:val="30"/>
                <w:lang w:val="en-US" w:eastAsia="zh-CN"/>
              </w:rPr>
            </w:pPr>
          </w:p>
        </w:tc>
      </w:tr>
      <w:tr w:rsidR="00766E6B" w:rsidRPr="006447BF" w:rsidTr="00E9085F">
        <w:trPr>
          <w:cantSplit/>
          <w:trHeight w:val="284"/>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tcPr>
          <w:p w:rsidR="00766E6B" w:rsidRPr="006447BF" w:rsidRDefault="00766E6B" w:rsidP="00766E6B">
            <w:pPr>
              <w:pStyle w:val="a7"/>
              <w:snapToGrid w:val="0"/>
              <w:outlineLvl w:val="0"/>
              <w:rPr>
                <w:rFonts w:ascii="仿宋" w:eastAsia="仿宋_GB2312" w:hAnsi="仿宋" w:hint="eastAsia"/>
                <w:color w:val="000000"/>
                <w:sz w:val="30"/>
                <w:szCs w:val="30"/>
                <w:lang w:val="en-US" w:eastAsia="zh-CN"/>
              </w:rPr>
            </w:pPr>
          </w:p>
        </w:tc>
        <w:tc>
          <w:tcPr>
            <w:tcW w:w="2196" w:type="dxa"/>
            <w:tcBorders>
              <w:top w:val="single" w:sz="4" w:space="0" w:color="auto"/>
              <w:left w:val="single" w:sz="4" w:space="0" w:color="auto"/>
              <w:bottom w:val="single" w:sz="4" w:space="0" w:color="auto"/>
              <w:right w:val="single" w:sz="4" w:space="0" w:color="auto"/>
            </w:tcBorders>
            <w:shd w:val="clear" w:color="auto" w:fill="auto"/>
          </w:tcPr>
          <w:p w:rsidR="00766E6B" w:rsidRPr="006447BF" w:rsidRDefault="00766E6B" w:rsidP="00E9085F">
            <w:pPr>
              <w:pStyle w:val="a7"/>
              <w:snapToGrid w:val="0"/>
              <w:spacing w:beforeLines="0" w:before="295" w:afterLines="0" w:after="295" w:line="240" w:lineRule="auto"/>
              <w:rPr>
                <w:rFonts w:ascii="仿宋" w:eastAsia="仿宋_GB2312" w:hAnsi="仿宋" w:hint="eastAsia"/>
                <w:color w:val="000000"/>
                <w:sz w:val="30"/>
                <w:szCs w:val="30"/>
                <w:lang w:val="en-US" w:eastAsia="zh-CN"/>
              </w:rPr>
            </w:pPr>
          </w:p>
        </w:tc>
        <w:tc>
          <w:tcPr>
            <w:tcW w:w="2423" w:type="dxa"/>
            <w:tcBorders>
              <w:top w:val="single" w:sz="4" w:space="0" w:color="auto"/>
              <w:left w:val="single" w:sz="4" w:space="0" w:color="auto"/>
              <w:bottom w:val="single" w:sz="4" w:space="0" w:color="auto"/>
              <w:right w:val="single" w:sz="4" w:space="0" w:color="auto"/>
            </w:tcBorders>
          </w:tcPr>
          <w:p w:rsidR="00766E6B" w:rsidRPr="006447BF" w:rsidRDefault="00766E6B" w:rsidP="00E9085F">
            <w:pPr>
              <w:pStyle w:val="a7"/>
              <w:snapToGrid w:val="0"/>
              <w:spacing w:beforeLines="0" w:before="295" w:afterLines="0" w:after="295" w:line="240" w:lineRule="auto"/>
              <w:rPr>
                <w:rFonts w:ascii="仿宋" w:eastAsia="仿宋_GB2312" w:hAnsi="仿宋" w:hint="eastAsia"/>
                <w:color w:val="000000"/>
                <w:sz w:val="30"/>
                <w:szCs w:val="30"/>
                <w:lang w:val="en-US" w:eastAsia="zh-CN"/>
              </w:rPr>
            </w:pPr>
          </w:p>
        </w:tc>
      </w:tr>
      <w:tr w:rsidR="00766E6B" w:rsidRPr="006447BF" w:rsidTr="00E9085F">
        <w:trPr>
          <w:cantSplit/>
          <w:trHeight w:val="284"/>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tcPr>
          <w:p w:rsidR="00766E6B" w:rsidRPr="006447BF" w:rsidRDefault="00766E6B" w:rsidP="00766E6B">
            <w:pPr>
              <w:pStyle w:val="a7"/>
              <w:snapToGrid w:val="0"/>
              <w:outlineLvl w:val="0"/>
              <w:rPr>
                <w:rFonts w:ascii="仿宋" w:eastAsia="仿宋_GB2312" w:hAnsi="仿宋" w:hint="eastAsia"/>
                <w:color w:val="000000"/>
                <w:sz w:val="30"/>
                <w:szCs w:val="30"/>
                <w:lang w:val="en-US" w:eastAsia="zh-CN"/>
              </w:rPr>
            </w:pPr>
          </w:p>
        </w:tc>
        <w:tc>
          <w:tcPr>
            <w:tcW w:w="2196" w:type="dxa"/>
            <w:tcBorders>
              <w:top w:val="single" w:sz="4" w:space="0" w:color="auto"/>
              <w:left w:val="single" w:sz="4" w:space="0" w:color="auto"/>
              <w:bottom w:val="single" w:sz="4" w:space="0" w:color="auto"/>
              <w:right w:val="single" w:sz="4" w:space="0" w:color="auto"/>
            </w:tcBorders>
            <w:shd w:val="clear" w:color="auto" w:fill="auto"/>
          </w:tcPr>
          <w:p w:rsidR="00766E6B" w:rsidRPr="006447BF" w:rsidRDefault="00766E6B" w:rsidP="00E9085F">
            <w:pPr>
              <w:pStyle w:val="a7"/>
              <w:snapToGrid w:val="0"/>
              <w:spacing w:beforeLines="0" w:before="295" w:afterLines="0" w:after="295" w:line="240" w:lineRule="auto"/>
              <w:outlineLvl w:val="0"/>
              <w:rPr>
                <w:rFonts w:ascii="仿宋" w:eastAsia="仿宋_GB2312" w:hAnsi="仿宋" w:hint="eastAsia"/>
                <w:color w:val="000000"/>
                <w:sz w:val="30"/>
                <w:szCs w:val="30"/>
                <w:lang w:val="en-US" w:eastAsia="zh-CN"/>
              </w:rPr>
            </w:pPr>
          </w:p>
        </w:tc>
        <w:tc>
          <w:tcPr>
            <w:tcW w:w="2423" w:type="dxa"/>
            <w:tcBorders>
              <w:top w:val="single" w:sz="4" w:space="0" w:color="auto"/>
              <w:left w:val="single" w:sz="4" w:space="0" w:color="auto"/>
              <w:bottom w:val="single" w:sz="4" w:space="0" w:color="auto"/>
              <w:right w:val="single" w:sz="4" w:space="0" w:color="auto"/>
            </w:tcBorders>
          </w:tcPr>
          <w:p w:rsidR="00766E6B" w:rsidRPr="006447BF" w:rsidRDefault="00766E6B" w:rsidP="00E9085F">
            <w:pPr>
              <w:pStyle w:val="a7"/>
              <w:snapToGrid w:val="0"/>
              <w:spacing w:beforeLines="0" w:before="295" w:afterLines="0" w:after="295" w:line="240" w:lineRule="auto"/>
              <w:outlineLvl w:val="0"/>
              <w:rPr>
                <w:rFonts w:ascii="仿宋" w:eastAsia="仿宋_GB2312" w:hAnsi="仿宋" w:hint="eastAsia"/>
                <w:color w:val="000000"/>
                <w:sz w:val="30"/>
                <w:szCs w:val="30"/>
                <w:lang w:val="en-US" w:eastAsia="zh-CN"/>
              </w:rPr>
            </w:pPr>
          </w:p>
        </w:tc>
      </w:tr>
      <w:tr w:rsidR="00766E6B" w:rsidRPr="006447BF" w:rsidTr="00E9085F">
        <w:trPr>
          <w:cantSplit/>
          <w:trHeight w:val="722"/>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tcPr>
          <w:p w:rsidR="00766E6B" w:rsidRPr="006447BF" w:rsidRDefault="00766E6B" w:rsidP="00766E6B">
            <w:pPr>
              <w:pStyle w:val="a7"/>
              <w:snapToGrid w:val="0"/>
              <w:outlineLvl w:val="0"/>
              <w:rPr>
                <w:rFonts w:ascii="仿宋" w:eastAsia="仿宋_GB2312" w:hAnsi="仿宋" w:hint="eastAsia"/>
                <w:color w:val="000000"/>
                <w:sz w:val="30"/>
                <w:szCs w:val="30"/>
                <w:lang w:val="en-US" w:eastAsia="zh-CN"/>
              </w:rPr>
            </w:pPr>
          </w:p>
        </w:tc>
        <w:tc>
          <w:tcPr>
            <w:tcW w:w="2196" w:type="dxa"/>
            <w:tcBorders>
              <w:top w:val="single" w:sz="4" w:space="0" w:color="auto"/>
              <w:left w:val="single" w:sz="4" w:space="0" w:color="auto"/>
              <w:bottom w:val="single" w:sz="4" w:space="0" w:color="auto"/>
              <w:right w:val="single" w:sz="4" w:space="0" w:color="auto"/>
            </w:tcBorders>
            <w:shd w:val="clear" w:color="auto" w:fill="auto"/>
          </w:tcPr>
          <w:p w:rsidR="00766E6B" w:rsidRPr="006447BF" w:rsidRDefault="00766E6B" w:rsidP="00E9085F">
            <w:pPr>
              <w:pStyle w:val="a7"/>
              <w:snapToGrid w:val="0"/>
              <w:spacing w:beforeLines="0" w:before="295" w:afterLines="0" w:after="295" w:line="240" w:lineRule="auto"/>
              <w:outlineLvl w:val="0"/>
              <w:rPr>
                <w:rFonts w:ascii="仿宋" w:eastAsia="仿宋_GB2312" w:hAnsi="仿宋" w:hint="eastAsia"/>
                <w:color w:val="000000"/>
                <w:sz w:val="30"/>
                <w:szCs w:val="30"/>
                <w:lang w:val="en-US" w:eastAsia="zh-CN"/>
              </w:rPr>
            </w:pPr>
          </w:p>
        </w:tc>
        <w:tc>
          <w:tcPr>
            <w:tcW w:w="2423" w:type="dxa"/>
            <w:tcBorders>
              <w:top w:val="single" w:sz="4" w:space="0" w:color="auto"/>
              <w:left w:val="single" w:sz="4" w:space="0" w:color="auto"/>
              <w:right w:val="single" w:sz="4" w:space="0" w:color="auto"/>
            </w:tcBorders>
          </w:tcPr>
          <w:p w:rsidR="00766E6B" w:rsidRPr="006447BF" w:rsidRDefault="00766E6B" w:rsidP="00E9085F">
            <w:pPr>
              <w:pStyle w:val="a7"/>
              <w:snapToGrid w:val="0"/>
              <w:spacing w:beforeLines="0" w:before="295" w:afterLines="0" w:after="295" w:line="240" w:lineRule="auto"/>
              <w:outlineLvl w:val="0"/>
              <w:rPr>
                <w:rFonts w:ascii="仿宋" w:eastAsia="仿宋_GB2312" w:hAnsi="仿宋" w:hint="eastAsia"/>
                <w:color w:val="000000"/>
                <w:sz w:val="30"/>
                <w:szCs w:val="30"/>
                <w:lang w:val="en-US" w:eastAsia="zh-CN"/>
              </w:rPr>
            </w:pPr>
          </w:p>
        </w:tc>
      </w:tr>
      <w:tr w:rsidR="00766E6B" w:rsidRPr="006447BF" w:rsidTr="00E9085F">
        <w:trPr>
          <w:cantSplit/>
          <w:trHeight w:val="284"/>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tcPr>
          <w:p w:rsidR="00766E6B" w:rsidRPr="006447BF" w:rsidRDefault="00766E6B" w:rsidP="00766E6B">
            <w:pPr>
              <w:pStyle w:val="a7"/>
              <w:snapToGrid w:val="0"/>
              <w:outlineLvl w:val="0"/>
              <w:rPr>
                <w:rFonts w:ascii="仿宋" w:eastAsia="仿宋_GB2312" w:hAnsi="仿宋" w:hint="eastAsia"/>
                <w:color w:val="000000"/>
                <w:sz w:val="30"/>
                <w:szCs w:val="30"/>
                <w:lang w:val="en-US" w:eastAsia="zh-CN"/>
              </w:rPr>
            </w:pPr>
          </w:p>
        </w:tc>
        <w:tc>
          <w:tcPr>
            <w:tcW w:w="2196" w:type="dxa"/>
            <w:tcBorders>
              <w:top w:val="single" w:sz="4" w:space="0" w:color="auto"/>
              <w:left w:val="single" w:sz="4" w:space="0" w:color="auto"/>
              <w:bottom w:val="single" w:sz="4" w:space="0" w:color="auto"/>
              <w:right w:val="single" w:sz="4" w:space="0" w:color="auto"/>
            </w:tcBorders>
            <w:shd w:val="clear" w:color="auto" w:fill="auto"/>
          </w:tcPr>
          <w:p w:rsidR="00766E6B" w:rsidRPr="006447BF" w:rsidRDefault="00766E6B" w:rsidP="00E9085F">
            <w:pPr>
              <w:pStyle w:val="a7"/>
              <w:snapToGrid w:val="0"/>
              <w:spacing w:beforeLines="0" w:before="295" w:afterLines="0" w:after="295" w:line="240" w:lineRule="auto"/>
              <w:outlineLvl w:val="0"/>
              <w:rPr>
                <w:rFonts w:ascii="仿宋" w:eastAsia="仿宋_GB2312" w:hAnsi="仿宋" w:hint="eastAsia"/>
                <w:color w:val="000000"/>
                <w:sz w:val="30"/>
                <w:szCs w:val="30"/>
                <w:lang w:val="en-US" w:eastAsia="zh-CN"/>
              </w:rPr>
            </w:pPr>
          </w:p>
        </w:tc>
        <w:tc>
          <w:tcPr>
            <w:tcW w:w="2423" w:type="dxa"/>
            <w:tcBorders>
              <w:top w:val="single" w:sz="4" w:space="0" w:color="auto"/>
              <w:left w:val="single" w:sz="4" w:space="0" w:color="auto"/>
              <w:bottom w:val="single" w:sz="4" w:space="0" w:color="auto"/>
              <w:right w:val="single" w:sz="4" w:space="0" w:color="auto"/>
            </w:tcBorders>
          </w:tcPr>
          <w:p w:rsidR="00766E6B" w:rsidRPr="006447BF" w:rsidRDefault="00766E6B" w:rsidP="00E9085F">
            <w:pPr>
              <w:pStyle w:val="a7"/>
              <w:snapToGrid w:val="0"/>
              <w:spacing w:beforeLines="0" w:before="295" w:afterLines="0" w:after="295" w:line="240" w:lineRule="auto"/>
              <w:outlineLvl w:val="0"/>
              <w:rPr>
                <w:rFonts w:ascii="仿宋" w:eastAsia="仿宋_GB2312" w:hAnsi="仿宋" w:hint="eastAsia"/>
                <w:color w:val="000000"/>
                <w:sz w:val="30"/>
                <w:szCs w:val="30"/>
                <w:lang w:val="en-US" w:eastAsia="zh-CN"/>
              </w:rPr>
            </w:pPr>
          </w:p>
        </w:tc>
      </w:tr>
      <w:tr w:rsidR="00766E6B" w:rsidRPr="006447BF" w:rsidTr="00E9085F">
        <w:trPr>
          <w:cantSplit/>
          <w:trHeight w:val="774"/>
        </w:trPr>
        <w:tc>
          <w:tcPr>
            <w:tcW w:w="3909" w:type="dxa"/>
            <w:tcBorders>
              <w:top w:val="single" w:sz="4" w:space="0" w:color="auto"/>
              <w:left w:val="single" w:sz="4" w:space="0" w:color="auto"/>
              <w:bottom w:val="single" w:sz="4" w:space="0" w:color="auto"/>
              <w:right w:val="single" w:sz="4" w:space="0" w:color="auto"/>
            </w:tcBorders>
            <w:shd w:val="clear" w:color="auto" w:fill="auto"/>
            <w:vAlign w:val="center"/>
          </w:tcPr>
          <w:p w:rsidR="00766E6B" w:rsidRPr="006447BF" w:rsidRDefault="00766E6B" w:rsidP="00766E6B">
            <w:pPr>
              <w:pStyle w:val="a7"/>
              <w:snapToGrid w:val="0"/>
              <w:outlineLvl w:val="0"/>
              <w:rPr>
                <w:rFonts w:ascii="仿宋" w:eastAsia="仿宋_GB2312" w:hAnsi="仿宋" w:hint="eastAsia"/>
                <w:color w:val="000000"/>
                <w:sz w:val="30"/>
                <w:szCs w:val="30"/>
                <w:lang w:val="en-US" w:eastAsia="zh-CN"/>
              </w:rPr>
            </w:pPr>
          </w:p>
        </w:tc>
        <w:tc>
          <w:tcPr>
            <w:tcW w:w="2196" w:type="dxa"/>
            <w:tcBorders>
              <w:top w:val="single" w:sz="4" w:space="0" w:color="auto"/>
              <w:left w:val="single" w:sz="4" w:space="0" w:color="auto"/>
              <w:bottom w:val="single" w:sz="4" w:space="0" w:color="auto"/>
              <w:right w:val="single" w:sz="4" w:space="0" w:color="auto"/>
            </w:tcBorders>
            <w:shd w:val="clear" w:color="auto" w:fill="auto"/>
          </w:tcPr>
          <w:p w:rsidR="00766E6B" w:rsidRPr="006447BF" w:rsidRDefault="00766E6B" w:rsidP="00E9085F">
            <w:pPr>
              <w:pStyle w:val="a7"/>
              <w:snapToGrid w:val="0"/>
              <w:spacing w:beforeLines="0" w:before="295" w:afterLines="0" w:after="295" w:line="240" w:lineRule="auto"/>
              <w:outlineLvl w:val="0"/>
              <w:rPr>
                <w:rFonts w:ascii="仿宋" w:eastAsia="仿宋_GB2312" w:hAnsi="仿宋" w:hint="eastAsia"/>
                <w:color w:val="000000"/>
                <w:sz w:val="30"/>
                <w:szCs w:val="30"/>
                <w:lang w:val="en-US" w:eastAsia="zh-CN"/>
              </w:rPr>
            </w:pPr>
          </w:p>
        </w:tc>
        <w:tc>
          <w:tcPr>
            <w:tcW w:w="2423" w:type="dxa"/>
            <w:tcBorders>
              <w:top w:val="single" w:sz="4" w:space="0" w:color="auto"/>
              <w:left w:val="single" w:sz="4" w:space="0" w:color="auto"/>
              <w:right w:val="single" w:sz="4" w:space="0" w:color="auto"/>
            </w:tcBorders>
          </w:tcPr>
          <w:p w:rsidR="00766E6B" w:rsidRPr="006447BF" w:rsidRDefault="00766E6B" w:rsidP="00E9085F">
            <w:pPr>
              <w:pStyle w:val="a7"/>
              <w:snapToGrid w:val="0"/>
              <w:spacing w:beforeLines="0" w:before="295" w:afterLines="0" w:after="295" w:line="240" w:lineRule="auto"/>
              <w:outlineLvl w:val="0"/>
              <w:rPr>
                <w:rFonts w:ascii="仿宋" w:eastAsia="仿宋_GB2312" w:hAnsi="仿宋" w:hint="eastAsia"/>
                <w:color w:val="000000"/>
                <w:sz w:val="30"/>
                <w:szCs w:val="30"/>
                <w:lang w:val="en-US" w:eastAsia="zh-CN"/>
              </w:rPr>
            </w:pPr>
          </w:p>
        </w:tc>
      </w:tr>
    </w:tbl>
    <w:p w:rsidR="00766E6B" w:rsidRPr="006447BF" w:rsidRDefault="00766E6B" w:rsidP="00766E6B">
      <w:pPr>
        <w:pStyle w:val="3"/>
        <w:rPr>
          <w:rFonts w:ascii="仿宋" w:hAnsi="仿宋" w:hint="eastAsia"/>
          <w:color w:val="000000"/>
          <w:spacing w:val="20"/>
          <w:sz w:val="30"/>
          <w:szCs w:val="30"/>
        </w:rPr>
      </w:pPr>
      <w:r w:rsidRPr="006447BF">
        <w:rPr>
          <w:rFonts w:ascii="仿宋" w:hAnsi="仿宋" w:hint="eastAsia"/>
          <w:color w:val="000000"/>
          <w:sz w:val="30"/>
          <w:szCs w:val="30"/>
        </w:rPr>
        <w:t>注：投标人应根据投标设备的性能指标、对照招标文件要求在“偏离情况”栏注明“</w:t>
      </w:r>
      <w:proofErr w:type="spellStart"/>
      <w:r w:rsidRPr="006447BF">
        <w:rPr>
          <w:rFonts w:ascii="仿宋" w:hAnsi="仿宋" w:hint="eastAsia"/>
          <w:color w:val="000000"/>
          <w:sz w:val="30"/>
          <w:szCs w:val="30"/>
        </w:rPr>
        <w:t>正偏离</w:t>
      </w:r>
      <w:proofErr w:type="spellEnd"/>
      <w:r w:rsidRPr="006447BF">
        <w:rPr>
          <w:rFonts w:ascii="仿宋" w:hAnsi="仿宋" w:hint="eastAsia"/>
          <w:color w:val="000000"/>
          <w:sz w:val="30"/>
          <w:szCs w:val="30"/>
        </w:rPr>
        <w:t>”、“</w:t>
      </w:r>
      <w:proofErr w:type="spellStart"/>
      <w:r w:rsidRPr="006447BF">
        <w:rPr>
          <w:rFonts w:ascii="仿宋" w:hAnsi="仿宋" w:hint="eastAsia"/>
          <w:color w:val="000000"/>
          <w:sz w:val="30"/>
          <w:szCs w:val="30"/>
        </w:rPr>
        <w:t>负偏离”或“无偏离</w:t>
      </w:r>
      <w:proofErr w:type="spellEnd"/>
      <w:r w:rsidRPr="006447BF">
        <w:rPr>
          <w:rFonts w:ascii="仿宋" w:hAnsi="仿宋" w:hint="eastAsia"/>
          <w:color w:val="000000"/>
          <w:sz w:val="30"/>
          <w:szCs w:val="30"/>
        </w:rPr>
        <w:t>”。</w:t>
      </w:r>
    </w:p>
    <w:p w:rsidR="00766E6B" w:rsidRPr="006447BF" w:rsidRDefault="00766E6B" w:rsidP="00766E6B">
      <w:pPr>
        <w:snapToGrid w:val="0"/>
        <w:spacing w:before="50" w:after="50"/>
        <w:rPr>
          <w:rFonts w:ascii="仿宋" w:eastAsia="仿宋_GB2312" w:hAnsi="仿宋" w:hint="eastAsia"/>
          <w:color w:val="000000"/>
          <w:spacing w:val="20"/>
          <w:sz w:val="30"/>
          <w:szCs w:val="30"/>
        </w:rPr>
      </w:pPr>
    </w:p>
    <w:p w:rsidR="00766E6B" w:rsidRPr="006447BF" w:rsidRDefault="00766E6B" w:rsidP="00766E6B">
      <w:pPr>
        <w:snapToGrid w:val="0"/>
        <w:spacing w:before="50" w:after="50"/>
        <w:rPr>
          <w:rFonts w:ascii="仿宋" w:eastAsia="仿宋_GB2312" w:hAnsi="仿宋" w:hint="eastAsia"/>
          <w:color w:val="000000"/>
          <w:sz w:val="30"/>
          <w:szCs w:val="30"/>
        </w:rPr>
      </w:pPr>
      <w:r w:rsidRPr="006447BF">
        <w:rPr>
          <w:rFonts w:ascii="仿宋" w:eastAsia="仿宋_GB2312" w:hAnsi="仿宋" w:hint="eastAsia"/>
          <w:color w:val="000000"/>
          <w:spacing w:val="20"/>
          <w:sz w:val="30"/>
          <w:szCs w:val="30"/>
        </w:rPr>
        <w:t>全权代表签名：</w:t>
      </w:r>
      <w:r w:rsidRPr="006447BF">
        <w:rPr>
          <w:rFonts w:ascii="仿宋" w:eastAsia="仿宋_GB2312" w:hAnsi="仿宋" w:hint="eastAsia"/>
          <w:color w:val="000000"/>
          <w:spacing w:val="20"/>
          <w:sz w:val="30"/>
          <w:szCs w:val="30"/>
          <w:u w:val="single"/>
        </w:rPr>
        <w:t xml:space="preserve">        </w:t>
      </w:r>
      <w:r w:rsidRPr="006447BF">
        <w:rPr>
          <w:rFonts w:ascii="仿宋" w:eastAsia="仿宋_GB2312" w:hAnsi="仿宋" w:hint="eastAsia"/>
          <w:color w:val="000000"/>
          <w:spacing w:val="20"/>
          <w:sz w:val="30"/>
          <w:szCs w:val="30"/>
        </w:rPr>
        <w:t xml:space="preserve">          </w:t>
      </w:r>
      <w:r w:rsidRPr="006447BF">
        <w:rPr>
          <w:rFonts w:ascii="仿宋" w:eastAsia="仿宋_GB2312" w:hAnsi="仿宋" w:hint="eastAsia"/>
          <w:color w:val="000000"/>
          <w:spacing w:val="20"/>
          <w:sz w:val="30"/>
          <w:szCs w:val="30"/>
        </w:rPr>
        <w:t>日</w:t>
      </w:r>
      <w:r w:rsidRPr="006447BF">
        <w:rPr>
          <w:rFonts w:ascii="仿宋" w:eastAsia="仿宋_GB2312" w:hAnsi="仿宋" w:hint="eastAsia"/>
          <w:color w:val="000000"/>
          <w:spacing w:val="20"/>
          <w:sz w:val="30"/>
          <w:szCs w:val="30"/>
        </w:rPr>
        <w:t xml:space="preserve"> </w:t>
      </w:r>
      <w:r w:rsidRPr="006447BF">
        <w:rPr>
          <w:rFonts w:ascii="仿宋" w:eastAsia="仿宋_GB2312" w:hAnsi="仿宋" w:hint="eastAsia"/>
          <w:color w:val="000000"/>
          <w:spacing w:val="20"/>
          <w:sz w:val="30"/>
          <w:szCs w:val="30"/>
        </w:rPr>
        <w:t>期：</w:t>
      </w:r>
      <w:r w:rsidRPr="006447BF">
        <w:rPr>
          <w:rFonts w:ascii="仿宋" w:eastAsia="仿宋_GB2312" w:hAnsi="仿宋" w:hint="eastAsia"/>
          <w:color w:val="000000"/>
          <w:spacing w:val="20"/>
          <w:sz w:val="30"/>
          <w:szCs w:val="30"/>
          <w:u w:val="single"/>
        </w:rPr>
        <w:t xml:space="preserve">       </w:t>
      </w:r>
    </w:p>
    <w:p w:rsidR="00766E6B" w:rsidRPr="00766E6B" w:rsidRDefault="00766E6B" w:rsidP="00766E6B">
      <w:pPr>
        <w:rPr>
          <w:rFonts w:hint="eastAsia"/>
        </w:rPr>
      </w:pPr>
    </w:p>
    <w:p w:rsidR="00BA00A2" w:rsidRDefault="00BA00A2" w:rsidP="00DF0E2B">
      <w:pPr>
        <w:widowControl/>
        <w:spacing w:line="360" w:lineRule="auto"/>
        <w:jc w:val="left"/>
        <w:rPr>
          <w:b/>
          <w:bCs/>
          <w:kern w:val="44"/>
          <w:sz w:val="44"/>
          <w:szCs w:val="44"/>
        </w:rPr>
      </w:pPr>
      <w:r>
        <w:br w:type="page"/>
      </w:r>
    </w:p>
    <w:p w:rsidR="00BA00A2" w:rsidRPr="00BA00A2" w:rsidRDefault="00BA00A2" w:rsidP="00DF0E2B">
      <w:pPr>
        <w:pStyle w:val="1"/>
        <w:numPr>
          <w:ilvl w:val="0"/>
          <w:numId w:val="3"/>
        </w:numPr>
        <w:spacing w:before="0" w:after="0" w:line="360" w:lineRule="auto"/>
        <w:rPr>
          <w:rFonts w:hint="eastAsia"/>
        </w:rPr>
      </w:pPr>
      <w:bookmarkStart w:id="6" w:name="_Toc438460739"/>
      <w:r>
        <w:rPr>
          <w:rFonts w:hint="eastAsia"/>
        </w:rPr>
        <w:lastRenderedPageBreak/>
        <w:t>保证工期的施工组织方案及人力资源安排</w:t>
      </w:r>
      <w:bookmarkEnd w:id="6"/>
    </w:p>
    <w:p w:rsidR="00BA00A2" w:rsidRDefault="00BA00A2" w:rsidP="00DF0E2B">
      <w:pPr>
        <w:widowControl/>
        <w:spacing w:line="360" w:lineRule="auto"/>
        <w:jc w:val="left"/>
        <w:rPr>
          <w:b/>
          <w:bCs/>
          <w:kern w:val="44"/>
          <w:sz w:val="44"/>
          <w:szCs w:val="44"/>
        </w:rPr>
      </w:pPr>
      <w:r>
        <w:br w:type="page"/>
      </w:r>
    </w:p>
    <w:p w:rsidR="00EE0384" w:rsidRDefault="00BA00A2" w:rsidP="00EE0384">
      <w:pPr>
        <w:pStyle w:val="1"/>
        <w:numPr>
          <w:ilvl w:val="0"/>
          <w:numId w:val="3"/>
        </w:numPr>
        <w:spacing w:before="0" w:after="0" w:line="360" w:lineRule="auto"/>
        <w:rPr>
          <w:rFonts w:hint="eastAsia"/>
        </w:rPr>
      </w:pPr>
      <w:bookmarkStart w:id="7" w:name="_Toc438460740"/>
      <w:r>
        <w:rPr>
          <w:rFonts w:hint="eastAsia"/>
        </w:rPr>
        <w:lastRenderedPageBreak/>
        <w:t>项目实施人员一览表</w:t>
      </w:r>
      <w:bookmarkEnd w:id="7"/>
    </w:p>
    <w:p w:rsidR="00EE0384" w:rsidRPr="006447BF" w:rsidRDefault="00EE0384" w:rsidP="00EE0384">
      <w:pPr>
        <w:snapToGrid w:val="0"/>
        <w:spacing w:before="50" w:afterLines="50" w:after="156"/>
        <w:jc w:val="center"/>
        <w:rPr>
          <w:rFonts w:ascii="宋体" w:eastAsia="仿宋_GB2312" w:hAnsi="宋体" w:hint="eastAsia"/>
          <w:b/>
          <w:color w:val="000000"/>
          <w:kern w:val="0"/>
          <w:sz w:val="36"/>
          <w:szCs w:val="36"/>
        </w:rPr>
      </w:pPr>
      <w:r w:rsidRPr="006447BF">
        <w:rPr>
          <w:rFonts w:ascii="宋体" w:eastAsia="仿宋_GB2312" w:hAnsi="宋体" w:hint="eastAsia"/>
          <w:b/>
          <w:color w:val="000000"/>
          <w:kern w:val="0"/>
          <w:sz w:val="36"/>
          <w:szCs w:val="36"/>
        </w:rPr>
        <w:t>项目实施人员（主要从业人员及其技术资格）一览表</w:t>
      </w:r>
    </w:p>
    <w:p w:rsidR="00EE0384" w:rsidRPr="006447BF" w:rsidRDefault="00EE0384" w:rsidP="00EE0384">
      <w:pPr>
        <w:snapToGrid w:val="0"/>
        <w:spacing w:beforeLines="50" w:before="156" w:after="50"/>
        <w:jc w:val="center"/>
        <w:rPr>
          <w:rFonts w:ascii="仿宋" w:eastAsia="仿宋_GB2312" w:hAnsi="仿宋" w:hint="eastAsia"/>
          <w:b/>
          <w:color w:val="000000"/>
          <w:sz w:val="30"/>
          <w:szCs w:val="30"/>
        </w:rPr>
      </w:pPr>
    </w:p>
    <w:p w:rsidR="00EE0384" w:rsidRPr="006447BF" w:rsidRDefault="00EE0384" w:rsidP="00EE0384">
      <w:pPr>
        <w:pStyle w:val="a6"/>
        <w:snapToGrid w:val="0"/>
        <w:rPr>
          <w:rFonts w:ascii="仿宋" w:eastAsia="仿宋_GB2312" w:hAnsi="仿宋" w:hint="eastAsia"/>
          <w:color w:val="000000"/>
          <w:sz w:val="30"/>
          <w:szCs w:val="30"/>
          <w:u w:val="single"/>
        </w:rPr>
      </w:pPr>
      <w:proofErr w:type="spellStart"/>
      <w:r w:rsidRPr="006447BF">
        <w:rPr>
          <w:rFonts w:ascii="仿宋" w:eastAsia="仿宋_GB2312" w:hAnsi="仿宋" w:hint="eastAsia"/>
          <w:color w:val="000000"/>
          <w:sz w:val="30"/>
          <w:szCs w:val="30"/>
        </w:rPr>
        <w:t>供应商全称（公章</w:t>
      </w:r>
      <w:proofErr w:type="spellEnd"/>
      <w:r w:rsidRPr="006447BF">
        <w:rPr>
          <w:rFonts w:ascii="仿宋" w:eastAsia="仿宋_GB2312" w:hAnsi="仿宋" w:hint="eastAsia"/>
          <w:color w:val="000000"/>
          <w:sz w:val="30"/>
          <w:szCs w:val="30"/>
        </w:rPr>
        <w:t>）：</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 xml:space="preserve">              </w:t>
      </w:r>
      <w:proofErr w:type="spellStart"/>
      <w:r w:rsidRPr="006447BF">
        <w:rPr>
          <w:rFonts w:ascii="仿宋" w:eastAsia="仿宋_GB2312" w:hAnsi="仿宋" w:hint="eastAsia"/>
          <w:color w:val="000000"/>
          <w:sz w:val="30"/>
          <w:szCs w:val="30"/>
        </w:rPr>
        <w:t>标项</w:t>
      </w:r>
      <w:proofErr w:type="spellEnd"/>
      <w:r w:rsidRPr="006447BF">
        <w:rPr>
          <w:rFonts w:ascii="仿宋" w:eastAsia="仿宋_GB2312" w:hAnsi="仿宋" w:hint="eastAsia"/>
          <w:color w:val="000000"/>
          <w:sz w:val="30"/>
          <w:szCs w:val="30"/>
        </w:rPr>
        <w:t>：</w:t>
      </w:r>
      <w:r w:rsidRPr="006447BF">
        <w:rPr>
          <w:rFonts w:ascii="仿宋" w:eastAsia="仿宋_GB2312" w:hAnsi="仿宋" w:hint="eastAsia"/>
          <w:color w:val="000000"/>
          <w:sz w:val="30"/>
          <w:szCs w:val="30"/>
          <w:u w:val="single"/>
        </w:rPr>
        <w:t xml:space="preserve">       </w:t>
      </w:r>
    </w:p>
    <w:tbl>
      <w:tblPr>
        <w:tblW w:w="0" w:type="auto"/>
        <w:tblInd w:w="-14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4"/>
        <w:gridCol w:w="1004"/>
        <w:gridCol w:w="1663"/>
        <w:gridCol w:w="1260"/>
        <w:gridCol w:w="1800"/>
        <w:gridCol w:w="1800"/>
      </w:tblGrid>
      <w:tr w:rsidR="00EE0384" w:rsidRPr="006447BF" w:rsidTr="00E9085F">
        <w:tc>
          <w:tcPr>
            <w:tcW w:w="1004" w:type="dxa"/>
            <w:tcBorders>
              <w:top w:val="single" w:sz="4" w:space="0" w:color="auto"/>
              <w:left w:val="single" w:sz="4" w:space="0" w:color="auto"/>
              <w:bottom w:val="single" w:sz="4" w:space="0" w:color="auto"/>
              <w:right w:val="single" w:sz="4" w:space="0" w:color="auto"/>
            </w:tcBorders>
            <w:vAlign w:val="center"/>
          </w:tcPr>
          <w:p w:rsidR="00EE0384" w:rsidRPr="006447BF" w:rsidRDefault="00EE0384" w:rsidP="00EE0384">
            <w:pPr>
              <w:snapToGrid w:val="0"/>
              <w:spacing w:beforeLines="50" w:before="156" w:after="50" w:line="460" w:lineRule="exact"/>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姓名</w:t>
            </w:r>
          </w:p>
        </w:tc>
        <w:tc>
          <w:tcPr>
            <w:tcW w:w="1004" w:type="dxa"/>
            <w:tcBorders>
              <w:top w:val="single" w:sz="4" w:space="0" w:color="auto"/>
              <w:left w:val="single" w:sz="4" w:space="0" w:color="auto"/>
              <w:bottom w:val="single" w:sz="4" w:space="0" w:color="auto"/>
              <w:right w:val="single" w:sz="4" w:space="0" w:color="auto"/>
            </w:tcBorders>
            <w:vAlign w:val="center"/>
          </w:tcPr>
          <w:p w:rsidR="00EE0384" w:rsidRPr="006447BF" w:rsidRDefault="00EE0384" w:rsidP="00EE0384">
            <w:pPr>
              <w:snapToGrid w:val="0"/>
              <w:spacing w:beforeLines="50" w:before="156" w:after="50" w:line="460" w:lineRule="exact"/>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职务</w:t>
            </w:r>
          </w:p>
        </w:tc>
        <w:tc>
          <w:tcPr>
            <w:tcW w:w="1663" w:type="dxa"/>
            <w:tcBorders>
              <w:top w:val="single" w:sz="4" w:space="0" w:color="auto"/>
              <w:left w:val="single" w:sz="4" w:space="0" w:color="auto"/>
              <w:bottom w:val="single" w:sz="4" w:space="0" w:color="auto"/>
              <w:right w:val="single" w:sz="4" w:space="0" w:color="auto"/>
            </w:tcBorders>
            <w:vAlign w:val="center"/>
          </w:tcPr>
          <w:p w:rsidR="00EE0384" w:rsidRPr="006447BF" w:rsidRDefault="00EE0384" w:rsidP="00EE0384">
            <w:pPr>
              <w:snapToGrid w:val="0"/>
              <w:spacing w:beforeLines="50" w:before="156" w:after="50" w:line="460" w:lineRule="exact"/>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专业技</w:t>
            </w:r>
          </w:p>
          <w:p w:rsidR="00EE0384" w:rsidRPr="006447BF" w:rsidRDefault="00EE0384" w:rsidP="00EE0384">
            <w:pPr>
              <w:snapToGrid w:val="0"/>
              <w:spacing w:beforeLines="50" w:before="156" w:after="50" w:line="460" w:lineRule="exact"/>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术资格</w:t>
            </w:r>
          </w:p>
        </w:tc>
        <w:tc>
          <w:tcPr>
            <w:tcW w:w="1260" w:type="dxa"/>
            <w:tcBorders>
              <w:top w:val="single" w:sz="4" w:space="0" w:color="auto"/>
              <w:left w:val="single" w:sz="4" w:space="0" w:color="auto"/>
              <w:bottom w:val="single" w:sz="4" w:space="0" w:color="auto"/>
              <w:right w:val="single" w:sz="4" w:space="0" w:color="auto"/>
            </w:tcBorders>
            <w:vAlign w:val="center"/>
          </w:tcPr>
          <w:p w:rsidR="00EE0384" w:rsidRPr="006447BF" w:rsidRDefault="00EE0384" w:rsidP="00EE0384">
            <w:pPr>
              <w:snapToGrid w:val="0"/>
              <w:spacing w:beforeLines="50" w:before="156" w:after="50" w:line="460" w:lineRule="exact"/>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证书</w:t>
            </w:r>
          </w:p>
          <w:p w:rsidR="00EE0384" w:rsidRPr="006447BF" w:rsidRDefault="00EE0384" w:rsidP="00EE0384">
            <w:pPr>
              <w:snapToGrid w:val="0"/>
              <w:spacing w:beforeLines="50" w:before="156" w:after="50" w:line="460" w:lineRule="exact"/>
              <w:jc w:val="center"/>
              <w:rPr>
                <w:rFonts w:ascii="仿宋" w:eastAsia="仿宋_GB2312" w:hAnsi="仿宋" w:hint="eastAsia"/>
                <w:color w:val="000000"/>
                <w:sz w:val="30"/>
                <w:szCs w:val="30"/>
              </w:rPr>
            </w:pPr>
            <w:r w:rsidRPr="006447BF">
              <w:rPr>
                <w:rFonts w:ascii="仿宋" w:eastAsia="仿宋_GB2312" w:hAnsi="仿宋" w:hint="eastAsia"/>
                <w:color w:val="000000"/>
                <w:sz w:val="30"/>
                <w:szCs w:val="30"/>
              </w:rPr>
              <w:t>编号</w:t>
            </w:r>
          </w:p>
        </w:tc>
        <w:tc>
          <w:tcPr>
            <w:tcW w:w="1800" w:type="dxa"/>
            <w:tcBorders>
              <w:top w:val="single" w:sz="4" w:space="0" w:color="auto"/>
              <w:left w:val="single" w:sz="4" w:space="0" w:color="auto"/>
              <w:bottom w:val="single" w:sz="4" w:space="0" w:color="auto"/>
              <w:right w:val="single" w:sz="4" w:space="0" w:color="auto"/>
            </w:tcBorders>
            <w:vAlign w:val="center"/>
          </w:tcPr>
          <w:p w:rsidR="00EE0384" w:rsidRPr="006447BF" w:rsidRDefault="00EE0384" w:rsidP="00EE0384">
            <w:pPr>
              <w:snapToGrid w:val="0"/>
              <w:spacing w:beforeLines="50" w:before="156" w:after="50" w:line="460" w:lineRule="exact"/>
              <w:jc w:val="center"/>
              <w:rPr>
                <w:rFonts w:ascii="仿宋" w:eastAsia="仿宋_GB2312" w:hAnsi="仿宋" w:hint="eastAsia"/>
                <w:bCs/>
                <w:color w:val="000000"/>
                <w:sz w:val="30"/>
                <w:szCs w:val="30"/>
              </w:rPr>
            </w:pPr>
            <w:r w:rsidRPr="006447BF">
              <w:rPr>
                <w:rFonts w:ascii="仿宋" w:eastAsia="仿宋_GB2312" w:hAnsi="仿宋" w:hint="eastAsia"/>
                <w:bCs/>
                <w:color w:val="000000"/>
                <w:sz w:val="30"/>
                <w:szCs w:val="30"/>
              </w:rPr>
              <w:t>参加本单位工作时间</w:t>
            </w:r>
          </w:p>
        </w:tc>
        <w:tc>
          <w:tcPr>
            <w:tcW w:w="1800" w:type="dxa"/>
            <w:tcBorders>
              <w:top w:val="single" w:sz="4" w:space="0" w:color="auto"/>
              <w:left w:val="single" w:sz="4" w:space="0" w:color="auto"/>
              <w:bottom w:val="single" w:sz="4" w:space="0" w:color="auto"/>
              <w:right w:val="single" w:sz="4" w:space="0" w:color="auto"/>
            </w:tcBorders>
            <w:vAlign w:val="center"/>
          </w:tcPr>
          <w:p w:rsidR="00EE0384" w:rsidRPr="006447BF" w:rsidRDefault="00EE0384" w:rsidP="00EE0384">
            <w:pPr>
              <w:snapToGrid w:val="0"/>
              <w:spacing w:beforeLines="50" w:before="156" w:after="50" w:line="460" w:lineRule="exact"/>
              <w:jc w:val="center"/>
              <w:rPr>
                <w:rFonts w:ascii="仿宋" w:eastAsia="仿宋_GB2312" w:hAnsi="仿宋" w:hint="eastAsia"/>
                <w:bCs/>
                <w:color w:val="000000"/>
                <w:sz w:val="30"/>
                <w:szCs w:val="30"/>
              </w:rPr>
            </w:pPr>
            <w:r w:rsidRPr="006447BF">
              <w:rPr>
                <w:rFonts w:ascii="仿宋" w:eastAsia="仿宋_GB2312" w:hAnsi="仿宋" w:hint="eastAsia"/>
                <w:bCs/>
                <w:color w:val="000000"/>
                <w:sz w:val="30"/>
                <w:szCs w:val="30"/>
              </w:rPr>
              <w:t>劳动合</w:t>
            </w:r>
          </w:p>
          <w:p w:rsidR="00EE0384" w:rsidRPr="006447BF" w:rsidRDefault="00EE0384" w:rsidP="00EE0384">
            <w:pPr>
              <w:snapToGrid w:val="0"/>
              <w:spacing w:beforeLines="50" w:before="156" w:after="50" w:line="460" w:lineRule="exact"/>
              <w:jc w:val="center"/>
              <w:rPr>
                <w:rFonts w:ascii="仿宋" w:eastAsia="仿宋_GB2312" w:hAnsi="仿宋" w:hint="eastAsia"/>
                <w:bCs/>
                <w:color w:val="000000"/>
                <w:sz w:val="30"/>
                <w:szCs w:val="30"/>
              </w:rPr>
            </w:pPr>
            <w:r w:rsidRPr="006447BF">
              <w:rPr>
                <w:rFonts w:ascii="仿宋" w:eastAsia="仿宋_GB2312" w:hAnsi="仿宋" w:hint="eastAsia"/>
                <w:bCs/>
                <w:color w:val="000000"/>
                <w:sz w:val="30"/>
                <w:szCs w:val="30"/>
              </w:rPr>
              <w:t>同编号</w:t>
            </w:r>
          </w:p>
        </w:tc>
      </w:tr>
      <w:tr w:rsidR="00EE0384" w:rsidRPr="006447BF" w:rsidTr="00E9085F">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663"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r>
      <w:tr w:rsidR="00EE0384" w:rsidRPr="006447BF" w:rsidTr="00E9085F">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663"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r>
      <w:tr w:rsidR="00EE0384" w:rsidRPr="006447BF" w:rsidTr="00E9085F">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663"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pStyle w:val="a8"/>
              <w:snapToGrid w:val="0"/>
              <w:spacing w:beforeLines="50" w:before="156" w:after="50" w:line="460" w:lineRule="exact"/>
              <w:ind w:left="6000"/>
              <w:rPr>
                <w:rFonts w:ascii="仿宋" w:eastAsia="仿宋_GB2312" w:hAnsi="仿宋" w:hint="eastAsia"/>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r>
      <w:tr w:rsidR="00EE0384" w:rsidRPr="006447BF" w:rsidTr="00E9085F">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663"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r>
      <w:tr w:rsidR="00EE0384" w:rsidRPr="006447BF" w:rsidTr="00E9085F">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663"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r>
      <w:tr w:rsidR="00EE0384" w:rsidRPr="006447BF" w:rsidTr="00E9085F">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663"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r>
      <w:tr w:rsidR="00EE0384" w:rsidRPr="006447BF" w:rsidTr="00E9085F">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663"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r>
      <w:tr w:rsidR="00EE0384" w:rsidRPr="006447BF" w:rsidTr="00E9085F">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663"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r>
      <w:tr w:rsidR="00EE0384" w:rsidRPr="006447BF" w:rsidTr="00E9085F">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004"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663"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26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EE0384" w:rsidRPr="006447BF" w:rsidRDefault="00EE0384" w:rsidP="00EE0384">
            <w:pPr>
              <w:snapToGrid w:val="0"/>
              <w:spacing w:beforeLines="50" w:before="156" w:after="50" w:line="460" w:lineRule="exact"/>
              <w:rPr>
                <w:rFonts w:ascii="仿宋" w:eastAsia="仿宋_GB2312" w:hAnsi="仿宋" w:hint="eastAsia"/>
                <w:color w:val="000000"/>
                <w:sz w:val="30"/>
                <w:szCs w:val="30"/>
              </w:rPr>
            </w:pPr>
          </w:p>
        </w:tc>
      </w:tr>
    </w:tbl>
    <w:p w:rsidR="00EE0384" w:rsidRPr="006447BF" w:rsidRDefault="00EE0384" w:rsidP="00EE0384">
      <w:pPr>
        <w:snapToGrid w:val="0"/>
        <w:spacing w:before="50" w:afterLines="50" w:after="156" w:line="460" w:lineRule="exact"/>
        <w:jc w:val="left"/>
        <w:rPr>
          <w:rFonts w:ascii="仿宋" w:eastAsia="仿宋_GB2312" w:hAnsi="仿宋" w:hint="eastAsia"/>
          <w:color w:val="000000"/>
          <w:sz w:val="30"/>
          <w:szCs w:val="30"/>
        </w:rPr>
      </w:pPr>
      <w:r w:rsidRPr="006447BF">
        <w:rPr>
          <w:rFonts w:ascii="仿宋" w:eastAsia="仿宋_GB2312" w:hAnsi="仿宋" w:hint="eastAsia"/>
          <w:color w:val="000000"/>
          <w:sz w:val="30"/>
          <w:szCs w:val="30"/>
        </w:rPr>
        <w:t>注：在填写时，如本表格不适合投标单位的实际情况，可根据本表格式</w:t>
      </w:r>
      <w:proofErr w:type="gramStart"/>
      <w:r w:rsidRPr="006447BF">
        <w:rPr>
          <w:rFonts w:ascii="仿宋" w:eastAsia="仿宋_GB2312" w:hAnsi="仿宋" w:hint="eastAsia"/>
          <w:color w:val="000000"/>
          <w:sz w:val="30"/>
          <w:szCs w:val="30"/>
        </w:rPr>
        <w:t>自行划表填写</w:t>
      </w:r>
      <w:proofErr w:type="gramEnd"/>
      <w:r w:rsidRPr="006447BF">
        <w:rPr>
          <w:rFonts w:ascii="仿宋" w:eastAsia="仿宋_GB2312" w:hAnsi="仿宋" w:hint="eastAsia"/>
          <w:color w:val="000000"/>
          <w:sz w:val="30"/>
          <w:szCs w:val="30"/>
        </w:rPr>
        <w:t>。</w:t>
      </w:r>
      <w:r w:rsidRPr="006447BF">
        <w:rPr>
          <w:rFonts w:ascii="仿宋" w:eastAsia="仿宋_GB2312" w:hAnsi="仿宋" w:hint="eastAsia"/>
          <w:color w:val="000000"/>
          <w:sz w:val="30"/>
          <w:szCs w:val="30"/>
        </w:rPr>
        <w:t xml:space="preserve"> </w:t>
      </w:r>
    </w:p>
    <w:p w:rsidR="00EE0384" w:rsidRPr="006447BF" w:rsidRDefault="00EE0384" w:rsidP="00EE0384">
      <w:pPr>
        <w:snapToGrid w:val="0"/>
        <w:spacing w:before="50" w:afterLines="50" w:after="156" w:line="460" w:lineRule="exact"/>
        <w:jc w:val="left"/>
        <w:rPr>
          <w:rFonts w:ascii="仿宋" w:eastAsia="仿宋_GB2312" w:hAnsi="仿宋" w:hint="eastAsia"/>
          <w:color w:val="000000"/>
          <w:sz w:val="30"/>
          <w:szCs w:val="30"/>
        </w:rPr>
      </w:pPr>
    </w:p>
    <w:p w:rsidR="00EE0384" w:rsidRPr="006447BF" w:rsidRDefault="00EE0384" w:rsidP="00EE0384">
      <w:pPr>
        <w:snapToGrid w:val="0"/>
        <w:spacing w:before="50" w:after="50" w:line="460" w:lineRule="exact"/>
        <w:rPr>
          <w:rFonts w:ascii="仿宋" w:eastAsia="仿宋_GB2312" w:hAnsi="仿宋" w:hint="eastAsia"/>
          <w:color w:val="000000"/>
          <w:spacing w:val="20"/>
          <w:sz w:val="30"/>
          <w:szCs w:val="30"/>
          <w:u w:val="single"/>
        </w:rPr>
      </w:pPr>
      <w:r w:rsidRPr="006447BF">
        <w:rPr>
          <w:rFonts w:ascii="仿宋" w:eastAsia="仿宋_GB2312" w:hAnsi="仿宋" w:hint="eastAsia"/>
          <w:color w:val="000000"/>
          <w:spacing w:val="20"/>
          <w:sz w:val="30"/>
          <w:szCs w:val="30"/>
        </w:rPr>
        <w:t>全权代表签名：</w:t>
      </w:r>
      <w:r w:rsidRPr="006447BF">
        <w:rPr>
          <w:rFonts w:ascii="仿宋" w:eastAsia="仿宋_GB2312" w:hAnsi="仿宋" w:hint="eastAsia"/>
          <w:color w:val="000000"/>
          <w:spacing w:val="20"/>
          <w:sz w:val="30"/>
          <w:szCs w:val="30"/>
          <w:u w:val="single"/>
        </w:rPr>
        <w:t xml:space="preserve">              </w:t>
      </w:r>
      <w:r w:rsidRPr="006447BF">
        <w:rPr>
          <w:rFonts w:ascii="仿宋" w:eastAsia="仿宋_GB2312" w:hAnsi="仿宋" w:hint="eastAsia"/>
          <w:color w:val="000000"/>
          <w:spacing w:val="20"/>
          <w:sz w:val="30"/>
          <w:szCs w:val="30"/>
        </w:rPr>
        <w:t xml:space="preserve"> </w:t>
      </w:r>
      <w:r w:rsidRPr="006447BF">
        <w:rPr>
          <w:rFonts w:ascii="仿宋" w:eastAsia="仿宋_GB2312" w:hAnsi="仿宋" w:hint="eastAsia"/>
          <w:color w:val="000000"/>
          <w:spacing w:val="20"/>
          <w:sz w:val="30"/>
          <w:szCs w:val="30"/>
        </w:rPr>
        <w:t>日</w:t>
      </w:r>
      <w:r w:rsidRPr="006447BF">
        <w:rPr>
          <w:rFonts w:ascii="仿宋" w:eastAsia="仿宋_GB2312" w:hAnsi="仿宋" w:hint="eastAsia"/>
          <w:color w:val="000000"/>
          <w:spacing w:val="20"/>
          <w:sz w:val="30"/>
          <w:szCs w:val="30"/>
        </w:rPr>
        <w:t xml:space="preserve">  </w:t>
      </w:r>
      <w:r w:rsidRPr="006447BF">
        <w:rPr>
          <w:rFonts w:ascii="仿宋" w:eastAsia="仿宋_GB2312" w:hAnsi="仿宋" w:hint="eastAsia"/>
          <w:color w:val="000000"/>
          <w:spacing w:val="20"/>
          <w:sz w:val="30"/>
          <w:szCs w:val="30"/>
        </w:rPr>
        <w:t>期：</w:t>
      </w:r>
      <w:r w:rsidRPr="006447BF">
        <w:rPr>
          <w:rFonts w:ascii="仿宋" w:eastAsia="仿宋_GB2312" w:hAnsi="仿宋" w:hint="eastAsia"/>
          <w:color w:val="000000"/>
          <w:spacing w:val="20"/>
          <w:sz w:val="30"/>
          <w:szCs w:val="30"/>
          <w:u w:val="single"/>
        </w:rPr>
        <w:t xml:space="preserve">        </w:t>
      </w:r>
    </w:p>
    <w:p w:rsidR="00EE0384" w:rsidRPr="006447BF" w:rsidRDefault="00EE0384" w:rsidP="00EE0384">
      <w:pPr>
        <w:snapToGrid w:val="0"/>
        <w:spacing w:before="50" w:afterLines="50" w:after="156" w:line="460" w:lineRule="exact"/>
        <w:jc w:val="left"/>
        <w:rPr>
          <w:rFonts w:ascii="仿宋" w:eastAsia="仿宋_GB2312" w:hAnsi="仿宋" w:hint="eastAsia"/>
          <w:color w:val="000000"/>
          <w:sz w:val="30"/>
          <w:szCs w:val="30"/>
        </w:rPr>
      </w:pPr>
    </w:p>
    <w:p w:rsidR="00EE0384" w:rsidRPr="00EE0384" w:rsidRDefault="00EE0384" w:rsidP="00EE0384">
      <w:pPr>
        <w:rPr>
          <w:rFonts w:hint="eastAsia"/>
        </w:rPr>
      </w:pPr>
    </w:p>
    <w:p w:rsidR="00BA00A2" w:rsidRDefault="00BA00A2" w:rsidP="00DF0E2B">
      <w:pPr>
        <w:widowControl/>
        <w:spacing w:line="360" w:lineRule="auto"/>
        <w:jc w:val="left"/>
        <w:rPr>
          <w:b/>
          <w:bCs/>
          <w:kern w:val="44"/>
          <w:sz w:val="44"/>
          <w:szCs w:val="44"/>
        </w:rPr>
      </w:pPr>
      <w:r>
        <w:br w:type="page"/>
      </w:r>
    </w:p>
    <w:p w:rsidR="00BA00A2" w:rsidRPr="00BA00A2" w:rsidRDefault="00BA00A2" w:rsidP="00DF0E2B">
      <w:pPr>
        <w:pStyle w:val="1"/>
        <w:numPr>
          <w:ilvl w:val="0"/>
          <w:numId w:val="3"/>
        </w:numPr>
        <w:spacing w:before="0" w:after="0" w:line="360" w:lineRule="auto"/>
        <w:rPr>
          <w:rFonts w:hint="eastAsia"/>
        </w:rPr>
      </w:pPr>
      <w:bookmarkStart w:id="8" w:name="_Toc438460741"/>
      <w:r>
        <w:rPr>
          <w:rFonts w:hint="eastAsia"/>
        </w:rPr>
        <w:lastRenderedPageBreak/>
        <w:t>工程量、人工费清单</w:t>
      </w:r>
      <w:bookmarkEnd w:id="8"/>
    </w:p>
    <w:p w:rsidR="00BA00A2" w:rsidRDefault="00BA00A2" w:rsidP="00DF0E2B">
      <w:pPr>
        <w:widowControl/>
        <w:spacing w:line="360" w:lineRule="auto"/>
        <w:jc w:val="left"/>
        <w:rPr>
          <w:b/>
          <w:bCs/>
          <w:kern w:val="44"/>
          <w:sz w:val="44"/>
          <w:szCs w:val="44"/>
        </w:rPr>
      </w:pPr>
      <w:r>
        <w:br w:type="page"/>
      </w:r>
    </w:p>
    <w:p w:rsidR="00BA00A2" w:rsidRPr="00BA00A2" w:rsidRDefault="00BA00A2" w:rsidP="00DF0E2B">
      <w:pPr>
        <w:pStyle w:val="1"/>
        <w:numPr>
          <w:ilvl w:val="0"/>
          <w:numId w:val="3"/>
        </w:numPr>
        <w:spacing w:before="0" w:after="0" w:line="360" w:lineRule="auto"/>
        <w:rPr>
          <w:rFonts w:hint="eastAsia"/>
        </w:rPr>
      </w:pPr>
      <w:bookmarkStart w:id="9" w:name="_Toc438460742"/>
      <w:r>
        <w:rPr>
          <w:rFonts w:hint="eastAsia"/>
        </w:rPr>
        <w:lastRenderedPageBreak/>
        <w:t>技术服务、技术培训、售后服务的内容和措施</w:t>
      </w:r>
      <w:bookmarkEnd w:id="9"/>
    </w:p>
    <w:p w:rsidR="00BA00A2" w:rsidRDefault="00BA00A2" w:rsidP="00DF0E2B">
      <w:pPr>
        <w:widowControl/>
        <w:spacing w:line="360" w:lineRule="auto"/>
        <w:jc w:val="left"/>
        <w:rPr>
          <w:b/>
          <w:bCs/>
          <w:kern w:val="44"/>
          <w:sz w:val="44"/>
          <w:szCs w:val="44"/>
        </w:rPr>
      </w:pPr>
      <w:r>
        <w:br w:type="page"/>
      </w:r>
    </w:p>
    <w:p w:rsidR="00E075EA" w:rsidRDefault="00BA00A2" w:rsidP="00E075EA">
      <w:pPr>
        <w:pStyle w:val="1"/>
        <w:numPr>
          <w:ilvl w:val="0"/>
          <w:numId w:val="3"/>
        </w:numPr>
        <w:spacing w:before="0" w:after="0" w:line="360" w:lineRule="auto"/>
        <w:rPr>
          <w:rFonts w:hint="eastAsia"/>
        </w:rPr>
      </w:pPr>
      <w:bookmarkStart w:id="10" w:name="_Toc438460743"/>
      <w:r w:rsidRPr="00BA00A2">
        <w:rPr>
          <w:rFonts w:hint="eastAsia"/>
        </w:rPr>
        <w:lastRenderedPageBreak/>
        <w:t>选配件、专用耗材、售后服务优惠表（若有）</w:t>
      </w:r>
      <w:bookmarkEnd w:id="10"/>
    </w:p>
    <w:p w:rsidR="00E075EA" w:rsidRPr="006447BF" w:rsidRDefault="00E075EA" w:rsidP="00E075EA">
      <w:pPr>
        <w:snapToGrid w:val="0"/>
        <w:spacing w:before="50" w:afterLines="50" w:after="156"/>
        <w:jc w:val="center"/>
        <w:rPr>
          <w:rFonts w:ascii="宋体" w:eastAsia="仿宋_GB2312" w:hAnsi="宋体" w:hint="eastAsia"/>
          <w:b/>
          <w:color w:val="000000"/>
          <w:sz w:val="36"/>
          <w:szCs w:val="36"/>
        </w:rPr>
      </w:pPr>
      <w:r w:rsidRPr="006447BF">
        <w:rPr>
          <w:rFonts w:ascii="宋体" w:eastAsia="仿宋_GB2312" w:hAnsi="宋体" w:hint="eastAsia"/>
          <w:b/>
          <w:color w:val="000000"/>
          <w:sz w:val="36"/>
          <w:szCs w:val="36"/>
        </w:rPr>
        <w:t>选配件、专用耗材、售后服务优惠表（若有）</w:t>
      </w:r>
    </w:p>
    <w:p w:rsidR="00E075EA" w:rsidRPr="006447BF" w:rsidRDefault="00E075EA" w:rsidP="00E075EA">
      <w:pPr>
        <w:snapToGrid w:val="0"/>
        <w:spacing w:before="50" w:afterLines="50" w:after="156"/>
        <w:jc w:val="center"/>
        <w:rPr>
          <w:rFonts w:ascii="仿宋" w:eastAsia="仿宋_GB2312" w:hAnsi="仿宋" w:hint="eastAsia"/>
          <w:b/>
          <w:color w:val="000000"/>
          <w:sz w:val="32"/>
          <w:szCs w:val="32"/>
        </w:rPr>
      </w:pPr>
    </w:p>
    <w:p w:rsidR="00E075EA" w:rsidRPr="006447BF" w:rsidRDefault="00E075EA" w:rsidP="00E075EA">
      <w:pPr>
        <w:pStyle w:val="a6"/>
        <w:snapToGrid w:val="0"/>
        <w:rPr>
          <w:rFonts w:ascii="仿宋" w:eastAsia="仿宋_GB2312" w:hAnsi="仿宋" w:hint="eastAsia"/>
          <w:color w:val="000000"/>
          <w:sz w:val="30"/>
          <w:szCs w:val="30"/>
          <w:u w:val="single"/>
        </w:rPr>
      </w:pPr>
      <w:proofErr w:type="spellStart"/>
      <w:r w:rsidRPr="006447BF">
        <w:rPr>
          <w:rFonts w:ascii="仿宋" w:eastAsia="仿宋_GB2312" w:hAnsi="仿宋" w:hint="eastAsia"/>
          <w:color w:val="000000"/>
          <w:sz w:val="30"/>
          <w:szCs w:val="30"/>
        </w:rPr>
        <w:t>供应商全称（公章</w:t>
      </w:r>
      <w:proofErr w:type="spellEnd"/>
      <w:r w:rsidRPr="006447BF">
        <w:rPr>
          <w:rFonts w:ascii="仿宋" w:eastAsia="仿宋_GB2312" w:hAnsi="仿宋" w:hint="eastAsia"/>
          <w:color w:val="000000"/>
          <w:sz w:val="30"/>
          <w:szCs w:val="30"/>
        </w:rPr>
        <w:t>）：</w:t>
      </w:r>
      <w:r w:rsidRPr="006447BF">
        <w:rPr>
          <w:rFonts w:ascii="仿宋" w:eastAsia="仿宋_GB2312" w:hAnsi="仿宋" w:hint="eastAsia"/>
          <w:color w:val="000000"/>
          <w:sz w:val="30"/>
          <w:szCs w:val="30"/>
        </w:rPr>
        <w:t xml:space="preserve"> </w:t>
      </w:r>
      <w:r w:rsidRPr="006447BF">
        <w:rPr>
          <w:rFonts w:ascii="仿宋" w:eastAsia="仿宋_GB2312" w:hAnsi="仿宋" w:hint="eastAsia"/>
          <w:color w:val="000000"/>
          <w:sz w:val="30"/>
          <w:szCs w:val="30"/>
          <w:u w:val="single"/>
        </w:rPr>
        <w:t xml:space="preserve">         </w:t>
      </w:r>
      <w:r w:rsidRPr="006447BF">
        <w:rPr>
          <w:rFonts w:ascii="仿宋" w:eastAsia="仿宋_GB2312" w:hAnsi="仿宋" w:hint="eastAsia"/>
          <w:color w:val="000000"/>
          <w:sz w:val="30"/>
          <w:szCs w:val="30"/>
        </w:rPr>
        <w:t xml:space="preserve">                </w:t>
      </w:r>
      <w:proofErr w:type="spellStart"/>
      <w:r w:rsidRPr="006447BF">
        <w:rPr>
          <w:rFonts w:ascii="仿宋" w:eastAsia="仿宋_GB2312" w:hAnsi="仿宋" w:hint="eastAsia"/>
          <w:color w:val="000000"/>
          <w:sz w:val="30"/>
          <w:szCs w:val="30"/>
        </w:rPr>
        <w:t>标项</w:t>
      </w:r>
      <w:proofErr w:type="spellEnd"/>
      <w:r w:rsidRPr="006447BF">
        <w:rPr>
          <w:rFonts w:ascii="仿宋" w:eastAsia="仿宋_GB2312" w:hAnsi="仿宋" w:hint="eastAsia"/>
          <w:color w:val="000000"/>
          <w:sz w:val="30"/>
          <w:szCs w:val="30"/>
        </w:rPr>
        <w:t>：</w:t>
      </w:r>
      <w:r w:rsidRPr="006447BF">
        <w:rPr>
          <w:rFonts w:ascii="仿宋" w:eastAsia="仿宋_GB2312" w:hAnsi="仿宋" w:hint="eastAsia"/>
          <w:color w:val="000000"/>
          <w:sz w:val="30"/>
          <w:szCs w:val="30"/>
          <w:u w:val="single"/>
        </w:rPr>
        <w:t xml:space="preserve">       </w:t>
      </w:r>
    </w:p>
    <w:tbl>
      <w:tblPr>
        <w:tblW w:w="8700"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15"/>
        <w:gridCol w:w="2565"/>
        <w:gridCol w:w="1440"/>
        <w:gridCol w:w="1440"/>
        <w:gridCol w:w="2340"/>
      </w:tblGrid>
      <w:tr w:rsidR="00E075EA" w:rsidRPr="006447BF" w:rsidTr="00E9085F">
        <w:trPr>
          <w:trHeight w:val="601"/>
        </w:trPr>
        <w:tc>
          <w:tcPr>
            <w:tcW w:w="91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r w:rsidRPr="006447BF">
              <w:rPr>
                <w:rFonts w:ascii="仿宋" w:eastAsia="仿宋_GB2312" w:hAnsi="仿宋" w:hint="eastAsia"/>
                <w:color w:val="000000"/>
                <w:sz w:val="30"/>
                <w:szCs w:val="30"/>
                <w:lang w:val="en-US" w:eastAsia="zh-CN"/>
              </w:rPr>
              <w:t>序号</w:t>
            </w:r>
          </w:p>
        </w:tc>
        <w:tc>
          <w:tcPr>
            <w:tcW w:w="2565" w:type="dxa"/>
            <w:tcBorders>
              <w:top w:val="single" w:sz="4" w:space="0" w:color="auto"/>
              <w:left w:val="single" w:sz="4" w:space="0" w:color="auto"/>
              <w:bottom w:val="single" w:sz="2" w:space="0" w:color="auto"/>
              <w:right w:val="single" w:sz="4"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r w:rsidRPr="006447BF">
              <w:rPr>
                <w:rFonts w:ascii="仿宋" w:eastAsia="仿宋_GB2312" w:hAnsi="仿宋" w:hint="eastAsia"/>
                <w:color w:val="000000"/>
                <w:sz w:val="30"/>
                <w:szCs w:val="30"/>
                <w:lang w:val="en-US" w:eastAsia="zh-CN"/>
              </w:rPr>
              <w:t>优惠内容</w:t>
            </w:r>
          </w:p>
        </w:tc>
        <w:tc>
          <w:tcPr>
            <w:tcW w:w="1440" w:type="dxa"/>
            <w:tcBorders>
              <w:top w:val="single" w:sz="4" w:space="0" w:color="auto"/>
              <w:left w:val="single" w:sz="4" w:space="0" w:color="auto"/>
              <w:bottom w:val="single" w:sz="2" w:space="0" w:color="auto"/>
              <w:right w:val="single" w:sz="4"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r w:rsidRPr="006447BF">
              <w:rPr>
                <w:rFonts w:ascii="仿宋" w:eastAsia="仿宋_GB2312" w:hAnsi="仿宋" w:hint="eastAsia"/>
                <w:color w:val="000000"/>
                <w:sz w:val="30"/>
                <w:szCs w:val="30"/>
                <w:lang w:val="en-US" w:eastAsia="zh-CN"/>
              </w:rPr>
              <w:t>适用机型</w:t>
            </w:r>
          </w:p>
        </w:tc>
        <w:tc>
          <w:tcPr>
            <w:tcW w:w="1440" w:type="dxa"/>
            <w:tcBorders>
              <w:top w:val="single" w:sz="4" w:space="0" w:color="auto"/>
              <w:left w:val="single" w:sz="4" w:space="0" w:color="auto"/>
              <w:bottom w:val="single" w:sz="2" w:space="0" w:color="auto"/>
              <w:right w:val="single" w:sz="4" w:space="0" w:color="auto"/>
            </w:tcBorders>
            <w:tcMar>
              <w:top w:w="15" w:type="dxa"/>
              <w:left w:w="15" w:type="dxa"/>
              <w:bottom w:w="0" w:type="dxa"/>
              <w:right w:w="15" w:type="dxa"/>
            </w:tcMar>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r w:rsidRPr="006447BF">
              <w:rPr>
                <w:rFonts w:ascii="仿宋" w:eastAsia="仿宋_GB2312" w:hAnsi="仿宋" w:hint="eastAsia"/>
                <w:color w:val="000000"/>
                <w:sz w:val="30"/>
                <w:szCs w:val="30"/>
                <w:lang w:val="en-US" w:eastAsia="zh-CN"/>
              </w:rPr>
              <w:t>单价</w:t>
            </w:r>
          </w:p>
        </w:tc>
        <w:tc>
          <w:tcPr>
            <w:tcW w:w="2340" w:type="dxa"/>
            <w:tcBorders>
              <w:top w:val="single" w:sz="4" w:space="0" w:color="auto"/>
              <w:left w:val="single" w:sz="4" w:space="0" w:color="auto"/>
              <w:bottom w:val="single" w:sz="2" w:space="0" w:color="auto"/>
              <w:right w:val="single" w:sz="4"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r w:rsidRPr="006447BF">
              <w:rPr>
                <w:rFonts w:ascii="仿宋" w:eastAsia="仿宋_GB2312" w:hAnsi="仿宋" w:hint="eastAsia"/>
                <w:color w:val="000000"/>
                <w:sz w:val="30"/>
                <w:szCs w:val="30"/>
                <w:lang w:val="en-US" w:eastAsia="zh-CN"/>
              </w:rPr>
              <w:t>比投标报价</w:t>
            </w:r>
          </w:p>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r w:rsidRPr="006447BF">
              <w:rPr>
                <w:rFonts w:ascii="仿宋" w:eastAsia="仿宋_GB2312" w:hAnsi="仿宋" w:hint="eastAsia"/>
                <w:color w:val="000000"/>
                <w:sz w:val="30"/>
                <w:szCs w:val="30"/>
                <w:lang w:val="en-US" w:eastAsia="zh-CN"/>
              </w:rPr>
              <w:t>优惠率（</w:t>
            </w:r>
            <w:r w:rsidRPr="006447BF">
              <w:rPr>
                <w:rFonts w:ascii="仿宋" w:eastAsia="仿宋_GB2312" w:hAnsi="仿宋" w:hint="eastAsia"/>
                <w:color w:val="000000"/>
                <w:sz w:val="30"/>
                <w:szCs w:val="30"/>
                <w:lang w:val="en-US" w:eastAsia="zh-CN"/>
              </w:rPr>
              <w:t>%</w:t>
            </w:r>
            <w:r w:rsidRPr="006447BF">
              <w:rPr>
                <w:rFonts w:ascii="仿宋" w:eastAsia="仿宋_GB2312" w:hAnsi="仿宋" w:hint="eastAsia"/>
                <w:color w:val="000000"/>
                <w:sz w:val="30"/>
                <w:szCs w:val="30"/>
                <w:lang w:val="en-US" w:eastAsia="zh-CN"/>
              </w:rPr>
              <w:t>）</w:t>
            </w:r>
          </w:p>
        </w:tc>
      </w:tr>
      <w:tr w:rsidR="00E075EA" w:rsidRPr="006447BF" w:rsidTr="00E9085F">
        <w:trPr>
          <w:trHeight w:val="285"/>
        </w:trPr>
        <w:tc>
          <w:tcPr>
            <w:tcW w:w="915" w:type="dxa"/>
            <w:tcBorders>
              <w:top w:val="single" w:sz="4" w:space="0" w:color="auto"/>
              <w:left w:val="single" w:sz="4" w:space="0" w:color="auto"/>
              <w:bottom w:val="single" w:sz="4" w:space="0" w:color="auto"/>
              <w:right w:val="single" w:sz="2" w:space="0" w:color="auto"/>
            </w:tcBorders>
            <w:noWrap/>
            <w:tcMar>
              <w:top w:w="15" w:type="dxa"/>
              <w:left w:w="15" w:type="dxa"/>
              <w:bottom w:w="0" w:type="dxa"/>
              <w:right w:w="15" w:type="dxa"/>
            </w:tcMar>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r w:rsidRPr="006447BF">
              <w:rPr>
                <w:rFonts w:ascii="仿宋" w:eastAsia="仿宋_GB2312" w:hAnsi="仿宋" w:hint="eastAsia"/>
                <w:color w:val="000000"/>
                <w:sz w:val="30"/>
                <w:szCs w:val="30"/>
                <w:lang w:val="en-US" w:eastAsia="zh-CN"/>
              </w:rPr>
              <w:t>1</w:t>
            </w:r>
          </w:p>
        </w:tc>
        <w:tc>
          <w:tcPr>
            <w:tcW w:w="2565" w:type="dxa"/>
            <w:tcBorders>
              <w:top w:val="single" w:sz="2" w:space="0" w:color="auto"/>
              <w:left w:val="single" w:sz="2" w:space="0" w:color="auto"/>
              <w:bottom w:val="single" w:sz="6" w:space="0" w:color="auto"/>
              <w:right w:val="single" w:sz="4"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1440" w:type="dxa"/>
            <w:tcBorders>
              <w:top w:val="single" w:sz="2" w:space="0" w:color="auto"/>
              <w:left w:val="single" w:sz="4" w:space="0" w:color="auto"/>
              <w:bottom w:val="single" w:sz="6" w:space="0" w:color="auto"/>
              <w:right w:val="single" w:sz="6"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1440" w:type="dxa"/>
            <w:tcBorders>
              <w:top w:val="single" w:sz="2"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2340" w:type="dxa"/>
            <w:tcBorders>
              <w:top w:val="single" w:sz="2" w:space="0" w:color="auto"/>
              <w:left w:val="single" w:sz="6" w:space="0" w:color="auto"/>
              <w:bottom w:val="single" w:sz="6" w:space="0" w:color="auto"/>
              <w:right w:val="single" w:sz="2"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r>
      <w:tr w:rsidR="00E075EA" w:rsidRPr="006447BF" w:rsidTr="00E9085F">
        <w:trPr>
          <w:trHeight w:val="285"/>
        </w:trPr>
        <w:tc>
          <w:tcPr>
            <w:tcW w:w="915" w:type="dxa"/>
            <w:tcBorders>
              <w:top w:val="single" w:sz="4" w:space="0" w:color="auto"/>
              <w:left w:val="single" w:sz="4" w:space="0" w:color="auto"/>
              <w:bottom w:val="single" w:sz="4" w:space="0" w:color="auto"/>
              <w:right w:val="single" w:sz="2" w:space="0" w:color="auto"/>
            </w:tcBorders>
            <w:noWrap/>
            <w:tcMar>
              <w:top w:w="15" w:type="dxa"/>
              <w:left w:w="15" w:type="dxa"/>
              <w:bottom w:w="0" w:type="dxa"/>
              <w:right w:w="15" w:type="dxa"/>
            </w:tcMar>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r w:rsidRPr="006447BF">
              <w:rPr>
                <w:rFonts w:ascii="仿宋" w:eastAsia="仿宋_GB2312" w:hAnsi="仿宋" w:hint="eastAsia"/>
                <w:color w:val="000000"/>
                <w:sz w:val="30"/>
                <w:szCs w:val="30"/>
                <w:lang w:val="en-US" w:eastAsia="zh-CN"/>
              </w:rPr>
              <w:t>2</w:t>
            </w:r>
          </w:p>
        </w:tc>
        <w:tc>
          <w:tcPr>
            <w:tcW w:w="2565" w:type="dxa"/>
            <w:tcBorders>
              <w:top w:val="single" w:sz="6" w:space="0" w:color="auto"/>
              <w:left w:val="single" w:sz="2" w:space="0" w:color="auto"/>
              <w:bottom w:val="single" w:sz="6" w:space="0" w:color="auto"/>
              <w:right w:val="single" w:sz="4"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1440" w:type="dxa"/>
            <w:tcBorders>
              <w:top w:val="single" w:sz="6" w:space="0" w:color="auto"/>
              <w:left w:val="single" w:sz="4" w:space="0" w:color="auto"/>
              <w:bottom w:val="single" w:sz="6" w:space="0" w:color="auto"/>
              <w:right w:val="single" w:sz="6"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1440"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2340" w:type="dxa"/>
            <w:tcBorders>
              <w:top w:val="single" w:sz="6" w:space="0" w:color="auto"/>
              <w:left w:val="single" w:sz="6" w:space="0" w:color="auto"/>
              <w:bottom w:val="single" w:sz="6" w:space="0" w:color="auto"/>
              <w:right w:val="single" w:sz="2"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r>
      <w:tr w:rsidR="00E075EA" w:rsidRPr="006447BF" w:rsidTr="00E9085F">
        <w:trPr>
          <w:trHeight w:val="285"/>
        </w:trPr>
        <w:tc>
          <w:tcPr>
            <w:tcW w:w="915" w:type="dxa"/>
            <w:tcBorders>
              <w:top w:val="single" w:sz="4" w:space="0" w:color="auto"/>
              <w:left w:val="single" w:sz="4" w:space="0" w:color="auto"/>
              <w:bottom w:val="single" w:sz="4" w:space="0" w:color="auto"/>
              <w:right w:val="single" w:sz="2" w:space="0" w:color="auto"/>
            </w:tcBorders>
            <w:noWrap/>
            <w:tcMar>
              <w:top w:w="15" w:type="dxa"/>
              <w:left w:w="15" w:type="dxa"/>
              <w:bottom w:w="0" w:type="dxa"/>
              <w:right w:w="15" w:type="dxa"/>
            </w:tcMar>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r w:rsidRPr="006447BF">
              <w:rPr>
                <w:rFonts w:ascii="仿宋" w:eastAsia="仿宋_GB2312" w:hAnsi="仿宋" w:hint="eastAsia"/>
                <w:color w:val="000000"/>
                <w:sz w:val="30"/>
                <w:szCs w:val="30"/>
                <w:lang w:val="en-US" w:eastAsia="zh-CN"/>
              </w:rPr>
              <w:t>3</w:t>
            </w:r>
          </w:p>
        </w:tc>
        <w:tc>
          <w:tcPr>
            <w:tcW w:w="2565" w:type="dxa"/>
            <w:tcBorders>
              <w:top w:val="single" w:sz="6" w:space="0" w:color="auto"/>
              <w:left w:val="single" w:sz="2" w:space="0" w:color="auto"/>
              <w:bottom w:val="single" w:sz="6" w:space="0" w:color="auto"/>
              <w:right w:val="single" w:sz="4"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1440" w:type="dxa"/>
            <w:tcBorders>
              <w:top w:val="single" w:sz="6" w:space="0" w:color="auto"/>
              <w:left w:val="single" w:sz="4" w:space="0" w:color="auto"/>
              <w:bottom w:val="single" w:sz="6" w:space="0" w:color="auto"/>
              <w:right w:val="single" w:sz="6"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1440"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2340" w:type="dxa"/>
            <w:tcBorders>
              <w:top w:val="single" w:sz="6" w:space="0" w:color="auto"/>
              <w:left w:val="single" w:sz="6" w:space="0" w:color="auto"/>
              <w:bottom w:val="single" w:sz="6" w:space="0" w:color="auto"/>
              <w:right w:val="single" w:sz="2"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r>
      <w:tr w:rsidR="00E075EA" w:rsidRPr="006447BF" w:rsidTr="00E9085F">
        <w:trPr>
          <w:trHeight w:val="285"/>
        </w:trPr>
        <w:tc>
          <w:tcPr>
            <w:tcW w:w="915" w:type="dxa"/>
            <w:tcBorders>
              <w:top w:val="single" w:sz="4" w:space="0" w:color="auto"/>
              <w:left w:val="single" w:sz="4" w:space="0" w:color="auto"/>
              <w:bottom w:val="single" w:sz="4" w:space="0" w:color="auto"/>
              <w:right w:val="single" w:sz="2" w:space="0" w:color="auto"/>
            </w:tcBorders>
            <w:noWrap/>
            <w:tcMar>
              <w:top w:w="15" w:type="dxa"/>
              <w:left w:w="15" w:type="dxa"/>
              <w:bottom w:w="0" w:type="dxa"/>
              <w:right w:w="15" w:type="dxa"/>
            </w:tcMar>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r w:rsidRPr="006447BF">
              <w:rPr>
                <w:rFonts w:ascii="仿宋" w:eastAsia="仿宋_GB2312" w:hAnsi="仿宋" w:hint="eastAsia"/>
                <w:color w:val="000000"/>
                <w:sz w:val="30"/>
                <w:szCs w:val="30"/>
                <w:lang w:val="en-US" w:eastAsia="zh-CN"/>
              </w:rPr>
              <w:t>4</w:t>
            </w:r>
          </w:p>
        </w:tc>
        <w:tc>
          <w:tcPr>
            <w:tcW w:w="2565" w:type="dxa"/>
            <w:tcBorders>
              <w:top w:val="single" w:sz="6" w:space="0" w:color="auto"/>
              <w:left w:val="single" w:sz="2" w:space="0" w:color="auto"/>
              <w:bottom w:val="single" w:sz="6" w:space="0" w:color="auto"/>
              <w:right w:val="single" w:sz="4"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1440" w:type="dxa"/>
            <w:tcBorders>
              <w:top w:val="single" w:sz="6" w:space="0" w:color="auto"/>
              <w:left w:val="single" w:sz="4" w:space="0" w:color="auto"/>
              <w:bottom w:val="single" w:sz="6" w:space="0" w:color="auto"/>
              <w:right w:val="single" w:sz="6"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1440"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2340" w:type="dxa"/>
            <w:tcBorders>
              <w:top w:val="single" w:sz="6" w:space="0" w:color="auto"/>
              <w:left w:val="single" w:sz="6" w:space="0" w:color="auto"/>
              <w:bottom w:val="single" w:sz="6" w:space="0" w:color="auto"/>
              <w:right w:val="single" w:sz="2"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r>
      <w:tr w:rsidR="00E075EA" w:rsidRPr="006447BF" w:rsidTr="00E9085F">
        <w:trPr>
          <w:trHeight w:val="285"/>
        </w:trPr>
        <w:tc>
          <w:tcPr>
            <w:tcW w:w="915" w:type="dxa"/>
            <w:tcBorders>
              <w:top w:val="single" w:sz="4" w:space="0" w:color="auto"/>
              <w:left w:val="single" w:sz="4" w:space="0" w:color="auto"/>
              <w:bottom w:val="single" w:sz="4" w:space="0" w:color="auto"/>
              <w:right w:val="single" w:sz="2" w:space="0" w:color="auto"/>
            </w:tcBorders>
            <w:noWrap/>
            <w:tcMar>
              <w:top w:w="15" w:type="dxa"/>
              <w:left w:w="15" w:type="dxa"/>
              <w:bottom w:w="0" w:type="dxa"/>
              <w:right w:w="15" w:type="dxa"/>
            </w:tcMar>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r w:rsidRPr="006447BF">
              <w:rPr>
                <w:rFonts w:ascii="仿宋" w:eastAsia="仿宋_GB2312" w:hAnsi="仿宋" w:hint="eastAsia"/>
                <w:color w:val="000000"/>
                <w:sz w:val="30"/>
                <w:szCs w:val="30"/>
                <w:lang w:val="en-US" w:eastAsia="zh-CN"/>
              </w:rPr>
              <w:t>5</w:t>
            </w:r>
          </w:p>
        </w:tc>
        <w:tc>
          <w:tcPr>
            <w:tcW w:w="2565" w:type="dxa"/>
            <w:tcBorders>
              <w:top w:val="single" w:sz="6" w:space="0" w:color="auto"/>
              <w:left w:val="single" w:sz="2" w:space="0" w:color="auto"/>
              <w:bottom w:val="single" w:sz="6" w:space="0" w:color="auto"/>
              <w:right w:val="single" w:sz="4"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1440" w:type="dxa"/>
            <w:tcBorders>
              <w:top w:val="single" w:sz="6" w:space="0" w:color="auto"/>
              <w:left w:val="single" w:sz="4" w:space="0" w:color="auto"/>
              <w:bottom w:val="single" w:sz="6" w:space="0" w:color="auto"/>
              <w:right w:val="single" w:sz="6"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1440"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2340" w:type="dxa"/>
            <w:tcBorders>
              <w:top w:val="single" w:sz="6" w:space="0" w:color="auto"/>
              <w:left w:val="single" w:sz="6" w:space="0" w:color="auto"/>
              <w:bottom w:val="single" w:sz="6" w:space="0" w:color="auto"/>
              <w:right w:val="single" w:sz="2"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r>
      <w:tr w:rsidR="00E075EA" w:rsidRPr="006447BF" w:rsidTr="00E9085F">
        <w:trPr>
          <w:trHeight w:val="285"/>
        </w:trPr>
        <w:tc>
          <w:tcPr>
            <w:tcW w:w="915" w:type="dxa"/>
            <w:tcBorders>
              <w:top w:val="single" w:sz="4" w:space="0" w:color="auto"/>
              <w:left w:val="single" w:sz="4" w:space="0" w:color="auto"/>
              <w:bottom w:val="single" w:sz="4" w:space="0" w:color="auto"/>
              <w:right w:val="single" w:sz="2" w:space="0" w:color="auto"/>
            </w:tcBorders>
            <w:noWrap/>
            <w:tcMar>
              <w:top w:w="15" w:type="dxa"/>
              <w:left w:w="15" w:type="dxa"/>
              <w:bottom w:w="0" w:type="dxa"/>
              <w:right w:w="15" w:type="dxa"/>
            </w:tcMar>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r w:rsidRPr="006447BF">
              <w:rPr>
                <w:rFonts w:ascii="仿宋" w:eastAsia="仿宋_GB2312" w:hAnsi="仿宋" w:hint="eastAsia"/>
                <w:color w:val="000000"/>
                <w:sz w:val="30"/>
                <w:szCs w:val="30"/>
                <w:lang w:val="en-US" w:eastAsia="zh-CN"/>
              </w:rPr>
              <w:t>6</w:t>
            </w:r>
          </w:p>
        </w:tc>
        <w:tc>
          <w:tcPr>
            <w:tcW w:w="2565" w:type="dxa"/>
            <w:tcBorders>
              <w:top w:val="single" w:sz="6" w:space="0" w:color="auto"/>
              <w:left w:val="single" w:sz="2" w:space="0" w:color="auto"/>
              <w:bottom w:val="single" w:sz="6" w:space="0" w:color="auto"/>
              <w:right w:val="single" w:sz="4"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1440" w:type="dxa"/>
            <w:tcBorders>
              <w:top w:val="single" w:sz="6" w:space="0" w:color="auto"/>
              <w:left w:val="single" w:sz="4" w:space="0" w:color="auto"/>
              <w:bottom w:val="single" w:sz="6" w:space="0" w:color="auto"/>
              <w:right w:val="single" w:sz="6"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1440"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c>
          <w:tcPr>
            <w:tcW w:w="2340" w:type="dxa"/>
            <w:tcBorders>
              <w:top w:val="single" w:sz="6" w:space="0" w:color="auto"/>
              <w:left w:val="single" w:sz="6" w:space="0" w:color="auto"/>
              <w:bottom w:val="single" w:sz="6" w:space="0" w:color="auto"/>
              <w:right w:val="single" w:sz="2" w:space="0" w:color="auto"/>
            </w:tcBorders>
            <w:vAlign w:val="center"/>
          </w:tcPr>
          <w:p w:rsidR="00E075EA" w:rsidRPr="006447BF" w:rsidRDefault="00E075EA" w:rsidP="00E9085F">
            <w:pPr>
              <w:pStyle w:val="a7"/>
              <w:snapToGrid w:val="0"/>
              <w:spacing w:beforeLines="0" w:before="295" w:afterLines="0" w:after="295" w:line="240" w:lineRule="auto"/>
              <w:jc w:val="center"/>
              <w:rPr>
                <w:rFonts w:ascii="仿宋" w:eastAsia="仿宋_GB2312" w:hAnsi="仿宋" w:hint="eastAsia"/>
                <w:color w:val="000000"/>
                <w:sz w:val="30"/>
                <w:szCs w:val="30"/>
                <w:lang w:val="en-US" w:eastAsia="zh-CN"/>
              </w:rPr>
            </w:pPr>
          </w:p>
        </w:tc>
      </w:tr>
    </w:tbl>
    <w:p w:rsidR="00E075EA" w:rsidRPr="006447BF" w:rsidRDefault="00E075EA" w:rsidP="00E075EA">
      <w:pPr>
        <w:snapToGrid w:val="0"/>
        <w:spacing w:before="50" w:after="50"/>
        <w:rPr>
          <w:rFonts w:ascii="仿宋" w:eastAsia="仿宋_GB2312" w:hAnsi="仿宋" w:hint="eastAsia"/>
          <w:color w:val="000000"/>
          <w:spacing w:val="20"/>
          <w:sz w:val="30"/>
          <w:szCs w:val="30"/>
        </w:rPr>
      </w:pPr>
    </w:p>
    <w:p w:rsidR="00E075EA" w:rsidRPr="006447BF" w:rsidRDefault="00E075EA" w:rsidP="00E075EA">
      <w:pPr>
        <w:snapToGrid w:val="0"/>
        <w:spacing w:before="50" w:after="50"/>
        <w:rPr>
          <w:rFonts w:ascii="仿宋" w:eastAsia="仿宋_GB2312" w:hAnsi="仿宋" w:hint="eastAsia"/>
          <w:color w:val="000000"/>
          <w:spacing w:val="20"/>
          <w:sz w:val="30"/>
          <w:szCs w:val="30"/>
          <w:u w:val="single"/>
        </w:rPr>
      </w:pPr>
      <w:r w:rsidRPr="006447BF">
        <w:rPr>
          <w:rFonts w:ascii="仿宋" w:eastAsia="仿宋_GB2312" w:hAnsi="仿宋" w:hint="eastAsia"/>
          <w:color w:val="000000"/>
          <w:spacing w:val="20"/>
          <w:sz w:val="30"/>
          <w:szCs w:val="30"/>
        </w:rPr>
        <w:t>全权代表签名：</w:t>
      </w:r>
      <w:r w:rsidRPr="006447BF">
        <w:rPr>
          <w:rFonts w:ascii="仿宋" w:eastAsia="仿宋_GB2312" w:hAnsi="仿宋" w:hint="eastAsia"/>
          <w:color w:val="000000"/>
          <w:spacing w:val="20"/>
          <w:sz w:val="30"/>
          <w:szCs w:val="30"/>
          <w:u w:val="single"/>
        </w:rPr>
        <w:t xml:space="preserve">         </w:t>
      </w:r>
      <w:r w:rsidRPr="006447BF">
        <w:rPr>
          <w:rFonts w:ascii="仿宋" w:eastAsia="仿宋_GB2312" w:hAnsi="仿宋" w:hint="eastAsia"/>
          <w:color w:val="000000"/>
          <w:spacing w:val="20"/>
          <w:sz w:val="30"/>
          <w:szCs w:val="30"/>
        </w:rPr>
        <w:t xml:space="preserve">       </w:t>
      </w:r>
      <w:r w:rsidRPr="006447BF">
        <w:rPr>
          <w:rFonts w:ascii="仿宋" w:eastAsia="仿宋_GB2312" w:hAnsi="仿宋" w:hint="eastAsia"/>
          <w:color w:val="000000"/>
          <w:spacing w:val="20"/>
          <w:sz w:val="30"/>
          <w:szCs w:val="30"/>
        </w:rPr>
        <w:t>日</w:t>
      </w:r>
      <w:r w:rsidRPr="006447BF">
        <w:rPr>
          <w:rFonts w:ascii="仿宋" w:eastAsia="仿宋_GB2312" w:hAnsi="仿宋" w:hint="eastAsia"/>
          <w:color w:val="000000"/>
          <w:spacing w:val="20"/>
          <w:sz w:val="30"/>
          <w:szCs w:val="30"/>
        </w:rPr>
        <w:t xml:space="preserve"> </w:t>
      </w:r>
      <w:r w:rsidRPr="006447BF">
        <w:rPr>
          <w:rFonts w:ascii="仿宋" w:eastAsia="仿宋_GB2312" w:hAnsi="仿宋" w:hint="eastAsia"/>
          <w:color w:val="000000"/>
          <w:spacing w:val="20"/>
          <w:sz w:val="30"/>
          <w:szCs w:val="30"/>
        </w:rPr>
        <w:t>期：</w:t>
      </w:r>
      <w:r w:rsidRPr="006447BF">
        <w:rPr>
          <w:rFonts w:ascii="仿宋" w:eastAsia="仿宋_GB2312" w:hAnsi="仿宋" w:hint="eastAsia"/>
          <w:color w:val="000000"/>
          <w:spacing w:val="20"/>
          <w:sz w:val="30"/>
          <w:szCs w:val="30"/>
          <w:u w:val="single"/>
        </w:rPr>
        <w:t xml:space="preserve">         </w:t>
      </w:r>
    </w:p>
    <w:p w:rsidR="00E075EA" w:rsidRPr="00E075EA" w:rsidRDefault="00E075EA" w:rsidP="00E075EA">
      <w:pPr>
        <w:rPr>
          <w:rFonts w:hint="eastAsia"/>
        </w:rPr>
      </w:pPr>
    </w:p>
    <w:p w:rsidR="00BA00A2" w:rsidRDefault="00BA00A2" w:rsidP="00DF0E2B">
      <w:pPr>
        <w:widowControl/>
        <w:spacing w:line="360" w:lineRule="auto"/>
        <w:jc w:val="left"/>
        <w:rPr>
          <w:b/>
          <w:bCs/>
          <w:kern w:val="44"/>
          <w:sz w:val="44"/>
          <w:szCs w:val="44"/>
        </w:rPr>
      </w:pPr>
      <w:r>
        <w:br w:type="page"/>
      </w:r>
    </w:p>
    <w:p w:rsidR="004126C5" w:rsidRDefault="00BA00A2" w:rsidP="004126C5">
      <w:pPr>
        <w:pStyle w:val="1"/>
        <w:numPr>
          <w:ilvl w:val="0"/>
          <w:numId w:val="3"/>
        </w:numPr>
        <w:spacing w:before="0" w:after="0" w:line="360" w:lineRule="auto"/>
        <w:rPr>
          <w:rFonts w:hint="eastAsia"/>
        </w:rPr>
      </w:pPr>
      <w:bookmarkStart w:id="11" w:name="_Toc438460744"/>
      <w:r w:rsidRPr="00BA00A2">
        <w:rPr>
          <w:rFonts w:hint="eastAsia"/>
        </w:rPr>
        <w:lastRenderedPageBreak/>
        <w:t>联合投标协议书</w:t>
      </w:r>
      <w:bookmarkEnd w:id="11"/>
    </w:p>
    <w:p w:rsidR="004126C5" w:rsidRPr="006447BF" w:rsidRDefault="004126C5" w:rsidP="004126C5">
      <w:pPr>
        <w:pStyle w:val="a9"/>
        <w:overflowPunct w:val="0"/>
        <w:spacing w:line="360" w:lineRule="auto"/>
        <w:ind w:firstLine="0"/>
        <w:jc w:val="center"/>
        <w:rPr>
          <w:rFonts w:ascii="仿宋_GB2312" w:eastAsia="仿宋_GB2312" w:hAnsi="宋体" w:hint="eastAsia"/>
          <w:b/>
          <w:color w:val="000000"/>
          <w:spacing w:val="40"/>
          <w:kern w:val="0"/>
          <w:sz w:val="30"/>
          <w:szCs w:val="30"/>
        </w:rPr>
      </w:pPr>
      <w:r w:rsidRPr="006447BF">
        <w:rPr>
          <w:rFonts w:ascii="仿宋_GB2312" w:eastAsia="仿宋_GB2312" w:hAnsi="宋体" w:hint="eastAsia"/>
          <w:b/>
          <w:color w:val="000000"/>
          <w:spacing w:val="40"/>
          <w:kern w:val="0"/>
          <w:sz w:val="30"/>
          <w:szCs w:val="30"/>
        </w:rPr>
        <w:t>联合投标协议书</w:t>
      </w:r>
    </w:p>
    <w:p w:rsidR="004126C5" w:rsidRPr="006447BF" w:rsidRDefault="004126C5" w:rsidP="004126C5">
      <w:pPr>
        <w:pStyle w:val="a9"/>
        <w:overflowPunct w:val="0"/>
        <w:spacing w:line="460" w:lineRule="exact"/>
        <w:ind w:firstLineChars="214" w:firstLine="642"/>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甲方：</w:t>
      </w:r>
    </w:p>
    <w:p w:rsidR="004126C5" w:rsidRPr="006447BF" w:rsidRDefault="004126C5" w:rsidP="004126C5">
      <w:pPr>
        <w:pStyle w:val="a9"/>
        <w:overflowPunct w:val="0"/>
        <w:spacing w:line="460" w:lineRule="exact"/>
        <w:ind w:firstLineChars="214" w:firstLine="642"/>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乙方：</w:t>
      </w:r>
    </w:p>
    <w:p w:rsidR="004126C5" w:rsidRPr="006447BF" w:rsidRDefault="004126C5" w:rsidP="004126C5">
      <w:pPr>
        <w:pStyle w:val="a9"/>
        <w:overflowPunct w:val="0"/>
        <w:spacing w:line="460" w:lineRule="exact"/>
        <w:ind w:firstLineChars="214" w:firstLine="642"/>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（如果有的话，可按甲、乙、丙、丁…序列增加）</w:t>
      </w:r>
    </w:p>
    <w:p w:rsidR="004126C5" w:rsidRPr="006447BF" w:rsidRDefault="004126C5" w:rsidP="004126C5">
      <w:pPr>
        <w:pStyle w:val="a9"/>
        <w:overflowPunct w:val="0"/>
        <w:spacing w:line="460" w:lineRule="exact"/>
        <w:ind w:firstLineChars="214" w:firstLine="642"/>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 xml:space="preserve">各方经协商，就响应 </w:t>
      </w:r>
      <w:r w:rsidRPr="006447BF">
        <w:rPr>
          <w:rFonts w:ascii="仿宋_GB2312" w:eastAsia="仿宋_GB2312" w:hAnsi="仿宋" w:hint="eastAsia"/>
          <w:color w:val="000000"/>
          <w:sz w:val="30"/>
          <w:szCs w:val="30"/>
          <w:u w:val="single"/>
        </w:rPr>
        <w:t xml:space="preserve">            </w:t>
      </w:r>
      <w:r w:rsidRPr="006447BF">
        <w:rPr>
          <w:rFonts w:ascii="仿宋_GB2312" w:eastAsia="仿宋_GB2312" w:hAnsi="仿宋" w:hint="eastAsia"/>
          <w:color w:val="000000"/>
          <w:sz w:val="30"/>
          <w:szCs w:val="30"/>
        </w:rPr>
        <w:t>组织实施的编号为</w:t>
      </w:r>
      <w:r w:rsidRPr="006447BF">
        <w:rPr>
          <w:rFonts w:ascii="仿宋_GB2312" w:eastAsia="仿宋_GB2312" w:hAnsi="仿宋" w:hint="eastAsia"/>
          <w:color w:val="000000"/>
          <w:sz w:val="30"/>
          <w:szCs w:val="30"/>
          <w:u w:val="single"/>
        </w:rPr>
        <w:t xml:space="preserve">           </w:t>
      </w:r>
      <w:r w:rsidRPr="006447BF">
        <w:rPr>
          <w:rFonts w:ascii="仿宋_GB2312" w:eastAsia="仿宋_GB2312" w:hAnsi="仿宋" w:hint="eastAsia"/>
          <w:color w:val="000000"/>
          <w:sz w:val="30"/>
          <w:szCs w:val="30"/>
        </w:rPr>
        <w:t>号的招标活动联合进行投标之事宜，达成如下协议：</w:t>
      </w:r>
    </w:p>
    <w:p w:rsidR="004126C5" w:rsidRPr="006447BF" w:rsidRDefault="004126C5" w:rsidP="004126C5">
      <w:pPr>
        <w:pStyle w:val="a9"/>
        <w:overflowPunct w:val="0"/>
        <w:spacing w:line="460" w:lineRule="exact"/>
        <w:ind w:firstLineChars="214" w:firstLine="642"/>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 xml:space="preserve">一、各方一致决定，以 </w:t>
      </w:r>
      <w:r w:rsidRPr="006447BF">
        <w:rPr>
          <w:rFonts w:ascii="仿宋_GB2312" w:eastAsia="仿宋_GB2312" w:hAnsi="仿宋" w:hint="eastAsia"/>
          <w:color w:val="000000"/>
          <w:sz w:val="30"/>
          <w:szCs w:val="30"/>
          <w:u w:val="single"/>
        </w:rPr>
        <w:t xml:space="preserve">         </w:t>
      </w:r>
      <w:r w:rsidRPr="006447BF">
        <w:rPr>
          <w:rFonts w:ascii="仿宋_GB2312" w:eastAsia="仿宋_GB2312" w:hAnsi="仿宋" w:hint="eastAsia"/>
          <w:color w:val="000000"/>
          <w:sz w:val="30"/>
          <w:szCs w:val="30"/>
        </w:rPr>
        <w:t xml:space="preserve"> 为主办人进行投标，并按照招标文件的规定分别提交资格文件。</w:t>
      </w:r>
    </w:p>
    <w:p w:rsidR="004126C5" w:rsidRPr="006447BF" w:rsidRDefault="004126C5" w:rsidP="004126C5">
      <w:pPr>
        <w:pStyle w:val="a9"/>
        <w:overflowPunct w:val="0"/>
        <w:spacing w:line="460" w:lineRule="exact"/>
        <w:ind w:firstLineChars="214" w:firstLine="642"/>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二、在本次投标过程中，主办人的法定代表人或授权代理人根据招标文件规定及投标内容而对招标方和采购人所作的任何合法承诺，包括书面澄清及响应等均对联合投标各方产生约束力。如果中标并签订合同，则联合投标各方将共同履行对招标方和采购人所负有的全部义务并就采购合同约定的事项对采购人承担连带责任。</w:t>
      </w:r>
    </w:p>
    <w:p w:rsidR="004126C5" w:rsidRPr="006447BF" w:rsidRDefault="004126C5" w:rsidP="004126C5">
      <w:pPr>
        <w:pStyle w:val="a9"/>
        <w:overflowPunct w:val="0"/>
        <w:spacing w:line="460" w:lineRule="exact"/>
        <w:ind w:firstLineChars="214" w:firstLine="642"/>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三、联合投标其余各方保证对主办人为响应本次招标而提供的产品和服务提供全部质量保证及售后服务支持。</w:t>
      </w:r>
    </w:p>
    <w:p w:rsidR="004126C5" w:rsidRPr="006447BF" w:rsidRDefault="004126C5" w:rsidP="004126C5">
      <w:pPr>
        <w:pStyle w:val="a9"/>
        <w:overflowPunct w:val="0"/>
        <w:spacing w:line="460" w:lineRule="exact"/>
        <w:ind w:firstLineChars="214" w:firstLine="642"/>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四、本次联合投标中，甲方承担的工作和义务为:</w:t>
      </w:r>
    </w:p>
    <w:p w:rsidR="004126C5" w:rsidRPr="006447BF" w:rsidRDefault="004126C5" w:rsidP="004126C5">
      <w:pPr>
        <w:pStyle w:val="a9"/>
        <w:overflowPunct w:val="0"/>
        <w:spacing w:line="460" w:lineRule="exact"/>
        <w:ind w:firstLineChars="214" w:firstLine="642"/>
        <w:rPr>
          <w:rFonts w:ascii="仿宋_GB2312" w:eastAsia="仿宋_GB2312" w:hAnsi="仿宋" w:hint="eastAsia"/>
          <w:color w:val="000000"/>
          <w:sz w:val="30"/>
          <w:szCs w:val="30"/>
          <w:u w:val="single"/>
        </w:rPr>
      </w:pPr>
    </w:p>
    <w:p w:rsidR="004126C5" w:rsidRPr="006447BF" w:rsidRDefault="004126C5" w:rsidP="004126C5">
      <w:pPr>
        <w:pStyle w:val="a9"/>
        <w:overflowPunct w:val="0"/>
        <w:spacing w:line="460" w:lineRule="exact"/>
        <w:ind w:firstLineChars="214" w:firstLine="642"/>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乙方承担的工作和义务为：</w:t>
      </w:r>
    </w:p>
    <w:p w:rsidR="004126C5" w:rsidRPr="006447BF" w:rsidRDefault="004126C5" w:rsidP="004126C5">
      <w:pPr>
        <w:pStyle w:val="a9"/>
        <w:overflowPunct w:val="0"/>
        <w:spacing w:line="460" w:lineRule="exact"/>
        <w:ind w:firstLineChars="214" w:firstLine="642"/>
        <w:rPr>
          <w:rFonts w:ascii="仿宋_GB2312" w:eastAsia="仿宋_GB2312" w:hAnsi="仿宋" w:hint="eastAsia"/>
          <w:color w:val="000000"/>
          <w:sz w:val="30"/>
          <w:szCs w:val="30"/>
        </w:rPr>
      </w:pPr>
    </w:p>
    <w:p w:rsidR="004126C5" w:rsidRPr="006447BF" w:rsidRDefault="004126C5" w:rsidP="004126C5">
      <w:pPr>
        <w:pStyle w:val="a9"/>
        <w:overflowPunct w:val="0"/>
        <w:spacing w:line="460" w:lineRule="exact"/>
        <w:ind w:firstLineChars="214" w:firstLine="642"/>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五、有关本次联合投标的其他事宜：</w:t>
      </w:r>
    </w:p>
    <w:p w:rsidR="004126C5" w:rsidRPr="006447BF" w:rsidRDefault="004126C5" w:rsidP="004126C5">
      <w:pPr>
        <w:pStyle w:val="a9"/>
        <w:overflowPunct w:val="0"/>
        <w:spacing w:line="460" w:lineRule="exact"/>
        <w:ind w:firstLineChars="214" w:firstLine="642"/>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六、本协议提交招标方后，联合投标各方不得以任何形式对上述实质内容进行修改或撤销。</w:t>
      </w:r>
    </w:p>
    <w:p w:rsidR="004126C5" w:rsidRPr="006447BF" w:rsidRDefault="004126C5" w:rsidP="004126C5">
      <w:pPr>
        <w:pStyle w:val="a9"/>
        <w:overflowPunct w:val="0"/>
        <w:spacing w:line="460" w:lineRule="exact"/>
        <w:ind w:firstLineChars="214" w:firstLine="642"/>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七、本协议签约各方各持一份，并作为投标文件的一部分。</w:t>
      </w:r>
    </w:p>
    <w:tbl>
      <w:tblPr>
        <w:tblW w:w="0" w:type="auto"/>
        <w:jc w:val="center"/>
        <w:tblLayout w:type="fixed"/>
        <w:tblLook w:val="0000" w:firstRow="0" w:lastRow="0" w:firstColumn="0" w:lastColumn="0" w:noHBand="0" w:noVBand="0"/>
      </w:tblPr>
      <w:tblGrid>
        <w:gridCol w:w="4264"/>
        <w:gridCol w:w="4264"/>
      </w:tblGrid>
      <w:tr w:rsidR="004126C5" w:rsidRPr="006447BF" w:rsidTr="00E9085F">
        <w:trPr>
          <w:jc w:val="center"/>
        </w:trPr>
        <w:tc>
          <w:tcPr>
            <w:tcW w:w="4264" w:type="dxa"/>
          </w:tcPr>
          <w:p w:rsidR="004126C5" w:rsidRPr="006447BF" w:rsidRDefault="004126C5" w:rsidP="00E9085F">
            <w:pPr>
              <w:pStyle w:val="a9"/>
              <w:overflowPunct w:val="0"/>
              <w:spacing w:line="460" w:lineRule="exact"/>
              <w:ind w:firstLine="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甲方单位：       （公章）</w:t>
            </w:r>
          </w:p>
          <w:p w:rsidR="004126C5" w:rsidRPr="006447BF" w:rsidRDefault="004126C5" w:rsidP="00E9085F">
            <w:pPr>
              <w:pStyle w:val="a9"/>
              <w:overflowPunct w:val="0"/>
              <w:spacing w:line="460" w:lineRule="exact"/>
              <w:ind w:firstLine="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法定代表人：     （签章）</w:t>
            </w:r>
          </w:p>
          <w:p w:rsidR="004126C5" w:rsidRPr="006447BF" w:rsidRDefault="004126C5" w:rsidP="00E9085F">
            <w:pPr>
              <w:pStyle w:val="a9"/>
              <w:overflowPunct w:val="0"/>
              <w:spacing w:line="460" w:lineRule="exact"/>
              <w:ind w:firstLine="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日  期：  年  月   日</w:t>
            </w:r>
          </w:p>
        </w:tc>
        <w:tc>
          <w:tcPr>
            <w:tcW w:w="4264" w:type="dxa"/>
          </w:tcPr>
          <w:p w:rsidR="004126C5" w:rsidRPr="006447BF" w:rsidRDefault="004126C5" w:rsidP="00E9085F">
            <w:pPr>
              <w:pStyle w:val="a9"/>
              <w:overflowPunct w:val="0"/>
              <w:spacing w:line="460" w:lineRule="exact"/>
              <w:ind w:firstLine="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乙方单位：       （公章）</w:t>
            </w:r>
          </w:p>
          <w:p w:rsidR="004126C5" w:rsidRPr="006447BF" w:rsidRDefault="004126C5" w:rsidP="00E9085F">
            <w:pPr>
              <w:pStyle w:val="a9"/>
              <w:overflowPunct w:val="0"/>
              <w:spacing w:line="460" w:lineRule="exact"/>
              <w:ind w:firstLine="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法定代表人：     （签章）</w:t>
            </w:r>
          </w:p>
          <w:p w:rsidR="004126C5" w:rsidRPr="006447BF" w:rsidRDefault="004126C5" w:rsidP="00E9085F">
            <w:pPr>
              <w:pStyle w:val="a9"/>
              <w:overflowPunct w:val="0"/>
              <w:spacing w:line="460" w:lineRule="exact"/>
              <w:ind w:firstLine="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日  期：  年  月   日</w:t>
            </w:r>
          </w:p>
        </w:tc>
      </w:tr>
    </w:tbl>
    <w:p w:rsidR="004126C5" w:rsidRPr="004126C5" w:rsidRDefault="004126C5" w:rsidP="004126C5">
      <w:pPr>
        <w:rPr>
          <w:rFonts w:hint="eastAsia"/>
        </w:rPr>
      </w:pPr>
    </w:p>
    <w:p w:rsidR="00BA00A2" w:rsidRDefault="00BA00A2" w:rsidP="00DF0E2B">
      <w:pPr>
        <w:widowControl/>
        <w:spacing w:line="360" w:lineRule="auto"/>
        <w:jc w:val="left"/>
        <w:rPr>
          <w:b/>
          <w:bCs/>
          <w:kern w:val="44"/>
          <w:sz w:val="44"/>
          <w:szCs w:val="44"/>
        </w:rPr>
      </w:pPr>
      <w:r>
        <w:lastRenderedPageBreak/>
        <w:br w:type="page"/>
      </w:r>
    </w:p>
    <w:p w:rsidR="0037019A" w:rsidRDefault="00BA00A2" w:rsidP="0037019A">
      <w:pPr>
        <w:pStyle w:val="1"/>
        <w:numPr>
          <w:ilvl w:val="0"/>
          <w:numId w:val="3"/>
        </w:numPr>
        <w:spacing w:before="0" w:after="0" w:line="360" w:lineRule="auto"/>
        <w:rPr>
          <w:rFonts w:hint="eastAsia"/>
        </w:rPr>
      </w:pPr>
      <w:bookmarkStart w:id="12" w:name="_Toc438460745"/>
      <w:r w:rsidRPr="00BA00A2">
        <w:rPr>
          <w:rFonts w:hint="eastAsia"/>
        </w:rPr>
        <w:lastRenderedPageBreak/>
        <w:t>联合投标授权委托书</w:t>
      </w:r>
      <w:bookmarkEnd w:id="12"/>
    </w:p>
    <w:p w:rsidR="0037019A" w:rsidRPr="006447BF" w:rsidRDefault="0037019A" w:rsidP="0037019A">
      <w:pPr>
        <w:pStyle w:val="a9"/>
        <w:overflowPunct w:val="0"/>
        <w:spacing w:line="460" w:lineRule="exact"/>
        <w:jc w:val="center"/>
        <w:rPr>
          <w:rFonts w:ascii="仿宋_GB2312" w:eastAsia="仿宋_GB2312" w:hAnsi="宋体" w:hint="eastAsia"/>
          <w:b/>
          <w:color w:val="000000"/>
          <w:sz w:val="30"/>
          <w:szCs w:val="30"/>
        </w:rPr>
      </w:pPr>
      <w:r w:rsidRPr="006447BF">
        <w:rPr>
          <w:rFonts w:ascii="仿宋_GB2312" w:eastAsia="仿宋_GB2312" w:hAnsi="宋体" w:hint="eastAsia"/>
          <w:b/>
          <w:color w:val="000000"/>
          <w:sz w:val="30"/>
          <w:szCs w:val="30"/>
        </w:rPr>
        <w:t>联合投标授权委托书</w:t>
      </w:r>
    </w:p>
    <w:p w:rsidR="0037019A" w:rsidRPr="006447BF" w:rsidRDefault="0037019A" w:rsidP="0037019A">
      <w:pPr>
        <w:pStyle w:val="a9"/>
        <w:overflowPunct w:val="0"/>
        <w:spacing w:line="460" w:lineRule="exact"/>
        <w:rPr>
          <w:rFonts w:ascii="仿宋_GB2312" w:eastAsia="仿宋_GB2312" w:hAnsi="仿宋" w:hint="eastAsia"/>
          <w:color w:val="000000"/>
          <w:sz w:val="30"/>
          <w:szCs w:val="30"/>
        </w:rPr>
      </w:pPr>
    </w:p>
    <w:p w:rsidR="0037019A" w:rsidRPr="006447BF" w:rsidRDefault="0037019A" w:rsidP="0037019A">
      <w:pPr>
        <w:pStyle w:val="a9"/>
        <w:overflowPunct w:val="0"/>
        <w:spacing w:line="460" w:lineRule="exact"/>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 xml:space="preserve"> 本授权委托书声明：根据 </w:t>
      </w:r>
      <w:r w:rsidRPr="006447BF">
        <w:rPr>
          <w:rFonts w:ascii="仿宋_GB2312" w:eastAsia="仿宋_GB2312" w:hAnsi="仿宋" w:hint="eastAsia"/>
          <w:color w:val="000000"/>
          <w:sz w:val="30"/>
          <w:szCs w:val="30"/>
          <w:u w:val="single"/>
        </w:rPr>
        <w:t xml:space="preserve">              </w:t>
      </w:r>
      <w:r w:rsidRPr="006447BF">
        <w:rPr>
          <w:rFonts w:ascii="仿宋_GB2312" w:eastAsia="仿宋_GB2312" w:hAnsi="仿宋" w:hint="eastAsia"/>
          <w:color w:val="000000"/>
          <w:sz w:val="30"/>
          <w:szCs w:val="30"/>
        </w:rPr>
        <w:t>与</w:t>
      </w:r>
      <w:r w:rsidRPr="006447BF">
        <w:rPr>
          <w:rFonts w:ascii="仿宋_GB2312" w:eastAsia="仿宋_GB2312" w:hAnsi="仿宋" w:hint="eastAsia"/>
          <w:color w:val="000000"/>
          <w:sz w:val="30"/>
          <w:szCs w:val="30"/>
          <w:u w:val="single"/>
        </w:rPr>
        <w:t xml:space="preserve">         </w:t>
      </w:r>
      <w:r w:rsidRPr="006447BF">
        <w:rPr>
          <w:rFonts w:ascii="仿宋_GB2312" w:eastAsia="仿宋_GB2312" w:hAnsi="仿宋" w:hint="eastAsia"/>
          <w:color w:val="000000"/>
          <w:sz w:val="30"/>
          <w:szCs w:val="30"/>
        </w:rPr>
        <w:t>签订的《联合投标协议书》的内容，主办人</w:t>
      </w:r>
      <w:r w:rsidRPr="006447BF">
        <w:rPr>
          <w:rFonts w:ascii="仿宋_GB2312" w:eastAsia="仿宋_GB2312" w:hAnsi="仿宋" w:hint="eastAsia"/>
          <w:color w:val="000000"/>
          <w:sz w:val="30"/>
          <w:szCs w:val="30"/>
          <w:u w:val="single"/>
        </w:rPr>
        <w:t xml:space="preserve">                 </w:t>
      </w:r>
      <w:r w:rsidRPr="006447BF">
        <w:rPr>
          <w:rFonts w:ascii="仿宋_GB2312" w:eastAsia="仿宋_GB2312" w:hAnsi="仿宋" w:hint="eastAsia"/>
          <w:color w:val="000000"/>
          <w:sz w:val="30"/>
          <w:szCs w:val="30"/>
        </w:rPr>
        <w:t>的法定代表人</w:t>
      </w:r>
      <w:r w:rsidRPr="006447BF">
        <w:rPr>
          <w:rFonts w:ascii="仿宋_GB2312" w:eastAsia="仿宋_GB2312" w:hAnsi="仿宋" w:hint="eastAsia"/>
          <w:color w:val="000000"/>
          <w:sz w:val="30"/>
          <w:szCs w:val="30"/>
          <w:u w:val="single"/>
        </w:rPr>
        <w:t xml:space="preserve">        </w:t>
      </w:r>
      <w:r w:rsidRPr="006447BF">
        <w:rPr>
          <w:rFonts w:ascii="仿宋_GB2312" w:eastAsia="仿宋_GB2312" w:hAnsi="仿宋" w:hint="eastAsia"/>
          <w:color w:val="000000"/>
          <w:sz w:val="30"/>
          <w:szCs w:val="30"/>
        </w:rPr>
        <w:t xml:space="preserve">现授权 </w:t>
      </w:r>
      <w:r w:rsidRPr="006447BF">
        <w:rPr>
          <w:rFonts w:ascii="仿宋_GB2312" w:eastAsia="仿宋_GB2312" w:hAnsi="仿宋" w:hint="eastAsia"/>
          <w:color w:val="000000"/>
          <w:sz w:val="30"/>
          <w:szCs w:val="30"/>
          <w:u w:val="single"/>
        </w:rPr>
        <w:t xml:space="preserve">      </w:t>
      </w:r>
      <w:r w:rsidRPr="006447BF">
        <w:rPr>
          <w:rFonts w:ascii="仿宋_GB2312" w:eastAsia="仿宋_GB2312" w:hAnsi="仿宋" w:hint="eastAsia"/>
          <w:color w:val="000000"/>
          <w:sz w:val="30"/>
          <w:szCs w:val="30"/>
        </w:rPr>
        <w:t>为联合投标代理人，代理人在投标、开标、评标、合同谈判过程中所签署的一切文件和处理与这有关的一切事务， 联合投标各方均予以认可并遵守。</w:t>
      </w:r>
    </w:p>
    <w:p w:rsidR="0037019A" w:rsidRPr="006447BF" w:rsidRDefault="0037019A" w:rsidP="0037019A">
      <w:pPr>
        <w:pStyle w:val="a9"/>
        <w:overflowPunct w:val="0"/>
        <w:spacing w:line="460" w:lineRule="exact"/>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 xml:space="preserve"> 特此委托。</w:t>
      </w:r>
    </w:p>
    <w:p w:rsidR="0037019A" w:rsidRPr="006447BF" w:rsidRDefault="0037019A" w:rsidP="0037019A">
      <w:pPr>
        <w:pStyle w:val="a9"/>
        <w:overflowPunct w:val="0"/>
        <w:spacing w:line="460" w:lineRule="exact"/>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 xml:space="preserve">     </w:t>
      </w:r>
    </w:p>
    <w:p w:rsidR="0037019A" w:rsidRPr="006447BF" w:rsidRDefault="0037019A" w:rsidP="0037019A">
      <w:pPr>
        <w:pStyle w:val="a9"/>
        <w:overflowPunct w:val="0"/>
        <w:spacing w:line="460" w:lineRule="exact"/>
        <w:ind w:firstLineChars="200" w:firstLine="60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授权人（签名）：</w:t>
      </w:r>
    </w:p>
    <w:p w:rsidR="0037019A" w:rsidRPr="006447BF" w:rsidRDefault="0037019A" w:rsidP="0037019A">
      <w:pPr>
        <w:pStyle w:val="a9"/>
        <w:overflowPunct w:val="0"/>
        <w:spacing w:line="460" w:lineRule="exact"/>
        <w:ind w:firstLineChars="200" w:firstLine="600"/>
        <w:rPr>
          <w:rFonts w:ascii="仿宋_GB2312" w:eastAsia="仿宋_GB2312" w:hAnsi="仿宋" w:hint="eastAsia"/>
          <w:color w:val="000000"/>
          <w:sz w:val="30"/>
          <w:szCs w:val="30"/>
        </w:rPr>
      </w:pPr>
    </w:p>
    <w:p w:rsidR="0037019A" w:rsidRPr="006447BF" w:rsidRDefault="0037019A" w:rsidP="0037019A">
      <w:pPr>
        <w:pStyle w:val="a9"/>
        <w:overflowPunct w:val="0"/>
        <w:spacing w:line="460" w:lineRule="exact"/>
        <w:ind w:leftChars="200" w:left="480" w:firstLineChars="50" w:firstLine="15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日期：    年  月  日</w:t>
      </w:r>
    </w:p>
    <w:p w:rsidR="0037019A" w:rsidRPr="006447BF" w:rsidRDefault="0037019A" w:rsidP="0037019A">
      <w:pPr>
        <w:pStyle w:val="a9"/>
        <w:overflowPunct w:val="0"/>
        <w:spacing w:line="460" w:lineRule="exact"/>
        <w:rPr>
          <w:rFonts w:ascii="仿宋_GB2312" w:eastAsia="仿宋_GB2312" w:hAnsi="仿宋" w:hint="eastAsia"/>
          <w:color w:val="000000"/>
          <w:sz w:val="30"/>
          <w:szCs w:val="30"/>
        </w:rPr>
      </w:pPr>
    </w:p>
    <w:p w:rsidR="0037019A" w:rsidRPr="006447BF" w:rsidRDefault="0037019A" w:rsidP="0037019A">
      <w:pPr>
        <w:pStyle w:val="a9"/>
        <w:overflowPunct w:val="0"/>
        <w:spacing w:line="460" w:lineRule="exact"/>
        <w:ind w:firstLineChars="190" w:firstLine="57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全权代表（签名）；</w:t>
      </w:r>
    </w:p>
    <w:p w:rsidR="0037019A" w:rsidRPr="006447BF" w:rsidRDefault="0037019A" w:rsidP="0037019A">
      <w:pPr>
        <w:pStyle w:val="a9"/>
        <w:overflowPunct w:val="0"/>
        <w:spacing w:line="460" w:lineRule="exact"/>
        <w:ind w:firstLineChars="190" w:firstLine="570"/>
        <w:rPr>
          <w:rFonts w:ascii="仿宋_GB2312" w:eastAsia="仿宋_GB2312" w:hAnsi="仿宋" w:hint="eastAsia"/>
          <w:color w:val="000000"/>
          <w:sz w:val="30"/>
          <w:szCs w:val="30"/>
        </w:rPr>
      </w:pPr>
    </w:p>
    <w:p w:rsidR="0037019A" w:rsidRPr="006447BF" w:rsidRDefault="0037019A" w:rsidP="0037019A">
      <w:pPr>
        <w:pStyle w:val="a9"/>
        <w:overflowPunct w:val="0"/>
        <w:spacing w:line="460" w:lineRule="exact"/>
        <w:ind w:firstLineChars="190" w:firstLine="57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日期：    年  月  日</w:t>
      </w:r>
    </w:p>
    <w:p w:rsidR="0037019A" w:rsidRPr="006447BF" w:rsidRDefault="0037019A" w:rsidP="0037019A">
      <w:pPr>
        <w:tabs>
          <w:tab w:val="left" w:pos="606"/>
        </w:tabs>
        <w:spacing w:line="460" w:lineRule="exact"/>
        <w:rPr>
          <w:rFonts w:ascii="仿宋_GB2312" w:eastAsia="仿宋_GB2312" w:hAnsi="仿宋" w:hint="eastAsia"/>
          <w:color w:val="000000"/>
          <w:spacing w:val="20"/>
          <w:sz w:val="30"/>
          <w:szCs w:val="30"/>
        </w:rPr>
      </w:pPr>
    </w:p>
    <w:p w:rsidR="0037019A" w:rsidRPr="006447BF" w:rsidRDefault="0037019A" w:rsidP="0037019A">
      <w:pPr>
        <w:tabs>
          <w:tab w:val="left" w:pos="606"/>
        </w:tabs>
        <w:spacing w:line="460" w:lineRule="exact"/>
        <w:rPr>
          <w:rFonts w:ascii="仿宋_GB2312" w:eastAsia="仿宋_GB2312" w:hAnsi="仿宋" w:hint="eastAsia"/>
          <w:color w:val="000000"/>
          <w:spacing w:val="20"/>
          <w:sz w:val="30"/>
          <w:szCs w:val="30"/>
        </w:rPr>
      </w:pPr>
    </w:p>
    <w:tbl>
      <w:tblPr>
        <w:tblW w:w="0" w:type="auto"/>
        <w:jc w:val="center"/>
        <w:tblLayout w:type="fixed"/>
        <w:tblLook w:val="0000" w:firstRow="0" w:lastRow="0" w:firstColumn="0" w:lastColumn="0" w:noHBand="0" w:noVBand="0"/>
      </w:tblPr>
      <w:tblGrid>
        <w:gridCol w:w="4264"/>
        <w:gridCol w:w="4264"/>
      </w:tblGrid>
      <w:tr w:rsidR="0037019A" w:rsidRPr="006447BF" w:rsidTr="00E9085F">
        <w:trPr>
          <w:jc w:val="center"/>
        </w:trPr>
        <w:tc>
          <w:tcPr>
            <w:tcW w:w="4264" w:type="dxa"/>
          </w:tcPr>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联合体甲方单位：   （公章）</w:t>
            </w: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法定代表人：     （签章）</w:t>
            </w: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日  期：  年  月   日</w:t>
            </w:r>
          </w:p>
        </w:tc>
        <w:tc>
          <w:tcPr>
            <w:tcW w:w="4264" w:type="dxa"/>
          </w:tcPr>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联合体乙方单位：   （公章）</w:t>
            </w: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法定代表人：     （签章）</w:t>
            </w: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p>
          <w:p w:rsidR="0037019A" w:rsidRPr="006447BF" w:rsidRDefault="0037019A" w:rsidP="00E9085F">
            <w:pPr>
              <w:pStyle w:val="a9"/>
              <w:overflowPunct w:val="0"/>
              <w:spacing w:line="460" w:lineRule="exact"/>
              <w:ind w:firstLine="0"/>
              <w:rPr>
                <w:rFonts w:ascii="仿宋_GB2312" w:eastAsia="仿宋_GB2312" w:hAnsi="仿宋" w:hint="eastAsia"/>
                <w:color w:val="000000"/>
                <w:sz w:val="30"/>
                <w:szCs w:val="30"/>
              </w:rPr>
            </w:pPr>
            <w:r w:rsidRPr="006447BF">
              <w:rPr>
                <w:rFonts w:ascii="仿宋_GB2312" w:eastAsia="仿宋_GB2312" w:hAnsi="仿宋" w:hint="eastAsia"/>
                <w:color w:val="000000"/>
                <w:sz w:val="30"/>
                <w:szCs w:val="30"/>
              </w:rPr>
              <w:t>日  期：  年  月   日</w:t>
            </w:r>
          </w:p>
        </w:tc>
      </w:tr>
    </w:tbl>
    <w:p w:rsidR="0037019A" w:rsidRPr="0037019A" w:rsidRDefault="0037019A" w:rsidP="0037019A">
      <w:pPr>
        <w:rPr>
          <w:rFonts w:hint="eastAsia"/>
        </w:rPr>
      </w:pPr>
    </w:p>
    <w:p w:rsidR="00BA00A2" w:rsidRDefault="00BA00A2" w:rsidP="00DF0E2B">
      <w:pPr>
        <w:widowControl/>
        <w:spacing w:line="360" w:lineRule="auto"/>
        <w:jc w:val="left"/>
        <w:rPr>
          <w:b/>
          <w:bCs/>
          <w:kern w:val="44"/>
          <w:sz w:val="44"/>
          <w:szCs w:val="44"/>
        </w:rPr>
      </w:pPr>
      <w:r>
        <w:br w:type="page"/>
      </w:r>
    </w:p>
    <w:p w:rsidR="00BA00A2" w:rsidRPr="00BA00A2" w:rsidRDefault="00BA00A2" w:rsidP="00DF0E2B">
      <w:pPr>
        <w:pStyle w:val="1"/>
        <w:numPr>
          <w:ilvl w:val="0"/>
          <w:numId w:val="3"/>
        </w:numPr>
        <w:spacing w:before="0" w:after="0" w:line="360" w:lineRule="auto"/>
        <w:rPr>
          <w:rFonts w:hint="eastAsia"/>
        </w:rPr>
      </w:pPr>
      <w:bookmarkStart w:id="13" w:name="_Toc438460746"/>
      <w:r w:rsidRPr="00BA00A2">
        <w:rPr>
          <w:rFonts w:hint="eastAsia"/>
        </w:rPr>
        <w:lastRenderedPageBreak/>
        <w:t>投标人需要说明的其他文件和说明</w:t>
      </w:r>
      <w:bookmarkEnd w:id="13"/>
    </w:p>
    <w:p w:rsidR="003C71EE" w:rsidRPr="00BA00A2" w:rsidRDefault="003C71EE" w:rsidP="00DF0E2B">
      <w:pPr>
        <w:spacing w:line="360" w:lineRule="auto"/>
      </w:pPr>
    </w:p>
    <w:sectPr w:rsidR="003C71EE" w:rsidRPr="00BA00A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34B" w:rsidRDefault="0039534B" w:rsidP="00BA00A2">
      <w:r>
        <w:separator/>
      </w:r>
    </w:p>
  </w:endnote>
  <w:endnote w:type="continuationSeparator" w:id="0">
    <w:p w:rsidR="0039534B" w:rsidRDefault="0039534B" w:rsidP="00BA0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506280"/>
      <w:docPartObj>
        <w:docPartGallery w:val="Page Numbers (Bottom of Page)"/>
        <w:docPartUnique/>
      </w:docPartObj>
    </w:sdtPr>
    <w:sdtContent>
      <w:p w:rsidR="002C1A9D" w:rsidRDefault="002C1A9D" w:rsidP="002C1A9D">
        <w:pPr>
          <w:pStyle w:val="a5"/>
          <w:jc w:val="center"/>
        </w:pPr>
        <w:r>
          <w:fldChar w:fldCharType="begin"/>
        </w:r>
        <w:r>
          <w:instrText>PAGE   \* MERGEFORMAT</w:instrText>
        </w:r>
        <w:r>
          <w:fldChar w:fldCharType="separate"/>
        </w:r>
        <w:r w:rsidRPr="002C1A9D">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34B" w:rsidRDefault="0039534B" w:rsidP="00BA00A2">
      <w:r>
        <w:separator/>
      </w:r>
    </w:p>
  </w:footnote>
  <w:footnote w:type="continuationSeparator" w:id="0">
    <w:p w:rsidR="0039534B" w:rsidRDefault="0039534B" w:rsidP="00BA0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574E5"/>
    <w:multiLevelType w:val="hybridMultilevel"/>
    <w:tmpl w:val="85581E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0A68E0"/>
    <w:multiLevelType w:val="hybridMultilevel"/>
    <w:tmpl w:val="DB284906"/>
    <w:lvl w:ilvl="0" w:tplc="0F603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42594E"/>
    <w:multiLevelType w:val="hybridMultilevel"/>
    <w:tmpl w:val="88EC66F4"/>
    <w:lvl w:ilvl="0" w:tplc="80141F28">
      <w:start w:val="1"/>
      <w:numFmt w:val="decimal"/>
      <w:lvlText w:val="（%1）"/>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2A7"/>
    <w:rsid w:val="00247619"/>
    <w:rsid w:val="002C1A9D"/>
    <w:rsid w:val="002D560C"/>
    <w:rsid w:val="0037019A"/>
    <w:rsid w:val="0039534B"/>
    <w:rsid w:val="003C71EE"/>
    <w:rsid w:val="004126C5"/>
    <w:rsid w:val="004C4B31"/>
    <w:rsid w:val="005769C1"/>
    <w:rsid w:val="00592D8A"/>
    <w:rsid w:val="007462A7"/>
    <w:rsid w:val="00766E6B"/>
    <w:rsid w:val="00882CFD"/>
    <w:rsid w:val="00BA00A2"/>
    <w:rsid w:val="00C82E67"/>
    <w:rsid w:val="00DF0E2B"/>
    <w:rsid w:val="00E075EA"/>
    <w:rsid w:val="00EB1F76"/>
    <w:rsid w:val="00EE0384"/>
    <w:rsid w:val="00FC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Date" w:uiPriority="0"/>
    <w:lsdException w:name="Body Text 3"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0A2"/>
    <w:pPr>
      <w:widowControl w:val="0"/>
      <w:jc w:val="both"/>
    </w:pPr>
  </w:style>
  <w:style w:type="paragraph" w:styleId="1">
    <w:name w:val="heading 1"/>
    <w:basedOn w:val="a"/>
    <w:next w:val="a"/>
    <w:link w:val="1Char"/>
    <w:uiPriority w:val="9"/>
    <w:qFormat/>
    <w:rsid w:val="002D56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560C"/>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560C"/>
    <w:rPr>
      <w:rFonts w:ascii="Calibri" w:hAnsi="Calibri"/>
      <w:b/>
      <w:bCs/>
      <w:kern w:val="44"/>
      <w:sz w:val="44"/>
      <w:szCs w:val="44"/>
    </w:rPr>
  </w:style>
  <w:style w:type="character" w:customStyle="1" w:styleId="2Char">
    <w:name w:val="标题 2 Char"/>
    <w:basedOn w:val="a0"/>
    <w:link w:val="2"/>
    <w:uiPriority w:val="9"/>
    <w:rsid w:val="002D560C"/>
    <w:rPr>
      <w:rFonts w:ascii="Cambria" w:hAnsi="Cambria"/>
      <w:b/>
      <w:bCs/>
      <w:kern w:val="2"/>
      <w:sz w:val="32"/>
      <w:szCs w:val="32"/>
    </w:rPr>
  </w:style>
  <w:style w:type="paragraph" w:styleId="a3">
    <w:name w:val="List Paragraph"/>
    <w:basedOn w:val="a"/>
    <w:uiPriority w:val="34"/>
    <w:qFormat/>
    <w:rsid w:val="002D560C"/>
    <w:pPr>
      <w:ind w:firstLineChars="200" w:firstLine="420"/>
    </w:pPr>
  </w:style>
  <w:style w:type="paragraph" w:styleId="a4">
    <w:name w:val="header"/>
    <w:basedOn w:val="a"/>
    <w:link w:val="Char"/>
    <w:uiPriority w:val="99"/>
    <w:unhideWhenUsed/>
    <w:rsid w:val="00BA0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A00A2"/>
    <w:rPr>
      <w:sz w:val="18"/>
      <w:szCs w:val="18"/>
    </w:rPr>
  </w:style>
  <w:style w:type="paragraph" w:styleId="a5">
    <w:name w:val="footer"/>
    <w:basedOn w:val="a"/>
    <w:link w:val="Char0"/>
    <w:uiPriority w:val="99"/>
    <w:unhideWhenUsed/>
    <w:rsid w:val="00BA00A2"/>
    <w:pPr>
      <w:tabs>
        <w:tab w:val="center" w:pos="4153"/>
        <w:tab w:val="right" w:pos="8306"/>
      </w:tabs>
      <w:snapToGrid w:val="0"/>
      <w:jc w:val="left"/>
    </w:pPr>
    <w:rPr>
      <w:sz w:val="18"/>
      <w:szCs w:val="18"/>
    </w:rPr>
  </w:style>
  <w:style w:type="character" w:customStyle="1" w:styleId="Char0">
    <w:name w:val="页脚 Char"/>
    <w:basedOn w:val="a0"/>
    <w:link w:val="a5"/>
    <w:uiPriority w:val="99"/>
    <w:rsid w:val="00BA00A2"/>
    <w:rPr>
      <w:sz w:val="18"/>
      <w:szCs w:val="18"/>
    </w:rPr>
  </w:style>
  <w:style w:type="paragraph" w:styleId="a6">
    <w:name w:val="caption"/>
    <w:aliases w:val="图,图和表标题"/>
    <w:basedOn w:val="a"/>
    <w:next w:val="a"/>
    <w:link w:val="Char1"/>
    <w:qFormat/>
    <w:rsid w:val="00882CFD"/>
    <w:pPr>
      <w:spacing w:before="152" w:after="160"/>
    </w:pPr>
    <w:rPr>
      <w:rFonts w:ascii="Arial" w:eastAsia="黑体" w:hAnsi="Arial"/>
      <w:sz w:val="20"/>
      <w:szCs w:val="20"/>
      <w:lang w:val="x-none" w:eastAsia="x-none"/>
    </w:rPr>
  </w:style>
  <w:style w:type="character" w:customStyle="1" w:styleId="Char1">
    <w:name w:val="题注 Char"/>
    <w:aliases w:val="图 Char,图和表标题 Char"/>
    <w:link w:val="a6"/>
    <w:rsid w:val="00882CFD"/>
    <w:rPr>
      <w:rFonts w:ascii="Arial" w:eastAsia="黑体" w:hAnsi="Arial"/>
      <w:sz w:val="20"/>
      <w:szCs w:val="20"/>
      <w:lang w:val="x-none" w:eastAsia="x-none"/>
    </w:rPr>
  </w:style>
  <w:style w:type="paragraph" w:styleId="a7">
    <w:name w:val="Plain Text"/>
    <w:aliases w:val="普通文字 Char,纯文本 Char Char,普通文字 Char Char,普通文字 Char Char Char,普通文字,小,Texte,正 文 1,0921,普通文字1,普通文字2,普通文字3,普通文字4,普通文字5,普通文字6,普通文字11,普通文字21,普通文字31,普通文字41,普通文字7,Char2,正文缩进两字符,纯文本 Char Char Char Char Char Char Char Char Char Char Char Char Char,文字缩进"/>
    <w:basedOn w:val="a"/>
    <w:link w:val="Char10"/>
    <w:rsid w:val="00766E6B"/>
    <w:pPr>
      <w:spacing w:beforeLines="50" w:before="156" w:afterLines="50" w:after="156" w:line="400" w:lineRule="exact"/>
    </w:pPr>
    <w:rPr>
      <w:rFonts w:ascii="宋体" w:hAnsi="Courier New"/>
      <w:szCs w:val="24"/>
      <w:lang w:val="x-none" w:eastAsia="x-none"/>
    </w:rPr>
  </w:style>
  <w:style w:type="character" w:customStyle="1" w:styleId="Char2">
    <w:name w:val="纯文本 Char"/>
    <w:basedOn w:val="a0"/>
    <w:uiPriority w:val="99"/>
    <w:semiHidden/>
    <w:rsid w:val="00766E6B"/>
    <w:rPr>
      <w:rFonts w:ascii="宋体" w:hAnsi="Courier New" w:cs="Courier New"/>
      <w:sz w:val="21"/>
      <w:szCs w:val="21"/>
    </w:rPr>
  </w:style>
  <w:style w:type="character" w:customStyle="1" w:styleId="Char10">
    <w:name w:val="纯文本 Char1"/>
    <w:aliases w:val="普通文字 Char Char1,纯文本 Char Char Char,纯文本 Char Char1,普通文字 Char Char Char1,普通文字 Char Char Char Char,普通文字 Char1,小 Char,Texte Char,正 文 1 Char,0921 Char,普通文字1 Char,普通文字2 Char,普通文字3 Char,普通文字4 Char,普通文字5 Char,普通文字6 Char,普通文字11 Char,普通文字21 Char"/>
    <w:link w:val="a7"/>
    <w:rsid w:val="00766E6B"/>
    <w:rPr>
      <w:rFonts w:ascii="宋体" w:hAnsi="Courier New"/>
      <w:szCs w:val="24"/>
      <w:lang w:val="x-none" w:eastAsia="x-none"/>
    </w:rPr>
  </w:style>
  <w:style w:type="paragraph" w:styleId="3">
    <w:name w:val="Body Text 3"/>
    <w:basedOn w:val="a"/>
    <w:link w:val="3Char"/>
    <w:rsid w:val="00766E6B"/>
    <w:pPr>
      <w:snapToGrid w:val="0"/>
      <w:spacing w:before="50" w:after="50"/>
    </w:pPr>
    <w:rPr>
      <w:rFonts w:ascii="Times New Roman" w:eastAsia="仿宋_GB2312" w:hAnsi="宋体"/>
      <w:b/>
      <w:bCs/>
      <w:szCs w:val="20"/>
      <w:lang w:val="x-none" w:eastAsia="x-none"/>
    </w:rPr>
  </w:style>
  <w:style w:type="character" w:customStyle="1" w:styleId="3Char">
    <w:name w:val="正文文本 3 Char"/>
    <w:basedOn w:val="a0"/>
    <w:link w:val="3"/>
    <w:rsid w:val="00766E6B"/>
    <w:rPr>
      <w:rFonts w:ascii="Times New Roman" w:eastAsia="仿宋_GB2312" w:hAnsi="宋体"/>
      <w:b/>
      <w:bCs/>
      <w:szCs w:val="20"/>
      <w:lang w:val="x-none" w:eastAsia="x-none"/>
    </w:rPr>
  </w:style>
  <w:style w:type="paragraph" w:styleId="a8">
    <w:name w:val="Date"/>
    <w:aliases w:val="封面日期"/>
    <w:basedOn w:val="a"/>
    <w:next w:val="a"/>
    <w:link w:val="Char11"/>
    <w:rsid w:val="00EE0384"/>
    <w:pPr>
      <w:ind w:leftChars="2500"/>
    </w:pPr>
    <w:rPr>
      <w:rFonts w:eastAsia="楷体_GB2312"/>
      <w:sz w:val="32"/>
      <w:szCs w:val="20"/>
    </w:rPr>
  </w:style>
  <w:style w:type="character" w:customStyle="1" w:styleId="Char3">
    <w:name w:val="日期 Char"/>
    <w:basedOn w:val="a0"/>
    <w:uiPriority w:val="99"/>
    <w:semiHidden/>
    <w:rsid w:val="00EE0384"/>
  </w:style>
  <w:style w:type="character" w:customStyle="1" w:styleId="Char11">
    <w:name w:val="日期 Char1"/>
    <w:aliases w:val="封面日期 Char1"/>
    <w:link w:val="a8"/>
    <w:rsid w:val="00EE0384"/>
    <w:rPr>
      <w:rFonts w:eastAsia="楷体_GB2312"/>
      <w:sz w:val="32"/>
      <w:szCs w:val="20"/>
    </w:rPr>
  </w:style>
  <w:style w:type="paragraph" w:styleId="a9">
    <w:name w:val="Normal Indent"/>
    <w:aliases w:val="正文对齐,正文不缩进,四号,标题4,样式3,段1,表正文,正文非缩进,特点,。,ALT+Z,缩进,正文编号,上海中望标准正文（首行缩进两字）,上海中望标准超级链接,正文缩进（首行缩进两字）,上海中望标准超级链接 Char Char Char,特点 Char,水上软件,正文缩进 Char,正文缩进 Char1 Char,正文缩进 Char Char Char,正文缩进 Char1 Char Char Char,正文缩进 Char Char Char Char Char,标题四,正文双线,二,无"/>
    <w:basedOn w:val="a"/>
    <w:link w:val="Char12"/>
    <w:rsid w:val="004126C5"/>
    <w:pPr>
      <w:ind w:firstLine="420"/>
    </w:pPr>
    <w:rPr>
      <w:sz w:val="21"/>
      <w:szCs w:val="20"/>
    </w:rPr>
  </w:style>
  <w:style w:type="character" w:customStyle="1" w:styleId="Char12">
    <w:name w:val="正文缩进 Char1"/>
    <w:aliases w:val="正文对齐 Char,正文不缩进 Char,四号 Char,标题4 Char,样式3 Char,段1 Char,表正文 Char,正文非缩进 Char,特点 Char1,。 Char,ALT+Z Char,缩进 Char,正文编号 Char,上海中望标准正文（首行缩进两字） Char,上海中望标准超级链接 Char,正文缩进（首行缩进两字） Char,上海中望标准超级链接 Char Char Char Char,特点 Char Char,水上软件 Char,标题四 Char"/>
    <w:link w:val="a9"/>
    <w:rsid w:val="004126C5"/>
    <w:rPr>
      <w:sz w:val="21"/>
      <w:szCs w:val="20"/>
    </w:rPr>
  </w:style>
  <w:style w:type="paragraph" w:styleId="TOC">
    <w:name w:val="TOC Heading"/>
    <w:basedOn w:val="1"/>
    <w:next w:val="a"/>
    <w:uiPriority w:val="39"/>
    <w:semiHidden/>
    <w:unhideWhenUsed/>
    <w:qFormat/>
    <w:rsid w:val="003701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7019A"/>
  </w:style>
  <w:style w:type="character" w:styleId="aa">
    <w:name w:val="Hyperlink"/>
    <w:basedOn w:val="a0"/>
    <w:uiPriority w:val="99"/>
    <w:unhideWhenUsed/>
    <w:rsid w:val="0037019A"/>
    <w:rPr>
      <w:color w:val="0000FF" w:themeColor="hyperlink"/>
      <w:u w:val="single"/>
    </w:rPr>
  </w:style>
  <w:style w:type="paragraph" w:styleId="ab">
    <w:name w:val="Balloon Text"/>
    <w:basedOn w:val="a"/>
    <w:link w:val="Char4"/>
    <w:uiPriority w:val="99"/>
    <w:semiHidden/>
    <w:unhideWhenUsed/>
    <w:rsid w:val="0037019A"/>
    <w:rPr>
      <w:sz w:val="18"/>
      <w:szCs w:val="18"/>
    </w:rPr>
  </w:style>
  <w:style w:type="character" w:customStyle="1" w:styleId="Char4">
    <w:name w:val="批注框文本 Char"/>
    <w:basedOn w:val="a0"/>
    <w:link w:val="ab"/>
    <w:uiPriority w:val="99"/>
    <w:semiHidden/>
    <w:rsid w:val="0037019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Date" w:uiPriority="0"/>
    <w:lsdException w:name="Body Text 3"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0A2"/>
    <w:pPr>
      <w:widowControl w:val="0"/>
      <w:jc w:val="both"/>
    </w:pPr>
  </w:style>
  <w:style w:type="paragraph" w:styleId="1">
    <w:name w:val="heading 1"/>
    <w:basedOn w:val="a"/>
    <w:next w:val="a"/>
    <w:link w:val="1Char"/>
    <w:uiPriority w:val="9"/>
    <w:qFormat/>
    <w:rsid w:val="002D56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560C"/>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560C"/>
    <w:rPr>
      <w:rFonts w:ascii="Calibri" w:hAnsi="Calibri"/>
      <w:b/>
      <w:bCs/>
      <w:kern w:val="44"/>
      <w:sz w:val="44"/>
      <w:szCs w:val="44"/>
    </w:rPr>
  </w:style>
  <w:style w:type="character" w:customStyle="1" w:styleId="2Char">
    <w:name w:val="标题 2 Char"/>
    <w:basedOn w:val="a0"/>
    <w:link w:val="2"/>
    <w:uiPriority w:val="9"/>
    <w:rsid w:val="002D560C"/>
    <w:rPr>
      <w:rFonts w:ascii="Cambria" w:hAnsi="Cambria"/>
      <w:b/>
      <w:bCs/>
      <w:kern w:val="2"/>
      <w:sz w:val="32"/>
      <w:szCs w:val="32"/>
    </w:rPr>
  </w:style>
  <w:style w:type="paragraph" w:styleId="a3">
    <w:name w:val="List Paragraph"/>
    <w:basedOn w:val="a"/>
    <w:uiPriority w:val="34"/>
    <w:qFormat/>
    <w:rsid w:val="002D560C"/>
    <w:pPr>
      <w:ind w:firstLineChars="200" w:firstLine="420"/>
    </w:pPr>
  </w:style>
  <w:style w:type="paragraph" w:styleId="a4">
    <w:name w:val="header"/>
    <w:basedOn w:val="a"/>
    <w:link w:val="Char"/>
    <w:uiPriority w:val="99"/>
    <w:unhideWhenUsed/>
    <w:rsid w:val="00BA0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A00A2"/>
    <w:rPr>
      <w:sz w:val="18"/>
      <w:szCs w:val="18"/>
    </w:rPr>
  </w:style>
  <w:style w:type="paragraph" w:styleId="a5">
    <w:name w:val="footer"/>
    <w:basedOn w:val="a"/>
    <w:link w:val="Char0"/>
    <w:uiPriority w:val="99"/>
    <w:unhideWhenUsed/>
    <w:rsid w:val="00BA00A2"/>
    <w:pPr>
      <w:tabs>
        <w:tab w:val="center" w:pos="4153"/>
        <w:tab w:val="right" w:pos="8306"/>
      </w:tabs>
      <w:snapToGrid w:val="0"/>
      <w:jc w:val="left"/>
    </w:pPr>
    <w:rPr>
      <w:sz w:val="18"/>
      <w:szCs w:val="18"/>
    </w:rPr>
  </w:style>
  <w:style w:type="character" w:customStyle="1" w:styleId="Char0">
    <w:name w:val="页脚 Char"/>
    <w:basedOn w:val="a0"/>
    <w:link w:val="a5"/>
    <w:uiPriority w:val="99"/>
    <w:rsid w:val="00BA00A2"/>
    <w:rPr>
      <w:sz w:val="18"/>
      <w:szCs w:val="18"/>
    </w:rPr>
  </w:style>
  <w:style w:type="paragraph" w:styleId="a6">
    <w:name w:val="caption"/>
    <w:aliases w:val="图,图和表标题"/>
    <w:basedOn w:val="a"/>
    <w:next w:val="a"/>
    <w:link w:val="Char1"/>
    <w:qFormat/>
    <w:rsid w:val="00882CFD"/>
    <w:pPr>
      <w:spacing w:before="152" w:after="160"/>
    </w:pPr>
    <w:rPr>
      <w:rFonts w:ascii="Arial" w:eastAsia="黑体" w:hAnsi="Arial"/>
      <w:sz w:val="20"/>
      <w:szCs w:val="20"/>
      <w:lang w:val="x-none" w:eastAsia="x-none"/>
    </w:rPr>
  </w:style>
  <w:style w:type="character" w:customStyle="1" w:styleId="Char1">
    <w:name w:val="题注 Char"/>
    <w:aliases w:val="图 Char,图和表标题 Char"/>
    <w:link w:val="a6"/>
    <w:rsid w:val="00882CFD"/>
    <w:rPr>
      <w:rFonts w:ascii="Arial" w:eastAsia="黑体" w:hAnsi="Arial"/>
      <w:sz w:val="20"/>
      <w:szCs w:val="20"/>
      <w:lang w:val="x-none" w:eastAsia="x-none"/>
    </w:rPr>
  </w:style>
  <w:style w:type="paragraph" w:styleId="a7">
    <w:name w:val="Plain Text"/>
    <w:aliases w:val="普通文字 Char,纯文本 Char Char,普通文字 Char Char,普通文字 Char Char Char,普通文字,小,Texte,正 文 1,0921,普通文字1,普通文字2,普通文字3,普通文字4,普通文字5,普通文字6,普通文字11,普通文字21,普通文字31,普通文字41,普通文字7,Char2,正文缩进两字符,纯文本 Char Char Char Char Char Char Char Char Char Char Char Char Char,文字缩进"/>
    <w:basedOn w:val="a"/>
    <w:link w:val="Char10"/>
    <w:rsid w:val="00766E6B"/>
    <w:pPr>
      <w:spacing w:beforeLines="50" w:before="156" w:afterLines="50" w:after="156" w:line="400" w:lineRule="exact"/>
    </w:pPr>
    <w:rPr>
      <w:rFonts w:ascii="宋体" w:hAnsi="Courier New"/>
      <w:szCs w:val="24"/>
      <w:lang w:val="x-none" w:eastAsia="x-none"/>
    </w:rPr>
  </w:style>
  <w:style w:type="character" w:customStyle="1" w:styleId="Char2">
    <w:name w:val="纯文本 Char"/>
    <w:basedOn w:val="a0"/>
    <w:uiPriority w:val="99"/>
    <w:semiHidden/>
    <w:rsid w:val="00766E6B"/>
    <w:rPr>
      <w:rFonts w:ascii="宋体" w:hAnsi="Courier New" w:cs="Courier New"/>
      <w:sz w:val="21"/>
      <w:szCs w:val="21"/>
    </w:rPr>
  </w:style>
  <w:style w:type="character" w:customStyle="1" w:styleId="Char10">
    <w:name w:val="纯文本 Char1"/>
    <w:aliases w:val="普通文字 Char Char1,纯文本 Char Char Char,纯文本 Char Char1,普通文字 Char Char Char1,普通文字 Char Char Char Char,普通文字 Char1,小 Char,Texte Char,正 文 1 Char,0921 Char,普通文字1 Char,普通文字2 Char,普通文字3 Char,普通文字4 Char,普通文字5 Char,普通文字6 Char,普通文字11 Char,普通文字21 Char"/>
    <w:link w:val="a7"/>
    <w:rsid w:val="00766E6B"/>
    <w:rPr>
      <w:rFonts w:ascii="宋体" w:hAnsi="Courier New"/>
      <w:szCs w:val="24"/>
      <w:lang w:val="x-none" w:eastAsia="x-none"/>
    </w:rPr>
  </w:style>
  <w:style w:type="paragraph" w:styleId="3">
    <w:name w:val="Body Text 3"/>
    <w:basedOn w:val="a"/>
    <w:link w:val="3Char"/>
    <w:rsid w:val="00766E6B"/>
    <w:pPr>
      <w:snapToGrid w:val="0"/>
      <w:spacing w:before="50" w:after="50"/>
    </w:pPr>
    <w:rPr>
      <w:rFonts w:ascii="Times New Roman" w:eastAsia="仿宋_GB2312" w:hAnsi="宋体"/>
      <w:b/>
      <w:bCs/>
      <w:szCs w:val="20"/>
      <w:lang w:val="x-none" w:eastAsia="x-none"/>
    </w:rPr>
  </w:style>
  <w:style w:type="character" w:customStyle="1" w:styleId="3Char">
    <w:name w:val="正文文本 3 Char"/>
    <w:basedOn w:val="a0"/>
    <w:link w:val="3"/>
    <w:rsid w:val="00766E6B"/>
    <w:rPr>
      <w:rFonts w:ascii="Times New Roman" w:eastAsia="仿宋_GB2312" w:hAnsi="宋体"/>
      <w:b/>
      <w:bCs/>
      <w:szCs w:val="20"/>
      <w:lang w:val="x-none" w:eastAsia="x-none"/>
    </w:rPr>
  </w:style>
  <w:style w:type="paragraph" w:styleId="a8">
    <w:name w:val="Date"/>
    <w:aliases w:val="封面日期"/>
    <w:basedOn w:val="a"/>
    <w:next w:val="a"/>
    <w:link w:val="Char11"/>
    <w:rsid w:val="00EE0384"/>
    <w:pPr>
      <w:ind w:leftChars="2500"/>
    </w:pPr>
    <w:rPr>
      <w:rFonts w:eastAsia="楷体_GB2312"/>
      <w:sz w:val="32"/>
      <w:szCs w:val="20"/>
    </w:rPr>
  </w:style>
  <w:style w:type="character" w:customStyle="1" w:styleId="Char3">
    <w:name w:val="日期 Char"/>
    <w:basedOn w:val="a0"/>
    <w:uiPriority w:val="99"/>
    <w:semiHidden/>
    <w:rsid w:val="00EE0384"/>
  </w:style>
  <w:style w:type="character" w:customStyle="1" w:styleId="Char11">
    <w:name w:val="日期 Char1"/>
    <w:aliases w:val="封面日期 Char1"/>
    <w:link w:val="a8"/>
    <w:rsid w:val="00EE0384"/>
    <w:rPr>
      <w:rFonts w:eastAsia="楷体_GB2312"/>
      <w:sz w:val="32"/>
      <w:szCs w:val="20"/>
    </w:rPr>
  </w:style>
  <w:style w:type="paragraph" w:styleId="a9">
    <w:name w:val="Normal Indent"/>
    <w:aliases w:val="正文对齐,正文不缩进,四号,标题4,样式3,段1,表正文,正文非缩进,特点,。,ALT+Z,缩进,正文编号,上海中望标准正文（首行缩进两字）,上海中望标准超级链接,正文缩进（首行缩进两字）,上海中望标准超级链接 Char Char Char,特点 Char,水上软件,正文缩进 Char,正文缩进 Char1 Char,正文缩进 Char Char Char,正文缩进 Char1 Char Char Char,正文缩进 Char Char Char Char Char,标题四,正文双线,二,无"/>
    <w:basedOn w:val="a"/>
    <w:link w:val="Char12"/>
    <w:rsid w:val="004126C5"/>
    <w:pPr>
      <w:ind w:firstLine="420"/>
    </w:pPr>
    <w:rPr>
      <w:sz w:val="21"/>
      <w:szCs w:val="20"/>
    </w:rPr>
  </w:style>
  <w:style w:type="character" w:customStyle="1" w:styleId="Char12">
    <w:name w:val="正文缩进 Char1"/>
    <w:aliases w:val="正文对齐 Char,正文不缩进 Char,四号 Char,标题4 Char,样式3 Char,段1 Char,表正文 Char,正文非缩进 Char,特点 Char1,。 Char,ALT+Z Char,缩进 Char,正文编号 Char,上海中望标准正文（首行缩进两字） Char,上海中望标准超级链接 Char,正文缩进（首行缩进两字） Char,上海中望标准超级链接 Char Char Char Char,特点 Char Char,水上软件 Char,标题四 Char"/>
    <w:link w:val="a9"/>
    <w:rsid w:val="004126C5"/>
    <w:rPr>
      <w:sz w:val="21"/>
      <w:szCs w:val="20"/>
    </w:rPr>
  </w:style>
  <w:style w:type="paragraph" w:styleId="TOC">
    <w:name w:val="TOC Heading"/>
    <w:basedOn w:val="1"/>
    <w:next w:val="a"/>
    <w:uiPriority w:val="39"/>
    <w:semiHidden/>
    <w:unhideWhenUsed/>
    <w:qFormat/>
    <w:rsid w:val="003701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7019A"/>
  </w:style>
  <w:style w:type="character" w:styleId="aa">
    <w:name w:val="Hyperlink"/>
    <w:basedOn w:val="a0"/>
    <w:uiPriority w:val="99"/>
    <w:unhideWhenUsed/>
    <w:rsid w:val="0037019A"/>
    <w:rPr>
      <w:color w:val="0000FF" w:themeColor="hyperlink"/>
      <w:u w:val="single"/>
    </w:rPr>
  </w:style>
  <w:style w:type="paragraph" w:styleId="ab">
    <w:name w:val="Balloon Text"/>
    <w:basedOn w:val="a"/>
    <w:link w:val="Char4"/>
    <w:uiPriority w:val="99"/>
    <w:semiHidden/>
    <w:unhideWhenUsed/>
    <w:rsid w:val="0037019A"/>
    <w:rPr>
      <w:sz w:val="18"/>
      <w:szCs w:val="18"/>
    </w:rPr>
  </w:style>
  <w:style w:type="character" w:customStyle="1" w:styleId="Char4">
    <w:name w:val="批注框文本 Char"/>
    <w:basedOn w:val="a0"/>
    <w:link w:val="ab"/>
    <w:uiPriority w:val="99"/>
    <w:semiHidden/>
    <w:rsid w:val="00370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52807-4987-47DB-BE28-7872A538B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2015-12-21T03:22:00Z</dcterms:created>
  <dcterms:modified xsi:type="dcterms:W3CDTF">2015-12-21T03:30:00Z</dcterms:modified>
</cp:coreProperties>
</file>