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90700" cy="161240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12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UNIVERSITY OF ASIA PACIFIC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Course Code: CSE 404</w:t>
      </w:r>
    </w:p>
    <w:p w:rsidR="00000000" w:rsidDel="00000000" w:rsidP="00000000" w:rsidRDefault="00000000" w:rsidRPr="00000000" w14:paraId="00000009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Course Title: Artificial Intelligence and Expert Systems Lab</w:t>
      </w:r>
    </w:p>
    <w:p w:rsidR="00000000" w:rsidDel="00000000" w:rsidP="00000000" w:rsidRDefault="00000000" w:rsidRPr="00000000" w14:paraId="0000000A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Assignment No: 01</w:t>
        <w:br w:type="textWrapping"/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0"/>
        <w:gridCol w:w="780"/>
        <w:gridCol w:w="4530"/>
        <w:tblGridChange w:id="0">
          <w:tblGrid>
            <w:gridCol w:w="4050"/>
            <w:gridCol w:w="780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Submitted By,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Name: Anowar Hossen Farvez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ID: 20201059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Section: A2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Submitted To,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Dr. Nasima Begum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Assistant Professor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Department of CSE,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University Of Asia Pacific.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Problem Statement: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br w:type="textWrapping"/>
        <w:t xml:space="preserve">Implement a basic family relationship tree structure of own family using Prolog. Write rules against degree and removal for up to 3rd degree and twice removed situations.</w:t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Tools:</w:t>
        <w:br w:type="textWrapping"/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1. Draw.io</w:t>
        <w:br w:type="textWrapping"/>
        <w:t xml:space="preserve">2. Notepad++</w:t>
      </w:r>
    </w:p>
    <w:p w:rsidR="00000000" w:rsidDel="00000000" w:rsidP="00000000" w:rsidRDefault="00000000" w:rsidRPr="00000000" w14:paraId="0000001D">
      <w:pPr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3. SWI-Prolog</w:t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Diagram:</w:t>
      </w:r>
    </w:p>
    <w:p w:rsidR="00000000" w:rsidDel="00000000" w:rsidP="00000000" w:rsidRDefault="00000000" w:rsidRPr="00000000" w14:paraId="0000001E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6506212" cy="302131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6465" l="0" r="347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6212" cy="3021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above diagram is my family relationship tree structure. In the tree, all rectangular boxes represent males and dotted arrows represent wives.</w:t>
      </w:r>
    </w:p>
    <w:p w:rsidR="00000000" w:rsidDel="00000000" w:rsidP="00000000" w:rsidRDefault="00000000" w:rsidRPr="00000000" w14:paraId="00000020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22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9050" distT="19050" distL="19050" distR="19050">
            <wp:extent cx="1818175" cy="465077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8175" cy="4650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9050" distT="19050" distL="19050" distR="19050">
            <wp:extent cx="1818175" cy="465851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8175" cy="465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9050" distT="19050" distL="19050" distR="19050">
            <wp:extent cx="1818175" cy="457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8175" cy="45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9050" distT="19050" distL="19050" distR="19050">
            <wp:extent cx="2738438" cy="4572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9050" distT="19050" distL="19050" distR="19050">
            <wp:extent cx="2338388" cy="45529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9050" distT="19050" distL="19050" distR="19050">
            <wp:extent cx="2376488" cy="44386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Sample Input/Output: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9050" distT="19050" distL="19050" distR="19050">
            <wp:extent cx="2868577" cy="4131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8577" cy="413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9050" distT="19050" distL="19050" distR="19050">
            <wp:extent cx="2740497" cy="413129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0497" cy="4131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4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I’ve faced some minor difficulties during completing this assignment. SWI-Prolog was showing some errors. But after some troubleshooting I was able to fix all the errors of SWI-Prolog by using google and other sources. </w:t>
      </w:r>
    </w:p>
    <w:p w:rsidR="00000000" w:rsidDel="00000000" w:rsidP="00000000" w:rsidRDefault="00000000" w:rsidRPr="00000000" w14:paraId="00000028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