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A IMPORTÂNCIA DO UNIFORME NOS MEIOS DE HOSPEDAGEM NA PERSPECTIVA DE POSSÍVEIS HÓSPEDES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João Pedro Assunção Cypriano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Letícia Rocha Oliveira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 xml:space="preserve"> Larissa Fernandes Regis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Thalia Camila Coelho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  <w:highlight w:val="green"/>
        </w:rPr>
      </w:pPr>
      <w:r>
        <w:rPr>
          <w:highlight w:val="green"/>
        </w:rPr>
        <w:t xml:space="preserve">     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uniforme é uma representação da imagem no ambiente profissional e tal representação pode demonstrar adaptação ao local em que se trabalha e entendimento de seus valores. Dessa maneira, o presente trabalho visa identificar a importância do uso do uniforme</w:t>
      </w:r>
      <w:r>
        <w:rPr>
          <w:rFonts w:ascii="Arial" w:eastAsia="Arial" w:hAnsi="Arial" w:cs="Arial"/>
          <w:sz w:val="24"/>
          <w:szCs w:val="24"/>
        </w:rPr>
        <w:t xml:space="preserve"> na perspectiva de possíveis hóspedes dentro dos meios de hospedagem. O objetivo do trabalho foi identificar se a padronização do uso do uniforme por parte dos funcionários interfere na qualidade do serviço prestado. Com a aplicação do questionário, obtive</w:t>
      </w:r>
      <w:r>
        <w:rPr>
          <w:rFonts w:ascii="Arial" w:eastAsia="Arial" w:hAnsi="Arial" w:cs="Arial"/>
          <w:sz w:val="24"/>
          <w:szCs w:val="24"/>
        </w:rPr>
        <w:t>mos dados que mostraram, em sua maioria, que os hóspedes consideram o uso do uniforme um fator importante no atendimento. Entretanto, nem todos consideram que a apresentação do funcionário deve corresponder à categoria do meio de hospedagem.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Uniforme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Padronização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Hospedagem.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  <w:highlight w:val="yellow"/>
        </w:rPr>
      </w:pPr>
      <w:r>
        <w:rPr>
          <w:highlight w:val="yellow"/>
        </w:rPr>
        <w:t xml:space="preserve">     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  <w:highlight w:val="yellow"/>
        </w:rPr>
      </w:pPr>
      <w:r>
        <w:rPr>
          <w:highlight w:val="yellow"/>
        </w:rPr>
        <w:t xml:space="preserve">          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uniforme é uma representação da imagem no ambiente profissional e tal representação pode demonstrar adaptação ao local em que se trabalha e entendimento de seus valores. </w:t>
      </w:r>
    </w:p>
    <w:p w:rsidR="001D37D9" w:rsidRDefault="00926B5B">
      <w:pPr>
        <w:spacing w:after="0" w:line="360" w:lineRule="auto"/>
        <w:ind w:firstLine="1133"/>
        <w:jc w:val="both"/>
        <w:rPr>
          <w:rFonts w:ascii="Arial" w:eastAsia="Arial" w:hAnsi="Arial" w:cs="Arial"/>
          <w:color w:val="26282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ambiente corporativo, a imagem pode ser tão ou até mais importante que a capacidade que uma pessoa demonstra ao longo de sua carreira, principalmente se o seu cargo exige que elas se tornem o rosto da empresa. Por isso, nos últimos anos, a discussão sob</w:t>
      </w:r>
      <w:r>
        <w:rPr>
          <w:rFonts w:ascii="Arial" w:eastAsia="Arial" w:hAnsi="Arial" w:cs="Arial"/>
          <w:sz w:val="24"/>
          <w:szCs w:val="24"/>
        </w:rPr>
        <w:t xml:space="preserve">re a importância de se vestir bem durante o trabalho </w:t>
      </w:r>
      <w:r>
        <w:rPr>
          <w:rFonts w:ascii="Arial" w:eastAsia="Arial" w:hAnsi="Arial" w:cs="Arial"/>
          <w:sz w:val="24"/>
          <w:szCs w:val="24"/>
        </w:rPr>
        <w:lastRenderedPageBreak/>
        <w:t>vem ganhando cada vez mais força. Profissionais especializados em dizer o que é e quando vestir tornaram-se parte da vida de grandes executivos</w:t>
      </w:r>
      <w:r>
        <w:rPr>
          <w:rFonts w:ascii="Arial" w:eastAsia="Arial" w:hAnsi="Arial" w:cs="Arial"/>
          <w:color w:val="26282A"/>
          <w:sz w:val="24"/>
          <w:szCs w:val="24"/>
        </w:rPr>
        <w:t>.</w:t>
      </w:r>
    </w:p>
    <w:p w:rsidR="001D37D9" w:rsidRDefault="00926B5B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De acordo com Sana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(2013), a moda é um sistema que acompanha o vestuário e o tempo, que integra o simples uso das roupas no dia a dia a um contexto maior, político, social, sociológico.</w:t>
      </w:r>
    </w:p>
    <w:p w:rsidR="001D37D9" w:rsidRDefault="00926B5B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Há algum tempo os uniformes profissionais deixaram para trás aquela im</w:t>
      </w:r>
      <w:r>
        <w:rPr>
          <w:rFonts w:ascii="Arial" w:eastAsia="Arial" w:hAnsi="Arial" w:cs="Arial"/>
          <w:sz w:val="24"/>
          <w:szCs w:val="24"/>
        </w:rPr>
        <w:t>agem que tinham no passado, quando utilizá-los consistia em uma obrigação que a grande maioria dos usuários repudiava. Tal preconceito, muitas vezes, acontecia em virtude da utilização de tecidos de baixa qualidade que causavam desconforto, além de uma gra</w:t>
      </w:r>
      <w:r>
        <w:rPr>
          <w:rFonts w:ascii="Arial" w:eastAsia="Arial" w:hAnsi="Arial" w:cs="Arial"/>
          <w:sz w:val="24"/>
          <w:szCs w:val="24"/>
        </w:rPr>
        <w:t>nde falta de preocupação com a estética. Com a criação de novos tecidos mais modernos, confortáveis e sofisticados, aliada ao surgimento dos profissionais de designer de uniformes, houve uma grande valorização deste segmento. Tal inovação do segmento acarr</w:t>
      </w:r>
      <w:r>
        <w:rPr>
          <w:rFonts w:ascii="Arial" w:eastAsia="Arial" w:hAnsi="Arial" w:cs="Arial"/>
          <w:sz w:val="24"/>
          <w:szCs w:val="24"/>
        </w:rPr>
        <w:t>etou em aumento significativo da demanda por uniformes profissionais (LIMA, 2010).</w:t>
      </w:r>
    </w:p>
    <w:p w:rsidR="001D37D9" w:rsidRDefault="00926B5B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Vestir-se bem dentro do ambiente corporativo mostra não apenas que você se adaptou ao local, como também compreendeu os valores da companhia onde trabalha, e incorporou-os a</w:t>
      </w:r>
      <w:r>
        <w:rPr>
          <w:rFonts w:ascii="Arial" w:eastAsia="Arial" w:hAnsi="Arial" w:cs="Arial"/>
          <w:sz w:val="24"/>
          <w:szCs w:val="24"/>
        </w:rPr>
        <w:t xml:space="preserve"> seu vestuário (RIBEIRO, 2017).</w:t>
      </w:r>
    </w:p>
    <w:p w:rsidR="001D37D9" w:rsidRDefault="00926B5B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empresários estão cada vez mais conscientes em relação às vantagens da uniformização, principalmente no que diz a respeito características como praticidade, conforto, durabilidade e segurança, além da imagem corporativa d</w:t>
      </w:r>
      <w:r>
        <w:rPr>
          <w:rFonts w:ascii="Arial" w:eastAsia="Arial" w:hAnsi="Arial" w:cs="Arial"/>
          <w:sz w:val="24"/>
          <w:szCs w:val="24"/>
        </w:rPr>
        <w:t>a empresa (CARACIOLA, 2015, [online]).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meios de hospedagem buscam sempre proporcionar a seus hóspedes o melhor serviço possível, visando sua satisfação e possível retorno. Dessa maneira, o presente trabalho visa identificar a importância do uso do unifo</w:t>
      </w:r>
      <w:r>
        <w:rPr>
          <w:rFonts w:ascii="Arial" w:eastAsia="Arial" w:hAnsi="Arial" w:cs="Arial"/>
          <w:sz w:val="24"/>
          <w:szCs w:val="24"/>
        </w:rPr>
        <w:t>rme nos meios de hospedagem do ponto de vista de possíveis hóspedes, bem como verificar se a imagem do funcionário pode interferir no ambiente corporativo, afetando na qualidade do serviço prestado.</w:t>
      </w:r>
    </w:p>
    <w:p w:rsidR="001D37D9" w:rsidRDefault="001D37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1D37D9" w:rsidRDefault="001D37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  <w:highlight w:val="green"/>
        </w:rPr>
      </w:pPr>
      <w:r>
        <w:rPr>
          <w:highlight w:val="green"/>
        </w:rPr>
        <w:t xml:space="preserve">     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  <w:highlight w:val="green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A pesquisa foi desenvolvida no decorrer das aulas de iniciação científica e, posteriormente, nas aulas de </w:t>
      </w:r>
      <w:bookmarkStart w:id="2" w:name="_GoBack"/>
      <w:r>
        <w:rPr>
          <w:rFonts w:ascii="Arial" w:eastAsia="Arial" w:hAnsi="Arial" w:cs="Arial"/>
          <w:sz w:val="24"/>
          <w:szCs w:val="24"/>
        </w:rPr>
        <w:t>pesquisa aplicada ao turismo, hospitalidade e lazer</w:t>
      </w:r>
      <w:bookmarkEnd w:id="2"/>
      <w:r>
        <w:rPr>
          <w:rFonts w:ascii="Arial" w:eastAsia="Arial" w:hAnsi="Arial" w:cs="Arial"/>
          <w:sz w:val="24"/>
          <w:szCs w:val="24"/>
        </w:rPr>
        <w:t xml:space="preserve">, junto às reuniões com a orientadora, </w:t>
      </w:r>
      <w:proofErr w:type="spellStart"/>
      <w:r>
        <w:rPr>
          <w:rFonts w:ascii="Arial" w:eastAsia="Arial" w:hAnsi="Arial" w:cs="Arial"/>
          <w:sz w:val="24"/>
          <w:szCs w:val="24"/>
        </w:rPr>
        <w:t>coorientadora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os alunos do projeto. Para a obtenção das op</w:t>
      </w:r>
      <w:r>
        <w:rPr>
          <w:rFonts w:ascii="Arial" w:eastAsia="Arial" w:hAnsi="Arial" w:cs="Arial"/>
          <w:sz w:val="24"/>
          <w:szCs w:val="24"/>
        </w:rPr>
        <w:t>iniões das pessoas acerca do uso do uniforme nos meios de hospedagem, aplicou-se um questionário desenvolvido na plataforma de formulários do Google. A partir disso, elaborou-se 13 perguntas, sendo estas objetivas. Após isso, aplicou-se o questionário na o</w:t>
      </w:r>
      <w:r>
        <w:rPr>
          <w:rFonts w:ascii="Arial" w:eastAsia="Arial" w:hAnsi="Arial" w:cs="Arial"/>
          <w:sz w:val="24"/>
          <w:szCs w:val="24"/>
        </w:rPr>
        <w:t xml:space="preserve">rla da praia de Balneário Camboriú, entrevistando 100 (cem) pessoas escolhidas aleatoriamente, obtendo assim os dados necessário para a realização da pesquisa. 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18"/>
          <w:szCs w:val="18"/>
          <w:highlight w:val="green"/>
        </w:rPr>
      </w:pP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18"/>
          <w:szCs w:val="18"/>
          <w:highlight w:val="green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D37D9" w:rsidRDefault="00926B5B">
      <w:pPr>
        <w:widowControl w:val="0"/>
        <w:spacing w:after="0" w:line="360" w:lineRule="auto"/>
        <w:ind w:firstLine="992"/>
        <w:jc w:val="both"/>
        <w:rPr>
          <w:rFonts w:ascii="Arial" w:eastAsia="Arial" w:hAnsi="Arial" w:cs="Arial"/>
          <w:sz w:val="24"/>
          <w:szCs w:val="24"/>
          <w:highlight w:val="green"/>
        </w:rPr>
      </w:pPr>
      <w:r>
        <w:rPr>
          <w:rFonts w:ascii="Arial" w:eastAsia="Arial" w:hAnsi="Arial" w:cs="Arial"/>
          <w:sz w:val="24"/>
          <w:szCs w:val="24"/>
        </w:rPr>
        <w:t>Foram aplicados os questionários nos dias 02 e 03 de março de 2019, n</w:t>
      </w:r>
      <w:r>
        <w:rPr>
          <w:rFonts w:ascii="Arial" w:eastAsia="Arial" w:hAnsi="Arial" w:cs="Arial"/>
          <w:sz w:val="24"/>
          <w:szCs w:val="24"/>
        </w:rPr>
        <w:t xml:space="preserve">a orla da praia de Balneário Camboriú, nas redondezas do Hotel Marambaia. Os entrevistados foram escolhidos aleatoriamente, sendo, em sua maioria, mulheres (66% dos entrevistados), de 25 a 35 anos (30%), e residentes da região (48%). A partir da aplicação </w:t>
      </w:r>
      <w:r>
        <w:rPr>
          <w:rFonts w:ascii="Arial" w:eastAsia="Arial" w:hAnsi="Arial" w:cs="Arial"/>
          <w:sz w:val="24"/>
          <w:szCs w:val="24"/>
        </w:rPr>
        <w:t>dos questionários, constatou-se que a maioria das pessoas costuma se hospedar em hotéis (68%), numa frequência comum de 2 vezes ao ano (31%). O principal motivo da hospedagem é o de lazer (79%), e os tipos de meio de hospedagem mais utilizados são as pousa</w:t>
      </w:r>
      <w:r>
        <w:rPr>
          <w:rFonts w:ascii="Arial" w:eastAsia="Arial" w:hAnsi="Arial" w:cs="Arial"/>
          <w:sz w:val="24"/>
          <w:szCs w:val="24"/>
        </w:rPr>
        <w:t xml:space="preserve">das (30%) e os hotéis de lazer (23%). </w:t>
      </w:r>
    </w:p>
    <w:p w:rsidR="001D37D9" w:rsidRDefault="00926B5B">
      <w:pPr>
        <w:widowControl w:val="0"/>
        <w:spacing w:after="0" w:line="360" w:lineRule="auto"/>
        <w:ind w:firstLine="992"/>
        <w:jc w:val="both"/>
        <w:rPr>
          <w:rFonts w:ascii="Arial" w:eastAsia="Arial" w:hAnsi="Arial" w:cs="Arial"/>
          <w:sz w:val="24"/>
          <w:szCs w:val="24"/>
          <w:highlight w:val="yellow"/>
        </w:rPr>
      </w:pPr>
      <w:bookmarkStart w:id="3" w:name="_1fob9te" w:colFirst="0" w:colLast="0"/>
      <w:bookmarkEnd w:id="3"/>
      <w:r>
        <w:rPr>
          <w:rFonts w:ascii="Arial" w:eastAsia="Arial" w:hAnsi="Arial" w:cs="Arial"/>
          <w:sz w:val="24"/>
          <w:szCs w:val="24"/>
        </w:rPr>
        <w:t>Conforme esperado, a maioria das pessoas acredita que o uniforme do recepcionista afere credibilidade e/ou confiança ao meio de hospedagem (92%). Como constatado, os hóspedes se sentem mais confortáveis e/ou seguros quando o funcionário do meio de hospedag</w:t>
      </w:r>
      <w:r>
        <w:rPr>
          <w:rFonts w:ascii="Arial" w:eastAsia="Arial" w:hAnsi="Arial" w:cs="Arial"/>
          <w:sz w:val="24"/>
          <w:szCs w:val="24"/>
        </w:rPr>
        <w:t>em está identificado (84%) e que a imagem do trabalhador interfere na qualidade do atendimento do serviço (82%), considerando a apresentação do colaborador do meio de hospedagem um aspecto muito importante (85%). Por outro lado, um pouco mais da metade dos</w:t>
      </w:r>
      <w:r>
        <w:rPr>
          <w:rFonts w:ascii="Arial" w:eastAsia="Arial" w:hAnsi="Arial" w:cs="Arial"/>
          <w:sz w:val="24"/>
          <w:szCs w:val="24"/>
        </w:rPr>
        <w:t xml:space="preserve"> entrevistados pensa que a imagem e a apresentação do funcionário devem corresponder à categoria do meio de hospedagem (55%).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  <w:highlight w:val="green"/>
        </w:rPr>
      </w:pP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  <w:highlight w:val="green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  <w:highlight w:val="green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objetivos do trabalho buscaram evidenciar se os clientes consumidores dos meios de hospedagem consideram o uso do uniforme por parte dos funcionários como algo essencial e que influencie na qualidade do atendimento, aferindo credibilidade ao estabelecim</w:t>
      </w:r>
      <w:r>
        <w:rPr>
          <w:rFonts w:ascii="Arial" w:eastAsia="Arial" w:hAnsi="Arial" w:cs="Arial"/>
          <w:sz w:val="24"/>
          <w:szCs w:val="24"/>
        </w:rPr>
        <w:t>ento, segurança em relação à identificação, e se a imagem apresentada pelo funcionário deve corresponder a categoria do meio de hospedagem que está inserido.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conseguinte, com base nos dados apresentados, os possíveis hóspedes consideraram que o uniform</w:t>
      </w:r>
      <w:r>
        <w:rPr>
          <w:rFonts w:ascii="Arial" w:eastAsia="Arial" w:hAnsi="Arial" w:cs="Arial"/>
          <w:sz w:val="24"/>
          <w:szCs w:val="24"/>
        </w:rPr>
        <w:t xml:space="preserve">e influencia na confiança ao meio de hospedagem, fazendo com que se sintam mais confortáveis quando os funcionários estão padronizados e identificados, desse modo, melhorando a qualidade do atendimento prestado. </w:t>
      </w: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  <w:highlight w:val="yellow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1D37D9" w:rsidRDefault="001D37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37D9" w:rsidRDefault="00926B5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CARACIOLA, Carolina </w:t>
      </w:r>
      <w:proofErr w:type="spellStart"/>
      <w:r>
        <w:rPr>
          <w:rFonts w:ascii="Arial" w:eastAsia="Arial" w:hAnsi="Arial" w:cs="Arial"/>
          <w:sz w:val="24"/>
          <w:szCs w:val="24"/>
        </w:rPr>
        <w:t>Boari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influência da moda na sociedade contemporânea. </w:t>
      </w:r>
      <w:r>
        <w:rPr>
          <w:rFonts w:ascii="Arial" w:eastAsia="Arial" w:hAnsi="Arial" w:cs="Arial"/>
          <w:b/>
          <w:sz w:val="24"/>
          <w:szCs w:val="24"/>
        </w:rPr>
        <w:t xml:space="preserve">Moda Documenta: </w:t>
      </w:r>
      <w:r>
        <w:rPr>
          <w:rFonts w:ascii="Arial" w:eastAsia="Arial" w:hAnsi="Arial" w:cs="Arial"/>
          <w:sz w:val="24"/>
          <w:szCs w:val="24"/>
        </w:rPr>
        <w:t>Museu, Memória e Design, São Paulo, v.2, n.1, maio 2015. Disponível em: &lt;http://www.modadocumenta.com.br/anais/anais/5-Moda-Documenta -2015/07-Sessao-Tematica-Moda-</w:t>
      </w:r>
      <w:r>
        <w:rPr>
          <w:rFonts w:ascii="Arial" w:eastAsia="Arial" w:hAnsi="Arial" w:cs="Arial"/>
          <w:sz w:val="24"/>
          <w:szCs w:val="24"/>
        </w:rPr>
        <w:t>e-Sociedade-percursos-diversos/CarolinaBoari_ ModaDocumenta2015_a-influencia-da-moda.pdf&gt;. Acesso em: 20 out. 2018.</w:t>
      </w:r>
    </w:p>
    <w:p w:rsidR="001D37D9" w:rsidRDefault="00926B5B">
      <w:pPr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LIMA, Flávio Luís de Souza.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Como montar uma confecção de uniformes profissionais.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Disponível em: &lt;http://www.sebrae.com.br/sites/PortalSebrae/ideias/ como-montar-uma-confeccao-de-uniformes-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profissionais,bf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787a51b9105410VgnVC M1000003b74010aRCRD&gt;. Acesso em: 25 out. 2018.</w:t>
      </w:r>
    </w:p>
    <w:p w:rsidR="001D37D9" w:rsidRDefault="00926B5B">
      <w:pPr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RIBEIRO, Andresa.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 importância de se vestir bem no ambiente corpo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rativo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2017. Disponível em: &lt;https://modadepartamento.com.br/vestir-bem-ambiente-corporativo/&gt;. Acesso em: 20 out. 2018.</w:t>
      </w:r>
    </w:p>
    <w:p w:rsidR="001D37D9" w:rsidRDefault="00926B5B">
      <w:pPr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M., Sana. </w:t>
      </w:r>
      <w:r>
        <w:rPr>
          <w:rFonts w:ascii="Arial" w:eastAsia="Arial" w:hAnsi="Arial" w:cs="Arial"/>
          <w:b/>
          <w:color w:val="222222"/>
        </w:rPr>
        <w:t>A história da moda</w:t>
      </w:r>
      <w:r>
        <w:rPr>
          <w:rFonts w:ascii="Arial" w:eastAsia="Arial" w:hAnsi="Arial" w:cs="Arial"/>
          <w:color w:val="222222"/>
        </w:rPr>
        <w:t>.</w:t>
      </w:r>
      <w:r>
        <w:rPr>
          <w:rFonts w:ascii="Arial" w:eastAsia="Arial" w:hAnsi="Arial" w:cs="Arial"/>
          <w:b/>
          <w:color w:val="222222"/>
        </w:rPr>
        <w:t> </w:t>
      </w:r>
      <w:r>
        <w:rPr>
          <w:rFonts w:ascii="Arial" w:eastAsia="Arial" w:hAnsi="Arial" w:cs="Arial"/>
          <w:color w:val="222222"/>
        </w:rPr>
        <w:t xml:space="preserve">2013. Disponível em: &lt;http://modahistorica.blogspot. com/2013/05/o-que-e-moda.html&gt;. Acesso em: 20 out. </w:t>
      </w:r>
      <w:r>
        <w:rPr>
          <w:rFonts w:ascii="Arial" w:eastAsia="Arial" w:hAnsi="Arial" w:cs="Arial"/>
          <w:color w:val="222222"/>
        </w:rPr>
        <w:t>2018.</w:t>
      </w:r>
    </w:p>
    <w:p w:rsidR="001D37D9" w:rsidRDefault="001D37D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t xml:space="preserve">     </w:t>
      </w:r>
    </w:p>
    <w:sectPr w:rsidR="001D37D9">
      <w:headerReference w:type="default" r:id="rId6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B5B" w:rsidRDefault="00926B5B">
      <w:pPr>
        <w:spacing w:after="0" w:line="240" w:lineRule="auto"/>
      </w:pPr>
      <w:r>
        <w:separator/>
      </w:r>
    </w:p>
  </w:endnote>
  <w:endnote w:type="continuationSeparator" w:id="0">
    <w:p w:rsidR="00926B5B" w:rsidRDefault="0092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B5B" w:rsidRDefault="00926B5B">
      <w:pPr>
        <w:spacing w:after="0" w:line="240" w:lineRule="auto"/>
      </w:pPr>
      <w:r>
        <w:separator/>
      </w:r>
    </w:p>
  </w:footnote>
  <w:footnote w:type="continuationSeparator" w:id="0">
    <w:p w:rsidR="00926B5B" w:rsidRDefault="00926B5B">
      <w:pPr>
        <w:spacing w:after="0" w:line="240" w:lineRule="auto"/>
      </w:pPr>
      <w:r>
        <w:continuationSeparator/>
      </w:r>
    </w:p>
  </w:footnote>
  <w:footnote w:id="1"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Estudante do curso técnico em hospedagem integrado ao ensino médio. Instituto Federal Catarinense -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Camboriú. E-mail: joaopcypriano@gmail.com</w:t>
      </w:r>
    </w:p>
  </w:footnote>
  <w:footnote w:id="2"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 do c</w:t>
      </w:r>
      <w:r>
        <w:rPr>
          <w:rFonts w:ascii="Arial" w:eastAsia="Arial" w:hAnsi="Arial" w:cs="Arial"/>
          <w:sz w:val="18"/>
          <w:szCs w:val="18"/>
        </w:rPr>
        <w:t xml:space="preserve">urso técnico em hospedagem integrado ao ensino médio. Instituto Federal Catarinense -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Camboriú. E-mail: leticiaaoliveira.r@gmail.com</w:t>
      </w:r>
    </w:p>
  </w:footnote>
  <w:footnote w:id="3"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Mestre em Turismo e Hotelaria. Professora </w:t>
      </w:r>
      <w:r>
        <w:rPr>
          <w:rFonts w:ascii="Arial" w:eastAsia="Arial" w:hAnsi="Arial" w:cs="Arial"/>
          <w:sz w:val="18"/>
          <w:szCs w:val="18"/>
        </w:rPr>
        <w:t xml:space="preserve">do Instituto Federal Catarinense -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Camboriú. E-mail: larissa.fern</w:t>
      </w:r>
      <w:r>
        <w:rPr>
          <w:rFonts w:ascii="Arial" w:eastAsia="Arial" w:hAnsi="Arial" w:cs="Arial"/>
          <w:sz w:val="18"/>
          <w:szCs w:val="18"/>
        </w:rPr>
        <w:t>andes@ifc.edu.br</w:t>
      </w:r>
    </w:p>
  </w:footnote>
  <w:footnote w:id="4">
    <w:p w:rsidR="001D37D9" w:rsidRDefault="00926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Doutora em Química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Professora do Instituto Federal Catarinense - </w:t>
      </w:r>
      <w:r>
        <w:rPr>
          <w:rFonts w:ascii="Arial" w:eastAsia="Arial" w:hAnsi="Arial" w:cs="Arial"/>
          <w:i/>
          <w:color w:val="000000"/>
          <w:sz w:val="18"/>
          <w:szCs w:val="18"/>
        </w:rPr>
        <w:t>Camp</w:t>
      </w:r>
      <w:r>
        <w:rPr>
          <w:rFonts w:ascii="Arial" w:eastAsia="Arial" w:hAnsi="Arial" w:cs="Arial"/>
          <w:i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 xml:space="preserve"> Camboriú. E-mail: thalia.coelho@ifc.edu.br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7D9" w:rsidRDefault="00926B5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19474" cy="58408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D9"/>
    <w:rsid w:val="001D37D9"/>
    <w:rsid w:val="006C468C"/>
    <w:rsid w:val="0092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B125E-EA2C-4BEA-9137-69E00247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 Camila Coelho</dc:creator>
  <cp:lastModifiedBy>Carlos Borba</cp:lastModifiedBy>
  <cp:revision>2</cp:revision>
  <dcterms:created xsi:type="dcterms:W3CDTF">2019-07-08T19:49:00Z</dcterms:created>
  <dcterms:modified xsi:type="dcterms:W3CDTF">2019-07-08T19:49:00Z</dcterms:modified>
</cp:coreProperties>
</file>