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6F35F" w14:textId="23F06D2E" w:rsidR="00262D2B" w:rsidRPr="00FE323E" w:rsidRDefault="009B19F4">
      <w:pPr>
        <w:pStyle w:val="Ttulo"/>
        <w:jc w:val="center"/>
        <w:rPr>
          <w:rFonts w:ascii="Arial Black" w:hAnsi="Arial Black"/>
          <w:lang w:val="es-ES_tradnl"/>
        </w:rPr>
      </w:pPr>
      <w:r>
        <w:rPr>
          <w:rFonts w:ascii="Arial Black" w:hAnsi="Arial Black"/>
          <w:b w:val="0"/>
          <w:noProof/>
          <w:lang w:val="es-ES_tradnl"/>
        </w:rPr>
        <w:drawing>
          <wp:inline distT="0" distB="0" distL="0" distR="0" wp14:anchorId="791D29A9" wp14:editId="1244B825">
            <wp:extent cx="2412000" cy="911758"/>
            <wp:effectExtent l="0" t="0" r="0" b="3175"/>
            <wp:docPr id="1810039535" name="Grá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39535" name="Gráfico 1810039535"/>
                    <pic:cNvPicPr/>
                  </pic:nvPicPr>
                  <pic:blipFill rotWithShape="1"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 l="-1" r="39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99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36020" w14:textId="77777777" w:rsidR="00262D2B" w:rsidRPr="00FE323E" w:rsidRDefault="00000000">
      <w:pPr>
        <w:jc w:val="center"/>
        <w:rPr>
          <w:lang w:val="es-ES_tradnl"/>
        </w:rPr>
      </w:pPr>
      <w:r w:rsidRPr="00FE323E">
        <w:rPr>
          <w:lang w:val="es-ES_tradnl"/>
        </w:rPr>
        <w:t>Planificador de viajes personalizado mediante IA generativa</w:t>
      </w:r>
    </w:p>
    <w:p w14:paraId="1ACB7296" w14:textId="77777777" w:rsidR="00262D2B" w:rsidRPr="00FE323E" w:rsidRDefault="00000000">
      <w:pPr>
        <w:jc w:val="center"/>
        <w:rPr>
          <w:lang w:val="es-ES_tradnl"/>
        </w:rPr>
      </w:pPr>
      <w:r w:rsidRPr="00FE323E">
        <w:rPr>
          <w:lang w:val="es-ES_tradnl"/>
        </w:rPr>
        <w:t>Carlos Galán García · Generative AI · 2026</w:t>
      </w:r>
    </w:p>
    <w:p w14:paraId="09F7987F" w14:textId="77777777" w:rsidR="00262D2B" w:rsidRPr="009E1CF2" w:rsidRDefault="00262D2B">
      <w:pPr>
        <w:rPr>
          <w:u w:val="single"/>
          <w:lang w:val="es-ES_tradnl"/>
        </w:rPr>
      </w:pPr>
    </w:p>
    <w:p w14:paraId="7AA1F5DB" w14:textId="77777777" w:rsidR="00262D2B" w:rsidRPr="00FE323E" w:rsidRDefault="00000000">
      <w:pPr>
        <w:pStyle w:val="Ttulo1"/>
        <w:rPr>
          <w:lang w:val="es-ES_tradnl"/>
        </w:rPr>
      </w:pPr>
      <w:r w:rsidRPr="00FE323E">
        <w:rPr>
          <w:lang w:val="es-ES_tradnl"/>
        </w:rPr>
        <w:t>1. Introducción</w:t>
      </w:r>
    </w:p>
    <w:p w14:paraId="3261DBD4" w14:textId="15148B52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 xml:space="preserve">Itinera es un planificador de viajes personalizado hecho como </w:t>
      </w:r>
      <w:r w:rsidR="00FE323E">
        <w:rPr>
          <w:lang w:val="es-ES_tradnl"/>
        </w:rPr>
        <w:t>MVP</w:t>
      </w:r>
      <w:r w:rsidRPr="00FE323E">
        <w:rPr>
          <w:lang w:val="es-ES_tradnl"/>
        </w:rPr>
        <w:t>. La idea era crear algo que una persona pudiera abrir y utilizar, y no quedarme en un chatbot que simplemente recomienda sitios. El usuario indica destino, fechas, presupuesto, intereses y alguna preferencia adicional; a partir de ahí recibe una primera propuesta organizada por días.</w:t>
      </w:r>
    </w:p>
    <w:p w14:paraId="6F3B24DC" w14:textId="207CA887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 xml:space="preserve">El límite de siete días </w:t>
      </w:r>
      <w:r w:rsidR="00FE323E">
        <w:rPr>
          <w:lang w:val="es-ES_tradnl"/>
        </w:rPr>
        <w:t>está</w:t>
      </w:r>
      <w:r w:rsidRPr="00FE323E">
        <w:rPr>
          <w:lang w:val="es-ES_tradnl"/>
        </w:rPr>
        <w:t xml:space="preserve"> para que la demo sea rápida y no genere un gasto innecesario</w:t>
      </w:r>
      <w:r w:rsidR="00FE323E">
        <w:rPr>
          <w:lang w:val="es-ES_tradnl"/>
        </w:rPr>
        <w:t>,</w:t>
      </w:r>
      <w:r w:rsidRPr="00FE323E">
        <w:rPr>
          <w:lang w:val="es-ES_tradnl"/>
        </w:rPr>
        <w:t xml:space="preserve"> simplemente me parecía bastante más razonable para un MVP.</w:t>
      </w:r>
    </w:p>
    <w:p w14:paraId="4B020BC0" w14:textId="3E106E9C" w:rsidR="00262D2B" w:rsidRPr="00FE323E" w:rsidRDefault="00000000">
      <w:pPr>
        <w:pStyle w:val="Ttulo1"/>
        <w:rPr>
          <w:lang w:val="es-ES_tradnl"/>
        </w:rPr>
      </w:pPr>
      <w:r w:rsidRPr="00FE323E">
        <w:rPr>
          <w:lang w:val="es-ES_tradnl"/>
        </w:rPr>
        <w:t xml:space="preserve">2. </w:t>
      </w:r>
      <w:r w:rsidR="00FE323E">
        <w:rPr>
          <w:lang w:val="es-ES_tradnl"/>
        </w:rPr>
        <w:t>P</w:t>
      </w:r>
      <w:r w:rsidRPr="00FE323E">
        <w:rPr>
          <w:lang w:val="es-ES_tradnl"/>
        </w:rPr>
        <w:t>roceso de desarrollo del prototipo</w:t>
      </w:r>
    </w:p>
    <w:p w14:paraId="28899A18" w14:textId="6AC695A9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 xml:space="preserve">He desarrollado la aplicación en Next.js y la he desplegado en Vercel. He preferido mantener un único proyecto, sin base de datos, agentes múltiples ni herramientas que </w:t>
      </w:r>
      <w:r w:rsidR="00FE323E">
        <w:rPr>
          <w:lang w:val="es-ES_tradnl"/>
        </w:rPr>
        <w:t>complicaran demasiado el proyecto</w:t>
      </w:r>
      <w:r w:rsidRPr="00FE323E">
        <w:rPr>
          <w:lang w:val="es-ES_tradnl"/>
        </w:rPr>
        <w:t xml:space="preserve">. La </w:t>
      </w:r>
      <w:r w:rsidR="00FE323E">
        <w:rPr>
          <w:lang w:val="es-ES_tradnl"/>
        </w:rPr>
        <w:t>web</w:t>
      </w:r>
      <w:r w:rsidRPr="00FE323E">
        <w:rPr>
          <w:lang w:val="es-ES_tradnl"/>
        </w:rPr>
        <w:t xml:space="preserve"> recoge las preferencias y presenta el resultado </w:t>
      </w:r>
      <w:r w:rsidR="00FE323E">
        <w:rPr>
          <w:lang w:val="es-ES_tradnl"/>
        </w:rPr>
        <w:t>de manera</w:t>
      </w:r>
      <w:r w:rsidRPr="00FE323E">
        <w:rPr>
          <w:lang w:val="es-ES_tradnl"/>
        </w:rPr>
        <w:t xml:space="preserve"> visual, con presupuesto, avisos, fuentes y opciones para hacerlo más barato, más relajado o adaptarlo a lluvia.</w:t>
      </w:r>
    </w:p>
    <w:p w14:paraId="41E96049" w14:textId="3A5C43FD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 xml:space="preserve">Para generar los itinerarios, </w:t>
      </w:r>
      <w:r w:rsidR="00FE323E">
        <w:rPr>
          <w:lang w:val="es-ES_tradnl"/>
        </w:rPr>
        <w:t>he usado</w:t>
      </w:r>
      <w:r w:rsidRPr="00FE323E">
        <w:rPr>
          <w:lang w:val="es-ES_tradnl"/>
        </w:rPr>
        <w:t xml:space="preserve"> un modelo preentrenado </w:t>
      </w:r>
      <w:r w:rsidR="00FE323E">
        <w:rPr>
          <w:lang w:val="es-ES_tradnl"/>
        </w:rPr>
        <w:t xml:space="preserve">(gpt-5.6-luna) </w:t>
      </w:r>
      <w:r w:rsidRPr="00FE323E">
        <w:rPr>
          <w:lang w:val="es-ES_tradnl"/>
        </w:rPr>
        <w:t>con información recuperada fuera del modelo</w:t>
      </w:r>
      <w:r w:rsidR="00FE323E">
        <w:rPr>
          <w:lang w:val="es-ES_tradnl"/>
        </w:rPr>
        <w:t xml:space="preserve"> para obtener itinerarios realistas</w:t>
      </w:r>
      <w:r w:rsidRPr="00FE323E">
        <w:rPr>
          <w:lang w:val="es-ES_tradnl"/>
        </w:rPr>
        <w:t xml:space="preserve">. </w:t>
      </w:r>
      <w:r w:rsidR="00FE323E">
        <w:rPr>
          <w:lang w:val="es-ES_tradnl"/>
        </w:rPr>
        <w:t xml:space="preserve">He usado la API de </w:t>
      </w:r>
      <w:r w:rsidRPr="00FE323E">
        <w:rPr>
          <w:lang w:val="es-ES_tradnl"/>
        </w:rPr>
        <w:t xml:space="preserve">Open-Meteo </w:t>
      </w:r>
      <w:r w:rsidR="00FE323E">
        <w:rPr>
          <w:lang w:val="es-ES_tradnl"/>
        </w:rPr>
        <w:t>para la</w:t>
      </w:r>
      <w:r w:rsidRPr="00FE323E">
        <w:rPr>
          <w:lang w:val="es-ES_tradnl"/>
        </w:rPr>
        <w:t xml:space="preserve"> localización y clima; </w:t>
      </w:r>
      <w:r w:rsidR="00FE323E">
        <w:rPr>
          <w:lang w:val="es-ES_tradnl"/>
        </w:rPr>
        <w:t xml:space="preserve">la API de </w:t>
      </w:r>
      <w:r w:rsidRPr="00FE323E">
        <w:rPr>
          <w:lang w:val="es-ES_tradnl"/>
        </w:rPr>
        <w:t xml:space="preserve">OpenTripMap </w:t>
      </w:r>
      <w:r w:rsidR="00FE323E">
        <w:rPr>
          <w:lang w:val="es-ES_tradnl"/>
        </w:rPr>
        <w:t>para</w:t>
      </w:r>
      <w:r w:rsidRPr="00FE323E">
        <w:rPr>
          <w:lang w:val="es-ES_tradnl"/>
        </w:rPr>
        <w:t xml:space="preserve"> lugares e imágenes; y la búsqueda web </w:t>
      </w:r>
      <w:r w:rsidR="00FE323E">
        <w:rPr>
          <w:lang w:val="es-ES_tradnl"/>
        </w:rPr>
        <w:t xml:space="preserve">para </w:t>
      </w:r>
      <w:r w:rsidRPr="00FE323E">
        <w:rPr>
          <w:lang w:val="es-ES_tradnl"/>
        </w:rPr>
        <w:t>consultar información más actual. En la práctica, est</w:t>
      </w:r>
      <w:r w:rsidR="002E1860">
        <w:rPr>
          <w:lang w:val="es-ES_tradnl"/>
        </w:rPr>
        <w:t xml:space="preserve">o </w:t>
      </w:r>
      <w:r w:rsidRPr="00FE323E">
        <w:rPr>
          <w:lang w:val="es-ES_tradnl"/>
        </w:rPr>
        <w:t xml:space="preserve">funciona como </w:t>
      </w:r>
      <w:r w:rsidR="00FE323E">
        <w:rPr>
          <w:lang w:val="es-ES_tradnl"/>
        </w:rPr>
        <w:t xml:space="preserve">un </w:t>
      </w:r>
      <w:r w:rsidRPr="00FE323E">
        <w:rPr>
          <w:lang w:val="es-ES_tradnl"/>
        </w:rPr>
        <w:t xml:space="preserve">RAG: primero recupero contexto y después se lo paso al modelo para </w:t>
      </w:r>
      <w:r w:rsidR="00FE323E">
        <w:rPr>
          <w:lang w:val="es-ES_tradnl"/>
        </w:rPr>
        <w:t>que redacte</w:t>
      </w:r>
      <w:r w:rsidRPr="00FE323E">
        <w:rPr>
          <w:lang w:val="es-ES_tradnl"/>
        </w:rPr>
        <w:t xml:space="preserve"> la propuesta. El prompt le pide separar viaje y alojamiento del gasto diario, agrupar actividades por zonas y no presentar precios u horarios como confirmados.</w:t>
      </w:r>
    </w:p>
    <w:p w14:paraId="311FBAFE" w14:textId="0065E740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>También he incluido</w:t>
      </w:r>
      <w:r w:rsidR="00FE323E">
        <w:rPr>
          <w:lang w:val="es-ES_tradnl"/>
        </w:rPr>
        <w:t xml:space="preserve"> algunos</w:t>
      </w:r>
      <w:r w:rsidRPr="00FE323E">
        <w:rPr>
          <w:lang w:val="es-ES_tradnl"/>
        </w:rPr>
        <w:t xml:space="preserve"> controles bastante sencillos: duración limitada, código de acceso opcional, claves guardadas solo en el servidor</w:t>
      </w:r>
      <w:r w:rsidR="00FE323E">
        <w:rPr>
          <w:lang w:val="es-ES_tradnl"/>
        </w:rPr>
        <w:t xml:space="preserve"> de Vercel (los tokens de las API</w:t>
      </w:r>
      <w:r w:rsidR="002E1860">
        <w:rPr>
          <w:lang w:val="es-ES_tradnl"/>
        </w:rPr>
        <w:t>s</w:t>
      </w:r>
      <w:r w:rsidR="00FE323E">
        <w:rPr>
          <w:lang w:val="es-ES_tradnl"/>
        </w:rPr>
        <w:t>)</w:t>
      </w:r>
      <w:r w:rsidRPr="00FE323E">
        <w:rPr>
          <w:lang w:val="es-ES_tradnl"/>
        </w:rPr>
        <w:t xml:space="preserve">, avisos de que la información puede cambiar y una respuesta de demostración si falla alguna API. </w:t>
      </w:r>
      <w:r w:rsidR="00FE323E">
        <w:rPr>
          <w:lang w:val="es-ES_tradnl"/>
        </w:rPr>
        <w:t>La idea es reducir el trabajo inicial de organizar un viaje, no</w:t>
      </w:r>
      <w:r w:rsidRPr="00FE323E">
        <w:rPr>
          <w:lang w:val="es-ES_tradnl"/>
        </w:rPr>
        <w:t xml:space="preserve"> convertir la app en un sistema de reservas.</w:t>
      </w:r>
    </w:p>
    <w:p w14:paraId="29558063" w14:textId="77777777" w:rsidR="00262D2B" w:rsidRPr="00FE323E" w:rsidRDefault="00000000">
      <w:pPr>
        <w:pStyle w:val="Ttulo2"/>
        <w:rPr>
          <w:lang w:val="es-ES_tradnl"/>
        </w:rPr>
      </w:pPr>
      <w:r w:rsidRPr="00FE323E">
        <w:rPr>
          <w:lang w:val="es-ES_tradnl"/>
        </w:rPr>
        <w:t>Fine-tuning con LoRA</w:t>
      </w:r>
    </w:p>
    <w:p w14:paraId="502B0ED6" w14:textId="0975F962" w:rsidR="00262D2B" w:rsidRPr="00FE323E" w:rsidRDefault="00FE323E">
      <w:pPr>
        <w:rPr>
          <w:lang w:val="es-ES_tradnl"/>
        </w:rPr>
      </w:pPr>
      <w:r>
        <w:rPr>
          <w:lang w:val="es-ES_tradnl"/>
        </w:rPr>
        <w:t xml:space="preserve">En el enunciado del caso práctico ponía que había que hacer un ajuste del LLM para mejorar el desempeño. </w:t>
      </w:r>
      <w:r w:rsidRPr="00FE323E">
        <w:rPr>
          <w:lang w:val="es-ES_tradnl"/>
        </w:rPr>
        <w:t>Como no tenía acceso al fine-tuning supervisado de OpenAI</w:t>
      </w:r>
      <w:r>
        <w:rPr>
          <w:lang w:val="es-ES_tradnl"/>
        </w:rPr>
        <w:t xml:space="preserve"> (la opción más sencilla)</w:t>
      </w:r>
      <w:r w:rsidRPr="00FE323E">
        <w:rPr>
          <w:lang w:val="es-ES_tradnl"/>
        </w:rPr>
        <w:t xml:space="preserve">, </w:t>
      </w:r>
      <w:r>
        <w:rPr>
          <w:lang w:val="es-ES_tradnl"/>
        </w:rPr>
        <w:t xml:space="preserve">he hecho un fine-tuning </w:t>
      </w:r>
      <w:r w:rsidR="002E1860">
        <w:rPr>
          <w:lang w:val="es-ES_tradnl"/>
        </w:rPr>
        <w:t>simple</w:t>
      </w:r>
      <w:r w:rsidRPr="00FE323E">
        <w:rPr>
          <w:lang w:val="es-ES_tradnl"/>
        </w:rPr>
        <w:t xml:space="preserve"> en Colab con Qwen3-0.6B y LoRA. </w:t>
      </w:r>
      <w:r>
        <w:rPr>
          <w:lang w:val="es-ES_tradnl"/>
        </w:rPr>
        <w:t>He usado</w:t>
      </w:r>
      <w:r w:rsidRPr="00FE323E">
        <w:rPr>
          <w:lang w:val="es-ES_tradnl"/>
        </w:rPr>
        <w:t xml:space="preserve"> 120 ejemplos para enseñar una forma concreta de organizar los viajes: separar presupuestos, respetar el ritmo, agrupar actividades y avisar cuando un dato debe confirmarse.</w:t>
      </w:r>
    </w:p>
    <w:p w14:paraId="1EE4FC6A" w14:textId="40F35049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lastRenderedPageBreak/>
        <w:t>El resultado</w:t>
      </w:r>
      <w:r w:rsidR="00FE323E">
        <w:rPr>
          <w:lang w:val="es-ES_tradnl"/>
        </w:rPr>
        <w:t xml:space="preserve"> ha sido útil en cuanto a organización del viaje; d</w:t>
      </w:r>
      <w:r w:rsidRPr="00FE323E">
        <w:rPr>
          <w:lang w:val="es-ES_tradnl"/>
        </w:rPr>
        <w:t>espués del ajuste, el modelo pasa de cumplir 4 de 7 reglas de estructura a cumplir las 7. Sin embargo, también se vuelve más rígido: el modelo base suena más natural, aunque inventa sitios y detalles con bastante seguridad. La mejora real es que sigue más consistentemente las reglas que quería para Itinera.</w:t>
      </w:r>
    </w:p>
    <w:p w14:paraId="51B42BB9" w14:textId="73D29A18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 xml:space="preserve">No </w:t>
      </w:r>
      <w:r w:rsidR="002E1860">
        <w:rPr>
          <w:lang w:val="es-ES_tradnl"/>
        </w:rPr>
        <w:t>he implementado</w:t>
      </w:r>
      <w:r w:rsidRPr="00FE323E">
        <w:rPr>
          <w:lang w:val="es-ES_tradnl"/>
        </w:rPr>
        <w:t xml:space="preserve"> el modelo LoRA en la </w:t>
      </w:r>
      <w:r w:rsidR="002E1860">
        <w:rPr>
          <w:lang w:val="es-ES_tradnl"/>
        </w:rPr>
        <w:t>aplicación</w:t>
      </w:r>
      <w:r w:rsidRPr="00FE323E">
        <w:rPr>
          <w:lang w:val="es-ES_tradnl"/>
        </w:rPr>
        <w:t xml:space="preserve"> final. </w:t>
      </w:r>
      <w:r w:rsidR="002E1860" w:rsidRPr="002E1860">
        <w:rPr>
          <w:lang w:val="es-ES_tradnl"/>
        </w:rPr>
        <w:t xml:space="preserve">Integrar este modelo habría requerido alojar tanto Qwen como el adaptador en un servicio de inferencia (lo he intentado en HF, pero necesitaba cuenta de pago), y creo que realmente </w:t>
      </w:r>
      <w:r w:rsidRPr="00FE323E">
        <w:rPr>
          <w:lang w:val="es-ES_tradnl"/>
        </w:rPr>
        <w:t>añad</w:t>
      </w:r>
      <w:r w:rsidR="002E1860">
        <w:rPr>
          <w:lang w:val="es-ES_tradnl"/>
        </w:rPr>
        <w:t>e</w:t>
      </w:r>
      <w:r w:rsidRPr="00FE323E">
        <w:rPr>
          <w:lang w:val="es-ES_tradnl"/>
        </w:rPr>
        <w:t xml:space="preserve"> demasiado lío para un MVP. Además, la aplicación necesita información actualizada, y aquí GPT junto a la búsqueda web sigue </w:t>
      </w:r>
      <w:r w:rsidR="002E1860">
        <w:rPr>
          <w:lang w:val="es-ES_tradnl"/>
        </w:rPr>
        <w:t xml:space="preserve">siendo </w:t>
      </w:r>
      <w:r w:rsidRPr="00FE323E">
        <w:rPr>
          <w:lang w:val="es-ES_tradnl"/>
        </w:rPr>
        <w:t>bastante más útil.</w:t>
      </w:r>
    </w:p>
    <w:p w14:paraId="07FE4169" w14:textId="360C83EE" w:rsidR="00262D2B" w:rsidRDefault="00000000">
      <w:pPr>
        <w:pStyle w:val="Ttulo1"/>
        <w:rPr>
          <w:lang w:val="es-ES_tradnl"/>
        </w:rPr>
      </w:pPr>
      <w:r w:rsidRPr="00FE323E">
        <w:rPr>
          <w:lang w:val="es-ES_tradnl"/>
        </w:rPr>
        <w:t xml:space="preserve">3. </w:t>
      </w:r>
      <w:r w:rsidR="002E1860">
        <w:rPr>
          <w:lang w:val="es-ES_tradnl"/>
        </w:rPr>
        <w:t>Entregables</w:t>
      </w:r>
    </w:p>
    <w:p w14:paraId="17F434FE" w14:textId="77777777" w:rsidR="002E1860" w:rsidRPr="002E1860" w:rsidRDefault="002E1860" w:rsidP="002E1860">
      <w:pPr>
        <w:rPr>
          <w:lang w:val="es-ES_tradnl"/>
        </w:rPr>
      </w:pPr>
    </w:p>
    <w:p w14:paraId="40200D85" w14:textId="77777777" w:rsidR="00262D2B" w:rsidRPr="002E1860" w:rsidRDefault="00000000">
      <w:pPr>
        <w:rPr>
          <w:b/>
          <w:bCs/>
          <w:lang w:val="es-ES_tradnl"/>
        </w:rPr>
      </w:pPr>
      <w:r w:rsidRPr="002E1860">
        <w:rPr>
          <w:b/>
          <w:bCs/>
          <w:lang w:val="es-ES_tradnl"/>
        </w:rPr>
        <w:t>Aplicación funcional:</w:t>
      </w:r>
    </w:p>
    <w:p w14:paraId="28B37FE2" w14:textId="77777777" w:rsidR="00262D2B" w:rsidRPr="00FE323E" w:rsidRDefault="00000000">
      <w:pPr>
        <w:rPr>
          <w:lang w:val="es-ES_tradnl"/>
        </w:rPr>
      </w:pPr>
      <w:r w:rsidRPr="00FE323E">
        <w:rPr>
          <w:color w:val="0563C1"/>
          <w:lang w:val="es-ES_tradnl"/>
        </w:rPr>
        <w:t>https://itinera-omega.vercel.app/</w:t>
      </w:r>
    </w:p>
    <w:p w14:paraId="093DCF68" w14:textId="77777777" w:rsidR="00262D2B" w:rsidRPr="002E1860" w:rsidRDefault="00000000">
      <w:pPr>
        <w:rPr>
          <w:b/>
          <w:bCs/>
          <w:lang w:val="es-ES_tradnl"/>
        </w:rPr>
      </w:pPr>
      <w:r w:rsidRPr="002E1860">
        <w:rPr>
          <w:b/>
          <w:bCs/>
          <w:lang w:val="es-ES_tradnl"/>
        </w:rPr>
        <w:t>Repositorio con el código, README, documentación y notebook ejecutado:</w:t>
      </w:r>
    </w:p>
    <w:p w14:paraId="234A7524" w14:textId="77777777" w:rsidR="00262D2B" w:rsidRPr="00FE323E" w:rsidRDefault="00000000">
      <w:pPr>
        <w:rPr>
          <w:lang w:val="es-ES_tradnl"/>
        </w:rPr>
      </w:pPr>
      <w:r w:rsidRPr="00FE323E">
        <w:rPr>
          <w:color w:val="0563C1"/>
          <w:lang w:val="es-ES_tradnl"/>
        </w:rPr>
        <w:t>https://github.com/carlosgalan01/itinera</w:t>
      </w:r>
    </w:p>
    <w:p w14:paraId="1C298B15" w14:textId="77777777" w:rsidR="00262D2B" w:rsidRPr="00FE323E" w:rsidRDefault="00000000">
      <w:pPr>
        <w:pStyle w:val="Ttulo1"/>
        <w:rPr>
          <w:lang w:val="es-ES_tradnl"/>
        </w:rPr>
      </w:pPr>
      <w:r w:rsidRPr="00FE323E">
        <w:rPr>
          <w:lang w:val="es-ES_tradnl"/>
        </w:rPr>
        <w:t>4. Aplicación práctica</w:t>
      </w:r>
    </w:p>
    <w:p w14:paraId="00C975C8" w14:textId="4C7C1C17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>La aplicación sirve para</w:t>
      </w:r>
      <w:r w:rsidR="002E1860">
        <w:rPr>
          <w:lang w:val="es-ES_tradnl"/>
        </w:rPr>
        <w:t xml:space="preserve"> organizar una primera propuesta de viaje</w:t>
      </w:r>
      <w:r w:rsidRPr="00FE323E">
        <w:rPr>
          <w:lang w:val="es-ES_tradnl"/>
        </w:rPr>
        <w:t>. En vez de abrir muchas pestañas solo para tener una idea de cómo repartir un viaje, el usuario recibe una ruta organizada, una estimación separada del presupuesto y enlaces que puede revisar antes de reservar.</w:t>
      </w:r>
    </w:p>
    <w:p w14:paraId="4BB82244" w14:textId="59CFDD50" w:rsidR="00262D2B" w:rsidRPr="00FE323E" w:rsidRDefault="00000000">
      <w:pPr>
        <w:rPr>
          <w:lang w:val="es-ES_tradnl"/>
        </w:rPr>
      </w:pPr>
      <w:r w:rsidRPr="00FE323E">
        <w:rPr>
          <w:lang w:val="es-ES_tradnl"/>
        </w:rPr>
        <w:t xml:space="preserve">En mi opinión, la parte más interesante no es que el modelo “organice un viaje” por sí solo. Es que </w:t>
      </w:r>
      <w:r w:rsidR="002E1860">
        <w:rPr>
          <w:lang w:val="es-ES_tradnl"/>
        </w:rPr>
        <w:t xml:space="preserve">usamos información disponible en la web con un modelo de generación de texto que funciona como si fuera un agente de viajes. </w:t>
      </w:r>
      <w:r w:rsidRPr="00FE323E">
        <w:rPr>
          <w:lang w:val="es-ES_tradnl"/>
        </w:rPr>
        <w:t>Este mismo patrón se podría trasladar a asistentes internos, herramientas de atención al cliente o sistemas que necesiten explicar de dónde ha salido una respuesta.</w:t>
      </w:r>
    </w:p>
    <w:p w14:paraId="720775C6" w14:textId="77777777" w:rsidR="00262D2B" w:rsidRDefault="00000000">
      <w:pPr>
        <w:pStyle w:val="Ttulo1"/>
      </w:pPr>
      <w:r>
        <w:t>5. Bibliografía</w:t>
      </w:r>
    </w:p>
    <w:p w14:paraId="233E27E4" w14:textId="77777777" w:rsidR="00262D2B" w:rsidRDefault="00000000">
      <w:r>
        <w:t>Hugging Face. (2026). PEFT: LoRA. https://huggingface.co/docs/peft/package_reference/lora</w:t>
      </w:r>
    </w:p>
    <w:p w14:paraId="228D0C27" w14:textId="77777777" w:rsidR="00262D2B" w:rsidRDefault="00000000">
      <w:r>
        <w:t>Hugging Face. (2026). TRL: SFT Trainer. https://huggingface.co/docs/trl/sft_trainer</w:t>
      </w:r>
    </w:p>
    <w:p w14:paraId="18180219" w14:textId="77777777" w:rsidR="00262D2B" w:rsidRDefault="00000000">
      <w:r>
        <w:t>OpenAI. (2026). Web search tool. https://developers.openai.com/api/docs/guides/tools-web-search</w:t>
      </w:r>
    </w:p>
    <w:p w14:paraId="6C1528F5" w14:textId="77777777" w:rsidR="00262D2B" w:rsidRDefault="00000000">
      <w:r>
        <w:t>Open-Meteo. (s. f.). Weather Forecast API. https://open-meteo.com/en/docs</w:t>
      </w:r>
    </w:p>
    <w:p w14:paraId="02D141D5" w14:textId="77777777" w:rsidR="00262D2B" w:rsidRDefault="00000000">
      <w:r>
        <w:t>OpenTripMap. (s. f.). API documentation. https://dev.opentripmap.org/</w:t>
      </w:r>
    </w:p>
    <w:sectPr w:rsidR="00262D2B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7208325">
    <w:abstractNumId w:val="8"/>
  </w:num>
  <w:num w:numId="2" w16cid:durableId="2009289119">
    <w:abstractNumId w:val="6"/>
  </w:num>
  <w:num w:numId="3" w16cid:durableId="1214270373">
    <w:abstractNumId w:val="5"/>
  </w:num>
  <w:num w:numId="4" w16cid:durableId="1527518238">
    <w:abstractNumId w:val="4"/>
  </w:num>
  <w:num w:numId="5" w16cid:durableId="634482970">
    <w:abstractNumId w:val="7"/>
  </w:num>
  <w:num w:numId="6" w16cid:durableId="380524565">
    <w:abstractNumId w:val="3"/>
  </w:num>
  <w:num w:numId="7" w16cid:durableId="134221815">
    <w:abstractNumId w:val="2"/>
  </w:num>
  <w:num w:numId="8" w16cid:durableId="2022538452">
    <w:abstractNumId w:val="1"/>
  </w:num>
  <w:num w:numId="9" w16cid:durableId="30940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D2B"/>
    <w:rsid w:val="0029639D"/>
    <w:rsid w:val="002E1860"/>
    <w:rsid w:val="00326F90"/>
    <w:rsid w:val="0053496A"/>
    <w:rsid w:val="009B19F4"/>
    <w:rsid w:val="009E1CF2"/>
    <w:rsid w:val="00AA1D8D"/>
    <w:rsid w:val="00B47730"/>
    <w:rsid w:val="00C52ADC"/>
    <w:rsid w:val="00CB0664"/>
    <w:rsid w:val="00FC693F"/>
    <w:rsid w:val="00FE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BFC697"/>
  <w14:defaultImageDpi w14:val="300"/>
  <w15:docId w15:val="{AF1FD7BA-8918-42A5-B4A2-54C2AE93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9B4C3E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2124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02124"/>
      <w:spacing w:val="5"/>
      <w:kern w:val="28"/>
      <w:sz w:val="5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699</Words>
  <Characters>3849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Galan Garcia</cp:lastModifiedBy>
  <cp:revision>3</cp:revision>
  <dcterms:created xsi:type="dcterms:W3CDTF">2013-12-23T23:15:00Z</dcterms:created>
  <dcterms:modified xsi:type="dcterms:W3CDTF">2026-08-04T11:11:00Z</dcterms:modified>
  <cp:category/>
</cp:coreProperties>
</file>