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6E" w:rsidRPr="00293D6E" w:rsidRDefault="00D723BF" w:rsidP="00293D6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Ro</w:t>
      </w:r>
      <w:r w:rsidR="00293D6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naldo Junio Cardoso Campos</w:t>
      </w:r>
    </w:p>
    <w:p w:rsidR="00293D6E" w:rsidRPr="00293D6E" w:rsidRDefault="00293D6E" w:rsidP="00293D6E">
      <w:pPr>
        <w:rPr>
          <w:kern w:val="28"/>
        </w:rPr>
      </w:pPr>
    </w:p>
    <w:p w:rsidR="00293D6E" w:rsidRPr="00293D6E" w:rsidRDefault="00293D6E" w:rsidP="00293D6E">
      <w:pPr>
        <w:rPr>
          <w:b/>
          <w:kern w:val="28"/>
        </w:rPr>
      </w:pPr>
    </w:p>
    <w:p w:rsidR="00293D6E" w:rsidRPr="00293D6E" w:rsidRDefault="00293D6E" w:rsidP="00293D6E">
      <w:pPr>
        <w:rPr>
          <w:b/>
          <w:kern w:val="28"/>
        </w:rPr>
      </w:pPr>
      <w:r w:rsidRPr="00293D6E">
        <w:rPr>
          <w:b/>
          <w:kern w:val="28"/>
        </w:rPr>
        <w:t>Dados Pessoais</w:t>
      </w:r>
    </w:p>
    <w:p w:rsidR="00293D6E" w:rsidRPr="00293D6E" w:rsidRDefault="00293D6E" w:rsidP="00293D6E">
      <w:pPr>
        <w:rPr>
          <w:kern w:val="28"/>
        </w:rPr>
      </w:pP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Data de nascimento: 01/06/1990 (25 anos)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 xml:space="preserve">Estado civil: solteiro 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Endereço: Rua Pirajá 905, São Benedito, cidade Santa Luzia MG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Contato: (31) 8850-4604 fixo, (31) 3637-3085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E-mail: redecelta@hotmail.com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Formação acadêmica: Segundo grau completo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Habilitação: categoria (A)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 xml:space="preserve"> </w:t>
      </w:r>
    </w:p>
    <w:p w:rsidR="00293D6E" w:rsidRPr="00293D6E" w:rsidRDefault="00293D6E" w:rsidP="00293D6E">
      <w:pPr>
        <w:rPr>
          <w:b/>
          <w:kern w:val="28"/>
        </w:rPr>
      </w:pPr>
      <w:r w:rsidRPr="00293D6E">
        <w:rPr>
          <w:b/>
          <w:kern w:val="28"/>
        </w:rPr>
        <w:t>Experiências Profissionais Anteriores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Prestei meus serviços de preparador automotivo durante o período de 12/09/2014 á 10/03/2015 para a empresa “Autocentro Modelo” contato: (31) 3495-0238.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Também prestei meus serviços na função de pintor industrial no período de 24/10/2013 á 31/03/2014 para a empresa “Brastorno LTDA” contato: (31) 3455-4724.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Prestei serviços de polidor automotivo durante o período 20/09/2011 á 10/07/2012</w:t>
      </w: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Para a empresa “Lavevip Lubrificar LTDA” contato: (31) 3516-1163.</w:t>
      </w:r>
    </w:p>
    <w:p w:rsidR="00293D6E" w:rsidRPr="00293D6E" w:rsidRDefault="00293D6E" w:rsidP="00293D6E">
      <w:pPr>
        <w:rPr>
          <w:kern w:val="28"/>
        </w:rPr>
      </w:pPr>
    </w:p>
    <w:p w:rsidR="00293D6E" w:rsidRPr="00293D6E" w:rsidRDefault="00293D6E" w:rsidP="00293D6E">
      <w:pPr>
        <w:rPr>
          <w:kern w:val="28"/>
        </w:rPr>
      </w:pPr>
      <w:r w:rsidRPr="00293D6E">
        <w:rPr>
          <w:kern w:val="28"/>
        </w:rPr>
        <w:t>Também prestei alguns serviços liberais que imaginei não s</w:t>
      </w:r>
      <w:r w:rsidR="00730AE3">
        <w:rPr>
          <w:kern w:val="28"/>
        </w:rPr>
        <w:t>er relevantes ao relato.</w:t>
      </w:r>
    </w:p>
    <w:sectPr w:rsidR="00293D6E" w:rsidRPr="00293D6E" w:rsidSect="00672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6770"/>
    <w:rsid w:val="00293D6E"/>
    <w:rsid w:val="00296770"/>
    <w:rsid w:val="003C726C"/>
    <w:rsid w:val="00672164"/>
    <w:rsid w:val="00730AE3"/>
    <w:rsid w:val="00B33134"/>
    <w:rsid w:val="00D247C3"/>
    <w:rsid w:val="00D723BF"/>
    <w:rsid w:val="00DA76D9"/>
    <w:rsid w:val="00EC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64"/>
  </w:style>
  <w:style w:type="paragraph" w:styleId="Ttulo1">
    <w:name w:val="heading 1"/>
    <w:basedOn w:val="Normal"/>
    <w:next w:val="Normal"/>
    <w:link w:val="Ttulo1Char"/>
    <w:uiPriority w:val="9"/>
    <w:qFormat/>
    <w:rsid w:val="00296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967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6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29677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96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29677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67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9</cp:revision>
  <dcterms:created xsi:type="dcterms:W3CDTF">2015-06-01T15:24:00Z</dcterms:created>
  <dcterms:modified xsi:type="dcterms:W3CDTF">2015-07-22T15:09:00Z</dcterms:modified>
</cp:coreProperties>
</file>