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4FAC" w14:textId="77777777" w:rsidR="00C570F0" w:rsidRDefault="00000000">
      <w:pPr>
        <w:ind w:right="-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2E3D50"/>
          <w:sz w:val="30"/>
          <w:szCs w:val="30"/>
        </w:rPr>
        <w:t>Mitchell Carter</w:t>
      </w:r>
    </w:p>
    <w:p w14:paraId="19051E34" w14:textId="77777777" w:rsidR="00C570F0" w:rsidRDefault="00C570F0">
      <w:pPr>
        <w:spacing w:line="141" w:lineRule="exact"/>
        <w:rPr>
          <w:sz w:val="24"/>
          <w:szCs w:val="24"/>
        </w:rPr>
      </w:pPr>
    </w:p>
    <w:p w14:paraId="74646483" w14:textId="77777777" w:rsidR="00C570F0" w:rsidRPr="00132B07" w:rsidRDefault="00000000">
      <w:pPr>
        <w:ind w:right="39"/>
        <w:jc w:val="center"/>
        <w:rPr>
          <w:sz w:val="16"/>
          <w:szCs w:val="16"/>
        </w:rPr>
      </w:pPr>
      <w:r w:rsidRPr="00132B07">
        <w:rPr>
          <w:noProof/>
          <w:sz w:val="16"/>
          <w:szCs w:val="16"/>
        </w:rPr>
        <w:drawing>
          <wp:inline distT="0" distB="0" distL="0" distR="0" wp14:anchorId="2CE362C3" wp14:editId="2A508B30">
            <wp:extent cx="75565" cy="7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B07">
        <w:rPr>
          <w:rFonts w:ascii="Arial" w:eastAsia="Arial" w:hAnsi="Arial" w:cs="Arial"/>
          <w:color w:val="2E3D50"/>
          <w:sz w:val="16"/>
          <w:szCs w:val="16"/>
        </w:rPr>
        <w:t xml:space="preserve"> Lumberton, NC, US  </w:t>
      </w:r>
      <w:r w:rsidRPr="00132B07">
        <w:rPr>
          <w:noProof/>
          <w:sz w:val="16"/>
          <w:szCs w:val="16"/>
        </w:rPr>
        <w:drawing>
          <wp:inline distT="0" distB="0" distL="0" distR="0" wp14:anchorId="6EF87AB0" wp14:editId="4D87B25D">
            <wp:extent cx="64135" cy="5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B07">
        <w:rPr>
          <w:rFonts w:ascii="Arial" w:eastAsia="Arial" w:hAnsi="Arial" w:cs="Arial"/>
          <w:color w:val="2E3D50"/>
          <w:sz w:val="16"/>
          <w:szCs w:val="16"/>
        </w:rPr>
        <w:t xml:space="preserve"> mitchcarterd@gmail.com  </w:t>
      </w:r>
      <w:r w:rsidRPr="00132B07">
        <w:rPr>
          <w:noProof/>
          <w:sz w:val="16"/>
          <w:szCs w:val="16"/>
        </w:rPr>
        <w:drawing>
          <wp:inline distT="0" distB="0" distL="0" distR="0" wp14:anchorId="69D28082" wp14:editId="4B98FC8D">
            <wp:extent cx="57785" cy="7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B07">
        <w:rPr>
          <w:rFonts w:ascii="Arial" w:eastAsia="Arial" w:hAnsi="Arial" w:cs="Arial"/>
          <w:color w:val="2E3D50"/>
          <w:sz w:val="16"/>
          <w:szCs w:val="16"/>
        </w:rPr>
        <w:t xml:space="preserve"> (910) 633-7785  </w:t>
      </w:r>
      <w:r w:rsidRPr="00132B07">
        <w:rPr>
          <w:noProof/>
          <w:sz w:val="16"/>
          <w:szCs w:val="16"/>
        </w:rPr>
        <w:drawing>
          <wp:inline distT="0" distB="0" distL="0" distR="0" wp14:anchorId="471D9AB1" wp14:editId="55C4609A">
            <wp:extent cx="76200" cy="7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B07">
        <w:rPr>
          <w:rFonts w:ascii="Arial" w:eastAsia="Arial" w:hAnsi="Arial" w:cs="Arial"/>
          <w:color w:val="2E3D50"/>
          <w:sz w:val="16"/>
          <w:szCs w:val="16"/>
        </w:rPr>
        <w:t xml:space="preserve"> linkedin.com/in/mitchcarterd  </w:t>
      </w:r>
      <w:r w:rsidRPr="00132B07">
        <w:rPr>
          <w:noProof/>
          <w:sz w:val="16"/>
          <w:szCs w:val="16"/>
        </w:rPr>
        <w:drawing>
          <wp:inline distT="0" distB="0" distL="0" distR="0" wp14:anchorId="69BAC7CA" wp14:editId="3D8F740A">
            <wp:extent cx="85725" cy="7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B07">
        <w:rPr>
          <w:rFonts w:ascii="Arial" w:eastAsia="Arial" w:hAnsi="Arial" w:cs="Arial"/>
          <w:color w:val="2E3D50"/>
          <w:sz w:val="16"/>
          <w:szCs w:val="16"/>
        </w:rPr>
        <w:t xml:space="preserve"> github.com/cartercodes</w:t>
      </w:r>
    </w:p>
    <w:p w14:paraId="4A70FB90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43636D70" wp14:editId="586A384E">
            <wp:simplePos x="0" y="0"/>
            <wp:positionH relativeFrom="column">
              <wp:posOffset>10160</wp:posOffset>
            </wp:positionH>
            <wp:positionV relativeFrom="paragraph">
              <wp:posOffset>194310</wp:posOffset>
            </wp:positionV>
            <wp:extent cx="6762750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F9475" w14:textId="77777777" w:rsidR="00C570F0" w:rsidRDefault="00C570F0">
      <w:pPr>
        <w:spacing w:line="200" w:lineRule="exact"/>
        <w:rPr>
          <w:sz w:val="24"/>
          <w:szCs w:val="24"/>
        </w:rPr>
      </w:pPr>
    </w:p>
    <w:p w14:paraId="329F41D8" w14:textId="77777777" w:rsidR="00C570F0" w:rsidRDefault="00C570F0">
      <w:pPr>
        <w:spacing w:line="229" w:lineRule="exact"/>
        <w:rPr>
          <w:sz w:val="24"/>
          <w:szCs w:val="24"/>
        </w:rPr>
      </w:pPr>
    </w:p>
    <w:p w14:paraId="22ADC054" w14:textId="77777777" w:rsidR="00C570F0" w:rsidRPr="00132B07" w:rsidRDefault="00000000">
      <w:pPr>
        <w:ind w:left="21"/>
      </w:pPr>
      <w:r w:rsidRPr="00132B07">
        <w:rPr>
          <w:rFonts w:ascii="Arial" w:eastAsia="Arial" w:hAnsi="Arial" w:cs="Arial"/>
          <w:b/>
          <w:bCs/>
          <w:color w:val="2E3D50"/>
        </w:rPr>
        <w:t>SUMMARY</w:t>
      </w:r>
    </w:p>
    <w:p w14:paraId="7EB82D94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DFEE146" wp14:editId="36152B93">
            <wp:simplePos x="0" y="0"/>
            <wp:positionH relativeFrom="column">
              <wp:posOffset>10160</wp:posOffset>
            </wp:positionH>
            <wp:positionV relativeFrom="paragraph">
              <wp:posOffset>22860</wp:posOffset>
            </wp:positionV>
            <wp:extent cx="6762750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B98983" w14:textId="77777777" w:rsidR="00C570F0" w:rsidRDefault="00C570F0">
      <w:pPr>
        <w:spacing w:line="96" w:lineRule="exact"/>
        <w:rPr>
          <w:sz w:val="24"/>
          <w:szCs w:val="24"/>
        </w:rPr>
      </w:pPr>
    </w:p>
    <w:p w14:paraId="3ADD6572" w14:textId="77777777" w:rsidR="00C570F0" w:rsidRPr="00132B07" w:rsidRDefault="00000000">
      <w:pPr>
        <w:spacing w:line="363" w:lineRule="auto"/>
        <w:ind w:left="21" w:right="220"/>
        <w:jc w:val="both"/>
        <w:rPr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Full Stack Developer with expertise in Node.js, React, TypeScript, and a growing interest in Python for Data Analytics and Machine Learning. Proven ability to deliver high-quality, scalable web applications using modern development tools and practices. Eager to apply my skills in a dynamic environment to drive business success through innovative software solutions.</w:t>
      </w:r>
    </w:p>
    <w:p w14:paraId="5A898DD2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653564AA" wp14:editId="4C63CBC9">
            <wp:simplePos x="0" y="0"/>
            <wp:positionH relativeFrom="column">
              <wp:posOffset>10160</wp:posOffset>
            </wp:positionH>
            <wp:positionV relativeFrom="paragraph">
              <wp:posOffset>62230</wp:posOffset>
            </wp:positionV>
            <wp:extent cx="6762750" cy="9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128F19" w14:textId="77777777" w:rsidR="00C570F0" w:rsidRDefault="00C570F0">
      <w:pPr>
        <w:spacing w:line="220" w:lineRule="exact"/>
        <w:rPr>
          <w:sz w:val="24"/>
          <w:szCs w:val="24"/>
        </w:rPr>
      </w:pPr>
    </w:p>
    <w:p w14:paraId="65089BCE" w14:textId="77777777" w:rsidR="00C570F0" w:rsidRPr="00132B07" w:rsidRDefault="00000000">
      <w:pPr>
        <w:ind w:left="21"/>
      </w:pPr>
      <w:r w:rsidRPr="00132B07">
        <w:rPr>
          <w:rFonts w:ascii="Arial" w:eastAsia="Arial" w:hAnsi="Arial" w:cs="Arial"/>
          <w:b/>
          <w:bCs/>
          <w:color w:val="2E3D50"/>
        </w:rPr>
        <w:t>EXPERIENCE</w:t>
      </w:r>
    </w:p>
    <w:p w14:paraId="164E12FE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B8DCBCB" wp14:editId="79CFE231">
            <wp:simplePos x="0" y="0"/>
            <wp:positionH relativeFrom="column">
              <wp:posOffset>10160</wp:posOffset>
            </wp:positionH>
            <wp:positionV relativeFrom="paragraph">
              <wp:posOffset>32385</wp:posOffset>
            </wp:positionV>
            <wp:extent cx="6762750" cy="95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3B55FE" w14:textId="77777777" w:rsidR="00C570F0" w:rsidRDefault="00C570F0">
      <w:pPr>
        <w:spacing w:line="97" w:lineRule="exact"/>
        <w:rPr>
          <w:sz w:val="24"/>
          <w:szCs w:val="24"/>
        </w:rPr>
      </w:pPr>
    </w:p>
    <w:p w14:paraId="1B5EC233" w14:textId="77777777" w:rsidR="00C570F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8"/>
          <w:szCs w:val="18"/>
        </w:rPr>
        <w:t>Software Engineer</w:t>
      </w:r>
    </w:p>
    <w:p w14:paraId="1D4CD899" w14:textId="77777777" w:rsidR="00C570F0" w:rsidRDefault="00C570F0">
      <w:pPr>
        <w:spacing w:line="27" w:lineRule="exact"/>
        <w:rPr>
          <w:sz w:val="24"/>
          <w:szCs w:val="24"/>
        </w:rPr>
      </w:pPr>
    </w:p>
    <w:p w14:paraId="281E36A8" w14:textId="77777777" w:rsidR="00C570F0" w:rsidRPr="00132B07" w:rsidRDefault="00000000">
      <w:pPr>
        <w:tabs>
          <w:tab w:val="left" w:pos="8941"/>
        </w:tabs>
        <w:ind w:left="21"/>
        <w:rPr>
          <w:sz w:val="16"/>
          <w:szCs w:val="16"/>
        </w:rPr>
      </w:pPr>
      <w:r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>Halls Of Glory LLC</w:t>
      </w:r>
      <w:r w:rsidRPr="00132B07">
        <w:rPr>
          <w:sz w:val="16"/>
          <w:szCs w:val="16"/>
        </w:rPr>
        <w:tab/>
      </w:r>
      <w:r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>August 2023 - Present</w:t>
      </w:r>
    </w:p>
    <w:p w14:paraId="2A23930A" w14:textId="77777777" w:rsidR="00C570F0" w:rsidRPr="00132B07" w:rsidRDefault="00C570F0">
      <w:pPr>
        <w:spacing w:line="58" w:lineRule="exact"/>
        <w:rPr>
          <w:sz w:val="16"/>
          <w:szCs w:val="16"/>
        </w:rPr>
      </w:pPr>
    </w:p>
    <w:p w14:paraId="31CCAF77" w14:textId="77777777" w:rsidR="00C570F0" w:rsidRPr="00132B07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Transitioned state management from Vuex to Pinia within Vue.js projects, enhancing application efficiency and scalability.</w:t>
      </w:r>
    </w:p>
    <w:p w14:paraId="147430FD" w14:textId="77777777" w:rsidR="00C570F0" w:rsidRPr="00132B07" w:rsidRDefault="00C570F0">
      <w:pPr>
        <w:spacing w:line="67" w:lineRule="exact"/>
        <w:rPr>
          <w:rFonts w:ascii="Arial" w:eastAsia="Arial" w:hAnsi="Arial" w:cs="Arial"/>
          <w:color w:val="2E3D50"/>
          <w:sz w:val="16"/>
          <w:szCs w:val="16"/>
        </w:rPr>
      </w:pPr>
    </w:p>
    <w:p w14:paraId="48881BB2" w14:textId="77777777" w:rsidR="00C570F0" w:rsidRPr="00132B07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Led the migration of company web apps from Vue 2 to Vue 3, including updating deprecated functions and integrating new features.</w:t>
      </w:r>
    </w:p>
    <w:p w14:paraId="289B67F0" w14:textId="77777777" w:rsidR="00C570F0" w:rsidRPr="00132B07" w:rsidRDefault="00C570F0">
      <w:pPr>
        <w:spacing w:line="82" w:lineRule="exact"/>
        <w:rPr>
          <w:rFonts w:ascii="Arial" w:eastAsia="Arial" w:hAnsi="Arial" w:cs="Arial"/>
          <w:color w:val="2E3D50"/>
          <w:sz w:val="16"/>
          <w:szCs w:val="16"/>
        </w:rPr>
      </w:pPr>
    </w:p>
    <w:p w14:paraId="6CEF27B8" w14:textId="77777777" w:rsidR="00C570F0" w:rsidRPr="00132B07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Streamlined DevOps processes using GitLab, Docker, and Caddy-Server, improving CI/CD workflows and reducing deployment times.</w:t>
      </w:r>
    </w:p>
    <w:p w14:paraId="2DD3AD43" w14:textId="77777777" w:rsidR="00C570F0" w:rsidRPr="00132B07" w:rsidRDefault="00C570F0">
      <w:pPr>
        <w:spacing w:line="67" w:lineRule="exact"/>
        <w:rPr>
          <w:rFonts w:ascii="Arial" w:eastAsia="Arial" w:hAnsi="Arial" w:cs="Arial"/>
          <w:color w:val="2E3D50"/>
          <w:sz w:val="16"/>
          <w:szCs w:val="16"/>
        </w:rPr>
      </w:pPr>
    </w:p>
    <w:p w14:paraId="2CAAC114" w14:textId="77777777" w:rsidR="00C570F0" w:rsidRPr="00132B07" w:rsidRDefault="00000000">
      <w:pPr>
        <w:numPr>
          <w:ilvl w:val="0"/>
          <w:numId w:val="1"/>
        </w:numPr>
        <w:tabs>
          <w:tab w:val="left" w:pos="101"/>
        </w:tabs>
        <w:spacing w:line="373" w:lineRule="auto"/>
        <w:ind w:left="101" w:right="80" w:hanging="101"/>
        <w:rPr>
          <w:rFonts w:ascii="Arial" w:eastAsia="Arial" w:hAnsi="Arial" w:cs="Arial"/>
          <w:color w:val="2E3D50"/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Developed custom OAuth 2.0 authentication workflows for Facebook and Twitter, enhancing user authentication processes with a TypeScript and Feathers.js backend.</w:t>
      </w:r>
    </w:p>
    <w:p w14:paraId="2DBDD8A9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37255B87" wp14:editId="2F3508E9">
            <wp:simplePos x="0" y="0"/>
            <wp:positionH relativeFrom="column">
              <wp:posOffset>10160</wp:posOffset>
            </wp:positionH>
            <wp:positionV relativeFrom="paragraph">
              <wp:posOffset>66040</wp:posOffset>
            </wp:positionV>
            <wp:extent cx="6762750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2D8E4E" w14:textId="77777777" w:rsidR="00C570F0" w:rsidRDefault="00C570F0">
      <w:pPr>
        <w:spacing w:line="227" w:lineRule="exact"/>
        <w:rPr>
          <w:sz w:val="24"/>
          <w:szCs w:val="24"/>
        </w:rPr>
      </w:pPr>
    </w:p>
    <w:p w14:paraId="59B9280B" w14:textId="77777777" w:rsidR="00C570F0" w:rsidRPr="00132B07" w:rsidRDefault="00000000">
      <w:pPr>
        <w:ind w:left="21"/>
      </w:pPr>
      <w:r w:rsidRPr="00132B07">
        <w:rPr>
          <w:rFonts w:ascii="Arial" w:eastAsia="Arial" w:hAnsi="Arial" w:cs="Arial"/>
          <w:b/>
          <w:bCs/>
          <w:color w:val="2E3D50"/>
        </w:rPr>
        <w:t>PROJECTS</w:t>
      </w:r>
    </w:p>
    <w:p w14:paraId="2F420271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20A39555" wp14:editId="3EA4AAAE">
            <wp:simplePos x="0" y="0"/>
            <wp:positionH relativeFrom="column">
              <wp:posOffset>10160</wp:posOffset>
            </wp:positionH>
            <wp:positionV relativeFrom="paragraph">
              <wp:posOffset>22860</wp:posOffset>
            </wp:positionV>
            <wp:extent cx="6762750" cy="95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6477BB" w14:textId="77777777" w:rsidR="00C570F0" w:rsidRDefault="00C570F0">
      <w:pPr>
        <w:spacing w:line="82" w:lineRule="exact"/>
        <w:rPr>
          <w:sz w:val="24"/>
          <w:szCs w:val="24"/>
        </w:rPr>
      </w:pPr>
    </w:p>
    <w:p w14:paraId="3351E9C5" w14:textId="77777777" w:rsidR="00C570F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8"/>
          <w:szCs w:val="18"/>
        </w:rPr>
        <w:t>React: Forecast Emulator — Weather Forecast Site</w:t>
      </w:r>
    </w:p>
    <w:p w14:paraId="6882042E" w14:textId="77777777" w:rsidR="00C570F0" w:rsidRDefault="00C570F0">
      <w:pPr>
        <w:spacing w:line="32" w:lineRule="exact"/>
        <w:rPr>
          <w:sz w:val="24"/>
          <w:szCs w:val="24"/>
        </w:rPr>
      </w:pPr>
    </w:p>
    <w:p w14:paraId="5EE73BD7" w14:textId="77777777" w:rsidR="00C570F0" w:rsidRPr="00132B07" w:rsidRDefault="00000000">
      <w:pPr>
        <w:ind w:left="21"/>
        <w:rPr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Bottega Tech</w:t>
      </w:r>
    </w:p>
    <w:p w14:paraId="67EF8CDB" w14:textId="77777777" w:rsidR="00C570F0" w:rsidRPr="00132B07" w:rsidRDefault="00C570F0">
      <w:pPr>
        <w:spacing w:line="68" w:lineRule="exact"/>
        <w:rPr>
          <w:sz w:val="16"/>
          <w:szCs w:val="16"/>
        </w:rPr>
      </w:pPr>
    </w:p>
    <w:p w14:paraId="6BFBA105" w14:textId="77777777" w:rsidR="00C570F0" w:rsidRPr="00132B07" w:rsidRDefault="00000000">
      <w:pPr>
        <w:numPr>
          <w:ilvl w:val="0"/>
          <w:numId w:val="2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Developed a React-based web application facilitating city searches and displaying current and 6-day weather forecasts.</w:t>
      </w:r>
    </w:p>
    <w:p w14:paraId="2F5D3980" w14:textId="77777777" w:rsidR="00C570F0" w:rsidRPr="00132B07" w:rsidRDefault="00C570F0">
      <w:pPr>
        <w:spacing w:line="67" w:lineRule="exact"/>
        <w:rPr>
          <w:rFonts w:ascii="Arial" w:eastAsia="Arial" w:hAnsi="Arial" w:cs="Arial"/>
          <w:color w:val="2E3D50"/>
          <w:sz w:val="16"/>
          <w:szCs w:val="16"/>
        </w:rPr>
      </w:pPr>
    </w:p>
    <w:p w14:paraId="2673A092" w14:textId="77777777" w:rsidR="00C570F0" w:rsidRPr="00132B07" w:rsidRDefault="00000000">
      <w:pPr>
        <w:numPr>
          <w:ilvl w:val="0"/>
          <w:numId w:val="2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Integrated Open Weather Map API to fetch real-time weather data for user-specified locations, enhancing user engagement.</w:t>
      </w:r>
    </w:p>
    <w:p w14:paraId="3CE3B5F0" w14:textId="77777777" w:rsidR="00C570F0" w:rsidRDefault="00C570F0">
      <w:pPr>
        <w:spacing w:line="219" w:lineRule="exact"/>
        <w:rPr>
          <w:sz w:val="24"/>
          <w:szCs w:val="24"/>
        </w:rPr>
      </w:pPr>
    </w:p>
    <w:p w14:paraId="06C79B2C" w14:textId="77777777" w:rsidR="00C570F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8"/>
          <w:szCs w:val="18"/>
        </w:rPr>
        <w:t>React/Redux: Daily Smarty Blog Platform</w:t>
      </w:r>
    </w:p>
    <w:p w14:paraId="32989870" w14:textId="77777777" w:rsidR="00C570F0" w:rsidRDefault="00C570F0">
      <w:pPr>
        <w:spacing w:line="47" w:lineRule="exact"/>
        <w:rPr>
          <w:sz w:val="24"/>
          <w:szCs w:val="24"/>
        </w:rPr>
      </w:pPr>
    </w:p>
    <w:p w14:paraId="231CD608" w14:textId="77777777" w:rsidR="00C570F0" w:rsidRPr="00132B07" w:rsidRDefault="00000000">
      <w:pPr>
        <w:ind w:left="21"/>
        <w:rPr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Bottega Tech</w:t>
      </w:r>
    </w:p>
    <w:p w14:paraId="244BC67A" w14:textId="77777777" w:rsidR="00C570F0" w:rsidRPr="00132B07" w:rsidRDefault="00C570F0">
      <w:pPr>
        <w:spacing w:line="53" w:lineRule="exact"/>
        <w:rPr>
          <w:sz w:val="16"/>
          <w:szCs w:val="16"/>
        </w:rPr>
      </w:pPr>
    </w:p>
    <w:p w14:paraId="0A09FA6F" w14:textId="77777777" w:rsidR="00C570F0" w:rsidRPr="00132B07" w:rsidRDefault="00000000">
      <w:pPr>
        <w:numPr>
          <w:ilvl w:val="0"/>
          <w:numId w:val="3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Created a React UI blog platform that allows users to create, edit, and publish posts, linking to a MongoDB database for content management.</w:t>
      </w:r>
    </w:p>
    <w:p w14:paraId="3BD92C12" w14:textId="77777777" w:rsidR="00C570F0" w:rsidRPr="00132B07" w:rsidRDefault="00C570F0">
      <w:pPr>
        <w:spacing w:line="67" w:lineRule="exact"/>
        <w:rPr>
          <w:rFonts w:ascii="Arial" w:eastAsia="Arial" w:hAnsi="Arial" w:cs="Arial"/>
          <w:color w:val="2E3D50"/>
          <w:sz w:val="16"/>
          <w:szCs w:val="16"/>
        </w:rPr>
      </w:pPr>
    </w:p>
    <w:p w14:paraId="157C8DC7" w14:textId="77777777" w:rsidR="00C570F0" w:rsidRPr="00132B07" w:rsidRDefault="00000000">
      <w:pPr>
        <w:numPr>
          <w:ilvl w:val="0"/>
          <w:numId w:val="3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6"/>
          <w:szCs w:val="16"/>
        </w:rPr>
      </w:pPr>
      <w:r w:rsidRPr="00132B07">
        <w:rPr>
          <w:rFonts w:ascii="Arial" w:eastAsia="Arial" w:hAnsi="Arial" w:cs="Arial"/>
          <w:color w:val="2E3D50"/>
          <w:sz w:val="16"/>
          <w:szCs w:val="16"/>
        </w:rPr>
        <w:t>Implemented Redux for state management, ensuring efficient data flow and persistence across the application.</w:t>
      </w:r>
    </w:p>
    <w:p w14:paraId="6657B999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E34B605" wp14:editId="5737AB5E">
            <wp:simplePos x="0" y="0"/>
            <wp:positionH relativeFrom="column">
              <wp:posOffset>10160</wp:posOffset>
            </wp:positionH>
            <wp:positionV relativeFrom="paragraph">
              <wp:posOffset>144780</wp:posOffset>
            </wp:positionV>
            <wp:extent cx="676275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780629" w14:textId="77777777" w:rsidR="00C570F0" w:rsidRDefault="00C570F0">
      <w:pPr>
        <w:spacing w:line="350" w:lineRule="exact"/>
        <w:rPr>
          <w:sz w:val="24"/>
          <w:szCs w:val="24"/>
        </w:rPr>
      </w:pPr>
    </w:p>
    <w:p w14:paraId="6D913C17" w14:textId="77777777" w:rsidR="00C570F0" w:rsidRPr="00132B07" w:rsidRDefault="00000000">
      <w:pPr>
        <w:ind w:left="21"/>
      </w:pPr>
      <w:r w:rsidRPr="00132B07">
        <w:rPr>
          <w:rFonts w:ascii="Arial" w:eastAsia="Arial" w:hAnsi="Arial" w:cs="Arial"/>
          <w:b/>
          <w:bCs/>
          <w:color w:val="2E3D50"/>
        </w:rPr>
        <w:t>EDUCATION</w:t>
      </w:r>
    </w:p>
    <w:p w14:paraId="77BB3F74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DB60EEA" wp14:editId="1C66F1B7">
            <wp:simplePos x="0" y="0"/>
            <wp:positionH relativeFrom="column">
              <wp:posOffset>10160</wp:posOffset>
            </wp:positionH>
            <wp:positionV relativeFrom="paragraph">
              <wp:posOffset>22860</wp:posOffset>
            </wp:positionV>
            <wp:extent cx="6762750" cy="95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7E4424" w14:textId="77777777" w:rsidR="00C570F0" w:rsidRDefault="00C570F0">
      <w:pPr>
        <w:spacing w:line="82" w:lineRule="exact"/>
        <w:rPr>
          <w:sz w:val="24"/>
          <w:szCs w:val="24"/>
        </w:rPr>
      </w:pPr>
    </w:p>
    <w:p w14:paraId="380914C9" w14:textId="77777777" w:rsidR="00C570F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8"/>
          <w:szCs w:val="18"/>
        </w:rPr>
        <w:t>WGU, North Carolina --B.S. Computer Science</w:t>
      </w:r>
    </w:p>
    <w:p w14:paraId="4F6F3896" w14:textId="77777777" w:rsidR="00C570F0" w:rsidRDefault="00C570F0">
      <w:pPr>
        <w:spacing w:line="32" w:lineRule="exact"/>
        <w:rPr>
          <w:sz w:val="24"/>
          <w:szCs w:val="24"/>
        </w:rPr>
      </w:pPr>
    </w:p>
    <w:p w14:paraId="78DABCF6" w14:textId="77777777" w:rsidR="00C570F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color w:val="2E3D50"/>
          <w:sz w:val="15"/>
          <w:szCs w:val="15"/>
        </w:rPr>
        <w:t>2025</w:t>
      </w:r>
    </w:p>
    <w:p w14:paraId="7A902DD6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3453B0A1" wp14:editId="09ABDE58">
            <wp:simplePos x="0" y="0"/>
            <wp:positionH relativeFrom="column">
              <wp:posOffset>10160</wp:posOffset>
            </wp:positionH>
            <wp:positionV relativeFrom="paragraph">
              <wp:posOffset>135255</wp:posOffset>
            </wp:positionV>
            <wp:extent cx="6762750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3B7058" w14:textId="77777777" w:rsidR="00C570F0" w:rsidRDefault="00C570F0">
      <w:pPr>
        <w:spacing w:line="335" w:lineRule="exact"/>
        <w:rPr>
          <w:sz w:val="24"/>
          <w:szCs w:val="24"/>
        </w:rPr>
      </w:pPr>
    </w:p>
    <w:p w14:paraId="6B518E59" w14:textId="77777777" w:rsidR="00C570F0" w:rsidRPr="00132B07" w:rsidRDefault="00000000">
      <w:pPr>
        <w:ind w:left="21"/>
      </w:pPr>
      <w:r w:rsidRPr="00132B07">
        <w:rPr>
          <w:rFonts w:ascii="Arial" w:eastAsia="Arial" w:hAnsi="Arial" w:cs="Arial"/>
          <w:b/>
          <w:bCs/>
          <w:color w:val="2E3D50"/>
        </w:rPr>
        <w:t>SKILLS</w:t>
      </w:r>
    </w:p>
    <w:p w14:paraId="32CED6E2" w14:textId="77777777" w:rsidR="00C570F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217D7EE2" wp14:editId="66795E52">
            <wp:simplePos x="0" y="0"/>
            <wp:positionH relativeFrom="column">
              <wp:posOffset>10160</wp:posOffset>
            </wp:positionH>
            <wp:positionV relativeFrom="paragraph">
              <wp:posOffset>22860</wp:posOffset>
            </wp:positionV>
            <wp:extent cx="6762750" cy="9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165AF7" w14:textId="77777777" w:rsidR="00C570F0" w:rsidRDefault="00C570F0">
      <w:pPr>
        <w:spacing w:line="81" w:lineRule="exact"/>
        <w:rPr>
          <w:sz w:val="24"/>
          <w:szCs w:val="24"/>
        </w:rPr>
      </w:pPr>
    </w:p>
    <w:p w14:paraId="28AC9EC8" w14:textId="77777777" w:rsidR="00C570F0" w:rsidRPr="00132B07" w:rsidRDefault="00000000">
      <w:pPr>
        <w:ind w:left="21"/>
        <w:rPr>
          <w:sz w:val="16"/>
          <w:szCs w:val="16"/>
        </w:rPr>
      </w:pPr>
      <w:r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>Programming Languages: JavaScript, TypeScript, Python</w:t>
      </w:r>
    </w:p>
    <w:p w14:paraId="01542B76" w14:textId="77777777" w:rsidR="00C570F0" w:rsidRPr="00132B07" w:rsidRDefault="00C570F0">
      <w:pPr>
        <w:spacing w:line="128" w:lineRule="exact"/>
        <w:rPr>
          <w:sz w:val="16"/>
          <w:szCs w:val="16"/>
        </w:rPr>
      </w:pPr>
    </w:p>
    <w:p w14:paraId="15140850" w14:textId="77777777" w:rsidR="00C570F0" w:rsidRPr="00132B07" w:rsidRDefault="00000000">
      <w:pPr>
        <w:ind w:left="21"/>
        <w:rPr>
          <w:sz w:val="16"/>
          <w:szCs w:val="16"/>
        </w:rPr>
      </w:pPr>
      <w:r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>Web Development: HTML5/CSS4, React, Redux, Next.js, Vue 3, Pinia, Python</w:t>
      </w:r>
    </w:p>
    <w:p w14:paraId="3C8FB29D" w14:textId="77777777" w:rsidR="00C570F0" w:rsidRPr="00132B07" w:rsidRDefault="00C570F0">
      <w:pPr>
        <w:spacing w:line="143" w:lineRule="exact"/>
        <w:rPr>
          <w:sz w:val="16"/>
          <w:szCs w:val="16"/>
        </w:rPr>
      </w:pPr>
    </w:p>
    <w:p w14:paraId="6FC4164C" w14:textId="756AFEE9" w:rsidR="00C570F0" w:rsidRPr="00132B07" w:rsidRDefault="00000000">
      <w:pPr>
        <w:ind w:left="21"/>
        <w:rPr>
          <w:sz w:val="16"/>
          <w:szCs w:val="16"/>
        </w:rPr>
      </w:pPr>
      <w:r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 xml:space="preserve">Backend Development: Node.js, Express.js, </w:t>
      </w:r>
      <w:r w:rsidR="00E723FE"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>Feathers.js, RESTful</w:t>
      </w:r>
      <w:r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 xml:space="preserve"> API's</w:t>
      </w:r>
    </w:p>
    <w:p w14:paraId="50986149" w14:textId="77777777" w:rsidR="00C570F0" w:rsidRPr="00132B07" w:rsidRDefault="00C570F0">
      <w:pPr>
        <w:spacing w:line="143" w:lineRule="exact"/>
        <w:rPr>
          <w:sz w:val="16"/>
          <w:szCs w:val="16"/>
        </w:rPr>
      </w:pPr>
    </w:p>
    <w:p w14:paraId="00D91B25" w14:textId="77777777" w:rsidR="00C570F0" w:rsidRPr="00132B07" w:rsidRDefault="00000000">
      <w:pPr>
        <w:ind w:left="21"/>
        <w:rPr>
          <w:sz w:val="16"/>
          <w:szCs w:val="16"/>
        </w:rPr>
      </w:pPr>
      <w:r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>Databases: MongoDB, MSSQL, SQL</w:t>
      </w:r>
    </w:p>
    <w:p w14:paraId="23F303F4" w14:textId="77777777" w:rsidR="00C570F0" w:rsidRPr="00132B07" w:rsidRDefault="00C570F0">
      <w:pPr>
        <w:spacing w:line="143" w:lineRule="exact"/>
        <w:rPr>
          <w:sz w:val="16"/>
          <w:szCs w:val="16"/>
        </w:rPr>
      </w:pPr>
    </w:p>
    <w:p w14:paraId="3CEB733F" w14:textId="77777777" w:rsidR="00C570F0" w:rsidRPr="00132B07" w:rsidRDefault="00000000">
      <w:pPr>
        <w:ind w:left="21"/>
        <w:rPr>
          <w:sz w:val="16"/>
          <w:szCs w:val="16"/>
        </w:rPr>
      </w:pPr>
      <w:r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>Tools &amp; Platforms: Git, Docker, CI/CD with GitLab, Tailwind CSS</w:t>
      </w:r>
    </w:p>
    <w:p w14:paraId="2FB1016E" w14:textId="77777777" w:rsidR="00C570F0" w:rsidRPr="00132B07" w:rsidRDefault="00C570F0">
      <w:pPr>
        <w:spacing w:line="143" w:lineRule="exact"/>
        <w:rPr>
          <w:sz w:val="16"/>
          <w:szCs w:val="16"/>
        </w:rPr>
      </w:pPr>
    </w:p>
    <w:p w14:paraId="3490AA56" w14:textId="77777777" w:rsidR="00C570F0" w:rsidRPr="00132B07" w:rsidRDefault="00000000">
      <w:pPr>
        <w:ind w:left="21"/>
        <w:rPr>
          <w:sz w:val="16"/>
          <w:szCs w:val="16"/>
        </w:rPr>
      </w:pPr>
      <w:r w:rsidRPr="00132B07">
        <w:rPr>
          <w:rFonts w:ascii="Arial" w:eastAsia="Arial" w:hAnsi="Arial" w:cs="Arial"/>
          <w:b/>
          <w:bCs/>
          <w:color w:val="2E3D50"/>
          <w:sz w:val="16"/>
          <w:szCs w:val="16"/>
        </w:rPr>
        <w:t>DevOps: Basic understanding of DevOps practices</w:t>
      </w:r>
    </w:p>
    <w:sectPr w:rsidR="00C570F0" w:rsidRPr="00132B07">
      <w:pgSz w:w="12240" w:h="15840"/>
      <w:pgMar w:top="737" w:right="800" w:bottom="1440" w:left="779" w:header="0" w:footer="0" w:gutter="0"/>
      <w:cols w:space="720" w:equalWidth="0">
        <w:col w:w="106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D004A4C0"/>
    <w:lvl w:ilvl="0" w:tplc="F0E2CD7A">
      <w:start w:val="1"/>
      <w:numFmt w:val="bullet"/>
      <w:lvlText w:val="•"/>
      <w:lvlJc w:val="left"/>
    </w:lvl>
    <w:lvl w:ilvl="1" w:tplc="809448AC">
      <w:numFmt w:val="decimal"/>
      <w:lvlText w:val=""/>
      <w:lvlJc w:val="left"/>
    </w:lvl>
    <w:lvl w:ilvl="2" w:tplc="4C96785A">
      <w:numFmt w:val="decimal"/>
      <w:lvlText w:val=""/>
      <w:lvlJc w:val="left"/>
    </w:lvl>
    <w:lvl w:ilvl="3" w:tplc="9A005A74">
      <w:numFmt w:val="decimal"/>
      <w:lvlText w:val=""/>
      <w:lvlJc w:val="left"/>
    </w:lvl>
    <w:lvl w:ilvl="4" w:tplc="7778DA70">
      <w:numFmt w:val="decimal"/>
      <w:lvlText w:val=""/>
      <w:lvlJc w:val="left"/>
    </w:lvl>
    <w:lvl w:ilvl="5" w:tplc="98E872C8">
      <w:numFmt w:val="decimal"/>
      <w:lvlText w:val=""/>
      <w:lvlJc w:val="left"/>
    </w:lvl>
    <w:lvl w:ilvl="6" w:tplc="C4DA87B6">
      <w:numFmt w:val="decimal"/>
      <w:lvlText w:val=""/>
      <w:lvlJc w:val="left"/>
    </w:lvl>
    <w:lvl w:ilvl="7" w:tplc="F2589CE8">
      <w:numFmt w:val="decimal"/>
      <w:lvlText w:val=""/>
      <w:lvlJc w:val="left"/>
    </w:lvl>
    <w:lvl w:ilvl="8" w:tplc="D922749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7CC8338"/>
    <w:lvl w:ilvl="0" w:tplc="799A9ED0">
      <w:start w:val="1"/>
      <w:numFmt w:val="bullet"/>
      <w:lvlText w:val="•"/>
      <w:lvlJc w:val="left"/>
    </w:lvl>
    <w:lvl w:ilvl="1" w:tplc="2AB0F58A">
      <w:numFmt w:val="decimal"/>
      <w:lvlText w:val=""/>
      <w:lvlJc w:val="left"/>
    </w:lvl>
    <w:lvl w:ilvl="2" w:tplc="71E4C192">
      <w:numFmt w:val="decimal"/>
      <w:lvlText w:val=""/>
      <w:lvlJc w:val="left"/>
    </w:lvl>
    <w:lvl w:ilvl="3" w:tplc="AA10A71E">
      <w:numFmt w:val="decimal"/>
      <w:lvlText w:val=""/>
      <w:lvlJc w:val="left"/>
    </w:lvl>
    <w:lvl w:ilvl="4" w:tplc="A6684FCE">
      <w:numFmt w:val="decimal"/>
      <w:lvlText w:val=""/>
      <w:lvlJc w:val="left"/>
    </w:lvl>
    <w:lvl w:ilvl="5" w:tplc="F6584A42">
      <w:numFmt w:val="decimal"/>
      <w:lvlText w:val=""/>
      <w:lvlJc w:val="left"/>
    </w:lvl>
    <w:lvl w:ilvl="6" w:tplc="39FE1074">
      <w:numFmt w:val="decimal"/>
      <w:lvlText w:val=""/>
      <w:lvlJc w:val="left"/>
    </w:lvl>
    <w:lvl w:ilvl="7" w:tplc="AB6CE38C">
      <w:numFmt w:val="decimal"/>
      <w:lvlText w:val=""/>
      <w:lvlJc w:val="left"/>
    </w:lvl>
    <w:lvl w:ilvl="8" w:tplc="259071AE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27987FF8"/>
    <w:lvl w:ilvl="0" w:tplc="D2B64376">
      <w:start w:val="1"/>
      <w:numFmt w:val="bullet"/>
      <w:lvlText w:val="•"/>
      <w:lvlJc w:val="left"/>
    </w:lvl>
    <w:lvl w:ilvl="1" w:tplc="87ECE980">
      <w:numFmt w:val="decimal"/>
      <w:lvlText w:val=""/>
      <w:lvlJc w:val="left"/>
    </w:lvl>
    <w:lvl w:ilvl="2" w:tplc="5114E8C2">
      <w:numFmt w:val="decimal"/>
      <w:lvlText w:val=""/>
      <w:lvlJc w:val="left"/>
    </w:lvl>
    <w:lvl w:ilvl="3" w:tplc="189C6878">
      <w:numFmt w:val="decimal"/>
      <w:lvlText w:val=""/>
      <w:lvlJc w:val="left"/>
    </w:lvl>
    <w:lvl w:ilvl="4" w:tplc="2A066FB2">
      <w:numFmt w:val="decimal"/>
      <w:lvlText w:val=""/>
      <w:lvlJc w:val="left"/>
    </w:lvl>
    <w:lvl w:ilvl="5" w:tplc="9C7CDB86">
      <w:numFmt w:val="decimal"/>
      <w:lvlText w:val=""/>
      <w:lvlJc w:val="left"/>
    </w:lvl>
    <w:lvl w:ilvl="6" w:tplc="67326000">
      <w:numFmt w:val="decimal"/>
      <w:lvlText w:val=""/>
      <w:lvlJc w:val="left"/>
    </w:lvl>
    <w:lvl w:ilvl="7" w:tplc="3F9A59B2">
      <w:numFmt w:val="decimal"/>
      <w:lvlText w:val=""/>
      <w:lvlJc w:val="left"/>
    </w:lvl>
    <w:lvl w:ilvl="8" w:tplc="9760A5BE">
      <w:numFmt w:val="decimal"/>
      <w:lvlText w:val=""/>
      <w:lvlJc w:val="left"/>
    </w:lvl>
  </w:abstractNum>
  <w:num w:numId="1" w16cid:durableId="818352515">
    <w:abstractNumId w:val="1"/>
  </w:num>
  <w:num w:numId="2" w16cid:durableId="408578640">
    <w:abstractNumId w:val="2"/>
  </w:num>
  <w:num w:numId="3" w16cid:durableId="147980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0F0"/>
    <w:rsid w:val="00132B07"/>
    <w:rsid w:val="00C570F0"/>
    <w:rsid w:val="00E7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C3BD"/>
  <w15:docId w15:val="{434839A6-9BC1-41BE-8F1C-E4910FCB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Mitchell Carter</cp:lastModifiedBy>
  <cp:revision>3</cp:revision>
  <dcterms:created xsi:type="dcterms:W3CDTF">2024-03-13T02:51:00Z</dcterms:created>
  <dcterms:modified xsi:type="dcterms:W3CDTF">2024-03-13T01:55:00Z</dcterms:modified>
</cp:coreProperties>
</file>