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for Diamond Engineering Company Website</w:t>
      </w:r>
    </w:p>
    <w:p>
      <w:pPr>
        <w:pStyle w:val="Heading2"/>
      </w:pPr>
      <w:r>
        <w:t>1. General Visitor / Customer</w:t>
      </w:r>
    </w:p>
    <w:p>
      <w:r>
        <w:t>- Browse product categories to find needed items.</w:t>
      </w:r>
    </w:p>
    <w:p>
      <w:r>
        <w:t>- View detailed descriptions of door types.</w:t>
      </w:r>
    </w:p>
    <w:p>
      <w:r>
        <w:t>- See product images and design samples.</w:t>
      </w:r>
    </w:p>
    <w:p>
      <w:r>
        <w:t>- Filter products by type, finish, material, size, use-case.</w:t>
      </w:r>
    </w:p>
    <w:p>
      <w:r>
        <w:t>- View door frames, handles, hinges, and locks.</w:t>
      </w:r>
    </w:p>
    <w:p>
      <w:r>
        <w:t>- Access phone numbers and email easily.</w:t>
      </w:r>
    </w:p>
    <w:p>
      <w:r>
        <w:t>- Fill out an online inquiry/quotation form.</w:t>
      </w:r>
    </w:p>
    <w:p>
      <w:r>
        <w:t>- Download the 2025 product catalogue.</w:t>
      </w:r>
    </w:p>
    <w:p>
      <w:r>
        <w:t>- Read about company history, mission, and vision.</w:t>
      </w:r>
    </w:p>
    <w:p>
      <w:r>
        <w:t>- Understand unique selling points.</w:t>
      </w:r>
    </w:p>
    <w:p>
      <w:r>
        <w:t>- See testimonials or past client projects.</w:t>
      </w:r>
    </w:p>
    <w:p>
      <w:pPr>
        <w:pStyle w:val="Heading2"/>
      </w:pPr>
      <w:r>
        <w:t>2. Contractor, Architect, or Interior Designer</w:t>
      </w:r>
    </w:p>
    <w:p>
      <w:r>
        <w:t>- View technical product specifications.</w:t>
      </w:r>
    </w:p>
    <w:p>
      <w:r>
        <w:t>- Request customized door designs.</w:t>
      </w:r>
    </w:p>
    <w:p>
      <w:r>
        <w:t>- Access high-quality product images for proposals.</w:t>
      </w:r>
    </w:p>
    <w:p>
      <w:r>
        <w:t>- Check availability for bulk ordering.</w:t>
      </w:r>
    </w:p>
    <w:p>
      <w:pPr>
        <w:pStyle w:val="Heading2"/>
      </w:pPr>
      <w:r>
        <w:t>3. Large Order / Corporate Clients</w:t>
      </w:r>
    </w:p>
    <w:p>
      <w:r>
        <w:t>- Request bulk orders.</w:t>
      </w:r>
    </w:p>
    <w:p>
      <w:r>
        <w:t>- View distribution capabilities.</w:t>
      </w:r>
    </w:p>
    <w:p>
      <w:r>
        <w:t>- Check delivery timelines.</w:t>
      </w:r>
    </w:p>
    <w:p>
      <w:pPr>
        <w:pStyle w:val="Heading2"/>
      </w:pPr>
      <w:r>
        <w:t>4. Admin / Company Staff</w:t>
      </w:r>
    </w:p>
    <w:p>
      <w:r>
        <w:t>- Manage product categories.</w:t>
      </w:r>
    </w:p>
    <w:p>
      <w:r>
        <w:t>- Upload product images and descriptions.</w:t>
      </w:r>
    </w:p>
    <w:p>
      <w:r>
        <w:t>- Update contact info and address.</w:t>
      </w:r>
    </w:p>
    <w:p>
      <w:r>
        <w:t>- Update downloadable catalogue.</w:t>
      </w:r>
    </w:p>
    <w:p>
      <w:r>
        <w:t>- View and manage form submissions.</w:t>
      </w:r>
    </w:p>
    <w:p>
      <w:r>
        <w:t>- Receive email notifications for inquiries.</w:t>
      </w:r>
    </w:p>
    <w:p>
      <w:pPr>
        <w:pStyle w:val="Heading2"/>
      </w:pPr>
      <w:r>
        <w:t>5. Customer Support</w:t>
      </w:r>
    </w:p>
    <w:p>
      <w:r>
        <w:t>- Have access to FAQ section.</w:t>
      </w:r>
    </w:p>
    <w:p>
      <w:r>
        <w:t>- View customer inquiries in a dashboard.</w:t>
      </w:r>
    </w:p>
    <w:p>
      <w:pPr>
        <w:pStyle w:val="Heading2"/>
      </w:pPr>
      <w:r>
        <w:t>6. Marketing &amp; SEO</w:t>
      </w:r>
    </w:p>
    <w:p>
      <w:r>
        <w:t>- Highlight key selling points on homepage.</w:t>
      </w:r>
    </w:p>
    <w:p>
      <w:r>
        <w:t>- Improve search engine ranking.</w:t>
      </w:r>
    </w:p>
    <w:p>
      <w:r>
        <w:t>- Integrate social media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